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Nanum Gothic" w:hAnsi="Nanum Gothic" w:eastAsia="Nanum Gothic"/>
          <w:b/>
          <w:color w:val="D90429"/>
          <w:sz w:val="36"/>
        </w:rPr>
        <w:t>주요 API 엔드포인트 및 기능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450"/>
            <w:tcW w:w="1450" w:type="dxa"/>
            <w:shd w:fill="F4EEE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anum Gothic" w:hAnsi="Nanum Gothic" w:eastAsia="Nanum Gothic"/>
                <w:b/>
                <w:color w:val="6B4F3A"/>
                <w:sz w:val="20"/>
              </w:rPr>
              <w:t>구분</w:t>
            </w:r>
          </w:p>
        </w:tc>
        <w:tc>
          <w:tcPr>
            <w:tcW w:type="dxa" w:w="3150"/>
            <w:tcW w:w="3150" w:type="dxa"/>
            <w:shd w:fill="F4EEE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anum Gothic" w:hAnsi="Nanum Gothic" w:eastAsia="Nanum Gothic"/>
                <w:b/>
                <w:color w:val="6B4F3A"/>
                <w:sz w:val="20"/>
              </w:rPr>
              <w:t>API 엔드포인트</w:t>
            </w:r>
          </w:p>
        </w:tc>
        <w:tc>
          <w:tcPr>
            <w:tcW w:type="dxa" w:w="3000"/>
            <w:tcW w:w="3000" w:type="dxa"/>
            <w:shd w:fill="F4EEE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anum Gothic" w:hAnsi="Nanum Gothic" w:eastAsia="Nanum Gothic"/>
                <w:b/>
                <w:color w:val="6B4F3A"/>
                <w:sz w:val="20"/>
              </w:rPr>
              <w:t>주요 Request</w:t>
            </w:r>
          </w:p>
        </w:tc>
        <w:tc>
          <w:tcPr>
            <w:tcW w:type="dxa" w:w="3520"/>
            <w:tcW w:w="3520" w:type="dxa"/>
            <w:shd w:fill="F4EEE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anum Gothic" w:hAnsi="Nanum Gothic" w:eastAsia="Nanum Gothic"/>
                <w:b/>
                <w:color w:val="6B4F3A"/>
                <w:sz w:val="20"/>
              </w:rPr>
              <w:t>기능 설명</w:t>
            </w:r>
          </w:p>
        </w:tc>
      </w:tr>
      <w:tr>
        <w:tc>
          <w:tcPr>
            <w:tcW w:type="dxa" w:w="1450"/>
            <w:tcW w:w="1450" w:type="dx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anum Gothic" w:hAnsi="Nanum Gothic" w:eastAsia="Nanum Gothic"/>
                <w:b/>
                <w:color w:val="6B4F3A"/>
                <w:sz w:val="20"/>
              </w:rPr>
              <w:t>공고</w:t>
            </w:r>
          </w:p>
        </w:tc>
        <w:tc>
          <w:tcPr>
            <w:tcW w:type="dxa" w:w="3150"/>
            <w:tcW w:w="3150" w:type="dx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anum Gothic" w:hAnsi="Nanum Gothic" w:eastAsia="Nanum Gothic"/>
                <w:b w:val="0"/>
                <w:color w:val="6B4F3A"/>
                <w:sz w:val="20"/>
              </w:rPr>
              <w:t>GET /api/postings</w:t>
            </w:r>
          </w:p>
        </w:tc>
        <w:tc>
          <w:tcPr>
            <w:tcW w:type="dxa" w:w="3000"/>
            <w:tcW w:w="3000" w:type="dx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anum Gothic" w:hAnsi="Nanum Gothic" w:eastAsia="Nanum Gothic"/>
                <w:b w:val="0"/>
                <w:color w:val="6B4F3A"/>
                <w:sz w:val="20"/>
              </w:rPr>
              <w:t>q, competencyId, bookmarked, sort, page</w:t>
            </w:r>
          </w:p>
        </w:tc>
        <w:tc>
          <w:tcPr>
            <w:tcW w:type="dxa" w:w="3520"/>
            <w:tcW w:w="3520" w:type="dx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anum Gothic" w:hAnsi="Nanum Gothic" w:eastAsia="Nanum Gothic"/>
                <w:b w:val="0"/>
                <w:color w:val="6B4F3A"/>
                <w:sz w:val="20"/>
              </w:rPr>
              <w:t>채용공고 목록 조회</w:t>
            </w:r>
            <w:r>
              <w:br/>
            </w:r>
            <w:r>
              <w:rPr>
                <w:rFonts w:ascii="Nanum Gothic" w:hAnsi="Nanum Gothic" w:eastAsia="Nanum Gothic"/>
                <w:b w:val="0"/>
                <w:color w:val="6B4F3A"/>
                <w:sz w:val="20"/>
              </w:rPr>
              <w:t>검색·역량 필터·마감순/매칭순 정렬</w:t>
            </w:r>
          </w:p>
        </w:tc>
      </w:tr>
      <w:tr>
        <w:tc>
          <w:tcPr>
            <w:tcW w:type="dxa" w:w="1450"/>
            <w:tcW w:w="1450" w:type="dx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anum Gothic" w:hAnsi="Nanum Gothic" w:eastAsia="Nanum Gothic"/>
                <w:b/>
                <w:color w:val="6B4F3A"/>
                <w:sz w:val="20"/>
              </w:rPr>
              <w:t>공고</w:t>
            </w:r>
          </w:p>
        </w:tc>
        <w:tc>
          <w:tcPr>
            <w:tcW w:type="dxa" w:w="3150"/>
            <w:tcW w:w="3150" w:type="dx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anum Gothic" w:hAnsi="Nanum Gothic" w:eastAsia="Nanum Gothic"/>
                <w:b w:val="0"/>
                <w:color w:val="6B4F3A"/>
                <w:sz w:val="20"/>
              </w:rPr>
              <w:t>GET /api/postings/{postingId}</w:t>
            </w:r>
          </w:p>
        </w:tc>
        <w:tc>
          <w:tcPr>
            <w:tcW w:type="dxa" w:w="3000"/>
            <w:tcW w:w="3000" w:type="dx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anum Gothic" w:hAnsi="Nanum Gothic" w:eastAsia="Nanum Gothic"/>
                <w:b w:val="0"/>
                <w:color w:val="6B4F3A"/>
                <w:sz w:val="20"/>
              </w:rPr>
              <w:t>postingId</w:t>
            </w:r>
          </w:p>
        </w:tc>
        <w:tc>
          <w:tcPr>
            <w:tcW w:type="dxa" w:w="3520"/>
            <w:tcW w:w="3520" w:type="dx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anum Gothic" w:hAnsi="Nanum Gothic" w:eastAsia="Nanum Gothic"/>
                <w:b w:val="0"/>
                <w:color w:val="6B4F3A"/>
                <w:sz w:val="20"/>
              </w:rPr>
              <w:t>공고 상세·요구 역량·관련 공고 조회</w:t>
            </w:r>
          </w:p>
        </w:tc>
      </w:tr>
      <w:tr>
        <w:tc>
          <w:tcPr>
            <w:tcW w:type="dxa" w:w="1450"/>
            <w:tcW w:w="1450" w:type="dx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anum Gothic" w:hAnsi="Nanum Gothic" w:eastAsia="Nanum Gothic"/>
                <w:b/>
                <w:color w:val="6B4F3A"/>
                <w:sz w:val="20"/>
              </w:rPr>
              <w:t>공고</w:t>
            </w:r>
          </w:p>
        </w:tc>
        <w:tc>
          <w:tcPr>
            <w:tcW w:type="dxa" w:w="3150"/>
            <w:tcW w:w="3150" w:type="dx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anum Gothic" w:hAnsi="Nanum Gothic" w:eastAsia="Nanum Gothic"/>
                <w:b w:val="0"/>
                <w:color w:val="6B4F3A"/>
                <w:sz w:val="20"/>
              </w:rPr>
              <w:t>GET /api/postings/{postingId}/match</w:t>
            </w:r>
          </w:p>
        </w:tc>
        <w:tc>
          <w:tcPr>
            <w:tcW w:type="dxa" w:w="3000"/>
            <w:tcW w:w="3000" w:type="dx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anum Gothic" w:hAnsi="Nanum Gothic" w:eastAsia="Nanum Gothic"/>
                <w:b w:val="0"/>
                <w:color w:val="6B4F3A"/>
                <w:sz w:val="20"/>
              </w:rPr>
              <w:t>postingId</w:t>
            </w:r>
          </w:p>
        </w:tc>
        <w:tc>
          <w:tcPr>
            <w:tcW w:type="dxa" w:w="3520"/>
            <w:tcW w:w="3520" w:type="dx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anum Gothic" w:hAnsi="Nanum Gothic" w:eastAsia="Nanum Gothic"/>
                <w:b w:val="0"/>
                <w:color w:val="6B4F3A"/>
                <w:sz w:val="20"/>
              </w:rPr>
              <w:t>사용자 경험과 공고 요구 역량 비교</w:t>
            </w:r>
            <w:r>
              <w:br/>
            </w:r>
            <w:r>
              <w:rPr>
                <w:rFonts w:ascii="Nanum Gothic" w:hAnsi="Nanum Gothic" w:eastAsia="Nanum Gothic"/>
                <w:b w:val="0"/>
                <w:color w:val="6B4F3A"/>
                <w:sz w:val="20"/>
              </w:rPr>
              <w:t>매칭 점수·판정·역량별 갭 제공</w:t>
            </w:r>
          </w:p>
        </w:tc>
      </w:tr>
      <w:tr>
        <w:tc>
          <w:tcPr>
            <w:tcW w:type="dxa" w:w="1450"/>
            <w:tcW w:w="1450" w:type="dx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anum Gothic" w:hAnsi="Nanum Gothic" w:eastAsia="Nanum Gothic"/>
                <w:b/>
                <w:color w:val="6B4F3A"/>
                <w:sz w:val="20"/>
              </w:rPr>
              <w:t>경험</w:t>
            </w:r>
          </w:p>
        </w:tc>
        <w:tc>
          <w:tcPr>
            <w:tcW w:type="dxa" w:w="3150"/>
            <w:tcW w:w="3150" w:type="dx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anum Gothic" w:hAnsi="Nanum Gothic" w:eastAsia="Nanum Gothic"/>
                <w:b w:val="0"/>
                <w:color w:val="6B4F3A"/>
                <w:sz w:val="20"/>
              </w:rPr>
              <w:t>GET /api/experiences</w:t>
            </w:r>
          </w:p>
        </w:tc>
        <w:tc>
          <w:tcPr>
            <w:tcW w:type="dxa" w:w="3000"/>
            <w:tcW w:w="3000" w:type="dx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anum Gothic" w:hAnsi="Nanum Gothic" w:eastAsia="Nanum Gothic"/>
                <w:b w:val="0"/>
                <w:color w:val="6B4F3A"/>
                <w:sz w:val="20"/>
              </w:rPr>
              <w:t>competencyId?</w:t>
            </w:r>
          </w:p>
        </w:tc>
        <w:tc>
          <w:tcPr>
            <w:tcW w:type="dxa" w:w="3520"/>
            <w:tcW w:w="3520" w:type="dx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anum Gothic" w:hAnsi="Nanum Gothic" w:eastAsia="Nanum Gothic"/>
                <w:b w:val="0"/>
                <w:color w:val="6B4F3A"/>
                <w:sz w:val="20"/>
              </w:rPr>
              <w:t>사용자 경험 목록과 연결 역량 조회</w:t>
            </w:r>
          </w:p>
        </w:tc>
      </w:tr>
      <w:tr>
        <w:tc>
          <w:tcPr>
            <w:tcW w:type="dxa" w:w="1450"/>
            <w:tcW w:w="1450" w:type="dx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anum Gothic" w:hAnsi="Nanum Gothic" w:eastAsia="Nanum Gothic"/>
                <w:b/>
                <w:color w:val="6B4F3A"/>
                <w:sz w:val="20"/>
              </w:rPr>
              <w:t>경험·AI</w:t>
            </w:r>
          </w:p>
        </w:tc>
        <w:tc>
          <w:tcPr>
            <w:tcW w:type="dxa" w:w="3150"/>
            <w:tcW w:w="3150" w:type="dx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anum Gothic" w:hAnsi="Nanum Gothic" w:eastAsia="Nanum Gothic"/>
                <w:b w:val="0"/>
                <w:color w:val="6B4F3A"/>
                <w:sz w:val="20"/>
              </w:rPr>
              <w:t>POST /api/experience-intakes</w:t>
            </w:r>
          </w:p>
        </w:tc>
        <w:tc>
          <w:tcPr>
            <w:tcW w:type="dxa" w:w="3000"/>
            <w:tcW w:w="3000" w:type="dx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anum Gothic" w:hAnsi="Nanum Gothic" w:eastAsia="Nanum Gothic"/>
                <w:b w:val="0"/>
                <w:color w:val="6B4F3A"/>
                <w:sz w:val="20"/>
              </w:rPr>
              <w:t>links, files[]</w:t>
            </w:r>
          </w:p>
        </w:tc>
        <w:tc>
          <w:tcPr>
            <w:tcW w:type="dxa" w:w="3520"/>
            <w:tcW w:w="3520" w:type="dx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anum Gothic" w:hAnsi="Nanum Gothic" w:eastAsia="Nanum Gothic"/>
                <w:b w:val="0"/>
                <w:color w:val="6B4F3A"/>
                <w:sz w:val="20"/>
              </w:rPr>
              <w:t>링크·파일에서 경험 후보 추출</w:t>
            </w:r>
            <w:r>
              <w:br/>
            </w:r>
            <w:r>
              <w:rPr>
                <w:rFonts w:ascii="Nanum Gothic" w:hAnsi="Nanum Gothic" w:eastAsia="Nanum Gothic"/>
                <w:b w:val="0"/>
                <w:color w:val="6B4F3A"/>
                <w:sz w:val="20"/>
              </w:rPr>
              <w:t>AI 작업 taskId 반환</w:t>
            </w:r>
          </w:p>
        </w:tc>
      </w:tr>
      <w:tr>
        <w:tc>
          <w:tcPr>
            <w:tcW w:type="dxa" w:w="1450"/>
            <w:tcW w:w="1450" w:type="dx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anum Gothic" w:hAnsi="Nanum Gothic" w:eastAsia="Nanum Gothic"/>
                <w:b/>
                <w:color w:val="6B4F3A"/>
                <w:sz w:val="20"/>
              </w:rPr>
              <w:t>자소서</w:t>
            </w:r>
          </w:p>
        </w:tc>
        <w:tc>
          <w:tcPr>
            <w:tcW w:type="dxa" w:w="3150"/>
            <w:tcW w:w="3150" w:type="dx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anum Gothic" w:hAnsi="Nanum Gothic" w:eastAsia="Nanum Gothic"/>
                <w:b w:val="0"/>
                <w:color w:val="6B4F3A"/>
                <w:sz w:val="20"/>
              </w:rPr>
              <w:t>POST /api/questions/{questionId}/drafts</w:t>
            </w:r>
          </w:p>
        </w:tc>
        <w:tc>
          <w:tcPr>
            <w:tcW w:type="dxa" w:w="3000"/>
            <w:tcW w:w="3000" w:type="dx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anum Gothic" w:hAnsi="Nanum Gothic" w:eastAsia="Nanum Gothic"/>
                <w:b w:val="0"/>
                <w:color w:val="6B4F3A"/>
                <w:sz w:val="20"/>
              </w:rPr>
              <w:t>experienceIds</w:t>
            </w:r>
          </w:p>
        </w:tc>
        <w:tc>
          <w:tcPr>
            <w:tcW w:type="dxa" w:w="3520"/>
            <w:tcW w:w="3520" w:type="dx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anum Gothic" w:hAnsi="Nanum Gothic" w:eastAsia="Nanum Gothic"/>
                <w:b w:val="0"/>
                <w:color w:val="6B4F3A"/>
                <w:sz w:val="20"/>
              </w:rPr>
              <w:t>선택 경험과 문항을 바탕으로</w:t>
            </w:r>
            <w:r>
              <w:br/>
            </w:r>
            <w:r>
              <w:rPr>
                <w:rFonts w:ascii="Nanum Gothic" w:hAnsi="Nanum Gothic" w:eastAsia="Nanum Gothic"/>
                <w:b w:val="0"/>
                <w:color w:val="6B4F3A"/>
                <w:sz w:val="20"/>
              </w:rPr>
              <w:t>AI 자기소개서 초안 생성</w:t>
            </w:r>
          </w:p>
        </w:tc>
      </w:tr>
      <w:tr>
        <w:tc>
          <w:tcPr>
            <w:tcW w:type="dxa" w:w="1450"/>
            <w:tcW w:w="1450" w:type="dx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anum Gothic" w:hAnsi="Nanum Gothic" w:eastAsia="Nanum Gothic"/>
                <w:b/>
                <w:color w:val="6B4F3A"/>
                <w:sz w:val="20"/>
              </w:rPr>
              <w:t>AI 작업</w:t>
            </w:r>
          </w:p>
        </w:tc>
        <w:tc>
          <w:tcPr>
            <w:tcW w:type="dxa" w:w="3150"/>
            <w:tcW w:w="3150" w:type="dx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anum Gothic" w:hAnsi="Nanum Gothic" w:eastAsia="Nanum Gothic"/>
                <w:b w:val="0"/>
                <w:color w:val="6B4F3A"/>
                <w:sz w:val="20"/>
              </w:rPr>
              <w:t>GET /api/ai-tasks/{taskId}</w:t>
            </w:r>
          </w:p>
        </w:tc>
        <w:tc>
          <w:tcPr>
            <w:tcW w:type="dxa" w:w="3000"/>
            <w:tcW w:w="3000" w:type="dx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anum Gothic" w:hAnsi="Nanum Gothic" w:eastAsia="Nanum Gothic"/>
                <w:b w:val="0"/>
                <w:color w:val="6B4F3A"/>
                <w:sz w:val="20"/>
              </w:rPr>
              <w:t>taskId</w:t>
            </w:r>
          </w:p>
        </w:tc>
        <w:tc>
          <w:tcPr>
            <w:tcW w:type="dxa" w:w="3520"/>
            <w:tcW w:w="3520" w:type="dx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anum Gothic" w:hAnsi="Nanum Gothic" w:eastAsia="Nanum Gothic"/>
                <w:b w:val="0"/>
                <w:color w:val="6B4F3A"/>
                <w:sz w:val="20"/>
              </w:rPr>
              <w:t>AI 작업 상태·결과·실패 정보 조회</w:t>
            </w:r>
            <w:r>
              <w:br/>
            </w:r>
            <w:r>
              <w:rPr>
                <w:rFonts w:ascii="Nanum Gothic" w:hAnsi="Nanum Gothic" w:eastAsia="Nanum Gothic"/>
                <w:b w:val="0"/>
                <w:color w:val="6B4F3A"/>
                <w:sz w:val="20"/>
              </w:rPr>
              <w:t>폴링으로 비동기 결과 확인</w:t>
            </w:r>
          </w:p>
        </w:tc>
      </w:tr>
      <w:tr>
        <w:tc>
          <w:tcPr>
            <w:tcW w:type="dxa" w:w="1450"/>
            <w:tcW w:w="1450" w:type="dx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anum Gothic" w:hAnsi="Nanum Gothic" w:eastAsia="Nanum Gothic"/>
                <w:b/>
                <w:color w:val="6B4F3A"/>
                <w:sz w:val="20"/>
              </w:rPr>
              <w:t>자소서</w:t>
            </w:r>
          </w:p>
        </w:tc>
        <w:tc>
          <w:tcPr>
            <w:tcW w:type="dxa" w:w="3150"/>
            <w:tcW w:w="3150" w:type="dx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anum Gothic" w:hAnsi="Nanum Gothic" w:eastAsia="Nanum Gothic"/>
                <w:b w:val="0"/>
                <w:color w:val="6B4F3A"/>
                <w:sz w:val="20"/>
              </w:rPr>
              <w:t>PUT /api/questions/{questionId}/answer</w:t>
            </w:r>
          </w:p>
        </w:tc>
        <w:tc>
          <w:tcPr>
            <w:tcW w:type="dxa" w:w="3000"/>
            <w:tcW w:w="3000" w:type="dx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anum Gothic" w:hAnsi="Nanum Gothic" w:eastAsia="Nanum Gothic"/>
                <w:b w:val="0"/>
                <w:color w:val="6B4F3A"/>
                <w:sz w:val="20"/>
              </w:rPr>
              <w:t>content, usedExperienceIds, draftTaskId</w:t>
            </w:r>
          </w:p>
        </w:tc>
        <w:tc>
          <w:tcPr>
            <w:tcW w:type="dxa" w:w="3520"/>
            <w:tcW w:w="3520" w:type="dx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anum Gothic" w:hAnsi="Nanum Gothic" w:eastAsia="Nanum Gothic"/>
                <w:b w:val="0"/>
                <w:color w:val="6B4F3A"/>
                <w:sz w:val="20"/>
              </w:rPr>
              <w:t>사용자가 수정한 자소서 답변 저장</w:t>
            </w:r>
            <w:r>
              <w:br/>
            </w:r>
            <w:r>
              <w:rPr>
                <w:rFonts w:ascii="Nanum Gothic" w:hAnsi="Nanum Gothic" w:eastAsia="Nanum Gothic"/>
                <w:b w:val="0"/>
                <w:color w:val="6B4F3A"/>
                <w:sz w:val="20"/>
              </w:rPr>
              <w:t>사용 경험과 AI 초안 출처 기록</w:t>
            </w:r>
          </w:p>
        </w:tc>
      </w:tr>
    </w:tbl>
    <w:p/>
    <w:p>
      <w:pPr>
        <w:spacing w:before="160"/>
      </w:pPr>
      <w:r>
        <w:rPr>
          <w:rFonts w:ascii="Nanum Gothic" w:hAnsi="Nanum Gothic" w:eastAsia="Nanum Gothic"/>
          <w:b/>
          <w:color w:val="7A3E2E"/>
          <w:sz w:val="22"/>
        </w:rPr>
        <w:t xml:space="preserve">핵심 API 흐름: </w:t>
      </w:r>
      <w:r>
        <w:rPr>
          <w:rFonts w:ascii="Nanum Gothic" w:hAnsi="Nanum Gothic" w:eastAsia="Nanum Gothic"/>
          <w:b w:val="0"/>
          <w:color w:val="6B4F3A"/>
          <w:sz w:val="22"/>
        </w:rPr>
        <w:t>공고/경험 조회 → AI 작업 요청 → taskId 폴링 → 매칭·초안 결과 반영</w:t>
      </w:r>
    </w:p>
    <w:sectPr w:rsidR="00FC693F" w:rsidRPr="0006063C" w:rsidSect="00034616">
      <w:pgSz w:w="12240" w:h="15840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