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Guia 20: Dialog 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color="auto" w:space="9" w:sz="2" w:val="single"/>
          <w:left w:color="auto" w:space="0" w:sz="2" w:val="single"/>
          <w:bottom w:color="auto" w:space="0" w:sz="2" w:val="single"/>
          <w:right w:color="auto" w:space="0" w:sz="2" w:val="single"/>
        </w:pBdr>
        <w:shd w:fill="ffffff" w:val="clear"/>
        <w:spacing w:after="0" w:before="0" w:beforeAutospacing="1" w:line="274.2857142857143" w:lineRule="auto"/>
        <w:contextualSpacing w:val="0"/>
        <w:rPr>
          <w:rFonts w:ascii="Roboto" w:cs="Roboto" w:eastAsia="Roboto" w:hAnsi="Roboto"/>
          <w:b w:val="1"/>
          <w:sz w:val="42"/>
          <w:szCs w:val="42"/>
        </w:rPr>
      </w:pPr>
      <w:bookmarkStart w:colFirst="0" w:colLast="0" w:name="_czelwkqhxxsq" w:id="0"/>
      <w:bookmarkEnd w:id="0"/>
      <w:r w:rsidDel="00000000" w:rsidR="00000000" w:rsidRPr="00000000">
        <w:rPr>
          <w:rFonts w:ascii="Roboto" w:cs="Roboto" w:eastAsia="Roboto" w:hAnsi="Roboto"/>
          <w:b w:val="1"/>
          <w:sz w:val="42"/>
          <w:szCs w:val="42"/>
          <w:rtl w:val="0"/>
        </w:rPr>
        <w:t xml:space="preserve">Crear un diálogo de alerta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180" w:lineRule="auto"/>
        <w:contextualSpacing w:val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La clase </w:t>
      </w:r>
      <w:hyperlink r:id="rId5">
        <w:r w:rsidDel="00000000" w:rsidR="00000000" w:rsidRPr="00000000">
          <w:rPr>
            <w:rFonts w:ascii="Verdana" w:cs="Verdana" w:eastAsia="Verdana" w:hAnsi="Verdana"/>
            <w:color w:val="039be5"/>
            <w:sz w:val="20"/>
            <w:szCs w:val="20"/>
            <w:u w:val="single"/>
            <w:rtl w:val="0"/>
          </w:rPr>
          <w:t xml:space="preserve">AlertDialog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te permite crear una variedad de diseños de diálogo y generalmente es la única clase que necesitarás. Como se muestra en la figura 2, hay tres regiones en un diálogo de alerta: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2857500" cy="21812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before="0" w:beforeAutospacing="1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Figura 2: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Diseño de un diálogo.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400" w:lineRule="auto"/>
        <w:ind w:left="10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Título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500" w:before="100" w:lineRule="auto"/>
        <w:ind w:left="10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Esto es opcional y solo se debe usar cuando el área de contenido esté ocupada por un mensaje detallado, una lista o un diseño personalizado. Si necesitas indicar un mensaje o una pregunta simple (como el diálogo de la figura 1), no necesitas un título.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400" w:lineRule="auto"/>
        <w:ind w:left="10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Área de contenido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500" w:before="100" w:lineRule="auto"/>
        <w:ind w:left="10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Esto puede mostrar un mensaje, una lista u otro diseño personalizado.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400" w:lineRule="auto"/>
        <w:ind w:left="10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Botones de acción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500" w:before="100" w:lineRule="auto"/>
        <w:ind w:left="10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No debe haber más de tres botones de acción en un diálogo.</w:t>
      </w:r>
    </w:p>
    <w:p w:rsidR="00000000" w:rsidDel="00000000" w:rsidP="00000000" w:rsidRDefault="00000000" w:rsidRPr="00000000">
      <w:pPr>
        <w:shd w:fill="ffffff" w:val="clear"/>
        <w:spacing w:after="180" w:lineRule="auto"/>
        <w:contextualSpacing w:val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La clase </w:t>
      </w:r>
      <w:hyperlink r:id="rId7">
        <w:r w:rsidDel="00000000" w:rsidR="00000000" w:rsidRPr="00000000">
          <w:rPr>
            <w:rFonts w:ascii="Verdana" w:cs="Verdana" w:eastAsia="Verdana" w:hAnsi="Verdana"/>
            <w:color w:val="039be5"/>
            <w:sz w:val="20"/>
            <w:szCs w:val="20"/>
            <w:u w:val="single"/>
            <w:rtl w:val="0"/>
          </w:rPr>
          <w:t xml:space="preserve">AlertDialog.Builder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proporciona muchas API que te permiten crear un </w:t>
      </w:r>
      <w:hyperlink r:id="rId8">
        <w:r w:rsidDel="00000000" w:rsidR="00000000" w:rsidRPr="00000000">
          <w:rPr>
            <w:rFonts w:ascii="Verdana" w:cs="Verdana" w:eastAsia="Verdana" w:hAnsi="Verdana"/>
            <w:color w:val="039be5"/>
            <w:sz w:val="20"/>
            <w:szCs w:val="20"/>
            <w:u w:val="single"/>
            <w:rtl w:val="0"/>
          </w:rPr>
          <w:t xml:space="preserve">AlertDialog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con estos tipos de contenido, incluido un diseño personalizado.</w:t>
      </w:r>
    </w:p>
    <w:p w:rsidR="00000000" w:rsidDel="00000000" w:rsidP="00000000" w:rsidRDefault="00000000" w:rsidRPr="00000000">
      <w:pPr>
        <w:shd w:fill="ffffff" w:val="clear"/>
        <w:spacing w:after="180" w:lineRule="auto"/>
        <w:contextualSpacing w:val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Para crear un </w:t>
      </w:r>
      <w:hyperlink r:id="rId9">
        <w:r w:rsidDel="00000000" w:rsidR="00000000" w:rsidRPr="00000000">
          <w:rPr>
            <w:rFonts w:ascii="Verdana" w:cs="Verdana" w:eastAsia="Verdana" w:hAnsi="Verdana"/>
            <w:color w:val="039be5"/>
            <w:sz w:val="20"/>
            <w:szCs w:val="20"/>
            <w:u w:val="single"/>
            <w:rtl w:val="0"/>
          </w:rPr>
          <w:t xml:space="preserve">AlertDialog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>
      <w:pPr>
        <w:spacing w:after="200" w:line="324.00000000000006" w:lineRule="auto"/>
        <w:contextualSpacing w:val="0"/>
        <w:rPr>
          <w:rFonts w:ascii="Verdana" w:cs="Verdana" w:eastAsia="Verdana" w:hAnsi="Verdana"/>
          <w:b w:val="1"/>
          <w:color w:val="006600"/>
          <w:sz w:val="20"/>
          <w:szCs w:val="20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006600"/>
          <w:sz w:val="20"/>
          <w:szCs w:val="20"/>
          <w:shd w:fill="f7f7f7" w:val="clear"/>
          <w:rtl w:val="0"/>
        </w:rPr>
        <w:t xml:space="preserve">// 1. Instantiate an</w:t>
      </w:r>
      <w:hyperlink r:id="rId10">
        <w:r w:rsidDel="00000000" w:rsidR="00000000" w:rsidRPr="00000000">
          <w:rPr>
            <w:rFonts w:ascii="Verdana" w:cs="Verdana" w:eastAsia="Verdana" w:hAnsi="Verdana"/>
            <w:b w:val="1"/>
            <w:color w:val="006600"/>
            <w:sz w:val="20"/>
            <w:szCs w:val="20"/>
            <w:shd w:fill="f7f7f7" w:val="clear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Verdana" w:cs="Verdana" w:eastAsia="Verdana" w:hAnsi="Verdana"/>
            <w:color w:val="039be5"/>
            <w:sz w:val="20"/>
            <w:szCs w:val="20"/>
            <w:u w:val="single"/>
            <w:shd w:fill="f7f7f7" w:val="clear"/>
            <w:rtl w:val="0"/>
          </w:rPr>
          <w:t xml:space="preserve">AlertDialog.Builder</w:t>
        </w:r>
      </w:hyperlink>
      <w:r w:rsidDel="00000000" w:rsidR="00000000" w:rsidRPr="00000000">
        <w:rPr>
          <w:rFonts w:ascii="Verdana" w:cs="Verdana" w:eastAsia="Verdana" w:hAnsi="Verdana"/>
          <w:b w:val="1"/>
          <w:color w:val="006600"/>
          <w:sz w:val="20"/>
          <w:szCs w:val="20"/>
          <w:shd w:fill="f7f7f7" w:val="clear"/>
          <w:rtl w:val="0"/>
        </w:rPr>
        <w:t xml:space="preserve"> with its constructor</w:t>
      </w:r>
    </w:p>
    <w:p w:rsidR="00000000" w:rsidDel="00000000" w:rsidP="00000000" w:rsidRDefault="00000000" w:rsidRPr="00000000">
      <w:pPr>
        <w:spacing w:after="200" w:line="324.00000000000006" w:lineRule="auto"/>
        <w:contextualSpacing w:val="0"/>
        <w:rPr>
          <w:rFonts w:ascii="Verdana" w:cs="Verdana" w:eastAsia="Verdana" w:hAnsi="Verdana"/>
          <w:color w:val="666600"/>
          <w:sz w:val="20"/>
          <w:szCs w:val="20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color w:val="660066"/>
          <w:sz w:val="20"/>
          <w:szCs w:val="20"/>
          <w:shd w:fill="f7f7f7" w:val="clear"/>
          <w:rtl w:val="0"/>
        </w:rPr>
        <w:t xml:space="preserve">AlertDialog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660066"/>
          <w:sz w:val="20"/>
          <w:szCs w:val="20"/>
          <w:shd w:fill="f7f7f7" w:val="clear"/>
          <w:rtl w:val="0"/>
        </w:rPr>
        <w:t xml:space="preserve">Builder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f7f7f7" w:val="clear"/>
          <w:rtl w:val="0"/>
        </w:rPr>
        <w:t xml:space="preserve"> builder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88"/>
          <w:sz w:val="20"/>
          <w:szCs w:val="20"/>
          <w:shd w:fill="f7f7f7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0066"/>
          <w:sz w:val="20"/>
          <w:szCs w:val="20"/>
          <w:shd w:fill="f7f7f7" w:val="clear"/>
          <w:rtl w:val="0"/>
        </w:rPr>
        <w:t xml:space="preserve">AlertDialog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660066"/>
          <w:sz w:val="20"/>
          <w:szCs w:val="20"/>
          <w:shd w:fill="f7f7f7" w:val="clear"/>
          <w:rtl w:val="0"/>
        </w:rPr>
        <w:t xml:space="preserve">Builder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7f7f7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f7f7f7" w:val="clear"/>
          <w:rtl w:val="0"/>
        </w:rPr>
        <w:t xml:space="preserve">getActivity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7f7f7" w:val="clear"/>
          <w:rtl w:val="0"/>
        </w:rPr>
        <w:t xml:space="preserve">());</w:t>
      </w:r>
    </w:p>
    <w:p w:rsidR="00000000" w:rsidDel="00000000" w:rsidP="00000000" w:rsidRDefault="00000000" w:rsidRPr="00000000">
      <w:pPr>
        <w:spacing w:after="200" w:line="324.00000000000006" w:lineRule="auto"/>
        <w:contextualSpacing w:val="0"/>
        <w:rPr>
          <w:rFonts w:ascii="Verdana" w:cs="Verdana" w:eastAsia="Verdana" w:hAnsi="Verdana"/>
          <w:color w:val="666600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324.00000000000006" w:lineRule="auto"/>
        <w:contextualSpacing w:val="0"/>
        <w:rPr>
          <w:rFonts w:ascii="Verdana" w:cs="Verdana" w:eastAsia="Verdana" w:hAnsi="Verdana"/>
          <w:b w:val="1"/>
          <w:color w:val="006600"/>
          <w:sz w:val="20"/>
          <w:szCs w:val="20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006600"/>
          <w:sz w:val="20"/>
          <w:szCs w:val="20"/>
          <w:shd w:fill="f7f7f7" w:val="clear"/>
          <w:rtl w:val="0"/>
        </w:rPr>
        <w:t xml:space="preserve">// 2. Chain together various setter methods to set the dialog characteristics</w:t>
      </w:r>
    </w:p>
    <w:p w:rsidR="00000000" w:rsidDel="00000000" w:rsidP="00000000" w:rsidRDefault="00000000" w:rsidRPr="00000000">
      <w:pPr>
        <w:spacing w:after="200" w:line="324.00000000000006" w:lineRule="auto"/>
        <w:contextualSpacing w:val="0"/>
        <w:rPr>
          <w:rFonts w:ascii="Verdana" w:cs="Verdana" w:eastAsia="Verdana" w:hAnsi="Verdana"/>
          <w:color w:val="666600"/>
          <w:sz w:val="20"/>
          <w:szCs w:val="20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f7f7f7" w:val="clear"/>
          <w:rtl w:val="0"/>
        </w:rPr>
        <w:t xml:space="preserve">builder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f7f7f7" w:val="clear"/>
          <w:rtl w:val="0"/>
        </w:rPr>
        <w:t xml:space="preserve">setMessage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7f7f7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f7f7f7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0088"/>
          <w:sz w:val="20"/>
          <w:szCs w:val="20"/>
          <w:shd w:fill="f7f7f7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f7f7f7" w:val="clear"/>
          <w:rtl w:val="0"/>
        </w:rPr>
        <w:t xml:space="preserve">dialog_message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7f7f7" w:val="clear"/>
          <w:rtl w:val="0"/>
        </w:rPr>
        <w:t xml:space="preserve">)</w:t>
      </w:r>
    </w:p>
    <w:p w:rsidR="00000000" w:rsidDel="00000000" w:rsidP="00000000" w:rsidRDefault="00000000" w:rsidRPr="00000000">
      <w:pPr>
        <w:spacing w:after="200" w:line="324.00000000000006" w:lineRule="auto"/>
        <w:contextualSpacing w:val="0"/>
        <w:rPr>
          <w:rFonts w:ascii="Verdana" w:cs="Verdana" w:eastAsia="Verdana" w:hAnsi="Verdana"/>
          <w:color w:val="666600"/>
          <w:sz w:val="20"/>
          <w:szCs w:val="20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f7f7f7" w:val="clear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f7f7f7" w:val="clear"/>
          <w:rtl w:val="0"/>
        </w:rPr>
        <w:t xml:space="preserve">setTitle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7f7f7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f7f7f7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0088"/>
          <w:sz w:val="20"/>
          <w:szCs w:val="20"/>
          <w:shd w:fill="f7f7f7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f7f7f7" w:val="clear"/>
          <w:rtl w:val="0"/>
        </w:rPr>
        <w:t xml:space="preserve">dialog_title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7f7f7" w:val="clear"/>
          <w:rtl w:val="0"/>
        </w:rPr>
        <w:t xml:space="preserve">);</w:t>
      </w:r>
    </w:p>
    <w:p w:rsidR="00000000" w:rsidDel="00000000" w:rsidP="00000000" w:rsidRDefault="00000000" w:rsidRPr="00000000">
      <w:pPr>
        <w:spacing w:after="200" w:line="324.00000000000006" w:lineRule="auto"/>
        <w:contextualSpacing w:val="0"/>
        <w:rPr>
          <w:rFonts w:ascii="Verdana" w:cs="Verdana" w:eastAsia="Verdana" w:hAnsi="Verdana"/>
          <w:color w:val="666600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324.00000000000006" w:lineRule="auto"/>
        <w:contextualSpacing w:val="0"/>
        <w:rPr>
          <w:rFonts w:ascii="Verdana" w:cs="Verdana" w:eastAsia="Verdana" w:hAnsi="Verdana"/>
          <w:color w:val="039be5"/>
          <w:sz w:val="20"/>
          <w:szCs w:val="20"/>
          <w:u w:val="single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006600"/>
          <w:sz w:val="20"/>
          <w:szCs w:val="20"/>
          <w:shd w:fill="f7f7f7" w:val="clear"/>
          <w:rtl w:val="0"/>
        </w:rPr>
        <w:t xml:space="preserve">// 3. Get the</w:t>
      </w:r>
      <w:hyperlink r:id="rId12">
        <w:r w:rsidDel="00000000" w:rsidR="00000000" w:rsidRPr="00000000">
          <w:rPr>
            <w:rFonts w:ascii="Verdana" w:cs="Verdana" w:eastAsia="Verdana" w:hAnsi="Verdana"/>
            <w:b w:val="1"/>
            <w:color w:val="006600"/>
            <w:sz w:val="20"/>
            <w:szCs w:val="20"/>
            <w:shd w:fill="f7f7f7" w:val="clear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Verdana" w:cs="Verdana" w:eastAsia="Verdana" w:hAnsi="Verdana"/>
            <w:color w:val="039be5"/>
            <w:sz w:val="20"/>
            <w:szCs w:val="20"/>
            <w:u w:val="single"/>
            <w:shd w:fill="f7f7f7" w:val="clear"/>
            <w:rtl w:val="0"/>
          </w:rPr>
          <w:t xml:space="preserve">AlertDialog</w:t>
        </w:r>
      </w:hyperlink>
      <w:r w:rsidDel="00000000" w:rsidR="00000000" w:rsidRPr="00000000">
        <w:rPr>
          <w:rFonts w:ascii="Verdana" w:cs="Verdana" w:eastAsia="Verdana" w:hAnsi="Verdana"/>
          <w:b w:val="1"/>
          <w:color w:val="006600"/>
          <w:sz w:val="20"/>
          <w:szCs w:val="20"/>
          <w:shd w:fill="f7f7f7" w:val="clear"/>
          <w:rtl w:val="0"/>
        </w:rPr>
        <w:t xml:space="preserve"> from</w:t>
      </w:r>
      <w:hyperlink r:id="rId14">
        <w:r w:rsidDel="00000000" w:rsidR="00000000" w:rsidRPr="00000000">
          <w:rPr>
            <w:rFonts w:ascii="Verdana" w:cs="Verdana" w:eastAsia="Verdana" w:hAnsi="Verdana"/>
            <w:b w:val="1"/>
            <w:color w:val="006600"/>
            <w:sz w:val="20"/>
            <w:szCs w:val="20"/>
            <w:shd w:fill="f7f7f7" w:val="clear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"https://developer.android.com/reference/android/app/AlertDialog.Builder.html?hl=es-419#create()" </w:instrText>
        <w:fldChar w:fldCharType="separate"/>
      </w:r>
      <w:r w:rsidDel="00000000" w:rsidR="00000000" w:rsidRPr="00000000">
        <w:rPr>
          <w:rFonts w:ascii="Verdana" w:cs="Verdana" w:eastAsia="Verdana" w:hAnsi="Verdana"/>
          <w:color w:val="039be5"/>
          <w:sz w:val="20"/>
          <w:szCs w:val="20"/>
          <w:u w:val="single"/>
          <w:shd w:fill="f7f7f7" w:val="clear"/>
          <w:rtl w:val="0"/>
        </w:rPr>
        <w:t xml:space="preserve">create()</w:t>
      </w:r>
    </w:p>
    <w:p w:rsidR="00000000" w:rsidDel="00000000" w:rsidP="00000000" w:rsidRDefault="00000000" w:rsidRPr="00000000">
      <w:pPr>
        <w:spacing w:after="200" w:line="324.00000000000006" w:lineRule="auto"/>
        <w:contextualSpacing w:val="0"/>
        <w:rPr>
          <w:rFonts w:ascii="Verdana" w:cs="Verdana" w:eastAsia="Verdana" w:hAnsi="Verdana"/>
          <w:color w:val="666600"/>
          <w:sz w:val="20"/>
          <w:szCs w:val="20"/>
          <w:shd w:fill="f7f7f7" w:val="clear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Verdana" w:cs="Verdana" w:eastAsia="Verdana" w:hAnsi="Verdana"/>
          <w:color w:val="660066"/>
          <w:sz w:val="20"/>
          <w:szCs w:val="20"/>
          <w:shd w:fill="f7f7f7" w:val="clear"/>
          <w:rtl w:val="0"/>
        </w:rPr>
        <w:t xml:space="preserve">AlertDialog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f7f7f7" w:val="clear"/>
          <w:rtl w:val="0"/>
        </w:rPr>
        <w:t xml:space="preserve"> dialog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f7f7f7" w:val="clear"/>
          <w:rtl w:val="0"/>
        </w:rPr>
        <w:t xml:space="preserve"> builder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f7f7f7" w:val="clear"/>
          <w:rtl w:val="0"/>
        </w:rPr>
        <w:t xml:space="preserve">create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7f7f7" w:val="clear"/>
          <w:rtl w:val="0"/>
        </w:rPr>
        <w:t xml:space="preserve">();</w:t>
      </w:r>
    </w:p>
    <w:p w:rsidR="00000000" w:rsidDel="00000000" w:rsidP="00000000" w:rsidRDefault="00000000" w:rsidRPr="00000000">
      <w:pPr>
        <w:shd w:fill="ffffff" w:val="clear"/>
        <w:spacing w:after="180" w:lineRule="auto"/>
        <w:contextualSpacing w:val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Los siguientes temas muestran cómo definir varios atributos de diálogo usando la clase </w:t>
      </w:r>
      <w:hyperlink r:id="rId15">
        <w:r w:rsidDel="00000000" w:rsidR="00000000" w:rsidRPr="00000000">
          <w:rPr>
            <w:rFonts w:ascii="Verdana" w:cs="Verdana" w:eastAsia="Verdana" w:hAnsi="Verdana"/>
            <w:color w:val="039be5"/>
            <w:sz w:val="20"/>
            <w:szCs w:val="20"/>
            <w:u w:val="single"/>
            <w:rtl w:val="0"/>
          </w:rPr>
          <w:t xml:space="preserve">AlertDialog.Builder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color="auto" w:space="6" w:sz="2" w:val="single"/>
          <w:left w:color="auto" w:space="0" w:sz="2" w:val="single"/>
          <w:bottom w:color="auto" w:space="9" w:sz="2" w:val="single"/>
          <w:right w:color="auto" w:space="0" w:sz="2" w:val="single"/>
        </w:pBdr>
        <w:shd w:fill="ffffff" w:val="clear"/>
        <w:spacing w:after="0" w:before="0" w:beforeAutospacing="1" w:line="320" w:lineRule="auto"/>
        <w:contextualSpacing w:val="0"/>
        <w:rPr>
          <w:rFonts w:ascii="Roboto" w:cs="Roboto" w:eastAsia="Roboto" w:hAnsi="Roboto"/>
          <w:b w:val="1"/>
          <w:color w:val="000000"/>
          <w:sz w:val="36"/>
          <w:szCs w:val="36"/>
        </w:rPr>
      </w:pPr>
      <w:bookmarkStart w:colFirst="0" w:colLast="0" w:name="_2diucj1zmq1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36"/>
          <w:szCs w:val="36"/>
          <w:rtl w:val="0"/>
        </w:rPr>
        <w:t xml:space="preserve">Agregar botones</w:t>
      </w:r>
    </w:p>
    <w:p w:rsidR="00000000" w:rsidDel="00000000" w:rsidP="00000000" w:rsidRDefault="00000000" w:rsidRPr="00000000">
      <w:pPr>
        <w:shd w:fill="ffffff" w:val="clear"/>
        <w:spacing w:after="180" w:lineRule="auto"/>
        <w:contextualSpacing w:val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Para agregar botones de acción como los de la figura 2, llama a los métodos </w:t>
      </w:r>
      <w:hyperlink r:id="rId16">
        <w:r w:rsidDel="00000000" w:rsidR="00000000" w:rsidRPr="00000000">
          <w:rPr>
            <w:rFonts w:ascii="Verdana" w:cs="Verdana" w:eastAsia="Verdana" w:hAnsi="Verdana"/>
            <w:color w:val="039be5"/>
            <w:sz w:val="20"/>
            <w:szCs w:val="20"/>
            <w:u w:val="single"/>
            <w:rtl w:val="0"/>
          </w:rPr>
          <w:t xml:space="preserve">setPositiveButton()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y </w:t>
      </w:r>
      <w:hyperlink r:id="rId17">
        <w:r w:rsidDel="00000000" w:rsidR="00000000" w:rsidRPr="00000000">
          <w:rPr>
            <w:rFonts w:ascii="Verdana" w:cs="Verdana" w:eastAsia="Verdana" w:hAnsi="Verdana"/>
            <w:color w:val="039be5"/>
            <w:sz w:val="20"/>
            <w:szCs w:val="20"/>
            <w:u w:val="single"/>
            <w:rtl w:val="0"/>
          </w:rPr>
          <w:t xml:space="preserve">setNegativeButton()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>
      <w:pPr>
        <w:spacing w:after="200" w:line="324.00000000000006" w:lineRule="auto"/>
        <w:contextualSpacing w:val="0"/>
        <w:rPr>
          <w:rFonts w:ascii="Verdana" w:cs="Verdana" w:eastAsia="Verdana" w:hAnsi="Verdana"/>
          <w:color w:val="666600"/>
          <w:sz w:val="20"/>
          <w:szCs w:val="20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color w:val="660066"/>
          <w:sz w:val="20"/>
          <w:szCs w:val="20"/>
          <w:shd w:fill="f7f7f7" w:val="clear"/>
          <w:rtl w:val="0"/>
        </w:rPr>
        <w:t xml:space="preserve">AlertDialog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660066"/>
          <w:sz w:val="20"/>
          <w:szCs w:val="20"/>
          <w:shd w:fill="f7f7f7" w:val="clear"/>
          <w:rtl w:val="0"/>
        </w:rPr>
        <w:t xml:space="preserve">Builder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f7f7f7" w:val="clear"/>
          <w:rtl w:val="0"/>
        </w:rPr>
        <w:t xml:space="preserve"> builder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88"/>
          <w:sz w:val="20"/>
          <w:szCs w:val="20"/>
          <w:shd w:fill="f7f7f7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0066"/>
          <w:sz w:val="20"/>
          <w:szCs w:val="20"/>
          <w:shd w:fill="f7f7f7" w:val="clear"/>
          <w:rtl w:val="0"/>
        </w:rPr>
        <w:t xml:space="preserve">AlertDialog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660066"/>
          <w:sz w:val="20"/>
          <w:szCs w:val="20"/>
          <w:shd w:fill="f7f7f7" w:val="clear"/>
          <w:rtl w:val="0"/>
        </w:rPr>
        <w:t xml:space="preserve">Builder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7f7f7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f7f7f7" w:val="clear"/>
          <w:rtl w:val="0"/>
        </w:rPr>
        <w:t xml:space="preserve">getActivity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7f7f7" w:val="clear"/>
          <w:rtl w:val="0"/>
        </w:rPr>
        <w:t xml:space="preserve">());</w:t>
      </w:r>
    </w:p>
    <w:p w:rsidR="00000000" w:rsidDel="00000000" w:rsidP="00000000" w:rsidRDefault="00000000" w:rsidRPr="00000000">
      <w:pPr>
        <w:spacing w:after="200" w:line="324.00000000000006" w:lineRule="auto"/>
        <w:contextualSpacing w:val="0"/>
        <w:rPr>
          <w:rFonts w:ascii="Verdana" w:cs="Verdana" w:eastAsia="Verdana" w:hAnsi="Verdana"/>
          <w:color w:val="006600"/>
          <w:sz w:val="20"/>
          <w:szCs w:val="20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color w:val="006600"/>
          <w:sz w:val="20"/>
          <w:szCs w:val="20"/>
          <w:shd w:fill="f7f7f7" w:val="clear"/>
          <w:rtl w:val="0"/>
        </w:rPr>
        <w:t xml:space="preserve">// Add the buttons</w:t>
      </w:r>
    </w:p>
    <w:p w:rsidR="00000000" w:rsidDel="00000000" w:rsidP="00000000" w:rsidRDefault="00000000" w:rsidRPr="00000000">
      <w:pPr>
        <w:spacing w:after="200" w:line="324.00000000000006" w:lineRule="auto"/>
        <w:contextualSpacing w:val="0"/>
        <w:rPr>
          <w:rFonts w:ascii="Verdana" w:cs="Verdana" w:eastAsia="Verdana" w:hAnsi="Verdana"/>
          <w:color w:val="666600"/>
          <w:sz w:val="20"/>
          <w:szCs w:val="20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f7f7f7" w:val="clear"/>
          <w:rtl w:val="0"/>
        </w:rPr>
        <w:t xml:space="preserve">builder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f7f7f7" w:val="clear"/>
          <w:rtl w:val="0"/>
        </w:rPr>
        <w:t xml:space="preserve">setPositiveButton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7f7f7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f7f7f7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0088"/>
          <w:sz w:val="20"/>
          <w:szCs w:val="20"/>
          <w:shd w:fill="f7f7f7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f7f7f7" w:val="clear"/>
          <w:rtl w:val="0"/>
        </w:rPr>
        <w:t xml:space="preserve">ok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7f7f7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88"/>
          <w:sz w:val="20"/>
          <w:szCs w:val="20"/>
          <w:shd w:fill="f7f7f7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0066"/>
          <w:sz w:val="20"/>
          <w:szCs w:val="20"/>
          <w:shd w:fill="f7f7f7" w:val="clear"/>
          <w:rtl w:val="0"/>
        </w:rPr>
        <w:t xml:space="preserve">DialogInterface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660066"/>
          <w:sz w:val="20"/>
          <w:szCs w:val="20"/>
          <w:shd w:fill="f7f7f7" w:val="clear"/>
          <w:rtl w:val="0"/>
        </w:rPr>
        <w:t xml:space="preserve">OnClickListener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7f7f7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7f7f7" w:val="clear"/>
          <w:rtl w:val="0"/>
        </w:rPr>
        <w:t xml:space="preserve">{</w:t>
      </w:r>
    </w:p>
    <w:p w:rsidR="00000000" w:rsidDel="00000000" w:rsidP="00000000" w:rsidRDefault="00000000" w:rsidRPr="00000000">
      <w:pPr>
        <w:spacing w:after="200" w:line="324.00000000000006" w:lineRule="auto"/>
        <w:contextualSpacing w:val="0"/>
        <w:rPr>
          <w:rFonts w:ascii="Verdana" w:cs="Verdana" w:eastAsia="Verdana" w:hAnsi="Verdana"/>
          <w:color w:val="666600"/>
          <w:sz w:val="20"/>
          <w:szCs w:val="20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f7f7f7" w:val="clear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color w:val="000088"/>
          <w:sz w:val="20"/>
          <w:szCs w:val="20"/>
          <w:shd w:fill="f7f7f7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88"/>
          <w:sz w:val="20"/>
          <w:szCs w:val="20"/>
          <w:shd w:fill="f7f7f7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f7f7f7" w:val="clear"/>
          <w:rtl w:val="0"/>
        </w:rPr>
        <w:t xml:space="preserve"> onClick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7f7f7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0066"/>
          <w:sz w:val="20"/>
          <w:szCs w:val="20"/>
          <w:shd w:fill="f7f7f7" w:val="clear"/>
          <w:rtl w:val="0"/>
        </w:rPr>
        <w:t xml:space="preserve">DialogInterface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f7f7f7" w:val="clear"/>
          <w:rtl w:val="0"/>
        </w:rPr>
        <w:t xml:space="preserve"> dialog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7f7f7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88"/>
          <w:sz w:val="20"/>
          <w:szCs w:val="20"/>
          <w:shd w:fill="f7f7f7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f7f7f7" w:val="clear"/>
          <w:rtl w:val="0"/>
        </w:rPr>
        <w:t xml:space="preserve"> id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7f7f7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7f7f7" w:val="clear"/>
          <w:rtl w:val="0"/>
        </w:rPr>
        <w:t xml:space="preserve">{</w:t>
      </w:r>
    </w:p>
    <w:p w:rsidR="00000000" w:rsidDel="00000000" w:rsidP="00000000" w:rsidRDefault="00000000" w:rsidRPr="00000000">
      <w:pPr>
        <w:spacing w:after="200" w:line="324.00000000000006" w:lineRule="auto"/>
        <w:contextualSpacing w:val="0"/>
        <w:rPr>
          <w:rFonts w:ascii="Verdana" w:cs="Verdana" w:eastAsia="Verdana" w:hAnsi="Verdana"/>
          <w:color w:val="006600"/>
          <w:sz w:val="20"/>
          <w:szCs w:val="20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f7f7f7" w:val="clear"/>
          <w:rtl w:val="0"/>
        </w:rPr>
        <w:t xml:space="preserve">               </w:t>
      </w:r>
      <w:r w:rsidDel="00000000" w:rsidR="00000000" w:rsidRPr="00000000">
        <w:rPr>
          <w:rFonts w:ascii="Verdana" w:cs="Verdana" w:eastAsia="Verdana" w:hAnsi="Verdana"/>
          <w:color w:val="006600"/>
          <w:sz w:val="20"/>
          <w:szCs w:val="20"/>
          <w:shd w:fill="f7f7f7" w:val="clear"/>
          <w:rtl w:val="0"/>
        </w:rPr>
        <w:t xml:space="preserve">// User clicked OK button</w:t>
      </w:r>
    </w:p>
    <w:p w:rsidR="00000000" w:rsidDel="00000000" w:rsidP="00000000" w:rsidRDefault="00000000" w:rsidRPr="00000000">
      <w:pPr>
        <w:spacing w:after="200" w:line="324.00000000000006" w:lineRule="auto"/>
        <w:contextualSpacing w:val="0"/>
        <w:rPr>
          <w:rFonts w:ascii="Verdana" w:cs="Verdana" w:eastAsia="Verdana" w:hAnsi="Verdana"/>
          <w:color w:val="666600"/>
          <w:sz w:val="20"/>
          <w:szCs w:val="20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f7f7f7" w:val="clear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7f7f7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200" w:line="324.00000000000006" w:lineRule="auto"/>
        <w:contextualSpacing w:val="0"/>
        <w:rPr>
          <w:rFonts w:ascii="Verdana" w:cs="Verdana" w:eastAsia="Verdana" w:hAnsi="Verdana"/>
          <w:color w:val="666600"/>
          <w:sz w:val="20"/>
          <w:szCs w:val="20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f7f7f7" w:val="clear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7f7f7" w:val="clear"/>
          <w:rtl w:val="0"/>
        </w:rPr>
        <w:t xml:space="preserve">});</w:t>
      </w:r>
    </w:p>
    <w:p w:rsidR="00000000" w:rsidDel="00000000" w:rsidP="00000000" w:rsidRDefault="00000000" w:rsidRPr="00000000">
      <w:pPr>
        <w:spacing w:after="200" w:line="324.00000000000006" w:lineRule="auto"/>
        <w:contextualSpacing w:val="0"/>
        <w:rPr>
          <w:rFonts w:ascii="Verdana" w:cs="Verdana" w:eastAsia="Verdana" w:hAnsi="Verdana"/>
          <w:color w:val="666600"/>
          <w:sz w:val="20"/>
          <w:szCs w:val="20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f7f7f7" w:val="clear"/>
          <w:rtl w:val="0"/>
        </w:rPr>
        <w:t xml:space="preserve">builder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f7f7f7" w:val="clear"/>
          <w:rtl w:val="0"/>
        </w:rPr>
        <w:t xml:space="preserve">setNegativeButton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7f7f7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f7f7f7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0088"/>
          <w:sz w:val="20"/>
          <w:szCs w:val="20"/>
          <w:shd w:fill="f7f7f7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f7f7f7" w:val="clear"/>
          <w:rtl w:val="0"/>
        </w:rPr>
        <w:t xml:space="preserve">cancel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7f7f7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88"/>
          <w:sz w:val="20"/>
          <w:szCs w:val="20"/>
          <w:shd w:fill="f7f7f7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0066"/>
          <w:sz w:val="20"/>
          <w:szCs w:val="20"/>
          <w:shd w:fill="f7f7f7" w:val="clear"/>
          <w:rtl w:val="0"/>
        </w:rPr>
        <w:t xml:space="preserve">DialogInterface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660066"/>
          <w:sz w:val="20"/>
          <w:szCs w:val="20"/>
          <w:shd w:fill="f7f7f7" w:val="clear"/>
          <w:rtl w:val="0"/>
        </w:rPr>
        <w:t xml:space="preserve">OnClickListener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7f7f7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7f7f7" w:val="clear"/>
          <w:rtl w:val="0"/>
        </w:rPr>
        <w:t xml:space="preserve">{</w:t>
      </w:r>
    </w:p>
    <w:p w:rsidR="00000000" w:rsidDel="00000000" w:rsidP="00000000" w:rsidRDefault="00000000" w:rsidRPr="00000000">
      <w:pPr>
        <w:spacing w:after="200" w:line="324.00000000000006" w:lineRule="auto"/>
        <w:contextualSpacing w:val="0"/>
        <w:rPr>
          <w:rFonts w:ascii="Verdana" w:cs="Verdana" w:eastAsia="Verdana" w:hAnsi="Verdana"/>
          <w:color w:val="666600"/>
          <w:sz w:val="20"/>
          <w:szCs w:val="20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f7f7f7" w:val="clear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color w:val="000088"/>
          <w:sz w:val="20"/>
          <w:szCs w:val="20"/>
          <w:shd w:fill="f7f7f7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88"/>
          <w:sz w:val="20"/>
          <w:szCs w:val="20"/>
          <w:shd w:fill="f7f7f7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f7f7f7" w:val="clear"/>
          <w:rtl w:val="0"/>
        </w:rPr>
        <w:t xml:space="preserve"> onClick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7f7f7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0066"/>
          <w:sz w:val="20"/>
          <w:szCs w:val="20"/>
          <w:shd w:fill="f7f7f7" w:val="clear"/>
          <w:rtl w:val="0"/>
        </w:rPr>
        <w:t xml:space="preserve">DialogInterface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f7f7f7" w:val="clear"/>
          <w:rtl w:val="0"/>
        </w:rPr>
        <w:t xml:space="preserve"> dialog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7f7f7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88"/>
          <w:sz w:val="20"/>
          <w:szCs w:val="20"/>
          <w:shd w:fill="f7f7f7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f7f7f7" w:val="clear"/>
          <w:rtl w:val="0"/>
        </w:rPr>
        <w:t xml:space="preserve"> id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7f7f7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7f7f7" w:val="clear"/>
          <w:rtl w:val="0"/>
        </w:rPr>
        <w:t xml:space="preserve">{</w:t>
      </w:r>
    </w:p>
    <w:p w:rsidR="00000000" w:rsidDel="00000000" w:rsidP="00000000" w:rsidRDefault="00000000" w:rsidRPr="00000000">
      <w:pPr>
        <w:spacing w:after="200" w:line="324.00000000000006" w:lineRule="auto"/>
        <w:contextualSpacing w:val="0"/>
        <w:rPr>
          <w:rFonts w:ascii="Verdana" w:cs="Verdana" w:eastAsia="Verdana" w:hAnsi="Verdana"/>
          <w:color w:val="006600"/>
          <w:sz w:val="20"/>
          <w:szCs w:val="20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f7f7f7" w:val="clear"/>
          <w:rtl w:val="0"/>
        </w:rPr>
        <w:t xml:space="preserve">               </w:t>
      </w:r>
      <w:r w:rsidDel="00000000" w:rsidR="00000000" w:rsidRPr="00000000">
        <w:rPr>
          <w:rFonts w:ascii="Verdana" w:cs="Verdana" w:eastAsia="Verdana" w:hAnsi="Verdana"/>
          <w:color w:val="006600"/>
          <w:sz w:val="20"/>
          <w:szCs w:val="20"/>
          <w:shd w:fill="f7f7f7" w:val="clear"/>
          <w:rtl w:val="0"/>
        </w:rPr>
        <w:t xml:space="preserve">// User cancelled the dialog</w:t>
      </w:r>
    </w:p>
    <w:p w:rsidR="00000000" w:rsidDel="00000000" w:rsidP="00000000" w:rsidRDefault="00000000" w:rsidRPr="00000000">
      <w:pPr>
        <w:spacing w:after="200" w:line="324.00000000000006" w:lineRule="auto"/>
        <w:contextualSpacing w:val="0"/>
        <w:rPr>
          <w:rFonts w:ascii="Verdana" w:cs="Verdana" w:eastAsia="Verdana" w:hAnsi="Verdana"/>
          <w:color w:val="666600"/>
          <w:sz w:val="20"/>
          <w:szCs w:val="20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f7f7f7" w:val="clear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7f7f7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200" w:line="324.00000000000006" w:lineRule="auto"/>
        <w:contextualSpacing w:val="0"/>
        <w:rPr>
          <w:rFonts w:ascii="Verdana" w:cs="Verdana" w:eastAsia="Verdana" w:hAnsi="Verdana"/>
          <w:color w:val="666600"/>
          <w:sz w:val="20"/>
          <w:szCs w:val="20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f7f7f7" w:val="clear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7f7f7" w:val="clear"/>
          <w:rtl w:val="0"/>
        </w:rPr>
        <w:t xml:space="preserve">});</w:t>
      </w:r>
    </w:p>
    <w:p w:rsidR="00000000" w:rsidDel="00000000" w:rsidP="00000000" w:rsidRDefault="00000000" w:rsidRPr="00000000">
      <w:pPr>
        <w:spacing w:after="200" w:line="324.00000000000006" w:lineRule="auto"/>
        <w:contextualSpacing w:val="0"/>
        <w:rPr>
          <w:rFonts w:ascii="Verdana" w:cs="Verdana" w:eastAsia="Verdana" w:hAnsi="Verdana"/>
          <w:color w:val="006600"/>
          <w:sz w:val="20"/>
          <w:szCs w:val="20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color w:val="006600"/>
          <w:sz w:val="20"/>
          <w:szCs w:val="20"/>
          <w:shd w:fill="f7f7f7" w:val="clear"/>
          <w:rtl w:val="0"/>
        </w:rPr>
        <w:t xml:space="preserve">// Set other dialog properties</w:t>
      </w:r>
    </w:p>
    <w:p w:rsidR="00000000" w:rsidDel="00000000" w:rsidP="00000000" w:rsidRDefault="00000000" w:rsidRPr="00000000">
      <w:pPr>
        <w:spacing w:after="200" w:line="324.00000000000006" w:lineRule="auto"/>
        <w:contextualSpacing w:val="0"/>
        <w:rPr>
          <w:rFonts w:ascii="Verdana" w:cs="Verdana" w:eastAsia="Verdana" w:hAnsi="Verdana"/>
          <w:color w:val="666600"/>
          <w:sz w:val="20"/>
          <w:szCs w:val="20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7f7f7" w:val="clear"/>
          <w:rtl w:val="0"/>
        </w:rPr>
        <w:t xml:space="preserve">...</w:t>
      </w:r>
    </w:p>
    <w:p w:rsidR="00000000" w:rsidDel="00000000" w:rsidP="00000000" w:rsidRDefault="00000000" w:rsidRPr="00000000">
      <w:pPr>
        <w:spacing w:after="200" w:line="324.00000000000006" w:lineRule="auto"/>
        <w:contextualSpacing w:val="0"/>
        <w:rPr>
          <w:rFonts w:ascii="Verdana" w:cs="Verdana" w:eastAsia="Verdana" w:hAnsi="Verdana"/>
          <w:color w:val="666600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324.00000000000006" w:lineRule="auto"/>
        <w:contextualSpacing w:val="0"/>
        <w:rPr>
          <w:rFonts w:ascii="Verdana" w:cs="Verdana" w:eastAsia="Verdana" w:hAnsi="Verdana"/>
          <w:color w:val="006600"/>
          <w:sz w:val="20"/>
          <w:szCs w:val="20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color w:val="006600"/>
          <w:sz w:val="20"/>
          <w:szCs w:val="20"/>
          <w:shd w:fill="f7f7f7" w:val="clear"/>
          <w:rtl w:val="0"/>
        </w:rPr>
        <w:t xml:space="preserve">// Create the AlertDialog</w:t>
      </w:r>
    </w:p>
    <w:p w:rsidR="00000000" w:rsidDel="00000000" w:rsidP="00000000" w:rsidRDefault="00000000" w:rsidRPr="00000000">
      <w:pPr>
        <w:spacing w:after="200" w:line="324.00000000000006" w:lineRule="auto"/>
        <w:contextualSpacing w:val="0"/>
        <w:rPr>
          <w:rFonts w:ascii="Verdana" w:cs="Verdana" w:eastAsia="Verdana" w:hAnsi="Verdana"/>
          <w:color w:val="666600"/>
          <w:sz w:val="20"/>
          <w:szCs w:val="20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color w:val="660066"/>
          <w:sz w:val="20"/>
          <w:szCs w:val="20"/>
          <w:shd w:fill="f7f7f7" w:val="clear"/>
          <w:rtl w:val="0"/>
        </w:rPr>
        <w:t xml:space="preserve">AlertDialog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f7f7f7" w:val="clear"/>
          <w:rtl w:val="0"/>
        </w:rPr>
        <w:t xml:space="preserve"> dialog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7f7f7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f7f7f7" w:val="clear"/>
          <w:rtl w:val="0"/>
        </w:rPr>
        <w:t xml:space="preserve"> builder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7f7f7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f7f7f7" w:val="clear"/>
          <w:rtl w:val="0"/>
        </w:rPr>
        <w:t xml:space="preserve">create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7f7f7" w:val="clear"/>
          <w:rtl w:val="0"/>
        </w:rPr>
        <w:t xml:space="preserve">();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Crear un proyecto nuevo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Modificar la clase MainActivity.java y crear los recursos necesarios( strings.xml)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package </w:t>
      </w:r>
      <w:r w:rsidDel="00000000" w:rsidR="00000000" w:rsidRPr="00000000">
        <w:rPr>
          <w:highlight w:val="white"/>
          <w:rtl w:val="0"/>
        </w:rPr>
        <w:t xml:space="preserve">mobile.calyr.com.dialogos;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android.content.DialogInterface;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android.support.v7.app.AlertDialog;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class </w:t>
      </w:r>
      <w:r w:rsidDel="00000000" w:rsidR="00000000" w:rsidRPr="00000000">
        <w:rPr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extends </w:t>
      </w:r>
      <w:r w:rsidDel="00000000" w:rsidR="00000000" w:rsidRPr="00000000">
        <w:rPr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8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color w:val="8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protected void </w:t>
      </w:r>
      <w:r w:rsidDel="00000000" w:rsidR="00000000" w:rsidRPr="00000000">
        <w:rPr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super</w:t>
      </w:r>
      <w:r w:rsidDel="00000000" w:rsidR="00000000" w:rsidRPr="00000000">
        <w:rPr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activity_main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highlight w:val="white"/>
          <w:rtl w:val="0"/>
        </w:rPr>
        <w:t xml:space="preserve">// 1. Instantiate an AlertDialog.Builder with its constructor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AlertDialog.Builder builder =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highlight w:val="white"/>
          <w:rtl w:val="0"/>
        </w:rPr>
        <w:t xml:space="preserve">AlertDialog.Builder(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// 2. Chain together various setter methods to set the dialog characteristics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builder.setMessage(R.string.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dialog_message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.setTitle(R.string.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dialog_title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highlight w:val="white"/>
          <w:rtl w:val="0"/>
        </w:rPr>
        <w:t xml:space="preserve">//3 Add the Buttons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builder.setPositiveButton(R.string.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ok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highlight w:val="white"/>
          <w:rtl w:val="0"/>
        </w:rPr>
        <w:t xml:space="preserve">DialogInterface.OnClickListener()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void </w:t>
      </w:r>
      <w:r w:rsidDel="00000000" w:rsidR="00000000" w:rsidRPr="00000000">
        <w:rPr>
          <w:highlight w:val="white"/>
          <w:rtl w:val="0"/>
        </w:rPr>
        <w:t xml:space="preserve">onClick(DialogInterface dialog,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highlight w:val="white"/>
          <w:rtl w:val="0"/>
        </w:rPr>
        <w:t xml:space="preserve">id) {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</w:t>
      </w:r>
      <w:r w:rsidDel="00000000" w:rsidR="00000000" w:rsidRPr="00000000">
        <w:rPr>
          <w:i w:val="1"/>
          <w:color w:val="808080"/>
          <w:highlight w:val="white"/>
          <w:rtl w:val="0"/>
        </w:rPr>
        <w:t xml:space="preserve">// User clicked OK button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        </w:t>
      </w: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});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builder.setNegativeButton(R.string.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cancel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highlight w:val="white"/>
          <w:rtl w:val="0"/>
        </w:rPr>
        <w:t xml:space="preserve">DialogInterface.OnClickListener()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void </w:t>
      </w:r>
      <w:r w:rsidDel="00000000" w:rsidR="00000000" w:rsidRPr="00000000">
        <w:rPr>
          <w:highlight w:val="white"/>
          <w:rtl w:val="0"/>
        </w:rPr>
        <w:t xml:space="preserve">onClick(DialogInterface dialog,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highlight w:val="white"/>
          <w:rtl w:val="0"/>
        </w:rPr>
        <w:t xml:space="preserve">id) {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</w:t>
      </w:r>
      <w:r w:rsidDel="00000000" w:rsidR="00000000" w:rsidRPr="00000000">
        <w:rPr>
          <w:i w:val="1"/>
          <w:color w:val="808080"/>
          <w:highlight w:val="white"/>
          <w:rtl w:val="0"/>
        </w:rPr>
        <w:t xml:space="preserve">// User cancelled the dialog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        </w:t>
      </w: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});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// 4. Get the AlertDialog from create()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AlertDialog dialog = builder.create();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dialog.show();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eloper.android.com/reference/android/app/AlertDialog.Builder.html?hl=es-419" TargetMode="External"/><Relationship Id="rId10" Type="http://schemas.openxmlformats.org/officeDocument/2006/relationships/hyperlink" Target="https://developer.android.com/reference/android/app/AlertDialog.Builder.html?hl=es-419" TargetMode="External"/><Relationship Id="rId13" Type="http://schemas.openxmlformats.org/officeDocument/2006/relationships/hyperlink" Target="https://developer.android.com/reference/android/app/AlertDialog.html?hl=es-419" TargetMode="External"/><Relationship Id="rId12" Type="http://schemas.openxmlformats.org/officeDocument/2006/relationships/hyperlink" Target="https://developer.android.com/reference/android/app/AlertDialog.html?hl=es-419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developer.android.com/reference/android/app/AlertDialog.html?hl=es-419" TargetMode="External"/><Relationship Id="rId15" Type="http://schemas.openxmlformats.org/officeDocument/2006/relationships/hyperlink" Target="https://developer.android.com/reference/android/app/AlertDialog.Builder.html?hl=es-419" TargetMode="External"/><Relationship Id="rId14" Type="http://schemas.openxmlformats.org/officeDocument/2006/relationships/hyperlink" Target="https://developer.android.com/reference/android/app/AlertDialog.Builder.html?hl=es-419#create()" TargetMode="External"/><Relationship Id="rId17" Type="http://schemas.openxmlformats.org/officeDocument/2006/relationships/hyperlink" Target="https://developer.android.com/reference/android/app/AlertDialog.Builder.html?hl=es-419#setNegativeButton(int,%20android.content.DialogInterface.OnClickListener)" TargetMode="External"/><Relationship Id="rId16" Type="http://schemas.openxmlformats.org/officeDocument/2006/relationships/hyperlink" Target="https://developer.android.com/reference/android/app/AlertDialog.Builder.html?hl=es-419#setPositiveButton(int,%20android.content.DialogInterface.OnClickListener)" TargetMode="External"/><Relationship Id="rId5" Type="http://schemas.openxmlformats.org/officeDocument/2006/relationships/hyperlink" Target="https://developer.android.com/reference/android/app/AlertDialog.html?hl=es-419" TargetMode="External"/><Relationship Id="rId6" Type="http://schemas.openxmlformats.org/officeDocument/2006/relationships/image" Target="media/image2.png"/><Relationship Id="rId7" Type="http://schemas.openxmlformats.org/officeDocument/2006/relationships/hyperlink" Target="https://developer.android.com/reference/android/app/AlertDialog.Builder.html?hl=es-419" TargetMode="External"/><Relationship Id="rId8" Type="http://schemas.openxmlformats.org/officeDocument/2006/relationships/hyperlink" Target="https://developer.android.com/reference/android/app/AlertDialog.html?hl=es-41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