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D4BC" w14:textId="5D02FDA8" w:rsidR="006062BC" w:rsidRDefault="005472D8">
      <w:pPr>
        <w:rPr>
          <w:b/>
          <w:bCs/>
          <w:sz w:val="36"/>
          <w:szCs w:val="36"/>
        </w:rPr>
      </w:pPr>
      <w:r w:rsidRPr="00D86ED3">
        <w:rPr>
          <w:b/>
          <w:bCs/>
          <w:sz w:val="36"/>
          <w:szCs w:val="36"/>
        </w:rPr>
        <w:t>Project Documentation | Fellowship</w:t>
      </w:r>
      <w:r w:rsidR="00D86ED3">
        <w:rPr>
          <w:b/>
          <w:bCs/>
          <w:sz w:val="36"/>
          <w:szCs w:val="36"/>
        </w:rPr>
        <w:t>-</w:t>
      </w:r>
      <w:r w:rsidRPr="00D86ED3">
        <w:rPr>
          <w:b/>
          <w:bCs/>
          <w:sz w:val="36"/>
          <w:szCs w:val="36"/>
        </w:rPr>
        <w:t>Connect App</w:t>
      </w:r>
    </w:p>
    <w:p w14:paraId="735A6A68" w14:textId="77777777" w:rsidR="00A20901" w:rsidRDefault="00A20901">
      <w:pPr>
        <w:rPr>
          <w:b/>
          <w:bCs/>
          <w:sz w:val="36"/>
          <w:szCs w:val="36"/>
        </w:rPr>
      </w:pPr>
    </w:p>
    <w:p w14:paraId="19B89E78" w14:textId="161FB50D" w:rsidR="00A20901" w:rsidRDefault="00A209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Developers</w:t>
      </w:r>
    </w:p>
    <w:p w14:paraId="6EBEDF21" w14:textId="27EFF212" w:rsidR="00A20901" w:rsidRDefault="00A20901" w:rsidP="00A20901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Jelagat Asumpta</w:t>
      </w:r>
    </w:p>
    <w:p w14:paraId="6E5BEA73" w14:textId="0AD2BFED" w:rsidR="008511C8" w:rsidRDefault="008511C8" w:rsidP="00A20901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Jareel</w:t>
      </w:r>
      <w:proofErr w:type="spellEnd"/>
      <w:r>
        <w:rPr>
          <w:b/>
          <w:bCs/>
          <w:sz w:val="36"/>
          <w:szCs w:val="36"/>
        </w:rPr>
        <w:t xml:space="preserve"> Ireri</w:t>
      </w:r>
    </w:p>
    <w:p w14:paraId="0E60FA5E" w14:textId="258B13F8" w:rsidR="00826E4E" w:rsidRDefault="00826E4E" w:rsidP="00A20901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Ratib Khalfa</w:t>
      </w:r>
    </w:p>
    <w:p w14:paraId="3DD56DD9" w14:textId="77777777" w:rsidR="008511C8" w:rsidRDefault="008511C8" w:rsidP="008511C8">
      <w:pPr>
        <w:ind w:left="360"/>
        <w:rPr>
          <w:b/>
          <w:bCs/>
          <w:sz w:val="36"/>
          <w:szCs w:val="36"/>
        </w:rPr>
      </w:pPr>
    </w:p>
    <w:p w14:paraId="1612F262" w14:textId="77777777" w:rsidR="008511C8" w:rsidRPr="008511C8" w:rsidRDefault="008511C8" w:rsidP="008511C8">
      <w:pPr>
        <w:ind w:left="360"/>
        <w:rPr>
          <w:b/>
          <w:bCs/>
          <w:sz w:val="36"/>
          <w:szCs w:val="36"/>
        </w:rPr>
      </w:pPr>
    </w:p>
    <w:p w14:paraId="22F6E9DA" w14:textId="77777777" w:rsidR="005472D8" w:rsidRDefault="005472D8"/>
    <w:p w14:paraId="4BF92057" w14:textId="2E7BCD30" w:rsidR="005472D8" w:rsidRPr="00D86ED3" w:rsidRDefault="00D86ED3" w:rsidP="005472D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) </w:t>
      </w:r>
      <w:r w:rsidR="005472D8" w:rsidRPr="00D86ED3">
        <w:rPr>
          <w:b/>
          <w:bCs/>
          <w:sz w:val="28"/>
          <w:szCs w:val="28"/>
        </w:rPr>
        <w:t>Problem Statement</w:t>
      </w:r>
    </w:p>
    <w:p w14:paraId="2BD38B24" w14:textId="0B19B5B2" w:rsidR="001418F7" w:rsidRDefault="005472D8" w:rsidP="005472D8">
      <w:r>
        <w:t>Religious congregations, particularly in these modern times and fast-paced environments, face challenges in: Member engagement, anonymous feedback</w:t>
      </w:r>
      <w:r w:rsidR="001418F7">
        <w:t>, accessing spiritual content digitally and streamlined giving {tithes, offerings, donations and honoring pledges}.</w:t>
      </w:r>
    </w:p>
    <w:p w14:paraId="579EBC9E" w14:textId="3A5C89A8" w:rsidR="005472D8" w:rsidRDefault="001418F7" w:rsidP="005472D8">
      <w:r>
        <w:t>Traditional methods used for tithing, sermon follow-ups and member-engagement have become a challenge in our modern-day world, since they are often fragmented across multiple platforms</w:t>
      </w:r>
      <w:r w:rsidR="00D86ED3">
        <w:t xml:space="preserve"> [</w:t>
      </w:r>
      <w:r w:rsidRPr="00D86ED3">
        <w:rPr>
          <w:i/>
          <w:iCs/>
        </w:rPr>
        <w:t>texts, social media, cash etc.</w:t>
      </w:r>
      <w:r w:rsidR="00D86ED3">
        <w:t>]</w:t>
      </w:r>
      <w:r>
        <w:t xml:space="preserve"> This has partially led to poor user experience, reduced participation and a lack of a cohesive digital community.</w:t>
      </w:r>
    </w:p>
    <w:p w14:paraId="4FEE6B65" w14:textId="6BAFA409" w:rsidR="001418F7" w:rsidRDefault="001418F7" w:rsidP="005472D8">
      <w:r>
        <w:t xml:space="preserve">In the current world we live in, a digital community is key in nearly all systems since </w:t>
      </w:r>
      <w:r w:rsidR="00D86ED3">
        <w:t>situations such as sickness, travelling or unavailability due to circumstances are at times unavoidable.</w:t>
      </w:r>
    </w:p>
    <w:p w14:paraId="73322F2F" w14:textId="77777777" w:rsidR="00A20901" w:rsidRDefault="00A20901" w:rsidP="005472D8"/>
    <w:p w14:paraId="76F98B21" w14:textId="77777777" w:rsidR="00A20901" w:rsidRDefault="00A20901" w:rsidP="005472D8"/>
    <w:p w14:paraId="54AB5AC1" w14:textId="77777777" w:rsidR="008511C8" w:rsidRDefault="008511C8" w:rsidP="005472D8"/>
    <w:p w14:paraId="5154FDC2" w14:textId="77777777" w:rsidR="008511C8" w:rsidRDefault="008511C8" w:rsidP="005472D8"/>
    <w:p w14:paraId="0E97A4D8" w14:textId="77777777" w:rsidR="008511C8" w:rsidRDefault="008511C8" w:rsidP="005472D8"/>
    <w:p w14:paraId="7192F710" w14:textId="77777777" w:rsidR="008511C8" w:rsidRDefault="008511C8" w:rsidP="005472D8"/>
    <w:p w14:paraId="2F1821BC" w14:textId="77777777" w:rsidR="008511C8" w:rsidRDefault="008511C8" w:rsidP="005472D8"/>
    <w:p w14:paraId="0D8FD255" w14:textId="77777777" w:rsidR="00D86ED3" w:rsidRDefault="00D86ED3" w:rsidP="005472D8"/>
    <w:p w14:paraId="3AD45368" w14:textId="461D84F1" w:rsidR="00D86ED3" w:rsidRPr="00DA5209" w:rsidRDefault="00D86ED3" w:rsidP="005472D8">
      <w:pPr>
        <w:rPr>
          <w:b/>
          <w:bCs/>
          <w:sz w:val="28"/>
          <w:szCs w:val="28"/>
        </w:rPr>
      </w:pPr>
      <w:r w:rsidRPr="00DA5209">
        <w:rPr>
          <w:b/>
          <w:bCs/>
          <w:sz w:val="28"/>
          <w:szCs w:val="28"/>
        </w:rPr>
        <w:t>2.0) Overview: Fellowship-Christ-Connect App</w:t>
      </w:r>
    </w:p>
    <w:p w14:paraId="4636FD5C" w14:textId="77777777" w:rsidR="00DA5209" w:rsidRDefault="00D86ED3" w:rsidP="005472D8">
      <w:r>
        <w:t>The application is an all-in-one app designed to deepen and personalize the connection between the church and its congregation.</w:t>
      </w:r>
    </w:p>
    <w:p w14:paraId="732A2FE2" w14:textId="25E6069C" w:rsidR="00D86ED3" w:rsidRDefault="00D86ED3" w:rsidP="005472D8">
      <w:r>
        <w:t xml:space="preserve"> It will serve as a primary digital hub for spiritual engagement</w:t>
      </w:r>
      <w:r w:rsidR="00DA5209">
        <w:t>,</w:t>
      </w:r>
      <w:r>
        <w:t xml:space="preserve"> anonymous communication as well as Identified communication</w:t>
      </w:r>
      <w:r w:rsidR="00DA5209">
        <w:t xml:space="preserve"> &amp; streamlined church administration.</w:t>
      </w:r>
    </w:p>
    <w:p w14:paraId="1F19D568" w14:textId="4F9B3F9E" w:rsidR="00A20901" w:rsidRDefault="00DA5209" w:rsidP="005472D8">
      <w:r>
        <w:t xml:space="preserve">By providing a secure, personalized, private and user-friendly platform, the Fellowship-Connect App aims to enhance the church experience in general, foster open communication with the relative administrators and simplify church operations. All this will lead to a more solidified and unified fellowship for each church. </w:t>
      </w:r>
    </w:p>
    <w:p w14:paraId="1A69CECE" w14:textId="7D853972" w:rsidR="007E3480" w:rsidRDefault="007E3480" w:rsidP="005472D8"/>
    <w:p w14:paraId="142EC470" w14:textId="77777777" w:rsidR="00A20901" w:rsidRDefault="00A20901" w:rsidP="005472D8"/>
    <w:p w14:paraId="63798B83" w14:textId="77777777" w:rsidR="00DA5209" w:rsidRDefault="00DA5209" w:rsidP="005472D8"/>
    <w:p w14:paraId="55B1832E" w14:textId="539FD09F" w:rsidR="00DA5209" w:rsidRPr="00A20901" w:rsidRDefault="00DA5209" w:rsidP="005472D8">
      <w:pPr>
        <w:rPr>
          <w:b/>
          <w:bCs/>
          <w:sz w:val="28"/>
          <w:szCs w:val="28"/>
        </w:rPr>
      </w:pPr>
      <w:r w:rsidRPr="00A20901">
        <w:rPr>
          <w:b/>
          <w:bCs/>
          <w:sz w:val="28"/>
          <w:szCs w:val="28"/>
        </w:rPr>
        <w:t>3.0) Objectives</w:t>
      </w:r>
    </w:p>
    <w:p w14:paraId="59D62746" w14:textId="51D57716" w:rsidR="00DA5209" w:rsidRDefault="00A20901" w:rsidP="005472D8">
      <w:pPr>
        <w:rPr>
          <w:rFonts w:cstheme="minorHAnsi"/>
        </w:rPr>
      </w:pPr>
      <w:r>
        <w:rPr>
          <w:rFonts w:cstheme="minorHAnsi"/>
        </w:rPr>
        <w:t>ꚛHave a secure In-App tithing and pledge management platform.</w:t>
      </w:r>
    </w:p>
    <w:p w14:paraId="1B72E4BF" w14:textId="2EEF42E7" w:rsidR="00A20901" w:rsidRDefault="00A20901" w:rsidP="005472D8">
      <w:pPr>
        <w:rPr>
          <w:rFonts w:cstheme="minorHAnsi"/>
        </w:rPr>
      </w:pPr>
      <w:r>
        <w:rPr>
          <w:rFonts w:cstheme="minorHAnsi"/>
        </w:rPr>
        <w:t>ꚛHave a dedicated section for members to leave comments, suggestions or prayer requests. (either anonymously or with their name visible)</w:t>
      </w:r>
    </w:p>
    <w:p w14:paraId="3EF81B91" w14:textId="46D4ED90" w:rsidR="00A20901" w:rsidRDefault="00A20901" w:rsidP="005472D8">
      <w:pPr>
        <w:rPr>
          <w:rFonts w:cstheme="minorHAnsi"/>
        </w:rPr>
      </w:pPr>
      <w:r>
        <w:rPr>
          <w:rFonts w:cstheme="minorHAnsi"/>
        </w:rPr>
        <w:t>ꚛEnable members to rate the day’s service. Providing immediate feedback to church leadership.</w:t>
      </w:r>
    </w:p>
    <w:p w14:paraId="2986FF5B" w14:textId="77777777" w:rsidR="00A20901" w:rsidRDefault="00A20901" w:rsidP="005472D8">
      <w:pPr>
        <w:rPr>
          <w:rFonts w:cstheme="minorHAnsi"/>
        </w:rPr>
      </w:pPr>
    </w:p>
    <w:p w14:paraId="676C3840" w14:textId="53E3B945" w:rsidR="00A20901" w:rsidRPr="00A20901" w:rsidRDefault="00A20901" w:rsidP="005472D8">
      <w:pPr>
        <w:rPr>
          <w:rFonts w:cstheme="minorHAnsi"/>
          <w:b/>
          <w:bCs/>
          <w:sz w:val="28"/>
          <w:szCs w:val="28"/>
        </w:rPr>
      </w:pPr>
      <w:r w:rsidRPr="00A20901">
        <w:rPr>
          <w:rFonts w:cstheme="minorHAnsi"/>
          <w:b/>
          <w:bCs/>
          <w:sz w:val="28"/>
          <w:szCs w:val="28"/>
        </w:rPr>
        <w:t>4.0) Tech-Stack</w:t>
      </w:r>
    </w:p>
    <w:p w14:paraId="230049E1" w14:textId="4BD2FB6B" w:rsidR="00D86ED3" w:rsidRDefault="008511C8" w:rsidP="005472D8">
      <w:r w:rsidRPr="008511C8">
        <w:rPr>
          <w:b/>
          <w:bCs/>
        </w:rPr>
        <w:t>Stylin</w:t>
      </w:r>
      <w:r>
        <w:rPr>
          <w:b/>
          <w:bCs/>
        </w:rPr>
        <w:t xml:space="preserve">g: </w:t>
      </w:r>
      <w:r>
        <w:t>Tailwind</w:t>
      </w:r>
    </w:p>
    <w:p w14:paraId="6BD72D35" w14:textId="017D788C" w:rsidR="008511C8" w:rsidRPr="008511C8" w:rsidRDefault="008511C8" w:rsidP="005472D8">
      <w:r w:rsidRPr="008511C8">
        <w:rPr>
          <w:b/>
          <w:bCs/>
        </w:rPr>
        <w:t>Framework:</w:t>
      </w:r>
      <w:r>
        <w:t xml:space="preserve"> React Native</w:t>
      </w:r>
    </w:p>
    <w:p w14:paraId="09F1BD20" w14:textId="77777777" w:rsidR="00D86ED3" w:rsidRDefault="00D86ED3" w:rsidP="005472D8"/>
    <w:sectPr w:rsidR="00D86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F637F"/>
    <w:multiLevelType w:val="multilevel"/>
    <w:tmpl w:val="9D90436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27A80A99"/>
    <w:multiLevelType w:val="hybridMultilevel"/>
    <w:tmpl w:val="A2922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05510">
    <w:abstractNumId w:val="0"/>
  </w:num>
  <w:num w:numId="2" w16cid:durableId="923076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D8"/>
    <w:rsid w:val="00021CEF"/>
    <w:rsid w:val="001418F7"/>
    <w:rsid w:val="00370B7B"/>
    <w:rsid w:val="004B142D"/>
    <w:rsid w:val="005472D8"/>
    <w:rsid w:val="00571AD4"/>
    <w:rsid w:val="006062BC"/>
    <w:rsid w:val="007E3480"/>
    <w:rsid w:val="00826E4E"/>
    <w:rsid w:val="008511C8"/>
    <w:rsid w:val="00A20901"/>
    <w:rsid w:val="00B549F2"/>
    <w:rsid w:val="00B84790"/>
    <w:rsid w:val="00BF2C8E"/>
    <w:rsid w:val="00CE176C"/>
    <w:rsid w:val="00D35C26"/>
    <w:rsid w:val="00D63040"/>
    <w:rsid w:val="00D86ED3"/>
    <w:rsid w:val="00DA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9379D"/>
  <w15:chartTrackingRefBased/>
  <w15:docId w15:val="{23A5177A-F823-43CA-BB5E-B134730D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2026-01-20T11:36:00Z</dcterms:created>
  <dcterms:modified xsi:type="dcterms:W3CDTF">2026-02-01T06:44:00Z</dcterms:modified>
</cp:coreProperties>
</file>