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5C3A" w14:textId="77777777" w:rsidR="00000061" w:rsidRPr="00000061" w:rsidRDefault="00000061" w:rsidP="00000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0061">
        <w:rPr>
          <w:rFonts w:ascii="Times New Roman" w:eastAsia="Times New Roman" w:hAnsi="Times New Roman" w:cs="Times New Roman"/>
          <w:b/>
          <w:bCs/>
          <w:sz w:val="36"/>
          <w:szCs w:val="36"/>
        </w:rPr>
        <w:t>Solution Guide: Security Onion Overview</w:t>
      </w:r>
    </w:p>
    <w:p w14:paraId="5C88E9A5" w14:textId="77777777" w:rsidR="00000061" w:rsidRPr="00000061" w:rsidRDefault="00000061" w:rsidP="000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The goal of this activity was to reinforce concepts related to network security monitoring and Security Onion.</w:t>
      </w:r>
    </w:p>
    <w:p w14:paraId="0B785136" w14:textId="77777777" w:rsidR="00000061" w:rsidRPr="00000061" w:rsidRDefault="00000061" w:rsidP="00000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pict w14:anchorId="52D44044">
          <v:rect id="_x0000_i1025" style="width:0;height:1.5pt" o:hralign="center" o:hrstd="t" o:hr="t" fillcolor="#a0a0a0" stroked="f"/>
        </w:pict>
      </w:r>
    </w:p>
    <w:p w14:paraId="21D0382C" w14:textId="77777777" w:rsidR="00000061" w:rsidRPr="00000061" w:rsidRDefault="00000061" w:rsidP="000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i/>
          <w:iCs/>
          <w:sz w:val="24"/>
          <w:szCs w:val="24"/>
        </w:rPr>
        <w:t>Note: The answers to the questions below will depend on the alert you chose.</w:t>
      </w:r>
    </w:p>
    <w:p w14:paraId="4C07A243" w14:textId="77777777" w:rsidR="00000061" w:rsidRPr="00000061" w:rsidRDefault="00000061" w:rsidP="00000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Pick any alert of your choice then answer the following questions:</w:t>
      </w:r>
    </w:p>
    <w:p w14:paraId="5BE8B99B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What is the alert status?</w:t>
      </w:r>
    </w:p>
    <w:p w14:paraId="0A256446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What are the source and destination IP addresses?</w:t>
      </w:r>
    </w:p>
    <w:p w14:paraId="578499A9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What are the source and destination ports?</w:t>
      </w:r>
    </w:p>
    <w:p w14:paraId="1507C622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In the IP Resolution section, perform a reverse DNS lookup of the attacker. What information is revealed?</w:t>
      </w:r>
    </w:p>
    <w:p w14:paraId="6648C2BE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What is the alert ID for the alert that you chose?</w:t>
      </w:r>
    </w:p>
    <w:p w14:paraId="1063DC4D" w14:textId="77777777" w:rsidR="00000061" w:rsidRPr="00000061" w:rsidRDefault="00000061" w:rsidP="00000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Define the Snort rule that triggered the alert you chose:</w:t>
      </w:r>
    </w:p>
    <w:p w14:paraId="62073150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Action:</w:t>
      </w:r>
    </w:p>
    <w:p w14:paraId="48FBC4DF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Protocol:</w:t>
      </w:r>
    </w:p>
    <w:p w14:paraId="7DBC6DAF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Source IP:</w:t>
      </w:r>
    </w:p>
    <w:p w14:paraId="40C8C823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Source Port:</w:t>
      </w:r>
    </w:p>
    <w:p w14:paraId="71B2C067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Direction:</w:t>
      </w:r>
    </w:p>
    <w:p w14:paraId="718C1984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Destination IP:</w:t>
      </w:r>
    </w:p>
    <w:p w14:paraId="26BBBE96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Destination Port:</w:t>
      </w:r>
    </w:p>
    <w:p w14:paraId="0B8B4E0C" w14:textId="77777777" w:rsidR="00000061" w:rsidRPr="00000061" w:rsidRDefault="00000061" w:rsidP="00000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7A3DD5C2" w14:textId="77777777" w:rsidR="00000061" w:rsidRPr="00000061" w:rsidRDefault="00000061" w:rsidP="000000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b/>
          <w:bCs/>
          <w:sz w:val="24"/>
          <w:szCs w:val="24"/>
        </w:rPr>
        <w:t>Bonus Questions</w:t>
      </w:r>
    </w:p>
    <w:p w14:paraId="313E648B" w14:textId="77777777" w:rsidR="00000061" w:rsidRPr="00000061" w:rsidRDefault="00000061" w:rsidP="000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Answer the following questions as true or false:</w:t>
      </w:r>
    </w:p>
    <w:p w14:paraId="41A40615" w14:textId="77777777" w:rsidR="00000061" w:rsidRPr="00000061" w:rsidRDefault="00000061" w:rsidP="00000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NSM is vulnerability-centric, with its primary focus on the vulnerability and not the adversary.</w:t>
      </w:r>
    </w:p>
    <w:p w14:paraId="4C8A2873" w14:textId="77777777" w:rsidR="00000061" w:rsidRPr="00000061" w:rsidRDefault="00000061" w:rsidP="000000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B3E8EEE" w14:textId="77777777" w:rsidR="00000061" w:rsidRPr="00000061" w:rsidRDefault="00000061" w:rsidP="00000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The strength of NSM is its focus on the visibility of an attack, not its control.</w:t>
      </w:r>
    </w:p>
    <w:p w14:paraId="59FE216B" w14:textId="77777777" w:rsidR="00000061" w:rsidRPr="00000061" w:rsidRDefault="00000061" w:rsidP="000000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554E183" w14:textId="77777777" w:rsidR="00000061" w:rsidRPr="00000061" w:rsidRDefault="00000061" w:rsidP="00000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NSM can see inside encrypted traffic.</w:t>
      </w:r>
    </w:p>
    <w:p w14:paraId="245C17B0" w14:textId="77777777" w:rsidR="00000061" w:rsidRPr="00000061" w:rsidRDefault="00000061" w:rsidP="000000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7C057E25" w14:textId="77777777" w:rsidR="00000061" w:rsidRPr="00000061" w:rsidRDefault="00000061" w:rsidP="00000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 xml:space="preserve">Alerts in Security Onion's </w:t>
      </w:r>
      <w:proofErr w:type="spellStart"/>
      <w:r w:rsidRPr="00000061">
        <w:rPr>
          <w:rFonts w:ascii="Times New Roman" w:eastAsia="Times New Roman" w:hAnsi="Times New Roman" w:cs="Times New Roman"/>
          <w:sz w:val="24"/>
          <w:szCs w:val="24"/>
        </w:rPr>
        <w:t>Sguil</w:t>
      </w:r>
      <w:proofErr w:type="spellEnd"/>
      <w:r w:rsidRPr="00000061">
        <w:rPr>
          <w:rFonts w:ascii="Times New Roman" w:eastAsia="Times New Roman" w:hAnsi="Times New Roman" w:cs="Times New Roman"/>
          <w:sz w:val="24"/>
          <w:szCs w:val="24"/>
        </w:rPr>
        <w:t xml:space="preserve"> console are the equivalent of an Indicator of Attack, or IOA.</w:t>
      </w:r>
    </w:p>
    <w:p w14:paraId="79C54F05" w14:textId="77777777" w:rsidR="00000061" w:rsidRPr="00000061" w:rsidRDefault="00000061" w:rsidP="000000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21755D24" w14:textId="77777777" w:rsidR="00000061" w:rsidRPr="00000061" w:rsidRDefault="00000061" w:rsidP="00000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NSM provides organizations with the capability to track and uncover malware.</w:t>
      </w:r>
    </w:p>
    <w:p w14:paraId="2E82FE54" w14:textId="77777777" w:rsidR="00000061" w:rsidRPr="00000061" w:rsidRDefault="00000061" w:rsidP="000000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7263A498" w14:textId="77777777" w:rsidR="00000061" w:rsidRPr="00000061" w:rsidRDefault="00000061" w:rsidP="00000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 xml:space="preserve">The Snort IDS engine drives the functionality of the </w:t>
      </w:r>
      <w:proofErr w:type="spellStart"/>
      <w:r w:rsidRPr="00000061">
        <w:rPr>
          <w:rFonts w:ascii="Times New Roman" w:eastAsia="Times New Roman" w:hAnsi="Times New Roman" w:cs="Times New Roman"/>
          <w:sz w:val="24"/>
          <w:szCs w:val="24"/>
        </w:rPr>
        <w:t>Sguil</w:t>
      </w:r>
      <w:proofErr w:type="spellEnd"/>
      <w:r w:rsidRPr="00000061">
        <w:rPr>
          <w:rFonts w:ascii="Times New Roman" w:eastAsia="Times New Roman" w:hAnsi="Times New Roman" w:cs="Times New Roman"/>
          <w:sz w:val="24"/>
          <w:szCs w:val="24"/>
        </w:rPr>
        <w:t xml:space="preserve"> analyst's console.</w:t>
      </w:r>
    </w:p>
    <w:p w14:paraId="73AE5161" w14:textId="77777777" w:rsidR="00000061" w:rsidRPr="00000061" w:rsidRDefault="00000061" w:rsidP="000000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174E151" w14:textId="77777777" w:rsidR="00000061" w:rsidRPr="00000061" w:rsidRDefault="00000061" w:rsidP="0000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Answer the following questions:</w:t>
      </w:r>
    </w:p>
    <w:p w14:paraId="7BF48344" w14:textId="77777777" w:rsidR="00000061" w:rsidRPr="00000061" w:rsidRDefault="00000061" w:rsidP="00000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lastRenderedPageBreak/>
        <w:t>Name two methods for physically connecting an IDS to a network.</w:t>
      </w:r>
    </w:p>
    <w:p w14:paraId="6E5CB34C" w14:textId="77777777" w:rsidR="00000061" w:rsidRPr="00000061" w:rsidRDefault="00000061" w:rsidP="00000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Network tap or SPAN/</w:t>
      </w:r>
      <w:proofErr w:type="spellStart"/>
      <w:r w:rsidRPr="00000061">
        <w:rPr>
          <w:rFonts w:ascii="Times New Roman" w:eastAsia="Times New Roman" w:hAnsi="Times New Roman" w:cs="Times New Roman"/>
          <w:sz w:val="24"/>
          <w:szCs w:val="24"/>
        </w:rPr>
        <w:t>mirrorored</w:t>
      </w:r>
      <w:proofErr w:type="spellEnd"/>
      <w:r w:rsidRPr="00000061">
        <w:rPr>
          <w:rFonts w:ascii="Times New Roman" w:eastAsia="Times New Roman" w:hAnsi="Times New Roman" w:cs="Times New Roman"/>
          <w:sz w:val="24"/>
          <w:szCs w:val="24"/>
        </w:rPr>
        <w:t xml:space="preserve"> port</w:t>
      </w:r>
    </w:p>
    <w:p w14:paraId="7557700E" w14:textId="77777777" w:rsidR="00000061" w:rsidRPr="00000061" w:rsidRDefault="00000061" w:rsidP="00000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Name the two stages of NSM and their processes.</w:t>
      </w:r>
    </w:p>
    <w:p w14:paraId="3672B642" w14:textId="77777777" w:rsidR="00000061" w:rsidRPr="00000061" w:rsidRDefault="00000061" w:rsidP="00000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The first stage is Detection. Its processes are Collection and Analysis.</w:t>
      </w:r>
    </w:p>
    <w:p w14:paraId="69C6CE7A" w14:textId="77777777" w:rsidR="00000061" w:rsidRPr="00000061" w:rsidRDefault="00000061" w:rsidP="000000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061">
        <w:rPr>
          <w:rFonts w:ascii="Times New Roman" w:eastAsia="Times New Roman" w:hAnsi="Times New Roman" w:cs="Times New Roman"/>
          <w:sz w:val="24"/>
          <w:szCs w:val="24"/>
        </w:rPr>
        <w:t>The second stage is Response. Its processes are Escalation and Resolution.</w:t>
      </w:r>
    </w:p>
    <w:p w14:paraId="41537B4B" w14:textId="77777777" w:rsidR="00170734" w:rsidRDefault="00000061"/>
    <w:sectPr w:rsidR="0017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0112"/>
    <w:multiLevelType w:val="multilevel"/>
    <w:tmpl w:val="7020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34EC4"/>
    <w:multiLevelType w:val="multilevel"/>
    <w:tmpl w:val="EBE8C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A3B80"/>
    <w:multiLevelType w:val="multilevel"/>
    <w:tmpl w:val="C75E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61"/>
    <w:rsid w:val="00000061"/>
    <w:rsid w:val="00085533"/>
    <w:rsid w:val="00E6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27A8"/>
  <w15:chartTrackingRefBased/>
  <w15:docId w15:val="{B8BDBFBE-B56A-4BB6-82D4-A7EA5B09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000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0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00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0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JARJU</dc:creator>
  <cp:keywords/>
  <dc:description/>
  <cp:lastModifiedBy>ML JARJU</cp:lastModifiedBy>
  <cp:revision>1</cp:revision>
  <dcterms:created xsi:type="dcterms:W3CDTF">2021-01-09T18:18:00Z</dcterms:created>
  <dcterms:modified xsi:type="dcterms:W3CDTF">2021-01-09T19:11:00Z</dcterms:modified>
</cp:coreProperties>
</file>