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5302" w14:textId="740BE7D5" w:rsidR="00AD55E6" w:rsidRPr="009E06FC" w:rsidRDefault="00516AE7" w:rsidP="009E06FC">
      <w:pPr>
        <w:pStyle w:val="Title"/>
        <w:jc w:val="center"/>
        <w:rPr>
          <w:rFonts w:ascii="Times New Roman" w:hAnsi="Times New Roman" w:cs="Times New Roman"/>
          <w:b/>
          <w:bCs/>
          <w:sz w:val="80"/>
          <w:szCs w:val="80"/>
          <w:u w:val="single"/>
        </w:rPr>
      </w:pPr>
      <w:r w:rsidRPr="009E06FC">
        <w:rPr>
          <w:rFonts w:ascii="Times New Roman" w:hAnsi="Times New Roman" w:cs="Times New Roman"/>
          <w:b/>
          <w:bCs/>
          <w:sz w:val="80"/>
          <w:szCs w:val="80"/>
          <w:u w:val="single"/>
        </w:rPr>
        <w:t>PROJECT PART II</w:t>
      </w:r>
    </w:p>
    <w:p w14:paraId="07C9D2FD" w14:textId="59D798B2" w:rsidR="00516AE7" w:rsidRDefault="00516AE7" w:rsidP="00516AE7"/>
    <w:p w14:paraId="3F09C074" w14:textId="19B286F9" w:rsidR="00516AE7" w:rsidRDefault="00516AE7" w:rsidP="00516AE7"/>
    <w:p w14:paraId="70F0B4B4" w14:textId="77777777" w:rsidR="009E06FC" w:rsidRDefault="009E06FC" w:rsidP="00516AE7"/>
    <w:p w14:paraId="4BB40DFB" w14:textId="5D4788C1"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Course:</w:t>
      </w:r>
      <w:r>
        <w:rPr>
          <w:rFonts w:ascii="Times New Roman" w:hAnsi="Times New Roman" w:cs="Times New Roman"/>
          <w:sz w:val="40"/>
          <w:szCs w:val="40"/>
        </w:rPr>
        <w:t xml:space="preserve"> Principles of Database Systems</w:t>
      </w:r>
    </w:p>
    <w:p w14:paraId="1C562EA1" w14:textId="3CC756BA"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Section:</w:t>
      </w:r>
      <w:r>
        <w:rPr>
          <w:rFonts w:ascii="Times New Roman" w:hAnsi="Times New Roman" w:cs="Times New Roman"/>
          <w:sz w:val="40"/>
          <w:szCs w:val="40"/>
        </w:rPr>
        <w:t xml:space="preserve"> CS-GY 6083 – INET SUMMER 2022</w:t>
      </w:r>
    </w:p>
    <w:p w14:paraId="2CEFA582" w14:textId="2346A929" w:rsidR="00516AE7" w:rsidRDefault="00516AE7" w:rsidP="00516AE7">
      <w:pPr>
        <w:rPr>
          <w:rFonts w:ascii="Times New Roman" w:hAnsi="Times New Roman" w:cs="Times New Roman"/>
          <w:sz w:val="40"/>
          <w:szCs w:val="40"/>
        </w:rPr>
      </w:pPr>
      <w:r w:rsidRPr="00516AE7">
        <w:rPr>
          <w:rFonts w:ascii="Times New Roman" w:hAnsi="Times New Roman" w:cs="Times New Roman"/>
          <w:b/>
          <w:bCs/>
          <w:sz w:val="40"/>
          <w:szCs w:val="40"/>
        </w:rPr>
        <w:t>Submission Date:</w:t>
      </w:r>
      <w:r>
        <w:rPr>
          <w:rFonts w:ascii="Times New Roman" w:hAnsi="Times New Roman" w:cs="Times New Roman"/>
          <w:sz w:val="40"/>
          <w:szCs w:val="40"/>
        </w:rPr>
        <w:t xml:space="preserve"> 26</w:t>
      </w:r>
      <w:r w:rsidRPr="00516AE7">
        <w:rPr>
          <w:rFonts w:ascii="Times New Roman" w:hAnsi="Times New Roman" w:cs="Times New Roman"/>
          <w:sz w:val="40"/>
          <w:szCs w:val="40"/>
          <w:vertAlign w:val="superscript"/>
        </w:rPr>
        <w:t>th</w:t>
      </w:r>
      <w:r>
        <w:rPr>
          <w:rFonts w:ascii="Times New Roman" w:hAnsi="Times New Roman" w:cs="Times New Roman"/>
          <w:sz w:val="40"/>
          <w:szCs w:val="40"/>
        </w:rPr>
        <w:t xml:space="preserve"> August 2022</w:t>
      </w:r>
    </w:p>
    <w:p w14:paraId="68D45618" w14:textId="1BAEE30B" w:rsidR="00516AE7" w:rsidRPr="00516AE7" w:rsidRDefault="00516AE7" w:rsidP="00516AE7">
      <w:pPr>
        <w:rPr>
          <w:rFonts w:ascii="Times New Roman" w:hAnsi="Times New Roman" w:cs="Times New Roman"/>
          <w:b/>
          <w:bCs/>
          <w:sz w:val="40"/>
          <w:szCs w:val="40"/>
        </w:rPr>
      </w:pPr>
      <w:r w:rsidRPr="00516AE7">
        <w:rPr>
          <w:rFonts w:ascii="Times New Roman" w:hAnsi="Times New Roman" w:cs="Times New Roman"/>
          <w:b/>
          <w:bCs/>
          <w:sz w:val="40"/>
          <w:szCs w:val="40"/>
        </w:rPr>
        <w:t>Team members:</w:t>
      </w:r>
    </w:p>
    <w:p w14:paraId="1F48E168" w14:textId="5ED76FFD"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Niko Ganev (ng2451)</w:t>
      </w:r>
    </w:p>
    <w:p w14:paraId="09F01601" w14:textId="0D340685" w:rsidR="00516AE7" w:rsidRP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Bhargav Makwana (bm3125)</w:t>
      </w:r>
    </w:p>
    <w:p w14:paraId="1FEAC84D" w14:textId="173F045C" w:rsidR="00516AE7" w:rsidRDefault="00516AE7" w:rsidP="00516AE7">
      <w:pPr>
        <w:pStyle w:val="ListParagraph"/>
        <w:numPr>
          <w:ilvl w:val="0"/>
          <w:numId w:val="1"/>
        </w:numPr>
        <w:rPr>
          <w:rFonts w:ascii="Times New Roman" w:hAnsi="Times New Roman" w:cs="Times New Roman"/>
          <w:b/>
          <w:bCs/>
          <w:sz w:val="40"/>
          <w:szCs w:val="40"/>
        </w:rPr>
      </w:pPr>
      <w:r w:rsidRPr="00516AE7">
        <w:rPr>
          <w:rFonts w:ascii="Times New Roman" w:hAnsi="Times New Roman" w:cs="Times New Roman"/>
          <w:b/>
          <w:bCs/>
          <w:sz w:val="40"/>
          <w:szCs w:val="40"/>
        </w:rPr>
        <w:t>Jash Merchant (jjm9801)</w:t>
      </w:r>
    </w:p>
    <w:p w14:paraId="67970533" w14:textId="27C0D891" w:rsidR="009E06FC" w:rsidRDefault="009E06FC" w:rsidP="009E06FC">
      <w:pPr>
        <w:rPr>
          <w:rFonts w:ascii="Times New Roman" w:hAnsi="Times New Roman" w:cs="Times New Roman"/>
          <w:b/>
          <w:bCs/>
          <w:sz w:val="40"/>
          <w:szCs w:val="40"/>
        </w:rPr>
      </w:pPr>
    </w:p>
    <w:p w14:paraId="2C40F870" w14:textId="53879849" w:rsidR="009E06FC" w:rsidRDefault="009E06FC" w:rsidP="009E06FC">
      <w:pPr>
        <w:rPr>
          <w:rFonts w:ascii="Times New Roman" w:hAnsi="Times New Roman" w:cs="Times New Roman"/>
          <w:b/>
          <w:bCs/>
          <w:sz w:val="40"/>
          <w:szCs w:val="40"/>
        </w:rPr>
      </w:pPr>
    </w:p>
    <w:p w14:paraId="13E9F9D2" w14:textId="1221A3D7" w:rsidR="009E06FC" w:rsidRDefault="009E06FC" w:rsidP="009E06FC">
      <w:pPr>
        <w:rPr>
          <w:rFonts w:ascii="Times New Roman" w:hAnsi="Times New Roman" w:cs="Times New Roman"/>
          <w:b/>
          <w:bCs/>
          <w:sz w:val="40"/>
          <w:szCs w:val="40"/>
        </w:rPr>
      </w:pPr>
    </w:p>
    <w:p w14:paraId="2F972B93" w14:textId="556F7048" w:rsidR="009E06FC" w:rsidRDefault="009E06FC" w:rsidP="009E06FC">
      <w:pPr>
        <w:rPr>
          <w:rFonts w:ascii="Times New Roman" w:hAnsi="Times New Roman" w:cs="Times New Roman"/>
          <w:b/>
          <w:bCs/>
          <w:sz w:val="40"/>
          <w:szCs w:val="40"/>
        </w:rPr>
      </w:pPr>
    </w:p>
    <w:p w14:paraId="2F3357BE" w14:textId="5FB9E8D7" w:rsidR="009E06FC" w:rsidRDefault="009E06FC" w:rsidP="009E06FC">
      <w:pPr>
        <w:rPr>
          <w:rFonts w:ascii="Times New Roman" w:hAnsi="Times New Roman" w:cs="Times New Roman"/>
          <w:b/>
          <w:bCs/>
          <w:sz w:val="40"/>
          <w:szCs w:val="40"/>
        </w:rPr>
      </w:pPr>
    </w:p>
    <w:p w14:paraId="7A26719E" w14:textId="2FE1C1B8" w:rsidR="009E06FC" w:rsidRDefault="009E06FC" w:rsidP="009E06FC">
      <w:pPr>
        <w:rPr>
          <w:rFonts w:ascii="Times New Roman" w:hAnsi="Times New Roman" w:cs="Times New Roman"/>
          <w:b/>
          <w:bCs/>
          <w:sz w:val="40"/>
          <w:szCs w:val="40"/>
        </w:rPr>
      </w:pPr>
    </w:p>
    <w:p w14:paraId="02D18B7C" w14:textId="3BE0CD25" w:rsidR="009E06FC" w:rsidRDefault="009E06FC" w:rsidP="009E06FC">
      <w:pPr>
        <w:rPr>
          <w:rFonts w:ascii="Times New Roman" w:hAnsi="Times New Roman" w:cs="Times New Roman"/>
          <w:b/>
          <w:bCs/>
          <w:sz w:val="40"/>
          <w:szCs w:val="40"/>
        </w:rPr>
      </w:pPr>
    </w:p>
    <w:p w14:paraId="3A2AC7A8" w14:textId="163A3FE4" w:rsidR="009E06FC" w:rsidRDefault="009E06FC" w:rsidP="009E06FC">
      <w:pPr>
        <w:rPr>
          <w:rFonts w:ascii="Times New Roman" w:hAnsi="Times New Roman" w:cs="Times New Roman"/>
          <w:b/>
          <w:bCs/>
          <w:sz w:val="40"/>
          <w:szCs w:val="40"/>
        </w:rPr>
      </w:pPr>
    </w:p>
    <w:p w14:paraId="53B1C8B9" w14:textId="666E3234" w:rsidR="009E06FC" w:rsidRDefault="009E06FC" w:rsidP="009E06FC">
      <w:pPr>
        <w:rPr>
          <w:rFonts w:ascii="Times New Roman" w:hAnsi="Times New Roman" w:cs="Times New Roman"/>
          <w:b/>
          <w:bCs/>
          <w:sz w:val="40"/>
          <w:szCs w:val="40"/>
        </w:rPr>
      </w:pPr>
    </w:p>
    <w:p w14:paraId="2C88DC4B" w14:textId="1977F633" w:rsidR="009E06FC" w:rsidRDefault="009E06FC" w:rsidP="009E06FC">
      <w:pPr>
        <w:rPr>
          <w:rFonts w:ascii="Times New Roman" w:hAnsi="Times New Roman" w:cs="Times New Roman"/>
          <w:b/>
          <w:bCs/>
          <w:sz w:val="40"/>
          <w:szCs w:val="40"/>
        </w:rPr>
      </w:pPr>
    </w:p>
    <w:p w14:paraId="73CA9827" w14:textId="3E3BFA31" w:rsidR="009E06FC" w:rsidRDefault="009E06FC" w:rsidP="009E06FC">
      <w:pPr>
        <w:rPr>
          <w:rFonts w:ascii="Times New Roman" w:hAnsi="Times New Roman" w:cs="Times New Roman"/>
          <w:b/>
          <w:bCs/>
          <w:sz w:val="40"/>
          <w:szCs w:val="40"/>
        </w:rPr>
      </w:pPr>
    </w:p>
    <w:p w14:paraId="1DFA048B" w14:textId="439942AC" w:rsidR="009E06FC" w:rsidRDefault="009E06FC" w:rsidP="009E06FC">
      <w:pPr>
        <w:jc w:val="center"/>
        <w:rPr>
          <w:rFonts w:ascii="Times New Roman" w:hAnsi="Times New Roman" w:cs="Times New Roman"/>
          <w:b/>
          <w:bCs/>
          <w:sz w:val="40"/>
          <w:szCs w:val="40"/>
          <w:u w:val="single"/>
        </w:rPr>
      </w:pPr>
      <w:r w:rsidRPr="009E06FC">
        <w:rPr>
          <w:rFonts w:ascii="Times New Roman" w:hAnsi="Times New Roman" w:cs="Times New Roman"/>
          <w:b/>
          <w:bCs/>
          <w:sz w:val="40"/>
          <w:szCs w:val="40"/>
          <w:u w:val="single"/>
        </w:rPr>
        <w:lastRenderedPageBreak/>
        <w:t>Table of Contents</w:t>
      </w:r>
    </w:p>
    <w:p w14:paraId="699FAC14" w14:textId="265B59F2"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Summary</w:t>
      </w:r>
    </w:p>
    <w:p w14:paraId="199654DC" w14:textId="2F956F6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Technology Stack</w:t>
      </w:r>
    </w:p>
    <w:p w14:paraId="2E4E8C18" w14:textId="0460584D"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Logical and Relational ERD</w:t>
      </w:r>
    </w:p>
    <w:p w14:paraId="7F2829AE" w14:textId="50618755"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Data tables</w:t>
      </w:r>
    </w:p>
    <w:p w14:paraId="48919607" w14:textId="295CB7E4"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Demo</w:t>
      </w:r>
    </w:p>
    <w:p w14:paraId="650766A4" w14:textId="6DE1B02C"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Features</w:t>
      </w:r>
    </w:p>
    <w:p w14:paraId="7D696C62" w14:textId="2E617A60" w:rsidR="00BA3DC4"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Lessons learnt</w:t>
      </w:r>
    </w:p>
    <w:p w14:paraId="6CA073E3" w14:textId="52009D65" w:rsidR="00D32C51" w:rsidRDefault="00BA3DC4" w:rsidP="00BA3DC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SQL queries and results</w:t>
      </w:r>
    </w:p>
    <w:p w14:paraId="7CA2FF9C" w14:textId="77777777"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09F1186B" w14:textId="1AE733D2"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1.</w:t>
      </w:r>
      <w:r w:rsidRPr="00D32C51">
        <w:rPr>
          <w:rFonts w:ascii="Times New Roman" w:hAnsi="Times New Roman" w:cs="Times New Roman"/>
          <w:b/>
          <w:bCs/>
          <w:sz w:val="40"/>
          <w:szCs w:val="40"/>
          <w:u w:val="single"/>
        </w:rPr>
        <w:t>Summary</w:t>
      </w:r>
    </w:p>
    <w:p w14:paraId="127A42F3" w14:textId="77777777" w:rsidR="00D32C51" w:rsidRPr="00D32C51" w:rsidRDefault="00D32C51" w:rsidP="00D32C51">
      <w:pPr>
        <w:jc w:val="center"/>
        <w:rPr>
          <w:rFonts w:ascii="Times New Roman" w:hAnsi="Times New Roman" w:cs="Times New Roman"/>
          <w:b/>
          <w:bCs/>
          <w:sz w:val="40"/>
          <w:szCs w:val="40"/>
          <w:u w:val="single"/>
        </w:rPr>
      </w:pPr>
    </w:p>
    <w:p w14:paraId="319F86B9" w14:textId="387462F2"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In this project we implemented a new information system for the insurance company We Do Secure (WDS). This system is based on a relational database with 12 tables which securely stores the data for users and admins and allows users to apply for insurance policies as well as pay their invoices. </w:t>
      </w:r>
    </w:p>
    <w:p w14:paraId="6404B2E2" w14:textId="7500170E" w:rsidR="000B5369"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The goal of our application is to increase the number of users reached by WDS through an online portal that can be found online by anyone looking for insurance and convert these potential users into actual paying customers thanks to the easy process and appealing user interface. </w:t>
      </w:r>
    </w:p>
    <w:p w14:paraId="4B45FEEB" w14:textId="744650E3" w:rsidR="00D32C51" w:rsidRDefault="000B5369" w:rsidP="00D32C51">
      <w:pPr>
        <w:rPr>
          <w:rFonts w:ascii="Times New Roman" w:hAnsi="Times New Roman" w:cs="Times New Roman"/>
          <w:sz w:val="30"/>
          <w:szCs w:val="30"/>
        </w:rPr>
      </w:pPr>
      <w:r>
        <w:rPr>
          <w:rFonts w:ascii="Times New Roman" w:hAnsi="Times New Roman" w:cs="Times New Roman"/>
          <w:sz w:val="30"/>
          <w:szCs w:val="30"/>
        </w:rPr>
        <w:t xml:space="preserve">Besides the increase in </w:t>
      </w:r>
      <w:r w:rsidR="006B489E">
        <w:rPr>
          <w:rFonts w:ascii="Times New Roman" w:hAnsi="Times New Roman" w:cs="Times New Roman"/>
          <w:sz w:val="30"/>
          <w:szCs w:val="30"/>
        </w:rPr>
        <w:t xml:space="preserve">the number of </w:t>
      </w:r>
      <w:r>
        <w:rPr>
          <w:rFonts w:ascii="Times New Roman" w:hAnsi="Times New Roman" w:cs="Times New Roman"/>
          <w:sz w:val="30"/>
          <w:szCs w:val="30"/>
        </w:rPr>
        <w:t>application</w:t>
      </w:r>
      <w:r w:rsidR="006B489E">
        <w:rPr>
          <w:rFonts w:ascii="Times New Roman" w:hAnsi="Times New Roman" w:cs="Times New Roman"/>
          <w:sz w:val="30"/>
          <w:szCs w:val="30"/>
        </w:rPr>
        <w:t>s</w:t>
      </w:r>
      <w:r>
        <w:rPr>
          <w:rFonts w:ascii="Times New Roman" w:hAnsi="Times New Roman" w:cs="Times New Roman"/>
          <w:sz w:val="30"/>
          <w:szCs w:val="30"/>
        </w:rPr>
        <w:t xml:space="preserve"> and general </w:t>
      </w:r>
      <w:r w:rsidR="006B489E">
        <w:rPr>
          <w:rFonts w:ascii="Times New Roman" w:hAnsi="Times New Roman" w:cs="Times New Roman"/>
          <w:sz w:val="30"/>
          <w:szCs w:val="30"/>
        </w:rPr>
        <w:t xml:space="preserve">awareness of the WDS brand, our solution aims at differentiating WDS from their competition by </w:t>
      </w:r>
      <w:r w:rsidR="006B489E" w:rsidRPr="006B489E">
        <w:rPr>
          <w:rFonts w:ascii="Times New Roman" w:hAnsi="Times New Roman" w:cs="Times New Roman"/>
          <w:sz w:val="30"/>
          <w:szCs w:val="30"/>
        </w:rPr>
        <w:t>guaranteeing</w:t>
      </w:r>
      <w:r w:rsidR="006B489E">
        <w:rPr>
          <w:rFonts w:ascii="Times New Roman" w:hAnsi="Times New Roman" w:cs="Times New Roman"/>
          <w:sz w:val="30"/>
          <w:szCs w:val="30"/>
        </w:rPr>
        <w:t xml:space="preserve"> data security as well as improving worker productivity through simple workflows for both customers and insurance agents.</w:t>
      </w:r>
    </w:p>
    <w:p w14:paraId="4899F92B" w14:textId="5F4FCB40" w:rsidR="006B489E" w:rsidRDefault="006B489E" w:rsidP="00D32C51">
      <w:pPr>
        <w:rPr>
          <w:rFonts w:ascii="Times New Roman" w:hAnsi="Times New Roman" w:cs="Times New Roman"/>
          <w:sz w:val="30"/>
          <w:szCs w:val="30"/>
        </w:rPr>
      </w:pPr>
      <w:r>
        <w:rPr>
          <w:rFonts w:ascii="Times New Roman" w:hAnsi="Times New Roman" w:cs="Times New Roman"/>
          <w:sz w:val="30"/>
          <w:szCs w:val="30"/>
        </w:rPr>
        <w:t>The admin panel allows the insurance agents to monitor their own performance and manage their clients effortlessly empowering an optimal experience for all parties.</w:t>
      </w:r>
    </w:p>
    <w:p w14:paraId="6976E2A9" w14:textId="10E26FD9" w:rsidR="00D32C51" w:rsidRDefault="00D32C51" w:rsidP="00D32C51">
      <w:pPr>
        <w:rPr>
          <w:rFonts w:ascii="Times New Roman" w:hAnsi="Times New Roman" w:cs="Times New Roman"/>
          <w:sz w:val="30"/>
          <w:szCs w:val="30"/>
        </w:rPr>
      </w:pPr>
    </w:p>
    <w:p w14:paraId="59E9945F" w14:textId="70EDF7B8" w:rsidR="00D32C51" w:rsidRDefault="00D32C51" w:rsidP="00D32C51">
      <w:pPr>
        <w:rPr>
          <w:rFonts w:ascii="Times New Roman" w:hAnsi="Times New Roman" w:cs="Times New Roman"/>
          <w:sz w:val="30"/>
          <w:szCs w:val="30"/>
        </w:rPr>
      </w:pPr>
    </w:p>
    <w:p w14:paraId="74454DAB" w14:textId="21C194D4" w:rsidR="00D32C51" w:rsidRDefault="00D32C51">
      <w:pPr>
        <w:rPr>
          <w:rFonts w:ascii="Times New Roman" w:hAnsi="Times New Roman" w:cs="Times New Roman"/>
          <w:sz w:val="30"/>
          <w:szCs w:val="30"/>
        </w:rPr>
      </w:pPr>
      <w:r>
        <w:rPr>
          <w:rFonts w:ascii="Times New Roman" w:hAnsi="Times New Roman" w:cs="Times New Roman"/>
          <w:sz w:val="30"/>
          <w:szCs w:val="30"/>
        </w:rPr>
        <w:br w:type="page"/>
      </w:r>
    </w:p>
    <w:p w14:paraId="1A775EA9" w14:textId="4DD768C7" w:rsidR="00D32C51" w:rsidRDefault="00D32C51"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2.</w:t>
      </w:r>
      <w:r w:rsidRPr="00D32C51">
        <w:rPr>
          <w:rFonts w:ascii="Times New Roman" w:hAnsi="Times New Roman" w:cs="Times New Roman"/>
          <w:b/>
          <w:bCs/>
          <w:sz w:val="40"/>
          <w:szCs w:val="40"/>
          <w:u w:val="single"/>
        </w:rPr>
        <w:t>Technology Stack</w:t>
      </w:r>
    </w:p>
    <w:p w14:paraId="5BDB76AE" w14:textId="7791090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Front end:</w:t>
      </w:r>
      <w:r w:rsidRPr="008276C9">
        <w:rPr>
          <w:rFonts w:ascii="Times New Roman" w:hAnsi="Times New Roman" w:cs="Times New Roman"/>
          <w:sz w:val="30"/>
          <w:szCs w:val="30"/>
        </w:rPr>
        <w:t xml:space="preserve"> html with bootstrap </w:t>
      </w:r>
    </w:p>
    <w:p w14:paraId="34B8B6EA" w14:textId="69CDD77D"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Backend:</w:t>
      </w:r>
      <w:r>
        <w:rPr>
          <w:rFonts w:ascii="Times New Roman" w:hAnsi="Times New Roman" w:cs="Times New Roman"/>
          <w:sz w:val="30"/>
          <w:szCs w:val="30"/>
        </w:rPr>
        <w:t xml:space="preserve"> python with flask and sqlAlchemy libraries</w:t>
      </w:r>
    </w:p>
    <w:p w14:paraId="2C5FC5B0" w14:textId="4C24A978" w:rsid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Database:</w:t>
      </w:r>
      <w:r>
        <w:rPr>
          <w:rFonts w:ascii="Times New Roman" w:hAnsi="Times New Roman" w:cs="Times New Roman"/>
          <w:sz w:val="30"/>
          <w:szCs w:val="30"/>
        </w:rPr>
        <w:t xml:space="preserve"> SQL database with python sqlAlchemy database</w:t>
      </w:r>
    </w:p>
    <w:p w14:paraId="001165A9" w14:textId="3ACA2242" w:rsidR="008276C9" w:rsidRPr="008276C9" w:rsidRDefault="008276C9" w:rsidP="008276C9">
      <w:pPr>
        <w:rPr>
          <w:rFonts w:ascii="Times New Roman" w:hAnsi="Times New Roman" w:cs="Times New Roman"/>
          <w:sz w:val="30"/>
          <w:szCs w:val="30"/>
        </w:rPr>
      </w:pPr>
      <w:r w:rsidRPr="008276C9">
        <w:rPr>
          <w:rFonts w:ascii="Times New Roman" w:hAnsi="Times New Roman" w:cs="Times New Roman"/>
          <w:b/>
          <w:bCs/>
          <w:sz w:val="30"/>
          <w:szCs w:val="30"/>
          <w:u w:val="single"/>
        </w:rPr>
        <w:t>Deployment:</w:t>
      </w:r>
      <w:r>
        <w:rPr>
          <w:rFonts w:ascii="Times New Roman" w:hAnsi="Times New Roman" w:cs="Times New Roman"/>
          <w:sz w:val="30"/>
          <w:szCs w:val="30"/>
        </w:rPr>
        <w:t xml:space="preserve"> on Heroku</w:t>
      </w:r>
    </w:p>
    <w:p w14:paraId="0E9D912F" w14:textId="77777777" w:rsidR="008276C9" w:rsidRDefault="008276C9" w:rsidP="00D32C51">
      <w:pPr>
        <w:jc w:val="center"/>
        <w:rPr>
          <w:rFonts w:ascii="Times New Roman" w:hAnsi="Times New Roman" w:cs="Times New Roman"/>
          <w:b/>
          <w:bCs/>
          <w:sz w:val="40"/>
          <w:szCs w:val="40"/>
          <w:u w:val="single"/>
        </w:rPr>
      </w:pPr>
    </w:p>
    <w:p w14:paraId="211D329C" w14:textId="782B5AEB" w:rsidR="00D32C51" w:rsidRDefault="00D32C51" w:rsidP="00D32C51">
      <w:pPr>
        <w:jc w:val="center"/>
        <w:rPr>
          <w:rFonts w:ascii="Times New Roman" w:hAnsi="Times New Roman" w:cs="Times New Roman"/>
          <w:b/>
          <w:bCs/>
          <w:sz w:val="40"/>
          <w:szCs w:val="40"/>
          <w:u w:val="single"/>
        </w:rPr>
      </w:pPr>
    </w:p>
    <w:p w14:paraId="324BD7D1" w14:textId="22A33CE0" w:rsidR="00D32C51" w:rsidRDefault="00D32C51" w:rsidP="00D32C51">
      <w:pPr>
        <w:jc w:val="center"/>
        <w:rPr>
          <w:rFonts w:ascii="Times New Roman" w:hAnsi="Times New Roman" w:cs="Times New Roman"/>
          <w:b/>
          <w:bCs/>
          <w:sz w:val="40"/>
          <w:szCs w:val="40"/>
          <w:u w:val="single"/>
        </w:rPr>
      </w:pPr>
    </w:p>
    <w:p w14:paraId="6B632FF2" w14:textId="57333732" w:rsidR="00D32C51" w:rsidRDefault="00D32C51" w:rsidP="00D32C51">
      <w:pPr>
        <w:jc w:val="center"/>
        <w:rPr>
          <w:rFonts w:ascii="Times New Roman" w:hAnsi="Times New Roman" w:cs="Times New Roman"/>
          <w:b/>
          <w:bCs/>
          <w:sz w:val="40"/>
          <w:szCs w:val="40"/>
          <w:u w:val="single"/>
        </w:rPr>
      </w:pPr>
    </w:p>
    <w:p w14:paraId="62D962BC" w14:textId="48ADC3E0" w:rsidR="00D32C51" w:rsidRDefault="00D32C51" w:rsidP="00D32C51">
      <w:pPr>
        <w:jc w:val="center"/>
        <w:rPr>
          <w:rFonts w:ascii="Times New Roman" w:hAnsi="Times New Roman" w:cs="Times New Roman"/>
          <w:b/>
          <w:bCs/>
          <w:sz w:val="40"/>
          <w:szCs w:val="40"/>
          <w:u w:val="single"/>
        </w:rPr>
      </w:pPr>
    </w:p>
    <w:p w14:paraId="4D4052B3" w14:textId="37B16D34" w:rsidR="00D32C51" w:rsidRDefault="00D32C51">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CB72501" w14:textId="51FDF564" w:rsid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3.</w:t>
      </w:r>
      <w:r w:rsidR="00D32C51">
        <w:rPr>
          <w:rFonts w:ascii="Times New Roman" w:hAnsi="Times New Roman" w:cs="Times New Roman"/>
          <w:b/>
          <w:bCs/>
          <w:sz w:val="40"/>
          <w:szCs w:val="40"/>
          <w:u w:val="single"/>
        </w:rPr>
        <w:t>Logical and Relational ERD</w:t>
      </w:r>
    </w:p>
    <w:p w14:paraId="4C24A32D" w14:textId="0E779251" w:rsidR="000A5580" w:rsidRDefault="000B3B30">
      <w:pPr>
        <w:rPr>
          <w:rFonts w:ascii="Times New Roman" w:hAnsi="Times New Roman" w:cs="Times New Roman"/>
          <w:b/>
          <w:bCs/>
          <w:sz w:val="40"/>
          <w:szCs w:val="40"/>
          <w:u w:val="single"/>
        </w:rPr>
      </w:pPr>
      <w:r w:rsidRPr="000B3B30">
        <w:rPr>
          <w:rFonts w:ascii="Times New Roman" w:hAnsi="Times New Roman" w:cs="Times New Roman"/>
          <w:noProof/>
          <w:sz w:val="40"/>
          <w:szCs w:val="40"/>
        </w:rPr>
        <w:drawing>
          <wp:inline distT="0" distB="0" distL="0" distR="0" wp14:anchorId="2603D76D" wp14:editId="5FB3197C">
            <wp:extent cx="5715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1C34F5BC" w14:textId="39AA5953" w:rsidR="000B3B30" w:rsidRDefault="000B3B30">
      <w:pPr>
        <w:rPr>
          <w:rFonts w:ascii="Times New Roman" w:hAnsi="Times New Roman" w:cs="Times New Roman"/>
          <w:b/>
          <w:bCs/>
          <w:sz w:val="40"/>
          <w:szCs w:val="40"/>
          <w:u w:val="single"/>
        </w:rPr>
      </w:pPr>
      <w:r w:rsidRPr="000B3B30">
        <w:rPr>
          <w:rFonts w:ascii="Times New Roman" w:hAnsi="Times New Roman" w:cs="Times New Roman"/>
          <w:b/>
          <w:bCs/>
          <w:noProof/>
          <w:sz w:val="40"/>
          <w:szCs w:val="40"/>
        </w:rPr>
        <w:drawing>
          <wp:inline distT="0" distB="0" distL="0" distR="0" wp14:anchorId="1BB1C2A8" wp14:editId="68EE4214">
            <wp:extent cx="5715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573186B7" w14:textId="77777777" w:rsidR="000B3B30"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7B8BB4F7" w14:textId="77777777" w:rsidR="000B3B30" w:rsidRDefault="000B3B30">
      <w:pPr>
        <w:rPr>
          <w:rFonts w:ascii="Times New Roman" w:hAnsi="Times New Roman" w:cs="Times New Roman"/>
          <w:b/>
          <w:bCs/>
          <w:sz w:val="40"/>
          <w:szCs w:val="40"/>
          <w:u w:val="single"/>
        </w:rPr>
      </w:pPr>
    </w:p>
    <w:p w14:paraId="1E0BFE45" w14:textId="7CD284EB"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4.Data Tables</w:t>
      </w:r>
    </w:p>
    <w:p w14:paraId="1E9F727B" w14:textId="1150238A" w:rsidR="000B3B30" w:rsidRPr="005A2C63" w:rsidRDefault="000B3B30" w:rsidP="005A2C63">
      <w:pPr>
        <w:spacing w:after="0"/>
        <w:jc w:val="both"/>
        <w:rPr>
          <w:rFonts w:ascii="Times New Roman" w:hAnsi="Times New Roman" w:cs="Times New Roman"/>
          <w:b/>
          <w:bCs/>
          <w:sz w:val="30"/>
          <w:szCs w:val="30"/>
          <w:u w:val="single"/>
        </w:rPr>
      </w:pPr>
      <w:r w:rsidRPr="005A2C63">
        <w:rPr>
          <w:rFonts w:ascii="Times New Roman" w:hAnsi="Times New Roman" w:cs="Times New Roman"/>
          <w:b/>
          <w:bCs/>
          <w:sz w:val="30"/>
          <w:szCs w:val="30"/>
          <w:u w:val="single"/>
        </w:rPr>
        <w:t xml:space="preserve">Assumptions: </w:t>
      </w:r>
    </w:p>
    <w:p w14:paraId="4A702CC4" w14:textId="77777777" w:rsidR="005A2C63" w:rsidRPr="00F603AB" w:rsidRDefault="005A2C63" w:rsidP="00F603AB">
      <w:pPr>
        <w:pStyle w:val="ListParagraph"/>
        <w:spacing w:after="0"/>
        <w:rPr>
          <w:rFonts w:ascii="Times New Roman" w:hAnsi="Times New Roman" w:cs="Times New Roman"/>
          <w:b/>
          <w:bCs/>
          <w:sz w:val="30"/>
          <w:szCs w:val="30"/>
          <w:u w:val="single"/>
        </w:rPr>
      </w:pPr>
    </w:p>
    <w:p w14:paraId="686F0889" w14:textId="2010F4C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customer can enroll in more than one insurance and an insurance contract can have more than one person on contract such as husband and wife and hence customer to insurance becomes a many to many relationship requiring an intersect table which we have named cust_insurance. </w:t>
      </w:r>
    </w:p>
    <w:p w14:paraId="5B2FD24C" w14:textId="41EEA548"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Similarly, we have considered vehicle and driver to be a many to many relationship needing vehicle_driver as an intersect table. </w:t>
      </w:r>
    </w:p>
    <w:p w14:paraId="2527C38F" w14:textId="4D27E905"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Insurance supertype possess two subtypes - Home insurance and Auto insurance. </w:t>
      </w:r>
    </w:p>
    <w:p w14:paraId="0BE5DBC8" w14:textId="55EAD62F"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 single insurance can have multiple invoices generated and each invoice could be paid in several installments. </w:t>
      </w:r>
    </w:p>
    <w:p w14:paraId="3EC3BEB5" w14:textId="0C4F7DE2"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 xml:space="preserve">Address is a composite attribute resolved into street, zip code and city. </w:t>
      </w:r>
    </w:p>
    <w:p w14:paraId="609CF18C" w14:textId="091F2227" w:rsidR="000B3B30" w:rsidRPr="00F603AB" w:rsidRDefault="000B3B30" w:rsidP="000B3B30">
      <w:pPr>
        <w:pStyle w:val="ListParagraph"/>
        <w:numPr>
          <w:ilvl w:val="0"/>
          <w:numId w:val="4"/>
        </w:numPr>
        <w:spacing w:after="0"/>
        <w:rPr>
          <w:rFonts w:ascii="Times New Roman" w:hAnsi="Times New Roman" w:cs="Times New Roman"/>
          <w:sz w:val="30"/>
          <w:szCs w:val="30"/>
        </w:rPr>
      </w:pPr>
      <w:r w:rsidRPr="00F603AB">
        <w:rPr>
          <w:rFonts w:ascii="Times New Roman" w:hAnsi="Times New Roman" w:cs="Times New Roman"/>
          <w:sz w:val="30"/>
          <w:szCs w:val="30"/>
        </w:rPr>
        <w:t>Name is a composite attribute resolved into first and last name</w:t>
      </w:r>
    </w:p>
    <w:p w14:paraId="0A6DD816" w14:textId="4031A967" w:rsidR="00F9400C" w:rsidRDefault="00F9400C" w:rsidP="00F9400C">
      <w:pPr>
        <w:spacing w:after="0"/>
      </w:pPr>
    </w:p>
    <w:p w14:paraId="4C3CABDC" w14:textId="3EAC529C" w:rsidR="00F9400C" w:rsidRPr="00F603AB" w:rsidRDefault="00F9400C" w:rsidP="00F9400C">
      <w:pPr>
        <w:spacing w:after="0"/>
        <w:rPr>
          <w:rFonts w:ascii="Times New Roman" w:hAnsi="Times New Roman" w:cs="Times New Roman"/>
          <w:b/>
          <w:bCs/>
          <w:sz w:val="30"/>
          <w:szCs w:val="30"/>
          <w:u w:val="single"/>
        </w:rPr>
      </w:pPr>
      <w:r w:rsidRPr="00F603AB">
        <w:rPr>
          <w:rFonts w:ascii="Times New Roman" w:hAnsi="Times New Roman" w:cs="Times New Roman"/>
          <w:b/>
          <w:bCs/>
          <w:sz w:val="30"/>
          <w:szCs w:val="30"/>
          <w:u w:val="single"/>
        </w:rPr>
        <w:t>Tables:</w:t>
      </w:r>
    </w:p>
    <w:p w14:paraId="73EA0449" w14:textId="1117FE3A" w:rsidR="00F9400C" w:rsidRDefault="00B07BF6" w:rsidP="00F9400C">
      <w:pPr>
        <w:spacing w:after="0"/>
        <w:jc w:val="center"/>
      </w:pPr>
      <w:r>
        <w:rPr>
          <w:noProof/>
        </w:rPr>
        <w:drawing>
          <wp:inline distT="0" distB="0" distL="0" distR="0" wp14:anchorId="18655D37" wp14:editId="2E1182FB">
            <wp:extent cx="1990106" cy="328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000" cy="3287346"/>
                    </a:xfrm>
                    <a:prstGeom prst="rect">
                      <a:avLst/>
                    </a:prstGeom>
                    <a:noFill/>
                    <a:ln>
                      <a:noFill/>
                    </a:ln>
                  </pic:spPr>
                </pic:pic>
              </a:graphicData>
            </a:graphic>
          </wp:inline>
        </w:drawing>
      </w:r>
    </w:p>
    <w:p w14:paraId="2C5FA6D7" w14:textId="22C54700" w:rsidR="00F9400C" w:rsidRDefault="000B3B3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F9400C" w:rsidRPr="00F9400C">
        <w:rPr>
          <w:rFonts w:ascii="Times New Roman" w:hAnsi="Times New Roman" w:cs="Times New Roman"/>
          <w:b/>
          <w:bCs/>
          <w:noProof/>
          <w:sz w:val="40"/>
          <w:szCs w:val="40"/>
        </w:rPr>
        <w:lastRenderedPageBreak/>
        <w:drawing>
          <wp:inline distT="0" distB="0" distL="0" distR="0" wp14:anchorId="52A00DC4" wp14:editId="4AAE2D6D">
            <wp:extent cx="3142622" cy="3467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257" cy="3476627"/>
                    </a:xfrm>
                    <a:prstGeom prst="rect">
                      <a:avLst/>
                    </a:prstGeom>
                    <a:noFill/>
                    <a:ln>
                      <a:noFill/>
                    </a:ln>
                  </pic:spPr>
                </pic:pic>
              </a:graphicData>
            </a:graphic>
          </wp:inline>
        </w:drawing>
      </w:r>
    </w:p>
    <w:p w14:paraId="40807EBF" w14:textId="17118A2A" w:rsidR="00F9400C" w:rsidRDefault="00F9400C">
      <w:pPr>
        <w:rPr>
          <w:rFonts w:ascii="Times New Roman" w:hAnsi="Times New Roman" w:cs="Times New Roman"/>
          <w:b/>
          <w:bCs/>
          <w:sz w:val="40"/>
          <w:szCs w:val="40"/>
          <w:u w:val="single"/>
        </w:rPr>
      </w:pPr>
      <w:r w:rsidRPr="00F9400C">
        <w:rPr>
          <w:rFonts w:ascii="Times New Roman" w:hAnsi="Times New Roman" w:cs="Times New Roman"/>
          <w:b/>
          <w:bCs/>
          <w:noProof/>
          <w:sz w:val="40"/>
          <w:szCs w:val="40"/>
        </w:rPr>
        <w:drawing>
          <wp:inline distT="0" distB="0" distL="0" distR="0" wp14:anchorId="6B9968FB" wp14:editId="5A6D5C8E">
            <wp:extent cx="2733492"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855" cy="3096395"/>
                    </a:xfrm>
                    <a:prstGeom prst="rect">
                      <a:avLst/>
                    </a:prstGeom>
                    <a:noFill/>
                    <a:ln>
                      <a:noFill/>
                    </a:ln>
                  </pic:spPr>
                </pic:pic>
              </a:graphicData>
            </a:graphic>
          </wp:inline>
        </w:drawing>
      </w:r>
    </w:p>
    <w:p w14:paraId="4836E04C" w14:textId="13BDCDAA" w:rsidR="00F9400C" w:rsidRDefault="00F9400C">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r w:rsidR="00BF645B" w:rsidRPr="00BF645B">
        <w:rPr>
          <w:rFonts w:ascii="Times New Roman" w:hAnsi="Times New Roman" w:cs="Times New Roman"/>
          <w:b/>
          <w:bCs/>
          <w:noProof/>
          <w:sz w:val="40"/>
          <w:szCs w:val="40"/>
        </w:rPr>
        <w:lastRenderedPageBreak/>
        <w:drawing>
          <wp:inline distT="0" distB="0" distL="0" distR="0" wp14:anchorId="5EBBDB34" wp14:editId="5D8A0A66">
            <wp:extent cx="2728446" cy="3246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033" cy="3250387"/>
                    </a:xfrm>
                    <a:prstGeom prst="rect">
                      <a:avLst/>
                    </a:prstGeom>
                    <a:noFill/>
                    <a:ln>
                      <a:noFill/>
                    </a:ln>
                  </pic:spPr>
                </pic:pic>
              </a:graphicData>
            </a:graphic>
          </wp:inline>
        </w:drawing>
      </w:r>
    </w:p>
    <w:p w14:paraId="7387A7BB" w14:textId="1E960970"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7CE28396" wp14:editId="16BAFD59">
            <wp:extent cx="2629877"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331" cy="5136944"/>
                    </a:xfrm>
                    <a:prstGeom prst="rect">
                      <a:avLst/>
                    </a:prstGeom>
                    <a:noFill/>
                    <a:ln>
                      <a:noFill/>
                    </a:ln>
                  </pic:spPr>
                </pic:pic>
              </a:graphicData>
            </a:graphic>
          </wp:inline>
        </w:drawing>
      </w:r>
    </w:p>
    <w:p w14:paraId="7CF4D9D0" w14:textId="740E7FFA"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lastRenderedPageBreak/>
        <w:drawing>
          <wp:inline distT="0" distB="0" distL="0" distR="0" wp14:anchorId="3952D3FC" wp14:editId="64B0F75C">
            <wp:extent cx="2613660" cy="15131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460" cy="1517109"/>
                    </a:xfrm>
                    <a:prstGeom prst="rect">
                      <a:avLst/>
                    </a:prstGeom>
                    <a:noFill/>
                    <a:ln>
                      <a:noFill/>
                    </a:ln>
                  </pic:spPr>
                </pic:pic>
              </a:graphicData>
            </a:graphic>
          </wp:inline>
        </w:drawing>
      </w:r>
    </w:p>
    <w:p w14:paraId="6B509347" w14:textId="6C08522D" w:rsidR="00BF645B" w:rsidRDefault="00BF645B">
      <w:pPr>
        <w:rPr>
          <w:rFonts w:ascii="Times New Roman" w:hAnsi="Times New Roman" w:cs="Times New Roman"/>
          <w:b/>
          <w:bCs/>
          <w:sz w:val="40"/>
          <w:szCs w:val="40"/>
          <w:u w:val="single"/>
        </w:rPr>
      </w:pPr>
      <w:r w:rsidRPr="00BF645B">
        <w:rPr>
          <w:rFonts w:ascii="Times New Roman" w:hAnsi="Times New Roman" w:cs="Times New Roman"/>
          <w:b/>
          <w:bCs/>
          <w:noProof/>
          <w:sz w:val="40"/>
          <w:szCs w:val="40"/>
        </w:rPr>
        <w:drawing>
          <wp:inline distT="0" distB="0" distL="0" distR="0" wp14:anchorId="517E02E8" wp14:editId="4230FA8A">
            <wp:extent cx="268986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860" cy="1821180"/>
                    </a:xfrm>
                    <a:prstGeom prst="rect">
                      <a:avLst/>
                    </a:prstGeom>
                    <a:noFill/>
                    <a:ln>
                      <a:noFill/>
                    </a:ln>
                  </pic:spPr>
                </pic:pic>
              </a:graphicData>
            </a:graphic>
          </wp:inline>
        </w:drawing>
      </w:r>
    </w:p>
    <w:p w14:paraId="402C390B" w14:textId="5C4F0794" w:rsidR="00AA78F7" w:rsidRDefault="00B07BF6">
      <w:pPr>
        <w:rPr>
          <w:rFonts w:ascii="Times New Roman" w:hAnsi="Times New Roman" w:cs="Times New Roman"/>
          <w:b/>
          <w:bCs/>
          <w:sz w:val="40"/>
          <w:szCs w:val="40"/>
          <w:u w:val="single"/>
        </w:rPr>
      </w:pPr>
      <w:r w:rsidRPr="00B07BF6">
        <w:rPr>
          <w:rFonts w:ascii="Times New Roman" w:hAnsi="Times New Roman" w:cs="Times New Roman"/>
          <w:b/>
          <w:bCs/>
          <w:noProof/>
          <w:sz w:val="40"/>
          <w:szCs w:val="40"/>
        </w:rPr>
        <w:drawing>
          <wp:inline distT="0" distB="0" distL="0" distR="0" wp14:anchorId="10B14FB5" wp14:editId="4BC8E431">
            <wp:extent cx="2430780" cy="18745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1874520"/>
                    </a:xfrm>
                    <a:prstGeom prst="rect">
                      <a:avLst/>
                    </a:prstGeom>
                    <a:noFill/>
                    <a:ln>
                      <a:noFill/>
                    </a:ln>
                  </pic:spPr>
                </pic:pic>
              </a:graphicData>
            </a:graphic>
          </wp:inline>
        </w:drawing>
      </w:r>
    </w:p>
    <w:p w14:paraId="37527CA2" w14:textId="77777777" w:rsidR="00B07BF6" w:rsidRDefault="00B07BF6">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2960ACD1" w14:textId="5EE2A14A"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5.Demo</w:t>
      </w:r>
    </w:p>
    <w:p w14:paraId="273EA3BD"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0B89E17" w14:textId="75F52E86"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6.Features</w:t>
      </w:r>
    </w:p>
    <w:p w14:paraId="164F1F61" w14:textId="3857F94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Create account feature (writing to database)</w:t>
      </w:r>
    </w:p>
    <w:p w14:paraId="7B6A0631" w14:textId="386BC19B"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Password encryption </w:t>
      </w:r>
      <w:r w:rsidR="00934A7C" w:rsidRPr="00934A7C">
        <w:rPr>
          <w:rFonts w:ascii="Times New Roman" w:hAnsi="Times New Roman" w:cs="Times New Roman"/>
          <w:sz w:val="30"/>
          <w:szCs w:val="30"/>
        </w:rPr>
        <w:t>(writing to database)</w:t>
      </w:r>
    </w:p>
    <w:p w14:paraId="482352A4" w14:textId="6BB1C4F4"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Login feature with password verification </w:t>
      </w:r>
      <w:r w:rsidRPr="00934A7C">
        <w:rPr>
          <w:rFonts w:ascii="Times New Roman" w:hAnsi="Times New Roman" w:cs="Times New Roman"/>
          <w:sz w:val="30"/>
          <w:szCs w:val="30"/>
        </w:rPr>
        <w:t>(retrieving from database)</w:t>
      </w:r>
    </w:p>
    <w:p w14:paraId="6F012302" w14:textId="221C56D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Reset password feature by getting an email (updating database)</w:t>
      </w:r>
    </w:p>
    <w:p w14:paraId="39268137" w14:textId="1B7BD395"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Customer panel </w:t>
      </w:r>
      <w:r w:rsidRPr="00934A7C">
        <w:rPr>
          <w:rFonts w:ascii="Times New Roman" w:hAnsi="Times New Roman" w:cs="Times New Roman"/>
          <w:sz w:val="30"/>
          <w:szCs w:val="30"/>
        </w:rPr>
        <w:t>(retrieving from database)</w:t>
      </w:r>
    </w:p>
    <w:p w14:paraId="34CE4D89" w14:textId="2A060FC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Admin Panel </w:t>
      </w:r>
      <w:r w:rsidRPr="00934A7C">
        <w:rPr>
          <w:rFonts w:ascii="Times New Roman" w:hAnsi="Times New Roman" w:cs="Times New Roman"/>
          <w:sz w:val="30"/>
          <w:szCs w:val="30"/>
        </w:rPr>
        <w:t>(retrieving from database)</w:t>
      </w:r>
    </w:p>
    <w:p w14:paraId="74463E44" w14:textId="272CA167"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home insurance</w:t>
      </w:r>
      <w:r w:rsidR="00934A7C" w:rsidRPr="00934A7C">
        <w:rPr>
          <w:rFonts w:ascii="Times New Roman" w:hAnsi="Times New Roman" w:cs="Times New Roman"/>
          <w:sz w:val="30"/>
          <w:szCs w:val="30"/>
        </w:rPr>
        <w:t xml:space="preserve"> </w:t>
      </w:r>
      <w:r w:rsidR="00934A7C" w:rsidRPr="00934A7C">
        <w:rPr>
          <w:rFonts w:ascii="Times New Roman" w:hAnsi="Times New Roman" w:cs="Times New Roman"/>
          <w:sz w:val="30"/>
          <w:szCs w:val="30"/>
        </w:rPr>
        <w:t>(writing to database)</w:t>
      </w:r>
    </w:p>
    <w:p w14:paraId="7EB24BD8" w14:textId="77E1A8C3"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application for auto insurance</w:t>
      </w:r>
      <w:r w:rsidR="00934A7C" w:rsidRPr="00934A7C">
        <w:rPr>
          <w:rFonts w:ascii="Times New Roman" w:hAnsi="Times New Roman" w:cs="Times New Roman"/>
          <w:sz w:val="30"/>
          <w:szCs w:val="30"/>
        </w:rPr>
        <w:t xml:space="preserve"> </w:t>
      </w:r>
      <w:r w:rsidR="00934A7C" w:rsidRPr="00934A7C">
        <w:rPr>
          <w:rFonts w:ascii="Times New Roman" w:hAnsi="Times New Roman" w:cs="Times New Roman"/>
          <w:sz w:val="30"/>
          <w:szCs w:val="30"/>
        </w:rPr>
        <w:t>(writing to database)</w:t>
      </w:r>
    </w:p>
    <w:p w14:paraId="72235BB8" w14:textId="4B4DB00D"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Customer my policies view of all their insurance policies and payment button</w:t>
      </w:r>
      <w:r w:rsidR="00934A7C" w:rsidRPr="00934A7C">
        <w:rPr>
          <w:rFonts w:ascii="Times New Roman" w:hAnsi="Times New Roman" w:cs="Times New Roman"/>
          <w:sz w:val="30"/>
          <w:szCs w:val="30"/>
        </w:rPr>
        <w:t xml:space="preserve"> </w:t>
      </w:r>
      <w:r w:rsidR="00934A7C" w:rsidRPr="00934A7C">
        <w:rPr>
          <w:rFonts w:ascii="Times New Roman" w:hAnsi="Times New Roman" w:cs="Times New Roman"/>
          <w:sz w:val="30"/>
          <w:szCs w:val="30"/>
        </w:rPr>
        <w:t>(retrieving from database)</w:t>
      </w:r>
    </w:p>
    <w:p w14:paraId="3606BE52" w14:textId="2FFFF606"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 xml:space="preserve">Admin view of all customers </w:t>
      </w:r>
      <w:r w:rsidRPr="00934A7C">
        <w:rPr>
          <w:rFonts w:ascii="Times New Roman" w:hAnsi="Times New Roman" w:cs="Times New Roman"/>
          <w:sz w:val="30"/>
          <w:szCs w:val="30"/>
        </w:rPr>
        <w:t>(retrieving from database)</w:t>
      </w:r>
    </w:p>
    <w:p w14:paraId="4B2D601D" w14:textId="5343C4E9"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view of all users (retrieving from database)</w:t>
      </w:r>
    </w:p>
    <w:p w14:paraId="7B493A8B" w14:textId="7E67BFEE" w:rsidR="004C3126" w:rsidRPr="00934A7C" w:rsidRDefault="004C3126"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Admin ability to delete users (delete from database)</w:t>
      </w:r>
    </w:p>
    <w:p w14:paraId="6D3B0C2A" w14:textId="2E376F98" w:rsidR="00934A7C" w:rsidRPr="00934A7C" w:rsidRDefault="00934A7C" w:rsidP="00934A7C">
      <w:pPr>
        <w:pStyle w:val="ListParagraph"/>
        <w:numPr>
          <w:ilvl w:val="0"/>
          <w:numId w:val="5"/>
        </w:numPr>
        <w:rPr>
          <w:rFonts w:ascii="Times New Roman" w:hAnsi="Times New Roman" w:cs="Times New Roman"/>
          <w:sz w:val="30"/>
          <w:szCs w:val="30"/>
        </w:rPr>
      </w:pPr>
      <w:r w:rsidRPr="00934A7C">
        <w:rPr>
          <w:rFonts w:ascii="Times New Roman" w:hAnsi="Times New Roman" w:cs="Times New Roman"/>
          <w:sz w:val="30"/>
          <w:szCs w:val="30"/>
        </w:rPr>
        <w:t>Deployment to heroku</w:t>
      </w:r>
    </w:p>
    <w:p w14:paraId="5BA73AAC"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F49C370" w14:textId="642EC674" w:rsidR="000A5580"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7. Lessons learnt</w:t>
      </w:r>
    </w:p>
    <w:p w14:paraId="718047A6" w14:textId="77777777" w:rsidR="000A5580" w:rsidRDefault="000A5580">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017442AE" w14:textId="77D5A00C" w:rsidR="00D32C51" w:rsidRPr="00D32C51" w:rsidRDefault="000A5580" w:rsidP="00D32C5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8.SQL Queries and results</w:t>
      </w:r>
    </w:p>
    <w:sectPr w:rsidR="00D32C51" w:rsidRPr="00D3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714E"/>
    <w:multiLevelType w:val="hybridMultilevel"/>
    <w:tmpl w:val="C2A48294"/>
    <w:lvl w:ilvl="0" w:tplc="00643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22F25"/>
    <w:multiLevelType w:val="hybridMultilevel"/>
    <w:tmpl w:val="AED6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93D20"/>
    <w:multiLevelType w:val="hybridMultilevel"/>
    <w:tmpl w:val="E3AAADC8"/>
    <w:lvl w:ilvl="0" w:tplc="4E0A6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42DCF"/>
    <w:multiLevelType w:val="hybridMultilevel"/>
    <w:tmpl w:val="79E25860"/>
    <w:lvl w:ilvl="0" w:tplc="1F22D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C8347F"/>
    <w:multiLevelType w:val="hybridMultilevel"/>
    <w:tmpl w:val="63B69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27914">
    <w:abstractNumId w:val="3"/>
  </w:num>
  <w:num w:numId="2" w16cid:durableId="221870461">
    <w:abstractNumId w:val="0"/>
  </w:num>
  <w:num w:numId="3" w16cid:durableId="332612134">
    <w:abstractNumId w:val="4"/>
  </w:num>
  <w:num w:numId="4" w16cid:durableId="754404771">
    <w:abstractNumId w:val="2"/>
  </w:num>
  <w:num w:numId="5" w16cid:durableId="109289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E7"/>
    <w:rsid w:val="000A5580"/>
    <w:rsid w:val="000B3B30"/>
    <w:rsid w:val="000B5369"/>
    <w:rsid w:val="004C3126"/>
    <w:rsid w:val="00516AE7"/>
    <w:rsid w:val="005A2C63"/>
    <w:rsid w:val="006B489E"/>
    <w:rsid w:val="00776544"/>
    <w:rsid w:val="008276C9"/>
    <w:rsid w:val="00934A7C"/>
    <w:rsid w:val="009E06FC"/>
    <w:rsid w:val="00AA78F7"/>
    <w:rsid w:val="00AD55E6"/>
    <w:rsid w:val="00B07BF6"/>
    <w:rsid w:val="00BA3DC4"/>
    <w:rsid w:val="00BF645B"/>
    <w:rsid w:val="00D32C51"/>
    <w:rsid w:val="00F603AB"/>
    <w:rsid w:val="00F940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0F20"/>
  <w15:chartTrackingRefBased/>
  <w15:docId w15:val="{E9082AA3-A302-4BB6-B791-D5A3E8F4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6AE7"/>
    <w:pPr>
      <w:ind w:left="720"/>
      <w:contextualSpacing/>
    </w:pPr>
  </w:style>
  <w:style w:type="paragraph" w:styleId="Title">
    <w:name w:val="Title"/>
    <w:basedOn w:val="Normal"/>
    <w:next w:val="Normal"/>
    <w:link w:val="TitleChar"/>
    <w:uiPriority w:val="10"/>
    <w:qFormat/>
    <w:rsid w:val="009E0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Nikola Ganev</cp:lastModifiedBy>
  <cp:revision>13</cp:revision>
  <dcterms:created xsi:type="dcterms:W3CDTF">2022-08-25T15:56:00Z</dcterms:created>
  <dcterms:modified xsi:type="dcterms:W3CDTF">2022-08-25T22:27:00Z</dcterms:modified>
</cp:coreProperties>
</file>