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60" w:after="280"/>
        <w:jc w:val="center"/>
      </w:pPr>
      <w:r>
        <w:rPr>
          <w:rFonts w:ascii="Aptos Display" w:hAnsi="Aptos Display"/>
          <w:b/>
          <w:i w:val="0"/>
          <w:color w:val="000000"/>
          <w:sz w:val="50"/>
        </w:rPr>
        <w:t>SMART QUEUE MANAGEMENT AND APPOINTMENT SYSTEM</w:t>
      </w:r>
    </w:p>
    <w:p>
      <w:pPr>
        <w:spacing w:after="560"/>
        <w:jc w:val="center"/>
      </w:pPr>
      <w:r>
        <w:rPr>
          <w:rFonts w:ascii="Aptos Display" w:hAnsi="Aptos Display"/>
          <w:b/>
          <w:i w:val="0"/>
          <w:color w:val="072742"/>
          <w:sz w:val="32"/>
        </w:rPr>
        <w:t>FOR NPJN EMISSION TESTING CENTER</w:t>
      </w:r>
    </w:p>
    <w:p>
      <w:pPr>
        <w:spacing w:after="680"/>
        <w:jc w:val="center"/>
      </w:pPr>
      <w:r>
        <w:rPr>
          <w:rFonts w:ascii="Aptos" w:hAnsi="Aptos"/>
          <w:b w:val="0"/>
          <w:i/>
          <w:color w:val="5B6B78"/>
          <w:sz w:val="26"/>
        </w:rPr>
        <w:t>Pitching Presentation Script for Final Defense</w:t>
      </w:r>
    </w:p>
    <w:p>
      <w:pPr>
        <w:spacing w:after="60"/>
        <w:jc w:val="center"/>
      </w:pPr>
      <w:r>
        <w:rPr>
          <w:rFonts w:ascii="Aptos" w:hAnsi="Aptos"/>
          <w:b/>
          <w:i w:val="0"/>
          <w:color w:val="000000"/>
          <w:sz w:val="24"/>
        </w:rPr>
        <w:t>Kehn L. Rebadavia</w:t>
      </w:r>
    </w:p>
    <w:p>
      <w:pPr>
        <w:spacing w:after="60"/>
        <w:jc w:val="center"/>
      </w:pPr>
      <w:r>
        <w:rPr>
          <w:rFonts w:ascii="Aptos" w:hAnsi="Aptos"/>
          <w:b/>
          <w:i w:val="0"/>
          <w:color w:val="000000"/>
          <w:sz w:val="24"/>
        </w:rPr>
        <w:t>Jastin V. Pecundo</w:t>
      </w:r>
    </w:p>
    <w:p>
      <w:pPr>
        <w:spacing w:after="60"/>
        <w:jc w:val="center"/>
      </w:pPr>
      <w:r>
        <w:rPr>
          <w:rFonts w:ascii="Aptos" w:hAnsi="Aptos"/>
          <w:b/>
          <w:i w:val="0"/>
          <w:color w:val="000000"/>
          <w:sz w:val="24"/>
        </w:rPr>
        <w:t>Kurt O. Recto</w:t>
      </w:r>
    </w:p>
    <w:p>
      <w:pPr>
        <w:spacing w:before="500" w:after="80"/>
        <w:jc w:val="center"/>
      </w:pPr>
      <w:r>
        <w:rPr>
          <w:rFonts w:ascii="Aptos" w:hAnsi="Aptos"/>
          <w:b w:val="0"/>
          <w:i w:val="0"/>
          <w:color w:val="5B6B78"/>
          <w:sz w:val="22"/>
        </w:rPr>
        <w:t>Bachelor of Science in Information Technology</w:t>
      </w:r>
    </w:p>
    <w:p>
      <w:pPr>
        <w:spacing w:after="560"/>
        <w:jc w:val="center"/>
      </w:pPr>
      <w:r>
        <w:rPr>
          <w:rFonts w:ascii="Aptos" w:hAnsi="Aptos"/>
          <w:b w:val="0"/>
          <w:i w:val="0"/>
          <w:color w:val="5B6B78"/>
          <w:sz w:val="22"/>
        </w:rPr>
        <w:t>Bicol University Polangui</w:t>
      </w:r>
    </w:p>
    <w:p>
      <w:pPr>
        <w:spacing w:before="360" w:after="60"/>
        <w:jc w:val="center"/>
      </w:pPr>
      <w:r>
        <w:rPr>
          <w:rFonts w:ascii="Aptos" w:hAnsi="Aptos"/>
          <w:b/>
          <w:i w:val="0"/>
          <w:color w:val="2D9652"/>
          <w:sz w:val="21"/>
        </w:rPr>
        <w:t>Suggested length: 6 to 7 minutes</w:t>
      </w:r>
    </w:p>
    <w:p>
      <w:pPr>
        <w:jc w:val="center"/>
      </w:pPr>
      <w:r>
        <w:rPr>
          <w:rFonts w:ascii="Aptos" w:hAnsi="Aptos"/>
          <w:b w:val="0"/>
          <w:i/>
          <w:color w:val="5B6B78"/>
          <w:sz w:val="20"/>
        </w:rPr>
        <w:t>Suggested division: Presenter 1 for the title and background, Presenter 2 for the objectives, and Presenter 3 for the system overview and closing.</w:t>
      </w:r>
    </w:p>
    <w:p>
      <w:r>
        <w:br w:type="page"/>
      </w:r>
    </w:p>
    <w:p>
      <w:pPr>
        <w:pStyle w:val="Heading1"/>
        <w:keepNext/>
        <w:spacing w:before="280" w:after="100"/>
      </w:pPr>
      <w:r>
        <w:t>1  Title and Opening</w:t>
      </w:r>
    </w:p>
    <w:p>
      <w:pPr>
        <w:keepNext/>
        <w:spacing w:after="120"/>
      </w:pPr>
      <w:r>
        <w:rPr>
          <w:rFonts w:ascii="Aptos" w:hAnsi="Aptos"/>
          <w:b/>
          <w:i w:val="0"/>
          <w:color w:val="2D9652"/>
          <w:sz w:val="20"/>
        </w:rPr>
        <w:t>Slide cue: Title slide | Suggested speaker: Presenter 1 | About 40 seconds</w:t>
      </w:r>
    </w:p>
    <w:p>
      <w:pPr>
        <w:widowControl/>
        <w:spacing w:after="140" w:line="269" w:lineRule="auto"/>
      </w:pPr>
      <w:r>
        <w:rPr>
          <w:rFonts w:ascii="Aptos" w:hAnsi="Aptos"/>
          <w:b w:val="0"/>
          <w:i w:val="0"/>
          <w:color w:val="000000"/>
          <w:sz w:val="23"/>
        </w:rPr>
        <w:t>Good morning or good afternoon, respected panel members, faculty members, and guests. We are Kehn L. Rebadavia, Jastin V. Pecundo, and Kurt O. Recto from the Bachelor of Science in Information Technology program of Bicol University Polangui.</w:t>
      </w:r>
    </w:p>
    <w:p>
      <w:pPr>
        <w:widowControl/>
        <w:spacing w:after="140" w:line="269" w:lineRule="auto"/>
      </w:pPr>
      <w:r>
        <w:rPr>
          <w:rFonts w:ascii="Aptos" w:hAnsi="Aptos"/>
          <w:b w:val="0"/>
          <w:i w:val="0"/>
          <w:color w:val="000000"/>
          <w:sz w:val="23"/>
        </w:rPr>
        <w:t>Today, we are presenting our capstone project entitled Smart Queue Management and Appointment System for NPJN Emission Testing Center.</w:t>
      </w:r>
    </w:p>
    <w:p>
      <w:pPr>
        <w:widowControl/>
        <w:spacing w:after="140" w:line="269" w:lineRule="auto"/>
      </w:pPr>
      <w:r>
        <w:rPr>
          <w:rFonts w:ascii="Aptos" w:hAnsi="Aptos"/>
          <w:b w:val="0"/>
          <w:i w:val="0"/>
          <w:color w:val="000000"/>
          <w:sz w:val="23"/>
        </w:rPr>
        <w:t>The project addresses a practical service problem: clients need a clearer and more convenient way to book an appointment, obtain and track a queue number, and know when their turn is approaching, while the center needs one organized platform for managing both appointments and walk-in clients.</w:t>
      </w:r>
    </w:p>
    <w:p>
      <w:pPr>
        <w:spacing w:after="140"/>
      </w:pPr>
      <w:r>
        <w:rPr>
          <w:rFonts w:ascii="Aptos" w:hAnsi="Aptos"/>
          <w:b w:val="0"/>
          <w:i/>
          <w:color w:val="5B6B78"/>
          <w:sz w:val="20"/>
        </w:rPr>
        <w:t>Pause briefly, then move to the background slide.</w:t>
      </w:r>
    </w:p>
    <w:p>
      <w:pPr>
        <w:pStyle w:val="Heading1"/>
        <w:keepNext/>
        <w:spacing w:before="280" w:after="100"/>
      </w:pPr>
      <w:r>
        <w:t>2  Rationale and Background</w:t>
      </w:r>
    </w:p>
    <w:p>
      <w:pPr>
        <w:keepNext/>
        <w:spacing w:after="120"/>
      </w:pPr>
      <w:r>
        <w:rPr>
          <w:rFonts w:ascii="Aptos" w:hAnsi="Aptos"/>
          <w:b/>
          <w:i w:val="0"/>
          <w:color w:val="2D9652"/>
          <w:sz w:val="20"/>
        </w:rPr>
        <w:t>Slide cue: The current problem | Suggested speaker: Presenter 1 | About 2 minutes</w:t>
      </w:r>
    </w:p>
    <w:p>
      <w:pPr>
        <w:widowControl/>
        <w:spacing w:after="140" w:line="269" w:lineRule="auto"/>
      </w:pPr>
      <w:r>
        <w:rPr>
          <w:rFonts w:ascii="Aptos" w:hAnsi="Aptos"/>
          <w:b w:val="0"/>
          <w:i w:val="0"/>
          <w:color w:val="000000"/>
          <w:sz w:val="23"/>
        </w:rPr>
        <w:t>Vehicle emission testing is required in the Philippines as part of vehicle registration and renewal. Because many vehicle owners need this service within limited operating hours, emission testing centers must manage a high volume of clients, especially during peak periods.</w:t>
      </w:r>
    </w:p>
    <w:p>
      <w:pPr>
        <w:widowControl/>
        <w:spacing w:after="140" w:line="269" w:lineRule="auto"/>
      </w:pPr>
      <w:r>
        <w:rPr>
          <w:rFonts w:ascii="Aptos" w:hAnsi="Aptos"/>
          <w:b w:val="0"/>
          <w:i w:val="0"/>
          <w:color w:val="000000"/>
          <w:sz w:val="23"/>
        </w:rPr>
        <w:t>At NPJN Emission Testing Center, the existing process described in our study is mainly manual. Clients receive a paper queue number and usually remain in the waiting area because they cannot check their queue position remotely. Staff members call numbers manually, handle missed turns and disputes, track test results, and prepare daily information using separate or manual records.</w:t>
      </w:r>
    </w:p>
    <w:p>
      <w:pPr>
        <w:widowControl/>
        <w:spacing w:after="140" w:line="269" w:lineRule="auto"/>
      </w:pPr>
      <w:r>
        <w:rPr>
          <w:rFonts w:ascii="Aptos" w:hAnsi="Aptos"/>
          <w:b w:val="0"/>
          <w:i w:val="0"/>
          <w:color w:val="000000"/>
          <w:sz w:val="23"/>
        </w:rPr>
        <w:t>During busy periods, clients may wait for approximately two to three hours. This creates crowding, uncertainty, and frustration. The problem also affects personnel because there is no single platform for controlling daily capacity, reviewing appointment documents, monitoring no-shows, and producing reports.</w:t>
      </w:r>
    </w:p>
    <w:p>
      <w:pPr>
        <w:widowControl/>
        <w:spacing w:after="140" w:line="269" w:lineRule="auto"/>
      </w:pPr>
      <w:r>
        <w:rPr>
          <w:rFonts w:ascii="Aptos" w:hAnsi="Aptos"/>
          <w:b w:val="0"/>
          <w:i w:val="0"/>
          <w:color w:val="000000"/>
          <w:sz w:val="23"/>
        </w:rPr>
        <w:t>Our review of related literature shows that digital queue and appointment systems can reduce waiting uncertainty, improve service flow, support real-time monitoring, and lessen repetitive work for personnel. However, online booking alone is not enough because some clients may have limited internet access or may still prefer to visit the center directly.</w:t>
      </w:r>
    </w:p>
    <w:p>
      <w:pPr>
        <w:widowControl/>
        <w:spacing w:after="140" w:line="269" w:lineRule="auto"/>
      </w:pPr>
      <w:r>
        <w:rPr>
          <w:rFonts w:ascii="Aptos" w:hAnsi="Aptos"/>
          <w:b w:val="0"/>
          <w:i w:val="0"/>
          <w:color w:val="000000"/>
          <w:sz w:val="23"/>
        </w:rPr>
        <w:t>For this reason, our proposed solution keeps both service options. It combines scheduled appointments and walk-in queues in one system, giving clients more flexibility while giving NPJN personnel better control of daily operations.</w:t>
      </w:r>
    </w:p>
    <w:p>
      <w:pPr>
        <w:spacing w:after="140"/>
      </w:pPr>
      <w:r>
        <w:rPr>
          <w:rFonts w:ascii="Aptos" w:hAnsi="Aptos"/>
          <w:b w:val="0"/>
          <w:i/>
          <w:color w:val="5B6B78"/>
          <w:sz w:val="20"/>
        </w:rPr>
        <w:t>Optional handoff: To explain what the study intends to accomplish, I will now turn the presentation over to the next presenter.</w:t>
      </w:r>
    </w:p>
    <w:p>
      <w:r>
        <w:br w:type="page"/>
      </w:r>
    </w:p>
    <w:p>
      <w:pPr>
        <w:pStyle w:val="Heading1"/>
        <w:keepNext/>
        <w:spacing w:before="280" w:after="100"/>
      </w:pPr>
      <w:r>
        <w:t>3  Objectives of the Study</w:t>
      </w:r>
    </w:p>
    <w:p>
      <w:pPr>
        <w:keepNext/>
        <w:spacing w:after="120"/>
      </w:pPr>
      <w:r>
        <w:rPr>
          <w:rFonts w:ascii="Aptos" w:hAnsi="Aptos"/>
          <w:b/>
          <w:i w:val="0"/>
          <w:color w:val="2D9652"/>
          <w:sz w:val="20"/>
        </w:rPr>
        <w:t>Slide cue: General and specific objectives | Suggested speaker: Presenter 2 | About 1 minute</w:t>
      </w:r>
    </w:p>
    <w:p>
      <w:pPr>
        <w:pStyle w:val="Heading2"/>
        <w:keepNext/>
        <w:spacing w:before="180" w:after="100"/>
      </w:pPr>
      <w:r>
        <w:t>General Objective</w:t>
      </w:r>
    </w:p>
    <w:p>
      <w:pPr>
        <w:widowControl/>
        <w:spacing w:after="140" w:line="269" w:lineRule="auto"/>
      </w:pPr>
      <w:r>
        <w:rPr>
          <w:rFonts w:ascii="Aptos" w:hAnsi="Aptos"/>
          <w:b w:val="0"/>
          <w:i w:val="0"/>
          <w:color w:val="000000"/>
          <w:sz w:val="23"/>
        </w:rPr>
        <w:t>The general objective of this study is to develop a Smart Queue Management and Appointment System that improves service flow and reduces waiting uncertainty at NPJN Emission Testing Center.</w:t>
      </w:r>
    </w:p>
    <w:p>
      <w:pPr>
        <w:pStyle w:val="Heading2"/>
        <w:keepNext/>
        <w:spacing w:before="180" w:after="100"/>
      </w:pPr>
      <w:r>
        <w:t>Specific Objectives</w:t>
      </w:r>
    </w:p>
    <w:p>
      <w:pPr>
        <w:widowControl/>
        <w:spacing w:after="100" w:line="269" w:lineRule="auto"/>
      </w:pPr>
      <w:r>
        <w:rPr>
          <w:rFonts w:ascii="Aptos" w:hAnsi="Aptos"/>
          <w:b w:val="0"/>
          <w:i w:val="0"/>
          <w:color w:val="000000"/>
          <w:sz w:val="23"/>
        </w:rPr>
        <w:t>Specifically, the study aims to accomplish the following:</w:t>
      </w:r>
    </w:p>
    <w:p>
      <w:pPr>
        <w:pStyle w:val="ListNumber"/>
        <w:spacing w:after="100" w:line="259" w:lineRule="auto"/>
        <w:ind w:left="403" w:hanging="259"/>
      </w:pPr>
      <w:r>
        <w:rPr>
          <w:rFonts w:ascii="Aptos" w:hAnsi="Aptos"/>
          <w:b/>
          <w:i w:val="0"/>
          <w:color w:val="000000"/>
          <w:sz w:val="23"/>
        </w:rPr>
        <w:t xml:space="preserve">First. </w:t>
      </w:r>
      <w:r>
        <w:rPr>
          <w:rFonts w:ascii="Aptos" w:hAnsi="Aptos"/>
          <w:b w:val="0"/>
          <w:i w:val="0"/>
          <w:color w:val="000000"/>
          <w:sz w:val="23"/>
        </w:rPr>
        <w:t>identify the requirements for queue management, appointment booking, the approval workflow, customer tracking, and reporting</w:t>
      </w:r>
    </w:p>
    <w:p>
      <w:pPr>
        <w:pStyle w:val="ListNumber"/>
        <w:spacing w:after="100" w:line="259" w:lineRule="auto"/>
        <w:ind w:left="403" w:hanging="259"/>
      </w:pPr>
      <w:r>
        <w:rPr>
          <w:rFonts w:ascii="Aptos" w:hAnsi="Aptos"/>
          <w:b/>
          <w:i w:val="0"/>
          <w:color w:val="000000"/>
          <w:sz w:val="23"/>
        </w:rPr>
        <w:t xml:space="preserve">Second. </w:t>
      </w:r>
      <w:r>
        <w:rPr>
          <w:rFonts w:ascii="Aptos" w:hAnsi="Aptos"/>
          <w:b w:val="0"/>
          <w:i w:val="0"/>
          <w:color w:val="000000"/>
          <w:sz w:val="23"/>
        </w:rPr>
        <w:t>design and develop the Smart Queue Management and Appointment System based on the identified needs of the center and its clients</w:t>
      </w:r>
    </w:p>
    <w:p>
      <w:pPr>
        <w:pStyle w:val="ListNumber"/>
        <w:spacing w:after="100" w:line="259" w:lineRule="auto"/>
        <w:ind w:left="403" w:hanging="259"/>
      </w:pPr>
      <w:r>
        <w:rPr>
          <w:rFonts w:ascii="Aptos" w:hAnsi="Aptos"/>
          <w:b/>
          <w:i w:val="0"/>
          <w:color w:val="000000"/>
          <w:sz w:val="23"/>
        </w:rPr>
        <w:t xml:space="preserve">Third. </w:t>
      </w:r>
      <w:r>
        <w:rPr>
          <w:rFonts w:ascii="Aptos" w:hAnsi="Aptos"/>
          <w:b w:val="0"/>
          <w:i w:val="0"/>
          <w:color w:val="000000"/>
          <w:sz w:val="23"/>
        </w:rPr>
        <w:t>evaluate the system using the ISO/IEC 25010 software quality model, with emphasis on functional suitability and usability</w:t>
      </w:r>
    </w:p>
    <w:p>
      <w:pPr>
        <w:widowControl/>
        <w:spacing w:after="140" w:line="269" w:lineRule="auto"/>
      </w:pPr>
      <w:r>
        <w:rPr>
          <w:rFonts w:ascii="Aptos" w:hAnsi="Aptos"/>
          <w:b w:val="0"/>
          <w:i w:val="0"/>
          <w:color w:val="000000"/>
          <w:sz w:val="23"/>
        </w:rPr>
        <w:t>These objectives connect the operational problem to a measurable solution. We first determine what users need, then build the system, and finally test whether its functions are correct and whether staff and clients can use it effectively.</w:t>
      </w:r>
    </w:p>
    <w:p>
      <w:pPr>
        <w:spacing w:after="140"/>
      </w:pPr>
      <w:r>
        <w:rPr>
          <w:rFonts w:ascii="Aptos" w:hAnsi="Aptos"/>
          <w:b w:val="0"/>
          <w:i/>
          <w:color w:val="5B6B78"/>
          <w:sz w:val="20"/>
        </w:rPr>
        <w:t>Optional handoff: The next presenter will now explain how the proposed system works.</w:t>
      </w:r>
    </w:p>
    <w:p>
      <w:pPr>
        <w:pStyle w:val="Heading1"/>
        <w:keepNext/>
        <w:spacing w:before="280" w:after="100"/>
      </w:pPr>
      <w:r>
        <w:t>4  System Overview</w:t>
      </w:r>
    </w:p>
    <w:p>
      <w:pPr>
        <w:keepNext/>
        <w:spacing w:after="120"/>
      </w:pPr>
      <w:r>
        <w:rPr>
          <w:rFonts w:ascii="Aptos" w:hAnsi="Aptos"/>
          <w:b/>
          <w:i w:val="0"/>
          <w:color w:val="2D9652"/>
          <w:sz w:val="20"/>
        </w:rPr>
        <w:t>Slide cue: System overview | Suggested speaker: Presenter 3 | About 3 minutes</w:t>
      </w:r>
    </w:p>
    <w:p>
      <w:pPr>
        <w:widowControl/>
        <w:spacing w:after="140" w:line="269" w:lineRule="auto"/>
      </w:pPr>
      <w:r>
        <w:rPr>
          <w:rFonts w:ascii="Aptos" w:hAnsi="Aptos"/>
          <w:b w:val="0"/>
          <w:i w:val="0"/>
          <w:color w:val="000000"/>
          <w:sz w:val="23"/>
        </w:rPr>
        <w:t>The Smart Queue Management and Appointment System is a cross-platform solution for NPJN Emission Testing Center. It connects the customer-facing mobile and web experience with an administrative web dashboard, while Firebase provides account services, real-time data synchronization, record storage, document storage, and web hosting.</w:t>
      </w:r>
    </w:p>
    <w:p>
      <w:pPr>
        <w:widowControl/>
        <w:spacing w:after="140" w:line="269" w:lineRule="auto"/>
      </w:pPr>
      <w:r>
        <w:rPr>
          <w:rFonts w:ascii="Aptos" w:hAnsi="Aptos"/>
          <w:b w:val="0"/>
          <w:i w:val="0"/>
          <w:color w:val="000000"/>
          <w:sz w:val="23"/>
        </w:rPr>
        <w:t>The system is organized into four core modules: appointment management, admin queue management, customer queue tracking, and reporting.</w:t>
      </w:r>
    </w:p>
    <w:p>
      <w:pPr>
        <w:pStyle w:val="Heading2"/>
        <w:keepNext/>
        <w:spacing w:before="180" w:after="100"/>
      </w:pPr>
      <w:r>
        <w:t>Appointment Management</w:t>
      </w:r>
    </w:p>
    <w:p>
      <w:pPr>
        <w:widowControl/>
        <w:spacing w:after="140" w:line="269" w:lineRule="auto"/>
      </w:pPr>
      <w:r>
        <w:rPr>
          <w:rFonts w:ascii="Aptos" w:hAnsi="Aptos"/>
          <w:b w:val="0"/>
          <w:i w:val="0"/>
          <w:color w:val="000000"/>
          <w:sz w:val="23"/>
        </w:rPr>
        <w:t>For an appointment, the client creates an account, selects an available date and queue slot, enters the required vehicle information, and uploads the documents needed for verification, such as a valid ID, Official Receipt, and Certificate of Registration. The administrator reviews the request and either approves it or rejects it with a reason. Once approved, the appointment is connected to the queue for the selected date.</w:t>
      </w:r>
    </w:p>
    <w:p>
      <w:pPr>
        <w:pStyle w:val="Heading2"/>
        <w:keepNext/>
        <w:spacing w:before="180" w:after="100"/>
      </w:pPr>
      <w:r>
        <w:t>Walk In and Admin Queue Management</w:t>
      </w:r>
    </w:p>
    <w:p>
      <w:pPr>
        <w:widowControl/>
        <w:spacing w:after="140" w:line="269" w:lineRule="auto"/>
      </w:pPr>
      <w:r>
        <w:rPr>
          <w:rFonts w:ascii="Aptos" w:hAnsi="Aptos"/>
          <w:b w:val="0"/>
          <w:i w:val="0"/>
          <w:color w:val="000000"/>
          <w:sz w:val="23"/>
        </w:rPr>
        <w:t>Clients who do not book online can still be served as walk-ins. The administrator can generate their queue entries and manage the active queue through the control panel. The system supports calling and recalling a queue number, skipping or cancelling a no-show, and recording whether the vehicle passed or failed the emission test. Queue limits and date-based records help prevent one day's transactions from being mixed with another day.</w:t>
      </w:r>
    </w:p>
    <w:p>
      <w:pPr>
        <w:pStyle w:val="Heading2"/>
        <w:keepNext/>
        <w:spacing w:before="180" w:after="100"/>
      </w:pPr>
      <w:r>
        <w:t>Customer Queue Tracking</w:t>
      </w:r>
    </w:p>
    <w:p>
      <w:pPr>
        <w:widowControl/>
        <w:spacing w:after="140" w:line="269" w:lineRule="auto"/>
      </w:pPr>
      <w:r>
        <w:rPr>
          <w:rFonts w:ascii="Aptos" w:hAnsi="Aptos"/>
          <w:b w:val="0"/>
          <w:i w:val="0"/>
          <w:color w:val="000000"/>
          <w:sz w:val="23"/>
        </w:rPr>
        <w:t>Customers can enter or view their assigned queue code to monitor its current status. Real-time updates reduce the need to remain beside the service counter for the entire waiting period. Near-turn notifications help clients prepare before they are called, while the public display page shows only the information needed by onsite customers.</w:t>
      </w:r>
    </w:p>
    <w:p>
      <w:pPr>
        <w:pStyle w:val="Heading2"/>
        <w:keepNext/>
        <w:spacing w:before="180" w:after="100"/>
      </w:pPr>
      <w:r>
        <w:t>Reporting</w:t>
      </w:r>
    </w:p>
    <w:p>
      <w:pPr>
        <w:widowControl/>
        <w:spacing w:after="140" w:line="269" w:lineRule="auto"/>
      </w:pPr>
      <w:r>
        <w:rPr>
          <w:rFonts w:ascii="Aptos" w:hAnsi="Aptos"/>
          <w:b w:val="0"/>
          <w:i w:val="0"/>
          <w:color w:val="000000"/>
          <w:sz w:val="23"/>
        </w:rPr>
        <w:t>After service, the system keeps the transaction result for operational monitoring and reporting. The administrator can review daily queue and appointment records, search client or vehicle information, and generate printable reports. This provides the center with a clearer basis for monitoring service volume and outcomes than a purely manual logbook.</w:t>
      </w:r>
    </w:p>
    <w:p>
      <w:pPr>
        <w:pStyle w:val="Heading2"/>
        <w:keepNext/>
        <w:spacing w:before="180" w:after="100"/>
      </w:pPr>
      <w:r>
        <w:t>End to End Flow</w:t>
      </w:r>
    </w:p>
    <w:p>
      <w:pPr>
        <w:widowControl/>
        <w:spacing w:after="140" w:line="269" w:lineRule="auto"/>
      </w:pPr>
      <w:r>
        <w:rPr>
          <w:rFonts w:ascii="Aptos" w:hAnsi="Aptos"/>
          <w:b w:val="0"/>
          <w:i w:val="0"/>
          <w:color w:val="000000"/>
          <w:sz w:val="23"/>
        </w:rPr>
        <w:t>In summary, the process begins when a client chooses either an online appointment or a walk-in transaction. The system assigns a date-based queue code and checks availability. For appointments, the administrator verifies the request and documents. The queue status is then updated in real time as personnel call and serve clients. Finally, the test result is recorded and included in the report.</w:t>
      </w:r>
    </w:p>
    <w:p>
      <w:pPr>
        <w:widowControl/>
        <w:spacing w:after="140" w:line="269" w:lineRule="auto"/>
      </w:pPr>
      <w:r>
        <w:rPr>
          <w:rFonts w:ascii="Aptos" w:hAnsi="Aptos"/>
          <w:b w:val="0"/>
          <w:i w:val="0"/>
          <w:color w:val="000000"/>
          <w:sz w:val="23"/>
        </w:rPr>
        <w:t>The system supports the center's queue and appointment operations, but it does not process payments and does not directly integrate with the Land Transportation Office. Its purpose is to improve the service flow before and during emission testing.</w:t>
      </w:r>
    </w:p>
    <w:p>
      <w:pPr>
        <w:pStyle w:val="Heading2"/>
        <w:keepNext/>
        <w:spacing w:before="180" w:after="100"/>
      </w:pPr>
      <w:r>
        <w:t>Closing</w:t>
      </w:r>
    </w:p>
    <w:p>
      <w:pPr>
        <w:keepNext/>
        <w:spacing w:after="120"/>
      </w:pPr>
      <w:r>
        <w:rPr>
          <w:rFonts w:ascii="Aptos" w:hAnsi="Aptos"/>
          <w:b/>
          <w:i w:val="0"/>
          <w:color w:val="2D9652"/>
          <w:sz w:val="20"/>
        </w:rPr>
        <w:t>Slide cue: Closing statement | About 30 seconds</w:t>
      </w:r>
    </w:p>
    <w:p>
      <w:pPr>
        <w:widowControl/>
        <w:spacing w:after="140" w:line="269" w:lineRule="auto"/>
      </w:pPr>
      <w:r>
        <w:rPr>
          <w:rFonts w:ascii="Aptos" w:hAnsi="Aptos"/>
          <w:b w:val="0"/>
          <w:i w:val="0"/>
          <w:color w:val="000000"/>
          <w:sz w:val="23"/>
        </w:rPr>
        <w:t>The main contribution of our project is the integration of appointment booking, walk-in queue management, real-time tracking, document approval, and reporting in one platform designed for the actual workflow of NPJN Emission Testing Center.</w:t>
      </w:r>
    </w:p>
    <w:p>
      <w:pPr>
        <w:widowControl/>
        <w:spacing w:after="140" w:line="269" w:lineRule="auto"/>
      </w:pPr>
      <w:r>
        <w:rPr>
          <w:rFonts w:ascii="Aptos" w:hAnsi="Aptos"/>
          <w:b w:val="0"/>
          <w:i w:val="0"/>
          <w:color w:val="000000"/>
          <w:sz w:val="23"/>
        </w:rPr>
        <w:t>By reducing waiting uncertainty and organizing the staff's daily tasks, the system aims to make the service experience clearer for clients and more manageable for personnel. We will now proceed to the system demonstration. Thank you.</w:t>
      </w:r>
    </w:p>
    <w:sectPr w:rsidR="00FC693F" w:rsidRPr="0006063C" w:rsidSect="00034616">
      <w:footerReference w:type="default" r:id="rId9"/>
      <w:pgSz w:w="12240" w:h="15840"/>
      <w:pgMar w:top="1123" w:right="1267" w:bottom="1037" w:left="12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144" w:val="left"/>
      </w:tabs>
      <w:jc w:val="right"/>
    </w:pPr>
    <w:r>
      <w:rPr>
        <w:rFonts w:ascii="Aptos" w:hAnsi="Aptos"/>
        <w:b w:val="0"/>
        <w:i w:val="0"/>
        <w:color w:val="5B6B78"/>
        <w:sz w:val="18"/>
      </w:rPr>
      <w:t>NPJN Defense Pitch Script</w:t>
    </w:r>
    <w:r>
      <w:tab/>
    </w:r>
    <w:r>
      <w:rPr>
        <w:rFonts w:ascii="Aptos" w:hAnsi="Aptos"/>
        <w:b w:val="0"/>
        <w:i w:val="0"/>
        <w:color w:val="5B6B78"/>
        <w:sz w:val="18"/>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NPJN Defense Pitching Presentation Script</dc:title>
  <dc:subject>Title, rationale, objectives, and system overview</dc:subject>
  <dc:creator>Kehn L. Rebadavia, Jastin V. Pecundo, and Kurt O. Recto</dc:creator>
  <cp:keywords>NPJN, smart queue, appointment system, defense script</cp:keywords>
  <dc:description>generated by python-docx</dc:description>
  <cp:lastModifiedBy/>
  <cp:revision>1</cp:revision>
  <dcterms:created xsi:type="dcterms:W3CDTF">2013-12-23T23:15:00Z</dcterms:created>
  <dcterms:modified xsi:type="dcterms:W3CDTF">2013-12-23T23:15:00Z</dcterms:modified>
  <cp:category/>
</cp:coreProperties>
</file>