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B95A6" w14:textId="77777777" w:rsidR="00AB72C3" w:rsidRPr="00AB72C3" w:rsidRDefault="00AB72C3" w:rsidP="00D53768">
      <w:pPr>
        <w:pStyle w:val="Heading1"/>
      </w:pPr>
      <w:r w:rsidRPr="00AB72C3">
        <w:t>Ideation Phase</w:t>
      </w:r>
    </w:p>
    <w:p w14:paraId="0818DB99" w14:textId="77777777" w:rsidR="00AB72C3" w:rsidRPr="00AB72C3" w:rsidRDefault="00AB72C3" w:rsidP="00AB72C3">
      <w:r w:rsidRPr="00AB72C3">
        <w:rPr>
          <w:b/>
          <w:bCs/>
        </w:rPr>
        <w:t>Brainstorm &amp; Idea Prioritization Template</w:t>
      </w:r>
    </w:p>
    <w:p w14:paraId="3CAD2B56" w14:textId="77777777" w:rsidR="00AB72C3" w:rsidRPr="00AB72C3" w:rsidRDefault="00AB72C3" w:rsidP="00AB72C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6"/>
        <w:gridCol w:w="6159"/>
      </w:tblGrid>
      <w:tr w:rsidR="00AB72C3" w:rsidRPr="00AB72C3" w14:paraId="53B0271E" w14:textId="77777777" w:rsidTr="00AB72C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646944" w14:textId="77777777" w:rsidR="00AB72C3" w:rsidRPr="00AB72C3" w:rsidRDefault="00AB72C3" w:rsidP="00AB72C3">
            <w:r w:rsidRPr="00AB72C3">
              <w:t>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274C8A" w14:textId="77777777" w:rsidR="00AB72C3" w:rsidRPr="00AB72C3" w:rsidRDefault="00AB72C3" w:rsidP="00AB72C3">
            <w:r w:rsidRPr="00AB72C3">
              <w:t>31 January 2025</w:t>
            </w:r>
          </w:p>
        </w:tc>
      </w:tr>
      <w:tr w:rsidR="00AB72C3" w:rsidRPr="00AB72C3" w14:paraId="71789FFA" w14:textId="77777777" w:rsidTr="00AB72C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D993B3" w14:textId="77777777" w:rsidR="00AB72C3" w:rsidRPr="00AB72C3" w:rsidRDefault="00AB72C3" w:rsidP="00AB72C3">
            <w:r w:rsidRPr="00AB72C3">
              <w:t>Team 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03FFC9" w14:textId="5C7D34EF" w:rsidR="00AB72C3" w:rsidRPr="00AB72C3" w:rsidRDefault="00AB72C3" w:rsidP="00AB72C3">
            <w:r w:rsidRPr="00AB72C3">
              <w:t> LTVIP2025TMID30244</w:t>
            </w:r>
          </w:p>
        </w:tc>
      </w:tr>
      <w:tr w:rsidR="00AB72C3" w:rsidRPr="00AB72C3" w14:paraId="430841EC" w14:textId="77777777" w:rsidTr="00AB72C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9E317B" w14:textId="77777777" w:rsidR="00AB72C3" w:rsidRPr="00AB72C3" w:rsidRDefault="00AB72C3" w:rsidP="00AB72C3">
            <w:r w:rsidRPr="00AB72C3">
              <w:t>Project 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DD18AC" w14:textId="65FBDD36" w:rsidR="00AB72C3" w:rsidRPr="00AB72C3" w:rsidRDefault="00AB72C3" w:rsidP="00AB72C3">
            <w:r>
              <w:t>Lease management</w:t>
            </w:r>
          </w:p>
        </w:tc>
      </w:tr>
      <w:tr w:rsidR="00AB72C3" w:rsidRPr="00AB72C3" w14:paraId="009F2099" w14:textId="77777777" w:rsidTr="00AB72C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D5C07E" w14:textId="77777777" w:rsidR="00AB72C3" w:rsidRPr="00AB72C3" w:rsidRDefault="00AB72C3" w:rsidP="00AB72C3">
            <w:r w:rsidRPr="00AB72C3">
              <w:t>Maximum Marks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467FBB" w14:textId="77777777" w:rsidR="00AB72C3" w:rsidRPr="00AB72C3" w:rsidRDefault="00AB72C3" w:rsidP="00AB72C3">
            <w:r w:rsidRPr="00AB72C3">
              <w:t>4 Marks</w:t>
            </w:r>
          </w:p>
        </w:tc>
      </w:tr>
    </w:tbl>
    <w:p w14:paraId="73B24421" w14:textId="77777777" w:rsidR="00AB72C3" w:rsidRPr="00AB72C3" w:rsidRDefault="00AB72C3" w:rsidP="00AB72C3"/>
    <w:p w14:paraId="18EC88D3" w14:textId="77777777" w:rsidR="00AB72C3" w:rsidRPr="00AB72C3" w:rsidRDefault="00AB72C3" w:rsidP="00AB72C3">
      <w:r w:rsidRPr="00AB72C3">
        <w:rPr>
          <w:b/>
          <w:bCs/>
        </w:rPr>
        <w:t>Brainstorm &amp; Idea Prioritization Template:</w:t>
      </w:r>
    </w:p>
    <w:p w14:paraId="4549B5C8" w14:textId="77777777" w:rsidR="00AB72C3" w:rsidRPr="00AB72C3" w:rsidRDefault="00AB72C3" w:rsidP="00AB72C3">
      <w:r w:rsidRPr="00AB72C3"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 w:rsidRPr="00AB72C3">
        <w:t>amount</w:t>
      </w:r>
      <w:proofErr w:type="gramEnd"/>
      <w:r w:rsidRPr="00AB72C3">
        <w:t xml:space="preserve"> of creative solutions.</w:t>
      </w:r>
    </w:p>
    <w:p w14:paraId="08F79D15" w14:textId="77777777" w:rsidR="00AB72C3" w:rsidRPr="00AB72C3" w:rsidRDefault="00AB72C3" w:rsidP="00AB72C3">
      <w:r w:rsidRPr="00AB72C3">
        <w:t>Brainstorming is a structured process that encourages creative thinking and collaboration to solve problems effectively. This template helps teams generate ideas, categorize them, and prioritize the most impactful solutions.</w:t>
      </w:r>
    </w:p>
    <w:p w14:paraId="1E51EF72" w14:textId="77777777" w:rsidR="00AB72C3" w:rsidRPr="00AB72C3" w:rsidRDefault="00AB72C3" w:rsidP="00AB72C3">
      <w:r w:rsidRPr="00AB72C3">
        <w:rPr>
          <w:b/>
          <w:bCs/>
        </w:rPr>
        <w:t>Purpose:</w:t>
      </w:r>
    </w:p>
    <w:p w14:paraId="485BA076" w14:textId="77777777" w:rsidR="00AB72C3" w:rsidRPr="00AB72C3" w:rsidRDefault="00AB72C3" w:rsidP="00AB72C3">
      <w:pPr>
        <w:numPr>
          <w:ilvl w:val="0"/>
          <w:numId w:val="1"/>
        </w:numPr>
      </w:pPr>
      <w:r w:rsidRPr="00AB72C3">
        <w:t>Encourage open-ended idea generation.</w:t>
      </w:r>
    </w:p>
    <w:p w14:paraId="7E27A39C" w14:textId="77777777" w:rsidR="00AB72C3" w:rsidRPr="00AB72C3" w:rsidRDefault="00AB72C3" w:rsidP="00AB72C3">
      <w:pPr>
        <w:numPr>
          <w:ilvl w:val="0"/>
          <w:numId w:val="1"/>
        </w:numPr>
      </w:pPr>
      <w:r w:rsidRPr="00AB72C3">
        <w:t>Organize and refine ideas into actionable solutions.</w:t>
      </w:r>
    </w:p>
    <w:p w14:paraId="51BC8238" w14:textId="77777777" w:rsidR="00AB72C3" w:rsidRPr="00AB72C3" w:rsidRDefault="00AB72C3" w:rsidP="00AB72C3">
      <w:pPr>
        <w:numPr>
          <w:ilvl w:val="0"/>
          <w:numId w:val="1"/>
        </w:numPr>
      </w:pPr>
      <w:r w:rsidRPr="00AB72C3">
        <w:t>Prioritize ideas based on feasibility and impact.</w:t>
      </w:r>
    </w:p>
    <w:p w14:paraId="47DC8392" w14:textId="77777777" w:rsidR="00AB72C3" w:rsidRPr="00AB72C3" w:rsidRDefault="00AB72C3" w:rsidP="00AB72C3">
      <w:r w:rsidRPr="00AB72C3">
        <w:rPr>
          <w:b/>
          <w:bCs/>
        </w:rPr>
        <w:t>Key Steps:</w:t>
      </w:r>
    </w:p>
    <w:p w14:paraId="71B06116" w14:textId="77777777" w:rsidR="00AB72C3" w:rsidRPr="00AB72C3" w:rsidRDefault="00AB72C3" w:rsidP="00AB72C3">
      <w:pPr>
        <w:numPr>
          <w:ilvl w:val="0"/>
          <w:numId w:val="2"/>
        </w:numPr>
      </w:pPr>
      <w:r w:rsidRPr="00AB72C3">
        <w:rPr>
          <w:b/>
          <w:bCs/>
        </w:rPr>
        <w:t>Define the Problem Statement</w:t>
      </w:r>
      <w:r w:rsidRPr="00AB72C3">
        <w:t xml:space="preserve"> – Clearly articulate the challenge.</w:t>
      </w:r>
    </w:p>
    <w:p w14:paraId="16897C29" w14:textId="77777777" w:rsidR="00AB72C3" w:rsidRPr="00AB72C3" w:rsidRDefault="00AB72C3" w:rsidP="00AB72C3">
      <w:pPr>
        <w:numPr>
          <w:ilvl w:val="0"/>
          <w:numId w:val="2"/>
        </w:numPr>
      </w:pPr>
      <w:r w:rsidRPr="00AB72C3">
        <w:rPr>
          <w:b/>
          <w:bCs/>
        </w:rPr>
        <w:t>Brainstorm Ideas</w:t>
      </w:r>
      <w:r w:rsidRPr="00AB72C3">
        <w:t xml:space="preserve"> – Generate a wide range of possible solutions.</w:t>
      </w:r>
    </w:p>
    <w:p w14:paraId="336CEB6A" w14:textId="77777777" w:rsidR="00AB72C3" w:rsidRPr="00AB72C3" w:rsidRDefault="00AB72C3" w:rsidP="00AB72C3">
      <w:pPr>
        <w:numPr>
          <w:ilvl w:val="0"/>
          <w:numId w:val="2"/>
        </w:numPr>
      </w:pPr>
      <w:r w:rsidRPr="00AB72C3">
        <w:rPr>
          <w:b/>
          <w:bCs/>
        </w:rPr>
        <w:t>Group &amp; Categorize</w:t>
      </w:r>
      <w:r w:rsidRPr="00AB72C3">
        <w:t xml:space="preserve"> – Organize similar ideas into themes.</w:t>
      </w:r>
    </w:p>
    <w:p w14:paraId="74901606" w14:textId="77777777" w:rsidR="00AB72C3" w:rsidRPr="00AB72C3" w:rsidRDefault="00AB72C3" w:rsidP="00AB72C3">
      <w:pPr>
        <w:numPr>
          <w:ilvl w:val="0"/>
          <w:numId w:val="2"/>
        </w:numPr>
      </w:pPr>
      <w:r w:rsidRPr="00AB72C3">
        <w:rPr>
          <w:b/>
          <w:bCs/>
        </w:rPr>
        <w:t>Prioritize Solutions</w:t>
      </w:r>
      <w:r w:rsidRPr="00AB72C3">
        <w:t xml:space="preserve"> – Rank ideas based on importance and feasibility.</w:t>
      </w:r>
    </w:p>
    <w:p w14:paraId="56A9E02F" w14:textId="77777777" w:rsidR="00AB72C3" w:rsidRPr="00AB72C3" w:rsidRDefault="00AB72C3" w:rsidP="00AB72C3">
      <w:pPr>
        <w:numPr>
          <w:ilvl w:val="0"/>
          <w:numId w:val="2"/>
        </w:numPr>
      </w:pPr>
      <w:r w:rsidRPr="00AB72C3">
        <w:rPr>
          <w:b/>
          <w:bCs/>
        </w:rPr>
        <w:t>Next Steps</w:t>
      </w:r>
      <w:r w:rsidRPr="00AB72C3">
        <w:t xml:space="preserve"> – Assign responsibilities and plan implementation.</w:t>
      </w:r>
    </w:p>
    <w:p w14:paraId="4E0A5C97" w14:textId="77777777" w:rsidR="00AB72C3" w:rsidRPr="00AB72C3" w:rsidRDefault="00AB72C3" w:rsidP="00AB72C3">
      <w:r w:rsidRPr="00AB72C3">
        <w:rPr>
          <w:b/>
          <w:bCs/>
        </w:rPr>
        <w:t>Problem Statement</w:t>
      </w:r>
    </w:p>
    <w:p w14:paraId="7E8EEDCF" w14:textId="77777777" w:rsidR="00AB72C3" w:rsidRPr="00AB72C3" w:rsidRDefault="00AB72C3" w:rsidP="00AB72C3">
      <w:r w:rsidRPr="00AB72C3">
        <w:lastRenderedPageBreak/>
        <w:t xml:space="preserve">A </w:t>
      </w:r>
      <w:r w:rsidRPr="00AB72C3">
        <w:rPr>
          <w:b/>
          <w:bCs/>
        </w:rPr>
        <w:t>Problem Statement</w:t>
      </w:r>
      <w:r w:rsidRPr="00AB72C3">
        <w:t xml:space="preserve"> defines the core issue that needs to be addressed. It provides clarity and direction for brainstorming sessions.</w:t>
      </w:r>
    </w:p>
    <w:p w14:paraId="4C46200D" w14:textId="77777777" w:rsidR="00AB72C3" w:rsidRPr="00AB72C3" w:rsidRDefault="00AB72C3" w:rsidP="00AB72C3">
      <w:r w:rsidRPr="00AB72C3">
        <w:rPr>
          <w:b/>
          <w:bCs/>
        </w:rPr>
        <w:t>How to Write a Strong Problem Statement:</w:t>
      </w:r>
    </w:p>
    <w:p w14:paraId="39486452" w14:textId="77777777" w:rsidR="00AB72C3" w:rsidRPr="00AB72C3" w:rsidRDefault="00AB72C3" w:rsidP="00AB72C3">
      <w:pPr>
        <w:numPr>
          <w:ilvl w:val="0"/>
          <w:numId w:val="3"/>
        </w:numPr>
      </w:pPr>
      <w:r w:rsidRPr="00AB72C3">
        <w:rPr>
          <w:b/>
          <w:bCs/>
        </w:rPr>
        <w:t>Be Specific</w:t>
      </w:r>
      <w:r w:rsidRPr="00AB72C3">
        <w:t xml:space="preserve"> – Clearly define the challenge.</w:t>
      </w:r>
    </w:p>
    <w:p w14:paraId="293D7036" w14:textId="77777777" w:rsidR="00AB72C3" w:rsidRPr="00AB72C3" w:rsidRDefault="00AB72C3" w:rsidP="00AB72C3">
      <w:pPr>
        <w:numPr>
          <w:ilvl w:val="0"/>
          <w:numId w:val="3"/>
        </w:numPr>
      </w:pPr>
      <w:r w:rsidRPr="00AB72C3">
        <w:rPr>
          <w:b/>
          <w:bCs/>
        </w:rPr>
        <w:t>Focus on Impact</w:t>
      </w:r>
      <w:r w:rsidRPr="00AB72C3">
        <w:t xml:space="preserve"> – Explain why solving this problem matters.</w:t>
      </w:r>
    </w:p>
    <w:p w14:paraId="350699F7" w14:textId="77777777" w:rsidR="00AB72C3" w:rsidRPr="00AB72C3" w:rsidRDefault="00AB72C3" w:rsidP="00AB72C3">
      <w:pPr>
        <w:numPr>
          <w:ilvl w:val="0"/>
          <w:numId w:val="3"/>
        </w:numPr>
      </w:pPr>
      <w:r w:rsidRPr="00AB72C3">
        <w:rPr>
          <w:b/>
          <w:bCs/>
        </w:rPr>
        <w:t>Use a "How Might We" Format</w:t>
      </w:r>
      <w:r w:rsidRPr="00AB72C3">
        <w:t xml:space="preserve"> – Encourages open-ended solutions.</w:t>
      </w:r>
    </w:p>
    <w:p w14:paraId="594D641B" w14:textId="77777777" w:rsidR="00AB72C3" w:rsidRPr="00AB72C3" w:rsidRDefault="00AB72C3" w:rsidP="00AB72C3">
      <w:r w:rsidRPr="00AB72C3">
        <w:rPr>
          <w:b/>
          <w:bCs/>
        </w:rPr>
        <w:t>Example:</w:t>
      </w:r>
    </w:p>
    <w:p w14:paraId="090655AD" w14:textId="77777777" w:rsidR="00AB72C3" w:rsidRPr="00AB72C3" w:rsidRDefault="00AB72C3" w:rsidP="00AB72C3">
      <w:r w:rsidRPr="00AB72C3">
        <w:rPr>
          <w:i/>
          <w:iCs/>
        </w:rPr>
        <w:t>"How might we improve lease management efficiency using Sales Force to reduce manual errors and enhance automation?"</w:t>
      </w:r>
    </w:p>
    <w:p w14:paraId="6515957E" w14:textId="77777777" w:rsidR="00C057C4" w:rsidRPr="00C057C4" w:rsidRDefault="00C057C4" w:rsidP="00C057C4">
      <w:r w:rsidRPr="00C057C4">
        <w:rPr>
          <w:b/>
          <w:bCs/>
        </w:rPr>
        <w:t>Step-2: Brainstorm, Idea Listing, and Grouping</w:t>
      </w:r>
    </w:p>
    <w:p w14:paraId="0814F185" w14:textId="77777777" w:rsidR="00C057C4" w:rsidRPr="00C057C4" w:rsidRDefault="00C057C4" w:rsidP="00C057C4">
      <w:r w:rsidRPr="00C057C4">
        <w:rPr>
          <w:b/>
          <w:bCs/>
        </w:rPr>
        <w:t>Brainstorming Session</w:t>
      </w:r>
    </w:p>
    <w:p w14:paraId="268240A1" w14:textId="77777777" w:rsidR="00C057C4" w:rsidRPr="00C057C4" w:rsidRDefault="00C057C4" w:rsidP="00C057C4">
      <w:r w:rsidRPr="00C057C4">
        <w:t>Write down any ideas that come to mind that address the problem statement.</w:t>
      </w:r>
    </w:p>
    <w:p w14:paraId="6DF614A3" w14:textId="77777777" w:rsidR="00C057C4" w:rsidRPr="00C057C4" w:rsidRDefault="00C057C4" w:rsidP="00C057C4">
      <w:r w:rsidRPr="00C057C4">
        <w:rPr>
          <w:b/>
          <w:bCs/>
        </w:rPr>
        <w:t>Participants:</w:t>
      </w:r>
    </w:p>
    <w:p w14:paraId="75F233D2" w14:textId="77777777" w:rsidR="00C057C4" w:rsidRDefault="00C057C4" w:rsidP="00C057C4">
      <w:pPr>
        <w:pStyle w:val="NormalWeb"/>
        <w:numPr>
          <w:ilvl w:val="0"/>
          <w:numId w:val="4"/>
        </w:numPr>
        <w:shd w:val="clear" w:color="auto" w:fill="FFFFFF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b/>
          <w:bCs/>
          <w:color w:val="222222"/>
          <w:sz w:val="20"/>
          <w:szCs w:val="20"/>
        </w:rPr>
        <w:t xml:space="preserve">Team </w:t>
      </w:r>
      <w:proofErr w:type="gramStart"/>
      <w:r>
        <w:rPr>
          <w:rFonts w:ascii="Verdana" w:hAnsi="Verdana"/>
          <w:b/>
          <w:bCs/>
          <w:color w:val="222222"/>
          <w:sz w:val="20"/>
          <w:szCs w:val="20"/>
        </w:rPr>
        <w:t>Leader :</w:t>
      </w:r>
      <w:proofErr w:type="gramEnd"/>
      <w:r>
        <w:rPr>
          <w:rFonts w:ascii="Verdana" w:hAnsi="Verdana"/>
          <w:color w:val="222222"/>
          <w:sz w:val="20"/>
          <w:szCs w:val="20"/>
        </w:rPr>
        <w:t> </w:t>
      </w:r>
      <w:proofErr w:type="spellStart"/>
      <w:r>
        <w:rPr>
          <w:rFonts w:ascii="Verdana" w:hAnsi="Verdana"/>
          <w:color w:val="222222"/>
          <w:sz w:val="20"/>
          <w:szCs w:val="20"/>
        </w:rPr>
        <w:t>Pamarthi</w:t>
      </w:r>
      <w:proofErr w:type="spellEnd"/>
      <w:r>
        <w:rPr>
          <w:rFonts w:ascii="Verdana" w:hAnsi="Verdana"/>
          <w:color w:val="222222"/>
          <w:sz w:val="20"/>
          <w:szCs w:val="20"/>
        </w:rPr>
        <w:t xml:space="preserve"> Devi Phanindra</w:t>
      </w:r>
    </w:p>
    <w:p w14:paraId="67BAE9AF" w14:textId="77777777" w:rsidR="00C057C4" w:rsidRDefault="00C057C4" w:rsidP="00C057C4">
      <w:pPr>
        <w:pStyle w:val="NormalWeb"/>
        <w:numPr>
          <w:ilvl w:val="0"/>
          <w:numId w:val="4"/>
        </w:numPr>
        <w:shd w:val="clear" w:color="auto" w:fill="FFFFFF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b/>
          <w:bCs/>
          <w:color w:val="222222"/>
          <w:sz w:val="20"/>
          <w:szCs w:val="20"/>
        </w:rPr>
        <w:t xml:space="preserve">Team </w:t>
      </w:r>
      <w:proofErr w:type="gramStart"/>
      <w:r>
        <w:rPr>
          <w:rFonts w:ascii="Verdana" w:hAnsi="Verdana"/>
          <w:b/>
          <w:bCs/>
          <w:color w:val="222222"/>
          <w:sz w:val="20"/>
          <w:szCs w:val="20"/>
        </w:rPr>
        <w:t>member :</w:t>
      </w:r>
      <w:proofErr w:type="gramEnd"/>
      <w:r>
        <w:rPr>
          <w:rFonts w:ascii="Verdana" w:hAnsi="Verdana"/>
          <w:color w:val="222222"/>
          <w:sz w:val="20"/>
          <w:szCs w:val="20"/>
        </w:rPr>
        <w:t xml:space="preserve"> Kandula </w:t>
      </w:r>
      <w:proofErr w:type="spellStart"/>
      <w:r>
        <w:rPr>
          <w:rFonts w:ascii="Verdana" w:hAnsi="Verdana"/>
          <w:color w:val="222222"/>
          <w:sz w:val="20"/>
          <w:szCs w:val="20"/>
        </w:rPr>
        <w:t>Atchireddy</w:t>
      </w:r>
      <w:proofErr w:type="spellEnd"/>
    </w:p>
    <w:p w14:paraId="08A3DC15" w14:textId="77777777" w:rsidR="00C057C4" w:rsidRDefault="00C057C4" w:rsidP="00C057C4">
      <w:pPr>
        <w:pStyle w:val="NormalWeb"/>
        <w:numPr>
          <w:ilvl w:val="0"/>
          <w:numId w:val="4"/>
        </w:numPr>
        <w:shd w:val="clear" w:color="auto" w:fill="FFFFFF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b/>
          <w:bCs/>
          <w:color w:val="222222"/>
          <w:sz w:val="20"/>
          <w:szCs w:val="20"/>
        </w:rPr>
        <w:t xml:space="preserve">Team </w:t>
      </w:r>
      <w:proofErr w:type="gramStart"/>
      <w:r>
        <w:rPr>
          <w:rFonts w:ascii="Verdana" w:hAnsi="Verdana"/>
          <w:b/>
          <w:bCs/>
          <w:color w:val="222222"/>
          <w:sz w:val="20"/>
          <w:szCs w:val="20"/>
        </w:rPr>
        <w:t>member :</w:t>
      </w:r>
      <w:proofErr w:type="gramEnd"/>
      <w:r>
        <w:rPr>
          <w:rFonts w:ascii="Verdana" w:hAnsi="Verdana"/>
          <w:color w:val="222222"/>
          <w:sz w:val="20"/>
          <w:szCs w:val="20"/>
        </w:rPr>
        <w:t> Jaswanth Ch</w:t>
      </w:r>
    </w:p>
    <w:p w14:paraId="113ECEA0" w14:textId="77777777" w:rsidR="00C057C4" w:rsidRDefault="00C057C4" w:rsidP="00C057C4">
      <w:pPr>
        <w:pStyle w:val="NormalWeb"/>
        <w:numPr>
          <w:ilvl w:val="0"/>
          <w:numId w:val="4"/>
        </w:numPr>
        <w:shd w:val="clear" w:color="auto" w:fill="FFFFFF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b/>
          <w:bCs/>
          <w:color w:val="222222"/>
          <w:sz w:val="20"/>
          <w:szCs w:val="20"/>
        </w:rPr>
        <w:t xml:space="preserve">Team </w:t>
      </w:r>
      <w:proofErr w:type="gramStart"/>
      <w:r>
        <w:rPr>
          <w:rFonts w:ascii="Verdana" w:hAnsi="Verdana"/>
          <w:b/>
          <w:bCs/>
          <w:color w:val="222222"/>
          <w:sz w:val="20"/>
          <w:szCs w:val="20"/>
        </w:rPr>
        <w:t>member :</w:t>
      </w:r>
      <w:proofErr w:type="gramEnd"/>
      <w:r>
        <w:rPr>
          <w:rFonts w:ascii="Verdana" w:hAnsi="Verdana"/>
          <w:color w:val="222222"/>
          <w:sz w:val="20"/>
          <w:szCs w:val="20"/>
        </w:rPr>
        <w:t> </w:t>
      </w:r>
      <w:proofErr w:type="spellStart"/>
      <w:r>
        <w:rPr>
          <w:rFonts w:ascii="Verdana" w:hAnsi="Verdana"/>
          <w:color w:val="222222"/>
          <w:sz w:val="20"/>
          <w:szCs w:val="20"/>
        </w:rPr>
        <w:t>Kocherla</w:t>
      </w:r>
      <w:proofErr w:type="spellEnd"/>
      <w:r>
        <w:rPr>
          <w:rFonts w:ascii="Verdana" w:hAnsi="Verdana"/>
          <w:color w:val="222222"/>
          <w:sz w:val="20"/>
          <w:szCs w:val="20"/>
        </w:rPr>
        <w:t xml:space="preserve"> Raviteja</w:t>
      </w:r>
    </w:p>
    <w:p w14:paraId="3490F8B6" w14:textId="1A024E2A" w:rsidR="00C057C4" w:rsidRPr="00C057C4" w:rsidRDefault="00C057C4" w:rsidP="00C057C4">
      <w:pPr>
        <w:ind w:left="720"/>
      </w:pPr>
    </w:p>
    <w:p w14:paraId="38A23EC7" w14:textId="77777777" w:rsidR="00C057C4" w:rsidRPr="00C057C4" w:rsidRDefault="00C057C4" w:rsidP="00C057C4">
      <w:r w:rsidRPr="00C057C4">
        <w:rPr>
          <w:b/>
          <w:bCs/>
        </w:rPr>
        <w:t>Brainstorming Techniques:</w:t>
      </w:r>
    </w:p>
    <w:p w14:paraId="434F17E8" w14:textId="77777777" w:rsidR="00C057C4" w:rsidRPr="00C057C4" w:rsidRDefault="00C057C4" w:rsidP="00C057C4">
      <w:pPr>
        <w:numPr>
          <w:ilvl w:val="0"/>
          <w:numId w:val="5"/>
        </w:numPr>
      </w:pPr>
      <w:r w:rsidRPr="00C057C4">
        <w:t>Use sticky notes to jot down ideas.</w:t>
      </w:r>
    </w:p>
    <w:p w14:paraId="4C550149" w14:textId="77777777" w:rsidR="00C057C4" w:rsidRPr="00C057C4" w:rsidRDefault="00C057C4" w:rsidP="00C057C4">
      <w:pPr>
        <w:numPr>
          <w:ilvl w:val="0"/>
          <w:numId w:val="5"/>
        </w:numPr>
      </w:pPr>
      <w:r w:rsidRPr="00C057C4">
        <w:t>Sketch concepts if needed.</w:t>
      </w:r>
    </w:p>
    <w:p w14:paraId="741F3DD6" w14:textId="77777777" w:rsidR="00C057C4" w:rsidRPr="00C057C4" w:rsidRDefault="00C057C4" w:rsidP="00C057C4">
      <w:pPr>
        <w:numPr>
          <w:ilvl w:val="0"/>
          <w:numId w:val="5"/>
        </w:numPr>
      </w:pPr>
      <w:r w:rsidRPr="00C057C4">
        <w:t>Add customizable tags to organize ideas into themes.</w:t>
      </w:r>
    </w:p>
    <w:p w14:paraId="6D941F4B" w14:textId="77777777" w:rsidR="00C057C4" w:rsidRPr="00C057C4" w:rsidRDefault="00C057C4" w:rsidP="00C057C4">
      <w:r w:rsidRPr="00C057C4">
        <w:rPr>
          <w:b/>
          <w:bCs/>
        </w:rPr>
        <w:t>Step-3: Idea Prioritization</w:t>
      </w:r>
    </w:p>
    <w:p w14:paraId="66817774" w14:textId="77777777" w:rsidR="00C057C4" w:rsidRPr="00C057C4" w:rsidRDefault="00C057C4" w:rsidP="00C057C4">
      <w:r w:rsidRPr="00C057C4">
        <w:rPr>
          <w:b/>
          <w:bCs/>
        </w:rPr>
        <w:t>Prioritize Ideas</w:t>
      </w:r>
    </w:p>
    <w:p w14:paraId="0FD09D0C" w14:textId="77777777" w:rsidR="00C057C4" w:rsidRPr="00C057C4" w:rsidRDefault="00C057C4" w:rsidP="00C057C4">
      <w:r w:rsidRPr="00C057C4">
        <w:t>Your team should align on what’s important moving forward. Place ideas on a grid to determine their importance and feasibility.</w:t>
      </w:r>
    </w:p>
    <w:p w14:paraId="51258B28" w14:textId="77777777" w:rsidR="00C057C4" w:rsidRPr="00C057C4" w:rsidRDefault="00C057C4" w:rsidP="00C057C4">
      <w:r w:rsidRPr="00C057C4">
        <w:rPr>
          <w:b/>
          <w:bCs/>
        </w:rPr>
        <w:t>1. Importance</w:t>
      </w:r>
    </w:p>
    <w:p w14:paraId="28586768" w14:textId="77777777" w:rsidR="00C057C4" w:rsidRPr="00C057C4" w:rsidRDefault="00C057C4" w:rsidP="00C057C4">
      <w:r w:rsidRPr="00C057C4">
        <w:t>If each of these tasks could get done without difficulty or cost, which would have the most positive impact?</w:t>
      </w:r>
    </w:p>
    <w:p w14:paraId="6283CD82" w14:textId="77777777" w:rsidR="00C057C4" w:rsidRPr="00C057C4" w:rsidRDefault="00C057C4" w:rsidP="00C057C4">
      <w:r w:rsidRPr="00C057C4">
        <w:rPr>
          <w:b/>
          <w:bCs/>
        </w:rPr>
        <w:t>2. Feasibility</w:t>
      </w:r>
    </w:p>
    <w:p w14:paraId="756FCE10" w14:textId="77777777" w:rsidR="00C057C4" w:rsidRPr="00C057C4" w:rsidRDefault="00C057C4" w:rsidP="00C057C4">
      <w:r w:rsidRPr="00C057C4">
        <w:lastRenderedPageBreak/>
        <w:t>Regardless of their importance, which tasks are more feasible than others? (Cost, time, effort, complexity, etc.)</w:t>
      </w:r>
    </w:p>
    <w:p w14:paraId="5D4133D9" w14:textId="77777777" w:rsidR="00C057C4" w:rsidRPr="00C057C4" w:rsidRDefault="00C057C4" w:rsidP="00C057C4">
      <w:r w:rsidRPr="00C057C4">
        <w:rPr>
          <w:b/>
          <w:bCs/>
        </w:rPr>
        <w:t>3. Group Ideas</w:t>
      </w:r>
    </w:p>
    <w:p w14:paraId="296EE55F" w14:textId="77777777" w:rsidR="00C057C4" w:rsidRPr="00C057C4" w:rsidRDefault="00C057C4" w:rsidP="00C057C4">
      <w:pPr>
        <w:numPr>
          <w:ilvl w:val="0"/>
          <w:numId w:val="6"/>
        </w:numPr>
      </w:pPr>
      <w:r w:rsidRPr="00C057C4">
        <w:t>Take turns sharing ideas while clustering similar or related notes.</w:t>
      </w:r>
    </w:p>
    <w:p w14:paraId="1E6249AD" w14:textId="77777777" w:rsidR="00C057C4" w:rsidRPr="00C057C4" w:rsidRDefault="00C057C4" w:rsidP="00C057C4">
      <w:pPr>
        <w:numPr>
          <w:ilvl w:val="0"/>
          <w:numId w:val="6"/>
        </w:numPr>
      </w:pPr>
      <w:r w:rsidRPr="00C057C4">
        <w:t>Label each cluster with a sentence-like description.</w:t>
      </w:r>
    </w:p>
    <w:p w14:paraId="3BB1355C" w14:textId="77777777" w:rsidR="00C057C4" w:rsidRPr="00C057C4" w:rsidRDefault="00C057C4" w:rsidP="00C057C4">
      <w:pPr>
        <w:numPr>
          <w:ilvl w:val="0"/>
          <w:numId w:val="6"/>
        </w:numPr>
      </w:pPr>
      <w:r w:rsidRPr="00C057C4">
        <w:t>If a cluster exceeds six sticky notes, break it into smaller sub-groups.</w:t>
      </w:r>
    </w:p>
    <w:p w14:paraId="515B35B4" w14:textId="77777777" w:rsidR="00AB72C3" w:rsidRDefault="00AB72C3"/>
    <w:sectPr w:rsidR="00AB72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82DC8"/>
    <w:multiLevelType w:val="multilevel"/>
    <w:tmpl w:val="381E4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64212"/>
    <w:multiLevelType w:val="multilevel"/>
    <w:tmpl w:val="F8F42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1A6A8F"/>
    <w:multiLevelType w:val="multilevel"/>
    <w:tmpl w:val="98FC8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E343F6"/>
    <w:multiLevelType w:val="multilevel"/>
    <w:tmpl w:val="E9121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4920C6"/>
    <w:multiLevelType w:val="multilevel"/>
    <w:tmpl w:val="03C04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6E6B8C"/>
    <w:multiLevelType w:val="multilevel"/>
    <w:tmpl w:val="5CFC9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F320DB"/>
    <w:multiLevelType w:val="multilevel"/>
    <w:tmpl w:val="48288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631477">
    <w:abstractNumId w:val="3"/>
  </w:num>
  <w:num w:numId="2" w16cid:durableId="1443646141">
    <w:abstractNumId w:val="2"/>
  </w:num>
  <w:num w:numId="3" w16cid:durableId="184484726">
    <w:abstractNumId w:val="1"/>
  </w:num>
  <w:num w:numId="4" w16cid:durableId="1359231862">
    <w:abstractNumId w:val="0"/>
  </w:num>
  <w:num w:numId="5" w16cid:durableId="1040714564">
    <w:abstractNumId w:val="6"/>
  </w:num>
  <w:num w:numId="6" w16cid:durableId="220017449">
    <w:abstractNumId w:val="4"/>
  </w:num>
  <w:num w:numId="7" w16cid:durableId="5667699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2C3"/>
    <w:rsid w:val="002C42C9"/>
    <w:rsid w:val="00AB72C3"/>
    <w:rsid w:val="00C057C4"/>
    <w:rsid w:val="00D5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62D78"/>
  <w15:chartTrackingRefBased/>
  <w15:docId w15:val="{BC30373F-DD2C-4471-9103-C78D1006E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72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72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2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2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2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2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2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2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2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2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72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2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2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2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2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2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2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2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72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72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2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72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72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72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72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72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2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2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72C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B72C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72C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05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4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 chilamkurthi</dc:creator>
  <cp:keywords/>
  <dc:description/>
  <cp:lastModifiedBy>jaswanth chilamkurthi</cp:lastModifiedBy>
  <cp:revision>2</cp:revision>
  <dcterms:created xsi:type="dcterms:W3CDTF">2025-06-27T10:01:00Z</dcterms:created>
  <dcterms:modified xsi:type="dcterms:W3CDTF">2025-06-27T10:15:00Z</dcterms:modified>
</cp:coreProperties>
</file>