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FD" w:rsidRDefault="00AB574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704330" cy="516255"/>
            <wp:effectExtent l="19050" t="19050" r="203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516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7D" w:rsidRDefault="004A797D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is time add documents to cluster. </w:t>
      </w:r>
    </w:p>
    <w:p w:rsidR="00AB5744" w:rsidRDefault="0086605F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Elasticsearch exposes API and we have to use the HTTP verbs to specify the action we want to perform on index.</w:t>
      </w:r>
    </w:p>
    <w:p w:rsidR="002A7102" w:rsidRDefault="002A710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2A7102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:rsidR="002A7102" w:rsidRDefault="002A7102" w:rsidP="002A7102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 w:rsidRPr="002A7102">
        <w:rPr>
          <w:sz w:val="18"/>
          <w:szCs w:val="18"/>
          <w:lang w:val="en-IN"/>
        </w:rPr>
        <w:t>How to</w:t>
      </w:r>
      <w:r>
        <w:rPr>
          <w:sz w:val="18"/>
          <w:szCs w:val="18"/>
          <w:lang w:val="en-IN"/>
        </w:rPr>
        <w:t xml:space="preserve"> create and index.</w:t>
      </w:r>
    </w:p>
    <w:p w:rsidR="002A7102" w:rsidRPr="002A7102" w:rsidRDefault="002A7102" w:rsidP="002A7102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to configure shards and replica shards while creating index.</w:t>
      </w:r>
    </w:p>
    <w:p w:rsidR="0086605F" w:rsidRDefault="00AC350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AC350A">
        <w:rPr>
          <w:b/>
          <w:sz w:val="18"/>
          <w:szCs w:val="18"/>
          <w:u w:val="single"/>
          <w:lang w:val="en-IN"/>
        </w:rPr>
        <w:t>Command</w:t>
      </w:r>
      <w:r>
        <w:rPr>
          <w:sz w:val="18"/>
          <w:szCs w:val="18"/>
          <w:lang w:val="en-IN"/>
        </w:rPr>
        <w:t xml:space="preserve"> </w:t>
      </w:r>
      <w:r w:rsidRPr="00AC350A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</w:t>
      </w:r>
      <w:r w:rsidRPr="00AC350A">
        <w:rPr>
          <w:b/>
          <w:sz w:val="18"/>
          <w:szCs w:val="18"/>
          <w:lang w:val="en-IN"/>
        </w:rPr>
        <w:t>To delete an index</w:t>
      </w:r>
      <w:r w:rsidR="00FF35B5" w:rsidRPr="00FF35B5">
        <w:rPr>
          <w:b/>
          <w:sz w:val="18"/>
          <w:szCs w:val="18"/>
          <w:lang w:val="en-IN"/>
        </w:rPr>
        <w:t xml:space="preserve"> </w:t>
      </w:r>
      <w:r w:rsidR="00FF35B5">
        <w:rPr>
          <w:b/>
          <w:noProof/>
          <w:sz w:val="18"/>
          <w:szCs w:val="18"/>
        </w:rPr>
        <w:drawing>
          <wp:inline distT="0" distB="0" distL="0" distR="0">
            <wp:extent cx="7741285" cy="713000"/>
            <wp:effectExtent l="19050" t="19050" r="12065" b="109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1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6C" w:rsidRDefault="00D2176C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p w:rsidR="00AB5744" w:rsidRDefault="009F721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add a new index “products”:</w:t>
      </w:r>
    </w:p>
    <w:p w:rsidR="009F7212" w:rsidRPr="009F7212" w:rsidRDefault="009F721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9F7212">
        <w:rPr>
          <w:b/>
          <w:sz w:val="18"/>
          <w:szCs w:val="18"/>
          <w:u w:val="single"/>
          <w:lang w:val="en-IN"/>
        </w:rPr>
        <w:t>Command</w:t>
      </w:r>
      <w:r>
        <w:rPr>
          <w:sz w:val="18"/>
          <w:szCs w:val="18"/>
          <w:lang w:val="en-IN"/>
        </w:rPr>
        <w:t xml:space="preserve"> </w:t>
      </w:r>
      <w:r w:rsidRPr="009F7212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</w:t>
      </w:r>
      <w:r w:rsidRPr="009F7212">
        <w:rPr>
          <w:b/>
          <w:sz w:val="18"/>
          <w:szCs w:val="18"/>
          <w:lang w:val="en-IN"/>
        </w:rPr>
        <w:t>To add an index</w:t>
      </w:r>
      <w:r>
        <w:rPr>
          <w:b/>
          <w:sz w:val="18"/>
          <w:szCs w:val="18"/>
          <w:lang w:val="en-IN"/>
        </w:rPr>
        <w:t>’</w:t>
      </w:r>
    </w:p>
    <w:p w:rsidR="009F7212" w:rsidRDefault="009F7212" w:rsidP="00E85FCD">
      <w:pPr>
        <w:pStyle w:val="ListParagraph"/>
        <w:numPr>
          <w:ilvl w:val="1"/>
          <w:numId w:val="8"/>
        </w:numPr>
        <w:ind w:left="851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Instead of using the default settings, we want to specify the no of shards and the no of replica.</w:t>
      </w:r>
      <w:r w:rsidR="00E85FCD">
        <w:rPr>
          <w:sz w:val="18"/>
          <w:szCs w:val="18"/>
          <w:lang w:val="en-IN"/>
        </w:rPr>
        <w:br/>
        <w:t>In production, we stick to the default values from configuration file but for demonstration purpose we’re doing so.</w:t>
      </w:r>
    </w:p>
    <w:p w:rsidR="00C34753" w:rsidRDefault="00C34753" w:rsidP="00E85FCD">
      <w:pPr>
        <w:pStyle w:val="ListParagraph"/>
        <w:numPr>
          <w:ilvl w:val="1"/>
          <w:numId w:val="8"/>
        </w:numPr>
        <w:ind w:left="851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specify the index settings (index configuration), we need to include a request body that is a JSON.</w:t>
      </w:r>
    </w:p>
    <w:p w:rsidR="00C34753" w:rsidRDefault="00C01663" w:rsidP="00E85FCD">
      <w:pPr>
        <w:pStyle w:val="ListParagraph"/>
        <w:numPr>
          <w:ilvl w:val="1"/>
          <w:numId w:val="8"/>
        </w:numPr>
        <w:ind w:left="851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052096" cy="1379260"/>
            <wp:effectExtent l="19050" t="19050" r="15454" b="11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17" cy="13798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DE3">
        <w:rPr>
          <w:b/>
          <w:sz w:val="18"/>
          <w:szCs w:val="18"/>
          <w:lang w:val="en-IN"/>
        </w:rPr>
        <w:br/>
      </w:r>
      <w:proofErr w:type="gramStart"/>
      <w:r w:rsidR="00A00DE3">
        <w:rPr>
          <w:b/>
          <w:sz w:val="18"/>
          <w:szCs w:val="18"/>
          <w:lang w:val="en-IN"/>
        </w:rPr>
        <w:t>settings</w:t>
      </w:r>
      <w:proofErr w:type="gramEnd"/>
      <w:r w:rsidR="00A00DE3">
        <w:rPr>
          <w:b/>
          <w:sz w:val="18"/>
          <w:szCs w:val="18"/>
          <w:lang w:val="en-IN"/>
        </w:rPr>
        <w:t>: To specify the index settings.</w:t>
      </w:r>
      <w:r w:rsidR="009D7B96">
        <w:rPr>
          <w:sz w:val="18"/>
          <w:szCs w:val="18"/>
          <w:lang w:val="en-IN"/>
        </w:rPr>
        <w:br/>
      </w:r>
      <w:proofErr w:type="spellStart"/>
      <w:proofErr w:type="gramStart"/>
      <w:r w:rsidR="00D33837" w:rsidRPr="00E643D8">
        <w:rPr>
          <w:b/>
          <w:sz w:val="18"/>
          <w:szCs w:val="18"/>
          <w:lang w:val="en-IN"/>
        </w:rPr>
        <w:t>acknowledged</w:t>
      </w:r>
      <w:r w:rsidR="00D33837">
        <w:rPr>
          <w:sz w:val="18"/>
          <w:szCs w:val="18"/>
          <w:lang w:val="en-IN"/>
        </w:rPr>
        <w:t>:</w:t>
      </w:r>
      <w:proofErr w:type="gramEnd"/>
      <w:r w:rsidR="00D33837">
        <w:rPr>
          <w:sz w:val="18"/>
          <w:szCs w:val="18"/>
          <w:lang w:val="en-IN"/>
        </w:rPr>
        <w:t>true</w:t>
      </w:r>
      <w:proofErr w:type="spellEnd"/>
      <w:r w:rsidR="00D33837">
        <w:rPr>
          <w:sz w:val="18"/>
          <w:szCs w:val="18"/>
          <w:lang w:val="en-IN"/>
        </w:rPr>
        <w:t xml:space="preserve"> </w:t>
      </w:r>
      <w:r w:rsidR="00D33837" w:rsidRPr="00D33837">
        <w:rPr>
          <w:sz w:val="18"/>
          <w:szCs w:val="18"/>
          <w:lang w:val="en-IN"/>
        </w:rPr>
        <w:sym w:font="Wingdings" w:char="F0E7"/>
      </w:r>
      <w:r w:rsidR="00D33837">
        <w:rPr>
          <w:sz w:val="18"/>
          <w:szCs w:val="18"/>
          <w:lang w:val="en-IN"/>
        </w:rPr>
        <w:t xml:space="preserve"> whether the index was created successfully or not.</w:t>
      </w:r>
      <w:r w:rsidR="00D06470">
        <w:rPr>
          <w:sz w:val="18"/>
          <w:szCs w:val="18"/>
          <w:lang w:val="en-IN"/>
        </w:rPr>
        <w:br/>
      </w:r>
      <w:proofErr w:type="gramStart"/>
      <w:r w:rsidR="00E643D8" w:rsidRPr="0050702B">
        <w:rPr>
          <w:b/>
          <w:sz w:val="18"/>
          <w:szCs w:val="18"/>
          <w:u w:val="single"/>
          <w:lang w:val="en-IN"/>
        </w:rPr>
        <w:t>shards</w:t>
      </w:r>
      <w:proofErr w:type="gramEnd"/>
      <w:r w:rsidR="00E643D8" w:rsidRPr="0050702B">
        <w:rPr>
          <w:b/>
          <w:sz w:val="18"/>
          <w:szCs w:val="18"/>
          <w:u w:val="single"/>
          <w:lang w:val="en-IN"/>
        </w:rPr>
        <w:t xml:space="preserve">_ </w:t>
      </w:r>
      <w:proofErr w:type="spellStart"/>
      <w:r w:rsidR="00E643D8" w:rsidRPr="0050702B">
        <w:rPr>
          <w:b/>
          <w:sz w:val="18"/>
          <w:szCs w:val="18"/>
          <w:u w:val="single"/>
          <w:lang w:val="en-IN"/>
        </w:rPr>
        <w:t>acknowledged</w:t>
      </w:r>
      <w:r w:rsidR="00E643D8">
        <w:rPr>
          <w:sz w:val="18"/>
          <w:szCs w:val="18"/>
          <w:lang w:val="en-IN"/>
        </w:rPr>
        <w:t>:true</w:t>
      </w:r>
      <w:proofErr w:type="spellEnd"/>
      <w:r w:rsidR="00E643D8" w:rsidRPr="00E643D8">
        <w:rPr>
          <w:sz w:val="18"/>
          <w:szCs w:val="18"/>
          <w:lang w:val="en-IN"/>
        </w:rPr>
        <w:sym w:font="Wingdings" w:char="F0E7"/>
      </w:r>
      <w:r w:rsidR="00E643D8">
        <w:rPr>
          <w:sz w:val="18"/>
          <w:szCs w:val="18"/>
          <w:lang w:val="en-IN"/>
        </w:rPr>
        <w:t xml:space="preserve"> whether or not the required number shards started up before the timeout.</w:t>
      </w:r>
      <w:r w:rsidR="00F614AD">
        <w:rPr>
          <w:sz w:val="18"/>
          <w:szCs w:val="18"/>
          <w:lang w:val="en-IN"/>
        </w:rPr>
        <w:t xml:space="preserve"> By </w:t>
      </w:r>
      <w:r w:rsidR="00F614AD" w:rsidRPr="0050702B">
        <w:rPr>
          <w:b/>
          <w:sz w:val="18"/>
          <w:szCs w:val="18"/>
          <w:lang w:val="en-IN"/>
        </w:rPr>
        <w:t>default</w:t>
      </w:r>
      <w:r w:rsidR="00F614AD">
        <w:rPr>
          <w:sz w:val="18"/>
          <w:szCs w:val="18"/>
          <w:lang w:val="en-IN"/>
        </w:rPr>
        <w:t xml:space="preserve"> it refers to the primary shard</w:t>
      </w:r>
      <w:r w:rsidR="00076ADD">
        <w:rPr>
          <w:sz w:val="18"/>
          <w:szCs w:val="18"/>
          <w:lang w:val="en-IN"/>
        </w:rPr>
        <w:t>s</w:t>
      </w:r>
      <w:r w:rsidR="00F614AD">
        <w:rPr>
          <w:sz w:val="18"/>
          <w:szCs w:val="18"/>
          <w:lang w:val="en-IN"/>
        </w:rPr>
        <w:t>.</w:t>
      </w:r>
    </w:p>
    <w:p w:rsidR="009F7212" w:rsidRDefault="00860C1F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753359"/>
            <wp:effectExtent l="19050" t="19050" r="12065" b="27691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53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12" w:rsidRPr="00AB42FA" w:rsidRDefault="00797793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194B6C">
        <w:rPr>
          <w:b/>
          <w:sz w:val="18"/>
          <w:szCs w:val="18"/>
          <w:highlight w:val="yellow"/>
          <w:lang w:val="en-IN"/>
        </w:rPr>
        <w:t xml:space="preserve">Observation by </w:t>
      </w:r>
      <w:proofErr w:type="spellStart"/>
      <w:r w:rsidRPr="00194B6C">
        <w:rPr>
          <w:b/>
          <w:sz w:val="18"/>
          <w:szCs w:val="18"/>
          <w:highlight w:val="yellow"/>
          <w:lang w:val="en-IN"/>
        </w:rPr>
        <w:t>Jatin</w:t>
      </w:r>
      <w:proofErr w:type="spellEnd"/>
      <w:r w:rsidR="00194B6C" w:rsidRPr="00194B6C">
        <w:rPr>
          <w:b/>
          <w:sz w:val="18"/>
          <w:szCs w:val="18"/>
          <w:highlight w:val="yellow"/>
          <w:lang w:val="en-IN"/>
        </w:rPr>
        <w:t xml:space="preserve"> Starts</w:t>
      </w:r>
      <w:r w:rsidRPr="00194B6C">
        <w:rPr>
          <w:b/>
          <w:sz w:val="18"/>
          <w:szCs w:val="18"/>
          <w:highlight w:val="yellow"/>
          <w:lang w:val="en-IN"/>
        </w:rPr>
        <w:t>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389143" cy="2798024"/>
            <wp:effectExtent l="19050" t="19050" r="21307" b="2137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143" cy="27980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425357" cy="1776859"/>
            <wp:effectExtent l="19050" t="19050" r="23193" b="1384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357" cy="17768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B6C">
        <w:rPr>
          <w:sz w:val="18"/>
          <w:szCs w:val="18"/>
          <w:lang w:val="en-IN"/>
        </w:rPr>
        <w:br/>
      </w:r>
      <w:r w:rsidR="00194B6C" w:rsidRPr="00194B6C">
        <w:rPr>
          <w:b/>
          <w:sz w:val="18"/>
          <w:szCs w:val="18"/>
          <w:highlight w:val="yellow"/>
          <w:lang w:val="en-IN"/>
        </w:rPr>
        <w:t xml:space="preserve">Observation by </w:t>
      </w:r>
      <w:proofErr w:type="spellStart"/>
      <w:r w:rsidR="00194B6C" w:rsidRPr="00194B6C">
        <w:rPr>
          <w:b/>
          <w:sz w:val="18"/>
          <w:szCs w:val="18"/>
          <w:highlight w:val="yellow"/>
          <w:lang w:val="en-IN"/>
        </w:rPr>
        <w:t>Jatin</w:t>
      </w:r>
      <w:proofErr w:type="spellEnd"/>
      <w:r w:rsidR="00194B6C" w:rsidRPr="00194B6C">
        <w:rPr>
          <w:b/>
          <w:sz w:val="18"/>
          <w:szCs w:val="18"/>
          <w:highlight w:val="yellow"/>
          <w:lang w:val="en-IN"/>
        </w:rPr>
        <w:t xml:space="preserve"> </w:t>
      </w:r>
      <w:proofErr w:type="spellStart"/>
      <w:r w:rsidR="00860C1F">
        <w:rPr>
          <w:b/>
          <w:sz w:val="18"/>
          <w:szCs w:val="18"/>
          <w:highlight w:val="yellow"/>
          <w:lang w:val="en-IN"/>
        </w:rPr>
        <w:t>Ënds</w:t>
      </w:r>
      <w:proofErr w:type="spellEnd"/>
      <w:r w:rsidR="00194B6C" w:rsidRPr="00194B6C">
        <w:rPr>
          <w:b/>
          <w:sz w:val="18"/>
          <w:szCs w:val="18"/>
          <w:highlight w:val="yellow"/>
          <w:lang w:val="en-IN"/>
        </w:rPr>
        <w:t>:</w:t>
      </w:r>
    </w:p>
    <w:sectPr w:rsidR="009F7212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A7102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205C"/>
    <w:rsid w:val="004A22A1"/>
    <w:rsid w:val="004A333D"/>
    <w:rsid w:val="004A70A8"/>
    <w:rsid w:val="004A797D"/>
    <w:rsid w:val="004C76E8"/>
    <w:rsid w:val="004D35B9"/>
    <w:rsid w:val="004D7E7C"/>
    <w:rsid w:val="0050702B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E61FA"/>
    <w:rsid w:val="005F11C3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97793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1C14"/>
    <w:rsid w:val="008163CB"/>
    <w:rsid w:val="00845668"/>
    <w:rsid w:val="00860815"/>
    <w:rsid w:val="00860C1F"/>
    <w:rsid w:val="0086605F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0DE3"/>
    <w:rsid w:val="00A02BB7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F3BC4"/>
    <w:rsid w:val="00B049FD"/>
    <w:rsid w:val="00B07C31"/>
    <w:rsid w:val="00B10A2A"/>
    <w:rsid w:val="00B22AC9"/>
    <w:rsid w:val="00B26E8A"/>
    <w:rsid w:val="00B27D7C"/>
    <w:rsid w:val="00B27FBA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10E5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D4DA7"/>
    <w:rsid w:val="00BE01A7"/>
    <w:rsid w:val="00BE48F2"/>
    <w:rsid w:val="00BF1A6E"/>
    <w:rsid w:val="00C01663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A83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77029"/>
    <w:rsid w:val="00E81674"/>
    <w:rsid w:val="00E82777"/>
    <w:rsid w:val="00E85FCD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27</cp:revision>
  <dcterms:created xsi:type="dcterms:W3CDTF">2021-02-28T17:33:00Z</dcterms:created>
  <dcterms:modified xsi:type="dcterms:W3CDTF">2021-03-01T07:58:00Z</dcterms:modified>
</cp:coreProperties>
</file>