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DAC51" w14:textId="74B1E1DE" w:rsidR="001F11CA" w:rsidRPr="00096108" w:rsidRDefault="00096108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096108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6732FF14" w14:textId="3D7B0C45" w:rsidR="00096108" w:rsidRPr="00096108" w:rsidRDefault="00096108" w:rsidP="00096108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Some assertions.</w:t>
      </w:r>
    </w:p>
    <w:p w14:paraId="4DB35ADE" w14:textId="29745CDB" w:rsidR="00096108" w:rsidRDefault="0099561F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br/>
      </w:r>
      <w:r w:rsidR="00000559">
        <w:rPr>
          <w:noProof/>
        </w:rPr>
        <w:drawing>
          <wp:inline distT="0" distB="0" distL="0" distR="0" wp14:anchorId="5DAF431C" wp14:editId="2B2BD08E">
            <wp:extent cx="7207495" cy="721360"/>
            <wp:effectExtent l="19050" t="19050" r="1270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5588" cy="72217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4217D">
        <w:rPr>
          <w:sz w:val="22"/>
          <w:szCs w:val="22"/>
        </w:rPr>
        <w:br/>
      </w:r>
      <w:r w:rsidR="0004217D">
        <w:rPr>
          <w:noProof/>
        </w:rPr>
        <w:drawing>
          <wp:inline distT="0" distB="0" distL="0" distR="0" wp14:anchorId="701B17C5" wp14:editId="7E769A60">
            <wp:extent cx="7207495" cy="223520"/>
            <wp:effectExtent l="19050" t="19050" r="12700" b="241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3965" cy="22372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0AEC71" w14:textId="23647AE6" w:rsidR="00000559" w:rsidRDefault="00E80FA1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E80FA1">
        <w:rPr>
          <w:b/>
          <w:bCs/>
          <w:sz w:val="22"/>
          <w:szCs w:val="22"/>
          <w:highlight w:val="lightGray"/>
        </w:rPr>
        <w:t>eql() vs equal</w:t>
      </w:r>
      <w:r>
        <w:rPr>
          <w:b/>
          <w:bCs/>
          <w:sz w:val="22"/>
          <w:szCs w:val="22"/>
        </w:rPr>
        <w:t>()</w:t>
      </w:r>
    </w:p>
    <w:p w14:paraId="716A060E" w14:textId="62B6DBB8" w:rsidR="00E80FA1" w:rsidRDefault="00E80FA1" w:rsidP="00E80FA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CF66403" wp14:editId="5E202954">
            <wp:extent cx="6700501" cy="1040765"/>
            <wp:effectExtent l="19050" t="19050" r="24765" b="2603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0314" cy="1042289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181DA1" w14:textId="456E6F9D" w:rsidR="00DC7548" w:rsidRDefault="00DC7548" w:rsidP="00DC7548">
      <w:pPr>
        <w:pStyle w:val="ListParagraph"/>
        <w:ind w:left="1440"/>
        <w:rPr>
          <w:sz w:val="22"/>
          <w:szCs w:val="22"/>
        </w:rPr>
      </w:pPr>
      <w:r>
        <w:rPr>
          <w:noProof/>
        </w:rPr>
        <w:drawing>
          <wp:inline distT="0" distB="0" distL="0" distR="0" wp14:anchorId="0839E28E" wp14:editId="7CE98CD6">
            <wp:extent cx="6705028" cy="1415415"/>
            <wp:effectExtent l="19050" t="19050" r="19685" b="1333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2743" cy="1417044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  <w:t>So, in case of eql(), both must have same properties along with same values.</w:t>
      </w:r>
    </w:p>
    <w:p w14:paraId="7EBFFC97" w14:textId="6AE61B40" w:rsidR="00DC7548" w:rsidRDefault="00AC2290" w:rsidP="00E80FA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pm.expect(a).to.</w:t>
      </w:r>
      <w:r w:rsidRPr="00AC2290">
        <w:rPr>
          <w:b/>
          <w:bCs/>
          <w:sz w:val="22"/>
          <w:szCs w:val="22"/>
        </w:rPr>
        <w:t>equal</w:t>
      </w:r>
      <w:r>
        <w:rPr>
          <w:sz w:val="22"/>
          <w:szCs w:val="22"/>
        </w:rPr>
        <w:t>(b): It will check if a and b are same object by reference.</w:t>
      </w:r>
    </w:p>
    <w:p w14:paraId="50F93743" w14:textId="1DC0F9D5" w:rsidR="00E80FA1" w:rsidRDefault="00256564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Not Equal: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F3D27DD" wp14:editId="38F31B55">
            <wp:extent cx="7198442" cy="1116330"/>
            <wp:effectExtent l="19050" t="19050" r="21590" b="2667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3410" cy="111710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1EB753" w14:textId="399B22BB" w:rsidR="00256564" w:rsidRDefault="00145D3E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Boolean Assertion: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44ACE318" wp14:editId="5DE00539">
            <wp:extent cx="7171281" cy="406400"/>
            <wp:effectExtent l="19050" t="19050" r="10795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78436" cy="40680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902C4A" w14:textId="7BA604F4" w:rsidR="00145D3E" w:rsidRDefault="00145D3E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Null Assertion: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126497E5" wp14:editId="70D2FB67">
            <wp:extent cx="7153174" cy="502285"/>
            <wp:effectExtent l="19050" t="19050" r="10160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355" cy="502579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18F722" w14:textId="3776F129" w:rsidR="00145D3E" w:rsidRDefault="008B3115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Undefined Assertion: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F9BE19E" wp14:editId="2C4D10AF">
            <wp:extent cx="7148648" cy="873125"/>
            <wp:effectExtent l="19050" t="19050" r="14605" b="222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4947" cy="873894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CADF8E" w14:textId="0E4D79AE" w:rsidR="008B3115" w:rsidRDefault="008B3115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Empty Array Assertion: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8E1877C" wp14:editId="3302A7B0">
            <wp:extent cx="7135067" cy="713740"/>
            <wp:effectExtent l="19050" t="19050" r="2794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1773" cy="71441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6A343A">
        <w:rPr>
          <w:sz w:val="22"/>
          <w:szCs w:val="22"/>
        </w:rPr>
        <w:br/>
      </w:r>
      <w:r w:rsidR="006A343A">
        <w:rPr>
          <w:noProof/>
        </w:rPr>
        <w:drawing>
          <wp:inline distT="0" distB="0" distL="0" distR="0" wp14:anchorId="4D41C880" wp14:editId="6DE079DE">
            <wp:extent cx="7130541" cy="713740"/>
            <wp:effectExtent l="19050" t="19050" r="1333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5204" cy="714207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4650DA" w14:textId="4F9EBA7D" w:rsidR="008B3115" w:rsidRDefault="006A343A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Array having a specific value.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55695221" wp14:editId="7AEAB6BB">
            <wp:extent cx="7116961" cy="725805"/>
            <wp:effectExtent l="19050" t="19050" r="27305" b="171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4334" cy="726557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653138" w14:textId="723E3325" w:rsidR="006A343A" w:rsidRDefault="00AE5F91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62FCB3F" wp14:editId="209E415C">
            <wp:extent cx="7122430" cy="737870"/>
            <wp:effectExtent l="19050" t="19050" r="21590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8208" cy="738469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3D12A5" w14:textId="21D70995" w:rsidR="00AE5F91" w:rsidRDefault="00AE5F91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6365BFD" wp14:editId="437A02B7">
            <wp:extent cx="7113377" cy="737870"/>
            <wp:effectExtent l="19050" t="19050" r="11430" b="241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7267" cy="738274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974DE1" w14:textId="784F04F3" w:rsidR="004D1577" w:rsidRDefault="004D1577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So, in this lecture, we saw some of many features of Chai Assertion Library.</w:t>
      </w:r>
    </w:p>
    <w:p w14:paraId="0A7DE441" w14:textId="15D6AD98" w:rsidR="004D1577" w:rsidRPr="008B3115" w:rsidRDefault="004D1577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7CE580A" wp14:editId="4347392D">
            <wp:extent cx="7107907" cy="1718310"/>
            <wp:effectExtent l="19050" t="19050" r="17145" b="15240"/>
            <wp:docPr id="48" name="Picture 4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036" cy="1720033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4D1577" w:rsidRPr="008B311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A698A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56564"/>
    <w:rsid w:val="00270586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2290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0E13"/>
    <w:rsid w:val="00C95337"/>
    <w:rsid w:val="00CC1409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2022-08-26T07:35:00Z</dcterms:created>
  <dcterms:modified xsi:type="dcterms:W3CDTF">2022-08-28T16:49:00Z</dcterms:modified>
</cp:coreProperties>
</file>