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F53945" w:rsidRDefault="00560DDD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60DDD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Signature Ladies Travel Wallet</w:t>
      </w:r>
    </w:p>
    <w:p w:rsidR="00560DDD" w:rsidRPr="00586044" w:rsidRDefault="00560DDD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80884" w:rsidRPr="00586044" w:rsidRDefault="00380884" w:rsidP="0088639F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560DDD" w:rsidRPr="00560DDD" w:rsidRDefault="00560DDD" w:rsidP="00560DD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560DD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Ladies Travel Wallet in mocha printed fabric combined with Australian Calfskin, pockets for 12 credit </w:t>
      </w:r>
      <w:proofErr w:type="spellStart"/>
      <w:r w:rsidRPr="00560DDD">
        <w:rPr>
          <w:rFonts w:asciiTheme="minorBidi" w:hAnsiTheme="minorBidi"/>
          <w:b/>
          <w:bCs/>
          <w:color w:val="44546A" w:themeColor="text2"/>
          <w:sz w:val="24"/>
          <w:szCs w:val="24"/>
        </w:rPr>
        <w:t>cards</w:t>
      </w:r>
      <w:proofErr w:type="gramStart"/>
      <w:r w:rsidRPr="00560DDD">
        <w:rPr>
          <w:rFonts w:asciiTheme="minorBidi" w:hAnsiTheme="minorBidi"/>
          <w:b/>
          <w:bCs/>
          <w:color w:val="44546A" w:themeColor="text2"/>
          <w:sz w:val="24"/>
          <w:szCs w:val="24"/>
        </w:rPr>
        <w:t>,zipped</w:t>
      </w:r>
      <w:proofErr w:type="spellEnd"/>
      <w:proofErr w:type="gramEnd"/>
      <w:r w:rsidRPr="00560DD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large</w:t>
      </w:r>
    </w:p>
    <w:p w:rsidR="00202BD0" w:rsidRPr="00D178F8" w:rsidRDefault="00560DDD" w:rsidP="00560DDD">
      <w:pPr>
        <w:spacing w:line="360" w:lineRule="auto"/>
        <w:rPr>
          <w:color w:val="44546A" w:themeColor="text2"/>
        </w:rPr>
      </w:pPr>
      <w:proofErr w:type="gramStart"/>
      <w:r w:rsidRPr="00560DDD">
        <w:rPr>
          <w:rFonts w:asciiTheme="minorBidi" w:hAnsiTheme="minorBidi"/>
          <w:b/>
          <w:bCs/>
          <w:color w:val="44546A" w:themeColor="text2"/>
          <w:sz w:val="24"/>
          <w:szCs w:val="24"/>
        </w:rPr>
        <w:t>pocket</w:t>
      </w:r>
      <w:proofErr w:type="gramEnd"/>
      <w:r w:rsidRPr="00560DDD">
        <w:rPr>
          <w:rFonts w:asciiTheme="minorBidi" w:hAnsiTheme="minorBidi"/>
          <w:b/>
          <w:bCs/>
          <w:color w:val="44546A" w:themeColor="text2"/>
          <w:sz w:val="24"/>
          <w:szCs w:val="24"/>
        </w:rPr>
        <w:t>, pocket for flight ticket &amp; 3 additional pockets. Measures 12.5 x 22.5 cm.</w:t>
      </w:r>
      <w:bookmarkStart w:id="0" w:name="_GoBack"/>
      <w:bookmarkEnd w:id="0"/>
      <w:r>
        <w:rPr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>
            <wp:simplePos x="914400" y="1181100"/>
            <wp:positionH relativeFrom="margin">
              <wp:align>center</wp:align>
            </wp:positionH>
            <wp:positionV relativeFrom="margin">
              <wp:align>top</wp:align>
            </wp:positionV>
            <wp:extent cx="4462272" cy="4462272"/>
            <wp:effectExtent l="19050" t="19050" r="14605" b="146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60DDD"/>
    <w:rsid w:val="00586044"/>
    <w:rsid w:val="00661CD7"/>
    <w:rsid w:val="0088639F"/>
    <w:rsid w:val="008F6EAA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5DCD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2019-07-16T07:11:00Z</dcterms:created>
  <dcterms:modified xsi:type="dcterms:W3CDTF">2019-07-19T14:58:00Z</dcterms:modified>
</cp:coreProperties>
</file>