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70A31" w14:textId="1A16DBEC" w:rsidR="00C6073E" w:rsidRPr="00C6073E" w:rsidRDefault="007A1006" w:rsidP="00F922B1">
      <w:pPr>
        <w:spacing w:line="240" w:lineRule="auto"/>
        <w:jc w:val="center"/>
        <w:rPr>
          <w:rFonts w:ascii="Times New Roman" w:hAnsi="Times New Roman"/>
          <w:b/>
          <w:sz w:val="40"/>
          <w:szCs w:val="40"/>
        </w:rPr>
      </w:pPr>
      <w:r>
        <w:rPr>
          <w:noProof/>
        </w:rPr>
        <w:drawing>
          <wp:anchor distT="0" distB="0" distL="114300" distR="114300" simplePos="0" relativeHeight="251659264" behindDoc="0" locked="0" layoutInCell="1" allowOverlap="1" wp14:anchorId="39C569B6" wp14:editId="726EA758">
            <wp:simplePos x="0" y="0"/>
            <wp:positionH relativeFrom="margin">
              <wp:align>left</wp:align>
            </wp:positionH>
            <wp:positionV relativeFrom="margin">
              <wp:align>top</wp:align>
            </wp:positionV>
            <wp:extent cx="977900" cy="977900"/>
            <wp:effectExtent l="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73E" w:rsidRPr="00C6073E">
        <w:rPr>
          <w:rFonts w:ascii="Times New Roman" w:hAnsi="Times New Roman"/>
          <w:b/>
          <w:sz w:val="40"/>
          <w:szCs w:val="40"/>
        </w:rPr>
        <w:t>Capital University of Science &amp; Technology</w:t>
      </w:r>
    </w:p>
    <w:p w14:paraId="3BDE1091" w14:textId="6BBC2512" w:rsidR="00F922B1" w:rsidRPr="00C6073E" w:rsidRDefault="00293FB5" w:rsidP="00F922B1">
      <w:pPr>
        <w:spacing w:line="240" w:lineRule="auto"/>
        <w:jc w:val="center"/>
        <w:rPr>
          <w:rFonts w:ascii="Times New Roman" w:hAnsi="Times New Roman"/>
          <w:b/>
          <w:sz w:val="32"/>
          <w:szCs w:val="32"/>
        </w:rPr>
      </w:pPr>
      <w:r w:rsidRPr="00C6073E">
        <w:rPr>
          <w:rFonts w:ascii="Times New Roman" w:hAnsi="Times New Roman"/>
          <w:b/>
          <w:sz w:val="32"/>
          <w:szCs w:val="32"/>
        </w:rPr>
        <w:t>Term Project Proposal</w:t>
      </w:r>
    </w:p>
    <w:p w14:paraId="3A4F416F" w14:textId="7D3D2CC9" w:rsidR="00C82FAB" w:rsidRDefault="00293FB5" w:rsidP="00F922B1">
      <w:pPr>
        <w:spacing w:line="240" w:lineRule="auto"/>
        <w:jc w:val="center"/>
        <w:rPr>
          <w:rFonts w:ascii="Times New Roman" w:hAnsi="Times New Roman"/>
          <w:bCs/>
          <w:sz w:val="32"/>
          <w:szCs w:val="32"/>
        </w:rPr>
      </w:pPr>
      <w:r w:rsidRPr="00C6073E">
        <w:rPr>
          <w:rFonts w:ascii="Times New Roman" w:hAnsi="Times New Roman"/>
          <w:bCs/>
          <w:sz w:val="32"/>
          <w:szCs w:val="32"/>
        </w:rPr>
        <w:t xml:space="preserve">Department of </w:t>
      </w:r>
      <w:r w:rsidR="00C82FAB" w:rsidRPr="00C6073E">
        <w:rPr>
          <w:rFonts w:ascii="Times New Roman" w:hAnsi="Times New Roman"/>
          <w:bCs/>
          <w:sz w:val="32"/>
          <w:szCs w:val="32"/>
        </w:rPr>
        <w:t>Electrical</w:t>
      </w:r>
      <w:r w:rsidRPr="00C6073E">
        <w:rPr>
          <w:rFonts w:ascii="Times New Roman" w:hAnsi="Times New Roman"/>
          <w:bCs/>
          <w:sz w:val="32"/>
          <w:szCs w:val="32"/>
        </w:rPr>
        <w:t xml:space="preserve"> and Computer</w:t>
      </w:r>
      <w:r w:rsidR="00C82FAB" w:rsidRPr="00C6073E">
        <w:rPr>
          <w:rFonts w:ascii="Times New Roman" w:hAnsi="Times New Roman"/>
          <w:bCs/>
          <w:sz w:val="32"/>
          <w:szCs w:val="32"/>
        </w:rPr>
        <w:t xml:space="preserve"> Engineering</w:t>
      </w:r>
    </w:p>
    <w:tbl>
      <w:tblPr>
        <w:tblStyle w:val="TableGrid"/>
        <w:tblW w:w="0" w:type="auto"/>
        <w:tblLook w:val="04A0" w:firstRow="1" w:lastRow="0" w:firstColumn="1" w:lastColumn="0" w:noHBand="0" w:noVBand="1"/>
      </w:tblPr>
      <w:tblGrid>
        <w:gridCol w:w="978"/>
        <w:gridCol w:w="992"/>
        <w:gridCol w:w="3118"/>
        <w:gridCol w:w="4242"/>
      </w:tblGrid>
      <w:tr w:rsidR="00C07B63" w:rsidRPr="00C07B63" w14:paraId="609AB624" w14:textId="77777777" w:rsidTr="00C07B63">
        <w:tc>
          <w:tcPr>
            <w:tcW w:w="197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3BB2C9B3" w14:textId="3AC6C476"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Project Title</w:t>
            </w:r>
          </w:p>
        </w:tc>
        <w:tc>
          <w:tcPr>
            <w:tcW w:w="7360" w:type="dxa"/>
            <w:gridSpan w:val="2"/>
            <w:tcBorders>
              <w:top w:val="double" w:sz="4" w:space="0" w:color="auto"/>
              <w:left w:val="double" w:sz="4" w:space="0" w:color="auto"/>
              <w:bottom w:val="double" w:sz="4" w:space="0" w:color="auto"/>
              <w:right w:val="double" w:sz="4" w:space="0" w:color="auto"/>
            </w:tcBorders>
            <w:vAlign w:val="center"/>
          </w:tcPr>
          <w:p w14:paraId="2F40B634" w14:textId="454DE67D" w:rsidR="00C07B63" w:rsidRPr="00C07B63" w:rsidRDefault="00915DFC" w:rsidP="00996BAB">
            <w:pPr>
              <w:spacing w:before="240" w:after="0" w:line="360" w:lineRule="auto"/>
              <w:rPr>
                <w:rFonts w:ascii="Times New Roman" w:hAnsi="Times New Roman"/>
                <w:bCs/>
                <w:sz w:val="24"/>
                <w:szCs w:val="24"/>
              </w:rPr>
            </w:pPr>
            <w:r>
              <w:rPr>
                <w:rFonts w:ascii="Times New Roman" w:hAnsi="Times New Roman"/>
                <w:bCs/>
                <w:sz w:val="24"/>
                <w:szCs w:val="24"/>
              </w:rPr>
              <w:t xml:space="preserve">Payroll </w:t>
            </w:r>
            <w:r w:rsidRPr="00D11B07">
              <w:rPr>
                <w:rFonts w:ascii="Times New Roman" w:hAnsi="Times New Roman"/>
                <w:bCs/>
                <w:sz w:val="24"/>
                <w:szCs w:val="24"/>
              </w:rPr>
              <w:t>System for Employee Salaries</w:t>
            </w:r>
          </w:p>
        </w:tc>
      </w:tr>
      <w:tr w:rsidR="00C07B63" w:rsidRPr="00C07B63" w14:paraId="26593060" w14:textId="77777777" w:rsidTr="00C07B63">
        <w:tc>
          <w:tcPr>
            <w:tcW w:w="197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2A4A6755" w14:textId="7B84435B"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Course Title</w:t>
            </w:r>
          </w:p>
        </w:tc>
        <w:tc>
          <w:tcPr>
            <w:tcW w:w="7360" w:type="dxa"/>
            <w:gridSpan w:val="2"/>
            <w:tcBorders>
              <w:top w:val="double" w:sz="4" w:space="0" w:color="auto"/>
              <w:left w:val="double" w:sz="4" w:space="0" w:color="auto"/>
              <w:bottom w:val="double" w:sz="4" w:space="0" w:color="auto"/>
              <w:right w:val="double" w:sz="4" w:space="0" w:color="auto"/>
            </w:tcBorders>
            <w:vAlign w:val="center"/>
          </w:tcPr>
          <w:p w14:paraId="3B617F30" w14:textId="1A665C25" w:rsidR="00C07B63" w:rsidRPr="00C07B63" w:rsidRDefault="00915DFC" w:rsidP="00996BAB">
            <w:pPr>
              <w:spacing w:before="240" w:after="0" w:line="360" w:lineRule="auto"/>
              <w:rPr>
                <w:rFonts w:ascii="Times New Roman" w:hAnsi="Times New Roman"/>
                <w:bCs/>
                <w:sz w:val="24"/>
                <w:szCs w:val="24"/>
              </w:rPr>
            </w:pPr>
            <w:r>
              <w:rPr>
                <w:rFonts w:ascii="Times New Roman" w:hAnsi="Times New Roman"/>
                <w:bCs/>
                <w:sz w:val="24"/>
                <w:szCs w:val="24"/>
              </w:rPr>
              <w:t>Application of information and communication technologies lab</w:t>
            </w:r>
          </w:p>
        </w:tc>
      </w:tr>
      <w:tr w:rsidR="00C07B63" w:rsidRPr="00C07B63" w14:paraId="1EB935FF" w14:textId="77777777" w:rsidTr="00C07B63">
        <w:trPr>
          <w:trHeight w:val="38"/>
        </w:trPr>
        <w:tc>
          <w:tcPr>
            <w:tcW w:w="978" w:type="dxa"/>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46A1A7D8" w14:textId="20494945"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Sr. No.</w:t>
            </w:r>
          </w:p>
        </w:tc>
        <w:tc>
          <w:tcPr>
            <w:tcW w:w="411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42B0E28F" w14:textId="006BFAC6"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Student Name</w:t>
            </w:r>
          </w:p>
        </w:tc>
        <w:tc>
          <w:tcPr>
            <w:tcW w:w="4242" w:type="dxa"/>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16F060AB" w14:textId="227B3804"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Registration Number</w:t>
            </w:r>
          </w:p>
        </w:tc>
      </w:tr>
      <w:tr w:rsidR="00C07B63" w:rsidRPr="00C07B63" w14:paraId="2504E96B" w14:textId="77777777" w:rsidTr="00C07B63">
        <w:tc>
          <w:tcPr>
            <w:tcW w:w="978" w:type="dxa"/>
            <w:tcBorders>
              <w:top w:val="double" w:sz="4" w:space="0" w:color="auto"/>
              <w:left w:val="double" w:sz="4" w:space="0" w:color="auto"/>
              <w:bottom w:val="double" w:sz="4" w:space="0" w:color="auto"/>
              <w:right w:val="double" w:sz="4" w:space="0" w:color="auto"/>
            </w:tcBorders>
            <w:vAlign w:val="center"/>
          </w:tcPr>
          <w:p w14:paraId="4259421E" w14:textId="2305A853" w:rsidR="00C07B63" w:rsidRPr="00C07B63" w:rsidRDefault="00C07B63" w:rsidP="00996BAB">
            <w:pPr>
              <w:spacing w:before="240" w:after="0" w:line="360" w:lineRule="auto"/>
              <w:jc w:val="center"/>
              <w:rPr>
                <w:rFonts w:ascii="Times New Roman" w:hAnsi="Times New Roman"/>
                <w:b/>
                <w:sz w:val="24"/>
                <w:szCs w:val="24"/>
              </w:rPr>
            </w:pPr>
            <w:r>
              <w:rPr>
                <w:rFonts w:ascii="Times New Roman" w:hAnsi="Times New Roman"/>
                <w:b/>
                <w:sz w:val="24"/>
                <w:szCs w:val="24"/>
              </w:rPr>
              <w:t>01.</w:t>
            </w:r>
          </w:p>
        </w:tc>
        <w:tc>
          <w:tcPr>
            <w:tcW w:w="4110" w:type="dxa"/>
            <w:gridSpan w:val="2"/>
            <w:tcBorders>
              <w:top w:val="double" w:sz="4" w:space="0" w:color="auto"/>
              <w:left w:val="double" w:sz="4" w:space="0" w:color="auto"/>
              <w:bottom w:val="double" w:sz="4" w:space="0" w:color="auto"/>
              <w:right w:val="double" w:sz="4" w:space="0" w:color="auto"/>
            </w:tcBorders>
            <w:vAlign w:val="center"/>
          </w:tcPr>
          <w:p w14:paraId="754A4180" w14:textId="62031907" w:rsidR="00C07B63" w:rsidRPr="00C07B63" w:rsidRDefault="00907E28" w:rsidP="00996BAB">
            <w:pPr>
              <w:spacing w:before="240" w:after="0" w:line="360" w:lineRule="auto"/>
              <w:rPr>
                <w:rFonts w:ascii="Times New Roman" w:hAnsi="Times New Roman"/>
                <w:bCs/>
                <w:sz w:val="24"/>
                <w:szCs w:val="24"/>
              </w:rPr>
            </w:pPr>
            <w:r>
              <w:rPr>
                <w:rFonts w:ascii="Times New Roman" w:hAnsi="Times New Roman"/>
                <w:bCs/>
                <w:sz w:val="24"/>
                <w:szCs w:val="24"/>
              </w:rPr>
              <w:t xml:space="preserve">Jawaria </w:t>
            </w:r>
            <w:proofErr w:type="spellStart"/>
            <w:r>
              <w:rPr>
                <w:rFonts w:ascii="Times New Roman" w:hAnsi="Times New Roman"/>
                <w:bCs/>
                <w:sz w:val="24"/>
                <w:szCs w:val="24"/>
              </w:rPr>
              <w:t>shakeel</w:t>
            </w:r>
            <w:proofErr w:type="spellEnd"/>
          </w:p>
        </w:tc>
        <w:tc>
          <w:tcPr>
            <w:tcW w:w="4242" w:type="dxa"/>
            <w:tcBorders>
              <w:top w:val="double" w:sz="4" w:space="0" w:color="auto"/>
              <w:left w:val="double" w:sz="4" w:space="0" w:color="auto"/>
              <w:bottom w:val="double" w:sz="4" w:space="0" w:color="auto"/>
              <w:right w:val="double" w:sz="4" w:space="0" w:color="auto"/>
            </w:tcBorders>
            <w:vAlign w:val="center"/>
          </w:tcPr>
          <w:p w14:paraId="3CBFCC14" w14:textId="67796958" w:rsidR="00C07B63" w:rsidRPr="00C07B63" w:rsidRDefault="00907E28" w:rsidP="00996BAB">
            <w:pPr>
              <w:spacing w:before="240" w:after="0" w:line="360" w:lineRule="auto"/>
              <w:rPr>
                <w:rFonts w:ascii="Times New Roman" w:hAnsi="Times New Roman"/>
                <w:bCs/>
                <w:sz w:val="24"/>
                <w:szCs w:val="24"/>
              </w:rPr>
            </w:pPr>
            <w:r>
              <w:rPr>
                <w:rFonts w:ascii="Times New Roman" w:hAnsi="Times New Roman"/>
                <w:bCs/>
                <w:sz w:val="24"/>
                <w:szCs w:val="24"/>
              </w:rPr>
              <w:t>BCY243012</w:t>
            </w:r>
          </w:p>
        </w:tc>
      </w:tr>
      <w:tr w:rsidR="00C07B63" w:rsidRPr="00C07B63" w14:paraId="06DB092E" w14:textId="77777777" w:rsidTr="00C07B63">
        <w:tc>
          <w:tcPr>
            <w:tcW w:w="978" w:type="dxa"/>
            <w:tcBorders>
              <w:top w:val="double" w:sz="4" w:space="0" w:color="auto"/>
              <w:left w:val="double" w:sz="4" w:space="0" w:color="auto"/>
              <w:bottom w:val="double" w:sz="4" w:space="0" w:color="auto"/>
              <w:right w:val="double" w:sz="4" w:space="0" w:color="auto"/>
            </w:tcBorders>
            <w:vAlign w:val="center"/>
          </w:tcPr>
          <w:p w14:paraId="487B72A8" w14:textId="3D8839FD" w:rsidR="00C07B63" w:rsidRPr="00C07B63" w:rsidRDefault="00C07B63" w:rsidP="00996BAB">
            <w:pPr>
              <w:spacing w:before="240" w:after="0" w:line="360" w:lineRule="auto"/>
              <w:jc w:val="center"/>
              <w:rPr>
                <w:rFonts w:ascii="Times New Roman" w:hAnsi="Times New Roman"/>
                <w:b/>
                <w:sz w:val="24"/>
                <w:szCs w:val="24"/>
              </w:rPr>
            </w:pPr>
            <w:r>
              <w:rPr>
                <w:rFonts w:ascii="Times New Roman" w:hAnsi="Times New Roman"/>
                <w:b/>
                <w:sz w:val="24"/>
                <w:szCs w:val="24"/>
              </w:rPr>
              <w:t>02.</w:t>
            </w:r>
          </w:p>
        </w:tc>
        <w:tc>
          <w:tcPr>
            <w:tcW w:w="4110" w:type="dxa"/>
            <w:gridSpan w:val="2"/>
            <w:tcBorders>
              <w:top w:val="double" w:sz="4" w:space="0" w:color="auto"/>
              <w:left w:val="double" w:sz="4" w:space="0" w:color="auto"/>
              <w:bottom w:val="double" w:sz="4" w:space="0" w:color="auto"/>
              <w:right w:val="double" w:sz="4" w:space="0" w:color="auto"/>
            </w:tcBorders>
            <w:vAlign w:val="center"/>
          </w:tcPr>
          <w:p w14:paraId="42EA6721" w14:textId="6073D9E4" w:rsidR="00C07B63" w:rsidRPr="00C07B63" w:rsidRDefault="00907E28" w:rsidP="00996BAB">
            <w:pPr>
              <w:spacing w:before="240" w:after="0" w:line="360" w:lineRule="auto"/>
              <w:rPr>
                <w:rFonts w:ascii="Times New Roman" w:hAnsi="Times New Roman"/>
                <w:bCs/>
                <w:sz w:val="24"/>
                <w:szCs w:val="24"/>
              </w:rPr>
            </w:pPr>
            <w:r>
              <w:rPr>
                <w:rFonts w:ascii="Times New Roman" w:hAnsi="Times New Roman"/>
                <w:bCs/>
                <w:sz w:val="24"/>
                <w:szCs w:val="24"/>
              </w:rPr>
              <w:t xml:space="preserve">Ghulam </w:t>
            </w:r>
            <w:proofErr w:type="spellStart"/>
            <w:r>
              <w:rPr>
                <w:rFonts w:ascii="Times New Roman" w:hAnsi="Times New Roman"/>
                <w:bCs/>
                <w:sz w:val="24"/>
                <w:szCs w:val="24"/>
              </w:rPr>
              <w:t>muhammad</w:t>
            </w:r>
            <w:proofErr w:type="spellEnd"/>
          </w:p>
        </w:tc>
        <w:tc>
          <w:tcPr>
            <w:tcW w:w="4242" w:type="dxa"/>
            <w:tcBorders>
              <w:top w:val="double" w:sz="4" w:space="0" w:color="auto"/>
              <w:left w:val="double" w:sz="4" w:space="0" w:color="auto"/>
              <w:bottom w:val="double" w:sz="4" w:space="0" w:color="auto"/>
              <w:right w:val="double" w:sz="4" w:space="0" w:color="auto"/>
            </w:tcBorders>
            <w:vAlign w:val="center"/>
          </w:tcPr>
          <w:p w14:paraId="35833D7F" w14:textId="0668743E" w:rsidR="00C07B63" w:rsidRPr="00C07B63" w:rsidRDefault="00907E28" w:rsidP="00996BAB">
            <w:pPr>
              <w:spacing w:before="240" w:after="0" w:line="360" w:lineRule="auto"/>
              <w:rPr>
                <w:rFonts w:ascii="Times New Roman" w:hAnsi="Times New Roman"/>
                <w:bCs/>
                <w:sz w:val="24"/>
                <w:szCs w:val="24"/>
              </w:rPr>
            </w:pPr>
            <w:r>
              <w:rPr>
                <w:rFonts w:ascii="Times New Roman" w:hAnsi="Times New Roman"/>
                <w:bCs/>
                <w:sz w:val="24"/>
                <w:szCs w:val="24"/>
              </w:rPr>
              <w:t>BCY243016</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C82FAB" w:rsidRPr="00293FB5" w14:paraId="58286603" w14:textId="77777777" w:rsidTr="00907E28">
        <w:tc>
          <w:tcPr>
            <w:tcW w:w="9350" w:type="dxa"/>
          </w:tcPr>
          <w:p w14:paraId="5396EFF4" w14:textId="6DB677C8" w:rsidR="00996BAB" w:rsidRDefault="00996BAB" w:rsidP="00996BAB">
            <w:pPr>
              <w:pStyle w:val="NormalWeb"/>
              <w:spacing w:line="360" w:lineRule="auto"/>
              <w:divId w:val="187069625"/>
              <w:rPr>
                <w:b/>
                <w:bCs/>
                <w:sz w:val="28"/>
                <w:szCs w:val="28"/>
              </w:rPr>
            </w:pPr>
            <w:r w:rsidRPr="00996BAB">
              <w:rPr>
                <w:b/>
                <w:bCs/>
                <w:sz w:val="28"/>
                <w:szCs w:val="28"/>
                <w:u w:val="single"/>
              </w:rPr>
              <w:t>I</w:t>
            </w:r>
            <w:r w:rsidR="00907E28">
              <w:rPr>
                <w:b/>
                <w:bCs/>
                <w:sz w:val="28"/>
                <w:szCs w:val="28"/>
                <w:u w:val="single"/>
              </w:rPr>
              <w:t>ntroduction</w:t>
            </w:r>
            <w:r w:rsidRPr="00996BAB">
              <w:rPr>
                <w:b/>
                <w:bCs/>
                <w:sz w:val="28"/>
                <w:szCs w:val="28"/>
              </w:rPr>
              <w:t>:</w:t>
            </w:r>
          </w:p>
          <w:p w14:paraId="4BFE9BE4" w14:textId="1CE198E8" w:rsidR="00907E28" w:rsidRPr="00996BAB" w:rsidRDefault="00907E28" w:rsidP="00996BAB">
            <w:pPr>
              <w:pStyle w:val="NormalWeb"/>
              <w:spacing w:line="360" w:lineRule="auto"/>
              <w:divId w:val="187069625"/>
              <w:rPr>
                <w:b/>
                <w:bCs/>
                <w:sz w:val="28"/>
                <w:szCs w:val="28"/>
                <w:u w:val="single"/>
              </w:rPr>
            </w:pPr>
            <w:r w:rsidRPr="00907E28">
              <w:rPr>
                <w:sz w:val="28"/>
                <w:szCs w:val="28"/>
                <w:lang w:val="en-US"/>
              </w:rPr>
              <w:t>A basic payroll system in C++ is designed to automate employee salary management. It typically involves capturing employee details like ID, name, designation, and hours worked or monthly salary. The program calculates gross pay by considering allowances and deductions, such as taxes or benefits. It can store employee records, generate pay slips, and display summarized salary reports. By using classes and objects, the program ensures data encapsulation and efficient management of payroll operations. This system simplifies salary calculations, reduces manual errors, and enhances data organization</w:t>
            </w:r>
            <w:r w:rsidRPr="00907E28">
              <w:rPr>
                <w:b/>
                <w:bCs/>
                <w:sz w:val="28"/>
                <w:szCs w:val="28"/>
                <w:u w:val="single"/>
                <w:lang w:val="en-US"/>
              </w:rPr>
              <w:t>.</w:t>
            </w:r>
          </w:p>
          <w:p w14:paraId="7BC1D36B" w14:textId="324A18A0" w:rsidR="00C07B63" w:rsidRPr="00996BAB" w:rsidRDefault="00C07B63" w:rsidP="00996BAB">
            <w:pPr>
              <w:pStyle w:val="NormalWeb"/>
              <w:spacing w:line="360" w:lineRule="auto"/>
              <w:divId w:val="187069625"/>
              <w:rPr>
                <w:b/>
                <w:bCs/>
                <w:sz w:val="28"/>
                <w:szCs w:val="28"/>
              </w:rPr>
            </w:pPr>
            <w:r w:rsidRPr="00996BAB">
              <w:rPr>
                <w:b/>
                <w:bCs/>
                <w:sz w:val="28"/>
                <w:szCs w:val="28"/>
                <w:u w:val="single"/>
              </w:rPr>
              <w:t>Objectives</w:t>
            </w:r>
            <w:r w:rsidRPr="00996BAB">
              <w:rPr>
                <w:b/>
                <w:bCs/>
                <w:sz w:val="28"/>
                <w:szCs w:val="28"/>
              </w:rPr>
              <w:t>:</w:t>
            </w:r>
          </w:p>
          <w:p w14:paraId="04F61242" w14:textId="7BD278D5" w:rsidR="00907E28" w:rsidRPr="00907E28" w:rsidRDefault="00907E28" w:rsidP="00907E28">
            <w:pPr>
              <w:pStyle w:val="NormalWeb"/>
              <w:spacing w:line="360" w:lineRule="auto"/>
              <w:divId w:val="187069625"/>
              <w:rPr>
                <w:lang w:val="en-US"/>
              </w:rPr>
            </w:pPr>
            <w:r>
              <w:rPr>
                <w:b/>
                <w:bCs/>
                <w:lang w:val="en-US"/>
              </w:rPr>
              <w:t>1.</w:t>
            </w:r>
            <w:r w:rsidRPr="00907E28">
              <w:rPr>
                <w:b/>
                <w:bCs/>
                <w:lang w:val="en-US"/>
              </w:rPr>
              <w:t>Employee Data Management</w:t>
            </w:r>
          </w:p>
          <w:p w14:paraId="6F272C64" w14:textId="77777777" w:rsidR="00907E28" w:rsidRDefault="00907E28" w:rsidP="00907E28">
            <w:pPr>
              <w:pStyle w:val="NormalWeb"/>
              <w:numPr>
                <w:ilvl w:val="0"/>
                <w:numId w:val="10"/>
              </w:numPr>
              <w:spacing w:line="360" w:lineRule="auto"/>
              <w:divId w:val="187069625"/>
              <w:rPr>
                <w:lang w:val="en-US"/>
              </w:rPr>
            </w:pPr>
            <w:r w:rsidRPr="00907E28">
              <w:rPr>
                <w:lang w:val="en-US"/>
              </w:rPr>
              <w:t>Maintain a database of employee information, including ID, name, department, designation, and salary structure.</w:t>
            </w:r>
          </w:p>
          <w:p w14:paraId="222FC688" w14:textId="1F39FEDB" w:rsidR="00907E28" w:rsidRPr="00907E28" w:rsidRDefault="00907E28" w:rsidP="00907E28">
            <w:pPr>
              <w:pStyle w:val="NormalWeb"/>
              <w:spacing w:line="360" w:lineRule="auto"/>
              <w:divId w:val="187069625"/>
            </w:pPr>
            <w:r>
              <w:rPr>
                <w:b/>
                <w:bCs/>
              </w:rPr>
              <w:lastRenderedPageBreak/>
              <w:t xml:space="preserve">2. </w:t>
            </w:r>
            <w:r w:rsidRPr="00907E28">
              <w:rPr>
                <w:b/>
                <w:bCs/>
              </w:rPr>
              <w:t>Simplify Pay Slip Generation</w:t>
            </w:r>
          </w:p>
          <w:p w14:paraId="35698FF8" w14:textId="77777777" w:rsidR="00907E28" w:rsidRDefault="00907E28" w:rsidP="00907E28">
            <w:pPr>
              <w:pStyle w:val="NormalWeb"/>
              <w:numPr>
                <w:ilvl w:val="0"/>
                <w:numId w:val="12"/>
              </w:numPr>
              <w:spacing w:line="360" w:lineRule="auto"/>
              <w:divId w:val="187069625"/>
            </w:pPr>
            <w:r w:rsidRPr="00907E28">
              <w:t>Generate detailed pay slips for employees, showing a breakdown of earnings, deductions, and net salary</w:t>
            </w:r>
          </w:p>
          <w:p w14:paraId="234C4D74" w14:textId="65768792" w:rsidR="00907E28" w:rsidRPr="00907E28" w:rsidRDefault="00907E28" w:rsidP="00907E28">
            <w:pPr>
              <w:pStyle w:val="NormalWeb"/>
              <w:spacing w:line="360" w:lineRule="auto"/>
              <w:divId w:val="187069625"/>
            </w:pPr>
            <w:r>
              <w:rPr>
                <w:b/>
                <w:bCs/>
              </w:rPr>
              <w:t>3.</w:t>
            </w:r>
            <w:r w:rsidRPr="00907E28">
              <w:rPr>
                <w:b/>
                <w:bCs/>
                <w:lang w:val="en-US"/>
              </w:rPr>
              <w:t>Enhance Accuracy and Efficiency</w:t>
            </w:r>
          </w:p>
          <w:p w14:paraId="4144150F" w14:textId="77777777" w:rsidR="00907E28" w:rsidRPr="00907E28" w:rsidRDefault="00907E28" w:rsidP="00907E28">
            <w:pPr>
              <w:pStyle w:val="NormalWeb"/>
              <w:numPr>
                <w:ilvl w:val="0"/>
                <w:numId w:val="13"/>
              </w:numPr>
              <w:spacing w:line="360" w:lineRule="auto"/>
              <w:divId w:val="187069625"/>
              <w:rPr>
                <w:lang w:val="en-US"/>
              </w:rPr>
            </w:pPr>
            <w:r w:rsidRPr="00907E28">
              <w:rPr>
                <w:lang w:val="en-US"/>
              </w:rPr>
              <w:t>Minimize manual errors in payroll calculations and improve processing speed.</w:t>
            </w:r>
          </w:p>
          <w:p w14:paraId="4918E460" w14:textId="4D992E1A" w:rsidR="00907E28" w:rsidRPr="00907E28" w:rsidRDefault="00907E28" w:rsidP="00907E28">
            <w:pPr>
              <w:pStyle w:val="NormalWeb"/>
              <w:spacing w:line="360" w:lineRule="auto"/>
              <w:divId w:val="187069625"/>
              <w:rPr>
                <w:lang w:val="en-US"/>
              </w:rPr>
            </w:pPr>
            <w:r>
              <w:rPr>
                <w:b/>
                <w:bCs/>
                <w:lang w:val="en-US"/>
              </w:rPr>
              <w:t xml:space="preserve">4. </w:t>
            </w:r>
            <w:r w:rsidRPr="00907E28">
              <w:rPr>
                <w:b/>
                <w:bCs/>
                <w:lang w:val="en-US"/>
              </w:rPr>
              <w:t>Provide Reports and Summaries</w:t>
            </w:r>
          </w:p>
          <w:p w14:paraId="5AFE12E3" w14:textId="77777777" w:rsidR="00907E28" w:rsidRPr="00907E28" w:rsidRDefault="00907E28" w:rsidP="00907E28">
            <w:pPr>
              <w:pStyle w:val="NormalWeb"/>
              <w:numPr>
                <w:ilvl w:val="0"/>
                <w:numId w:val="14"/>
              </w:numPr>
              <w:spacing w:line="360" w:lineRule="auto"/>
              <w:divId w:val="187069625"/>
              <w:rPr>
                <w:lang w:val="en-US"/>
              </w:rPr>
            </w:pPr>
            <w:r w:rsidRPr="00907E28">
              <w:rPr>
                <w:lang w:val="en-US"/>
              </w:rPr>
              <w:t>Offer features to generate and display payroll summaries or detailed reports for administrative purposes.</w:t>
            </w:r>
          </w:p>
          <w:p w14:paraId="24D33C43" w14:textId="026C67A0" w:rsidR="00907E28" w:rsidRPr="00907E28" w:rsidRDefault="00907E28" w:rsidP="00907E28">
            <w:pPr>
              <w:pStyle w:val="NormalWeb"/>
              <w:spacing w:line="360" w:lineRule="auto"/>
              <w:divId w:val="187069625"/>
              <w:rPr>
                <w:lang w:val="en-US"/>
              </w:rPr>
            </w:pPr>
            <w:r>
              <w:rPr>
                <w:b/>
                <w:bCs/>
                <w:lang w:val="en-US"/>
              </w:rPr>
              <w:t xml:space="preserve">5. </w:t>
            </w:r>
            <w:r w:rsidRPr="00907E28">
              <w:rPr>
                <w:b/>
                <w:bCs/>
                <w:lang w:val="en-US"/>
              </w:rPr>
              <w:t>Automate Payroll Calculations</w:t>
            </w:r>
          </w:p>
          <w:p w14:paraId="56BB9641" w14:textId="77777777" w:rsidR="00907E28" w:rsidRPr="00907E28" w:rsidRDefault="00907E28" w:rsidP="00907E28">
            <w:pPr>
              <w:pStyle w:val="NormalWeb"/>
              <w:numPr>
                <w:ilvl w:val="0"/>
                <w:numId w:val="15"/>
              </w:numPr>
              <w:spacing w:line="360" w:lineRule="auto"/>
              <w:divId w:val="187069625"/>
              <w:rPr>
                <w:lang w:val="en-US"/>
              </w:rPr>
            </w:pPr>
            <w:r w:rsidRPr="00907E28">
              <w:rPr>
                <w:lang w:val="en-US"/>
              </w:rPr>
              <w:t>Calculate gross pay, deductions, and net pay for employees based on input parameters like working hours or fixed salary.</w:t>
            </w:r>
          </w:p>
          <w:p w14:paraId="044770D5" w14:textId="26DBBBCB" w:rsidR="00907E28" w:rsidRPr="00907E28" w:rsidRDefault="00907E28" w:rsidP="00907E28">
            <w:pPr>
              <w:pStyle w:val="NormalWeb"/>
              <w:spacing w:line="360" w:lineRule="auto"/>
              <w:divId w:val="187069625"/>
              <w:rPr>
                <w:lang w:val="en-US"/>
              </w:rPr>
            </w:pPr>
            <w:r>
              <w:rPr>
                <w:b/>
                <w:bCs/>
                <w:lang w:val="en-US"/>
              </w:rPr>
              <w:t xml:space="preserve">6. </w:t>
            </w:r>
            <w:r w:rsidRPr="00907E28">
              <w:rPr>
                <w:b/>
                <w:bCs/>
                <w:lang w:val="en-US"/>
              </w:rPr>
              <w:t>Data Security and Confidentiality</w:t>
            </w:r>
          </w:p>
          <w:p w14:paraId="4606D5B5" w14:textId="63EAF6CC" w:rsidR="00907E28" w:rsidRPr="00907E28" w:rsidRDefault="00907E28" w:rsidP="00907E28">
            <w:pPr>
              <w:pStyle w:val="NormalWeb"/>
              <w:numPr>
                <w:ilvl w:val="0"/>
                <w:numId w:val="16"/>
              </w:numPr>
              <w:spacing w:line="360" w:lineRule="auto"/>
              <w:divId w:val="187069625"/>
              <w:rPr>
                <w:lang w:val="en-US"/>
              </w:rPr>
            </w:pPr>
            <w:r w:rsidRPr="00907E28">
              <w:rPr>
                <w:lang w:val="en-US"/>
              </w:rPr>
              <w:t>Safeguard employee data and salary details through proper encapsulation and controlled access.</w:t>
            </w:r>
          </w:p>
          <w:p w14:paraId="68F95C9C" w14:textId="20D28C18" w:rsidR="00C07B63" w:rsidRPr="00996BAB" w:rsidRDefault="00C07B63" w:rsidP="00996BAB">
            <w:pPr>
              <w:pStyle w:val="NormalWeb"/>
              <w:spacing w:line="360" w:lineRule="auto"/>
              <w:divId w:val="187069625"/>
              <w:rPr>
                <w:b/>
                <w:bCs/>
                <w:sz w:val="28"/>
                <w:szCs w:val="28"/>
              </w:rPr>
            </w:pPr>
            <w:r w:rsidRPr="00996BAB">
              <w:rPr>
                <w:b/>
                <w:bCs/>
                <w:sz w:val="28"/>
                <w:szCs w:val="28"/>
                <w:u w:val="single"/>
              </w:rPr>
              <w:t>Applications</w:t>
            </w:r>
            <w:r w:rsidRPr="00996BAB">
              <w:rPr>
                <w:b/>
                <w:bCs/>
                <w:sz w:val="28"/>
                <w:szCs w:val="28"/>
              </w:rPr>
              <w:t>:</w:t>
            </w:r>
          </w:p>
          <w:p w14:paraId="55464545" w14:textId="48B36863" w:rsidR="00907E28" w:rsidRDefault="00907E28" w:rsidP="00996BAB">
            <w:pPr>
              <w:pStyle w:val="NormalWeb"/>
              <w:spacing w:line="360" w:lineRule="auto"/>
              <w:divId w:val="187069625"/>
              <w:rPr>
                <w:lang w:val="en-US"/>
              </w:rPr>
            </w:pPr>
            <w:r>
              <w:rPr>
                <w:lang w:val="en-US"/>
              </w:rPr>
              <w:t xml:space="preserve">1. </w:t>
            </w:r>
            <w:r w:rsidRPr="00907E28">
              <w:rPr>
                <w:lang w:val="en-US"/>
              </w:rPr>
              <w:t>Provides an efficient payroll management solution for small and medium businesses with limited resources.</w:t>
            </w:r>
          </w:p>
          <w:p w14:paraId="42EBE42B" w14:textId="32A4D6D1" w:rsidR="00907E28" w:rsidRDefault="00907E28" w:rsidP="00996BAB">
            <w:pPr>
              <w:pStyle w:val="NormalWeb"/>
              <w:spacing w:line="360" w:lineRule="auto"/>
              <w:divId w:val="187069625"/>
              <w:rPr>
                <w:lang w:val="en-US"/>
              </w:rPr>
            </w:pPr>
            <w:r>
              <w:rPr>
                <w:lang w:val="en-US"/>
              </w:rPr>
              <w:t xml:space="preserve">2. </w:t>
            </w:r>
            <w:r w:rsidRPr="00907E28">
              <w:rPr>
                <w:lang w:val="en-US"/>
              </w:rPr>
              <w:t>Handles salary management for staff and faculty in schools, colleges, and universities.</w:t>
            </w:r>
          </w:p>
          <w:p w14:paraId="1E0D7FAB" w14:textId="77777777" w:rsidR="00907E28" w:rsidRDefault="00907E28" w:rsidP="00907E28">
            <w:pPr>
              <w:pStyle w:val="NormalWeb"/>
              <w:spacing w:line="360" w:lineRule="auto"/>
              <w:divId w:val="187069625"/>
            </w:pPr>
            <w:r>
              <w:rPr>
                <w:lang w:val="en-US"/>
              </w:rPr>
              <w:t>3.</w:t>
            </w:r>
            <w:r w:rsidRPr="00907E28">
              <w:rPr>
                <w:rFonts w:hAnsi="Symbol"/>
              </w:rPr>
              <w:t xml:space="preserve"> </w:t>
            </w:r>
            <w:r w:rsidRPr="00907E28">
              <w:t>Simplifies payroll processing for large corporations with numerous employees and complex salary structures.</w:t>
            </w:r>
          </w:p>
          <w:p w14:paraId="0AB3CD62" w14:textId="6D05506A" w:rsidR="00907E28" w:rsidRDefault="00907E28" w:rsidP="00907E28">
            <w:pPr>
              <w:pStyle w:val="NormalWeb"/>
              <w:spacing w:line="360" w:lineRule="auto"/>
              <w:divId w:val="187069625"/>
            </w:pPr>
            <w:r>
              <w:lastRenderedPageBreak/>
              <w:t xml:space="preserve">4. </w:t>
            </w:r>
            <w:r w:rsidRPr="00907E28">
              <w:t>Helps manage payments for freelancers and contractors based on hours worked or project milestones.</w:t>
            </w:r>
          </w:p>
          <w:p w14:paraId="1A2C7DBE" w14:textId="7214D6B5" w:rsidR="00907E28" w:rsidRDefault="00907E28" w:rsidP="00907E28">
            <w:pPr>
              <w:pStyle w:val="NormalWeb"/>
              <w:spacing w:line="360" w:lineRule="auto"/>
              <w:divId w:val="187069625"/>
            </w:pPr>
            <w:r>
              <w:t xml:space="preserve">5. </w:t>
            </w:r>
            <w:r w:rsidRPr="00907E28">
              <w:t>Supports payroll for part-time, full-time, and seasonal employees, commonly found in retail stores and hospitality businesses.</w:t>
            </w:r>
          </w:p>
          <w:p w14:paraId="713A9B36" w14:textId="5FFB60E2" w:rsidR="00907E28" w:rsidRDefault="00907E28" w:rsidP="00907E28">
            <w:pPr>
              <w:pStyle w:val="NormalWeb"/>
              <w:spacing w:line="360" w:lineRule="auto"/>
              <w:divId w:val="187069625"/>
              <w:rPr>
                <w:lang w:val="en-US"/>
              </w:rPr>
            </w:pPr>
            <w:r>
              <w:t xml:space="preserve">6. </w:t>
            </w:r>
            <w:r w:rsidRPr="00907E28">
              <w:rPr>
                <w:lang w:val="en-US"/>
              </w:rPr>
              <w:t>Offers a cost-effective way to handle employee payroll during the initial stages of a business.</w:t>
            </w:r>
          </w:p>
          <w:p w14:paraId="0B77B414" w14:textId="43688DA3" w:rsidR="00907E28" w:rsidRPr="00907E28" w:rsidRDefault="00907E28" w:rsidP="00907E28">
            <w:pPr>
              <w:pStyle w:val="NormalWeb"/>
              <w:spacing w:line="360" w:lineRule="auto"/>
              <w:divId w:val="187069625"/>
            </w:pPr>
            <w:r>
              <w:t xml:space="preserve">7. </w:t>
            </w:r>
            <w:r w:rsidRPr="00907E28">
              <w:rPr>
                <w:lang w:val="en-US"/>
              </w:rPr>
              <w:t>Facilitates accurate salary calculations and maintains records for financial audits and compliance.</w:t>
            </w:r>
          </w:p>
          <w:p w14:paraId="59F2BD76" w14:textId="615D59AE" w:rsidR="006B0917" w:rsidRDefault="00C07B63" w:rsidP="00996BAB">
            <w:pPr>
              <w:pStyle w:val="NormalWeb"/>
              <w:spacing w:line="360" w:lineRule="auto"/>
              <w:divId w:val="187069625"/>
              <w:rPr>
                <w:b/>
                <w:bCs/>
                <w:sz w:val="28"/>
                <w:szCs w:val="28"/>
              </w:rPr>
            </w:pPr>
            <w:r w:rsidRPr="00996BAB">
              <w:rPr>
                <w:b/>
                <w:bCs/>
                <w:sz w:val="28"/>
                <w:szCs w:val="28"/>
                <w:u w:val="single"/>
              </w:rPr>
              <w:t>Block Diagram</w:t>
            </w:r>
            <w:r w:rsidRPr="00996BAB">
              <w:rPr>
                <w:b/>
                <w:bCs/>
                <w:sz w:val="28"/>
                <w:szCs w:val="28"/>
              </w:rPr>
              <w:t>:</w:t>
            </w:r>
          </w:p>
          <w:p w14:paraId="55F94DBE" w14:textId="689AADE9" w:rsidR="00996BAB" w:rsidRPr="00907E28" w:rsidRDefault="00907E28" w:rsidP="00996BAB">
            <w:pPr>
              <w:pStyle w:val="NormalWeb"/>
              <w:spacing w:line="360" w:lineRule="auto"/>
              <w:divId w:val="187069625"/>
              <w:rPr>
                <w:b/>
                <w:bCs/>
              </w:rPr>
            </w:pPr>
            <w:r>
              <w:rPr>
                <w:b/>
                <w:bCs/>
                <w:noProof/>
              </w:rPr>
              <w:drawing>
                <wp:inline distT="0" distB="0" distL="0" distR="0" wp14:anchorId="30940978" wp14:editId="75B2D4CD">
                  <wp:extent cx="5836920" cy="4575810"/>
                  <wp:effectExtent l="0" t="0" r="0" b="0"/>
                  <wp:docPr id="626278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78674" name="Picture 626278674"/>
                          <pic:cNvPicPr/>
                        </pic:nvPicPr>
                        <pic:blipFill>
                          <a:blip r:embed="rId9">
                            <a:extLst>
                              <a:ext uri="{28A0092B-C50C-407E-A947-70E740481C1C}">
                                <a14:useLocalDpi xmlns:a14="http://schemas.microsoft.com/office/drawing/2010/main" val="0"/>
                              </a:ext>
                            </a:extLst>
                          </a:blip>
                          <a:stretch>
                            <a:fillRect/>
                          </a:stretch>
                        </pic:blipFill>
                        <pic:spPr>
                          <a:xfrm>
                            <a:off x="0" y="0"/>
                            <a:ext cx="5836920" cy="4575810"/>
                          </a:xfrm>
                          <a:prstGeom prst="rect">
                            <a:avLst/>
                          </a:prstGeom>
                        </pic:spPr>
                      </pic:pic>
                    </a:graphicData>
                  </a:graphic>
                </wp:inline>
              </w:drawing>
            </w:r>
          </w:p>
        </w:tc>
      </w:tr>
    </w:tbl>
    <w:p w14:paraId="20DE61D3" w14:textId="7A286D6C" w:rsidR="00C82FAB" w:rsidRPr="00293FB5" w:rsidRDefault="00C82FAB" w:rsidP="005C3D06">
      <w:pPr>
        <w:spacing w:after="0"/>
        <w:rPr>
          <w:rFonts w:ascii="Times New Roman" w:hAnsi="Times New Roman"/>
          <w:b/>
          <w:u w:val="single"/>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865"/>
      </w:tblGrid>
      <w:tr w:rsidR="00303409" w:rsidRPr="00303409" w14:paraId="7776F255" w14:textId="77777777" w:rsidTr="00907E28">
        <w:tc>
          <w:tcPr>
            <w:tcW w:w="4675" w:type="dxa"/>
            <w:vMerge w:val="restart"/>
          </w:tcPr>
          <w:p w14:paraId="11F10C33" w14:textId="57B1ABAF" w:rsidR="00303409" w:rsidRPr="00303409" w:rsidRDefault="00303409" w:rsidP="00303409">
            <w:pPr>
              <w:spacing w:before="240" w:line="480" w:lineRule="auto"/>
              <w:rPr>
                <w:rFonts w:ascii="Times New Roman" w:hAnsi="Times New Roman"/>
                <w:b/>
                <w:bCs/>
                <w:sz w:val="24"/>
                <w:szCs w:val="24"/>
              </w:rPr>
            </w:pPr>
            <w:r>
              <w:rPr>
                <w:rFonts w:ascii="Times New Roman" w:hAnsi="Times New Roman"/>
                <w:b/>
                <w:bCs/>
                <w:sz w:val="24"/>
                <w:szCs w:val="24"/>
              </w:rPr>
              <w:lastRenderedPageBreak/>
              <w:t xml:space="preserve">Instructor </w:t>
            </w:r>
            <w:r w:rsidRPr="00303409">
              <w:rPr>
                <w:rFonts w:ascii="Times New Roman" w:hAnsi="Times New Roman"/>
                <w:b/>
                <w:bCs/>
                <w:sz w:val="24"/>
                <w:szCs w:val="24"/>
              </w:rPr>
              <w:t>Remarks</w:t>
            </w:r>
          </w:p>
        </w:tc>
        <w:tc>
          <w:tcPr>
            <w:tcW w:w="4865" w:type="dxa"/>
          </w:tcPr>
          <w:p w14:paraId="676DB99F" w14:textId="3254965D" w:rsidR="00303409" w:rsidRPr="00303409" w:rsidRDefault="00303409" w:rsidP="00303409">
            <w:pPr>
              <w:spacing w:before="240" w:line="480" w:lineRule="auto"/>
              <w:rPr>
                <w:rFonts w:ascii="Times New Roman" w:hAnsi="Times New Roman"/>
                <w:b/>
                <w:bCs/>
                <w:sz w:val="24"/>
                <w:szCs w:val="24"/>
              </w:rPr>
            </w:pPr>
            <w:r w:rsidRPr="00303409">
              <w:rPr>
                <w:rFonts w:ascii="Times New Roman" w:hAnsi="Times New Roman"/>
                <w:b/>
                <w:bCs/>
                <w:sz w:val="24"/>
                <w:szCs w:val="24"/>
              </w:rPr>
              <w:t xml:space="preserve">Student 1 </w:t>
            </w:r>
            <w:r>
              <w:rPr>
                <w:rFonts w:ascii="Times New Roman" w:hAnsi="Times New Roman"/>
                <w:b/>
                <w:bCs/>
                <w:sz w:val="24"/>
                <w:szCs w:val="24"/>
              </w:rPr>
              <w:t>Signature: __________________</w:t>
            </w:r>
          </w:p>
        </w:tc>
      </w:tr>
      <w:tr w:rsidR="00303409" w:rsidRPr="00303409" w14:paraId="3E0FC330" w14:textId="77777777" w:rsidTr="00907E28">
        <w:tc>
          <w:tcPr>
            <w:tcW w:w="4675" w:type="dxa"/>
            <w:vMerge/>
          </w:tcPr>
          <w:p w14:paraId="293BA476" w14:textId="77777777" w:rsidR="00303409" w:rsidRPr="00303409" w:rsidRDefault="00303409" w:rsidP="00303409">
            <w:pPr>
              <w:spacing w:before="240" w:line="480" w:lineRule="auto"/>
              <w:rPr>
                <w:rFonts w:ascii="Times New Roman" w:hAnsi="Times New Roman"/>
                <w:b/>
                <w:bCs/>
                <w:sz w:val="24"/>
                <w:szCs w:val="24"/>
              </w:rPr>
            </w:pPr>
          </w:p>
        </w:tc>
        <w:tc>
          <w:tcPr>
            <w:tcW w:w="4865" w:type="dxa"/>
          </w:tcPr>
          <w:p w14:paraId="702106D3" w14:textId="3B5053D0" w:rsidR="00303409" w:rsidRPr="00303409" w:rsidRDefault="00303409" w:rsidP="00303409">
            <w:pPr>
              <w:spacing w:before="240" w:line="480" w:lineRule="auto"/>
              <w:rPr>
                <w:rFonts w:ascii="Times New Roman" w:hAnsi="Times New Roman"/>
                <w:b/>
                <w:bCs/>
                <w:sz w:val="24"/>
                <w:szCs w:val="24"/>
              </w:rPr>
            </w:pPr>
            <w:r>
              <w:rPr>
                <w:rFonts w:ascii="Times New Roman" w:hAnsi="Times New Roman"/>
                <w:b/>
                <w:bCs/>
                <w:sz w:val="24"/>
                <w:szCs w:val="24"/>
              </w:rPr>
              <w:t>Student 2</w:t>
            </w:r>
            <w:r w:rsidRPr="00303409">
              <w:rPr>
                <w:rFonts w:ascii="Times New Roman" w:hAnsi="Times New Roman"/>
                <w:b/>
                <w:bCs/>
                <w:sz w:val="24"/>
                <w:szCs w:val="24"/>
              </w:rPr>
              <w:t xml:space="preserve"> </w:t>
            </w:r>
            <w:r>
              <w:rPr>
                <w:rFonts w:ascii="Times New Roman" w:hAnsi="Times New Roman"/>
                <w:b/>
                <w:bCs/>
                <w:sz w:val="24"/>
                <w:szCs w:val="24"/>
              </w:rPr>
              <w:t>Signature: __________________</w:t>
            </w:r>
          </w:p>
        </w:tc>
      </w:tr>
      <w:tr w:rsidR="00303409" w:rsidRPr="00303409" w14:paraId="3420BDA7" w14:textId="77777777" w:rsidTr="00907E28">
        <w:tc>
          <w:tcPr>
            <w:tcW w:w="4675" w:type="dxa"/>
            <w:vMerge/>
          </w:tcPr>
          <w:p w14:paraId="7DBFF00F" w14:textId="77777777" w:rsidR="00303409" w:rsidRPr="00303409" w:rsidRDefault="00303409" w:rsidP="00303409">
            <w:pPr>
              <w:spacing w:before="240" w:line="480" w:lineRule="auto"/>
              <w:rPr>
                <w:rFonts w:ascii="Times New Roman" w:hAnsi="Times New Roman"/>
                <w:b/>
                <w:bCs/>
                <w:sz w:val="24"/>
                <w:szCs w:val="24"/>
              </w:rPr>
            </w:pPr>
          </w:p>
        </w:tc>
        <w:tc>
          <w:tcPr>
            <w:tcW w:w="4865" w:type="dxa"/>
          </w:tcPr>
          <w:p w14:paraId="476977AB" w14:textId="58FBBD8C" w:rsidR="00303409" w:rsidRPr="00303409" w:rsidRDefault="00303409" w:rsidP="00303409">
            <w:pPr>
              <w:spacing w:before="240" w:line="480" w:lineRule="auto"/>
              <w:rPr>
                <w:rFonts w:ascii="Times New Roman" w:hAnsi="Times New Roman"/>
                <w:b/>
                <w:bCs/>
                <w:sz w:val="24"/>
                <w:szCs w:val="24"/>
              </w:rPr>
            </w:pPr>
          </w:p>
        </w:tc>
      </w:tr>
      <w:tr w:rsidR="00303409" w:rsidRPr="00303409" w14:paraId="15874BEE" w14:textId="77777777" w:rsidTr="00907E28">
        <w:tc>
          <w:tcPr>
            <w:tcW w:w="4675" w:type="dxa"/>
          </w:tcPr>
          <w:p w14:paraId="67188409" w14:textId="01AF0D20" w:rsidR="00303409" w:rsidRPr="00303409" w:rsidRDefault="00303409" w:rsidP="00303409">
            <w:pPr>
              <w:spacing w:before="240" w:line="480" w:lineRule="auto"/>
              <w:rPr>
                <w:rFonts w:ascii="Times New Roman" w:hAnsi="Times New Roman"/>
                <w:b/>
                <w:bCs/>
                <w:sz w:val="24"/>
                <w:szCs w:val="24"/>
              </w:rPr>
            </w:pPr>
            <w:r w:rsidRPr="00303409">
              <w:rPr>
                <w:rFonts w:ascii="Times New Roman" w:hAnsi="Times New Roman"/>
                <w:b/>
                <w:bCs/>
                <w:sz w:val="24"/>
                <w:szCs w:val="24"/>
              </w:rPr>
              <w:t xml:space="preserve">Instructor’s </w:t>
            </w:r>
            <w:r>
              <w:rPr>
                <w:rFonts w:ascii="Times New Roman" w:hAnsi="Times New Roman"/>
                <w:b/>
                <w:bCs/>
                <w:sz w:val="24"/>
                <w:szCs w:val="24"/>
              </w:rPr>
              <w:t>Signature: ________________</w:t>
            </w:r>
          </w:p>
        </w:tc>
        <w:tc>
          <w:tcPr>
            <w:tcW w:w="4865" w:type="dxa"/>
          </w:tcPr>
          <w:p w14:paraId="328E3B57" w14:textId="2CF62CA2" w:rsidR="00303409" w:rsidRPr="00303409" w:rsidRDefault="00303409" w:rsidP="00303409">
            <w:pPr>
              <w:spacing w:before="240" w:line="480" w:lineRule="auto"/>
              <w:rPr>
                <w:rFonts w:ascii="Times New Roman" w:hAnsi="Times New Roman"/>
                <w:b/>
                <w:bCs/>
                <w:sz w:val="24"/>
                <w:szCs w:val="24"/>
              </w:rPr>
            </w:pPr>
            <w:r w:rsidRPr="00303409">
              <w:rPr>
                <w:rFonts w:ascii="Times New Roman" w:hAnsi="Times New Roman"/>
                <w:b/>
                <w:bCs/>
                <w:sz w:val="24"/>
                <w:szCs w:val="24"/>
              </w:rPr>
              <w:t xml:space="preserve">Date:                         </w:t>
            </w:r>
            <w:r>
              <w:rPr>
                <w:rFonts w:ascii="Times New Roman" w:hAnsi="Times New Roman"/>
                <w:b/>
                <w:bCs/>
                <w:sz w:val="24"/>
                <w:szCs w:val="24"/>
              </w:rPr>
              <w:t>___________________</w:t>
            </w:r>
          </w:p>
        </w:tc>
      </w:tr>
    </w:tbl>
    <w:p w14:paraId="7955967E" w14:textId="3A7DCA5A" w:rsidR="00996BAB" w:rsidRPr="00996BAB" w:rsidRDefault="00996BAB" w:rsidP="00303409">
      <w:pPr>
        <w:rPr>
          <w:rFonts w:ascii="Times New Roman" w:hAnsi="Times New Roman"/>
          <w:b/>
          <w:bCs/>
          <w:sz w:val="28"/>
          <w:szCs w:val="28"/>
        </w:rPr>
      </w:pPr>
    </w:p>
    <w:sectPr w:rsidR="00996BAB" w:rsidRPr="00996BAB" w:rsidSect="00F922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BE81C" w14:textId="77777777" w:rsidR="000731E3" w:rsidRDefault="000731E3" w:rsidP="00FD7BDC">
      <w:pPr>
        <w:spacing w:after="0" w:line="240" w:lineRule="auto"/>
      </w:pPr>
      <w:r>
        <w:separator/>
      </w:r>
    </w:p>
  </w:endnote>
  <w:endnote w:type="continuationSeparator" w:id="0">
    <w:p w14:paraId="49EFE5D8" w14:textId="77777777" w:rsidR="000731E3" w:rsidRDefault="000731E3" w:rsidP="00FD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8996B" w14:textId="77777777" w:rsidR="000731E3" w:rsidRDefault="000731E3" w:rsidP="00FD7BDC">
      <w:pPr>
        <w:spacing w:after="0" w:line="240" w:lineRule="auto"/>
      </w:pPr>
      <w:r>
        <w:separator/>
      </w:r>
    </w:p>
  </w:footnote>
  <w:footnote w:type="continuationSeparator" w:id="0">
    <w:p w14:paraId="20E348A7" w14:textId="77777777" w:rsidR="000731E3" w:rsidRDefault="000731E3" w:rsidP="00FD7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3E820" w14:textId="62EC4131" w:rsidR="00F922B1" w:rsidRDefault="007A1006">
    <w:pPr>
      <w:pStyle w:val="Header"/>
    </w:pPr>
    <w:r>
      <w:rPr>
        <w:noProof/>
      </w:rPr>
      <mc:AlternateContent>
        <mc:Choice Requires="wps">
          <w:drawing>
            <wp:anchor distT="0" distB="0" distL="114300" distR="114300" simplePos="0" relativeHeight="251659264" behindDoc="0" locked="0" layoutInCell="1" allowOverlap="1" wp14:anchorId="5BAFAECE" wp14:editId="639B9692">
              <wp:simplePos x="0" y="0"/>
              <wp:positionH relativeFrom="column">
                <wp:posOffset>7537450</wp:posOffset>
              </wp:positionH>
              <wp:positionV relativeFrom="paragraph">
                <wp:posOffset>-259080</wp:posOffset>
              </wp:positionV>
              <wp:extent cx="4844415" cy="867410"/>
              <wp:effectExtent l="3175" t="0" r="635" b="1270"/>
              <wp:wrapNone/>
              <wp:docPr id="3497526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415" cy="86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0C8BB" w14:textId="77777777" w:rsidR="00F922B1" w:rsidRDefault="00F922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FAECE" id="_x0000_t202" coordsize="21600,21600" o:spt="202" path="m,l,21600r21600,l21600,xe">
              <v:stroke joinstyle="miter"/>
              <v:path gradientshapeok="t" o:connecttype="rect"/>
            </v:shapetype>
            <v:shape id="Text Box 4" o:spid="_x0000_s1026" type="#_x0000_t202" style="position:absolute;margin-left:593.5pt;margin-top:-20.4pt;width:381.45pt;height:6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" filled="f" stroked="f">
              <v:textbox>
                <w:txbxContent>
                  <w:p w14:paraId="6680C8BB" w14:textId="77777777" w:rsidR="00F922B1" w:rsidRDefault="00F922B1"/>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0.8pt;height:10.8pt" o:bullet="t">
        <v:imagedata r:id="rId1" o:title="mso4190"/>
      </v:shape>
    </w:pict>
  </w:numPicBullet>
  <w:abstractNum w:abstractNumId="0" w15:restartNumberingAfterBreak="0">
    <w:nsid w:val="0EAC03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7141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C7C8C"/>
    <w:multiLevelType w:val="multilevel"/>
    <w:tmpl w:val="A9E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370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F0E02"/>
    <w:multiLevelType w:val="hybridMultilevel"/>
    <w:tmpl w:val="C298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3523"/>
    <w:multiLevelType w:val="hybridMultilevel"/>
    <w:tmpl w:val="9B548C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8164D"/>
    <w:multiLevelType w:val="multilevel"/>
    <w:tmpl w:val="631829D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B3FE9"/>
    <w:multiLevelType w:val="multilevel"/>
    <w:tmpl w:val="1148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61870"/>
    <w:multiLevelType w:val="multilevel"/>
    <w:tmpl w:val="7872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C2A5E"/>
    <w:multiLevelType w:val="hybridMultilevel"/>
    <w:tmpl w:val="D3F4B78A"/>
    <w:lvl w:ilvl="0" w:tplc="21C862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3494C"/>
    <w:multiLevelType w:val="multilevel"/>
    <w:tmpl w:val="AEEC369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D3463"/>
    <w:multiLevelType w:val="multilevel"/>
    <w:tmpl w:val="D75C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33940"/>
    <w:multiLevelType w:val="multilevel"/>
    <w:tmpl w:val="163C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B4821"/>
    <w:multiLevelType w:val="multilevel"/>
    <w:tmpl w:val="E8C220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5E3257"/>
    <w:multiLevelType w:val="hybridMultilevel"/>
    <w:tmpl w:val="2AFC6020"/>
    <w:lvl w:ilvl="0" w:tplc="3148E26E">
      <w:start w:val="1"/>
      <w:numFmt w:val="decimal"/>
      <w:lvlText w:val="%1."/>
      <w:lvlJc w:val="left"/>
      <w:pPr>
        <w:ind w:left="720" w:hanging="360"/>
      </w:pPr>
      <w:rPr>
        <w:rFonts w:hint="default"/>
        <w:b/>
        <w:bCs/>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6406BA5"/>
    <w:multiLevelType w:val="hybridMultilevel"/>
    <w:tmpl w:val="CCAEA4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26650"/>
    <w:multiLevelType w:val="multilevel"/>
    <w:tmpl w:val="7DACC59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23524"/>
    <w:multiLevelType w:val="multilevel"/>
    <w:tmpl w:val="CC64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50758"/>
    <w:multiLevelType w:val="multilevel"/>
    <w:tmpl w:val="B81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099900">
    <w:abstractNumId w:val="14"/>
  </w:num>
  <w:num w:numId="2" w16cid:durableId="1602688697">
    <w:abstractNumId w:val="15"/>
  </w:num>
  <w:num w:numId="3" w16cid:durableId="735738971">
    <w:abstractNumId w:val="4"/>
  </w:num>
  <w:num w:numId="4" w16cid:durableId="585648764">
    <w:abstractNumId w:val="5"/>
  </w:num>
  <w:num w:numId="5" w16cid:durableId="1177767523">
    <w:abstractNumId w:val="3"/>
  </w:num>
  <w:num w:numId="6" w16cid:durableId="2002736732">
    <w:abstractNumId w:val="13"/>
  </w:num>
  <w:num w:numId="7" w16cid:durableId="55670798">
    <w:abstractNumId w:val="0"/>
  </w:num>
  <w:num w:numId="8" w16cid:durableId="208340207">
    <w:abstractNumId w:val="10"/>
  </w:num>
  <w:num w:numId="9" w16cid:durableId="32965302">
    <w:abstractNumId w:val="1"/>
  </w:num>
  <w:num w:numId="10" w16cid:durableId="1290354303">
    <w:abstractNumId w:val="8"/>
  </w:num>
  <w:num w:numId="11" w16cid:durableId="1449590917">
    <w:abstractNumId w:val="9"/>
  </w:num>
  <w:num w:numId="12" w16cid:durableId="1824154066">
    <w:abstractNumId w:val="6"/>
  </w:num>
  <w:num w:numId="13" w16cid:durableId="921334633">
    <w:abstractNumId w:val="12"/>
  </w:num>
  <w:num w:numId="14" w16cid:durableId="405537913">
    <w:abstractNumId w:val="7"/>
  </w:num>
  <w:num w:numId="15" w16cid:durableId="1294171838">
    <w:abstractNumId w:val="16"/>
  </w:num>
  <w:num w:numId="16" w16cid:durableId="925961383">
    <w:abstractNumId w:val="2"/>
  </w:num>
  <w:num w:numId="17" w16cid:durableId="1141120270">
    <w:abstractNumId w:val="18"/>
  </w:num>
  <w:num w:numId="18" w16cid:durableId="659507087">
    <w:abstractNumId w:val="11"/>
  </w:num>
  <w:num w:numId="19" w16cid:durableId="12134216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862"/>
    <w:rsid w:val="000035B4"/>
    <w:rsid w:val="000143C4"/>
    <w:rsid w:val="00032439"/>
    <w:rsid w:val="000335D6"/>
    <w:rsid w:val="0004013C"/>
    <w:rsid w:val="00054428"/>
    <w:rsid w:val="00070717"/>
    <w:rsid w:val="000731E3"/>
    <w:rsid w:val="000B59FE"/>
    <w:rsid w:val="00114691"/>
    <w:rsid w:val="00123B20"/>
    <w:rsid w:val="0012659E"/>
    <w:rsid w:val="00132971"/>
    <w:rsid w:val="0017066F"/>
    <w:rsid w:val="001D3BCE"/>
    <w:rsid w:val="002141A8"/>
    <w:rsid w:val="002768F4"/>
    <w:rsid w:val="00293FB5"/>
    <w:rsid w:val="002A2737"/>
    <w:rsid w:val="002B30AB"/>
    <w:rsid w:val="002E0021"/>
    <w:rsid w:val="002E27A0"/>
    <w:rsid w:val="002F2CA3"/>
    <w:rsid w:val="00303409"/>
    <w:rsid w:val="00325A6A"/>
    <w:rsid w:val="00334015"/>
    <w:rsid w:val="00342153"/>
    <w:rsid w:val="003D21C6"/>
    <w:rsid w:val="004319E1"/>
    <w:rsid w:val="00481A3A"/>
    <w:rsid w:val="004F7215"/>
    <w:rsid w:val="004F7862"/>
    <w:rsid w:val="005517C0"/>
    <w:rsid w:val="0057327D"/>
    <w:rsid w:val="00592EBC"/>
    <w:rsid w:val="0059587E"/>
    <w:rsid w:val="005C37F0"/>
    <w:rsid w:val="005C3D06"/>
    <w:rsid w:val="005C4E24"/>
    <w:rsid w:val="005D2F3D"/>
    <w:rsid w:val="006153AE"/>
    <w:rsid w:val="006B0917"/>
    <w:rsid w:val="006D6A7F"/>
    <w:rsid w:val="0071247D"/>
    <w:rsid w:val="007579A5"/>
    <w:rsid w:val="00777CE8"/>
    <w:rsid w:val="007861E7"/>
    <w:rsid w:val="007A1006"/>
    <w:rsid w:val="007A653B"/>
    <w:rsid w:val="007D393A"/>
    <w:rsid w:val="007E4565"/>
    <w:rsid w:val="0082397F"/>
    <w:rsid w:val="00832C4E"/>
    <w:rsid w:val="00866C64"/>
    <w:rsid w:val="00892A10"/>
    <w:rsid w:val="00906CCF"/>
    <w:rsid w:val="00907E28"/>
    <w:rsid w:val="00915DFC"/>
    <w:rsid w:val="009209E5"/>
    <w:rsid w:val="00976B3A"/>
    <w:rsid w:val="00986811"/>
    <w:rsid w:val="00996BAB"/>
    <w:rsid w:val="009A259B"/>
    <w:rsid w:val="009B00EB"/>
    <w:rsid w:val="009C648E"/>
    <w:rsid w:val="009F3A02"/>
    <w:rsid w:val="009F7A94"/>
    <w:rsid w:val="00A04AAD"/>
    <w:rsid w:val="00A31B69"/>
    <w:rsid w:val="00A7409A"/>
    <w:rsid w:val="00AB0A01"/>
    <w:rsid w:val="00AB404E"/>
    <w:rsid w:val="00AC4DC6"/>
    <w:rsid w:val="00AD5B06"/>
    <w:rsid w:val="00B06D14"/>
    <w:rsid w:val="00B2264A"/>
    <w:rsid w:val="00B30173"/>
    <w:rsid w:val="00B91FDB"/>
    <w:rsid w:val="00BA61F8"/>
    <w:rsid w:val="00BC40A6"/>
    <w:rsid w:val="00C01967"/>
    <w:rsid w:val="00C07B63"/>
    <w:rsid w:val="00C207AA"/>
    <w:rsid w:val="00C522EB"/>
    <w:rsid w:val="00C6073E"/>
    <w:rsid w:val="00C82FAB"/>
    <w:rsid w:val="00CA1E82"/>
    <w:rsid w:val="00CC5F31"/>
    <w:rsid w:val="00D55A7B"/>
    <w:rsid w:val="00DB5178"/>
    <w:rsid w:val="00DF49A3"/>
    <w:rsid w:val="00E17BE8"/>
    <w:rsid w:val="00E26219"/>
    <w:rsid w:val="00EA3C92"/>
    <w:rsid w:val="00ED109E"/>
    <w:rsid w:val="00EF3869"/>
    <w:rsid w:val="00F442D1"/>
    <w:rsid w:val="00F922B1"/>
    <w:rsid w:val="00FC132F"/>
    <w:rsid w:val="00FD05FA"/>
    <w:rsid w:val="00FD7BDC"/>
    <w:rsid w:val="00FE7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83AA1"/>
  <w15:chartTrackingRefBased/>
  <w15:docId w15:val="{AF032AA4-57E5-4EDE-AF1C-3C72BA74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3AE"/>
    <w:pPr>
      <w:spacing w:after="200" w:line="276" w:lineRule="auto"/>
    </w:pPr>
    <w:rPr>
      <w:sz w:val="22"/>
      <w:szCs w:val="22"/>
    </w:rPr>
  </w:style>
  <w:style w:type="paragraph" w:styleId="Heading3">
    <w:name w:val="heading 3"/>
    <w:basedOn w:val="Normal"/>
    <w:link w:val="Heading3Char"/>
    <w:uiPriority w:val="9"/>
    <w:qFormat/>
    <w:rsid w:val="007579A5"/>
    <w:pPr>
      <w:spacing w:before="100" w:beforeAutospacing="1" w:after="100" w:afterAutospacing="1" w:line="240" w:lineRule="auto"/>
      <w:outlineLvl w:val="2"/>
    </w:pPr>
    <w:rPr>
      <w:rFonts w:ascii="Times New Roman" w:eastAsiaTheme="minorEastAsia" w:hAnsi="Times New Roman"/>
      <w:b/>
      <w:bCs/>
      <w:sz w:val="27"/>
      <w:szCs w:val="27"/>
      <w:lang w:val="en-GB" w:eastAsia="en-GB"/>
    </w:rPr>
  </w:style>
  <w:style w:type="paragraph" w:styleId="Heading5">
    <w:name w:val="heading 5"/>
    <w:basedOn w:val="Normal"/>
    <w:next w:val="Normal"/>
    <w:link w:val="Heading5Char"/>
    <w:qFormat/>
    <w:rsid w:val="004F7862"/>
    <w:pPr>
      <w:keepNext/>
      <w:spacing w:after="0" w:line="240" w:lineRule="auto"/>
      <w:ind w:left="1440"/>
      <w:outlineLvl w:val="4"/>
    </w:pPr>
    <w:rPr>
      <w:rFonts w:ascii="Times New Roman" w:hAnsi="Times New Roman"/>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4F7862"/>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4F786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F7862"/>
    <w:rPr>
      <w:rFonts w:ascii="Tahoma" w:hAnsi="Tahoma" w:cs="Tahoma"/>
      <w:sz w:val="16"/>
      <w:szCs w:val="16"/>
    </w:rPr>
  </w:style>
  <w:style w:type="table" w:styleId="TableGrid">
    <w:name w:val="Table Grid"/>
    <w:basedOn w:val="TableNormal"/>
    <w:uiPriority w:val="59"/>
    <w:rsid w:val="00C82F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93FB5"/>
    <w:pPr>
      <w:ind w:left="720"/>
    </w:pPr>
  </w:style>
  <w:style w:type="paragraph" w:styleId="Header">
    <w:name w:val="header"/>
    <w:basedOn w:val="Normal"/>
    <w:link w:val="HeaderChar"/>
    <w:uiPriority w:val="99"/>
    <w:unhideWhenUsed/>
    <w:rsid w:val="00FD7BDC"/>
    <w:pPr>
      <w:tabs>
        <w:tab w:val="center" w:pos="4513"/>
        <w:tab w:val="right" w:pos="9026"/>
      </w:tabs>
    </w:pPr>
  </w:style>
  <w:style w:type="character" w:customStyle="1" w:styleId="HeaderChar">
    <w:name w:val="Header Char"/>
    <w:basedOn w:val="DefaultParagraphFont"/>
    <w:link w:val="Header"/>
    <w:uiPriority w:val="99"/>
    <w:rsid w:val="00FD7BDC"/>
    <w:rPr>
      <w:sz w:val="22"/>
      <w:szCs w:val="22"/>
      <w:lang w:val="en-US" w:eastAsia="en-US"/>
    </w:rPr>
  </w:style>
  <w:style w:type="paragraph" w:styleId="Footer">
    <w:name w:val="footer"/>
    <w:basedOn w:val="Normal"/>
    <w:link w:val="FooterChar"/>
    <w:uiPriority w:val="99"/>
    <w:unhideWhenUsed/>
    <w:rsid w:val="00FD7BDC"/>
    <w:pPr>
      <w:tabs>
        <w:tab w:val="center" w:pos="4513"/>
        <w:tab w:val="right" w:pos="9026"/>
      </w:tabs>
    </w:pPr>
  </w:style>
  <w:style w:type="character" w:customStyle="1" w:styleId="FooterChar">
    <w:name w:val="Footer Char"/>
    <w:basedOn w:val="DefaultParagraphFont"/>
    <w:link w:val="Footer"/>
    <w:uiPriority w:val="99"/>
    <w:rsid w:val="00FD7BDC"/>
    <w:rPr>
      <w:sz w:val="22"/>
      <w:szCs w:val="22"/>
      <w:lang w:val="en-US" w:eastAsia="en-US"/>
    </w:rPr>
  </w:style>
  <w:style w:type="paragraph" w:styleId="IntenseQuote">
    <w:name w:val="Intense Quote"/>
    <w:basedOn w:val="Normal"/>
    <w:next w:val="Normal"/>
    <w:link w:val="IntenseQuoteChar"/>
    <w:uiPriority w:val="30"/>
    <w:qFormat/>
    <w:rsid w:val="003D21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21C6"/>
    <w:rPr>
      <w:i/>
      <w:iCs/>
      <w:color w:val="4472C4" w:themeColor="accent1"/>
      <w:sz w:val="22"/>
      <w:szCs w:val="22"/>
      <w:lang w:val="en-US" w:eastAsia="en-US"/>
    </w:rPr>
  </w:style>
  <w:style w:type="paragraph" w:styleId="NormalWeb">
    <w:name w:val="Normal (Web)"/>
    <w:basedOn w:val="Normal"/>
    <w:uiPriority w:val="99"/>
    <w:unhideWhenUsed/>
    <w:rsid w:val="002A2737"/>
    <w:pPr>
      <w:spacing w:before="100" w:beforeAutospacing="1" w:after="100" w:afterAutospacing="1" w:line="240" w:lineRule="auto"/>
    </w:pPr>
    <w:rPr>
      <w:rFonts w:ascii="Times New Roman" w:eastAsiaTheme="minorEastAsia" w:hAnsi="Times New Roman"/>
      <w:sz w:val="24"/>
      <w:szCs w:val="24"/>
      <w:lang w:val="en-GB" w:eastAsia="en-GB"/>
    </w:rPr>
  </w:style>
  <w:style w:type="character" w:customStyle="1" w:styleId="Heading3Char">
    <w:name w:val="Heading 3 Char"/>
    <w:basedOn w:val="DefaultParagraphFont"/>
    <w:link w:val="Heading3"/>
    <w:uiPriority w:val="9"/>
    <w:rsid w:val="007579A5"/>
    <w:rPr>
      <w:rFonts w:ascii="Times New Roman" w:eastAsiaTheme="minorEastAsia" w:hAnsi="Times New Roman"/>
      <w:b/>
      <w:bCs/>
      <w:sz w:val="27"/>
      <w:szCs w:val="27"/>
      <w:lang w:val="en-GB" w:eastAsia="en-GB"/>
    </w:rPr>
  </w:style>
  <w:style w:type="character" w:styleId="Strong">
    <w:name w:val="Strong"/>
    <w:basedOn w:val="DefaultParagraphFont"/>
    <w:uiPriority w:val="22"/>
    <w:qFormat/>
    <w:rsid w:val="00757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62551">
      <w:bodyDiv w:val="1"/>
      <w:marLeft w:val="0"/>
      <w:marRight w:val="0"/>
      <w:marTop w:val="0"/>
      <w:marBottom w:val="0"/>
      <w:divBdr>
        <w:top w:val="none" w:sz="0" w:space="0" w:color="auto"/>
        <w:left w:val="none" w:sz="0" w:space="0" w:color="auto"/>
        <w:bottom w:val="none" w:sz="0" w:space="0" w:color="auto"/>
        <w:right w:val="none" w:sz="0" w:space="0" w:color="auto"/>
      </w:divBdr>
    </w:div>
    <w:div w:id="107159936">
      <w:bodyDiv w:val="1"/>
      <w:marLeft w:val="0"/>
      <w:marRight w:val="0"/>
      <w:marTop w:val="0"/>
      <w:marBottom w:val="0"/>
      <w:divBdr>
        <w:top w:val="none" w:sz="0" w:space="0" w:color="auto"/>
        <w:left w:val="none" w:sz="0" w:space="0" w:color="auto"/>
        <w:bottom w:val="none" w:sz="0" w:space="0" w:color="auto"/>
        <w:right w:val="none" w:sz="0" w:space="0" w:color="auto"/>
      </w:divBdr>
    </w:div>
    <w:div w:id="187069625">
      <w:bodyDiv w:val="1"/>
      <w:marLeft w:val="0"/>
      <w:marRight w:val="0"/>
      <w:marTop w:val="0"/>
      <w:marBottom w:val="0"/>
      <w:divBdr>
        <w:top w:val="none" w:sz="0" w:space="0" w:color="auto"/>
        <w:left w:val="none" w:sz="0" w:space="0" w:color="auto"/>
        <w:bottom w:val="none" w:sz="0" w:space="0" w:color="auto"/>
        <w:right w:val="none" w:sz="0" w:space="0" w:color="auto"/>
      </w:divBdr>
      <w:divsChild>
        <w:div w:id="2134594379">
          <w:marLeft w:val="0"/>
          <w:marRight w:val="0"/>
          <w:marTop w:val="0"/>
          <w:marBottom w:val="0"/>
          <w:divBdr>
            <w:top w:val="none" w:sz="0" w:space="0" w:color="auto"/>
            <w:left w:val="none" w:sz="0" w:space="0" w:color="auto"/>
            <w:bottom w:val="none" w:sz="0" w:space="0" w:color="auto"/>
            <w:right w:val="none" w:sz="0" w:space="0" w:color="auto"/>
          </w:divBdr>
        </w:div>
        <w:div w:id="1440760008">
          <w:marLeft w:val="0"/>
          <w:marRight w:val="0"/>
          <w:marTop w:val="0"/>
          <w:marBottom w:val="0"/>
          <w:divBdr>
            <w:top w:val="none" w:sz="0" w:space="0" w:color="auto"/>
            <w:left w:val="none" w:sz="0" w:space="0" w:color="auto"/>
            <w:bottom w:val="none" w:sz="0" w:space="0" w:color="auto"/>
            <w:right w:val="none" w:sz="0" w:space="0" w:color="auto"/>
          </w:divBdr>
        </w:div>
        <w:div w:id="1944416792">
          <w:marLeft w:val="0"/>
          <w:marRight w:val="0"/>
          <w:marTop w:val="0"/>
          <w:marBottom w:val="0"/>
          <w:divBdr>
            <w:top w:val="none" w:sz="0" w:space="0" w:color="auto"/>
            <w:left w:val="none" w:sz="0" w:space="0" w:color="auto"/>
            <w:bottom w:val="none" w:sz="0" w:space="0" w:color="auto"/>
            <w:right w:val="none" w:sz="0" w:space="0" w:color="auto"/>
          </w:divBdr>
        </w:div>
        <w:div w:id="2105568416">
          <w:marLeft w:val="0"/>
          <w:marRight w:val="0"/>
          <w:marTop w:val="0"/>
          <w:marBottom w:val="0"/>
          <w:divBdr>
            <w:top w:val="none" w:sz="0" w:space="0" w:color="auto"/>
            <w:left w:val="none" w:sz="0" w:space="0" w:color="auto"/>
            <w:bottom w:val="none" w:sz="0" w:space="0" w:color="auto"/>
            <w:right w:val="none" w:sz="0" w:space="0" w:color="auto"/>
          </w:divBdr>
        </w:div>
        <w:div w:id="48039644">
          <w:marLeft w:val="0"/>
          <w:marRight w:val="0"/>
          <w:marTop w:val="0"/>
          <w:marBottom w:val="0"/>
          <w:divBdr>
            <w:top w:val="none" w:sz="0" w:space="0" w:color="auto"/>
            <w:left w:val="none" w:sz="0" w:space="0" w:color="auto"/>
            <w:bottom w:val="none" w:sz="0" w:space="0" w:color="auto"/>
            <w:right w:val="none" w:sz="0" w:space="0" w:color="auto"/>
          </w:divBdr>
        </w:div>
        <w:div w:id="1127351748">
          <w:marLeft w:val="0"/>
          <w:marRight w:val="0"/>
          <w:marTop w:val="0"/>
          <w:marBottom w:val="0"/>
          <w:divBdr>
            <w:top w:val="none" w:sz="0" w:space="0" w:color="auto"/>
            <w:left w:val="none" w:sz="0" w:space="0" w:color="auto"/>
            <w:bottom w:val="none" w:sz="0" w:space="0" w:color="auto"/>
            <w:right w:val="none" w:sz="0" w:space="0" w:color="auto"/>
          </w:divBdr>
        </w:div>
        <w:div w:id="498890358">
          <w:marLeft w:val="0"/>
          <w:marRight w:val="0"/>
          <w:marTop w:val="0"/>
          <w:marBottom w:val="0"/>
          <w:divBdr>
            <w:top w:val="none" w:sz="0" w:space="0" w:color="auto"/>
            <w:left w:val="none" w:sz="0" w:space="0" w:color="auto"/>
            <w:bottom w:val="none" w:sz="0" w:space="0" w:color="auto"/>
            <w:right w:val="none" w:sz="0" w:space="0" w:color="auto"/>
          </w:divBdr>
        </w:div>
        <w:div w:id="1434085246">
          <w:marLeft w:val="0"/>
          <w:marRight w:val="0"/>
          <w:marTop w:val="0"/>
          <w:marBottom w:val="0"/>
          <w:divBdr>
            <w:top w:val="none" w:sz="0" w:space="0" w:color="auto"/>
            <w:left w:val="none" w:sz="0" w:space="0" w:color="auto"/>
            <w:bottom w:val="none" w:sz="0" w:space="0" w:color="auto"/>
            <w:right w:val="none" w:sz="0" w:space="0" w:color="auto"/>
          </w:divBdr>
        </w:div>
        <w:div w:id="344747855">
          <w:marLeft w:val="0"/>
          <w:marRight w:val="0"/>
          <w:marTop w:val="0"/>
          <w:marBottom w:val="0"/>
          <w:divBdr>
            <w:top w:val="none" w:sz="0" w:space="0" w:color="auto"/>
            <w:left w:val="none" w:sz="0" w:space="0" w:color="auto"/>
            <w:bottom w:val="none" w:sz="0" w:space="0" w:color="auto"/>
            <w:right w:val="none" w:sz="0" w:space="0" w:color="auto"/>
          </w:divBdr>
        </w:div>
        <w:div w:id="66154538">
          <w:marLeft w:val="0"/>
          <w:marRight w:val="0"/>
          <w:marTop w:val="0"/>
          <w:marBottom w:val="0"/>
          <w:divBdr>
            <w:top w:val="none" w:sz="0" w:space="0" w:color="auto"/>
            <w:left w:val="none" w:sz="0" w:space="0" w:color="auto"/>
            <w:bottom w:val="none" w:sz="0" w:space="0" w:color="auto"/>
            <w:right w:val="none" w:sz="0" w:space="0" w:color="auto"/>
          </w:divBdr>
        </w:div>
        <w:div w:id="415791170">
          <w:marLeft w:val="0"/>
          <w:marRight w:val="0"/>
          <w:marTop w:val="0"/>
          <w:marBottom w:val="0"/>
          <w:divBdr>
            <w:top w:val="none" w:sz="0" w:space="0" w:color="auto"/>
            <w:left w:val="none" w:sz="0" w:space="0" w:color="auto"/>
            <w:bottom w:val="none" w:sz="0" w:space="0" w:color="auto"/>
            <w:right w:val="none" w:sz="0" w:space="0" w:color="auto"/>
          </w:divBdr>
        </w:div>
        <w:div w:id="574828332">
          <w:marLeft w:val="0"/>
          <w:marRight w:val="0"/>
          <w:marTop w:val="0"/>
          <w:marBottom w:val="0"/>
          <w:divBdr>
            <w:top w:val="none" w:sz="0" w:space="0" w:color="auto"/>
            <w:left w:val="none" w:sz="0" w:space="0" w:color="auto"/>
            <w:bottom w:val="none" w:sz="0" w:space="0" w:color="auto"/>
            <w:right w:val="none" w:sz="0" w:space="0" w:color="auto"/>
          </w:divBdr>
        </w:div>
        <w:div w:id="625700336">
          <w:marLeft w:val="0"/>
          <w:marRight w:val="0"/>
          <w:marTop w:val="0"/>
          <w:marBottom w:val="0"/>
          <w:divBdr>
            <w:top w:val="none" w:sz="0" w:space="0" w:color="auto"/>
            <w:left w:val="none" w:sz="0" w:space="0" w:color="auto"/>
            <w:bottom w:val="none" w:sz="0" w:space="0" w:color="auto"/>
            <w:right w:val="none" w:sz="0" w:space="0" w:color="auto"/>
          </w:divBdr>
        </w:div>
        <w:div w:id="348802359">
          <w:marLeft w:val="0"/>
          <w:marRight w:val="0"/>
          <w:marTop w:val="0"/>
          <w:marBottom w:val="0"/>
          <w:divBdr>
            <w:top w:val="none" w:sz="0" w:space="0" w:color="auto"/>
            <w:left w:val="none" w:sz="0" w:space="0" w:color="auto"/>
            <w:bottom w:val="none" w:sz="0" w:space="0" w:color="auto"/>
            <w:right w:val="none" w:sz="0" w:space="0" w:color="auto"/>
          </w:divBdr>
        </w:div>
      </w:divsChild>
    </w:div>
    <w:div w:id="362705955">
      <w:bodyDiv w:val="1"/>
      <w:marLeft w:val="0"/>
      <w:marRight w:val="0"/>
      <w:marTop w:val="0"/>
      <w:marBottom w:val="0"/>
      <w:divBdr>
        <w:top w:val="none" w:sz="0" w:space="0" w:color="auto"/>
        <w:left w:val="none" w:sz="0" w:space="0" w:color="auto"/>
        <w:bottom w:val="none" w:sz="0" w:space="0" w:color="auto"/>
        <w:right w:val="none" w:sz="0" w:space="0" w:color="auto"/>
      </w:divBdr>
    </w:div>
    <w:div w:id="560402881">
      <w:bodyDiv w:val="1"/>
      <w:marLeft w:val="0"/>
      <w:marRight w:val="0"/>
      <w:marTop w:val="0"/>
      <w:marBottom w:val="0"/>
      <w:divBdr>
        <w:top w:val="none" w:sz="0" w:space="0" w:color="auto"/>
        <w:left w:val="none" w:sz="0" w:space="0" w:color="auto"/>
        <w:bottom w:val="none" w:sz="0" w:space="0" w:color="auto"/>
        <w:right w:val="none" w:sz="0" w:space="0" w:color="auto"/>
      </w:divBdr>
    </w:div>
    <w:div w:id="621957979">
      <w:bodyDiv w:val="1"/>
      <w:marLeft w:val="0"/>
      <w:marRight w:val="0"/>
      <w:marTop w:val="0"/>
      <w:marBottom w:val="0"/>
      <w:divBdr>
        <w:top w:val="none" w:sz="0" w:space="0" w:color="auto"/>
        <w:left w:val="none" w:sz="0" w:space="0" w:color="auto"/>
        <w:bottom w:val="none" w:sz="0" w:space="0" w:color="auto"/>
        <w:right w:val="none" w:sz="0" w:space="0" w:color="auto"/>
      </w:divBdr>
    </w:div>
    <w:div w:id="850098359">
      <w:bodyDiv w:val="1"/>
      <w:marLeft w:val="0"/>
      <w:marRight w:val="0"/>
      <w:marTop w:val="0"/>
      <w:marBottom w:val="0"/>
      <w:divBdr>
        <w:top w:val="none" w:sz="0" w:space="0" w:color="auto"/>
        <w:left w:val="none" w:sz="0" w:space="0" w:color="auto"/>
        <w:bottom w:val="none" w:sz="0" w:space="0" w:color="auto"/>
        <w:right w:val="none" w:sz="0" w:space="0" w:color="auto"/>
      </w:divBdr>
    </w:div>
    <w:div w:id="2040622041">
      <w:bodyDiv w:val="1"/>
      <w:marLeft w:val="0"/>
      <w:marRight w:val="0"/>
      <w:marTop w:val="0"/>
      <w:marBottom w:val="0"/>
      <w:divBdr>
        <w:top w:val="none" w:sz="0" w:space="0" w:color="auto"/>
        <w:left w:val="none" w:sz="0" w:space="0" w:color="auto"/>
        <w:bottom w:val="none" w:sz="0" w:space="0" w:color="auto"/>
        <w:right w:val="none" w:sz="0" w:space="0" w:color="auto"/>
      </w:divBdr>
    </w:div>
    <w:div w:id="2089039942">
      <w:bodyDiv w:val="1"/>
      <w:marLeft w:val="0"/>
      <w:marRight w:val="0"/>
      <w:marTop w:val="0"/>
      <w:marBottom w:val="0"/>
      <w:divBdr>
        <w:top w:val="none" w:sz="0" w:space="0" w:color="auto"/>
        <w:left w:val="none" w:sz="0" w:space="0" w:color="auto"/>
        <w:bottom w:val="none" w:sz="0" w:space="0" w:color="auto"/>
        <w:right w:val="none" w:sz="0" w:space="0" w:color="auto"/>
      </w:divBdr>
    </w:div>
    <w:div w:id="213798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7A031-F58E-4BFF-A011-64B0FC0D7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cp:lastModifiedBy>jawariashakeel197@gmail.com</cp:lastModifiedBy>
  <cp:revision>2</cp:revision>
  <dcterms:created xsi:type="dcterms:W3CDTF">2025-01-06T15:37:00Z</dcterms:created>
  <dcterms:modified xsi:type="dcterms:W3CDTF">2025-01-06T15:37:00Z</dcterms:modified>
</cp:coreProperties>
</file>