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kern w:val="2"/>
          <w:sz w:val="21"/>
        </w:rPr>
        <w:id w:val="1799490204"/>
        <w:docPartObj>
          <w:docPartGallery w:val="Cover Pages"/>
          <w:docPartUnique/>
        </w:docPartObj>
      </w:sdtPr>
      <w:sdtEndPr>
        <w:rPr>
          <w:sz w:val="18"/>
        </w:rPr>
      </w:sdtEndPr>
      <w:sdtContent>
        <w:p w14:paraId="77E91D2D" w14:textId="77777777" w:rsidR="00CE12B6" w:rsidRPr="00392920" w:rsidRDefault="00CE12B6" w:rsidP="00CE7662">
          <w:pPr>
            <w:pStyle w:val="af3"/>
            <w:spacing w:before="1540" w:after="240"/>
            <w:jc w:val="center"/>
            <w:rPr>
              <w:rFonts w:hint="eastAsia"/>
            </w:rPr>
          </w:pPr>
        </w:p>
        <w:p w14:paraId="45113FC2" w14:textId="0C21F1F2" w:rsidR="00CE12B6" w:rsidRDefault="00351B47" w:rsidP="00CE12B6">
          <w:pPr>
            <w:pStyle w:val="af3"/>
            <w:jc w:val="center"/>
            <w:rPr>
              <w:rFonts w:ascii="黑体" w:eastAsia="黑体" w:hAnsi="黑体" w:cstheme="majorBidi"/>
              <w:b/>
              <w:caps/>
              <w:sz w:val="84"/>
              <w:szCs w:val="84"/>
            </w:rPr>
          </w:pPr>
          <w:r>
            <w:rPr>
              <w:rFonts w:ascii="黑体" w:eastAsia="黑体" w:hAnsi="黑体" w:cstheme="majorBidi" w:hint="eastAsia"/>
              <w:b/>
              <w:caps/>
              <w:sz w:val="84"/>
              <w:szCs w:val="84"/>
            </w:rPr>
            <w:t>详细</w:t>
          </w:r>
          <w:r w:rsidR="00CE12B6" w:rsidRPr="00CE12B6">
            <w:rPr>
              <w:rFonts w:ascii="黑体" w:eastAsia="黑体" w:hAnsi="黑体" w:cstheme="majorBidi" w:hint="eastAsia"/>
              <w:b/>
              <w:caps/>
              <w:sz w:val="84"/>
              <w:szCs w:val="84"/>
            </w:rPr>
            <w:t>设计文档</w:t>
          </w:r>
        </w:p>
        <w:p w14:paraId="41C7CB6B" w14:textId="77777777" w:rsidR="00CE12B6" w:rsidRPr="00CE12B6" w:rsidRDefault="00CE12B6" w:rsidP="00CE12B6">
          <w:pPr>
            <w:pStyle w:val="af3"/>
            <w:jc w:val="center"/>
            <w:rPr>
              <w:sz w:val="18"/>
              <w:szCs w:val="28"/>
            </w:rPr>
          </w:pPr>
          <w:r w:rsidRPr="00CE12B6">
            <w:rPr>
              <w:rFonts w:ascii="黑体" w:eastAsia="黑体" w:hAnsi="黑体" w:cstheme="majorBidi" w:hint="eastAsia"/>
              <w:caps/>
              <w:sz w:val="44"/>
              <w:szCs w:val="84"/>
            </w:rPr>
            <w:t>——软件类项目——</w:t>
          </w:r>
        </w:p>
        <w:p w14:paraId="28D3AED3" w14:textId="77777777" w:rsidR="00CE12B6" w:rsidRPr="00392920" w:rsidRDefault="00CE12B6">
          <w:pPr>
            <w:pStyle w:val="af3"/>
            <w:spacing w:before="480"/>
            <w:jc w:val="center"/>
          </w:pPr>
          <w:r w:rsidRPr="00392920">
            <w:rPr>
              <w:noProof/>
              <w:kern w:val="2"/>
              <w:sz w:val="21"/>
            </w:rPr>
            <w:t xml:space="preserve"> </w:t>
          </w:r>
        </w:p>
        <w:p w14:paraId="5BE69E28" w14:textId="77777777" w:rsidR="00CE12B6" w:rsidRPr="00392920" w:rsidRDefault="00CE12B6" w:rsidP="00CE7662">
          <w:pPr>
            <w:adjustRightInd w:val="0"/>
            <w:snapToGrid w:val="0"/>
            <w:spacing w:line="480" w:lineRule="auto"/>
            <w:ind w:leftChars="400" w:left="720" w:right="180" w:firstLine="643"/>
            <w:rPr>
              <w:rFonts w:asciiTheme="minorEastAsia" w:hAnsiTheme="minorEastAsia"/>
              <w:b/>
              <w:sz w:val="32"/>
              <w:szCs w:val="32"/>
            </w:rPr>
          </w:pPr>
        </w:p>
        <w:p w14:paraId="394E45A4" w14:textId="77777777" w:rsidR="00CE12B6" w:rsidRPr="00392920" w:rsidRDefault="00CE12B6" w:rsidP="00CE7662">
          <w:pPr>
            <w:adjustRightInd w:val="0"/>
            <w:snapToGrid w:val="0"/>
            <w:spacing w:line="480" w:lineRule="auto"/>
            <w:ind w:leftChars="0" w:left="0" w:right="180" w:firstLine="643"/>
            <w:rPr>
              <w:rFonts w:asciiTheme="minorEastAsia" w:hAnsiTheme="minorEastAsia"/>
              <w:b/>
              <w:sz w:val="32"/>
              <w:szCs w:val="32"/>
            </w:rPr>
          </w:pPr>
        </w:p>
        <w:p w14:paraId="0AD267A4" w14:textId="5829D6F6" w:rsidR="00CE12B6" w:rsidRPr="00093529" w:rsidRDefault="00CE12B6" w:rsidP="00093529">
          <w:pPr>
            <w:adjustRightInd w:val="0"/>
            <w:snapToGrid w:val="0"/>
            <w:spacing w:line="480" w:lineRule="auto"/>
            <w:ind w:leftChars="400" w:left="720" w:right="180" w:firstLine="643"/>
            <w:rPr>
              <w:rFonts w:asciiTheme="minorEastAsia" w:hAnsiTheme="minorEastAsia"/>
              <w:b/>
              <w:sz w:val="36"/>
              <w:szCs w:val="36"/>
              <w:u w:val="single"/>
            </w:rPr>
          </w:pPr>
          <w:r w:rsidRPr="00392920">
            <w:rPr>
              <w:rFonts w:asciiTheme="minorEastAsia" w:hAnsiTheme="minorEastAsia" w:hint="eastAsia"/>
              <w:b/>
              <w:sz w:val="32"/>
              <w:szCs w:val="32"/>
            </w:rPr>
            <w:t>项 目 名 称：</w:t>
          </w:r>
          <w:r>
            <w:rPr>
              <w:rFonts w:asciiTheme="minorEastAsia" w:hAnsiTheme="minorEastAsia" w:hint="eastAsia"/>
              <w:b/>
              <w:bCs/>
              <w:sz w:val="32"/>
              <w:szCs w:val="32"/>
              <w:u w:val="single"/>
            </w:rPr>
            <w:t xml:space="preserve"> </w:t>
          </w:r>
          <w:r>
            <w:rPr>
              <w:rFonts w:asciiTheme="minorEastAsia" w:hAnsiTheme="minorEastAsia"/>
              <w:b/>
              <w:bCs/>
              <w:sz w:val="32"/>
              <w:szCs w:val="32"/>
              <w:u w:val="single"/>
            </w:rPr>
            <w:t xml:space="preserve">  </w:t>
          </w:r>
          <w:r w:rsidR="0078341F">
            <w:rPr>
              <w:rFonts w:asciiTheme="minorEastAsia" w:hAnsiTheme="minorEastAsia" w:hint="eastAsia"/>
              <w:b/>
              <w:bCs/>
              <w:sz w:val="32"/>
              <w:szCs w:val="32"/>
              <w:u w:val="single"/>
            </w:rPr>
            <w:t>全球智能诊断数据中台</w:t>
          </w:r>
          <w:r>
            <w:rPr>
              <w:rFonts w:asciiTheme="minorEastAsia" w:hAnsiTheme="minorEastAsia"/>
              <w:b/>
              <w:bCs/>
              <w:sz w:val="32"/>
              <w:szCs w:val="32"/>
              <w:u w:val="single"/>
            </w:rPr>
            <w:t xml:space="preserve">  </w:t>
          </w:r>
        </w:p>
        <w:p w14:paraId="44DEC7DC" w14:textId="77777777" w:rsidR="00CE12B6" w:rsidRDefault="00CE12B6" w:rsidP="00314289">
          <w:pPr>
            <w:adjustRightInd w:val="0"/>
            <w:snapToGrid w:val="0"/>
            <w:spacing w:line="480" w:lineRule="auto"/>
            <w:ind w:leftChars="400" w:left="720" w:right="180" w:firstLine="643"/>
            <w:rPr>
              <w:rFonts w:asciiTheme="minorEastAsia" w:hAnsiTheme="minorEastAsia"/>
              <w:b/>
              <w:sz w:val="32"/>
              <w:szCs w:val="32"/>
              <w:u w:val="single"/>
            </w:rPr>
          </w:pPr>
          <w:r w:rsidRPr="00392920">
            <w:rPr>
              <w:rFonts w:asciiTheme="minorEastAsia" w:hAnsiTheme="minorEastAsia" w:hint="eastAsia"/>
              <w:b/>
              <w:sz w:val="32"/>
              <w:szCs w:val="32"/>
            </w:rPr>
            <w:t>申 报 单 位：</w:t>
          </w:r>
          <w:r w:rsidRPr="00314289">
            <w:rPr>
              <w:rFonts w:asciiTheme="minorEastAsia" w:hAnsiTheme="minorEastAsia" w:hint="eastAsia"/>
              <w:b/>
              <w:sz w:val="32"/>
              <w:szCs w:val="32"/>
              <w:u w:val="single"/>
            </w:rPr>
            <w:t xml:space="preserve"> </w:t>
          </w:r>
          <w:r>
            <w:rPr>
              <w:rFonts w:asciiTheme="minorEastAsia" w:hAnsiTheme="minorEastAsia"/>
              <w:b/>
              <w:sz w:val="32"/>
              <w:szCs w:val="32"/>
              <w:u w:val="single"/>
            </w:rPr>
            <w:t xml:space="preserve">     </w:t>
          </w:r>
          <w:r>
            <w:rPr>
              <w:rFonts w:asciiTheme="minorEastAsia" w:hAnsiTheme="minorEastAsia" w:hint="eastAsia"/>
              <w:b/>
              <w:bCs/>
              <w:sz w:val="32"/>
              <w:szCs w:val="32"/>
              <w:u w:val="single"/>
            </w:rPr>
            <w:t>X</w:t>
          </w:r>
          <w:r>
            <w:rPr>
              <w:rFonts w:asciiTheme="minorEastAsia" w:hAnsiTheme="minorEastAsia"/>
              <w:b/>
              <w:bCs/>
              <w:sz w:val="32"/>
              <w:szCs w:val="32"/>
              <w:u w:val="single"/>
            </w:rPr>
            <w:t xml:space="preserve">XX      </w:t>
          </w:r>
          <w:r w:rsidRPr="00314289">
            <w:rPr>
              <w:rFonts w:asciiTheme="minorEastAsia" w:hAnsiTheme="minorEastAsia"/>
              <w:b/>
              <w:sz w:val="32"/>
              <w:szCs w:val="32"/>
              <w:u w:val="single"/>
            </w:rPr>
            <w:t xml:space="preserve">          </w:t>
          </w:r>
        </w:p>
        <w:p w14:paraId="31A60F20" w14:textId="77777777" w:rsidR="00CE12B6" w:rsidRPr="00314289" w:rsidRDefault="00CE12B6" w:rsidP="00093529">
          <w:pPr>
            <w:adjustRightInd w:val="0"/>
            <w:snapToGrid w:val="0"/>
            <w:spacing w:line="480" w:lineRule="auto"/>
            <w:ind w:leftChars="400" w:left="720" w:right="180" w:firstLine="643"/>
            <w:rPr>
              <w:rFonts w:asciiTheme="minorEastAsia" w:hAnsiTheme="minorEastAsia"/>
              <w:b/>
              <w:bCs/>
              <w:sz w:val="32"/>
              <w:szCs w:val="32"/>
              <w:u w:val="single"/>
            </w:rPr>
          </w:pPr>
          <w:r>
            <w:rPr>
              <w:rFonts w:asciiTheme="minorEastAsia" w:hAnsiTheme="minorEastAsia" w:hint="eastAsia"/>
              <w:b/>
              <w:sz w:val="32"/>
              <w:szCs w:val="32"/>
            </w:rPr>
            <w:t>项 目 总 监</w:t>
          </w:r>
          <w:r w:rsidRPr="00392920">
            <w:rPr>
              <w:rFonts w:asciiTheme="minorEastAsia" w:hAnsiTheme="minorEastAsia" w:hint="eastAsia"/>
              <w:b/>
              <w:sz w:val="32"/>
              <w:szCs w:val="32"/>
            </w:rPr>
            <w:t>：</w:t>
          </w:r>
          <w:r w:rsidRPr="00314289">
            <w:rPr>
              <w:rFonts w:asciiTheme="minorEastAsia" w:hAnsiTheme="minorEastAsia" w:hint="eastAsia"/>
              <w:b/>
              <w:sz w:val="32"/>
              <w:szCs w:val="32"/>
              <w:u w:val="single"/>
            </w:rPr>
            <w:t xml:space="preserve"> </w:t>
          </w:r>
          <w:r>
            <w:rPr>
              <w:rFonts w:asciiTheme="minorEastAsia" w:hAnsiTheme="minorEastAsia"/>
              <w:b/>
              <w:sz w:val="32"/>
              <w:szCs w:val="32"/>
              <w:u w:val="single"/>
            </w:rPr>
            <w:t xml:space="preserve">     </w:t>
          </w:r>
          <w:r>
            <w:rPr>
              <w:rFonts w:asciiTheme="minorEastAsia" w:hAnsiTheme="minorEastAsia" w:hint="eastAsia"/>
              <w:b/>
              <w:bCs/>
              <w:sz w:val="32"/>
              <w:szCs w:val="32"/>
              <w:u w:val="single"/>
            </w:rPr>
            <w:t>X</w:t>
          </w:r>
          <w:r>
            <w:rPr>
              <w:rFonts w:asciiTheme="minorEastAsia" w:hAnsiTheme="minorEastAsia"/>
              <w:b/>
              <w:bCs/>
              <w:sz w:val="32"/>
              <w:szCs w:val="32"/>
              <w:u w:val="single"/>
            </w:rPr>
            <w:t>XX</w:t>
          </w:r>
          <w:r>
            <w:rPr>
              <w:rFonts w:asciiTheme="minorEastAsia" w:hAnsiTheme="minorEastAsia" w:hint="eastAsia"/>
              <w:b/>
              <w:bCs/>
              <w:sz w:val="32"/>
              <w:szCs w:val="32"/>
              <w:u w:val="single"/>
            </w:rPr>
            <w:t xml:space="preserve"> </w:t>
          </w:r>
          <w:r>
            <w:rPr>
              <w:rFonts w:asciiTheme="minorEastAsia" w:hAnsiTheme="minorEastAsia"/>
              <w:b/>
              <w:bCs/>
              <w:sz w:val="32"/>
              <w:szCs w:val="32"/>
              <w:u w:val="single"/>
            </w:rPr>
            <w:t xml:space="preserve">    </w:t>
          </w:r>
          <w:r>
            <w:rPr>
              <w:rFonts w:asciiTheme="minorEastAsia" w:hAnsiTheme="minorEastAsia"/>
              <w:b/>
              <w:sz w:val="32"/>
              <w:szCs w:val="32"/>
              <w:u w:val="single"/>
            </w:rPr>
            <w:t xml:space="preserve">           </w:t>
          </w:r>
        </w:p>
        <w:p w14:paraId="4A9F0E0C" w14:textId="77777777" w:rsidR="00CE12B6" w:rsidRPr="00392920" w:rsidRDefault="00CE12B6" w:rsidP="00265BBC">
          <w:pPr>
            <w:spacing w:line="480" w:lineRule="auto"/>
            <w:ind w:leftChars="0" w:left="0" w:right="180" w:firstLineChars="0" w:firstLine="0"/>
            <w:rPr>
              <w:rFonts w:asciiTheme="minorEastAsia" w:hAnsiTheme="minorEastAsia"/>
              <w:b/>
              <w:sz w:val="32"/>
              <w:szCs w:val="32"/>
            </w:rPr>
          </w:pPr>
        </w:p>
        <w:p w14:paraId="52EAD0E1" w14:textId="77777777" w:rsidR="00CE12B6" w:rsidRPr="00776385" w:rsidRDefault="00CE12B6" w:rsidP="00776385">
          <w:pPr>
            <w:spacing w:line="480" w:lineRule="auto"/>
            <w:ind w:left="180" w:right="180" w:firstLineChars="0" w:firstLine="0"/>
            <w:rPr>
              <w:rFonts w:asciiTheme="minorEastAsia" w:hAnsiTheme="minorEastAsia"/>
              <w:b/>
              <w:color w:val="808080" w:themeColor="background1" w:themeShade="80"/>
              <w:sz w:val="32"/>
              <w:szCs w:val="32"/>
            </w:rPr>
          </w:pPr>
          <w:r w:rsidRPr="00392920">
            <w:rPr>
              <w:rFonts w:asciiTheme="minorEastAsia" w:hAnsiTheme="minorEastAsia"/>
              <w:b/>
              <w:sz w:val="32"/>
              <w:szCs w:val="32"/>
            </w:rPr>
            <w:t>编制：</w:t>
          </w:r>
          <w:r w:rsidRPr="00776385">
            <w:rPr>
              <w:rFonts w:asciiTheme="minorEastAsia" w:hAnsiTheme="minorEastAsia"/>
              <w:b/>
              <w:color w:val="808080" w:themeColor="background1" w:themeShade="80"/>
              <w:sz w:val="32"/>
              <w:szCs w:val="32"/>
            </w:rPr>
            <w:t>项目工程师</w:t>
          </w:r>
          <w:r w:rsidRPr="00392920">
            <w:rPr>
              <w:rFonts w:asciiTheme="minorEastAsia" w:hAnsiTheme="minorEastAsia" w:hint="eastAsia"/>
              <w:b/>
              <w:sz w:val="32"/>
              <w:szCs w:val="32"/>
            </w:rPr>
            <w:t xml:space="preserve"> </w:t>
          </w:r>
          <w:r>
            <w:rPr>
              <w:rFonts w:asciiTheme="minorEastAsia" w:hAnsiTheme="minorEastAsia"/>
              <w:b/>
              <w:sz w:val="32"/>
              <w:szCs w:val="32"/>
            </w:rPr>
            <w:t xml:space="preserve">  </w:t>
          </w:r>
          <w:r w:rsidRPr="00392920">
            <w:rPr>
              <w:rFonts w:asciiTheme="minorEastAsia" w:hAnsiTheme="minorEastAsia"/>
              <w:b/>
              <w:sz w:val="32"/>
              <w:szCs w:val="32"/>
            </w:rPr>
            <w:t>审核：</w:t>
          </w:r>
          <w:r w:rsidRPr="00776385">
            <w:rPr>
              <w:rFonts w:asciiTheme="minorEastAsia" w:hAnsiTheme="minorEastAsia"/>
              <w:b/>
              <w:color w:val="808080" w:themeColor="background1" w:themeShade="80"/>
              <w:sz w:val="32"/>
              <w:szCs w:val="32"/>
            </w:rPr>
            <w:t>技术负责</w:t>
          </w:r>
          <w:r>
            <w:rPr>
              <w:rFonts w:asciiTheme="minorEastAsia" w:hAnsiTheme="minorEastAsia" w:hint="eastAsia"/>
              <w:b/>
              <w:sz w:val="32"/>
              <w:szCs w:val="32"/>
            </w:rPr>
            <w:t xml:space="preserve"> </w:t>
          </w:r>
          <w:r>
            <w:rPr>
              <w:rFonts w:asciiTheme="minorEastAsia" w:hAnsiTheme="minorEastAsia"/>
              <w:b/>
              <w:sz w:val="32"/>
              <w:szCs w:val="32"/>
            </w:rPr>
            <w:t xml:space="preserve"> </w:t>
          </w:r>
          <w:r w:rsidRPr="00392920">
            <w:rPr>
              <w:rFonts w:asciiTheme="minorEastAsia" w:hAnsiTheme="minorEastAsia"/>
              <w:b/>
              <w:sz w:val="32"/>
              <w:szCs w:val="32"/>
            </w:rPr>
            <w:t>批准：</w:t>
          </w:r>
          <w:r w:rsidRPr="00776385">
            <w:rPr>
              <w:rFonts w:asciiTheme="minorEastAsia" w:hAnsiTheme="minorEastAsia"/>
              <w:b/>
              <w:color w:val="808080" w:themeColor="background1" w:themeShade="80"/>
              <w:sz w:val="32"/>
              <w:szCs w:val="32"/>
            </w:rPr>
            <w:t>项目总监</w:t>
          </w:r>
        </w:p>
        <w:p w14:paraId="155C1E82" w14:textId="77777777" w:rsidR="00CE12B6" w:rsidRDefault="00CE12B6" w:rsidP="00CE7662">
          <w:pPr>
            <w:spacing w:line="480" w:lineRule="auto"/>
            <w:ind w:left="180" w:right="180" w:firstLine="643"/>
            <w:rPr>
              <w:rFonts w:asciiTheme="minorEastAsia" w:hAnsiTheme="minorEastAsia"/>
              <w:b/>
              <w:sz w:val="32"/>
              <w:szCs w:val="32"/>
            </w:rPr>
          </w:pPr>
        </w:p>
        <w:p w14:paraId="0A0B21BE" w14:textId="77777777" w:rsidR="00CE12B6" w:rsidRDefault="00CE12B6" w:rsidP="008306BB">
          <w:pPr>
            <w:widowControl/>
            <w:ind w:left="180" w:right="180" w:firstLine="360"/>
            <w:jc w:val="left"/>
          </w:pPr>
        </w:p>
        <w:p w14:paraId="681A388F" w14:textId="77777777" w:rsidR="00CE12B6" w:rsidRDefault="00CE12B6" w:rsidP="008306BB">
          <w:pPr>
            <w:widowControl/>
            <w:ind w:left="180" w:right="180" w:firstLine="360"/>
            <w:jc w:val="left"/>
          </w:pPr>
        </w:p>
        <w:p w14:paraId="50F8AB2D" w14:textId="77777777" w:rsidR="00CE12B6" w:rsidRDefault="00CE12B6" w:rsidP="008306BB">
          <w:pPr>
            <w:widowControl/>
            <w:ind w:left="180" w:right="180" w:firstLine="360"/>
            <w:jc w:val="left"/>
          </w:pPr>
        </w:p>
        <w:p w14:paraId="6ECBC665" w14:textId="77777777" w:rsidR="00CE12B6" w:rsidRDefault="00CE12B6" w:rsidP="008306BB">
          <w:pPr>
            <w:widowControl/>
            <w:ind w:left="180" w:right="180" w:firstLine="360"/>
            <w:jc w:val="left"/>
          </w:pPr>
        </w:p>
        <w:p w14:paraId="1A8703DC" w14:textId="77777777" w:rsidR="008306BB" w:rsidRDefault="00CE12B6" w:rsidP="008306BB">
          <w:pPr>
            <w:widowControl/>
            <w:ind w:left="180" w:right="180" w:firstLine="360"/>
            <w:jc w:val="left"/>
          </w:pPr>
          <w:r w:rsidRPr="00392920">
            <w:br w:type="page"/>
          </w:r>
        </w:p>
      </w:sdtContent>
    </w:sdt>
    <w:sdt>
      <w:sdtPr>
        <w:rPr>
          <w:rFonts w:asciiTheme="minorHAnsi" w:eastAsiaTheme="minorEastAsia" w:hAnsiTheme="minorHAnsi" w:cstheme="minorBidi"/>
          <w:color w:val="auto"/>
          <w:kern w:val="2"/>
          <w:sz w:val="21"/>
          <w:szCs w:val="22"/>
          <w:lang w:val="zh-CN"/>
        </w:rPr>
        <w:id w:val="-861121698"/>
        <w:docPartObj>
          <w:docPartGallery w:val="Table of Contents"/>
          <w:docPartUnique/>
        </w:docPartObj>
      </w:sdtPr>
      <w:sdtEndPr>
        <w:rPr>
          <w:b/>
          <w:bCs/>
          <w:sz w:val="18"/>
        </w:rPr>
      </w:sdtEndPr>
      <w:sdtContent>
        <w:p w14:paraId="48ABC971" w14:textId="77777777" w:rsidR="00CE0D23" w:rsidRPr="00EE1294" w:rsidRDefault="00CE0D23" w:rsidP="00BB47ED">
          <w:pPr>
            <w:pStyle w:val="TOC"/>
            <w:numPr>
              <w:ilvl w:val="0"/>
              <w:numId w:val="0"/>
            </w:numPr>
            <w:spacing w:after="1060"/>
            <w:ind w:left="850" w:right="210"/>
            <w:jc w:val="center"/>
            <w:rPr>
              <w:sz w:val="56"/>
            </w:rPr>
          </w:pPr>
          <w:r w:rsidRPr="007A4A8E">
            <w:rPr>
              <w:spacing w:val="280"/>
              <w:sz w:val="56"/>
              <w:fitText w:val="1680" w:id="-1419548158"/>
              <w:lang w:val="zh-CN"/>
            </w:rPr>
            <w:t>目</w:t>
          </w:r>
          <w:r w:rsidRPr="007A4A8E">
            <w:rPr>
              <w:sz w:val="56"/>
              <w:fitText w:val="1680" w:id="-1419548158"/>
              <w:lang w:val="zh-CN"/>
            </w:rPr>
            <w:t>录</w:t>
          </w:r>
        </w:p>
        <w:p w14:paraId="1C65E90F" w14:textId="0D0CAF59" w:rsidR="00F32562" w:rsidRDefault="00222FA6">
          <w:pPr>
            <w:pStyle w:val="TOC1"/>
            <w:tabs>
              <w:tab w:val="left" w:pos="1260"/>
            </w:tabs>
            <w:ind w:left="180" w:right="180" w:firstLine="562"/>
            <w:rPr>
              <w:rFonts w:eastAsiaTheme="minorEastAsia"/>
              <w:b w:val="0"/>
              <w:noProof/>
              <w:sz w:val="21"/>
            </w:rPr>
          </w:pPr>
          <w:r>
            <w:fldChar w:fldCharType="begin"/>
          </w:r>
          <w:r>
            <w:instrText xml:space="preserve"> TOC \o "1-4" \h \z \u </w:instrText>
          </w:r>
          <w:r>
            <w:fldChar w:fldCharType="separate"/>
          </w:r>
          <w:hyperlink w:anchor="_Toc232683396" w:history="1">
            <w:r w:rsidR="00F32562" w:rsidRPr="008A54F0">
              <w:rPr>
                <w:rStyle w:val="af1"/>
                <w:noProof/>
              </w:rPr>
              <w:t>1.</w:t>
            </w:r>
            <w:r w:rsidR="00F32562">
              <w:rPr>
                <w:rFonts w:eastAsiaTheme="minorEastAsia"/>
                <w:b w:val="0"/>
                <w:noProof/>
                <w:sz w:val="21"/>
              </w:rPr>
              <w:tab/>
            </w:r>
            <w:r w:rsidR="00F32562" w:rsidRPr="008A54F0">
              <w:rPr>
                <w:rStyle w:val="af1"/>
                <w:noProof/>
              </w:rPr>
              <w:t>引言</w:t>
            </w:r>
            <w:r w:rsidR="00F32562">
              <w:rPr>
                <w:noProof/>
                <w:webHidden/>
              </w:rPr>
              <w:tab/>
            </w:r>
            <w:r w:rsidR="00F32562">
              <w:rPr>
                <w:noProof/>
                <w:webHidden/>
              </w:rPr>
              <w:fldChar w:fldCharType="begin"/>
            </w:r>
            <w:r w:rsidR="00F32562">
              <w:rPr>
                <w:noProof/>
                <w:webHidden/>
              </w:rPr>
              <w:instrText xml:space="preserve"> PAGEREF _Toc232683396 \h </w:instrText>
            </w:r>
            <w:r w:rsidR="00F32562">
              <w:rPr>
                <w:noProof/>
                <w:webHidden/>
              </w:rPr>
            </w:r>
            <w:r w:rsidR="00F32562">
              <w:rPr>
                <w:noProof/>
                <w:webHidden/>
              </w:rPr>
              <w:fldChar w:fldCharType="separate"/>
            </w:r>
            <w:r w:rsidR="00F32562">
              <w:rPr>
                <w:noProof/>
                <w:webHidden/>
              </w:rPr>
              <w:t>2</w:t>
            </w:r>
            <w:r w:rsidR="00F32562">
              <w:rPr>
                <w:noProof/>
                <w:webHidden/>
              </w:rPr>
              <w:fldChar w:fldCharType="end"/>
            </w:r>
          </w:hyperlink>
        </w:p>
        <w:p w14:paraId="0CAAA2CB" w14:textId="6206B9A2" w:rsidR="00F32562" w:rsidRDefault="00F32562">
          <w:pPr>
            <w:pStyle w:val="TOC2"/>
            <w:ind w:left="360" w:right="180" w:firstLine="360"/>
            <w:rPr>
              <w:rFonts w:eastAsiaTheme="minorEastAsia"/>
              <w:noProof/>
              <w:sz w:val="21"/>
            </w:rPr>
          </w:pPr>
          <w:hyperlink w:anchor="_Toc232683397" w:history="1">
            <w:r w:rsidRPr="008A54F0">
              <w:rPr>
                <w:rStyle w:val="af1"/>
                <w:noProof/>
              </w:rPr>
              <w:t>1.1</w:t>
            </w:r>
            <w:r w:rsidRPr="008A54F0">
              <w:rPr>
                <w:rStyle w:val="af1"/>
                <w:noProof/>
              </w:rPr>
              <w:t>目的和范围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_Toc232683397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33FE05" w14:textId="38F7640A" w:rsidR="00F32562" w:rsidRDefault="00F32562">
          <w:pPr>
            <w:pStyle w:val="TOC2"/>
            <w:ind w:left="360" w:right="180" w:firstLine="360"/>
            <w:rPr>
              <w:rFonts w:eastAsiaTheme="minorEastAsia"/>
              <w:noProof/>
              <w:sz w:val="21"/>
            </w:rPr>
          </w:pPr>
          <w:hyperlink w:anchor="_Toc232683398" w:history="1">
            <w:r w:rsidRPr="008A54F0">
              <w:rPr>
                <w:rStyle w:val="af1"/>
                <w:noProof/>
              </w:rPr>
              <w:t>1.1</w:t>
            </w:r>
            <w:r w:rsidRPr="008A54F0">
              <w:rPr>
                <w:rStyle w:val="af1"/>
                <w:noProof/>
              </w:rPr>
              <w:t>术语和缩略语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_Toc232683398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A4C91B" w14:textId="3331F1FF" w:rsidR="00F32562" w:rsidRDefault="00F32562">
          <w:pPr>
            <w:pStyle w:val="TOC2"/>
            <w:ind w:left="360" w:right="180" w:firstLine="360"/>
            <w:rPr>
              <w:rFonts w:eastAsiaTheme="minorEastAsia"/>
              <w:noProof/>
              <w:sz w:val="21"/>
            </w:rPr>
          </w:pPr>
          <w:hyperlink w:anchor="_Toc232683399" w:history="1">
            <w:r w:rsidRPr="008A54F0">
              <w:rPr>
                <w:rStyle w:val="af1"/>
                <w:rFonts w:asciiTheme="minorEastAsia" w:hAnsiTheme="minorEastAsia"/>
                <w:noProof/>
              </w:rPr>
              <w:t xml:space="preserve">2. </w:t>
            </w:r>
            <w:r w:rsidRPr="008A54F0">
              <w:rPr>
                <w:rStyle w:val="af1"/>
                <w:rFonts w:asciiTheme="minorEastAsia" w:hAnsiTheme="minorEastAsia"/>
                <w:noProof/>
              </w:rPr>
              <w:t>总体设计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_Toc232683399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C3C8A2" w14:textId="744EE4A9" w:rsidR="00F32562" w:rsidRDefault="00F32562">
          <w:pPr>
            <w:pStyle w:val="TOC3"/>
            <w:tabs>
              <w:tab w:val="right" w:leader="dot" w:pos="8296"/>
            </w:tabs>
            <w:ind w:left="720" w:right="180" w:firstLine="360"/>
            <w:rPr>
              <w:noProof/>
              <w:sz w:val="21"/>
            </w:rPr>
          </w:pPr>
          <w:hyperlink w:anchor="_Toc232683400" w:history="1">
            <w:r w:rsidRPr="008A54F0">
              <w:rPr>
                <w:rStyle w:val="af1"/>
                <w:rFonts w:asciiTheme="minorEastAsia" w:hAnsiTheme="minorEastAsia"/>
                <w:noProof/>
              </w:rPr>
              <w:t>2.1 系统总体架构确认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_Toc232683400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F4AEB2" w14:textId="386F0B7D" w:rsidR="00F32562" w:rsidRDefault="00F32562">
          <w:pPr>
            <w:pStyle w:val="TOC3"/>
            <w:tabs>
              <w:tab w:val="right" w:leader="dot" w:pos="8296"/>
            </w:tabs>
            <w:ind w:left="720" w:right="180" w:firstLine="360"/>
            <w:rPr>
              <w:noProof/>
              <w:sz w:val="21"/>
            </w:rPr>
          </w:pPr>
          <w:hyperlink w:anchor="_Toc232683401" w:history="1">
            <w:r w:rsidRPr="008A54F0">
              <w:rPr>
                <w:rStyle w:val="af1"/>
                <w:rFonts w:asciiTheme="minorEastAsia" w:hAnsiTheme="minorEastAsia"/>
                <w:noProof/>
              </w:rPr>
              <w:t>2.2 部署架构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_Toc232683401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DE8CD9" w14:textId="006A3F95" w:rsidR="00F32562" w:rsidRDefault="00F32562">
          <w:pPr>
            <w:pStyle w:val="TOC4"/>
            <w:tabs>
              <w:tab w:val="right" w:leader="dot" w:pos="8296"/>
            </w:tabs>
            <w:ind w:left="1080" w:right="180" w:firstLine="360"/>
            <w:rPr>
              <w:noProof/>
              <w:sz w:val="21"/>
            </w:rPr>
          </w:pPr>
          <w:hyperlink w:anchor="_Toc232683402" w:history="1">
            <w:r w:rsidRPr="008A54F0">
              <w:rPr>
                <w:rStyle w:val="af1"/>
                <w:rFonts w:asciiTheme="minorEastAsia" w:hAnsiTheme="minorEastAsia"/>
                <w:noProof/>
              </w:rPr>
              <w:t>2.2.1 部署方式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_Toc232683402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CE44CA" w14:textId="5745B979" w:rsidR="00F32562" w:rsidRDefault="00F32562">
          <w:pPr>
            <w:pStyle w:val="TOC2"/>
            <w:ind w:left="360" w:right="180" w:firstLine="360"/>
            <w:rPr>
              <w:rFonts w:eastAsiaTheme="minorEastAsia"/>
              <w:noProof/>
              <w:sz w:val="21"/>
            </w:rPr>
          </w:pPr>
          <w:hyperlink w:anchor="_Toc232683403" w:history="1">
            <w:r w:rsidRPr="008A54F0">
              <w:rPr>
                <w:rStyle w:val="af1"/>
                <w:noProof/>
              </w:rPr>
              <w:t>3.</w:t>
            </w:r>
            <w:r w:rsidRPr="008A54F0">
              <w:rPr>
                <w:rStyle w:val="af1"/>
                <w:noProof/>
              </w:rPr>
              <w:t>详细功能设计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_Toc232683403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31B8B2" w14:textId="48D21D13" w:rsidR="00F32562" w:rsidRDefault="00F32562">
          <w:pPr>
            <w:pStyle w:val="TOC3"/>
            <w:tabs>
              <w:tab w:val="right" w:leader="dot" w:pos="8296"/>
            </w:tabs>
            <w:ind w:left="720" w:right="180" w:firstLine="360"/>
            <w:rPr>
              <w:noProof/>
              <w:sz w:val="21"/>
            </w:rPr>
          </w:pPr>
          <w:hyperlink w:anchor="_Toc232683404" w:history="1">
            <w:r w:rsidRPr="008A54F0">
              <w:rPr>
                <w:rStyle w:val="af1"/>
                <w:noProof/>
              </w:rPr>
              <w:t xml:space="preserve">3.1 </w:t>
            </w:r>
            <w:r w:rsidRPr="008A54F0">
              <w:rPr>
                <w:rStyle w:val="af1"/>
                <w:noProof/>
              </w:rPr>
              <w:t>网关服务功能设计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_Toc232683404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877129" w14:textId="0F7308F0" w:rsidR="00F32562" w:rsidRDefault="00F32562">
          <w:pPr>
            <w:pStyle w:val="TOC4"/>
            <w:tabs>
              <w:tab w:val="right" w:leader="dot" w:pos="8296"/>
            </w:tabs>
            <w:ind w:left="1080" w:right="180" w:firstLine="360"/>
            <w:rPr>
              <w:noProof/>
              <w:sz w:val="21"/>
            </w:rPr>
          </w:pPr>
          <w:hyperlink w:anchor="_Toc232683405" w:history="1">
            <w:r w:rsidRPr="008A54F0">
              <w:rPr>
                <w:rStyle w:val="af1"/>
                <w:rFonts w:asciiTheme="minorEastAsia" w:hAnsiTheme="minorEastAsia"/>
                <w:noProof/>
              </w:rPr>
              <w:t>3.1.1 总体结构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_Toc232683405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0D0C55" w14:textId="5E2BE2E8" w:rsidR="00F32562" w:rsidRDefault="00F32562">
          <w:pPr>
            <w:pStyle w:val="TOC4"/>
            <w:tabs>
              <w:tab w:val="right" w:leader="dot" w:pos="8296"/>
            </w:tabs>
            <w:ind w:left="1080" w:right="180" w:firstLine="360"/>
            <w:rPr>
              <w:noProof/>
              <w:sz w:val="21"/>
            </w:rPr>
          </w:pPr>
          <w:hyperlink w:anchor="_Toc232683406" w:history="1">
            <w:r w:rsidRPr="008A54F0">
              <w:rPr>
                <w:rStyle w:val="af1"/>
                <w:rFonts w:asciiTheme="minorEastAsia" w:hAnsiTheme="minorEastAsia"/>
                <w:noProof/>
              </w:rPr>
              <w:t>3.1.2 功能和模块点划分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_Toc232683406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9EFBEF" w14:textId="10A9326D" w:rsidR="00F32562" w:rsidRDefault="00F32562">
          <w:pPr>
            <w:pStyle w:val="TOC4"/>
            <w:tabs>
              <w:tab w:val="right" w:leader="dot" w:pos="8296"/>
            </w:tabs>
            <w:ind w:left="1080" w:right="180" w:firstLine="360"/>
            <w:rPr>
              <w:noProof/>
              <w:sz w:val="21"/>
            </w:rPr>
          </w:pPr>
          <w:hyperlink w:anchor="_Toc232683407" w:history="1">
            <w:r w:rsidRPr="008A54F0">
              <w:rPr>
                <w:rStyle w:val="af1"/>
                <w:rFonts w:ascii="Arial" w:eastAsia="等线" w:hAnsi="Arial" w:cs="Arial"/>
                <w:b/>
                <w:noProof/>
              </w:rPr>
              <w:t xml:space="preserve">3.1.3 </w:t>
            </w:r>
            <w:r w:rsidRPr="008A54F0">
              <w:rPr>
                <w:rStyle w:val="af1"/>
                <w:rFonts w:ascii="Arial" w:eastAsia="等线" w:hAnsi="Arial" w:cs="Arial"/>
                <w:b/>
                <w:noProof/>
              </w:rPr>
              <w:t>数据库设计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_Toc232683407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33DE9B" w14:textId="76068151" w:rsidR="00F32562" w:rsidRDefault="00F32562">
          <w:pPr>
            <w:pStyle w:val="TOC4"/>
            <w:tabs>
              <w:tab w:val="right" w:leader="dot" w:pos="8296"/>
            </w:tabs>
            <w:ind w:left="1080" w:right="180" w:firstLine="360"/>
            <w:rPr>
              <w:noProof/>
              <w:sz w:val="21"/>
            </w:rPr>
          </w:pPr>
          <w:hyperlink w:anchor="_Toc232683408" w:history="1">
            <w:r w:rsidRPr="008A54F0">
              <w:rPr>
                <w:rStyle w:val="af1"/>
                <w:rFonts w:ascii="Arial" w:eastAsia="等线" w:hAnsi="Arial" w:cs="Arial"/>
                <w:b/>
                <w:noProof/>
              </w:rPr>
              <w:t xml:space="preserve">3.1.4 </w:t>
            </w:r>
            <w:r w:rsidRPr="008A54F0">
              <w:rPr>
                <w:rStyle w:val="af1"/>
                <w:rFonts w:ascii="Arial" w:eastAsia="等线" w:hAnsi="Arial" w:cs="Arial"/>
                <w:b/>
                <w:noProof/>
              </w:rPr>
              <w:t>关键类设计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_Toc232683408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EFD7E5" w14:textId="4EA2948A" w:rsidR="00F32562" w:rsidRDefault="00F32562">
          <w:pPr>
            <w:pStyle w:val="TOC3"/>
            <w:tabs>
              <w:tab w:val="right" w:leader="dot" w:pos="8296"/>
            </w:tabs>
            <w:ind w:left="720" w:right="180" w:firstLine="360"/>
            <w:rPr>
              <w:noProof/>
              <w:sz w:val="21"/>
            </w:rPr>
          </w:pPr>
          <w:hyperlink w:anchor="_Toc232683409" w:history="1">
            <w:r w:rsidRPr="008A54F0">
              <w:rPr>
                <w:rStyle w:val="af1"/>
                <w:rFonts w:ascii="Arial" w:eastAsia="等线" w:hAnsi="Arial" w:cs="Arial"/>
                <w:b/>
                <w:noProof/>
              </w:rPr>
              <w:t xml:space="preserve">3.2 </w:t>
            </w:r>
            <w:r w:rsidRPr="008A54F0">
              <w:rPr>
                <w:rStyle w:val="af1"/>
                <w:rFonts w:ascii="Arial" w:eastAsia="等线" w:hAnsi="Arial" w:cs="Arial"/>
                <w:b/>
                <w:noProof/>
              </w:rPr>
              <w:t>开放接口服务功能设计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_Toc232683409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3A4222" w14:textId="5E4AE944" w:rsidR="00F32562" w:rsidRDefault="00F32562">
          <w:pPr>
            <w:pStyle w:val="TOC4"/>
            <w:tabs>
              <w:tab w:val="right" w:leader="dot" w:pos="8296"/>
            </w:tabs>
            <w:ind w:left="1080" w:right="180" w:firstLine="360"/>
            <w:rPr>
              <w:noProof/>
              <w:sz w:val="21"/>
            </w:rPr>
          </w:pPr>
          <w:hyperlink w:anchor="_Toc232683410" w:history="1">
            <w:r w:rsidRPr="008A54F0">
              <w:rPr>
                <w:rStyle w:val="af1"/>
                <w:rFonts w:ascii="Arial" w:eastAsia="等线" w:hAnsi="Arial" w:cs="Arial"/>
                <w:b/>
                <w:noProof/>
              </w:rPr>
              <w:t xml:space="preserve">3.2.1 </w:t>
            </w:r>
            <w:r w:rsidRPr="008A54F0">
              <w:rPr>
                <w:rStyle w:val="af1"/>
                <w:rFonts w:ascii="Arial" w:eastAsia="等线" w:hAnsi="Arial" w:cs="Arial"/>
                <w:b/>
                <w:noProof/>
              </w:rPr>
              <w:t>总体结构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_Toc232683410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07F94F" w14:textId="2D3B77F1" w:rsidR="00F32562" w:rsidRDefault="00F32562">
          <w:pPr>
            <w:pStyle w:val="TOC4"/>
            <w:tabs>
              <w:tab w:val="right" w:leader="dot" w:pos="8296"/>
            </w:tabs>
            <w:ind w:left="1080" w:right="180" w:firstLine="360"/>
            <w:rPr>
              <w:noProof/>
              <w:sz w:val="21"/>
            </w:rPr>
          </w:pPr>
          <w:hyperlink w:anchor="_Toc232683411" w:history="1">
            <w:r w:rsidRPr="008A54F0">
              <w:rPr>
                <w:rStyle w:val="af1"/>
                <w:rFonts w:ascii="Arial" w:eastAsia="等线" w:hAnsi="Arial" w:cs="Arial"/>
                <w:b/>
                <w:noProof/>
              </w:rPr>
              <w:t xml:space="preserve">3.2.2 </w:t>
            </w:r>
            <w:r w:rsidRPr="008A54F0">
              <w:rPr>
                <w:rStyle w:val="af1"/>
                <w:rFonts w:ascii="Arial" w:eastAsia="等线" w:hAnsi="Arial" w:cs="Arial"/>
                <w:b/>
                <w:noProof/>
              </w:rPr>
              <w:t>模块及功能划分点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_Toc232683411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F3EED7" w14:textId="129A810E" w:rsidR="00F32562" w:rsidRDefault="00F32562">
          <w:pPr>
            <w:pStyle w:val="TOC4"/>
            <w:tabs>
              <w:tab w:val="right" w:leader="dot" w:pos="8296"/>
            </w:tabs>
            <w:ind w:left="1080" w:right="180" w:firstLine="360"/>
            <w:rPr>
              <w:noProof/>
              <w:sz w:val="21"/>
            </w:rPr>
          </w:pPr>
          <w:hyperlink w:anchor="_Toc232683412" w:history="1">
            <w:r w:rsidRPr="008A54F0">
              <w:rPr>
                <w:rStyle w:val="af1"/>
                <w:rFonts w:ascii="Arial" w:eastAsia="等线" w:hAnsi="Arial" w:cs="Arial"/>
                <w:b/>
                <w:noProof/>
              </w:rPr>
              <w:t xml:space="preserve">3.2.3 </w:t>
            </w:r>
            <w:r w:rsidRPr="008A54F0">
              <w:rPr>
                <w:rStyle w:val="af1"/>
                <w:rFonts w:ascii="Arial" w:eastAsia="等线" w:hAnsi="Arial" w:cs="Arial"/>
                <w:b/>
                <w:noProof/>
              </w:rPr>
              <w:t>数据库设计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_Toc232683412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1E8F37" w14:textId="3BDB9611" w:rsidR="00F32562" w:rsidRDefault="00F32562">
          <w:pPr>
            <w:pStyle w:val="TOC4"/>
            <w:tabs>
              <w:tab w:val="right" w:leader="dot" w:pos="8296"/>
            </w:tabs>
            <w:ind w:left="1080" w:right="180" w:firstLine="360"/>
            <w:rPr>
              <w:noProof/>
              <w:sz w:val="21"/>
            </w:rPr>
          </w:pPr>
          <w:hyperlink w:anchor="_Toc232683413" w:history="1">
            <w:r w:rsidRPr="008A54F0">
              <w:rPr>
                <w:rStyle w:val="af1"/>
                <w:rFonts w:ascii="Arial" w:eastAsia="等线" w:hAnsi="Arial" w:cs="Arial"/>
                <w:b/>
                <w:noProof/>
              </w:rPr>
              <w:t xml:space="preserve">3.2.4 </w:t>
            </w:r>
            <w:r w:rsidRPr="008A54F0">
              <w:rPr>
                <w:rStyle w:val="af1"/>
                <w:rFonts w:ascii="Arial" w:eastAsia="等线" w:hAnsi="Arial" w:cs="Arial"/>
                <w:b/>
                <w:noProof/>
              </w:rPr>
              <w:t>关键类设计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_Toc232683413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68F40A" w14:textId="46F6A40A" w:rsidR="00F32562" w:rsidRDefault="00F32562">
          <w:pPr>
            <w:pStyle w:val="TOC3"/>
            <w:tabs>
              <w:tab w:val="right" w:leader="dot" w:pos="8296"/>
            </w:tabs>
            <w:ind w:left="720" w:right="180" w:firstLine="360"/>
            <w:rPr>
              <w:noProof/>
              <w:sz w:val="21"/>
            </w:rPr>
          </w:pPr>
          <w:hyperlink w:anchor="_Toc232683414" w:history="1">
            <w:r w:rsidRPr="008A54F0">
              <w:rPr>
                <w:rStyle w:val="af1"/>
                <w:rFonts w:ascii="Arial" w:eastAsia="等线" w:hAnsi="Arial" w:cs="Arial"/>
                <w:b/>
                <w:noProof/>
              </w:rPr>
              <w:t xml:space="preserve">3.3 </w:t>
            </w:r>
            <w:r w:rsidRPr="008A54F0">
              <w:rPr>
                <w:rStyle w:val="af1"/>
                <w:rFonts w:ascii="Arial" w:eastAsia="等线" w:hAnsi="Arial" w:cs="Arial"/>
                <w:b/>
                <w:noProof/>
              </w:rPr>
              <w:t>文件存储服务功能设计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_Toc232683414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671347" w14:textId="5517C053" w:rsidR="00F32562" w:rsidRDefault="00F32562">
          <w:pPr>
            <w:pStyle w:val="TOC4"/>
            <w:tabs>
              <w:tab w:val="right" w:leader="dot" w:pos="8296"/>
            </w:tabs>
            <w:ind w:left="1080" w:right="180" w:firstLine="360"/>
            <w:rPr>
              <w:noProof/>
              <w:sz w:val="21"/>
            </w:rPr>
          </w:pPr>
          <w:hyperlink w:anchor="_Toc232683415" w:history="1">
            <w:r w:rsidRPr="008A54F0">
              <w:rPr>
                <w:rStyle w:val="af1"/>
                <w:rFonts w:ascii="Arial" w:eastAsia="等线" w:hAnsi="Arial" w:cs="Arial"/>
                <w:b/>
                <w:noProof/>
              </w:rPr>
              <w:t xml:space="preserve">3.3.1 </w:t>
            </w:r>
            <w:r w:rsidRPr="008A54F0">
              <w:rPr>
                <w:rStyle w:val="af1"/>
                <w:rFonts w:ascii="Arial" w:eastAsia="等线" w:hAnsi="Arial" w:cs="Arial"/>
                <w:b/>
                <w:noProof/>
              </w:rPr>
              <w:t>总体结构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_Toc232683415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5B56FF" w14:textId="67C4C24E" w:rsidR="00F32562" w:rsidRDefault="00F32562">
          <w:pPr>
            <w:pStyle w:val="TOC4"/>
            <w:tabs>
              <w:tab w:val="right" w:leader="dot" w:pos="8296"/>
            </w:tabs>
            <w:ind w:left="1080" w:right="180" w:firstLine="360"/>
            <w:rPr>
              <w:noProof/>
              <w:sz w:val="21"/>
            </w:rPr>
          </w:pPr>
          <w:hyperlink w:anchor="_Toc232683416" w:history="1">
            <w:r w:rsidRPr="008A54F0">
              <w:rPr>
                <w:rStyle w:val="af1"/>
                <w:rFonts w:ascii="Arial" w:eastAsia="等线" w:hAnsi="Arial" w:cs="Arial"/>
                <w:b/>
                <w:noProof/>
              </w:rPr>
              <w:t xml:space="preserve">3.3.2 </w:t>
            </w:r>
            <w:r w:rsidRPr="008A54F0">
              <w:rPr>
                <w:rStyle w:val="af1"/>
                <w:rFonts w:ascii="Arial" w:eastAsia="等线" w:hAnsi="Arial" w:cs="Arial"/>
                <w:b/>
                <w:noProof/>
              </w:rPr>
              <w:t>模块及功能划分点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_Toc232683416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25440F" w14:textId="0D3A4C77" w:rsidR="00F32562" w:rsidRDefault="00F32562">
          <w:pPr>
            <w:pStyle w:val="TOC4"/>
            <w:tabs>
              <w:tab w:val="right" w:leader="dot" w:pos="8296"/>
            </w:tabs>
            <w:ind w:left="1080" w:right="180" w:firstLine="360"/>
            <w:rPr>
              <w:noProof/>
              <w:sz w:val="21"/>
            </w:rPr>
          </w:pPr>
          <w:hyperlink w:anchor="_Toc232683417" w:history="1">
            <w:r w:rsidRPr="008A54F0">
              <w:rPr>
                <w:rStyle w:val="af1"/>
                <w:rFonts w:ascii="Arial" w:eastAsia="等线" w:hAnsi="Arial" w:cs="Arial"/>
                <w:b/>
                <w:noProof/>
              </w:rPr>
              <w:t xml:space="preserve">3.3.3 </w:t>
            </w:r>
            <w:r w:rsidRPr="008A54F0">
              <w:rPr>
                <w:rStyle w:val="af1"/>
                <w:rFonts w:ascii="Arial" w:eastAsia="等线" w:hAnsi="Arial" w:cs="Arial"/>
                <w:b/>
                <w:noProof/>
              </w:rPr>
              <w:t>数据库设计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_Toc232683417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B0E1F8" w14:textId="7532C3B8" w:rsidR="00F32562" w:rsidRDefault="00F32562">
          <w:pPr>
            <w:pStyle w:val="TOC4"/>
            <w:tabs>
              <w:tab w:val="right" w:leader="dot" w:pos="8296"/>
            </w:tabs>
            <w:ind w:left="1080" w:right="180" w:firstLine="360"/>
            <w:rPr>
              <w:noProof/>
              <w:sz w:val="21"/>
            </w:rPr>
          </w:pPr>
          <w:hyperlink w:anchor="_Toc232683418" w:history="1">
            <w:r w:rsidRPr="008A54F0">
              <w:rPr>
                <w:rStyle w:val="af1"/>
                <w:rFonts w:ascii="Arial" w:eastAsia="等线" w:hAnsi="Arial" w:cs="Arial"/>
                <w:b/>
                <w:noProof/>
              </w:rPr>
              <w:t xml:space="preserve">3.3.4 </w:t>
            </w:r>
            <w:r w:rsidRPr="008A54F0">
              <w:rPr>
                <w:rStyle w:val="af1"/>
                <w:rFonts w:ascii="Arial" w:eastAsia="等线" w:hAnsi="Arial" w:cs="Arial"/>
                <w:b/>
                <w:noProof/>
              </w:rPr>
              <w:t>关键类设计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_Toc232683418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D9BDDC" w14:textId="72EC2B69" w:rsidR="00F32562" w:rsidRDefault="00F32562">
          <w:pPr>
            <w:pStyle w:val="TOC3"/>
            <w:tabs>
              <w:tab w:val="right" w:leader="dot" w:pos="8296"/>
            </w:tabs>
            <w:ind w:left="720" w:right="180" w:firstLine="360"/>
            <w:rPr>
              <w:noProof/>
              <w:sz w:val="21"/>
            </w:rPr>
          </w:pPr>
          <w:hyperlink w:anchor="_Toc232683419" w:history="1">
            <w:r w:rsidRPr="008A54F0">
              <w:rPr>
                <w:rStyle w:val="af1"/>
                <w:rFonts w:ascii="Arial" w:eastAsia="等线" w:hAnsi="Arial" w:cs="Arial"/>
                <w:b/>
                <w:noProof/>
              </w:rPr>
              <w:t xml:space="preserve">3.4 </w:t>
            </w:r>
            <w:r w:rsidRPr="008A54F0">
              <w:rPr>
                <w:rStyle w:val="af1"/>
                <w:rFonts w:ascii="Arial" w:eastAsia="等线" w:hAnsi="Arial" w:cs="Arial"/>
                <w:b/>
                <w:noProof/>
              </w:rPr>
              <w:t>车辆数据服务功能设计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_Toc232683419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5587CD" w14:textId="47D0ED5E" w:rsidR="00F32562" w:rsidRDefault="00F32562">
          <w:pPr>
            <w:pStyle w:val="TOC4"/>
            <w:tabs>
              <w:tab w:val="right" w:leader="dot" w:pos="8296"/>
            </w:tabs>
            <w:ind w:left="1080" w:right="180" w:firstLine="360"/>
            <w:rPr>
              <w:noProof/>
              <w:sz w:val="21"/>
            </w:rPr>
          </w:pPr>
          <w:hyperlink w:anchor="_Toc232683420" w:history="1">
            <w:r w:rsidRPr="008A54F0">
              <w:rPr>
                <w:rStyle w:val="af1"/>
                <w:rFonts w:ascii="Arial" w:eastAsia="等线" w:hAnsi="Arial" w:cs="Arial"/>
                <w:b/>
                <w:noProof/>
              </w:rPr>
              <w:t xml:space="preserve">3.4.1 </w:t>
            </w:r>
            <w:r w:rsidRPr="008A54F0">
              <w:rPr>
                <w:rStyle w:val="af1"/>
                <w:rFonts w:ascii="Arial" w:eastAsia="等线" w:hAnsi="Arial" w:cs="Arial"/>
                <w:b/>
                <w:noProof/>
              </w:rPr>
              <w:t>总体结构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_Toc232683420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478602" w14:textId="12133C26" w:rsidR="00F32562" w:rsidRDefault="00F32562">
          <w:pPr>
            <w:pStyle w:val="TOC4"/>
            <w:tabs>
              <w:tab w:val="right" w:leader="dot" w:pos="8296"/>
            </w:tabs>
            <w:ind w:left="1080" w:right="180" w:firstLine="360"/>
            <w:rPr>
              <w:noProof/>
              <w:sz w:val="21"/>
            </w:rPr>
          </w:pPr>
          <w:hyperlink w:anchor="_Toc232683421" w:history="1">
            <w:r w:rsidRPr="008A54F0">
              <w:rPr>
                <w:rStyle w:val="af1"/>
                <w:rFonts w:ascii="Arial" w:eastAsia="等线" w:hAnsi="Arial" w:cs="Arial"/>
                <w:b/>
                <w:noProof/>
              </w:rPr>
              <w:t xml:space="preserve">3.4.2 </w:t>
            </w:r>
            <w:r w:rsidRPr="008A54F0">
              <w:rPr>
                <w:rStyle w:val="af1"/>
                <w:rFonts w:ascii="Arial" w:eastAsia="等线" w:hAnsi="Arial" w:cs="Arial"/>
                <w:b/>
                <w:noProof/>
              </w:rPr>
              <w:t>模块及功能划分点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_Toc232683421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ECDFF4" w14:textId="4F05E7B0" w:rsidR="00F32562" w:rsidRDefault="00F32562">
          <w:pPr>
            <w:pStyle w:val="TOC4"/>
            <w:tabs>
              <w:tab w:val="right" w:leader="dot" w:pos="8296"/>
            </w:tabs>
            <w:ind w:left="1080" w:right="180" w:firstLine="360"/>
            <w:rPr>
              <w:noProof/>
              <w:sz w:val="21"/>
            </w:rPr>
          </w:pPr>
          <w:hyperlink w:anchor="_Toc232683422" w:history="1">
            <w:r w:rsidRPr="008A54F0">
              <w:rPr>
                <w:rStyle w:val="af1"/>
                <w:rFonts w:ascii="Arial" w:eastAsia="等线" w:hAnsi="Arial" w:cs="Arial"/>
                <w:b/>
                <w:noProof/>
              </w:rPr>
              <w:t xml:space="preserve">3.4.3 </w:t>
            </w:r>
            <w:r w:rsidRPr="008A54F0">
              <w:rPr>
                <w:rStyle w:val="af1"/>
                <w:rFonts w:ascii="Arial" w:eastAsia="等线" w:hAnsi="Arial" w:cs="Arial"/>
                <w:b/>
                <w:noProof/>
              </w:rPr>
              <w:t>数据库设计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_Toc232683422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587CB1" w14:textId="5FE3AADE" w:rsidR="00F32562" w:rsidRDefault="00F32562">
          <w:pPr>
            <w:pStyle w:val="TOC4"/>
            <w:tabs>
              <w:tab w:val="right" w:leader="dot" w:pos="8296"/>
            </w:tabs>
            <w:ind w:left="1080" w:right="180" w:firstLine="360"/>
            <w:rPr>
              <w:noProof/>
              <w:sz w:val="21"/>
            </w:rPr>
          </w:pPr>
          <w:hyperlink w:anchor="_Toc232683423" w:history="1">
            <w:r w:rsidRPr="008A54F0">
              <w:rPr>
                <w:rStyle w:val="af1"/>
                <w:rFonts w:ascii="Arial" w:eastAsia="等线" w:hAnsi="Arial" w:cs="Arial"/>
                <w:b/>
                <w:noProof/>
              </w:rPr>
              <w:t xml:space="preserve">3.4.4 </w:t>
            </w:r>
            <w:r w:rsidRPr="008A54F0">
              <w:rPr>
                <w:rStyle w:val="af1"/>
                <w:rFonts w:ascii="Arial" w:eastAsia="等线" w:hAnsi="Arial" w:cs="Arial"/>
                <w:b/>
                <w:noProof/>
              </w:rPr>
              <w:t>关键类设计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_Toc232683423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B45F40" w14:textId="5871C752" w:rsidR="00F32562" w:rsidRDefault="00F32562">
          <w:pPr>
            <w:pStyle w:val="TOC3"/>
            <w:tabs>
              <w:tab w:val="right" w:leader="dot" w:pos="8296"/>
            </w:tabs>
            <w:ind w:left="720" w:right="180" w:firstLine="360"/>
            <w:rPr>
              <w:noProof/>
              <w:sz w:val="21"/>
            </w:rPr>
          </w:pPr>
          <w:hyperlink w:anchor="_Toc232683424" w:history="1">
            <w:r w:rsidRPr="008A54F0">
              <w:rPr>
                <w:rStyle w:val="af1"/>
                <w:rFonts w:ascii="Arial" w:eastAsia="等线" w:hAnsi="Arial" w:cs="Arial"/>
                <w:b/>
                <w:noProof/>
              </w:rPr>
              <w:t xml:space="preserve">3.5 </w:t>
            </w:r>
            <w:r w:rsidRPr="008A54F0">
              <w:rPr>
                <w:rStyle w:val="af1"/>
                <w:rFonts w:ascii="Arial" w:eastAsia="等线" w:hAnsi="Arial" w:cs="Arial"/>
                <w:b/>
                <w:noProof/>
              </w:rPr>
              <w:t>诊断数据服务功能设计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_Toc232683424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B708FF" w14:textId="084D9402" w:rsidR="00F32562" w:rsidRDefault="00F32562">
          <w:pPr>
            <w:pStyle w:val="TOC4"/>
            <w:tabs>
              <w:tab w:val="right" w:leader="dot" w:pos="8296"/>
            </w:tabs>
            <w:ind w:left="1080" w:right="180" w:firstLine="360"/>
            <w:rPr>
              <w:noProof/>
              <w:sz w:val="21"/>
            </w:rPr>
          </w:pPr>
          <w:hyperlink w:anchor="_Toc232683425" w:history="1">
            <w:r w:rsidRPr="008A54F0">
              <w:rPr>
                <w:rStyle w:val="af1"/>
                <w:rFonts w:ascii="Arial" w:eastAsia="等线" w:hAnsi="Arial" w:cs="Arial"/>
                <w:b/>
                <w:noProof/>
              </w:rPr>
              <w:t xml:space="preserve">3.5.1 </w:t>
            </w:r>
            <w:r w:rsidRPr="008A54F0">
              <w:rPr>
                <w:rStyle w:val="af1"/>
                <w:rFonts w:ascii="Arial" w:eastAsia="等线" w:hAnsi="Arial" w:cs="Arial"/>
                <w:b/>
                <w:noProof/>
              </w:rPr>
              <w:t>总体结构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_Toc232683425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E0E3F2" w14:textId="64B249BB" w:rsidR="00F32562" w:rsidRDefault="00F32562">
          <w:pPr>
            <w:pStyle w:val="TOC4"/>
            <w:tabs>
              <w:tab w:val="right" w:leader="dot" w:pos="8296"/>
            </w:tabs>
            <w:ind w:left="1080" w:right="180" w:firstLine="360"/>
            <w:rPr>
              <w:noProof/>
              <w:sz w:val="21"/>
            </w:rPr>
          </w:pPr>
          <w:hyperlink w:anchor="_Toc232683426" w:history="1">
            <w:r w:rsidRPr="008A54F0">
              <w:rPr>
                <w:rStyle w:val="af1"/>
                <w:rFonts w:ascii="Arial" w:eastAsia="等线" w:hAnsi="Arial" w:cs="Arial"/>
                <w:b/>
                <w:noProof/>
              </w:rPr>
              <w:t xml:space="preserve">3.5.2 </w:t>
            </w:r>
            <w:r w:rsidRPr="008A54F0">
              <w:rPr>
                <w:rStyle w:val="af1"/>
                <w:rFonts w:ascii="Arial" w:eastAsia="等线" w:hAnsi="Arial" w:cs="Arial"/>
                <w:b/>
                <w:noProof/>
              </w:rPr>
              <w:t>模块及功能划分点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_Toc232683426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95956D" w14:textId="34D00E3B" w:rsidR="00F32562" w:rsidRDefault="00F32562">
          <w:pPr>
            <w:pStyle w:val="TOC4"/>
            <w:tabs>
              <w:tab w:val="right" w:leader="dot" w:pos="8296"/>
            </w:tabs>
            <w:ind w:left="1080" w:right="180" w:firstLine="360"/>
            <w:rPr>
              <w:noProof/>
              <w:sz w:val="21"/>
            </w:rPr>
          </w:pPr>
          <w:hyperlink w:anchor="_Toc232683427" w:history="1">
            <w:r w:rsidRPr="008A54F0">
              <w:rPr>
                <w:rStyle w:val="af1"/>
                <w:rFonts w:ascii="Arial" w:eastAsia="等线" w:hAnsi="Arial" w:cs="Arial"/>
                <w:b/>
                <w:noProof/>
              </w:rPr>
              <w:t xml:space="preserve">3.5.3 </w:t>
            </w:r>
            <w:r w:rsidRPr="008A54F0">
              <w:rPr>
                <w:rStyle w:val="af1"/>
                <w:rFonts w:ascii="Arial" w:eastAsia="等线" w:hAnsi="Arial" w:cs="Arial"/>
                <w:b/>
                <w:noProof/>
              </w:rPr>
              <w:t>数据库设计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_Toc232683427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92609F" w14:textId="3B08E3CD" w:rsidR="00F32562" w:rsidRDefault="00F32562">
          <w:pPr>
            <w:pStyle w:val="TOC4"/>
            <w:tabs>
              <w:tab w:val="right" w:leader="dot" w:pos="8296"/>
            </w:tabs>
            <w:ind w:left="1080" w:right="180" w:firstLine="360"/>
            <w:rPr>
              <w:noProof/>
              <w:sz w:val="21"/>
            </w:rPr>
          </w:pPr>
          <w:hyperlink w:anchor="_Toc232683428" w:history="1">
            <w:r w:rsidRPr="008A54F0">
              <w:rPr>
                <w:rStyle w:val="af1"/>
                <w:rFonts w:ascii="Arial" w:eastAsia="等线" w:hAnsi="Arial" w:cs="Arial"/>
                <w:b/>
                <w:noProof/>
              </w:rPr>
              <w:t xml:space="preserve">3.5.4 </w:t>
            </w:r>
            <w:r w:rsidRPr="008A54F0">
              <w:rPr>
                <w:rStyle w:val="af1"/>
                <w:rFonts w:ascii="Arial" w:eastAsia="等线" w:hAnsi="Arial" w:cs="Arial"/>
                <w:b/>
                <w:noProof/>
              </w:rPr>
              <w:t>关键类设计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_Toc232683428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918E6D" w14:textId="06F795AA" w:rsidR="00F32562" w:rsidRDefault="00F32562">
          <w:pPr>
            <w:pStyle w:val="TOC3"/>
            <w:tabs>
              <w:tab w:val="right" w:leader="dot" w:pos="8296"/>
            </w:tabs>
            <w:ind w:left="720" w:right="180" w:firstLine="360"/>
            <w:rPr>
              <w:noProof/>
              <w:sz w:val="21"/>
            </w:rPr>
          </w:pPr>
          <w:hyperlink w:anchor="_Toc232683429" w:history="1">
            <w:r w:rsidRPr="008A54F0">
              <w:rPr>
                <w:rStyle w:val="af1"/>
                <w:rFonts w:ascii="Arial" w:eastAsia="等线" w:hAnsi="Arial" w:cs="Arial"/>
                <w:b/>
                <w:noProof/>
              </w:rPr>
              <w:t xml:space="preserve">3.6 </w:t>
            </w:r>
            <w:r w:rsidRPr="008A54F0">
              <w:rPr>
                <w:rStyle w:val="af1"/>
                <w:rFonts w:ascii="Arial" w:eastAsia="等线" w:hAnsi="Arial" w:cs="Arial"/>
                <w:b/>
                <w:noProof/>
              </w:rPr>
              <w:t>公共组件功能设计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_Toc232683429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11BD33" w14:textId="607A3486" w:rsidR="00F32562" w:rsidRDefault="00F32562">
          <w:pPr>
            <w:pStyle w:val="TOC4"/>
            <w:tabs>
              <w:tab w:val="right" w:leader="dot" w:pos="8296"/>
            </w:tabs>
            <w:ind w:left="1080" w:right="180" w:firstLine="360"/>
            <w:rPr>
              <w:noProof/>
              <w:sz w:val="21"/>
            </w:rPr>
          </w:pPr>
          <w:hyperlink w:anchor="_Toc232683430" w:history="1">
            <w:r w:rsidRPr="008A54F0">
              <w:rPr>
                <w:rStyle w:val="af1"/>
                <w:rFonts w:ascii="Arial" w:eastAsia="等线" w:hAnsi="Arial" w:cs="Arial"/>
                <w:b/>
                <w:noProof/>
              </w:rPr>
              <w:t xml:space="preserve">3.6.1 </w:t>
            </w:r>
            <w:r w:rsidRPr="008A54F0">
              <w:rPr>
                <w:rStyle w:val="af1"/>
                <w:rFonts w:ascii="Arial" w:eastAsia="等线" w:hAnsi="Arial" w:cs="Arial"/>
                <w:b/>
                <w:noProof/>
              </w:rPr>
              <w:t>总体结构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_Toc232683430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93F997" w14:textId="2CE9C973" w:rsidR="00F32562" w:rsidRDefault="00F32562">
          <w:pPr>
            <w:pStyle w:val="TOC4"/>
            <w:tabs>
              <w:tab w:val="right" w:leader="dot" w:pos="8296"/>
            </w:tabs>
            <w:ind w:left="1080" w:right="180" w:firstLine="360"/>
            <w:rPr>
              <w:noProof/>
              <w:sz w:val="21"/>
            </w:rPr>
          </w:pPr>
          <w:hyperlink w:anchor="_Toc232683431" w:history="1">
            <w:r w:rsidRPr="008A54F0">
              <w:rPr>
                <w:rStyle w:val="af1"/>
                <w:rFonts w:ascii="Arial" w:eastAsia="等线" w:hAnsi="Arial" w:cs="Arial"/>
                <w:b/>
                <w:noProof/>
              </w:rPr>
              <w:t xml:space="preserve">3.6.2 </w:t>
            </w:r>
            <w:r w:rsidRPr="008A54F0">
              <w:rPr>
                <w:rStyle w:val="af1"/>
                <w:rFonts w:ascii="Arial" w:eastAsia="等线" w:hAnsi="Arial" w:cs="Arial"/>
                <w:b/>
                <w:noProof/>
              </w:rPr>
              <w:t>模块及功能划分点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_Toc232683431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DAC1D6" w14:textId="5457A32C" w:rsidR="00F32562" w:rsidRDefault="00F32562">
          <w:pPr>
            <w:pStyle w:val="TOC4"/>
            <w:tabs>
              <w:tab w:val="right" w:leader="dot" w:pos="8296"/>
            </w:tabs>
            <w:ind w:left="1080" w:right="180" w:firstLine="360"/>
            <w:rPr>
              <w:noProof/>
              <w:sz w:val="21"/>
            </w:rPr>
          </w:pPr>
          <w:hyperlink w:anchor="_Toc232683432" w:history="1">
            <w:r w:rsidRPr="008A54F0">
              <w:rPr>
                <w:rStyle w:val="af1"/>
                <w:rFonts w:ascii="Arial" w:eastAsia="等线" w:hAnsi="Arial" w:cs="Arial"/>
                <w:b/>
                <w:noProof/>
              </w:rPr>
              <w:t xml:space="preserve">3.6.3 </w:t>
            </w:r>
            <w:r w:rsidRPr="008A54F0">
              <w:rPr>
                <w:rStyle w:val="af1"/>
                <w:rFonts w:ascii="Arial" w:eastAsia="等线" w:hAnsi="Arial" w:cs="Arial"/>
                <w:b/>
                <w:noProof/>
              </w:rPr>
              <w:t>数据库设计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_Toc232683432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4B207C" w14:textId="4FCE25DB" w:rsidR="00F32562" w:rsidRDefault="00F32562">
          <w:pPr>
            <w:pStyle w:val="TOC4"/>
            <w:tabs>
              <w:tab w:val="right" w:leader="dot" w:pos="8296"/>
            </w:tabs>
            <w:ind w:left="1080" w:right="180" w:firstLine="360"/>
            <w:rPr>
              <w:noProof/>
              <w:sz w:val="21"/>
            </w:rPr>
          </w:pPr>
          <w:hyperlink w:anchor="_Toc232683433" w:history="1">
            <w:r w:rsidRPr="008A54F0">
              <w:rPr>
                <w:rStyle w:val="af1"/>
                <w:rFonts w:ascii="Arial" w:eastAsia="等线" w:hAnsi="Arial" w:cs="Arial"/>
                <w:b/>
                <w:noProof/>
              </w:rPr>
              <w:t xml:space="preserve">3.6.4 </w:t>
            </w:r>
            <w:r w:rsidRPr="008A54F0">
              <w:rPr>
                <w:rStyle w:val="af1"/>
                <w:rFonts w:ascii="Arial" w:eastAsia="等线" w:hAnsi="Arial" w:cs="Arial"/>
                <w:b/>
                <w:noProof/>
              </w:rPr>
              <w:t>关键类设计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_Toc232683433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2A048C" w14:textId="36B76015" w:rsidR="00F32562" w:rsidRDefault="00F32562">
          <w:pPr>
            <w:pStyle w:val="TOC2"/>
            <w:ind w:left="360" w:right="180" w:firstLine="360"/>
            <w:rPr>
              <w:rFonts w:eastAsiaTheme="minorEastAsia"/>
              <w:noProof/>
              <w:sz w:val="21"/>
            </w:rPr>
          </w:pPr>
          <w:hyperlink w:anchor="_Toc232683434" w:history="1">
            <w:r w:rsidRPr="008A54F0">
              <w:rPr>
                <w:rStyle w:val="af1"/>
                <w:rFonts w:ascii="Arial" w:eastAsia="等线" w:hAnsi="Arial" w:cs="Arial"/>
                <w:b/>
                <w:noProof/>
              </w:rPr>
              <w:t xml:space="preserve">4. </w:t>
            </w:r>
            <w:r w:rsidRPr="008A54F0">
              <w:rPr>
                <w:rStyle w:val="af1"/>
                <w:rFonts w:ascii="Arial" w:eastAsia="等线" w:hAnsi="Arial" w:cs="Arial"/>
                <w:b/>
                <w:noProof/>
              </w:rPr>
              <w:t>非功能性设计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_Toc232683434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FD3DFD" w14:textId="2EDF84CF" w:rsidR="00F32562" w:rsidRDefault="00F32562">
          <w:pPr>
            <w:pStyle w:val="TOC3"/>
            <w:tabs>
              <w:tab w:val="right" w:leader="dot" w:pos="8296"/>
            </w:tabs>
            <w:ind w:left="720" w:right="180" w:firstLine="360"/>
            <w:rPr>
              <w:noProof/>
              <w:sz w:val="21"/>
            </w:rPr>
          </w:pPr>
          <w:hyperlink w:anchor="_Toc232683435" w:history="1">
            <w:r w:rsidRPr="008A54F0">
              <w:rPr>
                <w:rStyle w:val="af1"/>
                <w:rFonts w:ascii="Arial" w:eastAsia="等线" w:hAnsi="Arial" w:cs="Arial"/>
                <w:b/>
                <w:noProof/>
              </w:rPr>
              <w:t xml:space="preserve">4.1 </w:t>
            </w:r>
            <w:r w:rsidRPr="008A54F0">
              <w:rPr>
                <w:rStyle w:val="af1"/>
                <w:rFonts w:ascii="Arial" w:eastAsia="等线" w:hAnsi="Arial" w:cs="Arial"/>
                <w:b/>
                <w:noProof/>
              </w:rPr>
              <w:t>性能设计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_Toc232683435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3FBF32" w14:textId="23F229F6" w:rsidR="00F32562" w:rsidRDefault="00F32562">
          <w:pPr>
            <w:pStyle w:val="TOC4"/>
            <w:tabs>
              <w:tab w:val="right" w:leader="dot" w:pos="8296"/>
            </w:tabs>
            <w:ind w:left="1080" w:right="180" w:firstLine="360"/>
            <w:rPr>
              <w:noProof/>
              <w:sz w:val="21"/>
            </w:rPr>
          </w:pPr>
          <w:hyperlink w:anchor="_Toc232683436" w:history="1">
            <w:r w:rsidRPr="008A54F0">
              <w:rPr>
                <w:rStyle w:val="af1"/>
                <w:rFonts w:ascii="Arial" w:eastAsia="等线" w:hAnsi="Arial" w:cs="Arial"/>
                <w:b/>
                <w:noProof/>
              </w:rPr>
              <w:t xml:space="preserve">4.1.1 </w:t>
            </w:r>
            <w:r w:rsidRPr="008A54F0">
              <w:rPr>
                <w:rStyle w:val="af1"/>
                <w:rFonts w:ascii="Arial" w:eastAsia="等线" w:hAnsi="Arial" w:cs="Arial"/>
                <w:b/>
                <w:noProof/>
              </w:rPr>
              <w:t>服务拆分和横向扩展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_Toc232683436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96A20D" w14:textId="22C64045" w:rsidR="00F32562" w:rsidRDefault="00F32562">
          <w:pPr>
            <w:pStyle w:val="TOC4"/>
            <w:tabs>
              <w:tab w:val="right" w:leader="dot" w:pos="8296"/>
            </w:tabs>
            <w:ind w:left="1080" w:right="180" w:firstLine="360"/>
            <w:rPr>
              <w:noProof/>
              <w:sz w:val="21"/>
            </w:rPr>
          </w:pPr>
          <w:hyperlink w:anchor="_Toc232683437" w:history="1">
            <w:r w:rsidRPr="008A54F0">
              <w:rPr>
                <w:rStyle w:val="af1"/>
                <w:rFonts w:ascii="Arial" w:eastAsia="等线" w:hAnsi="Arial" w:cs="Arial"/>
                <w:b/>
                <w:noProof/>
              </w:rPr>
              <w:t xml:space="preserve">4.1.2 </w:t>
            </w:r>
            <w:r w:rsidRPr="008A54F0">
              <w:rPr>
                <w:rStyle w:val="af1"/>
                <w:rFonts w:ascii="Arial" w:eastAsia="等线" w:hAnsi="Arial" w:cs="Arial"/>
                <w:b/>
                <w:noProof/>
              </w:rPr>
              <w:t>数据库性能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_Toc232683437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D3B21A" w14:textId="5C5AFB41" w:rsidR="00F32562" w:rsidRDefault="00F32562">
          <w:pPr>
            <w:pStyle w:val="TOC4"/>
            <w:tabs>
              <w:tab w:val="right" w:leader="dot" w:pos="8296"/>
            </w:tabs>
            <w:ind w:left="1080" w:right="180" w:firstLine="360"/>
            <w:rPr>
              <w:noProof/>
              <w:sz w:val="21"/>
            </w:rPr>
          </w:pPr>
          <w:hyperlink w:anchor="_Toc232683438" w:history="1">
            <w:r w:rsidRPr="008A54F0">
              <w:rPr>
                <w:rStyle w:val="af1"/>
                <w:rFonts w:ascii="Arial" w:eastAsia="等线" w:hAnsi="Arial" w:cs="Arial"/>
                <w:b/>
                <w:noProof/>
              </w:rPr>
              <w:t xml:space="preserve">4.1.3 </w:t>
            </w:r>
            <w:r w:rsidRPr="008A54F0">
              <w:rPr>
                <w:rStyle w:val="af1"/>
                <w:rFonts w:ascii="Arial" w:eastAsia="等线" w:hAnsi="Arial" w:cs="Arial"/>
                <w:b/>
                <w:noProof/>
              </w:rPr>
              <w:t>缓存设计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_Toc232683438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647713" w14:textId="791B7DC6" w:rsidR="00F32562" w:rsidRDefault="00F32562">
          <w:pPr>
            <w:pStyle w:val="TOC4"/>
            <w:tabs>
              <w:tab w:val="right" w:leader="dot" w:pos="8296"/>
            </w:tabs>
            <w:ind w:left="1080" w:right="180" w:firstLine="360"/>
            <w:rPr>
              <w:noProof/>
              <w:sz w:val="21"/>
            </w:rPr>
          </w:pPr>
          <w:hyperlink w:anchor="_Toc232683439" w:history="1">
            <w:r w:rsidRPr="008A54F0">
              <w:rPr>
                <w:rStyle w:val="af1"/>
                <w:rFonts w:ascii="Arial" w:eastAsia="等线" w:hAnsi="Arial" w:cs="Arial"/>
                <w:b/>
                <w:noProof/>
              </w:rPr>
              <w:t xml:space="preserve">4.1.4 </w:t>
            </w:r>
            <w:r w:rsidRPr="008A54F0">
              <w:rPr>
                <w:rStyle w:val="af1"/>
                <w:rFonts w:ascii="Arial" w:eastAsia="等线" w:hAnsi="Arial" w:cs="Arial"/>
                <w:b/>
                <w:noProof/>
              </w:rPr>
              <w:t>文件与大对象性能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_Toc232683439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38CF65" w14:textId="11DA2BCE" w:rsidR="00F32562" w:rsidRDefault="00F32562">
          <w:pPr>
            <w:pStyle w:val="TOC4"/>
            <w:tabs>
              <w:tab w:val="right" w:leader="dot" w:pos="8296"/>
            </w:tabs>
            <w:ind w:left="1080" w:right="180" w:firstLine="360"/>
            <w:rPr>
              <w:noProof/>
              <w:sz w:val="21"/>
            </w:rPr>
          </w:pPr>
          <w:hyperlink w:anchor="_Toc232683440" w:history="1">
            <w:r w:rsidRPr="008A54F0">
              <w:rPr>
                <w:rStyle w:val="af1"/>
                <w:rFonts w:ascii="Arial" w:eastAsia="等线" w:hAnsi="Arial" w:cs="Arial"/>
                <w:b/>
                <w:noProof/>
              </w:rPr>
              <w:t xml:space="preserve">4.1.5 RPC </w:t>
            </w:r>
            <w:r w:rsidRPr="008A54F0">
              <w:rPr>
                <w:rStyle w:val="af1"/>
                <w:rFonts w:ascii="Arial" w:eastAsia="等线" w:hAnsi="Arial" w:cs="Arial"/>
                <w:b/>
                <w:noProof/>
              </w:rPr>
              <w:t>与外部调用性能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_Toc232683440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793812" w14:textId="55BEFE87" w:rsidR="00F32562" w:rsidRDefault="00F32562">
          <w:pPr>
            <w:pStyle w:val="TOC3"/>
            <w:tabs>
              <w:tab w:val="right" w:leader="dot" w:pos="8296"/>
            </w:tabs>
            <w:ind w:left="720" w:right="180" w:firstLine="360"/>
            <w:rPr>
              <w:noProof/>
              <w:sz w:val="21"/>
            </w:rPr>
          </w:pPr>
          <w:hyperlink w:anchor="_Toc232683441" w:history="1">
            <w:r w:rsidRPr="008A54F0">
              <w:rPr>
                <w:rStyle w:val="af1"/>
                <w:rFonts w:ascii="Arial" w:eastAsia="等线" w:hAnsi="Arial" w:cs="Arial"/>
                <w:b/>
                <w:noProof/>
              </w:rPr>
              <w:t xml:space="preserve">4.2 </w:t>
            </w:r>
            <w:r w:rsidRPr="008A54F0">
              <w:rPr>
                <w:rStyle w:val="af1"/>
                <w:rFonts w:ascii="Arial" w:eastAsia="等线" w:hAnsi="Arial" w:cs="Arial"/>
                <w:b/>
                <w:noProof/>
              </w:rPr>
              <w:t>安全性设计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_Toc232683441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68F768" w14:textId="0353E120" w:rsidR="00F32562" w:rsidRDefault="00F32562">
          <w:pPr>
            <w:pStyle w:val="TOC4"/>
            <w:tabs>
              <w:tab w:val="right" w:leader="dot" w:pos="8296"/>
            </w:tabs>
            <w:ind w:left="1080" w:right="180" w:firstLine="360"/>
            <w:rPr>
              <w:noProof/>
              <w:sz w:val="21"/>
            </w:rPr>
          </w:pPr>
          <w:hyperlink w:anchor="_Toc232683442" w:history="1">
            <w:r w:rsidRPr="008A54F0">
              <w:rPr>
                <w:rStyle w:val="af1"/>
                <w:rFonts w:ascii="Arial" w:eastAsia="等线" w:hAnsi="Arial" w:cs="Arial"/>
                <w:b/>
                <w:noProof/>
              </w:rPr>
              <w:t xml:space="preserve">4.2.1 </w:t>
            </w:r>
            <w:r w:rsidRPr="008A54F0">
              <w:rPr>
                <w:rStyle w:val="af1"/>
                <w:rFonts w:ascii="Arial" w:eastAsia="等线" w:hAnsi="Arial" w:cs="Arial"/>
                <w:b/>
                <w:noProof/>
              </w:rPr>
              <w:t>接口安全性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_Toc232683442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E84E11" w14:textId="5ED595D7" w:rsidR="00F32562" w:rsidRDefault="00F32562">
          <w:pPr>
            <w:pStyle w:val="TOC4"/>
            <w:tabs>
              <w:tab w:val="right" w:leader="dot" w:pos="8296"/>
            </w:tabs>
            <w:ind w:left="1080" w:right="180" w:firstLine="360"/>
            <w:rPr>
              <w:noProof/>
              <w:sz w:val="21"/>
            </w:rPr>
          </w:pPr>
          <w:hyperlink w:anchor="_Toc232683443" w:history="1">
            <w:r w:rsidRPr="008A54F0">
              <w:rPr>
                <w:rStyle w:val="af1"/>
                <w:rFonts w:ascii="Arial" w:eastAsia="等线" w:hAnsi="Arial" w:cs="Arial"/>
                <w:b/>
                <w:noProof/>
              </w:rPr>
              <w:t xml:space="preserve">4.2.2 </w:t>
            </w:r>
            <w:r w:rsidRPr="008A54F0">
              <w:rPr>
                <w:rStyle w:val="af1"/>
                <w:rFonts w:ascii="Arial" w:eastAsia="等线" w:hAnsi="Arial" w:cs="Arial"/>
                <w:b/>
                <w:noProof/>
              </w:rPr>
              <w:t>输入输出安全性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_Toc232683443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078A43" w14:textId="6E4A5DF5" w:rsidR="00F32562" w:rsidRDefault="00F32562">
          <w:pPr>
            <w:pStyle w:val="TOC4"/>
            <w:tabs>
              <w:tab w:val="right" w:leader="dot" w:pos="8296"/>
            </w:tabs>
            <w:ind w:left="1080" w:right="180" w:firstLine="360"/>
            <w:rPr>
              <w:noProof/>
              <w:sz w:val="21"/>
            </w:rPr>
          </w:pPr>
          <w:hyperlink w:anchor="_Toc232683444" w:history="1">
            <w:r w:rsidRPr="008A54F0">
              <w:rPr>
                <w:rStyle w:val="af1"/>
                <w:rFonts w:ascii="Arial" w:eastAsia="等线" w:hAnsi="Arial" w:cs="Arial"/>
                <w:b/>
                <w:noProof/>
              </w:rPr>
              <w:t xml:space="preserve">4.2.3 </w:t>
            </w:r>
            <w:r w:rsidRPr="008A54F0">
              <w:rPr>
                <w:rStyle w:val="af1"/>
                <w:rFonts w:ascii="Arial" w:eastAsia="等线" w:hAnsi="Arial" w:cs="Arial"/>
                <w:b/>
                <w:noProof/>
              </w:rPr>
              <w:t>数据安全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_Toc232683444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500D00" w14:textId="41700E58" w:rsidR="00F32562" w:rsidRDefault="00F32562">
          <w:pPr>
            <w:pStyle w:val="TOC4"/>
            <w:tabs>
              <w:tab w:val="right" w:leader="dot" w:pos="8296"/>
            </w:tabs>
            <w:ind w:left="1080" w:right="180" w:firstLine="360"/>
            <w:rPr>
              <w:noProof/>
              <w:sz w:val="21"/>
            </w:rPr>
          </w:pPr>
          <w:hyperlink w:anchor="_Toc232683445" w:history="1">
            <w:r w:rsidRPr="008A54F0">
              <w:rPr>
                <w:rStyle w:val="af1"/>
                <w:rFonts w:ascii="Arial" w:eastAsia="等线" w:hAnsi="Arial" w:cs="Arial"/>
                <w:b/>
                <w:noProof/>
              </w:rPr>
              <w:t xml:space="preserve">4.2.4 </w:t>
            </w:r>
            <w:r w:rsidRPr="008A54F0">
              <w:rPr>
                <w:rStyle w:val="af1"/>
                <w:rFonts w:ascii="Arial" w:eastAsia="等线" w:hAnsi="Arial" w:cs="Arial"/>
                <w:b/>
                <w:noProof/>
              </w:rPr>
              <w:t>软件容错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_Toc232683445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0F789D" w14:textId="2290C370" w:rsidR="00F32562" w:rsidRDefault="00F32562">
          <w:pPr>
            <w:pStyle w:val="TOC4"/>
            <w:tabs>
              <w:tab w:val="right" w:leader="dot" w:pos="8296"/>
            </w:tabs>
            <w:ind w:left="1080" w:right="180" w:firstLine="360"/>
            <w:rPr>
              <w:noProof/>
              <w:sz w:val="21"/>
            </w:rPr>
          </w:pPr>
          <w:hyperlink w:anchor="_Toc232683446" w:history="1">
            <w:r w:rsidRPr="008A54F0">
              <w:rPr>
                <w:rStyle w:val="af1"/>
                <w:rFonts w:ascii="Arial" w:eastAsia="等线" w:hAnsi="Arial" w:cs="Arial"/>
                <w:b/>
                <w:noProof/>
              </w:rPr>
              <w:t xml:space="preserve">4.2.5 </w:t>
            </w:r>
            <w:r w:rsidRPr="008A54F0">
              <w:rPr>
                <w:rStyle w:val="af1"/>
                <w:rFonts w:ascii="Arial" w:eastAsia="等线" w:hAnsi="Arial" w:cs="Arial"/>
                <w:b/>
                <w:noProof/>
              </w:rPr>
              <w:t>日志与审计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_Toc232683446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93010B" w14:textId="20FC3BE0" w:rsidR="00F32562" w:rsidRDefault="00F32562">
          <w:pPr>
            <w:pStyle w:val="TOC4"/>
            <w:tabs>
              <w:tab w:val="right" w:leader="dot" w:pos="8296"/>
            </w:tabs>
            <w:ind w:left="1080" w:right="180" w:firstLine="360"/>
            <w:rPr>
              <w:noProof/>
              <w:sz w:val="21"/>
            </w:rPr>
          </w:pPr>
          <w:hyperlink w:anchor="_Toc232683447" w:history="1">
            <w:r w:rsidRPr="008A54F0">
              <w:rPr>
                <w:rStyle w:val="af1"/>
                <w:rFonts w:ascii="Arial" w:eastAsia="等线" w:hAnsi="Arial" w:cs="Arial"/>
                <w:b/>
                <w:noProof/>
              </w:rPr>
              <w:t xml:space="preserve">4.2.6 </w:t>
            </w:r>
            <w:r w:rsidRPr="008A54F0">
              <w:rPr>
                <w:rStyle w:val="af1"/>
                <w:rFonts w:ascii="Arial" w:eastAsia="等线" w:hAnsi="Arial" w:cs="Arial"/>
                <w:b/>
                <w:noProof/>
              </w:rPr>
              <w:t>访问控制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_Toc232683447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9BCCF4" w14:textId="693D0787" w:rsidR="00F32562" w:rsidRDefault="00F32562">
          <w:pPr>
            <w:pStyle w:val="TOC4"/>
            <w:tabs>
              <w:tab w:val="right" w:leader="dot" w:pos="8296"/>
            </w:tabs>
            <w:ind w:left="1080" w:right="180" w:firstLine="360"/>
            <w:rPr>
              <w:noProof/>
              <w:sz w:val="21"/>
            </w:rPr>
          </w:pPr>
          <w:hyperlink w:anchor="_Toc232683448" w:history="1">
            <w:r w:rsidRPr="008A54F0">
              <w:rPr>
                <w:rStyle w:val="af1"/>
                <w:rFonts w:ascii="Arial" w:eastAsia="等线" w:hAnsi="Arial" w:cs="Arial"/>
                <w:b/>
                <w:noProof/>
              </w:rPr>
              <w:t xml:space="preserve">4.2.7 </w:t>
            </w:r>
            <w:r w:rsidRPr="008A54F0">
              <w:rPr>
                <w:rStyle w:val="af1"/>
                <w:rFonts w:ascii="Arial" w:eastAsia="等线" w:hAnsi="Arial" w:cs="Arial"/>
                <w:b/>
                <w:noProof/>
              </w:rPr>
              <w:t>配置与部署安全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_Toc232683448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126AD5" w14:textId="5D33365E" w:rsidR="00F32562" w:rsidRDefault="00F32562">
          <w:pPr>
            <w:pStyle w:val="TOC2"/>
            <w:ind w:left="360" w:right="180" w:firstLine="360"/>
            <w:rPr>
              <w:rFonts w:eastAsiaTheme="minorEastAsia"/>
              <w:noProof/>
              <w:sz w:val="21"/>
            </w:rPr>
          </w:pPr>
          <w:hyperlink w:anchor="_Toc232683449" w:history="1">
            <w:r w:rsidRPr="008A54F0">
              <w:rPr>
                <w:rStyle w:val="af1"/>
                <w:rFonts w:ascii="Arial" w:eastAsia="等线" w:hAnsi="Arial" w:cs="Arial"/>
                <w:b/>
                <w:noProof/>
              </w:rPr>
              <w:t>附录：主要工程目录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_Toc232683449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620791" w14:textId="58993E13" w:rsidR="008975D6" w:rsidRDefault="00222FA6">
          <w:pPr>
            <w:ind w:left="180" w:right="180" w:firstLine="560"/>
          </w:pPr>
          <w:r>
            <w:rPr>
              <w:rFonts w:eastAsia="黑体"/>
              <w:sz w:val="28"/>
            </w:rPr>
            <w:fldChar w:fldCharType="end"/>
          </w:r>
        </w:p>
      </w:sdtContent>
    </w:sdt>
    <w:p w14:paraId="65C92F06" w14:textId="77777777" w:rsidR="00FA3D1F" w:rsidRDefault="00FA3D1F" w:rsidP="00BD75EF">
      <w:pPr>
        <w:spacing w:line="336" w:lineRule="auto"/>
        <w:ind w:left="180" w:right="180" w:firstLine="360"/>
      </w:pPr>
    </w:p>
    <w:p w14:paraId="1CAE2545" w14:textId="178F2436" w:rsidR="000674DA" w:rsidRDefault="000674DA">
      <w:pPr>
        <w:pStyle w:val="1"/>
        <w:numPr>
          <w:ilvl w:val="0"/>
          <w:numId w:val="3"/>
        </w:numPr>
      </w:pPr>
      <w:bookmarkStart w:id="0" w:name="_Toc172541811"/>
      <w:bookmarkStart w:id="1" w:name="_Toc497371374"/>
      <w:bookmarkStart w:id="2" w:name="_Toc290905593"/>
      <w:bookmarkStart w:id="3" w:name="_Toc172908356"/>
      <w:bookmarkStart w:id="4" w:name="_Toc232683396"/>
      <w:r>
        <w:rPr>
          <w:rFonts w:hint="eastAsia"/>
        </w:rPr>
        <w:t>引言</w:t>
      </w:r>
      <w:bookmarkEnd w:id="0"/>
      <w:bookmarkEnd w:id="1"/>
      <w:bookmarkEnd w:id="2"/>
      <w:bookmarkEnd w:id="3"/>
      <w:bookmarkEnd w:id="4"/>
    </w:p>
    <w:p w14:paraId="5FD89AA3" w14:textId="35922B37" w:rsidR="000674DA" w:rsidRDefault="000674DA" w:rsidP="000674DA">
      <w:pPr>
        <w:pStyle w:val="2"/>
      </w:pPr>
      <w:bookmarkStart w:id="5" w:name="_Toc497371375"/>
      <w:bookmarkStart w:id="6" w:name="_Toc290905594"/>
      <w:bookmarkStart w:id="7" w:name="_Toc172541812"/>
      <w:bookmarkStart w:id="8" w:name="_Toc172908357"/>
      <w:bookmarkStart w:id="9" w:name="_Toc232683397"/>
      <w:r>
        <w:rPr>
          <w:rFonts w:hint="eastAsia"/>
        </w:rPr>
        <w:t>1</w:t>
      </w:r>
      <w:r>
        <w:t>.1</w:t>
      </w:r>
      <w:r>
        <w:rPr>
          <w:rFonts w:hint="eastAsia"/>
        </w:rPr>
        <w:t>目的</w:t>
      </w:r>
      <w:bookmarkEnd w:id="5"/>
      <w:bookmarkEnd w:id="6"/>
      <w:bookmarkEnd w:id="7"/>
      <w:r>
        <w:rPr>
          <w:rFonts w:hint="eastAsia"/>
        </w:rPr>
        <w:t>和</w:t>
      </w:r>
      <w:r>
        <w:t>范围</w:t>
      </w:r>
      <w:bookmarkEnd w:id="8"/>
      <w:bookmarkEnd w:id="9"/>
    </w:p>
    <w:p w14:paraId="67B37924" w14:textId="5BFE109E" w:rsidR="00B44481" w:rsidRDefault="00B44481" w:rsidP="00B44481">
      <w:pPr>
        <w:spacing w:line="440" w:lineRule="atLeast"/>
        <w:ind w:leftChars="0" w:left="0" w:rightChars="0" w:right="0" w:firstLine="400"/>
        <w:rPr>
          <w:rFonts w:ascii="微软雅黑" w:eastAsia="微软雅黑" w:hAnsi="微软雅黑"/>
          <w:sz w:val="20"/>
          <w:szCs w:val="20"/>
        </w:rPr>
      </w:pPr>
      <w:r w:rsidRPr="00B44481">
        <w:rPr>
          <w:rFonts w:ascii="微软雅黑" w:eastAsia="微软雅黑" w:hAnsi="微软雅黑" w:hint="eastAsia"/>
          <w:sz w:val="20"/>
          <w:szCs w:val="20"/>
        </w:rPr>
        <w:t>本文档用于描述数据中台（DMP, Data Middle Platform）项目的总体架构、部署架构、核心功能模块、数据库设计、关键类设计和非功能性设计。</w:t>
      </w:r>
    </w:p>
    <w:p w14:paraId="11DDD4A4" w14:textId="5021561D" w:rsidR="000674DA" w:rsidRDefault="000674DA" w:rsidP="00B44481">
      <w:pPr>
        <w:spacing w:line="440" w:lineRule="atLeast"/>
        <w:ind w:leftChars="0" w:left="0" w:rightChars="0" w:right="0" w:firstLine="400"/>
        <w:rPr>
          <w:rFonts w:ascii="微软雅黑" w:eastAsia="微软雅黑" w:hAnsi="微软雅黑"/>
          <w:sz w:val="20"/>
          <w:szCs w:val="20"/>
        </w:rPr>
      </w:pPr>
      <w:r w:rsidRPr="00B44481">
        <w:rPr>
          <w:rFonts w:ascii="微软雅黑" w:eastAsia="微软雅黑" w:hAnsi="微软雅黑" w:hint="eastAsia"/>
          <w:sz w:val="20"/>
          <w:szCs w:val="20"/>
        </w:rPr>
        <w:t>本文预期</w:t>
      </w:r>
      <w:r w:rsidRPr="00B44481">
        <w:rPr>
          <w:rFonts w:ascii="微软雅黑" w:eastAsia="微软雅黑" w:hAnsi="微软雅黑"/>
          <w:sz w:val="20"/>
          <w:szCs w:val="20"/>
        </w:rPr>
        <w:t>的读者包括：开发经理、</w:t>
      </w:r>
      <w:r w:rsidRPr="00B44481">
        <w:rPr>
          <w:rFonts w:ascii="微软雅黑" w:eastAsia="微软雅黑" w:hAnsi="微软雅黑" w:hint="eastAsia"/>
          <w:sz w:val="20"/>
          <w:szCs w:val="20"/>
        </w:rPr>
        <w:t>架构师</w:t>
      </w:r>
      <w:r w:rsidRPr="00B44481">
        <w:rPr>
          <w:rFonts w:ascii="微软雅黑" w:eastAsia="微软雅黑" w:hAnsi="微软雅黑"/>
          <w:sz w:val="20"/>
          <w:szCs w:val="20"/>
        </w:rPr>
        <w:t>、项目经理、开发工程师、</w:t>
      </w:r>
      <w:r w:rsidRPr="00B44481">
        <w:rPr>
          <w:rFonts w:ascii="微软雅黑" w:eastAsia="微软雅黑" w:hAnsi="微软雅黑" w:hint="eastAsia"/>
          <w:sz w:val="20"/>
          <w:szCs w:val="20"/>
        </w:rPr>
        <w:t>UI/UE设计</w:t>
      </w:r>
      <w:r w:rsidRPr="00B44481">
        <w:rPr>
          <w:rFonts w:ascii="微软雅黑" w:eastAsia="微软雅黑" w:hAnsi="微软雅黑"/>
          <w:sz w:val="20"/>
          <w:szCs w:val="20"/>
        </w:rPr>
        <w:t>师</w:t>
      </w:r>
      <w:r w:rsidRPr="00B44481">
        <w:rPr>
          <w:rFonts w:ascii="微软雅黑" w:eastAsia="微软雅黑" w:hAnsi="微软雅黑" w:hint="eastAsia"/>
          <w:sz w:val="20"/>
          <w:szCs w:val="20"/>
        </w:rPr>
        <w:t>、QA等</w:t>
      </w:r>
      <w:r w:rsidR="00B44481">
        <w:rPr>
          <w:rFonts w:ascii="微软雅黑" w:eastAsia="微软雅黑" w:hAnsi="微软雅黑" w:hint="eastAsia"/>
          <w:sz w:val="20"/>
          <w:szCs w:val="20"/>
        </w:rPr>
        <w:t>。</w:t>
      </w:r>
    </w:p>
    <w:p w14:paraId="29F16C7B" w14:textId="352FD39A" w:rsidR="00B44481" w:rsidRDefault="00B44481" w:rsidP="00B44481">
      <w:pPr>
        <w:spacing w:line="440" w:lineRule="atLeast"/>
        <w:ind w:leftChars="0" w:left="0" w:rightChars="0" w:right="0" w:firstLine="400"/>
        <w:rPr>
          <w:rFonts w:ascii="微软雅黑" w:eastAsia="微软雅黑" w:hAnsi="微软雅黑"/>
          <w:sz w:val="20"/>
          <w:szCs w:val="20"/>
        </w:rPr>
      </w:pPr>
      <w:r w:rsidRPr="00B44481">
        <w:rPr>
          <w:rFonts w:ascii="微软雅黑" w:eastAsia="微软雅黑" w:hAnsi="微软雅黑" w:hint="eastAsia"/>
          <w:sz w:val="20"/>
          <w:szCs w:val="20"/>
        </w:rPr>
        <w:t>本项目采用</w:t>
      </w:r>
      <w:proofErr w:type="gramStart"/>
      <w:r w:rsidRPr="00B44481">
        <w:rPr>
          <w:rFonts w:ascii="微软雅黑" w:eastAsia="微软雅黑" w:hAnsi="微软雅黑" w:hint="eastAsia"/>
          <w:sz w:val="20"/>
          <w:szCs w:val="20"/>
        </w:rPr>
        <w:t>微服务</w:t>
      </w:r>
      <w:proofErr w:type="gramEnd"/>
      <w:r w:rsidRPr="00B44481">
        <w:rPr>
          <w:rFonts w:ascii="微软雅黑" w:eastAsia="微软雅黑" w:hAnsi="微软雅黑" w:hint="eastAsia"/>
          <w:sz w:val="20"/>
          <w:szCs w:val="20"/>
        </w:rPr>
        <w:t>架构，核心服务包括：</w:t>
      </w:r>
    </w:p>
    <w:tbl>
      <w:tblPr>
        <w:tblStyle w:val="ab"/>
        <w:tblW w:w="0" w:type="auto"/>
        <w:jc w:val="center"/>
        <w:tblLook w:val="04A0" w:firstRow="1" w:lastRow="0" w:firstColumn="1" w:lastColumn="0" w:noHBand="0" w:noVBand="1"/>
      </w:tblPr>
      <w:tblGrid>
        <w:gridCol w:w="1668"/>
        <w:gridCol w:w="1842"/>
        <w:gridCol w:w="5012"/>
      </w:tblGrid>
      <w:tr w:rsidR="00B44481" w14:paraId="2348329E" w14:textId="77777777" w:rsidTr="00080A86">
        <w:trPr>
          <w:tblHeader/>
          <w:jc w:val="center"/>
        </w:trPr>
        <w:tc>
          <w:tcPr>
            <w:tcW w:w="1668" w:type="dxa"/>
          </w:tcPr>
          <w:p w14:paraId="3FB7659B" w14:textId="14C3AD01" w:rsidR="00B44481" w:rsidRPr="009021AF" w:rsidRDefault="003034EE" w:rsidP="00767DE7">
            <w:pPr>
              <w:spacing w:line="440" w:lineRule="atLeast"/>
              <w:ind w:leftChars="0" w:left="0" w:rightChars="0" w:right="0" w:firstLineChars="0" w:firstLine="0"/>
              <w:rPr>
                <w:rFonts w:ascii="微软雅黑" w:eastAsia="微软雅黑" w:hAnsi="微软雅黑" w:hint="eastAsia"/>
                <w:b/>
                <w:bCs/>
                <w:sz w:val="20"/>
              </w:rPr>
            </w:pPr>
            <w:r w:rsidRPr="009021AF">
              <w:rPr>
                <w:rFonts w:ascii="微软雅黑" w:eastAsia="微软雅黑" w:hAnsi="微软雅黑" w:hint="eastAsia"/>
                <w:b/>
                <w:bCs/>
                <w:sz w:val="20"/>
              </w:rPr>
              <w:t>服务/模块</w:t>
            </w:r>
          </w:p>
        </w:tc>
        <w:tc>
          <w:tcPr>
            <w:tcW w:w="1842" w:type="dxa"/>
          </w:tcPr>
          <w:p w14:paraId="79C1D255" w14:textId="32A28327" w:rsidR="00B44481" w:rsidRPr="009021AF" w:rsidRDefault="003034EE" w:rsidP="00767DE7">
            <w:pPr>
              <w:spacing w:line="440" w:lineRule="atLeast"/>
              <w:ind w:leftChars="0" w:left="0" w:rightChars="0" w:right="0" w:firstLineChars="0" w:firstLine="0"/>
              <w:rPr>
                <w:rFonts w:ascii="微软雅黑" w:eastAsia="微软雅黑" w:hAnsi="微软雅黑" w:hint="eastAsia"/>
                <w:b/>
                <w:bCs/>
                <w:sz w:val="20"/>
              </w:rPr>
            </w:pPr>
            <w:r w:rsidRPr="009021AF">
              <w:rPr>
                <w:rFonts w:ascii="微软雅黑" w:eastAsia="微软雅黑" w:hAnsi="微软雅黑" w:hint="eastAsia"/>
                <w:b/>
                <w:bCs/>
                <w:sz w:val="20"/>
              </w:rPr>
              <w:t>工程目录</w:t>
            </w:r>
          </w:p>
        </w:tc>
        <w:tc>
          <w:tcPr>
            <w:tcW w:w="5012" w:type="dxa"/>
            <w:shd w:val="clear" w:color="auto" w:fill="FFFFFF" w:themeFill="background1"/>
          </w:tcPr>
          <w:p w14:paraId="1BAEFDB8" w14:textId="2E437E0A" w:rsidR="00B44481" w:rsidRPr="009021AF" w:rsidRDefault="003034EE" w:rsidP="00767DE7">
            <w:pPr>
              <w:spacing w:line="440" w:lineRule="atLeast"/>
              <w:ind w:leftChars="0" w:left="0" w:rightChars="0" w:right="0" w:firstLineChars="0" w:firstLine="0"/>
              <w:rPr>
                <w:rFonts w:ascii="微软雅黑" w:eastAsia="微软雅黑" w:hAnsi="微软雅黑" w:hint="eastAsia"/>
                <w:b/>
                <w:bCs/>
                <w:sz w:val="20"/>
              </w:rPr>
            </w:pPr>
            <w:r w:rsidRPr="009021AF">
              <w:rPr>
                <w:rFonts w:ascii="微软雅黑" w:eastAsia="微软雅黑" w:hAnsi="微软雅黑" w:hint="eastAsia"/>
                <w:b/>
                <w:bCs/>
                <w:sz w:val="20"/>
              </w:rPr>
              <w:t>主要职责</w:t>
            </w:r>
          </w:p>
        </w:tc>
      </w:tr>
      <w:tr w:rsidR="00B44481" w14:paraId="6031F2E1" w14:textId="77777777" w:rsidTr="00080A86">
        <w:trPr>
          <w:jc w:val="center"/>
        </w:trPr>
        <w:tc>
          <w:tcPr>
            <w:tcW w:w="1668" w:type="dxa"/>
          </w:tcPr>
          <w:p w14:paraId="23CAA8C6" w14:textId="3A3BAEDF" w:rsidR="00B44481" w:rsidRDefault="003034EE" w:rsidP="00B44481">
            <w:pPr>
              <w:spacing w:line="440" w:lineRule="atLeast"/>
              <w:ind w:leftChars="0" w:left="0" w:rightChars="0" w:right="0" w:firstLineChars="0" w:firstLine="0"/>
              <w:rPr>
                <w:rFonts w:ascii="微软雅黑" w:eastAsia="微软雅黑" w:hAnsi="微软雅黑" w:hint="eastAsia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网关服务</w:t>
            </w:r>
          </w:p>
        </w:tc>
        <w:tc>
          <w:tcPr>
            <w:tcW w:w="1842" w:type="dxa"/>
          </w:tcPr>
          <w:p w14:paraId="30B97172" w14:textId="52001168" w:rsidR="00B44481" w:rsidRDefault="00D36FDD" w:rsidP="00B44481">
            <w:pPr>
              <w:spacing w:line="440" w:lineRule="atLeast"/>
              <w:ind w:leftChars="0" w:left="0" w:rightChars="0" w:right="0" w:firstLineChars="0" w:firstLine="0"/>
              <w:rPr>
                <w:rFonts w:ascii="微软雅黑" w:eastAsia="微软雅黑" w:hAnsi="微软雅黑" w:hint="eastAsia"/>
                <w:sz w:val="20"/>
              </w:rPr>
            </w:pPr>
            <w:proofErr w:type="spellStart"/>
            <w:r>
              <w:rPr>
                <w:rFonts w:ascii="微软雅黑" w:eastAsia="微软雅黑" w:hAnsi="微软雅黑"/>
                <w:sz w:val="20"/>
              </w:rPr>
              <w:t>D</w:t>
            </w:r>
            <w:r>
              <w:rPr>
                <w:rFonts w:ascii="微软雅黑" w:eastAsia="微软雅黑" w:hAnsi="微软雅黑" w:hint="eastAsia"/>
                <w:sz w:val="20"/>
              </w:rPr>
              <w:t>m</w:t>
            </w:r>
            <w:r>
              <w:rPr>
                <w:rFonts w:ascii="微软雅黑" w:eastAsia="微软雅黑" w:hAnsi="微软雅黑"/>
                <w:sz w:val="20"/>
              </w:rPr>
              <w:t>p</w:t>
            </w:r>
            <w:proofErr w:type="spellEnd"/>
            <w:r>
              <w:rPr>
                <w:rFonts w:ascii="微软雅黑" w:eastAsia="微软雅黑" w:hAnsi="微软雅黑"/>
                <w:sz w:val="20"/>
              </w:rPr>
              <w:t>-gateway</w:t>
            </w:r>
          </w:p>
        </w:tc>
        <w:tc>
          <w:tcPr>
            <w:tcW w:w="5012" w:type="dxa"/>
          </w:tcPr>
          <w:p w14:paraId="5542011F" w14:textId="6F4F207B" w:rsidR="00B44481" w:rsidRDefault="00D36FDD" w:rsidP="00B44481">
            <w:pPr>
              <w:spacing w:line="440" w:lineRule="atLeast"/>
              <w:ind w:leftChars="0" w:left="0" w:rightChars="0" w:right="0" w:firstLineChars="0" w:firstLine="0"/>
              <w:rPr>
                <w:rFonts w:ascii="微软雅黑" w:eastAsia="微软雅黑" w:hAnsi="微软雅黑" w:hint="eastAsia"/>
                <w:sz w:val="20"/>
              </w:rPr>
            </w:pPr>
            <w:r w:rsidRPr="00D36FDD">
              <w:rPr>
                <w:rFonts w:ascii="微软雅黑" w:eastAsia="微软雅黑" w:hAnsi="微软雅黑" w:hint="eastAsia"/>
                <w:sz w:val="20"/>
              </w:rPr>
              <w:t>统一入口、路由转发、签名校验、SQL/XSS 过滤、限流、鉴权上下文处理</w:t>
            </w:r>
          </w:p>
        </w:tc>
      </w:tr>
      <w:tr w:rsidR="00B44481" w14:paraId="17DA15F9" w14:textId="77777777" w:rsidTr="00080A86">
        <w:trPr>
          <w:jc w:val="center"/>
        </w:trPr>
        <w:tc>
          <w:tcPr>
            <w:tcW w:w="1668" w:type="dxa"/>
          </w:tcPr>
          <w:p w14:paraId="773F7BCD" w14:textId="33EDFD68" w:rsidR="00B44481" w:rsidRDefault="003034EE" w:rsidP="00B44481">
            <w:pPr>
              <w:spacing w:line="440" w:lineRule="atLeast"/>
              <w:ind w:leftChars="0" w:left="0" w:rightChars="0" w:right="0" w:firstLineChars="0" w:firstLine="0"/>
              <w:rPr>
                <w:rFonts w:ascii="微软雅黑" w:eastAsia="微软雅黑" w:hAnsi="微软雅黑" w:hint="eastAsia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开发接口服务</w:t>
            </w:r>
          </w:p>
        </w:tc>
        <w:tc>
          <w:tcPr>
            <w:tcW w:w="1842" w:type="dxa"/>
          </w:tcPr>
          <w:p w14:paraId="597D4E0C" w14:textId="38F5D2D6" w:rsidR="00B44481" w:rsidRDefault="00AB61FE" w:rsidP="00B44481">
            <w:pPr>
              <w:spacing w:line="440" w:lineRule="atLeast"/>
              <w:ind w:leftChars="0" w:left="0" w:rightChars="0" w:right="0" w:firstLineChars="0" w:firstLine="0"/>
              <w:rPr>
                <w:rFonts w:ascii="微软雅黑" w:eastAsia="微软雅黑" w:hAnsi="微软雅黑" w:hint="eastAsia"/>
                <w:sz w:val="20"/>
              </w:rPr>
            </w:pPr>
            <w:proofErr w:type="spellStart"/>
            <w:r>
              <w:rPr>
                <w:rFonts w:ascii="微软雅黑" w:eastAsia="微软雅黑" w:hAnsi="微软雅黑"/>
                <w:sz w:val="20"/>
              </w:rPr>
              <w:t>Dmp-openapi</w:t>
            </w:r>
            <w:proofErr w:type="spellEnd"/>
          </w:p>
        </w:tc>
        <w:tc>
          <w:tcPr>
            <w:tcW w:w="5012" w:type="dxa"/>
          </w:tcPr>
          <w:p w14:paraId="372815D3" w14:textId="06365135" w:rsidR="00B44481" w:rsidRDefault="00AB61FE" w:rsidP="00B44481">
            <w:pPr>
              <w:spacing w:line="440" w:lineRule="atLeast"/>
              <w:ind w:leftChars="0" w:left="0" w:rightChars="0" w:right="0" w:firstLineChars="0" w:firstLine="0"/>
              <w:rPr>
                <w:rFonts w:ascii="微软雅黑" w:eastAsia="微软雅黑" w:hAnsi="微软雅黑" w:hint="eastAsia"/>
                <w:sz w:val="20"/>
              </w:rPr>
            </w:pPr>
            <w:r w:rsidRPr="00AB61FE">
              <w:rPr>
                <w:rFonts w:ascii="微软雅黑" w:eastAsia="微软雅黑" w:hAnsi="微软雅黑" w:hint="eastAsia"/>
                <w:sz w:val="20"/>
              </w:rPr>
              <w:t>面向</w:t>
            </w:r>
            <w:proofErr w:type="gramStart"/>
            <w:r w:rsidRPr="00AB61FE">
              <w:rPr>
                <w:rFonts w:ascii="微软雅黑" w:eastAsia="微软雅黑" w:hAnsi="微软雅黑" w:hint="eastAsia"/>
                <w:sz w:val="20"/>
              </w:rPr>
              <w:t>外部/</w:t>
            </w:r>
            <w:proofErr w:type="gramEnd"/>
            <w:r w:rsidRPr="00AB61FE">
              <w:rPr>
                <w:rFonts w:ascii="微软雅黑" w:eastAsia="微软雅黑" w:hAnsi="微软雅黑" w:hint="eastAsia"/>
                <w:sz w:val="20"/>
              </w:rPr>
              <w:t xml:space="preserve">三方系统提供 </w:t>
            </w:r>
            <w:proofErr w:type="spellStart"/>
            <w:r w:rsidRPr="00AB61FE">
              <w:rPr>
                <w:rFonts w:ascii="微软雅黑" w:eastAsia="微软雅黑" w:hAnsi="微软雅黑" w:hint="eastAsia"/>
                <w:sz w:val="20"/>
              </w:rPr>
              <w:t>OpenAPI</w:t>
            </w:r>
            <w:proofErr w:type="spellEnd"/>
            <w:r w:rsidRPr="00AB61FE">
              <w:rPr>
                <w:rFonts w:ascii="微软雅黑" w:eastAsia="微软雅黑" w:hAnsi="微软雅黑" w:hint="eastAsia"/>
                <w:sz w:val="20"/>
              </w:rPr>
              <w:t xml:space="preserve"> 与 Dubbo 能力，封装 TSP、ESB、PKI、KMS、VSP 基线同步等集成</w:t>
            </w:r>
          </w:p>
        </w:tc>
      </w:tr>
      <w:tr w:rsidR="00B44481" w14:paraId="60DD4638" w14:textId="77777777" w:rsidTr="00080A86">
        <w:trPr>
          <w:jc w:val="center"/>
        </w:trPr>
        <w:tc>
          <w:tcPr>
            <w:tcW w:w="1668" w:type="dxa"/>
          </w:tcPr>
          <w:p w14:paraId="2489AE87" w14:textId="0CBB906D" w:rsidR="00B44481" w:rsidRDefault="003034EE" w:rsidP="00B44481">
            <w:pPr>
              <w:spacing w:line="440" w:lineRule="atLeast"/>
              <w:ind w:leftChars="0" w:left="0" w:rightChars="0" w:right="0" w:firstLineChars="0" w:firstLine="0"/>
              <w:rPr>
                <w:rFonts w:ascii="微软雅黑" w:eastAsia="微软雅黑" w:hAnsi="微软雅黑" w:hint="eastAsia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文件存储服务</w:t>
            </w:r>
          </w:p>
        </w:tc>
        <w:tc>
          <w:tcPr>
            <w:tcW w:w="1842" w:type="dxa"/>
          </w:tcPr>
          <w:p w14:paraId="50F925F1" w14:textId="56A8BB03" w:rsidR="00B44481" w:rsidRDefault="00AB61FE" w:rsidP="00B44481">
            <w:pPr>
              <w:spacing w:line="440" w:lineRule="atLeast"/>
              <w:ind w:leftChars="0" w:left="0" w:rightChars="0" w:right="0" w:firstLineChars="0" w:firstLine="0"/>
              <w:rPr>
                <w:rFonts w:ascii="微软雅黑" w:eastAsia="微软雅黑" w:hAnsi="微软雅黑" w:hint="eastAsia"/>
                <w:sz w:val="20"/>
              </w:rPr>
            </w:pPr>
            <w:proofErr w:type="spellStart"/>
            <w:r>
              <w:rPr>
                <w:rFonts w:ascii="微软雅黑" w:eastAsia="微软雅黑" w:hAnsi="微软雅黑"/>
                <w:sz w:val="20"/>
              </w:rPr>
              <w:t>Dmp</w:t>
            </w:r>
            <w:proofErr w:type="spellEnd"/>
            <w:r>
              <w:rPr>
                <w:rFonts w:ascii="微软雅黑" w:eastAsia="微软雅黑" w:hAnsi="微软雅黑"/>
                <w:sz w:val="20"/>
              </w:rPr>
              <w:t>-storage</w:t>
            </w:r>
          </w:p>
        </w:tc>
        <w:tc>
          <w:tcPr>
            <w:tcW w:w="5012" w:type="dxa"/>
          </w:tcPr>
          <w:p w14:paraId="01317189" w14:textId="05B13738" w:rsidR="00B44481" w:rsidRDefault="00AB61FE" w:rsidP="00B44481">
            <w:pPr>
              <w:spacing w:line="440" w:lineRule="atLeast"/>
              <w:ind w:leftChars="0" w:left="0" w:rightChars="0" w:right="0" w:firstLineChars="0" w:firstLine="0"/>
              <w:rPr>
                <w:rFonts w:ascii="微软雅黑" w:eastAsia="微软雅黑" w:hAnsi="微软雅黑" w:hint="eastAsia"/>
                <w:sz w:val="20"/>
              </w:rPr>
            </w:pPr>
            <w:r w:rsidRPr="00AB61FE">
              <w:rPr>
                <w:rFonts w:ascii="微软雅黑" w:eastAsia="微软雅黑" w:hAnsi="微软雅黑" w:hint="eastAsia"/>
                <w:sz w:val="20"/>
              </w:rPr>
              <w:t>统一对象存储、预签名 URL、STS 临时凭证、文件上</w:t>
            </w:r>
            <w:r w:rsidRPr="00AB61FE">
              <w:rPr>
                <w:rFonts w:ascii="微软雅黑" w:eastAsia="微软雅黑" w:hAnsi="微软雅黑" w:hint="eastAsia"/>
                <w:sz w:val="20"/>
              </w:rPr>
              <w:lastRenderedPageBreak/>
              <w:t>传下载</w:t>
            </w:r>
          </w:p>
        </w:tc>
      </w:tr>
      <w:tr w:rsidR="00B44481" w14:paraId="018C3572" w14:textId="77777777" w:rsidTr="00080A86">
        <w:trPr>
          <w:jc w:val="center"/>
        </w:trPr>
        <w:tc>
          <w:tcPr>
            <w:tcW w:w="1668" w:type="dxa"/>
          </w:tcPr>
          <w:p w14:paraId="23DBCE0E" w14:textId="67AD84ED" w:rsidR="00B44481" w:rsidRDefault="003034EE" w:rsidP="00B44481">
            <w:pPr>
              <w:spacing w:line="440" w:lineRule="atLeast"/>
              <w:ind w:leftChars="0" w:left="0" w:rightChars="0" w:right="0" w:firstLineChars="0" w:firstLine="0"/>
              <w:rPr>
                <w:rFonts w:ascii="微软雅黑" w:eastAsia="微软雅黑" w:hAnsi="微软雅黑" w:hint="eastAsia"/>
                <w:sz w:val="20"/>
              </w:rPr>
            </w:pPr>
            <w:r w:rsidRPr="003034EE">
              <w:rPr>
                <w:rFonts w:ascii="微软雅黑" w:eastAsia="微软雅黑" w:hAnsi="微软雅黑" w:hint="eastAsia"/>
                <w:sz w:val="20"/>
              </w:rPr>
              <w:lastRenderedPageBreak/>
              <w:t>车辆数据服务</w:t>
            </w:r>
          </w:p>
        </w:tc>
        <w:tc>
          <w:tcPr>
            <w:tcW w:w="1842" w:type="dxa"/>
          </w:tcPr>
          <w:p w14:paraId="427CA9C1" w14:textId="0CDB33CE" w:rsidR="00B44481" w:rsidRDefault="00AB61FE" w:rsidP="00B44481">
            <w:pPr>
              <w:spacing w:line="440" w:lineRule="atLeast"/>
              <w:ind w:leftChars="0" w:left="0" w:rightChars="0" w:right="0" w:firstLineChars="0" w:firstLine="0"/>
              <w:rPr>
                <w:rFonts w:ascii="微软雅黑" w:eastAsia="微软雅黑" w:hAnsi="微软雅黑" w:hint="eastAsia"/>
                <w:sz w:val="20"/>
              </w:rPr>
            </w:pPr>
            <w:proofErr w:type="spellStart"/>
            <w:r>
              <w:rPr>
                <w:rFonts w:ascii="微软雅黑" w:eastAsia="微软雅黑" w:hAnsi="微软雅黑"/>
                <w:sz w:val="20"/>
              </w:rPr>
              <w:t>Dmp</w:t>
            </w:r>
            <w:proofErr w:type="spellEnd"/>
            <w:r>
              <w:rPr>
                <w:rFonts w:ascii="微软雅黑" w:eastAsia="微软雅黑" w:hAnsi="微软雅黑"/>
                <w:sz w:val="20"/>
              </w:rPr>
              <w:t>-vehicle</w:t>
            </w:r>
          </w:p>
        </w:tc>
        <w:tc>
          <w:tcPr>
            <w:tcW w:w="5012" w:type="dxa"/>
          </w:tcPr>
          <w:p w14:paraId="43893392" w14:textId="19E72116" w:rsidR="00B44481" w:rsidRDefault="00AB61FE" w:rsidP="00B44481">
            <w:pPr>
              <w:spacing w:line="440" w:lineRule="atLeast"/>
              <w:ind w:leftChars="0" w:left="0" w:rightChars="0" w:right="0" w:firstLineChars="0" w:firstLine="0"/>
              <w:rPr>
                <w:rFonts w:ascii="微软雅黑" w:eastAsia="微软雅黑" w:hAnsi="微软雅黑" w:hint="eastAsia"/>
                <w:sz w:val="20"/>
              </w:rPr>
            </w:pPr>
            <w:r w:rsidRPr="00AB61FE">
              <w:rPr>
                <w:rFonts w:ascii="微软雅黑" w:eastAsia="微软雅黑" w:hAnsi="微软雅黑" w:hint="eastAsia"/>
                <w:sz w:val="20"/>
              </w:rPr>
              <w:t>车辆基础数据、车型、ECU、软件基线、VSP/ZXC 数据同步</w:t>
            </w:r>
          </w:p>
        </w:tc>
      </w:tr>
      <w:tr w:rsidR="00B44481" w14:paraId="4C698317" w14:textId="77777777" w:rsidTr="00080A86">
        <w:trPr>
          <w:jc w:val="center"/>
        </w:trPr>
        <w:tc>
          <w:tcPr>
            <w:tcW w:w="1668" w:type="dxa"/>
          </w:tcPr>
          <w:p w14:paraId="7AEAFBE0" w14:textId="02196357" w:rsidR="00B44481" w:rsidRDefault="003034EE" w:rsidP="00B44481">
            <w:pPr>
              <w:spacing w:line="440" w:lineRule="atLeast"/>
              <w:ind w:leftChars="0" w:left="0" w:rightChars="0" w:right="0" w:firstLineChars="0" w:firstLine="0"/>
              <w:rPr>
                <w:rFonts w:ascii="微软雅黑" w:eastAsia="微软雅黑" w:hAnsi="微软雅黑" w:hint="eastAsia"/>
                <w:sz w:val="20"/>
              </w:rPr>
            </w:pPr>
            <w:r w:rsidRPr="003034EE">
              <w:rPr>
                <w:rFonts w:ascii="微软雅黑" w:eastAsia="微软雅黑" w:hAnsi="微软雅黑" w:hint="eastAsia"/>
                <w:sz w:val="20"/>
              </w:rPr>
              <w:t>诊断数据服务</w:t>
            </w:r>
          </w:p>
        </w:tc>
        <w:tc>
          <w:tcPr>
            <w:tcW w:w="1842" w:type="dxa"/>
          </w:tcPr>
          <w:p w14:paraId="23CDB9B0" w14:textId="01705FAE" w:rsidR="00B44481" w:rsidRDefault="00AB61FE" w:rsidP="00B44481">
            <w:pPr>
              <w:spacing w:line="440" w:lineRule="atLeast"/>
              <w:ind w:leftChars="0" w:left="0" w:rightChars="0" w:right="0" w:firstLineChars="0" w:firstLine="0"/>
              <w:rPr>
                <w:rFonts w:ascii="微软雅黑" w:eastAsia="微软雅黑" w:hAnsi="微软雅黑" w:hint="eastAsia"/>
                <w:sz w:val="20"/>
              </w:rPr>
            </w:pPr>
            <w:proofErr w:type="spellStart"/>
            <w:r>
              <w:rPr>
                <w:rFonts w:ascii="微软雅黑" w:eastAsia="微软雅黑" w:hAnsi="微软雅黑"/>
                <w:sz w:val="20"/>
              </w:rPr>
              <w:t>Dmp</w:t>
            </w:r>
            <w:proofErr w:type="spellEnd"/>
            <w:r>
              <w:rPr>
                <w:rFonts w:ascii="微软雅黑" w:eastAsia="微软雅黑" w:hAnsi="微软雅黑"/>
                <w:sz w:val="20"/>
              </w:rPr>
              <w:t>-diagnostic</w:t>
            </w:r>
          </w:p>
        </w:tc>
        <w:tc>
          <w:tcPr>
            <w:tcW w:w="5012" w:type="dxa"/>
          </w:tcPr>
          <w:p w14:paraId="265956F4" w14:textId="2E9432C8" w:rsidR="00B44481" w:rsidRDefault="00AB61FE" w:rsidP="00B44481">
            <w:pPr>
              <w:spacing w:line="440" w:lineRule="atLeast"/>
              <w:ind w:leftChars="0" w:left="0" w:rightChars="0" w:right="0" w:firstLineChars="0" w:firstLine="0"/>
              <w:rPr>
                <w:rFonts w:ascii="微软雅黑" w:eastAsia="微软雅黑" w:hAnsi="微软雅黑" w:hint="eastAsia"/>
                <w:sz w:val="20"/>
              </w:rPr>
            </w:pPr>
            <w:r w:rsidRPr="00AB61FE">
              <w:rPr>
                <w:rFonts w:ascii="微软雅黑" w:eastAsia="微软雅黑" w:hAnsi="微软雅黑" w:hint="eastAsia"/>
                <w:sz w:val="20"/>
              </w:rPr>
              <w:t>诊断数据、PDX/DME/MARS/GNDS/Vigor 数据解析与查询、VHMS、IRDP、工单/登录等能力</w:t>
            </w:r>
          </w:p>
        </w:tc>
      </w:tr>
      <w:tr w:rsidR="00B44481" w14:paraId="6EBC8B0F" w14:textId="77777777" w:rsidTr="00080A86">
        <w:trPr>
          <w:jc w:val="center"/>
        </w:trPr>
        <w:tc>
          <w:tcPr>
            <w:tcW w:w="1668" w:type="dxa"/>
          </w:tcPr>
          <w:p w14:paraId="06D6E8E5" w14:textId="048A73C1" w:rsidR="00B44481" w:rsidRDefault="003034EE" w:rsidP="00B44481">
            <w:pPr>
              <w:spacing w:line="440" w:lineRule="atLeast"/>
              <w:ind w:leftChars="0" w:left="0" w:rightChars="0" w:right="0" w:firstLineChars="0" w:firstLine="0"/>
              <w:rPr>
                <w:rFonts w:ascii="微软雅黑" w:eastAsia="微软雅黑" w:hAnsi="微软雅黑" w:hint="eastAsia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公共组件</w:t>
            </w:r>
          </w:p>
        </w:tc>
        <w:tc>
          <w:tcPr>
            <w:tcW w:w="1842" w:type="dxa"/>
          </w:tcPr>
          <w:p w14:paraId="7DB13D01" w14:textId="07C69286" w:rsidR="00B44481" w:rsidRDefault="00AB61FE" w:rsidP="00B44481">
            <w:pPr>
              <w:spacing w:line="440" w:lineRule="atLeast"/>
              <w:ind w:leftChars="0" w:left="0" w:rightChars="0" w:right="0" w:firstLineChars="0" w:firstLine="0"/>
              <w:rPr>
                <w:rFonts w:ascii="微软雅黑" w:eastAsia="微软雅黑" w:hAnsi="微软雅黑" w:hint="eastAsia"/>
                <w:sz w:val="20"/>
              </w:rPr>
            </w:pPr>
            <w:proofErr w:type="spellStart"/>
            <w:r>
              <w:rPr>
                <w:rFonts w:ascii="微软雅黑" w:eastAsia="微软雅黑" w:hAnsi="微软雅黑"/>
                <w:sz w:val="20"/>
              </w:rPr>
              <w:t>Dmp</w:t>
            </w:r>
            <w:proofErr w:type="spellEnd"/>
            <w:r>
              <w:rPr>
                <w:rFonts w:ascii="微软雅黑" w:eastAsia="微软雅黑" w:hAnsi="微软雅黑"/>
                <w:sz w:val="20"/>
              </w:rPr>
              <w:t>-common</w:t>
            </w:r>
          </w:p>
        </w:tc>
        <w:tc>
          <w:tcPr>
            <w:tcW w:w="5012" w:type="dxa"/>
          </w:tcPr>
          <w:p w14:paraId="137E48D3" w14:textId="44B43A54" w:rsidR="00B44481" w:rsidRDefault="00AB61FE" w:rsidP="00B44481">
            <w:pPr>
              <w:spacing w:line="440" w:lineRule="atLeast"/>
              <w:ind w:leftChars="0" w:left="0" w:rightChars="0" w:right="0" w:firstLineChars="0" w:firstLine="0"/>
              <w:rPr>
                <w:rFonts w:ascii="微软雅黑" w:eastAsia="微软雅黑" w:hAnsi="微软雅黑" w:hint="eastAsia"/>
                <w:sz w:val="20"/>
              </w:rPr>
            </w:pPr>
            <w:r w:rsidRPr="00AB61FE">
              <w:rPr>
                <w:rFonts w:ascii="微软雅黑" w:eastAsia="微软雅黑" w:hAnsi="微软雅黑" w:hint="eastAsia"/>
                <w:sz w:val="20"/>
              </w:rPr>
              <w:t>公共 DTO、核心工具、安全、数据库、Kafka、OSS、Swagger、Web 基础能力</w:t>
            </w:r>
          </w:p>
        </w:tc>
      </w:tr>
      <w:tr w:rsidR="00B44481" w14:paraId="23F56C09" w14:textId="77777777" w:rsidTr="00080A86">
        <w:trPr>
          <w:jc w:val="center"/>
        </w:trPr>
        <w:tc>
          <w:tcPr>
            <w:tcW w:w="1668" w:type="dxa"/>
          </w:tcPr>
          <w:p w14:paraId="522FB86F" w14:textId="3A49AE1B" w:rsidR="00B44481" w:rsidRDefault="003034EE" w:rsidP="00B44481">
            <w:pPr>
              <w:spacing w:line="440" w:lineRule="atLeast"/>
              <w:ind w:leftChars="0" w:left="0" w:rightChars="0" w:right="0" w:firstLineChars="0" w:firstLine="0"/>
              <w:rPr>
                <w:rFonts w:ascii="微软雅黑" w:eastAsia="微软雅黑" w:hAnsi="微软雅黑" w:hint="eastAsia"/>
                <w:sz w:val="20"/>
              </w:rPr>
            </w:pPr>
            <w:r>
              <w:rPr>
                <w:rFonts w:ascii="微软雅黑" w:eastAsia="微软雅黑" w:hAnsi="微软雅黑" w:hint="eastAsia"/>
                <w:sz w:val="20"/>
              </w:rPr>
              <w:t>调度平台</w:t>
            </w:r>
          </w:p>
        </w:tc>
        <w:tc>
          <w:tcPr>
            <w:tcW w:w="1842" w:type="dxa"/>
          </w:tcPr>
          <w:p w14:paraId="0BC34914" w14:textId="3753785A" w:rsidR="00B44481" w:rsidRDefault="00AB61FE" w:rsidP="00B44481">
            <w:pPr>
              <w:spacing w:line="440" w:lineRule="atLeast"/>
              <w:ind w:leftChars="0" w:left="0" w:rightChars="0" w:right="0" w:firstLineChars="0" w:firstLine="0"/>
              <w:rPr>
                <w:rFonts w:ascii="微软雅黑" w:eastAsia="微软雅黑" w:hAnsi="微软雅黑" w:hint="eastAsia"/>
                <w:sz w:val="20"/>
              </w:rPr>
            </w:pPr>
            <w:proofErr w:type="spellStart"/>
            <w:r>
              <w:rPr>
                <w:rFonts w:ascii="微软雅黑" w:eastAsia="微软雅黑" w:hAnsi="微软雅黑"/>
                <w:sz w:val="20"/>
              </w:rPr>
              <w:t>Xxl</w:t>
            </w:r>
            <w:proofErr w:type="spellEnd"/>
            <w:r>
              <w:rPr>
                <w:rFonts w:ascii="微软雅黑" w:eastAsia="微软雅黑" w:hAnsi="微软雅黑"/>
                <w:sz w:val="20"/>
              </w:rPr>
              <w:t>-job</w:t>
            </w:r>
          </w:p>
        </w:tc>
        <w:tc>
          <w:tcPr>
            <w:tcW w:w="5012" w:type="dxa"/>
          </w:tcPr>
          <w:p w14:paraId="5DD73412" w14:textId="74F60DAC" w:rsidR="00B44481" w:rsidRDefault="00AB61FE" w:rsidP="00B44481">
            <w:pPr>
              <w:spacing w:line="440" w:lineRule="atLeast"/>
              <w:ind w:leftChars="0" w:left="0" w:rightChars="0" w:right="0" w:firstLineChars="0" w:firstLine="0"/>
              <w:rPr>
                <w:rFonts w:ascii="微软雅黑" w:eastAsia="微软雅黑" w:hAnsi="微软雅黑" w:hint="eastAsia"/>
                <w:sz w:val="20"/>
              </w:rPr>
            </w:pPr>
            <w:r w:rsidRPr="00AB61FE">
              <w:rPr>
                <w:rFonts w:ascii="微软雅黑" w:eastAsia="微软雅黑" w:hAnsi="微软雅黑" w:hint="eastAsia"/>
                <w:sz w:val="20"/>
              </w:rPr>
              <w:t>分布式任务调度平台</w:t>
            </w:r>
          </w:p>
        </w:tc>
      </w:tr>
    </w:tbl>
    <w:p w14:paraId="0E70DA2F" w14:textId="3CE68881" w:rsidR="007F0739" w:rsidRPr="007F0739" w:rsidRDefault="007F0739" w:rsidP="007F0739">
      <w:pPr>
        <w:spacing w:line="440" w:lineRule="atLeast"/>
        <w:ind w:leftChars="0" w:left="0" w:rightChars="0" w:right="0" w:firstLine="400"/>
        <w:rPr>
          <w:rFonts w:ascii="微软雅黑" w:eastAsia="微软雅黑" w:hAnsi="微软雅黑" w:hint="eastAsia"/>
          <w:sz w:val="20"/>
          <w:szCs w:val="20"/>
        </w:rPr>
      </w:pPr>
      <w:r w:rsidRPr="007F0739">
        <w:rPr>
          <w:rFonts w:ascii="微软雅黑" w:eastAsia="微软雅黑" w:hAnsi="微软雅黑" w:hint="eastAsia"/>
          <w:sz w:val="20"/>
          <w:szCs w:val="20"/>
        </w:rPr>
        <w:t>本文档覆盖范围：</w:t>
      </w:r>
    </w:p>
    <w:p w14:paraId="1A6F0442" w14:textId="77777777" w:rsidR="007F0739" w:rsidRPr="007F0739" w:rsidRDefault="007F0739" w:rsidP="007F0739">
      <w:pPr>
        <w:spacing w:line="440" w:lineRule="atLeast"/>
        <w:ind w:leftChars="0" w:left="0" w:rightChars="0" w:right="0" w:firstLine="400"/>
        <w:rPr>
          <w:rFonts w:ascii="微软雅黑" w:eastAsia="微软雅黑" w:hAnsi="微软雅黑" w:hint="eastAsia"/>
          <w:sz w:val="20"/>
          <w:szCs w:val="20"/>
        </w:rPr>
      </w:pPr>
      <w:r w:rsidRPr="007F0739">
        <w:rPr>
          <w:rFonts w:ascii="微软雅黑" w:eastAsia="微软雅黑" w:hAnsi="微软雅黑" w:hint="eastAsia"/>
          <w:sz w:val="20"/>
          <w:szCs w:val="20"/>
        </w:rPr>
        <w:t>1. 系统总体架构和</w:t>
      </w:r>
      <w:proofErr w:type="gramStart"/>
      <w:r w:rsidRPr="007F0739">
        <w:rPr>
          <w:rFonts w:ascii="微软雅黑" w:eastAsia="微软雅黑" w:hAnsi="微软雅黑" w:hint="eastAsia"/>
          <w:sz w:val="20"/>
          <w:szCs w:val="20"/>
        </w:rPr>
        <w:t>微服务</w:t>
      </w:r>
      <w:proofErr w:type="gramEnd"/>
      <w:r w:rsidRPr="007F0739">
        <w:rPr>
          <w:rFonts w:ascii="微软雅黑" w:eastAsia="微软雅黑" w:hAnsi="微软雅黑" w:hint="eastAsia"/>
          <w:sz w:val="20"/>
          <w:szCs w:val="20"/>
        </w:rPr>
        <w:t>职责。</w:t>
      </w:r>
    </w:p>
    <w:p w14:paraId="300320E2" w14:textId="77777777" w:rsidR="007F0739" w:rsidRPr="007F0739" w:rsidRDefault="007F0739" w:rsidP="007F0739">
      <w:pPr>
        <w:spacing w:line="440" w:lineRule="atLeast"/>
        <w:ind w:leftChars="0" w:left="0" w:rightChars="0" w:right="0" w:firstLine="400"/>
        <w:rPr>
          <w:rFonts w:ascii="微软雅黑" w:eastAsia="微软雅黑" w:hAnsi="微软雅黑" w:hint="eastAsia"/>
          <w:sz w:val="20"/>
          <w:szCs w:val="20"/>
        </w:rPr>
      </w:pPr>
      <w:r w:rsidRPr="007F0739">
        <w:rPr>
          <w:rFonts w:ascii="微软雅黑" w:eastAsia="微软雅黑" w:hAnsi="微软雅黑" w:hint="eastAsia"/>
          <w:sz w:val="20"/>
          <w:szCs w:val="20"/>
        </w:rPr>
        <w:t xml:space="preserve">2. </w:t>
      </w:r>
      <w:proofErr w:type="spellStart"/>
      <w:r w:rsidRPr="007F0739">
        <w:rPr>
          <w:rFonts w:ascii="微软雅黑" w:eastAsia="微软雅黑" w:hAnsi="微软雅黑" w:hint="eastAsia"/>
          <w:sz w:val="20"/>
          <w:szCs w:val="20"/>
        </w:rPr>
        <w:t>Nacos</w:t>
      </w:r>
      <w:proofErr w:type="spellEnd"/>
      <w:r w:rsidRPr="007F0739">
        <w:rPr>
          <w:rFonts w:ascii="微软雅黑" w:eastAsia="微软雅黑" w:hAnsi="微软雅黑" w:hint="eastAsia"/>
          <w:sz w:val="20"/>
          <w:szCs w:val="20"/>
        </w:rPr>
        <w:t>、Dubbo、HTTP 网关、数据库、对象存储、外部系统集成关系。</w:t>
      </w:r>
    </w:p>
    <w:p w14:paraId="03114DD4" w14:textId="77777777" w:rsidR="007F0739" w:rsidRPr="007F0739" w:rsidRDefault="007F0739" w:rsidP="007F0739">
      <w:pPr>
        <w:spacing w:line="440" w:lineRule="atLeast"/>
        <w:ind w:leftChars="0" w:left="0" w:rightChars="0" w:right="0" w:firstLine="400"/>
        <w:rPr>
          <w:rFonts w:ascii="微软雅黑" w:eastAsia="微软雅黑" w:hAnsi="微软雅黑" w:hint="eastAsia"/>
          <w:sz w:val="20"/>
          <w:szCs w:val="20"/>
        </w:rPr>
      </w:pPr>
      <w:r w:rsidRPr="007F0739">
        <w:rPr>
          <w:rFonts w:ascii="微软雅黑" w:eastAsia="微软雅黑" w:hAnsi="微软雅黑" w:hint="eastAsia"/>
          <w:sz w:val="20"/>
          <w:szCs w:val="20"/>
        </w:rPr>
        <w:t>3. 主要功能模块的功能划分、数据库表设计和关键 Java 类。</w:t>
      </w:r>
    </w:p>
    <w:p w14:paraId="721DE1DA" w14:textId="3117009D" w:rsidR="002361A8" w:rsidRDefault="007F0739" w:rsidP="007F0739">
      <w:pPr>
        <w:spacing w:line="440" w:lineRule="atLeast"/>
        <w:ind w:leftChars="0" w:left="0" w:rightChars="0" w:right="0" w:firstLine="400"/>
        <w:rPr>
          <w:rFonts w:ascii="微软雅黑" w:eastAsia="微软雅黑" w:hAnsi="微软雅黑"/>
          <w:sz w:val="20"/>
          <w:szCs w:val="20"/>
        </w:rPr>
      </w:pPr>
      <w:r w:rsidRPr="007F0739">
        <w:rPr>
          <w:rFonts w:ascii="微软雅黑" w:eastAsia="微软雅黑" w:hAnsi="微软雅黑" w:hint="eastAsia"/>
          <w:sz w:val="20"/>
          <w:szCs w:val="20"/>
        </w:rPr>
        <w:t>4. 性能、安全、容错、日志、访问控制等非功能性设计。</w:t>
      </w:r>
    </w:p>
    <w:p w14:paraId="636F4626" w14:textId="7900D41C" w:rsidR="00E33FED" w:rsidRDefault="00E33FED" w:rsidP="00E33FED">
      <w:pPr>
        <w:pStyle w:val="2"/>
        <w:rPr>
          <w:rFonts w:hint="eastAsia"/>
        </w:rPr>
      </w:pPr>
      <w:bookmarkStart w:id="10" w:name="_Toc232683398"/>
      <w:r>
        <w:rPr>
          <w:rFonts w:hint="eastAsia"/>
        </w:rPr>
        <w:t>1</w:t>
      </w:r>
      <w:r>
        <w:t>.1</w:t>
      </w:r>
      <w:r>
        <w:rPr>
          <w:rFonts w:hint="eastAsia"/>
        </w:rPr>
        <w:t>术语</w:t>
      </w:r>
      <w:r>
        <w:rPr>
          <w:rFonts w:hint="eastAsia"/>
        </w:rPr>
        <w:t>和</w:t>
      </w:r>
      <w:r>
        <w:rPr>
          <w:rFonts w:hint="eastAsia"/>
        </w:rPr>
        <w:t>缩略语</w:t>
      </w:r>
      <w:bookmarkEnd w:id="10"/>
    </w:p>
    <w:tbl>
      <w:tblPr>
        <w:tblW w:w="921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52"/>
        <w:gridCol w:w="6662"/>
      </w:tblGrid>
      <w:tr w:rsidR="005510BE" w14:paraId="6212F467" w14:textId="77777777" w:rsidTr="00207407">
        <w:trPr>
          <w:tblHeader/>
          <w:jc w:val="center"/>
        </w:trPr>
        <w:tc>
          <w:tcPr>
            <w:tcW w:w="2552" w:type="dxa"/>
            <w:shd w:val="clear" w:color="auto" w:fill="BFBFBF"/>
          </w:tcPr>
          <w:p w14:paraId="74B33788" w14:textId="77777777" w:rsidR="005510BE" w:rsidRDefault="005510BE" w:rsidP="00BC672E">
            <w:pPr>
              <w:spacing w:line="440" w:lineRule="atLeast"/>
              <w:ind w:left="180" w:right="180" w:firstLine="420"/>
              <w:jc w:val="center"/>
              <w:rPr>
                <w:rFonts w:ascii="微软雅黑" w:eastAsia="微软雅黑" w:hAnsi="微软雅黑"/>
                <w:b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sz w:val="21"/>
                <w:szCs w:val="21"/>
              </w:rPr>
              <w:t>术语/缩略语</w:t>
            </w:r>
          </w:p>
        </w:tc>
        <w:tc>
          <w:tcPr>
            <w:tcW w:w="6662" w:type="dxa"/>
            <w:shd w:val="clear" w:color="auto" w:fill="BFBFBF"/>
          </w:tcPr>
          <w:p w14:paraId="1A664FE0" w14:textId="77777777" w:rsidR="005510BE" w:rsidRDefault="005510BE" w:rsidP="00BC672E">
            <w:pPr>
              <w:spacing w:line="440" w:lineRule="atLeast"/>
              <w:ind w:left="180" w:right="180" w:firstLine="420"/>
              <w:jc w:val="center"/>
              <w:rPr>
                <w:rFonts w:ascii="微软雅黑" w:eastAsia="微软雅黑" w:hAnsi="微软雅黑"/>
                <w:b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sz w:val="21"/>
                <w:szCs w:val="21"/>
              </w:rPr>
              <w:t>描述</w:t>
            </w:r>
          </w:p>
        </w:tc>
      </w:tr>
      <w:tr w:rsidR="005510BE" w14:paraId="7AE2AAB3" w14:textId="77777777" w:rsidTr="00207407">
        <w:trPr>
          <w:jc w:val="center"/>
        </w:trPr>
        <w:tc>
          <w:tcPr>
            <w:tcW w:w="2552" w:type="dxa"/>
          </w:tcPr>
          <w:p w14:paraId="34B41212" w14:textId="54A559F6" w:rsidR="005510BE" w:rsidRPr="00A0561F" w:rsidRDefault="00D04FC7" w:rsidP="00BC672E">
            <w:pPr>
              <w:spacing w:line="440" w:lineRule="atLeast"/>
              <w:ind w:left="180" w:right="180" w:firstLine="400"/>
              <w:rPr>
                <w:rFonts w:ascii="微软雅黑" w:eastAsia="微软雅黑" w:hAnsi="微软雅黑"/>
                <w:color w:val="0D0D0D"/>
                <w:sz w:val="20"/>
                <w:szCs w:val="20"/>
              </w:rPr>
            </w:pPr>
            <w:r w:rsidRPr="00A0561F">
              <w:rPr>
                <w:rFonts w:ascii="微软雅黑" w:eastAsia="微软雅黑" w:hAnsi="微软雅黑" w:hint="eastAsia"/>
                <w:color w:val="0D0D0D"/>
                <w:sz w:val="20"/>
                <w:szCs w:val="20"/>
              </w:rPr>
              <w:t>DMP</w:t>
            </w:r>
          </w:p>
        </w:tc>
        <w:tc>
          <w:tcPr>
            <w:tcW w:w="6662" w:type="dxa"/>
          </w:tcPr>
          <w:p w14:paraId="7B25F987" w14:textId="27EF9DD9" w:rsidR="005510BE" w:rsidRPr="00A0561F" w:rsidRDefault="00D04FC7" w:rsidP="00BC672E">
            <w:pPr>
              <w:spacing w:line="440" w:lineRule="atLeast"/>
              <w:ind w:left="180" w:right="180" w:firstLine="400"/>
              <w:rPr>
                <w:rFonts w:ascii="微软雅黑" w:eastAsia="微软雅黑" w:hAnsi="微软雅黑"/>
                <w:color w:val="0D0D0D"/>
                <w:sz w:val="20"/>
                <w:szCs w:val="20"/>
              </w:rPr>
            </w:pPr>
            <w:r w:rsidRPr="00A0561F">
              <w:rPr>
                <w:rFonts w:ascii="微软雅黑" w:eastAsia="微软雅黑" w:hAnsi="微软雅黑" w:hint="eastAsia"/>
                <w:color w:val="0D0D0D"/>
                <w:sz w:val="20"/>
                <w:szCs w:val="20"/>
              </w:rPr>
              <w:t>Data Middle Platform，数据中台</w:t>
            </w:r>
          </w:p>
        </w:tc>
      </w:tr>
      <w:tr w:rsidR="005510BE" w14:paraId="0872FF97" w14:textId="77777777" w:rsidTr="00207407">
        <w:trPr>
          <w:jc w:val="center"/>
        </w:trPr>
        <w:tc>
          <w:tcPr>
            <w:tcW w:w="2552" w:type="dxa"/>
          </w:tcPr>
          <w:p w14:paraId="64BB7C34" w14:textId="5D9B9044" w:rsidR="005510BE" w:rsidRPr="00A0561F" w:rsidRDefault="00D04FC7" w:rsidP="00BC672E">
            <w:pPr>
              <w:spacing w:line="440" w:lineRule="atLeast"/>
              <w:ind w:left="180" w:right="180" w:firstLine="400"/>
              <w:rPr>
                <w:rFonts w:ascii="微软雅黑" w:eastAsia="微软雅黑" w:hAnsi="微软雅黑"/>
                <w:color w:val="0D0D0D"/>
                <w:sz w:val="20"/>
                <w:szCs w:val="20"/>
              </w:rPr>
            </w:pPr>
            <w:r w:rsidRPr="00A0561F">
              <w:rPr>
                <w:rFonts w:ascii="微软雅黑" w:eastAsia="微软雅黑" w:hAnsi="微软雅黑"/>
                <w:color w:val="0D0D0D"/>
                <w:sz w:val="20"/>
                <w:szCs w:val="20"/>
              </w:rPr>
              <w:t>DDM</w:t>
            </w:r>
          </w:p>
        </w:tc>
        <w:tc>
          <w:tcPr>
            <w:tcW w:w="6662" w:type="dxa"/>
          </w:tcPr>
          <w:p w14:paraId="0798B561" w14:textId="42BBAB81" w:rsidR="005510BE" w:rsidRPr="00A0561F" w:rsidRDefault="00D04FC7" w:rsidP="00BC672E">
            <w:pPr>
              <w:spacing w:line="440" w:lineRule="atLeast"/>
              <w:ind w:left="180" w:right="180" w:firstLine="400"/>
              <w:rPr>
                <w:rFonts w:ascii="微软雅黑" w:eastAsia="微软雅黑" w:hAnsi="微软雅黑"/>
                <w:color w:val="0D0D0D"/>
                <w:sz w:val="20"/>
                <w:szCs w:val="20"/>
              </w:rPr>
            </w:pPr>
            <w:r w:rsidRPr="00A0561F">
              <w:rPr>
                <w:rFonts w:ascii="微软雅黑" w:eastAsia="微软雅黑" w:hAnsi="微软雅黑" w:cs="Open Sans"/>
                <w:color w:val="333333"/>
                <w:sz w:val="20"/>
                <w:szCs w:val="20"/>
                <w:shd w:val="clear" w:color="auto" w:fill="F8F8F8"/>
              </w:rPr>
              <w:t>Diagnostic Data Manager，诊断数据管理</w:t>
            </w:r>
          </w:p>
        </w:tc>
      </w:tr>
      <w:tr w:rsidR="005510BE" w14:paraId="5AEBFD3E" w14:textId="77777777" w:rsidTr="00207407">
        <w:trPr>
          <w:jc w:val="center"/>
        </w:trPr>
        <w:tc>
          <w:tcPr>
            <w:tcW w:w="2552" w:type="dxa"/>
          </w:tcPr>
          <w:p w14:paraId="3EC403EB" w14:textId="14BF7639" w:rsidR="005510BE" w:rsidRPr="00A0561F" w:rsidRDefault="00D04FC7" w:rsidP="00BC672E">
            <w:pPr>
              <w:spacing w:line="440" w:lineRule="atLeast"/>
              <w:ind w:left="180" w:right="180" w:firstLine="400"/>
              <w:rPr>
                <w:rFonts w:ascii="微软雅黑" w:eastAsia="微软雅黑" w:hAnsi="微软雅黑"/>
                <w:sz w:val="20"/>
                <w:szCs w:val="20"/>
              </w:rPr>
            </w:pPr>
            <w:r w:rsidRPr="00A0561F">
              <w:rPr>
                <w:rFonts w:ascii="微软雅黑" w:eastAsia="微软雅黑" w:hAnsi="微软雅黑" w:cs="Open Sans"/>
                <w:color w:val="333333"/>
                <w:sz w:val="20"/>
                <w:szCs w:val="20"/>
                <w:shd w:val="clear" w:color="auto" w:fill="FFFFFF"/>
              </w:rPr>
              <w:t>Dubbo</w:t>
            </w:r>
          </w:p>
        </w:tc>
        <w:tc>
          <w:tcPr>
            <w:tcW w:w="6662" w:type="dxa"/>
          </w:tcPr>
          <w:p w14:paraId="00D733D4" w14:textId="10EFAA49" w:rsidR="005510BE" w:rsidRPr="00A0561F" w:rsidRDefault="00D04FC7" w:rsidP="00BC672E">
            <w:pPr>
              <w:spacing w:line="440" w:lineRule="atLeast"/>
              <w:ind w:left="180" w:right="180" w:firstLine="400"/>
              <w:rPr>
                <w:rFonts w:ascii="微软雅黑" w:eastAsia="微软雅黑" w:hAnsi="微软雅黑"/>
                <w:color w:val="0D0D0D"/>
                <w:sz w:val="20"/>
                <w:szCs w:val="20"/>
              </w:rPr>
            </w:pPr>
            <w:r w:rsidRPr="00A0561F">
              <w:rPr>
                <w:rFonts w:ascii="微软雅黑" w:eastAsia="微软雅黑" w:hAnsi="微软雅黑" w:cs="Open Sans"/>
                <w:color w:val="333333"/>
                <w:sz w:val="20"/>
                <w:szCs w:val="20"/>
                <w:shd w:val="clear" w:color="auto" w:fill="FFFFFF"/>
              </w:rPr>
              <w:t>RPC 框架，用于</w:t>
            </w:r>
            <w:proofErr w:type="gramStart"/>
            <w:r w:rsidRPr="00A0561F">
              <w:rPr>
                <w:rFonts w:ascii="微软雅黑" w:eastAsia="微软雅黑" w:hAnsi="微软雅黑" w:cs="Open Sans"/>
                <w:color w:val="333333"/>
                <w:sz w:val="20"/>
                <w:szCs w:val="20"/>
                <w:shd w:val="clear" w:color="auto" w:fill="FFFFFF"/>
              </w:rPr>
              <w:t>微服务</w:t>
            </w:r>
            <w:proofErr w:type="gramEnd"/>
            <w:r w:rsidRPr="00A0561F">
              <w:rPr>
                <w:rFonts w:ascii="微软雅黑" w:eastAsia="微软雅黑" w:hAnsi="微软雅黑" w:cs="Open Sans"/>
                <w:color w:val="333333"/>
                <w:sz w:val="20"/>
                <w:szCs w:val="20"/>
                <w:shd w:val="clear" w:color="auto" w:fill="FFFFFF"/>
              </w:rPr>
              <w:t>内部接口调用</w:t>
            </w:r>
          </w:p>
        </w:tc>
      </w:tr>
      <w:tr w:rsidR="00D04FC7" w14:paraId="0D4F4EA1" w14:textId="77777777" w:rsidTr="00207407">
        <w:trPr>
          <w:jc w:val="center"/>
        </w:trPr>
        <w:tc>
          <w:tcPr>
            <w:tcW w:w="2552" w:type="dxa"/>
          </w:tcPr>
          <w:p w14:paraId="2868F5E8" w14:textId="6DF604A1" w:rsidR="00D04FC7" w:rsidRPr="00A0561F" w:rsidRDefault="00D04FC7" w:rsidP="00BC672E">
            <w:pPr>
              <w:spacing w:line="440" w:lineRule="atLeast"/>
              <w:ind w:left="180" w:right="180" w:firstLine="400"/>
              <w:rPr>
                <w:rFonts w:ascii="微软雅黑" w:eastAsia="微软雅黑" w:hAnsi="微软雅黑" w:cs="Open Sans"/>
                <w:color w:val="333333"/>
                <w:sz w:val="20"/>
                <w:szCs w:val="20"/>
                <w:shd w:val="clear" w:color="auto" w:fill="FFFFFF"/>
              </w:rPr>
            </w:pPr>
            <w:proofErr w:type="spellStart"/>
            <w:r w:rsidRPr="00A0561F">
              <w:rPr>
                <w:rFonts w:ascii="微软雅黑" w:eastAsia="微软雅黑" w:hAnsi="微软雅黑" w:cs="Open Sans"/>
                <w:color w:val="333333"/>
                <w:sz w:val="20"/>
                <w:szCs w:val="20"/>
                <w:shd w:val="clear" w:color="auto" w:fill="FFFFFF"/>
              </w:rPr>
              <w:t>N</w:t>
            </w:r>
            <w:r w:rsidRPr="00A0561F">
              <w:rPr>
                <w:rFonts w:ascii="微软雅黑" w:eastAsia="微软雅黑" w:hAnsi="微软雅黑" w:cs="Open Sans" w:hint="eastAsia"/>
                <w:color w:val="333333"/>
                <w:sz w:val="20"/>
                <w:szCs w:val="20"/>
                <w:shd w:val="clear" w:color="auto" w:fill="FFFFFF"/>
              </w:rPr>
              <w:t>acos</w:t>
            </w:r>
            <w:proofErr w:type="spellEnd"/>
          </w:p>
        </w:tc>
        <w:tc>
          <w:tcPr>
            <w:tcW w:w="6662" w:type="dxa"/>
          </w:tcPr>
          <w:p w14:paraId="5DAE9321" w14:textId="063FE97D" w:rsidR="00D04FC7" w:rsidRPr="00A0561F" w:rsidRDefault="00D04FC7" w:rsidP="00D04FC7">
            <w:pPr>
              <w:pStyle w:val="TableText"/>
              <w:ind w:left="180" w:right="180" w:firstLine="360"/>
              <w:rPr>
                <w:rFonts w:ascii="微软雅黑" w:hAnsi="微软雅黑" w:hint="eastAsia"/>
                <w:sz w:val="20"/>
                <w:szCs w:val="20"/>
              </w:rPr>
            </w:pPr>
            <w:r w:rsidRPr="00A0561F">
              <w:rPr>
                <w:rFonts w:ascii="微软雅黑" w:hAnsi="微软雅黑"/>
                <w:sz w:val="20"/>
                <w:szCs w:val="20"/>
              </w:rPr>
              <w:t>服务注册发现与配置中心</w:t>
            </w:r>
          </w:p>
        </w:tc>
      </w:tr>
      <w:tr w:rsidR="00D04FC7" w14:paraId="254CA990" w14:textId="77777777" w:rsidTr="00207407">
        <w:trPr>
          <w:jc w:val="center"/>
        </w:trPr>
        <w:tc>
          <w:tcPr>
            <w:tcW w:w="2552" w:type="dxa"/>
          </w:tcPr>
          <w:p w14:paraId="14C314F8" w14:textId="698A69C6" w:rsidR="00D04FC7" w:rsidRPr="00A0561F" w:rsidRDefault="00D04FC7" w:rsidP="00BC672E">
            <w:pPr>
              <w:spacing w:line="440" w:lineRule="atLeast"/>
              <w:ind w:left="180" w:right="180" w:firstLine="400"/>
              <w:rPr>
                <w:rFonts w:ascii="微软雅黑" w:eastAsia="微软雅黑" w:hAnsi="微软雅黑" w:cs="Open Sans"/>
                <w:color w:val="333333"/>
                <w:sz w:val="20"/>
                <w:szCs w:val="20"/>
                <w:shd w:val="clear" w:color="auto" w:fill="FFFFFF"/>
              </w:rPr>
            </w:pPr>
            <w:proofErr w:type="spellStart"/>
            <w:r w:rsidRPr="00A0561F">
              <w:rPr>
                <w:rFonts w:ascii="微软雅黑" w:eastAsia="微软雅黑" w:hAnsi="微软雅黑"/>
                <w:sz w:val="20"/>
                <w:szCs w:val="20"/>
              </w:rPr>
              <w:t>OpenAPI</w:t>
            </w:r>
            <w:proofErr w:type="spellEnd"/>
          </w:p>
        </w:tc>
        <w:tc>
          <w:tcPr>
            <w:tcW w:w="6662" w:type="dxa"/>
          </w:tcPr>
          <w:p w14:paraId="1B0837AD" w14:textId="65935273" w:rsidR="00D04FC7" w:rsidRPr="00A0561F" w:rsidRDefault="00D04FC7" w:rsidP="00BC672E">
            <w:pPr>
              <w:spacing w:line="440" w:lineRule="atLeast"/>
              <w:ind w:left="180" w:right="180" w:firstLine="400"/>
              <w:rPr>
                <w:rFonts w:ascii="微软雅黑" w:eastAsia="微软雅黑" w:hAnsi="微软雅黑" w:cs="Open Sans"/>
                <w:color w:val="333333"/>
                <w:sz w:val="20"/>
                <w:szCs w:val="20"/>
                <w:shd w:val="clear" w:color="auto" w:fill="FFFFFF"/>
              </w:rPr>
            </w:pPr>
            <w:r w:rsidRPr="00A0561F">
              <w:rPr>
                <w:rFonts w:ascii="微软雅黑" w:eastAsia="微软雅黑" w:hAnsi="微软雅黑"/>
                <w:sz w:val="20"/>
                <w:szCs w:val="20"/>
              </w:rPr>
              <w:t>对外开放接口服务，封装三方系统集成</w:t>
            </w:r>
          </w:p>
        </w:tc>
      </w:tr>
      <w:tr w:rsidR="00D04FC7" w14:paraId="08A85D12" w14:textId="77777777" w:rsidTr="00207407">
        <w:trPr>
          <w:jc w:val="center"/>
        </w:trPr>
        <w:tc>
          <w:tcPr>
            <w:tcW w:w="2552" w:type="dxa"/>
          </w:tcPr>
          <w:p w14:paraId="4611A2BF" w14:textId="2555F30E" w:rsidR="00D04FC7" w:rsidRPr="00A0561F" w:rsidRDefault="00D04FC7" w:rsidP="00BC672E">
            <w:pPr>
              <w:spacing w:line="440" w:lineRule="atLeast"/>
              <w:ind w:left="180" w:right="180" w:firstLine="400"/>
              <w:rPr>
                <w:rFonts w:ascii="微软雅黑" w:eastAsia="微软雅黑" w:hAnsi="微软雅黑" w:cs="Open Sans"/>
                <w:color w:val="333333"/>
                <w:sz w:val="20"/>
                <w:szCs w:val="20"/>
                <w:shd w:val="clear" w:color="auto" w:fill="FFFFFF"/>
              </w:rPr>
            </w:pPr>
            <w:r w:rsidRPr="00A0561F">
              <w:rPr>
                <w:rFonts w:ascii="微软雅黑" w:eastAsia="微软雅黑" w:hAnsi="微软雅黑"/>
                <w:sz w:val="20"/>
                <w:szCs w:val="20"/>
              </w:rPr>
              <w:lastRenderedPageBreak/>
              <w:t>OSS/OBS/S3</w:t>
            </w:r>
          </w:p>
        </w:tc>
        <w:tc>
          <w:tcPr>
            <w:tcW w:w="6662" w:type="dxa"/>
          </w:tcPr>
          <w:p w14:paraId="2D9D5A92" w14:textId="4FBEDAE5" w:rsidR="00D04FC7" w:rsidRPr="00A0561F" w:rsidRDefault="00D04FC7" w:rsidP="00BC672E">
            <w:pPr>
              <w:spacing w:line="440" w:lineRule="atLeast"/>
              <w:ind w:left="180" w:right="180" w:firstLine="400"/>
              <w:rPr>
                <w:rFonts w:ascii="微软雅黑" w:eastAsia="微软雅黑" w:hAnsi="微软雅黑" w:cs="Open Sans"/>
                <w:color w:val="333333"/>
                <w:sz w:val="20"/>
                <w:szCs w:val="20"/>
                <w:shd w:val="clear" w:color="auto" w:fill="FFFFFF"/>
              </w:rPr>
            </w:pPr>
            <w:r w:rsidRPr="00A0561F">
              <w:rPr>
                <w:rFonts w:ascii="微软雅黑" w:eastAsia="微软雅黑" w:hAnsi="微软雅黑"/>
                <w:sz w:val="20"/>
                <w:szCs w:val="20"/>
              </w:rPr>
              <w:t>对象存储，项目支持阿里 OSS、华为 OBS、AWS S3、本地存储等</w:t>
            </w:r>
          </w:p>
        </w:tc>
      </w:tr>
      <w:tr w:rsidR="00D04FC7" w14:paraId="06E2D80D" w14:textId="77777777" w:rsidTr="00207407">
        <w:trPr>
          <w:jc w:val="center"/>
        </w:trPr>
        <w:tc>
          <w:tcPr>
            <w:tcW w:w="2552" w:type="dxa"/>
          </w:tcPr>
          <w:p w14:paraId="28140936" w14:textId="16A4C4D2" w:rsidR="00D04FC7" w:rsidRPr="00A0561F" w:rsidRDefault="00D04FC7" w:rsidP="00BC672E">
            <w:pPr>
              <w:spacing w:line="440" w:lineRule="atLeast"/>
              <w:ind w:left="180" w:right="180" w:firstLine="400"/>
              <w:rPr>
                <w:rFonts w:ascii="微软雅黑" w:eastAsia="微软雅黑" w:hAnsi="微软雅黑" w:cs="Open Sans"/>
                <w:color w:val="333333"/>
                <w:sz w:val="20"/>
                <w:szCs w:val="20"/>
                <w:shd w:val="clear" w:color="auto" w:fill="FFFFFF"/>
              </w:rPr>
            </w:pPr>
            <w:r w:rsidRPr="00A0561F">
              <w:rPr>
                <w:rFonts w:ascii="微软雅黑" w:eastAsia="微软雅黑" w:hAnsi="微软雅黑"/>
                <w:sz w:val="20"/>
                <w:szCs w:val="20"/>
              </w:rPr>
              <w:t>STS</w:t>
            </w:r>
          </w:p>
        </w:tc>
        <w:tc>
          <w:tcPr>
            <w:tcW w:w="6662" w:type="dxa"/>
          </w:tcPr>
          <w:p w14:paraId="23B23688" w14:textId="4C4D6186" w:rsidR="00D04FC7" w:rsidRPr="00A0561F" w:rsidRDefault="00D04FC7" w:rsidP="00BC672E">
            <w:pPr>
              <w:spacing w:line="440" w:lineRule="atLeast"/>
              <w:ind w:left="180" w:right="180" w:firstLine="400"/>
              <w:rPr>
                <w:rFonts w:ascii="微软雅黑" w:eastAsia="微软雅黑" w:hAnsi="微软雅黑" w:cs="Open Sans"/>
                <w:color w:val="333333"/>
                <w:sz w:val="20"/>
                <w:szCs w:val="20"/>
                <w:shd w:val="clear" w:color="auto" w:fill="FFFFFF"/>
              </w:rPr>
            </w:pPr>
            <w:r w:rsidRPr="00A0561F">
              <w:rPr>
                <w:rFonts w:ascii="微软雅黑" w:eastAsia="微软雅黑" w:hAnsi="微软雅黑"/>
                <w:sz w:val="20"/>
                <w:szCs w:val="20"/>
              </w:rPr>
              <w:t>Security Token Service，对象存储临时凭证</w:t>
            </w:r>
          </w:p>
        </w:tc>
      </w:tr>
      <w:tr w:rsidR="00D04FC7" w14:paraId="765729D3" w14:textId="77777777" w:rsidTr="00207407">
        <w:trPr>
          <w:jc w:val="center"/>
        </w:trPr>
        <w:tc>
          <w:tcPr>
            <w:tcW w:w="2552" w:type="dxa"/>
          </w:tcPr>
          <w:p w14:paraId="007CAE97" w14:textId="0FEC39F6" w:rsidR="00D04FC7" w:rsidRPr="00A0561F" w:rsidRDefault="00D04FC7" w:rsidP="00BC672E">
            <w:pPr>
              <w:spacing w:line="440" w:lineRule="atLeast"/>
              <w:ind w:left="180" w:right="180" w:firstLine="400"/>
              <w:rPr>
                <w:rFonts w:ascii="微软雅黑" w:eastAsia="微软雅黑" w:hAnsi="微软雅黑" w:cs="Open Sans"/>
                <w:color w:val="333333"/>
                <w:sz w:val="20"/>
                <w:szCs w:val="20"/>
                <w:shd w:val="clear" w:color="auto" w:fill="FFFFFF"/>
              </w:rPr>
            </w:pPr>
            <w:r w:rsidRPr="00A0561F">
              <w:rPr>
                <w:rFonts w:ascii="微软雅黑" w:eastAsia="微软雅黑" w:hAnsi="微软雅黑"/>
                <w:sz w:val="20"/>
                <w:szCs w:val="20"/>
              </w:rPr>
              <w:t>VDN</w:t>
            </w:r>
          </w:p>
        </w:tc>
        <w:tc>
          <w:tcPr>
            <w:tcW w:w="6662" w:type="dxa"/>
          </w:tcPr>
          <w:p w14:paraId="4A428E3A" w14:textId="71045FA0" w:rsidR="00D04FC7" w:rsidRPr="00A0561F" w:rsidRDefault="00D04FC7" w:rsidP="00BC672E">
            <w:pPr>
              <w:spacing w:line="440" w:lineRule="atLeast"/>
              <w:ind w:left="180" w:right="180" w:firstLine="400"/>
              <w:rPr>
                <w:rFonts w:ascii="微软雅黑" w:eastAsia="微软雅黑" w:hAnsi="微软雅黑" w:cs="Open Sans"/>
                <w:color w:val="333333"/>
                <w:sz w:val="20"/>
                <w:szCs w:val="20"/>
                <w:shd w:val="clear" w:color="auto" w:fill="FFFFFF"/>
              </w:rPr>
            </w:pPr>
            <w:r w:rsidRPr="00A0561F">
              <w:rPr>
                <w:rFonts w:ascii="微软雅黑" w:eastAsia="微软雅黑" w:hAnsi="微软雅黑"/>
                <w:sz w:val="20"/>
                <w:szCs w:val="20"/>
              </w:rPr>
              <w:t>Vehicle Descriptor Number/车辆配置描述码，项目中作为车型配置相关标识使用</w:t>
            </w:r>
          </w:p>
        </w:tc>
      </w:tr>
      <w:tr w:rsidR="00D04FC7" w14:paraId="13D6BA2F" w14:textId="77777777" w:rsidTr="00207407">
        <w:trPr>
          <w:jc w:val="center"/>
        </w:trPr>
        <w:tc>
          <w:tcPr>
            <w:tcW w:w="2552" w:type="dxa"/>
          </w:tcPr>
          <w:p w14:paraId="3436394B" w14:textId="2C2D0DF2" w:rsidR="00D04FC7" w:rsidRPr="00A0561F" w:rsidRDefault="00D04FC7" w:rsidP="00BC672E">
            <w:pPr>
              <w:spacing w:line="440" w:lineRule="atLeast"/>
              <w:ind w:left="180" w:right="180" w:firstLine="400"/>
              <w:rPr>
                <w:rFonts w:ascii="微软雅黑" w:eastAsia="微软雅黑" w:hAnsi="微软雅黑" w:cs="Open Sans"/>
                <w:color w:val="333333"/>
                <w:sz w:val="20"/>
                <w:szCs w:val="20"/>
                <w:shd w:val="clear" w:color="auto" w:fill="FFFFFF"/>
              </w:rPr>
            </w:pPr>
            <w:r w:rsidRPr="00A0561F">
              <w:rPr>
                <w:rFonts w:ascii="微软雅黑" w:eastAsia="微软雅黑" w:hAnsi="微软雅黑"/>
                <w:sz w:val="20"/>
                <w:szCs w:val="20"/>
              </w:rPr>
              <w:t>EBOC</w:t>
            </w:r>
          </w:p>
        </w:tc>
        <w:tc>
          <w:tcPr>
            <w:tcW w:w="6662" w:type="dxa"/>
          </w:tcPr>
          <w:p w14:paraId="1F40CBCA" w14:textId="48669B23" w:rsidR="00D04FC7" w:rsidRPr="00A0561F" w:rsidRDefault="00A0561F" w:rsidP="00BC672E">
            <w:pPr>
              <w:spacing w:line="440" w:lineRule="atLeast"/>
              <w:ind w:left="180" w:right="180" w:firstLine="400"/>
              <w:rPr>
                <w:rFonts w:ascii="微软雅黑" w:eastAsia="微软雅黑" w:hAnsi="微软雅黑" w:cs="Open Sans"/>
                <w:color w:val="333333"/>
                <w:sz w:val="20"/>
                <w:szCs w:val="20"/>
                <w:shd w:val="clear" w:color="auto" w:fill="FFFFFF"/>
              </w:rPr>
            </w:pPr>
            <w:r w:rsidRPr="00A0561F">
              <w:rPr>
                <w:rFonts w:ascii="微软雅黑" w:eastAsia="微软雅黑" w:hAnsi="微软雅黑"/>
                <w:sz w:val="20"/>
                <w:szCs w:val="20"/>
              </w:rPr>
              <w:t>车型房间/车型工程配置标识，项目中用于 MARS/诊断数据匹配</w:t>
            </w:r>
          </w:p>
        </w:tc>
      </w:tr>
      <w:tr w:rsidR="00D04FC7" w14:paraId="0213D5C8" w14:textId="77777777" w:rsidTr="00207407">
        <w:trPr>
          <w:jc w:val="center"/>
        </w:trPr>
        <w:tc>
          <w:tcPr>
            <w:tcW w:w="2552" w:type="dxa"/>
          </w:tcPr>
          <w:p w14:paraId="3994692F" w14:textId="10307738" w:rsidR="00D04FC7" w:rsidRPr="00A0561F" w:rsidRDefault="00A0561F" w:rsidP="00BC672E">
            <w:pPr>
              <w:spacing w:line="440" w:lineRule="atLeast"/>
              <w:ind w:left="180" w:right="180" w:firstLine="400"/>
              <w:rPr>
                <w:rFonts w:ascii="微软雅黑" w:eastAsia="微软雅黑" w:hAnsi="微软雅黑" w:cs="Open Sans"/>
                <w:color w:val="333333"/>
                <w:sz w:val="20"/>
                <w:szCs w:val="20"/>
                <w:shd w:val="clear" w:color="auto" w:fill="FFFFFF"/>
              </w:rPr>
            </w:pPr>
            <w:r w:rsidRPr="00A0561F">
              <w:rPr>
                <w:rFonts w:ascii="微软雅黑" w:eastAsia="微软雅黑" w:hAnsi="微软雅黑"/>
                <w:sz w:val="20"/>
                <w:szCs w:val="20"/>
              </w:rPr>
              <w:t>PDX/ODX</w:t>
            </w:r>
          </w:p>
        </w:tc>
        <w:tc>
          <w:tcPr>
            <w:tcW w:w="6662" w:type="dxa"/>
          </w:tcPr>
          <w:p w14:paraId="0D9401C0" w14:textId="266ADC77" w:rsidR="00D04FC7" w:rsidRPr="00A0561F" w:rsidRDefault="00A0561F" w:rsidP="00BC672E">
            <w:pPr>
              <w:spacing w:line="440" w:lineRule="atLeast"/>
              <w:ind w:left="180" w:right="180" w:firstLine="400"/>
              <w:rPr>
                <w:rFonts w:ascii="微软雅黑" w:eastAsia="微软雅黑" w:hAnsi="微软雅黑" w:cs="Open Sans"/>
                <w:color w:val="333333"/>
                <w:sz w:val="20"/>
                <w:szCs w:val="20"/>
                <w:shd w:val="clear" w:color="auto" w:fill="FFFFFF"/>
              </w:rPr>
            </w:pPr>
            <w:r w:rsidRPr="00A0561F">
              <w:rPr>
                <w:rFonts w:ascii="微软雅黑" w:eastAsia="微软雅黑" w:hAnsi="微软雅黑"/>
                <w:sz w:val="20"/>
                <w:szCs w:val="20"/>
              </w:rPr>
              <w:t>诊断数据交换格式及解析后的 ODX 诊断数据</w:t>
            </w:r>
          </w:p>
        </w:tc>
      </w:tr>
      <w:tr w:rsidR="00D04FC7" w14:paraId="3C862B91" w14:textId="77777777" w:rsidTr="00207407">
        <w:trPr>
          <w:jc w:val="center"/>
        </w:trPr>
        <w:tc>
          <w:tcPr>
            <w:tcW w:w="2552" w:type="dxa"/>
          </w:tcPr>
          <w:p w14:paraId="15F1F086" w14:textId="1B31628C" w:rsidR="00D04FC7" w:rsidRPr="00A0561F" w:rsidRDefault="00A0561F" w:rsidP="00BC672E">
            <w:pPr>
              <w:spacing w:line="440" w:lineRule="atLeast"/>
              <w:ind w:left="180" w:right="180" w:firstLine="400"/>
              <w:rPr>
                <w:rFonts w:ascii="微软雅黑" w:eastAsia="微软雅黑" w:hAnsi="微软雅黑" w:cs="Open Sans"/>
                <w:color w:val="333333"/>
                <w:sz w:val="20"/>
                <w:szCs w:val="20"/>
                <w:shd w:val="clear" w:color="auto" w:fill="FFFFFF"/>
              </w:rPr>
            </w:pPr>
            <w:r w:rsidRPr="00A0561F">
              <w:rPr>
                <w:rFonts w:ascii="微软雅黑" w:eastAsia="微软雅黑" w:hAnsi="微软雅黑"/>
                <w:sz w:val="20"/>
                <w:szCs w:val="20"/>
              </w:rPr>
              <w:t>DME</w:t>
            </w:r>
          </w:p>
        </w:tc>
        <w:tc>
          <w:tcPr>
            <w:tcW w:w="6662" w:type="dxa"/>
          </w:tcPr>
          <w:p w14:paraId="7DA4F634" w14:textId="4777B1A1" w:rsidR="00D04FC7" w:rsidRPr="00A0561F" w:rsidRDefault="00A0561F" w:rsidP="00BC672E">
            <w:pPr>
              <w:spacing w:line="440" w:lineRule="atLeast"/>
              <w:ind w:left="180" w:right="180" w:firstLine="400"/>
              <w:rPr>
                <w:rFonts w:ascii="微软雅黑" w:eastAsia="微软雅黑" w:hAnsi="微软雅黑" w:cs="Open Sans"/>
                <w:color w:val="333333"/>
                <w:sz w:val="20"/>
                <w:szCs w:val="20"/>
                <w:shd w:val="clear" w:color="auto" w:fill="FFFFFF"/>
              </w:rPr>
            </w:pPr>
            <w:r w:rsidRPr="00A0561F">
              <w:rPr>
                <w:rFonts w:ascii="微软雅黑" w:eastAsia="微软雅黑" w:hAnsi="微软雅黑"/>
                <w:sz w:val="20"/>
                <w:szCs w:val="20"/>
              </w:rPr>
              <w:t>诊断工程数据来源之一，项目中落库为 DME ECU DTC 信息</w:t>
            </w:r>
          </w:p>
        </w:tc>
      </w:tr>
      <w:tr w:rsidR="00D04FC7" w14:paraId="4AAEB86F" w14:textId="77777777" w:rsidTr="00207407">
        <w:trPr>
          <w:jc w:val="center"/>
        </w:trPr>
        <w:tc>
          <w:tcPr>
            <w:tcW w:w="2552" w:type="dxa"/>
          </w:tcPr>
          <w:p w14:paraId="40851FC3" w14:textId="3285E245" w:rsidR="00D04FC7" w:rsidRPr="00A0561F" w:rsidRDefault="00A0561F" w:rsidP="00BC672E">
            <w:pPr>
              <w:spacing w:line="440" w:lineRule="atLeast"/>
              <w:ind w:left="180" w:right="180" w:firstLine="400"/>
              <w:rPr>
                <w:rFonts w:ascii="微软雅黑" w:eastAsia="微软雅黑" w:hAnsi="微软雅黑" w:cs="Open Sans"/>
                <w:color w:val="333333"/>
                <w:sz w:val="20"/>
                <w:szCs w:val="20"/>
                <w:shd w:val="clear" w:color="auto" w:fill="FFFFFF"/>
              </w:rPr>
            </w:pPr>
            <w:r w:rsidRPr="00A0561F">
              <w:rPr>
                <w:rFonts w:ascii="微软雅黑" w:eastAsia="微软雅黑" w:hAnsi="微软雅黑"/>
                <w:sz w:val="20"/>
                <w:szCs w:val="20"/>
              </w:rPr>
              <w:t>MARS</w:t>
            </w:r>
          </w:p>
        </w:tc>
        <w:tc>
          <w:tcPr>
            <w:tcW w:w="6662" w:type="dxa"/>
          </w:tcPr>
          <w:p w14:paraId="4E205D79" w14:textId="24DC2C90" w:rsidR="00D04FC7" w:rsidRPr="00A0561F" w:rsidRDefault="00A0561F" w:rsidP="00BC672E">
            <w:pPr>
              <w:spacing w:line="440" w:lineRule="atLeast"/>
              <w:ind w:left="180" w:right="180" w:firstLine="400"/>
              <w:rPr>
                <w:rFonts w:ascii="微软雅黑" w:eastAsia="微软雅黑" w:hAnsi="微软雅黑" w:cs="Open Sans"/>
                <w:color w:val="333333"/>
                <w:sz w:val="20"/>
                <w:szCs w:val="20"/>
                <w:shd w:val="clear" w:color="auto" w:fill="FFFFFF"/>
              </w:rPr>
            </w:pPr>
            <w:r w:rsidRPr="00A0561F">
              <w:rPr>
                <w:rFonts w:ascii="微软雅黑" w:eastAsia="微软雅黑" w:hAnsi="微软雅黑"/>
                <w:sz w:val="20"/>
                <w:szCs w:val="20"/>
              </w:rPr>
              <w:t>诊断/电路图/部件数据来源之一，项目中存在 MARS 映射与解析表</w:t>
            </w:r>
          </w:p>
        </w:tc>
      </w:tr>
      <w:tr w:rsidR="00D04FC7" w14:paraId="3E6CD674" w14:textId="77777777" w:rsidTr="00207407">
        <w:trPr>
          <w:jc w:val="center"/>
        </w:trPr>
        <w:tc>
          <w:tcPr>
            <w:tcW w:w="2552" w:type="dxa"/>
          </w:tcPr>
          <w:p w14:paraId="794AC220" w14:textId="19275CE7" w:rsidR="00D04FC7" w:rsidRPr="00A0561F" w:rsidRDefault="00A0561F" w:rsidP="00BC672E">
            <w:pPr>
              <w:spacing w:line="440" w:lineRule="atLeast"/>
              <w:ind w:left="180" w:right="180" w:firstLine="400"/>
              <w:rPr>
                <w:rFonts w:ascii="微软雅黑" w:eastAsia="微软雅黑" w:hAnsi="微软雅黑" w:cs="Open Sans"/>
                <w:color w:val="333333"/>
                <w:sz w:val="20"/>
                <w:szCs w:val="20"/>
                <w:shd w:val="clear" w:color="auto" w:fill="FFFFFF"/>
              </w:rPr>
            </w:pPr>
            <w:r w:rsidRPr="00A0561F">
              <w:rPr>
                <w:rFonts w:ascii="微软雅黑" w:eastAsia="微软雅黑" w:hAnsi="微软雅黑"/>
                <w:sz w:val="20"/>
                <w:szCs w:val="20"/>
              </w:rPr>
              <w:t>GNDS</w:t>
            </w:r>
          </w:p>
        </w:tc>
        <w:tc>
          <w:tcPr>
            <w:tcW w:w="6662" w:type="dxa"/>
          </w:tcPr>
          <w:p w14:paraId="44063D5C" w14:textId="17006A6B" w:rsidR="00D04FC7" w:rsidRPr="00A0561F" w:rsidRDefault="00A0561F" w:rsidP="00BC672E">
            <w:pPr>
              <w:spacing w:line="440" w:lineRule="atLeast"/>
              <w:ind w:left="180" w:right="180" w:firstLine="400"/>
              <w:rPr>
                <w:rFonts w:ascii="微软雅黑" w:eastAsia="微软雅黑" w:hAnsi="微软雅黑" w:cs="Open Sans"/>
                <w:color w:val="333333"/>
                <w:sz w:val="20"/>
                <w:szCs w:val="20"/>
                <w:shd w:val="clear" w:color="auto" w:fill="FFFFFF"/>
              </w:rPr>
            </w:pPr>
            <w:r w:rsidRPr="00A0561F">
              <w:rPr>
                <w:rFonts w:ascii="微软雅黑" w:eastAsia="微软雅黑" w:hAnsi="微软雅黑"/>
                <w:sz w:val="20"/>
                <w:szCs w:val="20"/>
              </w:rPr>
              <w:t>全球诊断/服务类数据来源</w:t>
            </w:r>
          </w:p>
        </w:tc>
      </w:tr>
      <w:tr w:rsidR="00A0561F" w14:paraId="17C4E6A1" w14:textId="77777777" w:rsidTr="00207407">
        <w:trPr>
          <w:jc w:val="center"/>
        </w:trPr>
        <w:tc>
          <w:tcPr>
            <w:tcW w:w="2552" w:type="dxa"/>
          </w:tcPr>
          <w:p w14:paraId="52572E29" w14:textId="25B85139" w:rsidR="00A0561F" w:rsidRPr="00A0561F" w:rsidRDefault="00A0561F" w:rsidP="00BC672E">
            <w:pPr>
              <w:spacing w:line="440" w:lineRule="atLeast"/>
              <w:ind w:left="180" w:right="180" w:firstLine="400"/>
              <w:rPr>
                <w:rFonts w:ascii="微软雅黑" w:eastAsia="微软雅黑" w:hAnsi="微软雅黑"/>
                <w:sz w:val="20"/>
                <w:szCs w:val="20"/>
              </w:rPr>
            </w:pPr>
            <w:r w:rsidRPr="00A0561F">
              <w:rPr>
                <w:rFonts w:ascii="微软雅黑" w:eastAsia="微软雅黑" w:hAnsi="微软雅黑"/>
                <w:sz w:val="20"/>
                <w:szCs w:val="20"/>
              </w:rPr>
              <w:t>Vigor</w:t>
            </w:r>
          </w:p>
        </w:tc>
        <w:tc>
          <w:tcPr>
            <w:tcW w:w="6662" w:type="dxa"/>
          </w:tcPr>
          <w:p w14:paraId="7592B208" w14:textId="4FBF4555" w:rsidR="00A0561F" w:rsidRPr="00A0561F" w:rsidRDefault="00A0561F" w:rsidP="00BC672E">
            <w:pPr>
              <w:spacing w:line="440" w:lineRule="atLeast"/>
              <w:ind w:left="180" w:right="180" w:firstLine="400"/>
              <w:rPr>
                <w:rFonts w:ascii="微软雅黑" w:eastAsia="微软雅黑" w:hAnsi="微软雅黑"/>
                <w:sz w:val="20"/>
                <w:szCs w:val="20"/>
              </w:rPr>
            </w:pPr>
            <w:r w:rsidRPr="00A0561F">
              <w:rPr>
                <w:rFonts w:ascii="微软雅黑" w:eastAsia="微软雅黑" w:hAnsi="微软雅黑"/>
                <w:sz w:val="20"/>
                <w:szCs w:val="20"/>
              </w:rPr>
              <w:t>诊断资料、图片、脚本、术语等数据来源/领域</w:t>
            </w:r>
          </w:p>
        </w:tc>
      </w:tr>
      <w:tr w:rsidR="00A0561F" w14:paraId="2A8EEB91" w14:textId="77777777" w:rsidTr="00207407">
        <w:trPr>
          <w:jc w:val="center"/>
        </w:trPr>
        <w:tc>
          <w:tcPr>
            <w:tcW w:w="2552" w:type="dxa"/>
          </w:tcPr>
          <w:p w14:paraId="27400AD5" w14:textId="047F1128" w:rsidR="00A0561F" w:rsidRPr="00A0561F" w:rsidRDefault="00A0561F" w:rsidP="00BC672E">
            <w:pPr>
              <w:spacing w:line="440" w:lineRule="atLeast"/>
              <w:ind w:left="180" w:right="180" w:firstLine="400"/>
              <w:rPr>
                <w:rFonts w:ascii="微软雅黑" w:eastAsia="微软雅黑" w:hAnsi="微软雅黑"/>
                <w:sz w:val="20"/>
                <w:szCs w:val="20"/>
              </w:rPr>
            </w:pPr>
            <w:r w:rsidRPr="00A0561F">
              <w:rPr>
                <w:rFonts w:ascii="微软雅黑" w:eastAsia="微软雅黑" w:hAnsi="微软雅黑"/>
                <w:sz w:val="20"/>
                <w:szCs w:val="20"/>
              </w:rPr>
              <w:t>VHMS</w:t>
            </w:r>
          </w:p>
        </w:tc>
        <w:tc>
          <w:tcPr>
            <w:tcW w:w="6662" w:type="dxa"/>
          </w:tcPr>
          <w:p w14:paraId="5EEC4E91" w14:textId="60AAC5FA" w:rsidR="00A0561F" w:rsidRPr="00A0561F" w:rsidRDefault="00A0561F" w:rsidP="00BC672E">
            <w:pPr>
              <w:spacing w:line="440" w:lineRule="atLeast"/>
              <w:ind w:left="180" w:right="180" w:firstLine="400"/>
              <w:rPr>
                <w:rFonts w:ascii="微软雅黑" w:eastAsia="微软雅黑" w:hAnsi="微软雅黑"/>
                <w:sz w:val="20"/>
                <w:szCs w:val="20"/>
              </w:rPr>
            </w:pPr>
            <w:r w:rsidRPr="00A0561F">
              <w:rPr>
                <w:rFonts w:ascii="微软雅黑" w:eastAsia="微软雅黑" w:hAnsi="微软雅黑"/>
                <w:sz w:val="20"/>
                <w:szCs w:val="20"/>
              </w:rPr>
              <w:t>车辆健康管理/诊断推理服务</w:t>
            </w:r>
          </w:p>
        </w:tc>
      </w:tr>
      <w:tr w:rsidR="00A0561F" w14:paraId="1733A9FA" w14:textId="77777777" w:rsidTr="00207407">
        <w:trPr>
          <w:jc w:val="center"/>
        </w:trPr>
        <w:tc>
          <w:tcPr>
            <w:tcW w:w="2552" w:type="dxa"/>
          </w:tcPr>
          <w:p w14:paraId="7B275304" w14:textId="1588A8C5" w:rsidR="00A0561F" w:rsidRPr="00A0561F" w:rsidRDefault="00A0561F" w:rsidP="00BC672E">
            <w:pPr>
              <w:spacing w:line="440" w:lineRule="atLeast"/>
              <w:ind w:left="180" w:right="180" w:firstLine="400"/>
              <w:rPr>
                <w:rFonts w:ascii="微软雅黑" w:eastAsia="微软雅黑" w:hAnsi="微软雅黑"/>
                <w:sz w:val="20"/>
                <w:szCs w:val="20"/>
              </w:rPr>
            </w:pPr>
            <w:r w:rsidRPr="00A0561F">
              <w:rPr>
                <w:rFonts w:ascii="微软雅黑" w:eastAsia="微软雅黑" w:hAnsi="微软雅黑" w:hint="eastAsia"/>
                <w:sz w:val="20"/>
                <w:szCs w:val="20"/>
              </w:rPr>
              <w:t>VSP</w:t>
            </w:r>
          </w:p>
        </w:tc>
        <w:tc>
          <w:tcPr>
            <w:tcW w:w="6662" w:type="dxa"/>
          </w:tcPr>
          <w:p w14:paraId="2EA8A7A1" w14:textId="71F62501" w:rsidR="00A0561F" w:rsidRPr="00A0561F" w:rsidRDefault="00A0561F" w:rsidP="00BC672E">
            <w:pPr>
              <w:spacing w:line="440" w:lineRule="atLeast"/>
              <w:ind w:left="180" w:right="180" w:firstLine="400"/>
              <w:rPr>
                <w:rFonts w:ascii="微软雅黑" w:eastAsia="微软雅黑" w:hAnsi="微软雅黑"/>
                <w:sz w:val="20"/>
                <w:szCs w:val="20"/>
              </w:rPr>
            </w:pPr>
            <w:r w:rsidRPr="00A0561F">
              <w:rPr>
                <w:rFonts w:ascii="微软雅黑" w:eastAsia="微软雅黑" w:hAnsi="微软雅黑"/>
                <w:sz w:val="20"/>
                <w:szCs w:val="20"/>
              </w:rPr>
              <w:t>车辆软件平台/软件基线相关外部系统</w:t>
            </w:r>
          </w:p>
        </w:tc>
      </w:tr>
      <w:tr w:rsidR="00A0561F" w14:paraId="0171E7F9" w14:textId="77777777" w:rsidTr="00207407">
        <w:trPr>
          <w:jc w:val="center"/>
        </w:trPr>
        <w:tc>
          <w:tcPr>
            <w:tcW w:w="2552" w:type="dxa"/>
          </w:tcPr>
          <w:p w14:paraId="241082D0" w14:textId="0A0AE670" w:rsidR="00A0561F" w:rsidRPr="00A0561F" w:rsidRDefault="00A0561F" w:rsidP="00BC672E">
            <w:pPr>
              <w:spacing w:line="440" w:lineRule="atLeast"/>
              <w:ind w:left="180" w:right="180" w:firstLine="400"/>
              <w:rPr>
                <w:rFonts w:ascii="微软雅黑" w:eastAsia="微软雅黑" w:hAnsi="微软雅黑"/>
                <w:sz w:val="20"/>
                <w:szCs w:val="20"/>
              </w:rPr>
            </w:pPr>
            <w:r w:rsidRPr="00A0561F">
              <w:rPr>
                <w:rFonts w:ascii="微软雅黑" w:eastAsia="微软雅黑" w:hAnsi="微软雅黑"/>
                <w:sz w:val="20"/>
                <w:szCs w:val="20"/>
              </w:rPr>
              <w:t>ZXC/ZDDC</w:t>
            </w:r>
          </w:p>
        </w:tc>
        <w:tc>
          <w:tcPr>
            <w:tcW w:w="6662" w:type="dxa"/>
          </w:tcPr>
          <w:p w14:paraId="28773D28" w14:textId="4CD22965" w:rsidR="00A0561F" w:rsidRPr="00A0561F" w:rsidRDefault="00A0561F" w:rsidP="00BC672E">
            <w:pPr>
              <w:spacing w:line="440" w:lineRule="atLeast"/>
              <w:ind w:left="180" w:right="180" w:firstLine="400"/>
              <w:rPr>
                <w:rFonts w:ascii="微软雅黑" w:eastAsia="微软雅黑" w:hAnsi="微软雅黑"/>
                <w:sz w:val="20"/>
                <w:szCs w:val="20"/>
              </w:rPr>
            </w:pPr>
            <w:r w:rsidRPr="00A0561F">
              <w:rPr>
                <w:rFonts w:ascii="微软雅黑" w:eastAsia="微软雅黑" w:hAnsi="微软雅黑"/>
                <w:sz w:val="20"/>
                <w:szCs w:val="20"/>
              </w:rPr>
              <w:t>项目中出现的数据同步来源/处理链路</w:t>
            </w:r>
          </w:p>
        </w:tc>
      </w:tr>
      <w:tr w:rsidR="00A0561F" w14:paraId="5043BF60" w14:textId="77777777" w:rsidTr="00207407">
        <w:trPr>
          <w:jc w:val="center"/>
        </w:trPr>
        <w:tc>
          <w:tcPr>
            <w:tcW w:w="2552" w:type="dxa"/>
          </w:tcPr>
          <w:p w14:paraId="3C70E6CB" w14:textId="5211B4EB" w:rsidR="00A0561F" w:rsidRPr="00A0561F" w:rsidRDefault="00A0561F" w:rsidP="00BC672E">
            <w:pPr>
              <w:spacing w:line="440" w:lineRule="atLeast"/>
              <w:ind w:left="180" w:right="180" w:firstLine="400"/>
              <w:rPr>
                <w:rFonts w:ascii="微软雅黑" w:eastAsia="微软雅黑" w:hAnsi="微软雅黑"/>
                <w:sz w:val="20"/>
                <w:szCs w:val="20"/>
              </w:rPr>
            </w:pPr>
            <w:r w:rsidRPr="00A0561F">
              <w:rPr>
                <w:rFonts w:ascii="微软雅黑" w:eastAsia="微软雅黑" w:hAnsi="微软雅黑" w:hint="eastAsia"/>
                <w:sz w:val="20"/>
                <w:szCs w:val="20"/>
              </w:rPr>
              <w:t>BSS</w:t>
            </w:r>
          </w:p>
        </w:tc>
        <w:tc>
          <w:tcPr>
            <w:tcW w:w="6662" w:type="dxa"/>
          </w:tcPr>
          <w:p w14:paraId="5252DF0C" w14:textId="127DFB8F" w:rsidR="00A0561F" w:rsidRPr="00A0561F" w:rsidRDefault="00A0561F" w:rsidP="00BC672E">
            <w:pPr>
              <w:spacing w:line="440" w:lineRule="atLeast"/>
              <w:ind w:left="180" w:right="180" w:firstLine="400"/>
              <w:rPr>
                <w:rFonts w:ascii="微软雅黑" w:eastAsia="微软雅黑" w:hAnsi="微软雅黑"/>
                <w:sz w:val="20"/>
                <w:szCs w:val="20"/>
              </w:rPr>
            </w:pPr>
            <w:r w:rsidRPr="00A0561F">
              <w:rPr>
                <w:rFonts w:ascii="微软雅黑" w:eastAsia="微软雅黑" w:hAnsi="微软雅黑"/>
                <w:sz w:val="20"/>
                <w:szCs w:val="20"/>
              </w:rPr>
              <w:t>基线软件集合/版本相关标识</w:t>
            </w:r>
          </w:p>
        </w:tc>
      </w:tr>
    </w:tbl>
    <w:p w14:paraId="70AB663B" w14:textId="14E659B5" w:rsidR="004E1654" w:rsidRPr="004E1654" w:rsidRDefault="004E1654" w:rsidP="004E1654">
      <w:pPr>
        <w:pStyle w:val="2"/>
        <w:rPr>
          <w:rFonts w:asciiTheme="minorEastAsia" w:hAnsiTheme="minorEastAsia" w:hint="eastAsia"/>
          <w:sz w:val="36"/>
          <w:szCs w:val="36"/>
        </w:rPr>
      </w:pPr>
      <w:bookmarkStart w:id="11" w:name="_Toc232683399"/>
      <w:r w:rsidRPr="004E1654">
        <w:rPr>
          <w:rFonts w:asciiTheme="minorEastAsia" w:hAnsiTheme="minorEastAsia"/>
          <w:sz w:val="36"/>
          <w:szCs w:val="36"/>
        </w:rPr>
        <w:t>2. 总体设计</w:t>
      </w:r>
      <w:bookmarkEnd w:id="11"/>
    </w:p>
    <w:p w14:paraId="7A7DDE5D" w14:textId="640C4321" w:rsidR="004E1654" w:rsidRDefault="004E1654" w:rsidP="004E1654">
      <w:pPr>
        <w:pStyle w:val="3"/>
        <w:rPr>
          <w:rFonts w:asciiTheme="minorEastAsia" w:hAnsiTheme="minorEastAsia"/>
          <w:sz w:val="32"/>
        </w:rPr>
      </w:pPr>
      <w:bookmarkStart w:id="12" w:name="_Toc232683400"/>
      <w:r w:rsidRPr="004E1654">
        <w:rPr>
          <w:rFonts w:asciiTheme="minorEastAsia" w:hAnsiTheme="minorEastAsia"/>
          <w:sz w:val="32"/>
        </w:rPr>
        <w:t>2.1 系统总体架构确认</w:t>
      </w:r>
      <w:bookmarkEnd w:id="12"/>
    </w:p>
    <w:p w14:paraId="457822AD" w14:textId="21FF511F" w:rsidR="004E1654" w:rsidRDefault="00B63D4B" w:rsidP="004E1654">
      <w:pPr>
        <w:ind w:left="180" w:right="180" w:firstLine="400"/>
        <w:rPr>
          <w:rFonts w:ascii="微软雅黑" w:eastAsia="微软雅黑" w:hAnsi="微软雅黑"/>
          <w:sz w:val="20"/>
          <w:szCs w:val="20"/>
        </w:rPr>
      </w:pPr>
      <w:r w:rsidRPr="00B63D4B">
        <w:rPr>
          <w:rFonts w:ascii="微软雅黑" w:eastAsia="微软雅黑" w:hAnsi="微软雅黑" w:hint="eastAsia"/>
          <w:sz w:val="20"/>
          <w:szCs w:val="20"/>
        </w:rPr>
        <w:t xml:space="preserve">当前系统是基于 Spring Boot 3.4.0、Spring Cloud 2024.0.0、Spring Cloud Alibaba </w:t>
      </w:r>
      <w:r w:rsidRPr="00B63D4B">
        <w:rPr>
          <w:rFonts w:ascii="微软雅黑" w:eastAsia="微软雅黑" w:hAnsi="微软雅黑" w:hint="eastAsia"/>
          <w:sz w:val="20"/>
          <w:szCs w:val="20"/>
        </w:rPr>
        <w:lastRenderedPageBreak/>
        <w:t>2023.0.3.2、Dubbo 3.3.2、</w:t>
      </w:r>
      <w:proofErr w:type="spellStart"/>
      <w:r w:rsidRPr="00B63D4B">
        <w:rPr>
          <w:rFonts w:ascii="微软雅黑" w:eastAsia="微软雅黑" w:hAnsi="微软雅黑" w:hint="eastAsia"/>
          <w:sz w:val="20"/>
          <w:szCs w:val="20"/>
        </w:rPr>
        <w:t>MyBatis</w:t>
      </w:r>
      <w:proofErr w:type="spellEnd"/>
      <w:r w:rsidRPr="00B63D4B">
        <w:rPr>
          <w:rFonts w:ascii="微软雅黑" w:eastAsia="微软雅黑" w:hAnsi="微软雅黑" w:hint="eastAsia"/>
          <w:sz w:val="20"/>
          <w:szCs w:val="20"/>
        </w:rPr>
        <w:t>-Plus 3.5.9、</w:t>
      </w:r>
      <w:proofErr w:type="spellStart"/>
      <w:r w:rsidRPr="00B63D4B">
        <w:rPr>
          <w:rFonts w:ascii="微软雅黑" w:eastAsia="微软雅黑" w:hAnsi="微软雅黑" w:hint="eastAsia"/>
          <w:sz w:val="20"/>
          <w:szCs w:val="20"/>
        </w:rPr>
        <w:t>Nacos</w:t>
      </w:r>
      <w:proofErr w:type="spellEnd"/>
      <w:r w:rsidRPr="00B63D4B">
        <w:rPr>
          <w:rFonts w:ascii="微软雅黑" w:eastAsia="微软雅黑" w:hAnsi="微软雅黑" w:hint="eastAsia"/>
          <w:sz w:val="20"/>
          <w:szCs w:val="20"/>
        </w:rPr>
        <w:t>、MySQL、Redis、Kafka、对象存储构建的微服务系统。</w:t>
      </w:r>
    </w:p>
    <w:p w14:paraId="5AD7D94B" w14:textId="2EE7D004" w:rsidR="002942F6" w:rsidRDefault="002942F6" w:rsidP="004E1654">
      <w:pPr>
        <w:ind w:left="180" w:right="180" w:firstLine="400"/>
        <w:rPr>
          <w:rFonts w:ascii="微软雅黑" w:eastAsia="微软雅黑" w:hAnsi="微软雅黑"/>
          <w:sz w:val="20"/>
          <w:szCs w:val="20"/>
        </w:rPr>
      </w:pPr>
      <w:r>
        <w:rPr>
          <w:rFonts w:ascii="微软雅黑" w:eastAsia="微软雅黑" w:hAnsi="微软雅黑" w:hint="eastAsia"/>
          <w:sz w:val="20"/>
          <w:szCs w:val="20"/>
        </w:rPr>
        <w:t>总体调用关系如下：</w:t>
      </w:r>
    </w:p>
    <w:p w14:paraId="0E2405D8" w14:textId="5CA1BDE1" w:rsidR="002942F6" w:rsidRPr="00B63D4B" w:rsidRDefault="00BF1057" w:rsidP="00BF1057">
      <w:pPr>
        <w:ind w:leftChars="0" w:left="0" w:right="180" w:firstLineChars="0" w:firstLine="0"/>
        <w:jc w:val="left"/>
        <w:rPr>
          <w:rFonts w:ascii="微软雅黑" w:eastAsia="微软雅黑" w:hAnsi="微软雅黑"/>
          <w:sz w:val="20"/>
          <w:szCs w:val="20"/>
        </w:rPr>
      </w:pPr>
      <w:r>
        <w:rPr>
          <w:noProof/>
        </w:rPr>
        <w:drawing>
          <wp:inline distT="0" distB="0" distL="0" distR="0" wp14:anchorId="43FE3C13" wp14:editId="07FEE4D4">
            <wp:extent cx="5663789" cy="2647784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3789" cy="2647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89C95" w14:textId="6699CB08" w:rsidR="004E1654" w:rsidRDefault="004E1654" w:rsidP="004E1654">
      <w:pPr>
        <w:ind w:left="180" w:right="180" w:firstLine="360"/>
        <w:rPr>
          <w:rFonts w:hint="eastAsia"/>
        </w:rPr>
      </w:pPr>
    </w:p>
    <w:p w14:paraId="5A7F5F13" w14:textId="755222E1" w:rsidR="00E33FED" w:rsidRDefault="00207407" w:rsidP="007F0739">
      <w:pPr>
        <w:spacing w:line="440" w:lineRule="atLeast"/>
        <w:ind w:leftChars="0" w:left="0" w:rightChars="0" w:right="0" w:firstLine="400"/>
        <w:rPr>
          <w:rFonts w:ascii="微软雅黑" w:eastAsia="微软雅黑" w:hAnsi="微软雅黑"/>
          <w:sz w:val="20"/>
          <w:szCs w:val="20"/>
        </w:rPr>
      </w:pPr>
      <w:r>
        <w:rPr>
          <w:rFonts w:ascii="微软雅黑" w:eastAsia="微软雅黑" w:hAnsi="微软雅黑" w:hint="eastAsia"/>
          <w:sz w:val="20"/>
          <w:szCs w:val="20"/>
        </w:rPr>
        <w:t>分层结构如下：</w:t>
      </w:r>
    </w:p>
    <w:tbl>
      <w:tblPr>
        <w:tblW w:w="921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3998"/>
        <w:gridCol w:w="3515"/>
      </w:tblGrid>
      <w:tr w:rsidR="00207407" w14:paraId="13AB3EC5" w14:textId="77777777" w:rsidTr="00355273">
        <w:trPr>
          <w:tblHeader/>
          <w:jc w:val="center"/>
        </w:trPr>
        <w:tc>
          <w:tcPr>
            <w:tcW w:w="1701" w:type="dxa"/>
            <w:shd w:val="clear" w:color="auto" w:fill="BFBFBF"/>
          </w:tcPr>
          <w:p w14:paraId="01E584EA" w14:textId="6F5F3EFE" w:rsidR="00207407" w:rsidRDefault="00207407" w:rsidP="00355273">
            <w:pPr>
              <w:spacing w:line="440" w:lineRule="atLeast"/>
              <w:ind w:left="180" w:right="180" w:firstLine="420"/>
              <w:jc w:val="left"/>
              <w:rPr>
                <w:rFonts w:ascii="微软雅黑" w:eastAsia="微软雅黑" w:hAnsi="微软雅黑"/>
                <w:b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sz w:val="21"/>
                <w:szCs w:val="21"/>
              </w:rPr>
              <w:t>层级</w:t>
            </w:r>
          </w:p>
        </w:tc>
        <w:tc>
          <w:tcPr>
            <w:tcW w:w="3998" w:type="dxa"/>
            <w:shd w:val="clear" w:color="auto" w:fill="BFBFBF"/>
          </w:tcPr>
          <w:p w14:paraId="5D28B76F" w14:textId="534368F3" w:rsidR="00207407" w:rsidRDefault="00207407" w:rsidP="00355273">
            <w:pPr>
              <w:spacing w:line="440" w:lineRule="atLeast"/>
              <w:ind w:left="180" w:right="180" w:firstLine="420"/>
              <w:jc w:val="left"/>
              <w:rPr>
                <w:rFonts w:ascii="微软雅黑" w:eastAsia="微软雅黑" w:hAnsi="微软雅黑" w:hint="eastAsia"/>
                <w:b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sz w:val="21"/>
                <w:szCs w:val="21"/>
              </w:rPr>
              <w:t>职责</w:t>
            </w:r>
          </w:p>
        </w:tc>
        <w:tc>
          <w:tcPr>
            <w:tcW w:w="3515" w:type="dxa"/>
            <w:shd w:val="clear" w:color="auto" w:fill="BFBFBF"/>
          </w:tcPr>
          <w:p w14:paraId="7E120087" w14:textId="15F17A77" w:rsidR="00207407" w:rsidRDefault="00207407" w:rsidP="00355273">
            <w:pPr>
              <w:spacing w:line="440" w:lineRule="atLeast"/>
              <w:ind w:left="180" w:right="180" w:firstLine="420"/>
              <w:jc w:val="left"/>
              <w:rPr>
                <w:rFonts w:ascii="微软雅黑" w:eastAsia="微软雅黑" w:hAnsi="微软雅黑"/>
                <w:b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sz w:val="21"/>
                <w:szCs w:val="21"/>
              </w:rPr>
              <w:t>代码体现</w:t>
            </w:r>
          </w:p>
        </w:tc>
      </w:tr>
      <w:tr w:rsidR="00207407" w14:paraId="417630E1" w14:textId="77777777" w:rsidTr="00355273">
        <w:trPr>
          <w:jc w:val="center"/>
        </w:trPr>
        <w:tc>
          <w:tcPr>
            <w:tcW w:w="1701" w:type="dxa"/>
          </w:tcPr>
          <w:p w14:paraId="2B93CBA2" w14:textId="673F892C" w:rsidR="00207407" w:rsidRPr="00355273" w:rsidRDefault="00207407" w:rsidP="00207407">
            <w:pPr>
              <w:spacing w:line="440" w:lineRule="atLeast"/>
              <w:ind w:left="180" w:right="180" w:firstLine="400"/>
              <w:jc w:val="left"/>
              <w:rPr>
                <w:rFonts w:ascii="微软雅黑" w:eastAsia="微软雅黑" w:hAnsi="微软雅黑"/>
                <w:sz w:val="20"/>
                <w:szCs w:val="20"/>
              </w:rPr>
            </w:pPr>
            <w:r w:rsidRPr="00355273">
              <w:rPr>
                <w:rFonts w:ascii="微软雅黑" w:eastAsia="微软雅黑" w:hAnsi="微软雅黑" w:hint="eastAsia"/>
                <w:sz w:val="20"/>
                <w:szCs w:val="20"/>
              </w:rPr>
              <w:t>接入层</w:t>
            </w:r>
          </w:p>
        </w:tc>
        <w:tc>
          <w:tcPr>
            <w:tcW w:w="3998" w:type="dxa"/>
          </w:tcPr>
          <w:p w14:paraId="5FF7C4F1" w14:textId="1DA59BB0" w:rsidR="00207407" w:rsidRPr="00355273" w:rsidRDefault="00207407" w:rsidP="00207407">
            <w:pPr>
              <w:spacing w:line="440" w:lineRule="atLeast"/>
              <w:ind w:left="180" w:right="180" w:firstLine="400"/>
              <w:jc w:val="left"/>
              <w:rPr>
                <w:rFonts w:ascii="微软雅黑" w:eastAsia="微软雅黑" w:hAnsi="微软雅黑"/>
                <w:sz w:val="20"/>
                <w:szCs w:val="20"/>
              </w:rPr>
            </w:pPr>
            <w:r w:rsidRPr="00355273">
              <w:rPr>
                <w:rFonts w:ascii="微软雅黑" w:eastAsia="微软雅黑" w:hAnsi="微软雅黑" w:cs="Open Sans"/>
                <w:color w:val="333333"/>
                <w:sz w:val="20"/>
                <w:szCs w:val="20"/>
                <w:shd w:val="clear" w:color="auto" w:fill="FFFFFF"/>
              </w:rPr>
              <w:t>统一入口、路由、鉴权、过滤、限流、签名</w:t>
            </w:r>
          </w:p>
        </w:tc>
        <w:tc>
          <w:tcPr>
            <w:tcW w:w="3515" w:type="dxa"/>
          </w:tcPr>
          <w:p w14:paraId="3F4B2924" w14:textId="03121716" w:rsidR="00207407" w:rsidRPr="00355273" w:rsidRDefault="00207407" w:rsidP="00207407">
            <w:pPr>
              <w:spacing w:line="440" w:lineRule="atLeast"/>
              <w:ind w:left="180" w:right="180" w:firstLine="400"/>
              <w:jc w:val="left"/>
              <w:rPr>
                <w:rFonts w:ascii="微软雅黑" w:eastAsia="微软雅黑" w:hAnsi="微软雅黑"/>
                <w:sz w:val="20"/>
                <w:szCs w:val="20"/>
              </w:rPr>
            </w:pPr>
            <w:proofErr w:type="spellStart"/>
            <w:r w:rsidRPr="00355273">
              <w:rPr>
                <w:rFonts w:ascii="微软雅黑" w:eastAsia="微软雅黑" w:hAnsi="微软雅黑"/>
                <w:sz w:val="20"/>
                <w:szCs w:val="20"/>
              </w:rPr>
              <w:t>D</w:t>
            </w:r>
            <w:r w:rsidRPr="00355273">
              <w:rPr>
                <w:rFonts w:ascii="微软雅黑" w:eastAsia="微软雅黑" w:hAnsi="微软雅黑" w:hint="eastAsia"/>
                <w:sz w:val="20"/>
                <w:szCs w:val="20"/>
              </w:rPr>
              <w:t>mp</w:t>
            </w:r>
            <w:proofErr w:type="spellEnd"/>
            <w:r w:rsidRPr="00355273">
              <w:rPr>
                <w:rFonts w:ascii="微软雅黑" w:eastAsia="微软雅黑" w:hAnsi="微软雅黑"/>
                <w:sz w:val="20"/>
                <w:szCs w:val="20"/>
              </w:rPr>
              <w:t>-gateway</w:t>
            </w:r>
          </w:p>
        </w:tc>
      </w:tr>
      <w:tr w:rsidR="00207407" w14:paraId="0FD27922" w14:textId="77777777" w:rsidTr="00355273">
        <w:trPr>
          <w:jc w:val="center"/>
        </w:trPr>
        <w:tc>
          <w:tcPr>
            <w:tcW w:w="1701" w:type="dxa"/>
          </w:tcPr>
          <w:p w14:paraId="6E3E09AB" w14:textId="13E77908" w:rsidR="00207407" w:rsidRPr="00355273" w:rsidRDefault="00207407" w:rsidP="00207407">
            <w:pPr>
              <w:spacing w:line="440" w:lineRule="atLeast"/>
              <w:ind w:left="180" w:right="180" w:firstLine="400"/>
              <w:jc w:val="left"/>
              <w:rPr>
                <w:rFonts w:ascii="微软雅黑" w:eastAsia="微软雅黑" w:hAnsi="微软雅黑"/>
                <w:sz w:val="20"/>
                <w:szCs w:val="20"/>
              </w:rPr>
            </w:pPr>
            <w:r w:rsidRPr="00355273">
              <w:rPr>
                <w:rFonts w:ascii="微软雅黑" w:eastAsia="微软雅黑" w:hAnsi="微软雅黑" w:hint="eastAsia"/>
                <w:sz w:val="20"/>
                <w:szCs w:val="20"/>
              </w:rPr>
              <w:t>API层</w:t>
            </w:r>
          </w:p>
        </w:tc>
        <w:tc>
          <w:tcPr>
            <w:tcW w:w="3998" w:type="dxa"/>
          </w:tcPr>
          <w:p w14:paraId="5D05CE78" w14:textId="7C4AB2A2" w:rsidR="00207407" w:rsidRPr="00355273" w:rsidRDefault="00207407" w:rsidP="00207407">
            <w:pPr>
              <w:spacing w:line="440" w:lineRule="atLeast"/>
              <w:ind w:left="180" w:right="180" w:firstLine="400"/>
              <w:jc w:val="left"/>
              <w:rPr>
                <w:rFonts w:ascii="微软雅黑" w:eastAsia="微软雅黑" w:hAnsi="微软雅黑"/>
                <w:sz w:val="20"/>
                <w:szCs w:val="20"/>
              </w:rPr>
            </w:pPr>
            <w:r w:rsidRPr="00355273">
              <w:rPr>
                <w:rFonts w:ascii="微软雅黑" w:eastAsia="微软雅黑" w:hAnsi="微软雅黑" w:hint="eastAsia"/>
                <w:sz w:val="20"/>
                <w:szCs w:val="20"/>
              </w:rPr>
              <w:t>HTTP Controller、Dubbo Provider、Dubbo Consumer</w:t>
            </w:r>
          </w:p>
        </w:tc>
        <w:tc>
          <w:tcPr>
            <w:tcW w:w="3515" w:type="dxa"/>
          </w:tcPr>
          <w:p w14:paraId="42CEBA6B" w14:textId="20C1B421" w:rsidR="00207407" w:rsidRPr="00355273" w:rsidRDefault="00355273" w:rsidP="00207407">
            <w:pPr>
              <w:spacing w:line="440" w:lineRule="atLeast"/>
              <w:ind w:left="180" w:right="180" w:firstLine="400"/>
              <w:jc w:val="left"/>
              <w:rPr>
                <w:rFonts w:ascii="微软雅黑" w:eastAsia="微软雅黑" w:hAnsi="微软雅黑"/>
                <w:sz w:val="20"/>
                <w:szCs w:val="20"/>
              </w:rPr>
            </w:pPr>
            <w:r w:rsidRPr="00355273">
              <w:rPr>
                <w:rFonts w:ascii="微软雅黑" w:eastAsia="微软雅黑" w:hAnsi="微软雅黑" w:hint="eastAsia"/>
                <w:sz w:val="20"/>
                <w:szCs w:val="20"/>
              </w:rPr>
              <w:t>各服务 controller、</w:t>
            </w:r>
            <w:proofErr w:type="spellStart"/>
            <w:r w:rsidRPr="00355273">
              <w:rPr>
                <w:rFonts w:ascii="微软雅黑" w:eastAsia="微软雅黑" w:hAnsi="微软雅黑" w:hint="eastAsia"/>
                <w:sz w:val="20"/>
                <w:szCs w:val="20"/>
              </w:rPr>
              <w:t>view.dubbo</w:t>
            </w:r>
            <w:proofErr w:type="spellEnd"/>
            <w:r w:rsidRPr="00355273">
              <w:rPr>
                <w:rFonts w:ascii="微软雅黑" w:eastAsia="微软雅黑" w:hAnsi="微软雅黑" w:hint="eastAsia"/>
                <w:sz w:val="20"/>
                <w:szCs w:val="20"/>
              </w:rPr>
              <w:t>、</w:t>
            </w:r>
            <w:proofErr w:type="spellStart"/>
            <w:r w:rsidRPr="00355273">
              <w:rPr>
                <w:rFonts w:ascii="微软雅黑" w:eastAsia="微软雅黑" w:hAnsi="微软雅黑" w:hint="eastAsia"/>
                <w:sz w:val="20"/>
                <w:szCs w:val="20"/>
              </w:rPr>
              <w:t>service.dubbo</w:t>
            </w:r>
            <w:proofErr w:type="spellEnd"/>
          </w:p>
        </w:tc>
      </w:tr>
      <w:tr w:rsidR="00207407" w14:paraId="40EC740E" w14:textId="77777777" w:rsidTr="00355273">
        <w:trPr>
          <w:jc w:val="center"/>
        </w:trPr>
        <w:tc>
          <w:tcPr>
            <w:tcW w:w="1701" w:type="dxa"/>
          </w:tcPr>
          <w:p w14:paraId="187DD429" w14:textId="5D121A66" w:rsidR="00207407" w:rsidRPr="00355273" w:rsidRDefault="00207407" w:rsidP="00207407">
            <w:pPr>
              <w:spacing w:line="440" w:lineRule="atLeast"/>
              <w:ind w:left="180" w:right="180" w:firstLine="400"/>
              <w:jc w:val="left"/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355273">
              <w:rPr>
                <w:rFonts w:ascii="微软雅黑" w:eastAsia="微软雅黑" w:hAnsi="微软雅黑" w:hint="eastAsia"/>
                <w:sz w:val="20"/>
                <w:szCs w:val="20"/>
              </w:rPr>
              <w:t>应用/业务层</w:t>
            </w:r>
          </w:p>
        </w:tc>
        <w:tc>
          <w:tcPr>
            <w:tcW w:w="3998" w:type="dxa"/>
          </w:tcPr>
          <w:p w14:paraId="2E40F553" w14:textId="31640876" w:rsidR="00207407" w:rsidRPr="00355273" w:rsidRDefault="00355273" w:rsidP="00207407">
            <w:pPr>
              <w:spacing w:line="440" w:lineRule="atLeast"/>
              <w:ind w:left="180" w:right="180" w:firstLine="400"/>
              <w:jc w:val="left"/>
              <w:rPr>
                <w:rFonts w:ascii="微软雅黑" w:eastAsia="微软雅黑" w:hAnsi="微软雅黑"/>
                <w:sz w:val="20"/>
                <w:szCs w:val="20"/>
              </w:rPr>
            </w:pPr>
            <w:r w:rsidRPr="00355273">
              <w:rPr>
                <w:rFonts w:ascii="微软雅黑" w:eastAsia="微软雅黑" w:hAnsi="微软雅黑" w:hint="eastAsia"/>
                <w:sz w:val="20"/>
                <w:szCs w:val="20"/>
              </w:rPr>
              <w:t>业务流程编排、外部系统适配、领域服务调用</w:t>
            </w:r>
          </w:p>
        </w:tc>
        <w:tc>
          <w:tcPr>
            <w:tcW w:w="3515" w:type="dxa"/>
          </w:tcPr>
          <w:p w14:paraId="0D102F1F" w14:textId="68A56ACA" w:rsidR="00207407" w:rsidRPr="00355273" w:rsidRDefault="00355273" w:rsidP="00207407">
            <w:pPr>
              <w:spacing w:line="440" w:lineRule="atLeast"/>
              <w:ind w:left="180" w:right="180" w:firstLine="400"/>
              <w:jc w:val="left"/>
              <w:rPr>
                <w:rFonts w:ascii="微软雅黑" w:eastAsia="微软雅黑" w:hAnsi="微软雅黑"/>
                <w:sz w:val="20"/>
                <w:szCs w:val="20"/>
              </w:rPr>
            </w:pPr>
            <w:r w:rsidRPr="00355273">
              <w:rPr>
                <w:rFonts w:ascii="微软雅黑" w:eastAsia="微软雅黑" w:hAnsi="微软雅黑" w:hint="eastAsia"/>
                <w:sz w:val="20"/>
                <w:szCs w:val="20"/>
              </w:rPr>
              <w:t>biz、app、domain、query 包</w:t>
            </w:r>
          </w:p>
        </w:tc>
      </w:tr>
      <w:tr w:rsidR="00207407" w:rsidRPr="00355273" w14:paraId="10A5F686" w14:textId="77777777" w:rsidTr="00355273">
        <w:trPr>
          <w:jc w:val="center"/>
        </w:trPr>
        <w:tc>
          <w:tcPr>
            <w:tcW w:w="1701" w:type="dxa"/>
          </w:tcPr>
          <w:p w14:paraId="2B209104" w14:textId="6E67645A" w:rsidR="00207407" w:rsidRPr="00355273" w:rsidRDefault="00207407" w:rsidP="00207407">
            <w:pPr>
              <w:spacing w:line="440" w:lineRule="atLeast"/>
              <w:ind w:left="180" w:right="180" w:firstLine="400"/>
              <w:jc w:val="left"/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355273">
              <w:rPr>
                <w:rFonts w:ascii="微软雅黑" w:eastAsia="微软雅黑" w:hAnsi="微软雅黑" w:hint="eastAsia"/>
                <w:sz w:val="20"/>
                <w:szCs w:val="20"/>
              </w:rPr>
              <w:t>基础设施层</w:t>
            </w:r>
          </w:p>
        </w:tc>
        <w:tc>
          <w:tcPr>
            <w:tcW w:w="3998" w:type="dxa"/>
          </w:tcPr>
          <w:p w14:paraId="1B681162" w14:textId="3C2BBC3B" w:rsidR="00207407" w:rsidRPr="00355273" w:rsidRDefault="00355273" w:rsidP="00207407">
            <w:pPr>
              <w:spacing w:line="440" w:lineRule="atLeast"/>
              <w:ind w:left="180" w:right="180" w:firstLine="400"/>
              <w:jc w:val="left"/>
              <w:rPr>
                <w:rFonts w:ascii="微软雅黑" w:eastAsia="微软雅黑" w:hAnsi="微软雅黑" w:hint="eastAsia"/>
                <w:sz w:val="20"/>
                <w:szCs w:val="20"/>
              </w:rPr>
            </w:pPr>
            <w:proofErr w:type="spellStart"/>
            <w:r w:rsidRPr="00355273">
              <w:rPr>
                <w:rFonts w:ascii="微软雅黑" w:eastAsia="微软雅黑" w:hAnsi="微软雅黑"/>
                <w:sz w:val="20"/>
                <w:szCs w:val="20"/>
              </w:rPr>
              <w:t>MyBatis</w:t>
            </w:r>
            <w:proofErr w:type="spellEnd"/>
            <w:r w:rsidRPr="00355273">
              <w:rPr>
                <w:rFonts w:ascii="微软雅黑" w:eastAsia="微软雅黑" w:hAnsi="微软雅黑"/>
                <w:sz w:val="20"/>
                <w:szCs w:val="20"/>
              </w:rPr>
              <w:t xml:space="preserve"> Mapper、对象存储客户端、HTTP Client、配置、工具</w:t>
            </w:r>
          </w:p>
        </w:tc>
        <w:tc>
          <w:tcPr>
            <w:tcW w:w="3515" w:type="dxa"/>
          </w:tcPr>
          <w:p w14:paraId="026FA8A8" w14:textId="3752991A" w:rsidR="00207407" w:rsidRPr="00355273" w:rsidRDefault="00355273" w:rsidP="00207407">
            <w:pPr>
              <w:spacing w:line="440" w:lineRule="atLeast"/>
              <w:ind w:left="180" w:right="180" w:firstLine="400"/>
              <w:jc w:val="left"/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355273">
              <w:rPr>
                <w:rFonts w:ascii="微软雅黑" w:eastAsia="微软雅黑" w:hAnsi="微软雅黑"/>
                <w:sz w:val="20"/>
                <w:szCs w:val="20"/>
              </w:rPr>
              <w:t>infra、infrastructure、common-*</w:t>
            </w:r>
          </w:p>
        </w:tc>
      </w:tr>
      <w:tr w:rsidR="00207407" w14:paraId="46A509EF" w14:textId="77777777" w:rsidTr="00355273">
        <w:trPr>
          <w:jc w:val="center"/>
        </w:trPr>
        <w:tc>
          <w:tcPr>
            <w:tcW w:w="1701" w:type="dxa"/>
          </w:tcPr>
          <w:p w14:paraId="1940F56B" w14:textId="447AF908" w:rsidR="00207407" w:rsidRPr="00355273" w:rsidRDefault="00207407" w:rsidP="00207407">
            <w:pPr>
              <w:spacing w:line="440" w:lineRule="atLeast"/>
              <w:ind w:left="180" w:right="180" w:firstLine="400"/>
              <w:jc w:val="left"/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355273">
              <w:rPr>
                <w:rFonts w:ascii="微软雅黑" w:eastAsia="微软雅黑" w:hAnsi="微软雅黑" w:hint="eastAsia"/>
                <w:sz w:val="20"/>
                <w:szCs w:val="20"/>
              </w:rPr>
              <w:t>数据层</w:t>
            </w:r>
          </w:p>
        </w:tc>
        <w:tc>
          <w:tcPr>
            <w:tcW w:w="3998" w:type="dxa"/>
          </w:tcPr>
          <w:p w14:paraId="6C13B879" w14:textId="4450BC7B" w:rsidR="00207407" w:rsidRPr="00355273" w:rsidRDefault="00355273" w:rsidP="00207407">
            <w:pPr>
              <w:spacing w:line="440" w:lineRule="atLeast"/>
              <w:ind w:left="180" w:right="180" w:firstLine="400"/>
              <w:jc w:val="left"/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355273">
              <w:rPr>
                <w:rFonts w:ascii="微软雅黑" w:eastAsia="微软雅黑" w:hAnsi="微软雅黑"/>
                <w:sz w:val="20"/>
                <w:szCs w:val="20"/>
              </w:rPr>
              <w:t>MySQL 表、对象存储、Redis、</w:t>
            </w:r>
            <w:r w:rsidRPr="00355273">
              <w:rPr>
                <w:rFonts w:ascii="微软雅黑" w:eastAsia="微软雅黑" w:hAnsi="微软雅黑"/>
                <w:sz w:val="20"/>
                <w:szCs w:val="20"/>
              </w:rPr>
              <w:lastRenderedPageBreak/>
              <w:t>Kafka</w:t>
            </w:r>
          </w:p>
        </w:tc>
        <w:tc>
          <w:tcPr>
            <w:tcW w:w="3515" w:type="dxa"/>
          </w:tcPr>
          <w:p w14:paraId="4B98F969" w14:textId="79687EBF" w:rsidR="00207407" w:rsidRPr="00355273" w:rsidRDefault="00355273" w:rsidP="00207407">
            <w:pPr>
              <w:spacing w:line="440" w:lineRule="atLeast"/>
              <w:ind w:left="180" w:right="180" w:firstLine="400"/>
              <w:jc w:val="left"/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355273">
              <w:rPr>
                <w:rFonts w:ascii="微软雅黑" w:eastAsia="微软雅黑" w:hAnsi="微软雅黑"/>
                <w:sz w:val="20"/>
                <w:szCs w:val="20"/>
              </w:rPr>
              <w:lastRenderedPageBreak/>
              <w:t>DDL、公共组件、配置中心</w:t>
            </w:r>
          </w:p>
        </w:tc>
      </w:tr>
    </w:tbl>
    <w:p w14:paraId="5524D763" w14:textId="2888C0A5" w:rsidR="001B22AA" w:rsidRPr="001B22AA" w:rsidRDefault="001B22AA" w:rsidP="001B22AA">
      <w:pPr>
        <w:pStyle w:val="3"/>
        <w:rPr>
          <w:rFonts w:asciiTheme="minorEastAsia" w:hAnsiTheme="minorEastAsia" w:hint="eastAsia"/>
          <w:sz w:val="36"/>
          <w:szCs w:val="36"/>
        </w:rPr>
      </w:pPr>
      <w:bookmarkStart w:id="13" w:name="_Toc232683401"/>
      <w:r w:rsidRPr="001B22AA">
        <w:rPr>
          <w:rFonts w:asciiTheme="minorEastAsia" w:hAnsiTheme="minorEastAsia"/>
          <w:sz w:val="36"/>
          <w:szCs w:val="36"/>
        </w:rPr>
        <w:t>2.2 部署架构</w:t>
      </w:r>
      <w:bookmarkEnd w:id="13"/>
    </w:p>
    <w:p w14:paraId="0167D3B9" w14:textId="77777777" w:rsidR="001B22AA" w:rsidRPr="001B22AA" w:rsidRDefault="001B22AA" w:rsidP="001B22AA">
      <w:pPr>
        <w:pStyle w:val="4"/>
        <w:ind w:leftChars="0" w:left="0" w:right="180" w:firstLineChars="0" w:firstLine="0"/>
        <w:rPr>
          <w:rFonts w:asciiTheme="minorEastAsia" w:eastAsiaTheme="minorEastAsia" w:hAnsiTheme="minorEastAsia"/>
          <w:sz w:val="32"/>
          <w:szCs w:val="32"/>
        </w:rPr>
      </w:pPr>
      <w:bookmarkStart w:id="14" w:name="_Toc232683402"/>
      <w:r w:rsidRPr="001B22AA">
        <w:rPr>
          <w:rFonts w:asciiTheme="minorEastAsia" w:eastAsiaTheme="minorEastAsia" w:hAnsiTheme="minorEastAsia"/>
          <w:sz w:val="32"/>
          <w:szCs w:val="32"/>
        </w:rPr>
        <w:t>2.2.1 部署方式</w:t>
      </w:r>
      <w:bookmarkEnd w:id="14"/>
    </w:p>
    <w:p w14:paraId="49272752" w14:textId="4477E666" w:rsidR="001B22AA" w:rsidRPr="001B22AA" w:rsidRDefault="001B22AA" w:rsidP="001B22AA">
      <w:pPr>
        <w:spacing w:line="440" w:lineRule="atLeast"/>
        <w:ind w:leftChars="0" w:left="0" w:rightChars="0" w:right="0" w:firstLine="400"/>
        <w:rPr>
          <w:rFonts w:ascii="微软雅黑" w:eastAsia="微软雅黑" w:hAnsi="微软雅黑" w:hint="eastAsia"/>
          <w:sz w:val="20"/>
          <w:szCs w:val="20"/>
        </w:rPr>
      </w:pPr>
      <w:r w:rsidRPr="001B22AA">
        <w:rPr>
          <w:rFonts w:ascii="微软雅黑" w:eastAsia="微软雅黑" w:hAnsi="微软雅黑" w:hint="eastAsia"/>
          <w:sz w:val="20"/>
          <w:szCs w:val="20"/>
        </w:rPr>
        <w:t xml:space="preserve">本项目各业务服务均提供 </w:t>
      </w:r>
      <w:proofErr w:type="spellStart"/>
      <w:r w:rsidRPr="001B22AA">
        <w:rPr>
          <w:rFonts w:ascii="微软雅黑" w:eastAsia="微软雅黑" w:hAnsi="微软雅黑" w:hint="eastAsia"/>
          <w:sz w:val="20"/>
          <w:szCs w:val="20"/>
        </w:rPr>
        <w:t>Dockerfile</w:t>
      </w:r>
      <w:proofErr w:type="spellEnd"/>
      <w:r w:rsidRPr="001B22AA">
        <w:rPr>
          <w:rFonts w:ascii="微软雅黑" w:eastAsia="微软雅黑" w:hAnsi="微软雅黑" w:hint="eastAsia"/>
          <w:sz w:val="20"/>
          <w:szCs w:val="20"/>
        </w:rPr>
        <w:t>，适合容器化部署</w:t>
      </w:r>
      <w:r w:rsidR="00F61D0B">
        <w:rPr>
          <w:rFonts w:ascii="微软雅黑" w:eastAsia="微软雅黑" w:hAnsi="微软雅黑" w:hint="eastAsia"/>
          <w:sz w:val="20"/>
          <w:szCs w:val="20"/>
        </w:rPr>
        <w:t>，</w:t>
      </w:r>
      <w:r w:rsidR="00F61D0B">
        <w:rPr>
          <w:rFonts w:ascii="微软雅黑" w:eastAsia="微软雅黑" w:hAnsi="微软雅黑"/>
          <w:sz w:val="20"/>
          <w:szCs w:val="20"/>
        </w:rPr>
        <w:t>docker compose</w:t>
      </w:r>
      <w:r w:rsidR="00F61D0B">
        <w:rPr>
          <w:rFonts w:ascii="微软雅黑" w:eastAsia="微软雅黑" w:hAnsi="微软雅黑" w:hint="eastAsia"/>
          <w:sz w:val="20"/>
          <w:szCs w:val="20"/>
        </w:rPr>
        <w:t>或k8s</w:t>
      </w:r>
      <w:r w:rsidRPr="001B22AA">
        <w:rPr>
          <w:rFonts w:ascii="微软雅黑" w:eastAsia="微软雅黑" w:hAnsi="微软雅黑" w:hint="eastAsia"/>
          <w:sz w:val="20"/>
          <w:szCs w:val="20"/>
        </w:rPr>
        <w:t>。部署方式建议如下：</w:t>
      </w:r>
    </w:p>
    <w:p w14:paraId="7E1C633B" w14:textId="6461AD46" w:rsidR="001B22AA" w:rsidRPr="001B22AA" w:rsidRDefault="001B22AA" w:rsidP="001B22AA">
      <w:pPr>
        <w:spacing w:line="440" w:lineRule="atLeast"/>
        <w:ind w:leftChars="0" w:left="0" w:rightChars="0" w:right="0" w:firstLine="400"/>
        <w:rPr>
          <w:rFonts w:ascii="微软雅黑" w:eastAsia="微软雅黑" w:hAnsi="微软雅黑" w:hint="eastAsia"/>
          <w:sz w:val="20"/>
          <w:szCs w:val="20"/>
        </w:rPr>
      </w:pPr>
      <w:r w:rsidRPr="001B22AA">
        <w:rPr>
          <w:rFonts w:ascii="微软雅黑" w:eastAsia="微软雅黑" w:hAnsi="微软雅黑" w:hint="eastAsia"/>
          <w:sz w:val="20"/>
          <w:szCs w:val="20"/>
        </w:rPr>
        <w:t>1. 每个运行服务独立构建镜像：</w:t>
      </w:r>
      <w:proofErr w:type="spellStart"/>
      <w:r w:rsidRPr="001B22AA">
        <w:rPr>
          <w:rFonts w:ascii="微软雅黑" w:eastAsia="微软雅黑" w:hAnsi="微软雅黑" w:hint="eastAsia"/>
          <w:sz w:val="20"/>
          <w:szCs w:val="20"/>
        </w:rPr>
        <w:t>dmp</w:t>
      </w:r>
      <w:proofErr w:type="spellEnd"/>
      <w:r w:rsidRPr="001B22AA">
        <w:rPr>
          <w:rFonts w:ascii="微软雅黑" w:eastAsia="微软雅黑" w:hAnsi="微软雅黑" w:hint="eastAsia"/>
          <w:sz w:val="20"/>
          <w:szCs w:val="20"/>
        </w:rPr>
        <w:t>-gateway、</w:t>
      </w:r>
      <w:proofErr w:type="spellStart"/>
      <w:r w:rsidRPr="001B22AA">
        <w:rPr>
          <w:rFonts w:ascii="微软雅黑" w:eastAsia="微软雅黑" w:hAnsi="微软雅黑" w:hint="eastAsia"/>
          <w:sz w:val="20"/>
          <w:szCs w:val="20"/>
        </w:rPr>
        <w:t>dmp-openapi</w:t>
      </w:r>
      <w:proofErr w:type="spellEnd"/>
      <w:r w:rsidRPr="001B22AA">
        <w:rPr>
          <w:rFonts w:ascii="微软雅黑" w:eastAsia="微软雅黑" w:hAnsi="微软雅黑" w:hint="eastAsia"/>
          <w:sz w:val="20"/>
          <w:szCs w:val="20"/>
        </w:rPr>
        <w:t>、</w:t>
      </w:r>
      <w:proofErr w:type="spellStart"/>
      <w:r w:rsidRPr="001B22AA">
        <w:rPr>
          <w:rFonts w:ascii="微软雅黑" w:eastAsia="微软雅黑" w:hAnsi="微软雅黑" w:hint="eastAsia"/>
          <w:sz w:val="20"/>
          <w:szCs w:val="20"/>
        </w:rPr>
        <w:t>dmp</w:t>
      </w:r>
      <w:proofErr w:type="spellEnd"/>
      <w:r w:rsidRPr="001B22AA">
        <w:rPr>
          <w:rFonts w:ascii="微软雅黑" w:eastAsia="微软雅黑" w:hAnsi="微软雅黑" w:hint="eastAsia"/>
          <w:sz w:val="20"/>
          <w:szCs w:val="20"/>
        </w:rPr>
        <w:t>-storage、</w:t>
      </w:r>
      <w:proofErr w:type="spellStart"/>
      <w:r w:rsidRPr="001B22AA">
        <w:rPr>
          <w:rFonts w:ascii="微软雅黑" w:eastAsia="微软雅黑" w:hAnsi="微软雅黑" w:hint="eastAsia"/>
          <w:sz w:val="20"/>
          <w:szCs w:val="20"/>
        </w:rPr>
        <w:t>dmp</w:t>
      </w:r>
      <w:proofErr w:type="spellEnd"/>
      <w:r w:rsidRPr="001B22AA">
        <w:rPr>
          <w:rFonts w:ascii="微软雅黑" w:eastAsia="微软雅黑" w:hAnsi="微软雅黑" w:hint="eastAsia"/>
          <w:sz w:val="20"/>
          <w:szCs w:val="20"/>
        </w:rPr>
        <w:t>-vehicle、</w:t>
      </w:r>
      <w:proofErr w:type="spellStart"/>
      <w:r w:rsidRPr="001B22AA">
        <w:rPr>
          <w:rFonts w:ascii="微软雅黑" w:eastAsia="微软雅黑" w:hAnsi="微软雅黑" w:hint="eastAsia"/>
          <w:sz w:val="20"/>
          <w:szCs w:val="20"/>
        </w:rPr>
        <w:t>dmp</w:t>
      </w:r>
      <w:proofErr w:type="spellEnd"/>
      <w:r w:rsidRPr="001B22AA">
        <w:rPr>
          <w:rFonts w:ascii="微软雅黑" w:eastAsia="微软雅黑" w:hAnsi="微软雅黑" w:hint="eastAsia"/>
          <w:sz w:val="20"/>
          <w:szCs w:val="20"/>
        </w:rPr>
        <w:t>-diagnostic。</w:t>
      </w:r>
    </w:p>
    <w:p w14:paraId="2217C499" w14:textId="77777777" w:rsidR="001B22AA" w:rsidRPr="001B22AA" w:rsidRDefault="001B22AA" w:rsidP="001B22AA">
      <w:pPr>
        <w:spacing w:line="440" w:lineRule="atLeast"/>
        <w:ind w:leftChars="0" w:left="0" w:rightChars="0" w:right="0" w:firstLine="400"/>
        <w:rPr>
          <w:rFonts w:ascii="微软雅黑" w:eastAsia="微软雅黑" w:hAnsi="微软雅黑" w:hint="eastAsia"/>
          <w:sz w:val="20"/>
          <w:szCs w:val="20"/>
        </w:rPr>
      </w:pPr>
      <w:r w:rsidRPr="001B22AA">
        <w:rPr>
          <w:rFonts w:ascii="微软雅黑" w:eastAsia="微软雅黑" w:hAnsi="微软雅黑" w:hint="eastAsia"/>
          <w:sz w:val="20"/>
          <w:szCs w:val="20"/>
        </w:rPr>
        <w:t>2. 基础设施依赖单独部署：</w:t>
      </w:r>
      <w:proofErr w:type="spellStart"/>
      <w:r w:rsidRPr="001B22AA">
        <w:rPr>
          <w:rFonts w:ascii="微软雅黑" w:eastAsia="微软雅黑" w:hAnsi="微软雅黑" w:hint="eastAsia"/>
          <w:sz w:val="20"/>
          <w:szCs w:val="20"/>
        </w:rPr>
        <w:t>Nacos</w:t>
      </w:r>
      <w:proofErr w:type="spellEnd"/>
      <w:r w:rsidRPr="001B22AA">
        <w:rPr>
          <w:rFonts w:ascii="微软雅黑" w:eastAsia="微软雅黑" w:hAnsi="微软雅黑" w:hint="eastAsia"/>
          <w:sz w:val="20"/>
          <w:szCs w:val="20"/>
        </w:rPr>
        <w:t>、MySQL、Redis、Kafka、对象存储、XXL-JOB Admin。</w:t>
      </w:r>
    </w:p>
    <w:p w14:paraId="04DDE64C" w14:textId="77777777" w:rsidR="001B22AA" w:rsidRPr="001B22AA" w:rsidRDefault="001B22AA" w:rsidP="001B22AA">
      <w:pPr>
        <w:spacing w:line="440" w:lineRule="atLeast"/>
        <w:ind w:leftChars="0" w:left="0" w:rightChars="0" w:right="0" w:firstLine="400"/>
        <w:rPr>
          <w:rFonts w:ascii="微软雅黑" w:eastAsia="微软雅黑" w:hAnsi="微软雅黑" w:hint="eastAsia"/>
          <w:sz w:val="20"/>
          <w:szCs w:val="20"/>
        </w:rPr>
      </w:pPr>
      <w:r w:rsidRPr="001B22AA">
        <w:rPr>
          <w:rFonts w:ascii="微软雅黑" w:eastAsia="微软雅黑" w:hAnsi="微软雅黑" w:hint="eastAsia"/>
          <w:sz w:val="20"/>
          <w:szCs w:val="20"/>
        </w:rPr>
        <w:t xml:space="preserve">3. 服务通过环境变量注入 </w:t>
      </w:r>
      <w:proofErr w:type="spellStart"/>
      <w:r w:rsidRPr="001B22AA">
        <w:rPr>
          <w:rFonts w:ascii="微软雅黑" w:eastAsia="微软雅黑" w:hAnsi="微软雅黑" w:hint="eastAsia"/>
          <w:sz w:val="20"/>
          <w:szCs w:val="20"/>
        </w:rPr>
        <w:t>Nacos</w:t>
      </w:r>
      <w:proofErr w:type="spellEnd"/>
      <w:r w:rsidRPr="001B22AA">
        <w:rPr>
          <w:rFonts w:ascii="微软雅黑" w:eastAsia="微软雅黑" w:hAnsi="微软雅黑" w:hint="eastAsia"/>
          <w:sz w:val="20"/>
          <w:szCs w:val="20"/>
        </w:rPr>
        <w:t xml:space="preserve"> 地址、命名空间、用户名、密码、分组等配置。</w:t>
      </w:r>
    </w:p>
    <w:p w14:paraId="4FD89460" w14:textId="6EBC80FF" w:rsidR="001B22AA" w:rsidRPr="001B22AA" w:rsidRDefault="001B22AA" w:rsidP="001B22AA">
      <w:pPr>
        <w:spacing w:line="440" w:lineRule="atLeast"/>
        <w:ind w:leftChars="0" w:left="0" w:rightChars="0" w:right="0" w:firstLine="400"/>
        <w:rPr>
          <w:rFonts w:ascii="微软雅黑" w:eastAsia="微软雅黑" w:hAnsi="微软雅黑" w:hint="eastAsia"/>
          <w:sz w:val="20"/>
          <w:szCs w:val="20"/>
        </w:rPr>
      </w:pPr>
      <w:r w:rsidRPr="001B22AA">
        <w:rPr>
          <w:rFonts w:ascii="微软雅黑" w:eastAsia="微软雅黑" w:hAnsi="微软雅黑" w:hint="eastAsia"/>
          <w:sz w:val="20"/>
          <w:szCs w:val="20"/>
        </w:rPr>
        <w:t xml:space="preserve">4. 业务配置放入 </w:t>
      </w:r>
      <w:proofErr w:type="spellStart"/>
      <w:r w:rsidRPr="001B22AA">
        <w:rPr>
          <w:rFonts w:ascii="微软雅黑" w:eastAsia="微软雅黑" w:hAnsi="微软雅黑" w:hint="eastAsia"/>
          <w:sz w:val="20"/>
          <w:szCs w:val="20"/>
        </w:rPr>
        <w:t>Nacos</w:t>
      </w:r>
      <w:proofErr w:type="spellEnd"/>
      <w:r w:rsidRPr="001B22AA">
        <w:rPr>
          <w:rFonts w:ascii="微软雅黑" w:eastAsia="微软雅黑" w:hAnsi="微软雅黑" w:hint="eastAsia"/>
          <w:sz w:val="20"/>
          <w:szCs w:val="20"/>
        </w:rPr>
        <w:t>：公共配置 `</w:t>
      </w:r>
      <w:proofErr w:type="spellStart"/>
      <w:r w:rsidRPr="001B22AA">
        <w:rPr>
          <w:rFonts w:ascii="微软雅黑" w:eastAsia="微软雅黑" w:hAnsi="微软雅黑" w:hint="eastAsia"/>
          <w:sz w:val="20"/>
          <w:szCs w:val="20"/>
        </w:rPr>
        <w:t>share.yaml</w:t>
      </w:r>
      <w:proofErr w:type="spellEnd"/>
      <w:r w:rsidRPr="001B22AA">
        <w:rPr>
          <w:rFonts w:ascii="微软雅黑" w:eastAsia="微软雅黑" w:hAnsi="微软雅黑" w:hint="eastAsia"/>
          <w:sz w:val="20"/>
          <w:szCs w:val="20"/>
        </w:rPr>
        <w:t>` 和服务私有配置 ${spring.application.name}。</w:t>
      </w:r>
    </w:p>
    <w:p w14:paraId="42C10B81" w14:textId="77777777" w:rsidR="001B22AA" w:rsidRPr="001B22AA" w:rsidRDefault="001B22AA" w:rsidP="001B22AA">
      <w:pPr>
        <w:spacing w:line="440" w:lineRule="atLeast"/>
        <w:ind w:leftChars="0" w:left="0" w:rightChars="0" w:right="0" w:firstLine="400"/>
        <w:rPr>
          <w:rFonts w:ascii="微软雅黑" w:eastAsia="微软雅黑" w:hAnsi="微软雅黑" w:hint="eastAsia"/>
          <w:sz w:val="20"/>
          <w:szCs w:val="20"/>
        </w:rPr>
      </w:pPr>
      <w:r w:rsidRPr="001B22AA">
        <w:rPr>
          <w:rFonts w:ascii="微软雅黑" w:eastAsia="微软雅黑" w:hAnsi="微软雅黑" w:hint="eastAsia"/>
          <w:sz w:val="20"/>
          <w:szCs w:val="20"/>
        </w:rPr>
        <w:t xml:space="preserve">5. Dubbo 服务注册中心使用 </w:t>
      </w:r>
      <w:proofErr w:type="spellStart"/>
      <w:r w:rsidRPr="001B22AA">
        <w:rPr>
          <w:rFonts w:ascii="微软雅黑" w:eastAsia="微软雅黑" w:hAnsi="微软雅黑" w:hint="eastAsia"/>
          <w:sz w:val="20"/>
          <w:szCs w:val="20"/>
        </w:rPr>
        <w:t>Nacos</w:t>
      </w:r>
      <w:proofErr w:type="spellEnd"/>
      <w:r w:rsidRPr="001B22AA">
        <w:rPr>
          <w:rFonts w:ascii="微软雅黑" w:eastAsia="微软雅黑" w:hAnsi="微软雅黑" w:hint="eastAsia"/>
          <w:sz w:val="20"/>
          <w:szCs w:val="20"/>
        </w:rPr>
        <w:t xml:space="preserve">，HTTP 服务注册发现也使用 </w:t>
      </w:r>
      <w:proofErr w:type="spellStart"/>
      <w:r w:rsidRPr="001B22AA">
        <w:rPr>
          <w:rFonts w:ascii="微软雅黑" w:eastAsia="微软雅黑" w:hAnsi="微软雅黑" w:hint="eastAsia"/>
          <w:sz w:val="20"/>
          <w:szCs w:val="20"/>
        </w:rPr>
        <w:t>Nacos</w:t>
      </w:r>
      <w:proofErr w:type="spellEnd"/>
      <w:r w:rsidRPr="001B22AA">
        <w:rPr>
          <w:rFonts w:ascii="微软雅黑" w:eastAsia="微软雅黑" w:hAnsi="微软雅黑" w:hint="eastAsia"/>
          <w:sz w:val="20"/>
          <w:szCs w:val="20"/>
        </w:rPr>
        <w:t>。</w:t>
      </w:r>
    </w:p>
    <w:p w14:paraId="6009C7D0" w14:textId="50ADAAED" w:rsidR="001B22AA" w:rsidRPr="001B22AA" w:rsidRDefault="001B22AA" w:rsidP="001B22AA">
      <w:pPr>
        <w:spacing w:line="440" w:lineRule="atLeast"/>
        <w:ind w:leftChars="0" w:left="0" w:rightChars="0" w:right="0" w:firstLine="400"/>
        <w:rPr>
          <w:rFonts w:ascii="微软雅黑" w:eastAsia="微软雅黑" w:hAnsi="微软雅黑" w:hint="eastAsia"/>
          <w:sz w:val="20"/>
          <w:szCs w:val="20"/>
        </w:rPr>
      </w:pPr>
      <w:r w:rsidRPr="001B22AA">
        <w:rPr>
          <w:rFonts w:ascii="微软雅黑" w:eastAsia="微软雅黑" w:hAnsi="微软雅黑" w:hint="eastAsia"/>
          <w:sz w:val="20"/>
          <w:szCs w:val="20"/>
        </w:rPr>
        <w:t>6. 网关作为统一北向入口，内部服务可根据安全域</w:t>
      </w:r>
      <w:proofErr w:type="gramStart"/>
      <w:r w:rsidRPr="001B22AA">
        <w:rPr>
          <w:rFonts w:ascii="微软雅黑" w:eastAsia="微软雅黑" w:hAnsi="微软雅黑" w:hint="eastAsia"/>
          <w:sz w:val="20"/>
          <w:szCs w:val="20"/>
        </w:rPr>
        <w:t>限制仅</w:t>
      </w:r>
      <w:proofErr w:type="gramEnd"/>
      <w:r w:rsidRPr="001B22AA">
        <w:rPr>
          <w:rFonts w:ascii="微软雅黑" w:eastAsia="微软雅黑" w:hAnsi="微软雅黑" w:hint="eastAsia"/>
          <w:sz w:val="20"/>
          <w:szCs w:val="20"/>
        </w:rPr>
        <w:t>允许网关或服务网段访问。</w:t>
      </w:r>
    </w:p>
    <w:p w14:paraId="6B110EF1" w14:textId="53B8EF51" w:rsidR="00207407" w:rsidRDefault="001B22AA" w:rsidP="001B22AA">
      <w:pPr>
        <w:spacing w:line="440" w:lineRule="atLeast"/>
        <w:ind w:leftChars="0" w:left="0" w:rightChars="0" w:right="0" w:firstLine="400"/>
        <w:rPr>
          <w:rFonts w:ascii="微软雅黑" w:eastAsia="微软雅黑" w:hAnsi="微软雅黑"/>
          <w:sz w:val="20"/>
          <w:szCs w:val="20"/>
        </w:rPr>
      </w:pPr>
      <w:r w:rsidRPr="001B22AA">
        <w:rPr>
          <w:rFonts w:ascii="微软雅黑" w:eastAsia="微软雅黑" w:hAnsi="微软雅黑" w:hint="eastAsia"/>
          <w:sz w:val="20"/>
          <w:szCs w:val="20"/>
        </w:rPr>
        <w:t>本地配置中可确认的服务端口和上下文路径：</w:t>
      </w:r>
    </w:p>
    <w:tbl>
      <w:tblPr>
        <w:tblW w:w="921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22"/>
        <w:gridCol w:w="6492"/>
      </w:tblGrid>
      <w:tr w:rsidR="00101650" w14:paraId="3C618426" w14:textId="77777777" w:rsidTr="00B43795">
        <w:trPr>
          <w:tblHeader/>
          <w:jc w:val="center"/>
        </w:trPr>
        <w:tc>
          <w:tcPr>
            <w:tcW w:w="2722" w:type="dxa"/>
            <w:shd w:val="clear" w:color="auto" w:fill="BFBFBF"/>
          </w:tcPr>
          <w:p w14:paraId="0B3FF00E" w14:textId="269AFF41" w:rsidR="00101650" w:rsidRDefault="00101650" w:rsidP="00BC672E">
            <w:pPr>
              <w:spacing w:line="440" w:lineRule="atLeast"/>
              <w:ind w:left="180" w:right="180" w:firstLine="420"/>
              <w:jc w:val="center"/>
              <w:rPr>
                <w:rFonts w:ascii="微软雅黑" w:eastAsia="微软雅黑" w:hAnsi="微软雅黑"/>
                <w:b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sz w:val="21"/>
                <w:szCs w:val="21"/>
              </w:rPr>
              <w:t>服务</w:t>
            </w:r>
          </w:p>
        </w:tc>
        <w:tc>
          <w:tcPr>
            <w:tcW w:w="6492" w:type="dxa"/>
            <w:shd w:val="clear" w:color="auto" w:fill="BFBFBF"/>
          </w:tcPr>
          <w:p w14:paraId="2EE90495" w14:textId="4A1CE57A" w:rsidR="00101650" w:rsidRDefault="00101650" w:rsidP="00BC672E">
            <w:pPr>
              <w:spacing w:line="440" w:lineRule="atLeast"/>
              <w:ind w:left="180" w:right="180" w:firstLine="420"/>
              <w:jc w:val="center"/>
              <w:rPr>
                <w:rFonts w:ascii="微软雅黑" w:eastAsia="微软雅黑" w:hAnsi="微软雅黑"/>
                <w:b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sz w:val="21"/>
                <w:szCs w:val="21"/>
              </w:rPr>
              <w:t>端口/上下文</w:t>
            </w:r>
          </w:p>
        </w:tc>
      </w:tr>
      <w:tr w:rsidR="00101650" w:rsidRPr="00A0561F" w14:paraId="496274BE" w14:textId="77777777" w:rsidTr="00B43795">
        <w:trPr>
          <w:jc w:val="center"/>
        </w:trPr>
        <w:tc>
          <w:tcPr>
            <w:tcW w:w="2722" w:type="dxa"/>
          </w:tcPr>
          <w:p w14:paraId="04176C3E" w14:textId="788C6C36" w:rsidR="00101650" w:rsidRPr="00B54324" w:rsidRDefault="00101650" w:rsidP="00BC672E">
            <w:pPr>
              <w:spacing w:line="440" w:lineRule="atLeast"/>
              <w:ind w:left="180" w:right="180" w:firstLine="400"/>
              <w:rPr>
                <w:rFonts w:ascii="微软雅黑" w:eastAsia="微软雅黑" w:hAnsi="微软雅黑"/>
                <w:color w:val="0D0D0D"/>
                <w:sz w:val="20"/>
                <w:szCs w:val="20"/>
              </w:rPr>
            </w:pPr>
            <w:proofErr w:type="spellStart"/>
            <w:r w:rsidRPr="00B54324">
              <w:rPr>
                <w:rFonts w:ascii="微软雅黑" w:eastAsia="微软雅黑" w:hAnsi="微软雅黑" w:cs="Open Sans"/>
                <w:color w:val="333333"/>
                <w:sz w:val="20"/>
                <w:szCs w:val="20"/>
                <w:shd w:val="clear" w:color="auto" w:fill="FFFFFF"/>
              </w:rPr>
              <w:t>dmp</w:t>
            </w:r>
            <w:proofErr w:type="spellEnd"/>
            <w:r w:rsidRPr="00B54324">
              <w:rPr>
                <w:rFonts w:ascii="微软雅黑" w:eastAsia="微软雅黑" w:hAnsi="微软雅黑" w:cs="Open Sans"/>
                <w:color w:val="333333"/>
                <w:sz w:val="20"/>
                <w:szCs w:val="20"/>
                <w:shd w:val="clear" w:color="auto" w:fill="FFFFFF"/>
              </w:rPr>
              <w:t>-gateway</w:t>
            </w:r>
          </w:p>
        </w:tc>
        <w:tc>
          <w:tcPr>
            <w:tcW w:w="6492" w:type="dxa"/>
          </w:tcPr>
          <w:p w14:paraId="11A0301D" w14:textId="157FAD83" w:rsidR="00101650" w:rsidRPr="00B54324" w:rsidRDefault="00101650" w:rsidP="00BC672E">
            <w:pPr>
              <w:spacing w:line="440" w:lineRule="atLeast"/>
              <w:ind w:left="180" w:right="180" w:firstLine="400"/>
              <w:rPr>
                <w:rFonts w:ascii="微软雅黑" w:eastAsia="微软雅黑" w:hAnsi="微软雅黑"/>
                <w:color w:val="0D0D0D"/>
                <w:sz w:val="20"/>
                <w:szCs w:val="20"/>
              </w:rPr>
            </w:pPr>
            <w:r w:rsidRPr="00B54324">
              <w:rPr>
                <w:rFonts w:ascii="微软雅黑" w:eastAsia="微软雅黑" w:hAnsi="微软雅黑"/>
                <w:color w:val="0D0D0D"/>
                <w:sz w:val="20"/>
                <w:szCs w:val="20"/>
              </w:rPr>
              <w:t>6801</w:t>
            </w:r>
          </w:p>
        </w:tc>
      </w:tr>
      <w:tr w:rsidR="00101650" w:rsidRPr="00A0561F" w14:paraId="508A9BFD" w14:textId="77777777" w:rsidTr="00B43795">
        <w:trPr>
          <w:jc w:val="center"/>
        </w:trPr>
        <w:tc>
          <w:tcPr>
            <w:tcW w:w="2722" w:type="dxa"/>
          </w:tcPr>
          <w:p w14:paraId="61257D4E" w14:textId="557DCCEB" w:rsidR="00101650" w:rsidRPr="00B54324" w:rsidRDefault="00101650" w:rsidP="00BC672E">
            <w:pPr>
              <w:spacing w:line="440" w:lineRule="atLeast"/>
              <w:ind w:left="180" w:right="180" w:firstLine="400"/>
              <w:rPr>
                <w:rFonts w:ascii="微软雅黑" w:eastAsia="微软雅黑" w:hAnsi="微软雅黑"/>
                <w:color w:val="0D0D0D"/>
                <w:sz w:val="20"/>
                <w:szCs w:val="20"/>
              </w:rPr>
            </w:pPr>
            <w:proofErr w:type="spellStart"/>
            <w:r w:rsidRPr="00B54324">
              <w:rPr>
                <w:rFonts w:ascii="微软雅黑" w:eastAsia="微软雅黑" w:hAnsi="微软雅黑"/>
                <w:sz w:val="20"/>
                <w:szCs w:val="20"/>
              </w:rPr>
              <w:t>dmp-openapi</w:t>
            </w:r>
            <w:proofErr w:type="spellEnd"/>
          </w:p>
        </w:tc>
        <w:tc>
          <w:tcPr>
            <w:tcW w:w="6492" w:type="dxa"/>
          </w:tcPr>
          <w:p w14:paraId="764502D5" w14:textId="6C8BB645" w:rsidR="00101650" w:rsidRPr="00B54324" w:rsidRDefault="00101650" w:rsidP="00BC672E">
            <w:pPr>
              <w:spacing w:line="440" w:lineRule="atLeast"/>
              <w:ind w:left="180" w:right="180" w:firstLine="400"/>
              <w:rPr>
                <w:rFonts w:ascii="微软雅黑" w:eastAsia="微软雅黑" w:hAnsi="微软雅黑"/>
                <w:color w:val="0D0D0D"/>
                <w:sz w:val="20"/>
                <w:szCs w:val="20"/>
              </w:rPr>
            </w:pPr>
            <w:proofErr w:type="spellStart"/>
            <w:r w:rsidRPr="00B54324">
              <w:rPr>
                <w:rFonts w:ascii="微软雅黑" w:eastAsia="微软雅黑" w:hAnsi="微软雅黑"/>
                <w:sz w:val="20"/>
                <w:szCs w:val="20"/>
              </w:rPr>
              <w:t>server.servlet.context</w:t>
            </w:r>
            <w:proofErr w:type="spellEnd"/>
            <w:r w:rsidRPr="00B54324">
              <w:rPr>
                <w:rFonts w:ascii="微软雅黑" w:eastAsia="微软雅黑" w:hAnsi="微软雅黑"/>
                <w:sz w:val="20"/>
                <w:szCs w:val="20"/>
              </w:rPr>
              <w:t>-path=/</w:t>
            </w:r>
            <w:proofErr w:type="spellStart"/>
            <w:r w:rsidRPr="00B54324">
              <w:rPr>
                <w:rFonts w:ascii="微软雅黑" w:eastAsia="微软雅黑" w:hAnsi="微软雅黑"/>
                <w:sz w:val="20"/>
                <w:szCs w:val="20"/>
              </w:rPr>
              <w:t>openapi</w:t>
            </w:r>
            <w:proofErr w:type="spellEnd"/>
            <w:r w:rsidRPr="00B54324">
              <w:rPr>
                <w:rFonts w:ascii="微软雅黑" w:eastAsia="微软雅黑" w:hAnsi="微软雅黑"/>
                <w:sz w:val="20"/>
                <w:szCs w:val="20"/>
              </w:rPr>
              <w:t xml:space="preserve">，端口由 </w:t>
            </w:r>
            <w:proofErr w:type="spellStart"/>
            <w:r w:rsidRPr="00B54324">
              <w:rPr>
                <w:rFonts w:ascii="微软雅黑" w:eastAsia="微软雅黑" w:hAnsi="微软雅黑"/>
                <w:sz w:val="20"/>
                <w:szCs w:val="20"/>
              </w:rPr>
              <w:t>Nacos</w:t>
            </w:r>
            <w:proofErr w:type="spellEnd"/>
            <w:r w:rsidRPr="00B54324">
              <w:rPr>
                <w:rFonts w:ascii="微软雅黑" w:eastAsia="微软雅黑" w:hAnsi="微软雅黑"/>
                <w:sz w:val="20"/>
                <w:szCs w:val="20"/>
              </w:rPr>
              <w:t xml:space="preserve"> 或环境配置补充</w:t>
            </w:r>
          </w:p>
        </w:tc>
      </w:tr>
      <w:tr w:rsidR="00101650" w:rsidRPr="00A0561F" w14:paraId="782C2F98" w14:textId="77777777" w:rsidTr="00B43795">
        <w:trPr>
          <w:jc w:val="center"/>
        </w:trPr>
        <w:tc>
          <w:tcPr>
            <w:tcW w:w="2722" w:type="dxa"/>
          </w:tcPr>
          <w:p w14:paraId="708F276D" w14:textId="3EA68C41" w:rsidR="00101650" w:rsidRPr="00B54324" w:rsidRDefault="00101650" w:rsidP="00BC672E">
            <w:pPr>
              <w:spacing w:line="440" w:lineRule="atLeast"/>
              <w:ind w:left="180" w:right="180" w:firstLine="400"/>
              <w:rPr>
                <w:rFonts w:ascii="微软雅黑" w:eastAsia="微软雅黑" w:hAnsi="微软雅黑"/>
                <w:sz w:val="20"/>
                <w:szCs w:val="20"/>
              </w:rPr>
            </w:pPr>
            <w:proofErr w:type="spellStart"/>
            <w:r w:rsidRPr="00B54324">
              <w:rPr>
                <w:rFonts w:ascii="微软雅黑" w:eastAsia="微软雅黑" w:hAnsi="微软雅黑"/>
                <w:sz w:val="20"/>
                <w:szCs w:val="20"/>
              </w:rPr>
              <w:t>dmp</w:t>
            </w:r>
            <w:proofErr w:type="spellEnd"/>
            <w:r w:rsidRPr="00B54324">
              <w:rPr>
                <w:rFonts w:ascii="微软雅黑" w:eastAsia="微软雅黑" w:hAnsi="微软雅黑"/>
                <w:sz w:val="20"/>
                <w:szCs w:val="20"/>
              </w:rPr>
              <w:t>-storage</w:t>
            </w:r>
          </w:p>
        </w:tc>
        <w:tc>
          <w:tcPr>
            <w:tcW w:w="6492" w:type="dxa"/>
          </w:tcPr>
          <w:p w14:paraId="3EE87DBA" w14:textId="07660EE5" w:rsidR="00101650" w:rsidRPr="00B54324" w:rsidRDefault="00101650" w:rsidP="00BC672E">
            <w:pPr>
              <w:spacing w:line="440" w:lineRule="atLeast"/>
              <w:ind w:left="180" w:right="180" w:firstLine="400"/>
              <w:rPr>
                <w:rFonts w:ascii="微软雅黑" w:eastAsia="微软雅黑" w:hAnsi="微软雅黑"/>
                <w:color w:val="0D0D0D"/>
                <w:sz w:val="20"/>
                <w:szCs w:val="20"/>
              </w:rPr>
            </w:pPr>
            <w:r w:rsidRPr="00B54324">
              <w:rPr>
                <w:rFonts w:ascii="微软雅黑" w:eastAsia="微软雅黑" w:hAnsi="微软雅黑"/>
                <w:sz w:val="20"/>
                <w:szCs w:val="20"/>
              </w:rPr>
              <w:t>8993，/storage</w:t>
            </w:r>
          </w:p>
        </w:tc>
      </w:tr>
      <w:tr w:rsidR="00101650" w:rsidRPr="00A0561F" w14:paraId="36F3D314" w14:textId="77777777" w:rsidTr="00B43795">
        <w:trPr>
          <w:jc w:val="center"/>
        </w:trPr>
        <w:tc>
          <w:tcPr>
            <w:tcW w:w="2722" w:type="dxa"/>
          </w:tcPr>
          <w:p w14:paraId="522AD10E" w14:textId="21880E4D" w:rsidR="00101650" w:rsidRPr="00B54324" w:rsidRDefault="00101650" w:rsidP="00BC672E">
            <w:pPr>
              <w:spacing w:line="440" w:lineRule="atLeast"/>
              <w:ind w:left="180" w:right="180" w:firstLine="400"/>
              <w:rPr>
                <w:rFonts w:ascii="微软雅黑" w:eastAsia="微软雅黑" w:hAnsi="微软雅黑" w:cs="Open Sans"/>
                <w:color w:val="333333"/>
                <w:sz w:val="20"/>
                <w:szCs w:val="20"/>
                <w:shd w:val="clear" w:color="auto" w:fill="FFFFFF"/>
              </w:rPr>
            </w:pPr>
            <w:proofErr w:type="spellStart"/>
            <w:r w:rsidRPr="00B54324">
              <w:rPr>
                <w:rFonts w:ascii="微软雅黑" w:eastAsia="微软雅黑" w:hAnsi="微软雅黑"/>
                <w:sz w:val="20"/>
                <w:szCs w:val="20"/>
              </w:rPr>
              <w:lastRenderedPageBreak/>
              <w:t>dmp</w:t>
            </w:r>
            <w:proofErr w:type="spellEnd"/>
            <w:r w:rsidRPr="00B54324">
              <w:rPr>
                <w:rFonts w:ascii="微软雅黑" w:eastAsia="微软雅黑" w:hAnsi="微软雅黑"/>
                <w:sz w:val="20"/>
                <w:szCs w:val="20"/>
              </w:rPr>
              <w:t>-vehicle</w:t>
            </w:r>
          </w:p>
        </w:tc>
        <w:tc>
          <w:tcPr>
            <w:tcW w:w="6492" w:type="dxa"/>
          </w:tcPr>
          <w:p w14:paraId="4FA2E339" w14:textId="7B6E91DC" w:rsidR="00101650" w:rsidRPr="00B54324" w:rsidRDefault="00101650" w:rsidP="00101650">
            <w:pPr>
              <w:pStyle w:val="TableText"/>
              <w:ind w:left="180" w:right="180" w:firstLine="360"/>
              <w:rPr>
                <w:rFonts w:ascii="微软雅黑" w:hAnsi="微软雅黑" w:hint="eastAsia"/>
                <w:sz w:val="20"/>
                <w:szCs w:val="20"/>
              </w:rPr>
            </w:pPr>
            <w:r w:rsidRPr="00B54324">
              <w:rPr>
                <w:rFonts w:ascii="微软雅黑" w:hAnsi="微软雅黑"/>
                <w:sz w:val="20"/>
                <w:szCs w:val="20"/>
              </w:rPr>
              <w:t>8091，/vehicle</w:t>
            </w:r>
          </w:p>
        </w:tc>
      </w:tr>
      <w:tr w:rsidR="00101650" w:rsidRPr="00A0561F" w14:paraId="7C2A7E6B" w14:textId="77777777" w:rsidTr="00B43795">
        <w:trPr>
          <w:jc w:val="center"/>
        </w:trPr>
        <w:tc>
          <w:tcPr>
            <w:tcW w:w="2722" w:type="dxa"/>
          </w:tcPr>
          <w:p w14:paraId="42F58A25" w14:textId="6E74F4D5" w:rsidR="00101650" w:rsidRPr="00B54324" w:rsidRDefault="00101650" w:rsidP="00BC672E">
            <w:pPr>
              <w:spacing w:line="440" w:lineRule="atLeast"/>
              <w:ind w:left="180" w:right="180" w:firstLine="400"/>
              <w:rPr>
                <w:rFonts w:ascii="微软雅黑" w:eastAsia="微软雅黑" w:hAnsi="微软雅黑" w:cs="Open Sans"/>
                <w:color w:val="333333"/>
                <w:sz w:val="20"/>
                <w:szCs w:val="20"/>
                <w:shd w:val="clear" w:color="auto" w:fill="FFFFFF"/>
              </w:rPr>
            </w:pPr>
            <w:proofErr w:type="spellStart"/>
            <w:r w:rsidRPr="00B54324">
              <w:rPr>
                <w:rFonts w:ascii="微软雅黑" w:eastAsia="微软雅黑" w:hAnsi="微软雅黑"/>
                <w:sz w:val="20"/>
                <w:szCs w:val="20"/>
              </w:rPr>
              <w:t>dmp</w:t>
            </w:r>
            <w:proofErr w:type="spellEnd"/>
            <w:r w:rsidRPr="00B54324">
              <w:rPr>
                <w:rFonts w:ascii="微软雅黑" w:eastAsia="微软雅黑" w:hAnsi="微软雅黑"/>
                <w:sz w:val="20"/>
                <w:szCs w:val="20"/>
              </w:rPr>
              <w:t>-diagnostic</w:t>
            </w:r>
          </w:p>
        </w:tc>
        <w:tc>
          <w:tcPr>
            <w:tcW w:w="6492" w:type="dxa"/>
          </w:tcPr>
          <w:p w14:paraId="60C18C26" w14:textId="2C88FF3F" w:rsidR="00101650" w:rsidRPr="00B54324" w:rsidRDefault="00101650" w:rsidP="00101650">
            <w:pPr>
              <w:pStyle w:val="TableText"/>
              <w:ind w:left="180" w:right="180" w:firstLine="360"/>
              <w:rPr>
                <w:rFonts w:ascii="微软雅黑" w:hAnsi="微软雅黑" w:hint="eastAsia"/>
                <w:sz w:val="20"/>
                <w:szCs w:val="20"/>
              </w:rPr>
            </w:pPr>
            <w:r w:rsidRPr="00B54324">
              <w:rPr>
                <w:rFonts w:ascii="微软雅黑" w:hAnsi="微软雅黑"/>
                <w:sz w:val="20"/>
                <w:szCs w:val="20"/>
              </w:rPr>
              <w:t>8089，/</w:t>
            </w:r>
            <w:proofErr w:type="spellStart"/>
            <w:r w:rsidRPr="00B54324">
              <w:rPr>
                <w:rFonts w:ascii="微软雅黑" w:hAnsi="微软雅黑"/>
                <w:sz w:val="20"/>
                <w:szCs w:val="20"/>
              </w:rPr>
              <w:t>ddm</w:t>
            </w:r>
            <w:proofErr w:type="spellEnd"/>
          </w:p>
        </w:tc>
      </w:tr>
    </w:tbl>
    <w:p w14:paraId="78C1E5EA" w14:textId="133876BA" w:rsidR="001B6394" w:rsidRDefault="00E60CE0" w:rsidP="00101650">
      <w:pPr>
        <w:spacing w:line="440" w:lineRule="atLeast"/>
        <w:ind w:leftChars="0" w:left="0" w:rightChars="0" w:right="0" w:firstLineChars="0" w:firstLine="0"/>
        <w:rPr>
          <w:rFonts w:ascii="微软雅黑" w:eastAsia="微软雅黑" w:hAnsi="微软雅黑"/>
          <w:sz w:val="20"/>
          <w:szCs w:val="20"/>
        </w:rPr>
      </w:pPr>
      <w:r>
        <w:rPr>
          <w:rFonts w:ascii="微软雅黑" w:eastAsia="微软雅黑" w:hAnsi="微软雅黑" w:hint="eastAsia"/>
          <w:sz w:val="20"/>
          <w:szCs w:val="20"/>
        </w:rPr>
        <w:t>部署架构描述：</w:t>
      </w:r>
    </w:p>
    <w:p w14:paraId="2F760E71" w14:textId="529C1B86" w:rsidR="00E60CE0" w:rsidRPr="00E60CE0" w:rsidRDefault="00E60CE0" w:rsidP="00E60CE0">
      <w:pPr>
        <w:spacing w:line="440" w:lineRule="atLeast"/>
        <w:ind w:leftChars="0" w:left="0" w:rightChars="0" w:right="0" w:firstLineChars="0" w:firstLine="0"/>
        <w:rPr>
          <w:rFonts w:ascii="微软雅黑" w:eastAsia="微软雅黑" w:hAnsi="微软雅黑" w:hint="eastAsia"/>
          <w:sz w:val="20"/>
          <w:szCs w:val="20"/>
        </w:rPr>
      </w:pPr>
      <w:r w:rsidRPr="00E60CE0">
        <w:rPr>
          <w:rFonts w:ascii="微软雅黑" w:eastAsia="微软雅黑" w:hAnsi="微软雅黑" w:hint="eastAsia"/>
          <w:sz w:val="20"/>
          <w:szCs w:val="20"/>
        </w:rPr>
        <w:t>1. 服务注册与发现：所有</w:t>
      </w:r>
      <w:proofErr w:type="gramStart"/>
      <w:r w:rsidRPr="00E60CE0">
        <w:rPr>
          <w:rFonts w:ascii="微软雅黑" w:eastAsia="微软雅黑" w:hAnsi="微软雅黑" w:hint="eastAsia"/>
          <w:sz w:val="20"/>
          <w:szCs w:val="20"/>
        </w:rPr>
        <w:t>微服务</w:t>
      </w:r>
      <w:proofErr w:type="gramEnd"/>
      <w:r w:rsidRPr="00E60CE0">
        <w:rPr>
          <w:rFonts w:ascii="微软雅黑" w:eastAsia="微软雅黑" w:hAnsi="微软雅黑" w:hint="eastAsia"/>
          <w:sz w:val="20"/>
          <w:szCs w:val="20"/>
        </w:rPr>
        <w:t xml:space="preserve">通过 Spring Cloud Alibaba </w:t>
      </w:r>
      <w:proofErr w:type="spellStart"/>
      <w:r w:rsidRPr="00E60CE0">
        <w:rPr>
          <w:rFonts w:ascii="微软雅黑" w:eastAsia="微软雅黑" w:hAnsi="微软雅黑" w:hint="eastAsia"/>
          <w:sz w:val="20"/>
          <w:szCs w:val="20"/>
        </w:rPr>
        <w:t>Nacos</w:t>
      </w:r>
      <w:proofErr w:type="spellEnd"/>
      <w:r w:rsidRPr="00E60CE0">
        <w:rPr>
          <w:rFonts w:ascii="微软雅黑" w:eastAsia="微软雅黑" w:hAnsi="微软雅黑" w:hint="eastAsia"/>
          <w:sz w:val="20"/>
          <w:szCs w:val="20"/>
        </w:rPr>
        <w:t xml:space="preserve"> Discovery 注册实例；Dubbo Provider/Consumer 通过 </w:t>
      </w:r>
      <w:proofErr w:type="spellStart"/>
      <w:r w:rsidRPr="00E60CE0">
        <w:rPr>
          <w:rFonts w:ascii="微软雅黑" w:eastAsia="微软雅黑" w:hAnsi="微软雅黑" w:hint="eastAsia"/>
          <w:sz w:val="20"/>
          <w:szCs w:val="20"/>
        </w:rPr>
        <w:t>dubbo.registry.address</w:t>
      </w:r>
      <w:proofErr w:type="spellEnd"/>
      <w:r w:rsidRPr="00E60CE0">
        <w:rPr>
          <w:rFonts w:ascii="微软雅黑" w:eastAsia="微软雅黑" w:hAnsi="微软雅黑" w:hint="eastAsia"/>
          <w:sz w:val="20"/>
          <w:szCs w:val="20"/>
        </w:rPr>
        <w:t>=nacos://${nacos.server}注册 RPC 服务。</w:t>
      </w:r>
    </w:p>
    <w:p w14:paraId="5F14D5AC" w14:textId="10CCDC4B" w:rsidR="00E60CE0" w:rsidRPr="00E60CE0" w:rsidRDefault="00E60CE0" w:rsidP="00E60CE0">
      <w:pPr>
        <w:spacing w:line="440" w:lineRule="atLeast"/>
        <w:ind w:leftChars="0" w:left="0" w:rightChars="0" w:right="0" w:firstLineChars="0" w:firstLine="0"/>
        <w:rPr>
          <w:rFonts w:ascii="微软雅黑" w:eastAsia="微软雅黑" w:hAnsi="微软雅黑" w:hint="eastAsia"/>
          <w:sz w:val="20"/>
          <w:szCs w:val="20"/>
        </w:rPr>
      </w:pPr>
      <w:r w:rsidRPr="00E60CE0">
        <w:rPr>
          <w:rFonts w:ascii="微软雅黑" w:eastAsia="微软雅黑" w:hAnsi="微软雅黑" w:hint="eastAsia"/>
          <w:sz w:val="20"/>
          <w:szCs w:val="20"/>
        </w:rPr>
        <w:t xml:space="preserve">2. 配置中心：服务启动时加载 </w:t>
      </w:r>
      <w:proofErr w:type="spellStart"/>
      <w:r w:rsidRPr="00E60CE0">
        <w:rPr>
          <w:rFonts w:ascii="微软雅黑" w:eastAsia="微软雅黑" w:hAnsi="微软雅黑" w:hint="eastAsia"/>
          <w:sz w:val="20"/>
          <w:szCs w:val="20"/>
        </w:rPr>
        <w:t>share.yaml</w:t>
      </w:r>
      <w:proofErr w:type="spellEnd"/>
      <w:r w:rsidRPr="00E60CE0">
        <w:rPr>
          <w:rFonts w:ascii="微软雅黑" w:eastAsia="微软雅黑" w:hAnsi="微软雅黑" w:hint="eastAsia"/>
          <w:sz w:val="20"/>
          <w:szCs w:val="20"/>
        </w:rPr>
        <w:t xml:space="preserve">和服务私有配置${spring.application.name}，支持 </w:t>
      </w:r>
      <w:proofErr w:type="spellStart"/>
      <w:r w:rsidRPr="00E60CE0">
        <w:rPr>
          <w:rFonts w:ascii="微软雅黑" w:eastAsia="微软雅黑" w:hAnsi="微软雅黑" w:hint="eastAsia"/>
          <w:sz w:val="20"/>
          <w:szCs w:val="20"/>
        </w:rPr>
        <w:t>Nacos</w:t>
      </w:r>
      <w:proofErr w:type="spellEnd"/>
      <w:r w:rsidRPr="00E60CE0">
        <w:rPr>
          <w:rFonts w:ascii="微软雅黑" w:eastAsia="微软雅黑" w:hAnsi="微软雅黑" w:hint="eastAsia"/>
          <w:sz w:val="20"/>
          <w:szCs w:val="20"/>
        </w:rPr>
        <w:t xml:space="preserve"> 动态刷新。</w:t>
      </w:r>
    </w:p>
    <w:p w14:paraId="3D561268" w14:textId="78C4D6A8" w:rsidR="00E60CE0" w:rsidRPr="00E60CE0" w:rsidRDefault="00E60CE0" w:rsidP="00E60CE0">
      <w:pPr>
        <w:spacing w:line="440" w:lineRule="atLeast"/>
        <w:ind w:leftChars="0" w:left="0" w:rightChars="0" w:right="0" w:firstLineChars="0" w:firstLine="0"/>
        <w:rPr>
          <w:rFonts w:ascii="微软雅黑" w:eastAsia="微软雅黑" w:hAnsi="微软雅黑" w:hint="eastAsia"/>
          <w:sz w:val="20"/>
          <w:szCs w:val="20"/>
        </w:rPr>
      </w:pPr>
      <w:r w:rsidRPr="00E60CE0">
        <w:rPr>
          <w:rFonts w:ascii="微软雅黑" w:eastAsia="微软雅黑" w:hAnsi="微软雅黑" w:hint="eastAsia"/>
          <w:sz w:val="20"/>
          <w:szCs w:val="20"/>
        </w:rPr>
        <w:t xml:space="preserve">3. HTTP 访问路径：外部请求优先进入 </w:t>
      </w:r>
      <w:proofErr w:type="spellStart"/>
      <w:r w:rsidRPr="00E60CE0">
        <w:rPr>
          <w:rFonts w:ascii="微软雅黑" w:eastAsia="微软雅黑" w:hAnsi="微软雅黑" w:hint="eastAsia"/>
          <w:sz w:val="20"/>
          <w:szCs w:val="20"/>
        </w:rPr>
        <w:t>dmp</w:t>
      </w:r>
      <w:proofErr w:type="spellEnd"/>
      <w:r w:rsidRPr="00E60CE0">
        <w:rPr>
          <w:rFonts w:ascii="微软雅黑" w:eastAsia="微软雅黑" w:hAnsi="微软雅黑" w:hint="eastAsia"/>
          <w:sz w:val="20"/>
          <w:szCs w:val="20"/>
        </w:rPr>
        <w:t>-gateway，由网关根据路由配置转发</w:t>
      </w:r>
      <w:proofErr w:type="gramStart"/>
      <w:r w:rsidRPr="00E60CE0">
        <w:rPr>
          <w:rFonts w:ascii="微软雅黑" w:eastAsia="微软雅黑" w:hAnsi="微软雅黑" w:hint="eastAsia"/>
          <w:sz w:val="20"/>
          <w:szCs w:val="20"/>
        </w:rPr>
        <w:t>至内部</w:t>
      </w:r>
      <w:proofErr w:type="gramEnd"/>
      <w:r w:rsidRPr="00E60CE0">
        <w:rPr>
          <w:rFonts w:ascii="微软雅黑" w:eastAsia="微软雅黑" w:hAnsi="微软雅黑" w:hint="eastAsia"/>
          <w:sz w:val="20"/>
          <w:szCs w:val="20"/>
        </w:rPr>
        <w:t>服务；部分服务保留自己的 Controller 作为内部或调试入口。</w:t>
      </w:r>
    </w:p>
    <w:p w14:paraId="2A0D0157" w14:textId="0214496D" w:rsidR="00E60CE0" w:rsidRPr="00E60CE0" w:rsidRDefault="00E60CE0" w:rsidP="00E60CE0">
      <w:pPr>
        <w:spacing w:line="440" w:lineRule="atLeast"/>
        <w:ind w:leftChars="0" w:left="0" w:rightChars="0" w:right="0" w:firstLineChars="0" w:firstLine="0"/>
        <w:rPr>
          <w:rFonts w:ascii="微软雅黑" w:eastAsia="微软雅黑" w:hAnsi="微软雅黑" w:hint="eastAsia"/>
          <w:sz w:val="20"/>
          <w:szCs w:val="20"/>
        </w:rPr>
      </w:pPr>
      <w:r w:rsidRPr="00E60CE0">
        <w:rPr>
          <w:rFonts w:ascii="微软雅黑" w:eastAsia="微软雅黑" w:hAnsi="微软雅黑" w:hint="eastAsia"/>
          <w:sz w:val="20"/>
          <w:szCs w:val="20"/>
        </w:rPr>
        <w:t>4. RPC 调用路径：</w:t>
      </w:r>
      <w:proofErr w:type="gramStart"/>
      <w:r w:rsidRPr="00E60CE0">
        <w:rPr>
          <w:rFonts w:ascii="微软雅黑" w:eastAsia="微软雅黑" w:hAnsi="微软雅黑" w:hint="eastAsia"/>
          <w:sz w:val="20"/>
          <w:szCs w:val="20"/>
        </w:rPr>
        <w:t>跨服务</w:t>
      </w:r>
      <w:proofErr w:type="gramEnd"/>
      <w:r w:rsidRPr="00E60CE0">
        <w:rPr>
          <w:rFonts w:ascii="微软雅黑" w:eastAsia="微软雅黑" w:hAnsi="微软雅黑" w:hint="eastAsia"/>
          <w:sz w:val="20"/>
          <w:szCs w:val="20"/>
        </w:rPr>
        <w:t>业务能力</w:t>
      </w:r>
      <w:proofErr w:type="gramStart"/>
      <w:r w:rsidRPr="00E60CE0">
        <w:rPr>
          <w:rFonts w:ascii="微软雅黑" w:eastAsia="微软雅黑" w:hAnsi="微软雅黑" w:hint="eastAsia"/>
          <w:sz w:val="20"/>
          <w:szCs w:val="20"/>
        </w:rPr>
        <w:t>优先走</w:t>
      </w:r>
      <w:proofErr w:type="gramEnd"/>
      <w:r w:rsidRPr="00E60CE0">
        <w:rPr>
          <w:rFonts w:ascii="微软雅黑" w:eastAsia="微软雅黑" w:hAnsi="微软雅黑" w:hint="eastAsia"/>
          <w:sz w:val="20"/>
          <w:szCs w:val="20"/>
        </w:rPr>
        <w:t xml:space="preserve"> Dubbo，例如 </w:t>
      </w:r>
      <w:proofErr w:type="spellStart"/>
      <w:r w:rsidRPr="00E60CE0">
        <w:rPr>
          <w:rFonts w:ascii="微软雅黑" w:eastAsia="微软雅黑" w:hAnsi="微软雅黑" w:hint="eastAsia"/>
          <w:sz w:val="20"/>
          <w:szCs w:val="20"/>
        </w:rPr>
        <w:t>OpenAPI</w:t>
      </w:r>
      <w:proofErr w:type="spellEnd"/>
      <w:r w:rsidRPr="00E60CE0">
        <w:rPr>
          <w:rFonts w:ascii="微软雅黑" w:eastAsia="微软雅黑" w:hAnsi="微软雅黑" w:hint="eastAsia"/>
          <w:sz w:val="20"/>
          <w:szCs w:val="20"/>
        </w:rPr>
        <w:t xml:space="preserve"> 调用车辆基线同步，车辆服务调用存储和诊断能力，诊断服务调用车辆服务。</w:t>
      </w:r>
    </w:p>
    <w:p w14:paraId="4FF92D1D" w14:textId="04766353" w:rsidR="00E60CE0" w:rsidRPr="00E60CE0" w:rsidRDefault="00E60CE0" w:rsidP="00E60CE0">
      <w:pPr>
        <w:spacing w:line="440" w:lineRule="atLeast"/>
        <w:ind w:leftChars="0" w:left="0" w:rightChars="0" w:right="0" w:firstLineChars="0" w:firstLine="0"/>
        <w:rPr>
          <w:rFonts w:ascii="微软雅黑" w:eastAsia="微软雅黑" w:hAnsi="微软雅黑" w:hint="eastAsia"/>
          <w:sz w:val="20"/>
          <w:szCs w:val="20"/>
        </w:rPr>
      </w:pPr>
      <w:r w:rsidRPr="00E60CE0">
        <w:rPr>
          <w:rFonts w:ascii="微软雅黑" w:eastAsia="微软雅黑" w:hAnsi="微软雅黑" w:hint="eastAsia"/>
          <w:sz w:val="20"/>
          <w:szCs w:val="20"/>
        </w:rPr>
        <w:t>5. 数据持久化：车辆、诊断等结构化数据落 MySQL；文件、诊断资料、软件包等二进制对象存储在 OSS/OBS/S3/Local。</w:t>
      </w:r>
    </w:p>
    <w:p w14:paraId="25448874" w14:textId="0F2EA931" w:rsidR="00E60CE0" w:rsidRPr="00E60CE0" w:rsidRDefault="00E60CE0" w:rsidP="00E60CE0">
      <w:pPr>
        <w:spacing w:line="440" w:lineRule="atLeast"/>
        <w:ind w:leftChars="0" w:left="0" w:rightChars="0" w:right="0" w:firstLineChars="0" w:firstLine="0"/>
        <w:rPr>
          <w:rFonts w:ascii="微软雅黑" w:eastAsia="微软雅黑" w:hAnsi="微软雅黑" w:hint="eastAsia"/>
          <w:sz w:val="20"/>
          <w:szCs w:val="20"/>
        </w:rPr>
      </w:pPr>
      <w:r w:rsidRPr="00E60CE0">
        <w:rPr>
          <w:rFonts w:ascii="微软雅黑" w:eastAsia="微软雅黑" w:hAnsi="微软雅黑" w:hint="eastAsia"/>
          <w:sz w:val="20"/>
          <w:szCs w:val="20"/>
        </w:rPr>
        <w:t>6. 缓存与安全上下文：Redis 用于 OAuth2 Token、用户缓存、限流、分布式锁或二级缓存等场景。</w:t>
      </w:r>
    </w:p>
    <w:p w14:paraId="51339897" w14:textId="548E82FA" w:rsidR="00E60CE0" w:rsidRPr="00E60CE0" w:rsidRDefault="00E60CE0" w:rsidP="00E60CE0">
      <w:pPr>
        <w:spacing w:line="440" w:lineRule="atLeast"/>
        <w:ind w:leftChars="0" w:left="0" w:rightChars="0" w:right="0" w:firstLineChars="0" w:firstLine="0"/>
        <w:rPr>
          <w:rFonts w:ascii="微软雅黑" w:eastAsia="微软雅黑" w:hAnsi="微软雅黑" w:hint="eastAsia"/>
          <w:sz w:val="20"/>
          <w:szCs w:val="20"/>
        </w:rPr>
      </w:pPr>
      <w:r w:rsidRPr="00E60CE0">
        <w:rPr>
          <w:rFonts w:ascii="微软雅黑" w:eastAsia="微软雅黑" w:hAnsi="微软雅黑" w:hint="eastAsia"/>
          <w:sz w:val="20"/>
          <w:szCs w:val="20"/>
        </w:rPr>
        <w:t xml:space="preserve">7. </w:t>
      </w:r>
      <w:proofErr w:type="gramStart"/>
      <w:r w:rsidRPr="00E60CE0">
        <w:rPr>
          <w:rFonts w:ascii="微软雅黑" w:eastAsia="微软雅黑" w:hAnsi="微软雅黑" w:hint="eastAsia"/>
          <w:sz w:val="20"/>
          <w:szCs w:val="20"/>
        </w:rPr>
        <w:t>异步与</w:t>
      </w:r>
      <w:proofErr w:type="gramEnd"/>
      <w:r w:rsidRPr="00E60CE0">
        <w:rPr>
          <w:rFonts w:ascii="微软雅黑" w:eastAsia="微软雅黑" w:hAnsi="微软雅黑" w:hint="eastAsia"/>
          <w:sz w:val="20"/>
          <w:szCs w:val="20"/>
        </w:rPr>
        <w:t>调度：公共 Kafka 组件支持异步消息；XXL-JOB 用于周期性或重试型任务，如外部数据同步、文件解析、批量转换。</w:t>
      </w:r>
    </w:p>
    <w:p w14:paraId="782F7550" w14:textId="017F5A1E" w:rsidR="00E60CE0" w:rsidRDefault="00E60CE0" w:rsidP="00E60CE0">
      <w:pPr>
        <w:spacing w:line="440" w:lineRule="atLeast"/>
        <w:ind w:leftChars="0" w:left="0" w:rightChars="0" w:right="0" w:firstLineChars="0" w:firstLine="0"/>
        <w:rPr>
          <w:rFonts w:ascii="微软雅黑" w:eastAsia="微软雅黑" w:hAnsi="微软雅黑"/>
          <w:sz w:val="20"/>
          <w:szCs w:val="20"/>
        </w:rPr>
      </w:pPr>
      <w:r w:rsidRPr="00E60CE0">
        <w:rPr>
          <w:rFonts w:ascii="微软雅黑" w:eastAsia="微软雅黑" w:hAnsi="微软雅黑" w:hint="eastAsia"/>
          <w:sz w:val="20"/>
          <w:szCs w:val="20"/>
        </w:rPr>
        <w:t>8. 可观测性：各服务引入 Actuator、</w:t>
      </w:r>
      <w:proofErr w:type="spellStart"/>
      <w:r w:rsidRPr="00E60CE0">
        <w:rPr>
          <w:rFonts w:ascii="微软雅黑" w:eastAsia="微软雅黑" w:hAnsi="微软雅黑" w:hint="eastAsia"/>
          <w:sz w:val="20"/>
          <w:szCs w:val="20"/>
        </w:rPr>
        <w:t>Logback</w:t>
      </w:r>
      <w:proofErr w:type="spellEnd"/>
      <w:r w:rsidRPr="00E60CE0">
        <w:rPr>
          <w:rFonts w:ascii="微软雅黑" w:eastAsia="微软雅黑" w:hAnsi="微软雅黑" w:hint="eastAsia"/>
          <w:sz w:val="20"/>
          <w:szCs w:val="20"/>
        </w:rPr>
        <w:t>、APM Toolkit，支持健康检查、日志输出和链路追踪接入。</w:t>
      </w:r>
    </w:p>
    <w:p w14:paraId="6A765499" w14:textId="2C6F582C" w:rsidR="00B43795" w:rsidRDefault="00B43795" w:rsidP="002C372E">
      <w:pPr>
        <w:pStyle w:val="2"/>
        <w:rPr>
          <w:rFonts w:hint="eastAsia"/>
        </w:rPr>
      </w:pPr>
      <w:bookmarkStart w:id="15" w:name="_Toc232683403"/>
      <w:r>
        <w:rPr>
          <w:rFonts w:hint="eastAsia"/>
        </w:rPr>
        <w:lastRenderedPageBreak/>
        <w:t>3</w:t>
      </w:r>
      <w:r>
        <w:t>.</w:t>
      </w:r>
      <w:r>
        <w:t>详细功能设计</w:t>
      </w:r>
      <w:bookmarkEnd w:id="15"/>
    </w:p>
    <w:p w14:paraId="66907DD3" w14:textId="46F5B16F" w:rsidR="002C372E" w:rsidRDefault="00B43795" w:rsidP="002C372E">
      <w:pPr>
        <w:pStyle w:val="3"/>
      </w:pPr>
      <w:bookmarkStart w:id="16" w:name="_Toc232683404"/>
      <w:r>
        <w:t xml:space="preserve">3.1 </w:t>
      </w:r>
      <w:r>
        <w:t>网关服务功能设计</w:t>
      </w:r>
      <w:bookmarkEnd w:id="16"/>
    </w:p>
    <w:p w14:paraId="72B8249C" w14:textId="58644731" w:rsidR="00B43795" w:rsidRPr="005E737A" w:rsidRDefault="00B43795" w:rsidP="005E737A">
      <w:pPr>
        <w:pStyle w:val="4"/>
        <w:ind w:leftChars="55" w:left="99" w:right="180" w:firstLineChars="82" w:firstLine="198"/>
        <w:rPr>
          <w:rFonts w:asciiTheme="minorEastAsia" w:eastAsiaTheme="minorEastAsia" w:hAnsiTheme="minorEastAsia"/>
          <w:sz w:val="24"/>
          <w:szCs w:val="24"/>
        </w:rPr>
      </w:pPr>
      <w:bookmarkStart w:id="17" w:name="_Toc232683405"/>
      <w:r w:rsidRPr="005E737A">
        <w:rPr>
          <w:rFonts w:asciiTheme="minorEastAsia" w:eastAsiaTheme="minorEastAsia" w:hAnsiTheme="minorEastAsia"/>
          <w:sz w:val="24"/>
          <w:szCs w:val="24"/>
        </w:rPr>
        <w:t>3.1.1 总体结构</w:t>
      </w:r>
      <w:bookmarkEnd w:id="17"/>
    </w:p>
    <w:p w14:paraId="4AAAF29E" w14:textId="555CEC32" w:rsidR="00833D1E" w:rsidRDefault="002C372E" w:rsidP="00833D1E">
      <w:pPr>
        <w:spacing w:line="440" w:lineRule="atLeast"/>
        <w:ind w:leftChars="0" w:left="0" w:rightChars="0" w:right="0" w:firstLine="400"/>
        <w:rPr>
          <w:rFonts w:ascii="微软雅黑" w:eastAsia="微软雅黑" w:hAnsi="微软雅黑"/>
          <w:sz w:val="20"/>
          <w:szCs w:val="20"/>
        </w:rPr>
      </w:pPr>
      <w:proofErr w:type="spellStart"/>
      <w:r>
        <w:rPr>
          <w:rFonts w:ascii="微软雅黑" w:eastAsia="微软雅黑" w:hAnsi="微软雅黑"/>
          <w:sz w:val="20"/>
          <w:szCs w:val="20"/>
        </w:rPr>
        <w:t>D</w:t>
      </w:r>
      <w:r>
        <w:rPr>
          <w:rFonts w:ascii="微软雅黑" w:eastAsia="微软雅黑" w:hAnsi="微软雅黑" w:hint="eastAsia"/>
          <w:sz w:val="20"/>
          <w:szCs w:val="20"/>
        </w:rPr>
        <w:t>mp</w:t>
      </w:r>
      <w:proofErr w:type="spellEnd"/>
      <w:r>
        <w:rPr>
          <w:rFonts w:ascii="微软雅黑" w:eastAsia="微软雅黑" w:hAnsi="微软雅黑"/>
          <w:sz w:val="20"/>
          <w:szCs w:val="20"/>
        </w:rPr>
        <w:t>-gateway</w:t>
      </w:r>
      <w:r w:rsidRPr="002C372E">
        <w:rPr>
          <w:rFonts w:ascii="微软雅黑" w:eastAsia="微软雅黑" w:hAnsi="微软雅黑" w:hint="eastAsia"/>
          <w:sz w:val="20"/>
          <w:szCs w:val="20"/>
        </w:rPr>
        <w:t xml:space="preserve">是统一访问入口，基于 Spring Cloud Gateway 和 </w:t>
      </w:r>
      <w:proofErr w:type="spellStart"/>
      <w:r w:rsidRPr="002C372E">
        <w:rPr>
          <w:rFonts w:ascii="微软雅黑" w:eastAsia="微软雅黑" w:hAnsi="微软雅黑" w:hint="eastAsia"/>
          <w:sz w:val="20"/>
          <w:szCs w:val="20"/>
        </w:rPr>
        <w:t>Nacos</w:t>
      </w:r>
      <w:proofErr w:type="spellEnd"/>
      <w:r w:rsidRPr="002C372E">
        <w:rPr>
          <w:rFonts w:ascii="微软雅黑" w:eastAsia="微软雅黑" w:hAnsi="微软雅黑" w:hint="eastAsia"/>
          <w:sz w:val="20"/>
          <w:szCs w:val="20"/>
        </w:rPr>
        <w:t xml:space="preserve"> 动态路由能力实现请求转发，同时承担安全过滤、请求上下文、签名校验、参数攻击防护、限流和响应签名等</w:t>
      </w:r>
      <w:r w:rsidR="005E737A">
        <w:rPr>
          <w:rFonts w:ascii="微软雅黑" w:eastAsia="微软雅黑" w:hAnsi="微软雅黑" w:hint="eastAsia"/>
          <w:sz w:val="20"/>
          <w:szCs w:val="20"/>
        </w:rPr>
        <w:t>。</w:t>
      </w:r>
      <w:r w:rsidR="00833D1E">
        <w:rPr>
          <w:noProof/>
        </w:rPr>
        <w:drawing>
          <wp:inline distT="0" distB="0" distL="0" distR="0" wp14:anchorId="2E1251D1" wp14:editId="4BF67960">
            <wp:extent cx="6131746" cy="482803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42673" cy="483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FF186" w14:textId="1C155E0A" w:rsidR="0079010D" w:rsidRPr="00D73FBC" w:rsidRDefault="00791F7F" w:rsidP="00D73FBC">
      <w:pPr>
        <w:pStyle w:val="4"/>
        <w:ind w:leftChars="55" w:left="99" w:right="180" w:firstLineChars="82" w:firstLine="198"/>
        <w:rPr>
          <w:rFonts w:asciiTheme="minorEastAsia" w:eastAsiaTheme="minorEastAsia" w:hAnsiTheme="minorEastAsia" w:hint="eastAsia"/>
          <w:sz w:val="24"/>
          <w:szCs w:val="24"/>
        </w:rPr>
      </w:pPr>
      <w:bookmarkStart w:id="18" w:name="_Toc232683406"/>
      <w:r w:rsidRPr="005E737A">
        <w:rPr>
          <w:rFonts w:asciiTheme="minorEastAsia" w:eastAsiaTheme="minorEastAsia" w:hAnsiTheme="minorEastAsia"/>
          <w:sz w:val="24"/>
          <w:szCs w:val="24"/>
        </w:rPr>
        <w:t>3.1.</w:t>
      </w:r>
      <w:r>
        <w:rPr>
          <w:rFonts w:asciiTheme="minorEastAsia" w:eastAsiaTheme="minorEastAsia" w:hAnsiTheme="minorEastAsia"/>
          <w:sz w:val="24"/>
          <w:szCs w:val="24"/>
        </w:rPr>
        <w:t xml:space="preserve">2 </w:t>
      </w:r>
      <w:r>
        <w:rPr>
          <w:rFonts w:asciiTheme="minorEastAsia" w:eastAsiaTheme="minorEastAsia" w:hAnsiTheme="minorEastAsia" w:hint="eastAsia"/>
          <w:sz w:val="24"/>
          <w:szCs w:val="24"/>
        </w:rPr>
        <w:t>功能和模块点划分</w:t>
      </w:r>
      <w:bookmarkEnd w:id="18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40"/>
        <w:gridCol w:w="4140"/>
      </w:tblGrid>
      <w:tr w:rsidR="00D73FBC" w14:paraId="3134E182" w14:textId="77777777" w:rsidTr="00A15564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567298" w14:textId="77777777" w:rsidR="00D73FBC" w:rsidRPr="00F23C3E" w:rsidRDefault="00D73FBC" w:rsidP="00BC672E">
            <w:pPr>
              <w:spacing w:before="120" w:after="120" w:line="288" w:lineRule="auto"/>
              <w:ind w:left="180" w:right="180" w:firstLine="400"/>
              <w:jc w:val="left"/>
              <w:rPr>
                <w:rFonts w:ascii="微软雅黑" w:eastAsia="微软雅黑" w:hAnsi="微软雅黑"/>
                <w:sz w:val="20"/>
                <w:szCs w:val="20"/>
              </w:rPr>
            </w:pPr>
            <w:r w:rsidRPr="00F23C3E">
              <w:rPr>
                <w:rFonts w:ascii="微软雅黑" w:eastAsia="微软雅黑" w:hAnsi="微软雅黑" w:cs="Arial"/>
                <w:sz w:val="20"/>
                <w:szCs w:val="20"/>
              </w:rPr>
              <w:t>功能点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771386" w14:textId="77777777" w:rsidR="00D73FBC" w:rsidRPr="00F23C3E" w:rsidRDefault="00D73FBC" w:rsidP="00BC672E">
            <w:pPr>
              <w:spacing w:before="120" w:after="120" w:line="288" w:lineRule="auto"/>
              <w:ind w:left="180" w:right="180" w:firstLine="400"/>
              <w:jc w:val="left"/>
              <w:rPr>
                <w:rFonts w:ascii="微软雅黑" w:eastAsia="微软雅黑" w:hAnsi="微软雅黑"/>
                <w:sz w:val="20"/>
                <w:szCs w:val="20"/>
              </w:rPr>
            </w:pPr>
            <w:r w:rsidRPr="00F23C3E">
              <w:rPr>
                <w:rFonts w:ascii="微软雅黑" w:eastAsia="微软雅黑" w:hAnsi="微软雅黑" w:cs="Arial"/>
                <w:sz w:val="20"/>
                <w:szCs w:val="20"/>
              </w:rPr>
              <w:t>说明</w:t>
            </w:r>
          </w:p>
        </w:tc>
      </w:tr>
      <w:tr w:rsidR="00D73FBC" w14:paraId="5B566FA4" w14:textId="77777777" w:rsidTr="00A15564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BC0C4C" w14:textId="77777777" w:rsidR="00D73FBC" w:rsidRPr="00F23C3E" w:rsidRDefault="00D73FBC" w:rsidP="00BC672E">
            <w:pPr>
              <w:spacing w:before="120" w:after="120" w:line="288" w:lineRule="auto"/>
              <w:ind w:left="180" w:right="180" w:firstLine="400"/>
              <w:jc w:val="left"/>
              <w:rPr>
                <w:rFonts w:ascii="微软雅黑" w:eastAsia="微软雅黑" w:hAnsi="微软雅黑"/>
                <w:sz w:val="20"/>
                <w:szCs w:val="20"/>
              </w:rPr>
            </w:pPr>
            <w:r w:rsidRPr="00F23C3E">
              <w:rPr>
                <w:rFonts w:ascii="微软雅黑" w:eastAsia="微软雅黑" w:hAnsi="微软雅黑" w:cs="Arial"/>
                <w:sz w:val="20"/>
                <w:szCs w:val="20"/>
              </w:rPr>
              <w:t>统一入口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3091CE" w14:textId="77777777" w:rsidR="00D73FBC" w:rsidRPr="00F23C3E" w:rsidRDefault="00D73FBC" w:rsidP="00A15564">
            <w:pPr>
              <w:spacing w:before="120" w:after="120" w:line="288" w:lineRule="auto"/>
              <w:ind w:left="180" w:right="180" w:firstLineChars="0" w:firstLine="0"/>
              <w:jc w:val="left"/>
              <w:rPr>
                <w:rFonts w:ascii="微软雅黑" w:eastAsia="微软雅黑" w:hAnsi="微软雅黑"/>
                <w:sz w:val="20"/>
                <w:szCs w:val="20"/>
              </w:rPr>
            </w:pPr>
            <w:r w:rsidRPr="00F23C3E">
              <w:rPr>
                <w:rFonts w:ascii="微软雅黑" w:eastAsia="微软雅黑" w:hAnsi="微软雅黑" w:cs="Arial"/>
                <w:sz w:val="20"/>
                <w:szCs w:val="20"/>
              </w:rPr>
              <w:t xml:space="preserve">服务端口 </w:t>
            </w:r>
            <w:r w:rsidRPr="00F23C3E">
              <w:rPr>
                <w:rFonts w:ascii="微软雅黑" w:eastAsia="微软雅黑" w:hAnsi="微软雅黑" w:cs="Consolas"/>
                <w:sz w:val="20"/>
                <w:szCs w:val="20"/>
                <w:shd w:val="clear" w:color="auto" w:fill="EFF0F1"/>
              </w:rPr>
              <w:t>6801</w:t>
            </w:r>
            <w:r w:rsidRPr="00F23C3E">
              <w:rPr>
                <w:rFonts w:ascii="微软雅黑" w:eastAsia="微软雅黑" w:hAnsi="微软雅黑" w:cs="Arial"/>
                <w:sz w:val="20"/>
                <w:szCs w:val="20"/>
              </w:rPr>
              <w:t xml:space="preserve">，应用名 </w:t>
            </w:r>
            <w:proofErr w:type="spellStart"/>
            <w:r w:rsidRPr="00F23C3E">
              <w:rPr>
                <w:rFonts w:ascii="微软雅黑" w:eastAsia="微软雅黑" w:hAnsi="微软雅黑" w:cs="Consolas"/>
                <w:sz w:val="20"/>
                <w:szCs w:val="20"/>
                <w:shd w:val="clear" w:color="auto" w:fill="EFF0F1"/>
              </w:rPr>
              <w:t>dmp</w:t>
            </w:r>
            <w:proofErr w:type="spellEnd"/>
            <w:r w:rsidRPr="00F23C3E">
              <w:rPr>
                <w:rFonts w:ascii="微软雅黑" w:eastAsia="微软雅黑" w:hAnsi="微软雅黑" w:cs="Consolas"/>
                <w:sz w:val="20"/>
                <w:szCs w:val="20"/>
                <w:shd w:val="clear" w:color="auto" w:fill="EFF0F1"/>
              </w:rPr>
              <w:t>-gateway</w:t>
            </w:r>
          </w:p>
        </w:tc>
      </w:tr>
      <w:tr w:rsidR="00D73FBC" w14:paraId="3E890AF3" w14:textId="77777777" w:rsidTr="00A15564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05BE52" w14:textId="77777777" w:rsidR="00D73FBC" w:rsidRPr="00F23C3E" w:rsidRDefault="00D73FBC" w:rsidP="00BC672E">
            <w:pPr>
              <w:spacing w:before="120" w:after="120" w:line="288" w:lineRule="auto"/>
              <w:ind w:left="180" w:right="180" w:firstLine="400"/>
              <w:jc w:val="left"/>
              <w:rPr>
                <w:rFonts w:ascii="微软雅黑" w:eastAsia="微软雅黑" w:hAnsi="微软雅黑"/>
                <w:sz w:val="20"/>
                <w:szCs w:val="20"/>
              </w:rPr>
            </w:pPr>
            <w:proofErr w:type="spellStart"/>
            <w:r w:rsidRPr="00F23C3E">
              <w:rPr>
                <w:rFonts w:ascii="微软雅黑" w:eastAsia="微软雅黑" w:hAnsi="微软雅黑" w:cs="Arial"/>
                <w:sz w:val="20"/>
                <w:szCs w:val="20"/>
              </w:rPr>
              <w:t>Nacos</w:t>
            </w:r>
            <w:proofErr w:type="spellEnd"/>
            <w:r w:rsidRPr="00F23C3E">
              <w:rPr>
                <w:rFonts w:ascii="微软雅黑" w:eastAsia="微软雅黑" w:hAnsi="微软雅黑" w:cs="Arial"/>
                <w:sz w:val="20"/>
                <w:szCs w:val="20"/>
              </w:rPr>
              <w:t xml:space="preserve"> 配置/发现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631E2A" w14:textId="77777777" w:rsidR="00D73FBC" w:rsidRPr="00F23C3E" w:rsidRDefault="00D73FBC" w:rsidP="00A15564">
            <w:pPr>
              <w:spacing w:before="120" w:after="120" w:line="288" w:lineRule="auto"/>
              <w:ind w:left="180" w:right="180" w:firstLineChars="0" w:firstLine="0"/>
              <w:jc w:val="left"/>
              <w:rPr>
                <w:rFonts w:ascii="微软雅黑" w:eastAsia="微软雅黑" w:hAnsi="微软雅黑"/>
                <w:sz w:val="20"/>
                <w:szCs w:val="20"/>
              </w:rPr>
            </w:pPr>
            <w:r w:rsidRPr="00F23C3E">
              <w:rPr>
                <w:rFonts w:ascii="微软雅黑" w:eastAsia="微软雅黑" w:hAnsi="微软雅黑" w:cs="Arial"/>
                <w:sz w:val="20"/>
                <w:szCs w:val="20"/>
              </w:rPr>
              <w:t xml:space="preserve">加载 </w:t>
            </w:r>
            <w:proofErr w:type="spellStart"/>
            <w:r w:rsidRPr="00F23C3E">
              <w:rPr>
                <w:rFonts w:ascii="微软雅黑" w:eastAsia="微软雅黑" w:hAnsi="微软雅黑" w:cs="Consolas"/>
                <w:sz w:val="20"/>
                <w:szCs w:val="20"/>
                <w:shd w:val="clear" w:color="auto" w:fill="EFF0F1"/>
              </w:rPr>
              <w:t>share.yaml</w:t>
            </w:r>
            <w:proofErr w:type="spellEnd"/>
            <w:r w:rsidRPr="00F23C3E">
              <w:rPr>
                <w:rFonts w:ascii="微软雅黑" w:eastAsia="微软雅黑" w:hAnsi="微软雅黑" w:cs="Arial"/>
                <w:sz w:val="20"/>
                <w:szCs w:val="20"/>
              </w:rPr>
              <w:t xml:space="preserve"> 和 </w:t>
            </w:r>
            <w:proofErr w:type="spellStart"/>
            <w:r w:rsidRPr="00F23C3E">
              <w:rPr>
                <w:rFonts w:ascii="微软雅黑" w:eastAsia="微软雅黑" w:hAnsi="微软雅黑" w:cs="Consolas"/>
                <w:sz w:val="20"/>
                <w:szCs w:val="20"/>
                <w:shd w:val="clear" w:color="auto" w:fill="EFF0F1"/>
              </w:rPr>
              <w:t>dmp</w:t>
            </w:r>
            <w:proofErr w:type="spellEnd"/>
            <w:r w:rsidRPr="00F23C3E">
              <w:rPr>
                <w:rFonts w:ascii="微软雅黑" w:eastAsia="微软雅黑" w:hAnsi="微软雅黑" w:cs="Consolas"/>
                <w:sz w:val="20"/>
                <w:szCs w:val="20"/>
                <w:shd w:val="clear" w:color="auto" w:fill="EFF0F1"/>
              </w:rPr>
              <w:t>-gateway</w:t>
            </w:r>
            <w:r w:rsidRPr="00F23C3E">
              <w:rPr>
                <w:rFonts w:ascii="微软雅黑" w:eastAsia="微软雅黑" w:hAnsi="微软雅黑" w:cs="Arial"/>
                <w:sz w:val="20"/>
                <w:szCs w:val="20"/>
              </w:rPr>
              <w:t xml:space="preserve"> 配置，向 </w:t>
            </w:r>
            <w:proofErr w:type="spellStart"/>
            <w:r w:rsidRPr="00F23C3E">
              <w:rPr>
                <w:rFonts w:ascii="微软雅黑" w:eastAsia="微软雅黑" w:hAnsi="微软雅黑" w:cs="Arial"/>
                <w:sz w:val="20"/>
                <w:szCs w:val="20"/>
              </w:rPr>
              <w:t>Nacos</w:t>
            </w:r>
            <w:proofErr w:type="spellEnd"/>
            <w:r w:rsidRPr="00F23C3E">
              <w:rPr>
                <w:rFonts w:ascii="微软雅黑" w:eastAsia="微软雅黑" w:hAnsi="微软雅黑" w:cs="Arial"/>
                <w:sz w:val="20"/>
                <w:szCs w:val="20"/>
              </w:rPr>
              <w:t xml:space="preserve"> 注册</w:t>
            </w:r>
          </w:p>
        </w:tc>
      </w:tr>
      <w:tr w:rsidR="00D73FBC" w14:paraId="6A885AAE" w14:textId="77777777" w:rsidTr="00A15564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75D004" w14:textId="77777777" w:rsidR="00D73FBC" w:rsidRPr="00F23C3E" w:rsidRDefault="00D73FBC" w:rsidP="00BC672E">
            <w:pPr>
              <w:spacing w:before="120" w:after="120" w:line="288" w:lineRule="auto"/>
              <w:ind w:left="180" w:right="180" w:firstLine="400"/>
              <w:jc w:val="left"/>
              <w:rPr>
                <w:rFonts w:ascii="微软雅黑" w:eastAsia="微软雅黑" w:hAnsi="微软雅黑"/>
                <w:sz w:val="20"/>
                <w:szCs w:val="20"/>
              </w:rPr>
            </w:pPr>
            <w:r w:rsidRPr="00F23C3E">
              <w:rPr>
                <w:rFonts w:ascii="微软雅黑" w:eastAsia="微软雅黑" w:hAnsi="微软雅黑" w:cs="Arial"/>
                <w:sz w:val="20"/>
                <w:szCs w:val="20"/>
              </w:rPr>
              <w:t>请求上下文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B9E4BA" w14:textId="77777777" w:rsidR="00D73FBC" w:rsidRPr="00F23C3E" w:rsidRDefault="00D73FBC" w:rsidP="00A15564">
            <w:pPr>
              <w:spacing w:before="120" w:after="120" w:line="288" w:lineRule="auto"/>
              <w:ind w:left="180" w:right="180" w:firstLineChars="0" w:firstLine="0"/>
              <w:jc w:val="left"/>
              <w:rPr>
                <w:rFonts w:ascii="微软雅黑" w:eastAsia="微软雅黑" w:hAnsi="微软雅黑"/>
                <w:sz w:val="20"/>
                <w:szCs w:val="20"/>
              </w:rPr>
            </w:pPr>
            <w:proofErr w:type="spellStart"/>
            <w:r w:rsidRPr="00F23C3E">
              <w:rPr>
                <w:rFonts w:ascii="微软雅黑" w:eastAsia="微软雅黑" w:hAnsi="微软雅黑" w:cs="Consolas"/>
                <w:sz w:val="20"/>
                <w:szCs w:val="20"/>
                <w:shd w:val="clear" w:color="auto" w:fill="EFF0F1"/>
              </w:rPr>
              <w:t>GatewayContext</w:t>
            </w:r>
            <w:proofErr w:type="spellEnd"/>
            <w:r w:rsidRPr="00F23C3E">
              <w:rPr>
                <w:rFonts w:ascii="微软雅黑" w:eastAsia="微软雅黑" w:hAnsi="微软雅黑" w:cs="Arial"/>
                <w:sz w:val="20"/>
                <w:szCs w:val="20"/>
              </w:rPr>
              <w:t xml:space="preserve"> 保存请求路径、Header、参数等上下文信息</w:t>
            </w:r>
          </w:p>
        </w:tc>
      </w:tr>
      <w:tr w:rsidR="00D73FBC" w14:paraId="5A0CED60" w14:textId="77777777" w:rsidTr="00A15564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0BBE60" w14:textId="77777777" w:rsidR="00D73FBC" w:rsidRPr="00F23C3E" w:rsidRDefault="00D73FBC" w:rsidP="00BC672E">
            <w:pPr>
              <w:spacing w:before="120" w:after="120" w:line="288" w:lineRule="auto"/>
              <w:ind w:left="180" w:right="180" w:firstLine="400"/>
              <w:jc w:val="left"/>
              <w:rPr>
                <w:rFonts w:ascii="微软雅黑" w:eastAsia="微软雅黑" w:hAnsi="微软雅黑"/>
                <w:sz w:val="20"/>
                <w:szCs w:val="20"/>
              </w:rPr>
            </w:pPr>
            <w:r w:rsidRPr="00F23C3E">
              <w:rPr>
                <w:rFonts w:ascii="微软雅黑" w:eastAsia="微软雅黑" w:hAnsi="微软雅黑" w:cs="Arial"/>
                <w:sz w:val="20"/>
                <w:szCs w:val="20"/>
              </w:rPr>
              <w:t>Header 处理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931156" w14:textId="77777777" w:rsidR="00D73FBC" w:rsidRPr="00F23C3E" w:rsidRDefault="00D73FBC" w:rsidP="00A15564">
            <w:pPr>
              <w:spacing w:before="120" w:after="120" w:line="288" w:lineRule="auto"/>
              <w:ind w:left="180" w:right="180" w:firstLineChars="0" w:firstLine="0"/>
              <w:jc w:val="left"/>
              <w:rPr>
                <w:rFonts w:ascii="微软雅黑" w:eastAsia="微软雅黑" w:hAnsi="微软雅黑"/>
                <w:sz w:val="20"/>
                <w:szCs w:val="20"/>
              </w:rPr>
            </w:pPr>
            <w:r w:rsidRPr="00F23C3E">
              <w:rPr>
                <w:rFonts w:ascii="微软雅黑" w:eastAsia="微软雅黑" w:hAnsi="微软雅黑" w:cs="Arial"/>
                <w:sz w:val="20"/>
                <w:szCs w:val="20"/>
              </w:rPr>
              <w:t>补充</w:t>
            </w:r>
            <w:proofErr w:type="gramStart"/>
            <w:r w:rsidRPr="00F23C3E">
              <w:rPr>
                <w:rFonts w:ascii="微软雅黑" w:eastAsia="微软雅黑" w:hAnsi="微软雅黑" w:cs="Arial"/>
                <w:sz w:val="20"/>
                <w:szCs w:val="20"/>
              </w:rPr>
              <w:t>或透传租户</w:t>
            </w:r>
            <w:proofErr w:type="gramEnd"/>
            <w:r w:rsidRPr="00F23C3E">
              <w:rPr>
                <w:rFonts w:ascii="微软雅黑" w:eastAsia="微软雅黑" w:hAnsi="微软雅黑" w:cs="Arial"/>
                <w:sz w:val="20"/>
                <w:szCs w:val="20"/>
              </w:rPr>
              <w:t>、用户、链路追踪、鉴权相关 Header</w:t>
            </w:r>
          </w:p>
        </w:tc>
      </w:tr>
      <w:tr w:rsidR="00D73FBC" w14:paraId="2BBAFEEF" w14:textId="77777777" w:rsidTr="00A15564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FB739C" w14:textId="77777777" w:rsidR="00D73FBC" w:rsidRPr="00F23C3E" w:rsidRDefault="00D73FBC" w:rsidP="00BC672E">
            <w:pPr>
              <w:spacing w:before="120" w:after="120" w:line="288" w:lineRule="auto"/>
              <w:ind w:left="180" w:right="180" w:firstLine="400"/>
              <w:jc w:val="left"/>
              <w:rPr>
                <w:rFonts w:ascii="微软雅黑" w:eastAsia="微软雅黑" w:hAnsi="微软雅黑"/>
                <w:sz w:val="20"/>
                <w:szCs w:val="20"/>
              </w:rPr>
            </w:pPr>
            <w:r w:rsidRPr="00F23C3E">
              <w:rPr>
                <w:rFonts w:ascii="微软雅黑" w:eastAsia="微软雅黑" w:hAnsi="微软雅黑" w:cs="Arial"/>
                <w:sz w:val="20"/>
                <w:szCs w:val="20"/>
              </w:rPr>
              <w:t>OAuth2 鉴权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8F0B8E" w14:textId="77777777" w:rsidR="00D73FBC" w:rsidRPr="00F23C3E" w:rsidRDefault="00D73FBC" w:rsidP="00A15564">
            <w:pPr>
              <w:spacing w:before="120" w:after="120" w:line="288" w:lineRule="auto"/>
              <w:ind w:left="180" w:right="180" w:firstLineChars="0" w:firstLine="0"/>
              <w:jc w:val="left"/>
              <w:rPr>
                <w:rFonts w:ascii="微软雅黑" w:eastAsia="微软雅黑" w:hAnsi="微软雅黑"/>
                <w:sz w:val="20"/>
                <w:szCs w:val="20"/>
              </w:rPr>
            </w:pPr>
            <w:r w:rsidRPr="00F23C3E">
              <w:rPr>
                <w:rFonts w:ascii="微软雅黑" w:eastAsia="微软雅黑" w:hAnsi="微软雅黑" w:cs="Consolas"/>
                <w:sz w:val="20"/>
                <w:szCs w:val="20"/>
                <w:shd w:val="clear" w:color="auto" w:fill="EFF0F1"/>
              </w:rPr>
              <w:t>RedisOAuth2AuthService</w:t>
            </w:r>
            <w:r w:rsidRPr="00F23C3E">
              <w:rPr>
                <w:rFonts w:ascii="微软雅黑" w:eastAsia="微软雅黑" w:hAnsi="微软雅黑" w:cs="Arial"/>
                <w:sz w:val="20"/>
                <w:szCs w:val="20"/>
              </w:rPr>
              <w:t xml:space="preserve"> 结合 Redis </w:t>
            </w:r>
            <w:r w:rsidRPr="00F23C3E">
              <w:rPr>
                <w:rFonts w:ascii="微软雅黑" w:eastAsia="微软雅黑" w:hAnsi="微软雅黑" w:cs="Arial"/>
                <w:sz w:val="20"/>
                <w:szCs w:val="20"/>
              </w:rPr>
              <w:lastRenderedPageBreak/>
              <w:t>Token/用户信息完成访问鉴权</w:t>
            </w:r>
          </w:p>
        </w:tc>
      </w:tr>
      <w:tr w:rsidR="00D73FBC" w14:paraId="75C0FB17" w14:textId="77777777" w:rsidTr="00A15564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D2E114" w14:textId="77777777" w:rsidR="00D73FBC" w:rsidRPr="00F23C3E" w:rsidRDefault="00D73FBC" w:rsidP="00BC672E">
            <w:pPr>
              <w:spacing w:before="120" w:after="120" w:line="288" w:lineRule="auto"/>
              <w:ind w:left="180" w:right="180" w:firstLine="400"/>
              <w:jc w:val="left"/>
              <w:rPr>
                <w:rFonts w:ascii="微软雅黑" w:eastAsia="微软雅黑" w:hAnsi="微软雅黑"/>
                <w:sz w:val="20"/>
                <w:szCs w:val="20"/>
              </w:rPr>
            </w:pPr>
            <w:r w:rsidRPr="00F23C3E">
              <w:rPr>
                <w:rFonts w:ascii="微软雅黑" w:eastAsia="微软雅黑" w:hAnsi="微软雅黑" w:cs="Arial"/>
                <w:sz w:val="20"/>
                <w:szCs w:val="20"/>
              </w:rPr>
              <w:lastRenderedPageBreak/>
              <w:t>签名校验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119655" w14:textId="77777777" w:rsidR="00D73FBC" w:rsidRPr="00F23C3E" w:rsidRDefault="00D73FBC" w:rsidP="00CB7825">
            <w:pPr>
              <w:spacing w:before="120" w:after="120" w:line="288" w:lineRule="auto"/>
              <w:ind w:left="180" w:right="180" w:firstLineChars="0" w:firstLine="0"/>
              <w:jc w:val="left"/>
              <w:rPr>
                <w:rFonts w:ascii="微软雅黑" w:eastAsia="微软雅黑" w:hAnsi="微软雅黑"/>
                <w:sz w:val="20"/>
                <w:szCs w:val="20"/>
              </w:rPr>
            </w:pPr>
            <w:proofErr w:type="spellStart"/>
            <w:r w:rsidRPr="00F23C3E">
              <w:rPr>
                <w:rFonts w:ascii="微软雅黑" w:eastAsia="微软雅黑" w:hAnsi="微软雅黑" w:cs="Consolas"/>
                <w:sz w:val="20"/>
                <w:szCs w:val="20"/>
                <w:shd w:val="clear" w:color="auto" w:fill="EFF0F1"/>
              </w:rPr>
              <w:t>VerifySignGatewayFilter</w:t>
            </w:r>
            <w:proofErr w:type="spellEnd"/>
            <w:r w:rsidRPr="00F23C3E">
              <w:rPr>
                <w:rFonts w:ascii="微软雅黑" w:eastAsia="微软雅黑" w:hAnsi="微软雅黑" w:cs="Arial"/>
                <w:sz w:val="20"/>
                <w:szCs w:val="20"/>
              </w:rPr>
              <w:t>、</w:t>
            </w:r>
            <w:proofErr w:type="spellStart"/>
            <w:r w:rsidRPr="00F23C3E">
              <w:rPr>
                <w:rFonts w:ascii="微软雅黑" w:eastAsia="微软雅黑" w:hAnsi="微软雅黑" w:cs="Consolas"/>
                <w:sz w:val="20"/>
                <w:szCs w:val="20"/>
                <w:shd w:val="clear" w:color="auto" w:fill="EFF0F1"/>
              </w:rPr>
              <w:t>VerifySignGbopGatewayFilter</w:t>
            </w:r>
            <w:proofErr w:type="spellEnd"/>
            <w:r w:rsidRPr="00F23C3E">
              <w:rPr>
                <w:rFonts w:ascii="微软雅黑" w:eastAsia="微软雅黑" w:hAnsi="微软雅黑" w:cs="Arial"/>
                <w:sz w:val="20"/>
                <w:szCs w:val="20"/>
              </w:rPr>
              <w:t>、</w:t>
            </w:r>
            <w:proofErr w:type="spellStart"/>
            <w:r w:rsidRPr="00F23C3E">
              <w:rPr>
                <w:rFonts w:ascii="微软雅黑" w:eastAsia="微软雅黑" w:hAnsi="微软雅黑" w:cs="Consolas"/>
                <w:sz w:val="20"/>
                <w:szCs w:val="20"/>
                <w:shd w:val="clear" w:color="auto" w:fill="EFF0F1"/>
              </w:rPr>
              <w:t>StandardSignUtils</w:t>
            </w:r>
            <w:proofErr w:type="spellEnd"/>
            <w:r w:rsidRPr="00F23C3E">
              <w:rPr>
                <w:rFonts w:ascii="微软雅黑" w:eastAsia="微软雅黑" w:hAnsi="微软雅黑" w:cs="Arial"/>
                <w:sz w:val="20"/>
                <w:szCs w:val="20"/>
              </w:rPr>
              <w:t>、</w:t>
            </w:r>
            <w:proofErr w:type="spellStart"/>
            <w:r w:rsidRPr="00F23C3E">
              <w:rPr>
                <w:rFonts w:ascii="微软雅黑" w:eastAsia="微软雅黑" w:hAnsi="微软雅黑" w:cs="Consolas"/>
                <w:sz w:val="20"/>
                <w:szCs w:val="20"/>
                <w:shd w:val="clear" w:color="auto" w:fill="EFF0F1"/>
              </w:rPr>
              <w:t>SignUtils</w:t>
            </w:r>
            <w:proofErr w:type="spellEnd"/>
          </w:p>
        </w:tc>
      </w:tr>
      <w:tr w:rsidR="00D73FBC" w14:paraId="46D73DD9" w14:textId="77777777" w:rsidTr="00A15564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6D94C0" w14:textId="77777777" w:rsidR="00D73FBC" w:rsidRPr="00F23C3E" w:rsidRDefault="00D73FBC" w:rsidP="00BC672E">
            <w:pPr>
              <w:spacing w:before="120" w:after="120" w:line="288" w:lineRule="auto"/>
              <w:ind w:left="180" w:right="180" w:firstLine="400"/>
              <w:jc w:val="left"/>
              <w:rPr>
                <w:rFonts w:ascii="微软雅黑" w:eastAsia="微软雅黑" w:hAnsi="微软雅黑"/>
                <w:sz w:val="20"/>
                <w:szCs w:val="20"/>
              </w:rPr>
            </w:pPr>
            <w:r w:rsidRPr="00F23C3E">
              <w:rPr>
                <w:rFonts w:ascii="微软雅黑" w:eastAsia="微软雅黑" w:hAnsi="微软雅黑" w:cs="Arial"/>
                <w:sz w:val="20"/>
                <w:szCs w:val="20"/>
              </w:rPr>
              <w:t>SQL 注入防护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F032BD" w14:textId="509A26BE" w:rsidR="00D73FBC" w:rsidRPr="00F23C3E" w:rsidRDefault="00D73FBC" w:rsidP="000E2672">
            <w:pPr>
              <w:spacing w:before="120" w:after="120" w:line="288" w:lineRule="auto"/>
              <w:ind w:left="180" w:right="180" w:firstLineChars="0" w:firstLine="0"/>
              <w:jc w:val="left"/>
              <w:rPr>
                <w:rFonts w:ascii="微软雅黑" w:eastAsia="微软雅黑" w:hAnsi="微软雅黑"/>
                <w:sz w:val="20"/>
                <w:szCs w:val="20"/>
              </w:rPr>
            </w:pPr>
            <w:proofErr w:type="spellStart"/>
            <w:r w:rsidRPr="00F23C3E">
              <w:rPr>
                <w:rFonts w:ascii="微软雅黑" w:eastAsia="微软雅黑" w:hAnsi="微软雅黑" w:cs="Consolas"/>
                <w:sz w:val="20"/>
                <w:szCs w:val="20"/>
                <w:shd w:val="clear" w:color="auto" w:fill="EFF0F1"/>
              </w:rPr>
              <w:t>SqlInjectionFilter</w:t>
            </w:r>
            <w:proofErr w:type="spellEnd"/>
            <w:r w:rsidR="000E2672">
              <w:rPr>
                <w:rFonts w:ascii="微软雅黑" w:eastAsia="微软雅黑" w:hAnsi="微软雅黑" w:cs="Arial" w:hint="eastAsia"/>
                <w:sz w:val="20"/>
                <w:szCs w:val="20"/>
              </w:rPr>
              <w:t>、</w:t>
            </w:r>
            <w:proofErr w:type="spellStart"/>
            <w:r w:rsidRPr="00F23C3E">
              <w:rPr>
                <w:rFonts w:ascii="微软雅黑" w:eastAsia="微软雅黑" w:hAnsi="微软雅黑" w:cs="Consolas"/>
                <w:sz w:val="20"/>
                <w:szCs w:val="20"/>
                <w:shd w:val="clear" w:color="auto" w:fill="EFF0F1"/>
              </w:rPr>
              <w:t>SqlInjectionRuleUtils</w:t>
            </w:r>
            <w:proofErr w:type="spellEnd"/>
          </w:p>
        </w:tc>
      </w:tr>
      <w:tr w:rsidR="00D73FBC" w14:paraId="0262D965" w14:textId="77777777" w:rsidTr="00A15564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6C88B8" w14:textId="77777777" w:rsidR="00D73FBC" w:rsidRPr="00F23C3E" w:rsidRDefault="00D73FBC" w:rsidP="00BC672E">
            <w:pPr>
              <w:spacing w:before="120" w:after="120" w:line="288" w:lineRule="auto"/>
              <w:ind w:left="180" w:right="180" w:firstLine="400"/>
              <w:jc w:val="left"/>
              <w:rPr>
                <w:rFonts w:ascii="微软雅黑" w:eastAsia="微软雅黑" w:hAnsi="微软雅黑"/>
                <w:sz w:val="20"/>
                <w:szCs w:val="20"/>
              </w:rPr>
            </w:pPr>
            <w:r w:rsidRPr="00F23C3E">
              <w:rPr>
                <w:rFonts w:ascii="微软雅黑" w:eastAsia="微软雅黑" w:hAnsi="微软雅黑" w:cs="Arial"/>
                <w:sz w:val="20"/>
                <w:szCs w:val="20"/>
              </w:rPr>
              <w:t>XSS 防护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C5E159" w14:textId="77777777" w:rsidR="00D73FBC" w:rsidRPr="00F23C3E" w:rsidRDefault="00D73FBC" w:rsidP="000318EE">
            <w:pPr>
              <w:spacing w:before="120" w:after="120" w:line="288" w:lineRule="auto"/>
              <w:ind w:left="180" w:right="180" w:firstLineChars="0" w:firstLine="0"/>
              <w:jc w:val="left"/>
              <w:rPr>
                <w:rFonts w:ascii="微软雅黑" w:eastAsia="微软雅黑" w:hAnsi="微软雅黑"/>
                <w:sz w:val="20"/>
                <w:szCs w:val="20"/>
              </w:rPr>
            </w:pPr>
            <w:proofErr w:type="spellStart"/>
            <w:r w:rsidRPr="00F23C3E">
              <w:rPr>
                <w:rFonts w:ascii="微软雅黑" w:eastAsia="微软雅黑" w:hAnsi="微软雅黑" w:cs="Consolas"/>
                <w:sz w:val="20"/>
                <w:szCs w:val="20"/>
                <w:shd w:val="clear" w:color="auto" w:fill="EFF0F1"/>
              </w:rPr>
              <w:t>XssInjectionFilter</w:t>
            </w:r>
            <w:proofErr w:type="spellEnd"/>
            <w:r w:rsidRPr="00F23C3E">
              <w:rPr>
                <w:rFonts w:ascii="微软雅黑" w:eastAsia="微软雅黑" w:hAnsi="微软雅黑" w:cs="Arial"/>
                <w:sz w:val="20"/>
                <w:szCs w:val="20"/>
              </w:rPr>
              <w:t>、</w:t>
            </w:r>
            <w:proofErr w:type="spellStart"/>
            <w:r w:rsidRPr="00F23C3E">
              <w:rPr>
                <w:rFonts w:ascii="微软雅黑" w:eastAsia="微软雅黑" w:hAnsi="微软雅黑" w:cs="Consolas"/>
                <w:sz w:val="20"/>
                <w:szCs w:val="20"/>
                <w:shd w:val="clear" w:color="auto" w:fill="EFF0F1"/>
              </w:rPr>
              <w:t>XssInjectionRuleUtils</w:t>
            </w:r>
            <w:proofErr w:type="spellEnd"/>
          </w:p>
        </w:tc>
      </w:tr>
      <w:tr w:rsidR="00D73FBC" w14:paraId="4FF79EEE" w14:textId="77777777" w:rsidTr="00A15564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3AA4CD" w14:textId="77777777" w:rsidR="00D73FBC" w:rsidRPr="00F23C3E" w:rsidRDefault="00D73FBC" w:rsidP="00BC672E">
            <w:pPr>
              <w:spacing w:before="120" w:after="120" w:line="288" w:lineRule="auto"/>
              <w:ind w:left="180" w:right="180" w:firstLine="400"/>
              <w:jc w:val="left"/>
              <w:rPr>
                <w:rFonts w:ascii="微软雅黑" w:eastAsia="微软雅黑" w:hAnsi="微软雅黑"/>
                <w:sz w:val="20"/>
                <w:szCs w:val="20"/>
              </w:rPr>
            </w:pPr>
            <w:r w:rsidRPr="00F23C3E">
              <w:rPr>
                <w:rFonts w:ascii="微软雅黑" w:eastAsia="微软雅黑" w:hAnsi="微软雅黑" w:cs="Arial"/>
                <w:sz w:val="20"/>
                <w:szCs w:val="20"/>
              </w:rPr>
              <w:t>响应签名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D10D49" w14:textId="77777777" w:rsidR="00D73FBC" w:rsidRPr="00F23C3E" w:rsidRDefault="00D73FBC" w:rsidP="000318EE">
            <w:pPr>
              <w:spacing w:before="120" w:after="120" w:line="288" w:lineRule="auto"/>
              <w:ind w:left="180" w:right="180" w:firstLineChars="0" w:firstLine="0"/>
              <w:jc w:val="left"/>
              <w:rPr>
                <w:rFonts w:ascii="微软雅黑" w:eastAsia="微软雅黑" w:hAnsi="微软雅黑"/>
                <w:sz w:val="20"/>
                <w:szCs w:val="20"/>
              </w:rPr>
            </w:pPr>
            <w:proofErr w:type="spellStart"/>
            <w:r w:rsidRPr="00F23C3E">
              <w:rPr>
                <w:rFonts w:ascii="微软雅黑" w:eastAsia="微软雅黑" w:hAnsi="微软雅黑" w:cs="Consolas"/>
                <w:sz w:val="20"/>
                <w:szCs w:val="20"/>
                <w:shd w:val="clear" w:color="auto" w:fill="EFF0F1"/>
              </w:rPr>
              <w:t>SignResponseBodyFilter</w:t>
            </w:r>
            <w:proofErr w:type="spellEnd"/>
            <w:r w:rsidRPr="00F23C3E">
              <w:rPr>
                <w:rFonts w:ascii="微软雅黑" w:eastAsia="微软雅黑" w:hAnsi="微软雅黑" w:cs="Arial"/>
                <w:sz w:val="20"/>
                <w:szCs w:val="20"/>
              </w:rPr>
              <w:t xml:space="preserve"> 对响应体做签名或验</w:t>
            </w:r>
            <w:proofErr w:type="gramStart"/>
            <w:r w:rsidRPr="00F23C3E">
              <w:rPr>
                <w:rFonts w:ascii="微软雅黑" w:eastAsia="微软雅黑" w:hAnsi="微软雅黑" w:cs="Arial"/>
                <w:sz w:val="20"/>
                <w:szCs w:val="20"/>
              </w:rPr>
              <w:t>签相关</w:t>
            </w:r>
            <w:proofErr w:type="gramEnd"/>
            <w:r w:rsidRPr="00F23C3E">
              <w:rPr>
                <w:rFonts w:ascii="微软雅黑" w:eastAsia="微软雅黑" w:hAnsi="微软雅黑" w:cs="Arial"/>
                <w:sz w:val="20"/>
                <w:szCs w:val="20"/>
              </w:rPr>
              <w:t>处理</w:t>
            </w:r>
          </w:p>
        </w:tc>
      </w:tr>
      <w:tr w:rsidR="00D73FBC" w14:paraId="1729F705" w14:textId="77777777" w:rsidTr="00A15564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990280" w14:textId="77777777" w:rsidR="00D73FBC" w:rsidRPr="00F23C3E" w:rsidRDefault="00D73FBC" w:rsidP="00BC672E">
            <w:pPr>
              <w:spacing w:before="120" w:after="120" w:line="288" w:lineRule="auto"/>
              <w:ind w:left="180" w:right="180" w:firstLine="400"/>
              <w:jc w:val="left"/>
              <w:rPr>
                <w:rFonts w:ascii="微软雅黑" w:eastAsia="微软雅黑" w:hAnsi="微软雅黑"/>
                <w:sz w:val="20"/>
                <w:szCs w:val="20"/>
              </w:rPr>
            </w:pPr>
            <w:r w:rsidRPr="00F23C3E">
              <w:rPr>
                <w:rFonts w:ascii="微软雅黑" w:eastAsia="微软雅黑" w:hAnsi="微软雅黑" w:cs="Arial"/>
                <w:sz w:val="20"/>
                <w:szCs w:val="20"/>
              </w:rPr>
              <w:t>限流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01D3E0" w14:textId="77777777" w:rsidR="00D73FBC" w:rsidRPr="00F23C3E" w:rsidRDefault="00D73FBC" w:rsidP="000318EE">
            <w:pPr>
              <w:spacing w:before="120" w:after="120" w:line="288" w:lineRule="auto"/>
              <w:ind w:left="180" w:right="180" w:firstLineChars="0" w:firstLine="0"/>
              <w:jc w:val="left"/>
              <w:rPr>
                <w:rFonts w:ascii="微软雅黑" w:eastAsia="微软雅黑" w:hAnsi="微软雅黑"/>
                <w:sz w:val="20"/>
                <w:szCs w:val="20"/>
              </w:rPr>
            </w:pPr>
            <w:proofErr w:type="spellStart"/>
            <w:r w:rsidRPr="00F23C3E">
              <w:rPr>
                <w:rFonts w:ascii="微软雅黑" w:eastAsia="微软雅黑" w:hAnsi="微软雅黑" w:cs="Consolas"/>
                <w:sz w:val="20"/>
                <w:szCs w:val="20"/>
                <w:shd w:val="clear" w:color="auto" w:fill="EFF0F1"/>
              </w:rPr>
              <w:t>GlobalRequestRateLimiterGatewayFilterFactory</w:t>
            </w:r>
            <w:proofErr w:type="spellEnd"/>
          </w:p>
        </w:tc>
      </w:tr>
      <w:tr w:rsidR="00D73FBC" w14:paraId="1259D513" w14:textId="77777777" w:rsidTr="00A15564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F62899" w14:textId="77777777" w:rsidR="00D73FBC" w:rsidRPr="00F23C3E" w:rsidRDefault="00D73FBC" w:rsidP="00BC672E">
            <w:pPr>
              <w:spacing w:before="120" w:after="120" w:line="288" w:lineRule="auto"/>
              <w:ind w:left="180" w:right="180" w:firstLine="400"/>
              <w:jc w:val="left"/>
              <w:rPr>
                <w:rFonts w:ascii="微软雅黑" w:eastAsia="微软雅黑" w:hAnsi="微软雅黑"/>
                <w:sz w:val="20"/>
                <w:szCs w:val="20"/>
              </w:rPr>
            </w:pPr>
            <w:r w:rsidRPr="00F23C3E">
              <w:rPr>
                <w:rFonts w:ascii="微软雅黑" w:eastAsia="微软雅黑" w:hAnsi="微软雅黑" w:cs="Arial"/>
                <w:sz w:val="20"/>
                <w:szCs w:val="20"/>
              </w:rPr>
              <w:t>灰度负载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804EBF" w14:textId="77777777" w:rsidR="00D73FBC" w:rsidRPr="00F23C3E" w:rsidRDefault="00D73FBC" w:rsidP="000318EE">
            <w:pPr>
              <w:spacing w:before="120" w:after="120" w:line="288" w:lineRule="auto"/>
              <w:ind w:left="180" w:right="180" w:firstLineChars="0" w:firstLine="0"/>
              <w:jc w:val="left"/>
              <w:rPr>
                <w:rFonts w:ascii="微软雅黑" w:eastAsia="微软雅黑" w:hAnsi="微软雅黑"/>
                <w:sz w:val="20"/>
                <w:szCs w:val="20"/>
              </w:rPr>
            </w:pPr>
            <w:proofErr w:type="spellStart"/>
            <w:r w:rsidRPr="00F23C3E">
              <w:rPr>
                <w:rFonts w:ascii="微软雅黑" w:eastAsia="微软雅黑" w:hAnsi="微软雅黑" w:cs="Consolas"/>
                <w:sz w:val="20"/>
                <w:szCs w:val="20"/>
                <w:shd w:val="clear" w:color="auto" w:fill="EFF0F1"/>
              </w:rPr>
              <w:t>GrayReactiveLoadBalancerClientFilter</w:t>
            </w:r>
            <w:proofErr w:type="spellEnd"/>
            <w:r w:rsidRPr="00F23C3E">
              <w:rPr>
                <w:rFonts w:ascii="微软雅黑" w:eastAsia="微软雅黑" w:hAnsi="微软雅黑" w:cs="Arial"/>
                <w:sz w:val="20"/>
                <w:szCs w:val="20"/>
              </w:rPr>
              <w:t>、</w:t>
            </w:r>
            <w:proofErr w:type="spellStart"/>
            <w:r w:rsidRPr="00F23C3E">
              <w:rPr>
                <w:rFonts w:ascii="微软雅黑" w:eastAsia="微软雅黑" w:hAnsi="微软雅黑" w:cs="Consolas"/>
                <w:sz w:val="20"/>
                <w:szCs w:val="20"/>
                <w:shd w:val="clear" w:color="auto" w:fill="EFF0F1"/>
              </w:rPr>
              <w:t>WeightRandomUtils</w:t>
            </w:r>
            <w:proofErr w:type="spellEnd"/>
          </w:p>
        </w:tc>
      </w:tr>
      <w:tr w:rsidR="00D73FBC" w14:paraId="61E2078C" w14:textId="77777777" w:rsidTr="00A15564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4FEBA8" w14:textId="77777777" w:rsidR="00D73FBC" w:rsidRPr="00F23C3E" w:rsidRDefault="00D73FBC" w:rsidP="00BC672E">
            <w:pPr>
              <w:spacing w:before="120" w:after="120" w:line="288" w:lineRule="auto"/>
              <w:ind w:left="180" w:right="180" w:firstLine="400"/>
              <w:jc w:val="left"/>
              <w:rPr>
                <w:rFonts w:ascii="微软雅黑" w:eastAsia="微软雅黑" w:hAnsi="微软雅黑"/>
                <w:sz w:val="20"/>
                <w:szCs w:val="20"/>
              </w:rPr>
            </w:pPr>
            <w:r w:rsidRPr="00F23C3E">
              <w:rPr>
                <w:rFonts w:ascii="微软雅黑" w:eastAsia="微软雅黑" w:hAnsi="微软雅黑" w:cs="Arial"/>
                <w:sz w:val="20"/>
                <w:szCs w:val="20"/>
              </w:rPr>
              <w:t>异常处理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1056E2" w14:textId="77777777" w:rsidR="00D73FBC" w:rsidRPr="00F23C3E" w:rsidRDefault="00D73FBC" w:rsidP="000318EE">
            <w:pPr>
              <w:spacing w:before="120" w:after="120" w:line="288" w:lineRule="auto"/>
              <w:ind w:left="180" w:right="180" w:firstLineChars="0" w:firstLine="0"/>
              <w:jc w:val="left"/>
              <w:rPr>
                <w:rFonts w:ascii="微软雅黑" w:eastAsia="微软雅黑" w:hAnsi="微软雅黑"/>
                <w:sz w:val="20"/>
                <w:szCs w:val="20"/>
              </w:rPr>
            </w:pPr>
            <w:proofErr w:type="spellStart"/>
            <w:r w:rsidRPr="00F23C3E">
              <w:rPr>
                <w:rFonts w:ascii="微软雅黑" w:eastAsia="微软雅黑" w:hAnsi="微软雅黑" w:cs="Consolas"/>
                <w:sz w:val="20"/>
                <w:szCs w:val="20"/>
                <w:shd w:val="clear" w:color="auto" w:fill="EFF0F1"/>
              </w:rPr>
              <w:t>GlobalExceptionHandler</w:t>
            </w:r>
            <w:proofErr w:type="spellEnd"/>
            <w:r w:rsidRPr="00F23C3E">
              <w:rPr>
                <w:rFonts w:ascii="微软雅黑" w:eastAsia="微软雅黑" w:hAnsi="微软雅黑" w:cs="Arial"/>
                <w:sz w:val="20"/>
                <w:szCs w:val="20"/>
              </w:rPr>
              <w:t xml:space="preserve"> 统一响应网关异常</w:t>
            </w:r>
          </w:p>
        </w:tc>
      </w:tr>
    </w:tbl>
    <w:p w14:paraId="0736D51A" w14:textId="77777777" w:rsidR="008C31A4" w:rsidRDefault="008C31A4" w:rsidP="008C31A4">
      <w:pPr>
        <w:spacing w:before="260" w:after="120" w:line="288" w:lineRule="auto"/>
        <w:ind w:left="180" w:right="180" w:firstLine="560"/>
        <w:jc w:val="left"/>
        <w:outlineLvl w:val="3"/>
      </w:pPr>
      <w:bookmarkStart w:id="19" w:name="heading_14"/>
      <w:bookmarkStart w:id="20" w:name="_Toc232683407"/>
      <w:r>
        <w:rPr>
          <w:rFonts w:ascii="Arial" w:eastAsia="等线" w:hAnsi="Arial" w:cs="Arial"/>
          <w:b/>
          <w:sz w:val="28"/>
        </w:rPr>
        <w:t xml:space="preserve">3.1.3 </w:t>
      </w:r>
      <w:r>
        <w:rPr>
          <w:rFonts w:ascii="Arial" w:eastAsia="等线" w:hAnsi="Arial" w:cs="Arial"/>
          <w:b/>
          <w:sz w:val="28"/>
        </w:rPr>
        <w:t>数据库设计</w:t>
      </w:r>
      <w:bookmarkEnd w:id="19"/>
      <w:bookmarkEnd w:id="20"/>
    </w:p>
    <w:p w14:paraId="5D9A0323" w14:textId="4BF1F4EA" w:rsidR="008C31A4" w:rsidRPr="005731E4" w:rsidRDefault="008C31A4" w:rsidP="008C31A4">
      <w:pPr>
        <w:spacing w:before="120" w:after="120" w:line="288" w:lineRule="auto"/>
        <w:ind w:left="180" w:right="180" w:firstLine="400"/>
        <w:jc w:val="left"/>
        <w:rPr>
          <w:rFonts w:ascii="微软雅黑" w:eastAsia="微软雅黑" w:hAnsi="微软雅黑"/>
          <w:sz w:val="20"/>
          <w:szCs w:val="20"/>
        </w:rPr>
      </w:pPr>
      <w:r w:rsidRPr="005731E4">
        <w:rPr>
          <w:rFonts w:ascii="微软雅黑" w:eastAsia="微软雅黑" w:hAnsi="微软雅黑" w:cs="Arial"/>
          <w:sz w:val="20"/>
          <w:szCs w:val="20"/>
        </w:rPr>
        <w:lastRenderedPageBreak/>
        <w:t>网关本身</w:t>
      </w:r>
      <w:r w:rsidR="00793ABC" w:rsidRPr="005731E4">
        <w:rPr>
          <w:rFonts w:ascii="微软雅黑" w:eastAsia="微软雅黑" w:hAnsi="微软雅黑" w:cs="Arial" w:hint="eastAsia"/>
          <w:sz w:val="20"/>
          <w:szCs w:val="20"/>
        </w:rPr>
        <w:t>无数据库。</w:t>
      </w:r>
      <w:r w:rsidRPr="005731E4">
        <w:rPr>
          <w:rFonts w:ascii="微软雅黑" w:eastAsia="微软雅黑" w:hAnsi="微软雅黑" w:cs="Arial"/>
          <w:sz w:val="20"/>
          <w:szCs w:val="20"/>
        </w:rPr>
        <w:t xml:space="preserve">运行依赖主要来自 </w:t>
      </w:r>
      <w:proofErr w:type="spellStart"/>
      <w:r w:rsidRPr="005731E4">
        <w:rPr>
          <w:rFonts w:ascii="微软雅黑" w:eastAsia="微软雅黑" w:hAnsi="微软雅黑" w:cs="Arial"/>
          <w:sz w:val="20"/>
          <w:szCs w:val="20"/>
        </w:rPr>
        <w:t>Nacos</w:t>
      </w:r>
      <w:proofErr w:type="spellEnd"/>
      <w:r w:rsidRPr="005731E4">
        <w:rPr>
          <w:rFonts w:ascii="微软雅黑" w:eastAsia="微软雅黑" w:hAnsi="微软雅黑" w:cs="Arial"/>
          <w:sz w:val="20"/>
          <w:szCs w:val="20"/>
        </w:rPr>
        <w:t xml:space="preserve"> 配置、Redis 和后端服务注册信息。相关安全、路由、白名单等配置建议放在 </w:t>
      </w:r>
      <w:proofErr w:type="spellStart"/>
      <w:r w:rsidRPr="005731E4">
        <w:rPr>
          <w:rFonts w:ascii="微软雅黑" w:eastAsia="微软雅黑" w:hAnsi="微软雅黑" w:cs="Arial"/>
          <w:sz w:val="20"/>
          <w:szCs w:val="20"/>
        </w:rPr>
        <w:t>Nacos</w:t>
      </w:r>
      <w:proofErr w:type="spellEnd"/>
      <w:r w:rsidRPr="005731E4">
        <w:rPr>
          <w:rFonts w:ascii="微软雅黑" w:eastAsia="微软雅黑" w:hAnsi="微软雅黑" w:cs="Arial"/>
          <w:sz w:val="20"/>
          <w:szCs w:val="20"/>
        </w:rPr>
        <w:t>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8C31A4" w14:paraId="1025E3BA" w14:textId="77777777" w:rsidTr="00BC672E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77347F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Consolas" w:eastAsia="Consolas" w:hAnsi="Consolas" w:cs="Consolas"/>
                <w:color w:val="646A73"/>
                <w:sz w:val="22"/>
              </w:rPr>
              <w:t>YAML</w:t>
            </w:r>
            <w:r>
              <w:rPr>
                <w:rFonts w:ascii="Consolas" w:eastAsia="Consolas" w:hAnsi="Consolas" w:cs="Consolas"/>
                <w:color w:val="646A73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t>spring: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cloud: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gateway: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  routes: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    - id: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dmp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-vehicle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     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uri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: lb://dmp-vehicle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      predicates: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        - Path=/vehicle/**</w:t>
            </w:r>
          </w:p>
        </w:tc>
      </w:tr>
    </w:tbl>
    <w:p w14:paraId="189E0627" w14:textId="77777777" w:rsidR="008C31A4" w:rsidRDefault="008C31A4" w:rsidP="008C31A4">
      <w:pPr>
        <w:spacing w:before="260" w:after="120" w:line="288" w:lineRule="auto"/>
        <w:ind w:left="180" w:right="180" w:firstLine="560"/>
        <w:jc w:val="left"/>
        <w:outlineLvl w:val="3"/>
      </w:pPr>
      <w:bookmarkStart w:id="21" w:name="heading_15"/>
      <w:bookmarkStart w:id="22" w:name="_Toc232683408"/>
      <w:r>
        <w:rPr>
          <w:rFonts w:ascii="Arial" w:eastAsia="等线" w:hAnsi="Arial" w:cs="Arial"/>
          <w:b/>
          <w:sz w:val="28"/>
        </w:rPr>
        <w:t xml:space="preserve">3.1.4 </w:t>
      </w:r>
      <w:r>
        <w:rPr>
          <w:rFonts w:ascii="Arial" w:eastAsia="等线" w:hAnsi="Arial" w:cs="Arial"/>
          <w:b/>
          <w:sz w:val="28"/>
        </w:rPr>
        <w:t>关键类设计</w:t>
      </w:r>
      <w:bookmarkEnd w:id="21"/>
      <w:bookmarkEnd w:id="22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40"/>
        <w:gridCol w:w="4140"/>
      </w:tblGrid>
      <w:tr w:rsidR="008C31A4" w14:paraId="7580834A" w14:textId="77777777" w:rsidTr="009D447B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5EC6C3" w14:textId="77777777" w:rsidR="008C31A4" w:rsidRPr="00CC3DD0" w:rsidRDefault="008C31A4" w:rsidP="00BC672E">
            <w:pPr>
              <w:spacing w:before="120" w:after="120" w:line="288" w:lineRule="auto"/>
              <w:ind w:left="180" w:right="180" w:firstLine="400"/>
              <w:jc w:val="left"/>
              <w:rPr>
                <w:rFonts w:ascii="微软雅黑" w:eastAsia="微软雅黑" w:hAnsi="微软雅黑"/>
                <w:sz w:val="20"/>
                <w:szCs w:val="20"/>
              </w:rPr>
            </w:pPr>
            <w:r w:rsidRPr="00CC3DD0">
              <w:rPr>
                <w:rFonts w:ascii="微软雅黑" w:eastAsia="微软雅黑" w:hAnsi="微软雅黑" w:cs="Arial"/>
                <w:sz w:val="20"/>
                <w:szCs w:val="20"/>
              </w:rPr>
              <w:t>类名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FBC9FC" w14:textId="77777777" w:rsidR="008C31A4" w:rsidRPr="00CC3DD0" w:rsidRDefault="008C31A4" w:rsidP="00BC672E">
            <w:pPr>
              <w:spacing w:before="120" w:after="120" w:line="288" w:lineRule="auto"/>
              <w:ind w:left="180" w:right="180" w:firstLine="400"/>
              <w:jc w:val="left"/>
              <w:rPr>
                <w:rFonts w:ascii="微软雅黑" w:eastAsia="微软雅黑" w:hAnsi="微软雅黑"/>
                <w:sz w:val="20"/>
                <w:szCs w:val="20"/>
              </w:rPr>
            </w:pPr>
            <w:r w:rsidRPr="00CC3DD0">
              <w:rPr>
                <w:rFonts w:ascii="微软雅黑" w:eastAsia="微软雅黑" w:hAnsi="微软雅黑" w:cs="Arial"/>
                <w:sz w:val="20"/>
                <w:szCs w:val="20"/>
              </w:rPr>
              <w:t>说明</w:t>
            </w:r>
          </w:p>
        </w:tc>
      </w:tr>
      <w:tr w:rsidR="008C31A4" w14:paraId="62AD8968" w14:textId="77777777" w:rsidTr="009D447B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39A2CF" w14:textId="77777777" w:rsidR="008C31A4" w:rsidRPr="00CC3DD0" w:rsidRDefault="008C31A4" w:rsidP="00FB4118">
            <w:pPr>
              <w:spacing w:before="120" w:after="120" w:line="288" w:lineRule="auto"/>
              <w:ind w:left="180" w:right="180" w:firstLine="400"/>
              <w:rPr>
                <w:rFonts w:ascii="微软雅黑" w:eastAsia="微软雅黑" w:hAnsi="微软雅黑"/>
                <w:sz w:val="20"/>
                <w:szCs w:val="20"/>
              </w:rPr>
            </w:pPr>
            <w:r w:rsidRPr="00CC3DD0">
              <w:rPr>
                <w:rFonts w:ascii="微软雅黑" w:eastAsia="微软雅黑" w:hAnsi="微软雅黑" w:cs="Consolas"/>
                <w:sz w:val="20"/>
                <w:szCs w:val="20"/>
                <w:shd w:val="clear" w:color="auto" w:fill="EFF0F1"/>
              </w:rPr>
              <w:t>GatewayApplication.java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27B73D" w14:textId="77777777" w:rsidR="008C31A4" w:rsidRPr="00CC3DD0" w:rsidRDefault="008C31A4" w:rsidP="00BC672E">
            <w:pPr>
              <w:spacing w:before="120" w:after="120" w:line="288" w:lineRule="auto"/>
              <w:ind w:left="180" w:right="180" w:firstLine="400"/>
              <w:jc w:val="left"/>
              <w:rPr>
                <w:rFonts w:ascii="微软雅黑" w:eastAsia="微软雅黑" w:hAnsi="微软雅黑"/>
                <w:sz w:val="20"/>
                <w:szCs w:val="20"/>
              </w:rPr>
            </w:pPr>
            <w:r w:rsidRPr="00CC3DD0">
              <w:rPr>
                <w:rFonts w:ascii="微软雅黑" w:eastAsia="微软雅黑" w:hAnsi="微软雅黑" w:cs="Arial"/>
                <w:sz w:val="20"/>
                <w:szCs w:val="20"/>
              </w:rPr>
              <w:t>网关启动类</w:t>
            </w:r>
          </w:p>
        </w:tc>
      </w:tr>
      <w:tr w:rsidR="008C31A4" w14:paraId="57613501" w14:textId="77777777" w:rsidTr="009D447B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7D4A5A" w14:textId="77777777" w:rsidR="008C31A4" w:rsidRPr="00CC3DD0" w:rsidRDefault="008C31A4" w:rsidP="00FB4118">
            <w:pPr>
              <w:spacing w:before="120" w:after="120" w:line="288" w:lineRule="auto"/>
              <w:ind w:left="180" w:right="180" w:firstLine="400"/>
              <w:rPr>
                <w:rFonts w:ascii="微软雅黑" w:eastAsia="微软雅黑" w:hAnsi="微软雅黑"/>
                <w:sz w:val="20"/>
                <w:szCs w:val="20"/>
              </w:rPr>
            </w:pPr>
            <w:r w:rsidRPr="00CC3DD0">
              <w:rPr>
                <w:rFonts w:ascii="微软雅黑" w:eastAsia="微软雅黑" w:hAnsi="微软雅黑" w:cs="Consolas"/>
                <w:sz w:val="20"/>
                <w:szCs w:val="20"/>
                <w:shd w:val="clear" w:color="auto" w:fill="EFF0F1"/>
              </w:rPr>
              <w:t>GatewayContext.java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9A23ED" w14:textId="77777777" w:rsidR="008C31A4" w:rsidRPr="00CC3DD0" w:rsidRDefault="008C31A4" w:rsidP="00BC672E">
            <w:pPr>
              <w:spacing w:before="120" w:after="120" w:line="288" w:lineRule="auto"/>
              <w:ind w:left="180" w:right="180" w:firstLine="400"/>
              <w:jc w:val="left"/>
              <w:rPr>
                <w:rFonts w:ascii="微软雅黑" w:eastAsia="微软雅黑" w:hAnsi="微软雅黑"/>
                <w:sz w:val="20"/>
                <w:szCs w:val="20"/>
              </w:rPr>
            </w:pPr>
            <w:r w:rsidRPr="00CC3DD0">
              <w:rPr>
                <w:rFonts w:ascii="微软雅黑" w:eastAsia="微软雅黑" w:hAnsi="微软雅黑" w:cs="Arial"/>
                <w:sz w:val="20"/>
                <w:szCs w:val="20"/>
              </w:rPr>
              <w:t>网关请求上下文</w:t>
            </w:r>
          </w:p>
        </w:tc>
      </w:tr>
      <w:tr w:rsidR="008C31A4" w14:paraId="571AA4F6" w14:textId="77777777" w:rsidTr="009D447B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3B5595" w14:textId="77777777" w:rsidR="008C31A4" w:rsidRPr="00CC3DD0" w:rsidRDefault="008C31A4" w:rsidP="00FB4118">
            <w:pPr>
              <w:spacing w:before="120" w:after="120" w:line="288" w:lineRule="auto"/>
              <w:ind w:left="180" w:right="180" w:firstLine="400"/>
              <w:rPr>
                <w:rFonts w:ascii="微软雅黑" w:eastAsia="微软雅黑" w:hAnsi="微软雅黑"/>
                <w:sz w:val="20"/>
                <w:szCs w:val="20"/>
              </w:rPr>
            </w:pPr>
            <w:r w:rsidRPr="00CC3DD0">
              <w:rPr>
                <w:rFonts w:ascii="微软雅黑" w:eastAsia="微软雅黑" w:hAnsi="微软雅黑" w:cs="Consolas"/>
                <w:sz w:val="20"/>
                <w:szCs w:val="20"/>
                <w:shd w:val="clear" w:color="auto" w:fill="EFF0F1"/>
              </w:rPr>
              <w:t>GatewayRequestContextFilter.java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4F1663" w14:textId="77777777" w:rsidR="008C31A4" w:rsidRPr="00CC3DD0" w:rsidRDefault="008C31A4" w:rsidP="00BC672E">
            <w:pPr>
              <w:spacing w:before="120" w:after="120" w:line="288" w:lineRule="auto"/>
              <w:ind w:left="180" w:right="180" w:firstLine="400"/>
              <w:jc w:val="left"/>
              <w:rPr>
                <w:rFonts w:ascii="微软雅黑" w:eastAsia="微软雅黑" w:hAnsi="微软雅黑"/>
                <w:sz w:val="20"/>
                <w:szCs w:val="20"/>
              </w:rPr>
            </w:pPr>
            <w:r w:rsidRPr="00CC3DD0">
              <w:rPr>
                <w:rFonts w:ascii="微软雅黑" w:eastAsia="微软雅黑" w:hAnsi="微软雅黑" w:cs="Arial"/>
                <w:sz w:val="20"/>
                <w:szCs w:val="20"/>
              </w:rPr>
              <w:t>请求上下文过滤器</w:t>
            </w:r>
          </w:p>
        </w:tc>
      </w:tr>
      <w:tr w:rsidR="008C31A4" w14:paraId="451898B2" w14:textId="77777777" w:rsidTr="009D447B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3758C5" w14:textId="77777777" w:rsidR="008C31A4" w:rsidRPr="00CC3DD0" w:rsidRDefault="008C31A4" w:rsidP="00FB4118">
            <w:pPr>
              <w:spacing w:before="120" w:after="120" w:line="288" w:lineRule="auto"/>
              <w:ind w:left="180" w:right="180" w:firstLine="400"/>
              <w:rPr>
                <w:rFonts w:ascii="微软雅黑" w:eastAsia="微软雅黑" w:hAnsi="微软雅黑"/>
                <w:sz w:val="20"/>
                <w:szCs w:val="20"/>
              </w:rPr>
            </w:pPr>
            <w:r w:rsidRPr="00CC3DD0">
              <w:rPr>
                <w:rFonts w:ascii="微软雅黑" w:eastAsia="微软雅黑" w:hAnsi="微软雅黑" w:cs="Consolas"/>
                <w:sz w:val="20"/>
                <w:szCs w:val="20"/>
                <w:shd w:val="clear" w:color="auto" w:fill="EFF0F1"/>
              </w:rPr>
              <w:t>GatewayRequestHeaderFilter.java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554A84" w14:textId="77777777" w:rsidR="008C31A4" w:rsidRPr="00CC3DD0" w:rsidRDefault="008C31A4" w:rsidP="00BC672E">
            <w:pPr>
              <w:spacing w:before="120" w:after="120" w:line="288" w:lineRule="auto"/>
              <w:ind w:left="180" w:right="180" w:firstLine="400"/>
              <w:jc w:val="left"/>
              <w:rPr>
                <w:rFonts w:ascii="微软雅黑" w:eastAsia="微软雅黑" w:hAnsi="微软雅黑"/>
                <w:sz w:val="20"/>
                <w:szCs w:val="20"/>
              </w:rPr>
            </w:pPr>
            <w:r w:rsidRPr="00CC3DD0">
              <w:rPr>
                <w:rFonts w:ascii="微软雅黑" w:eastAsia="微软雅黑" w:hAnsi="微软雅黑" w:cs="Arial"/>
                <w:sz w:val="20"/>
                <w:szCs w:val="20"/>
              </w:rPr>
              <w:t>Header 处理过滤器</w:t>
            </w:r>
          </w:p>
        </w:tc>
      </w:tr>
      <w:tr w:rsidR="008C31A4" w14:paraId="131ACF24" w14:textId="77777777" w:rsidTr="009D447B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A6D056" w14:textId="77777777" w:rsidR="008C31A4" w:rsidRPr="00CC3DD0" w:rsidRDefault="008C31A4" w:rsidP="00FB4118">
            <w:pPr>
              <w:spacing w:before="120" w:after="120" w:line="288" w:lineRule="auto"/>
              <w:ind w:left="180" w:right="180" w:firstLine="400"/>
              <w:rPr>
                <w:rFonts w:ascii="微软雅黑" w:eastAsia="微软雅黑" w:hAnsi="微软雅黑"/>
                <w:sz w:val="20"/>
                <w:szCs w:val="20"/>
              </w:rPr>
            </w:pPr>
            <w:r w:rsidRPr="00CC3DD0">
              <w:rPr>
                <w:rFonts w:ascii="微软雅黑" w:eastAsia="微软雅黑" w:hAnsi="微软雅黑" w:cs="Consolas"/>
                <w:sz w:val="20"/>
                <w:szCs w:val="20"/>
                <w:shd w:val="clear" w:color="auto" w:fill="EFF0F1"/>
              </w:rPr>
              <w:t>VerifySignGatewayFilter.java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934DC2" w14:textId="77777777" w:rsidR="008C31A4" w:rsidRPr="00CC3DD0" w:rsidRDefault="008C31A4" w:rsidP="00BC672E">
            <w:pPr>
              <w:spacing w:before="120" w:after="120" w:line="288" w:lineRule="auto"/>
              <w:ind w:left="180" w:right="180" w:firstLine="400"/>
              <w:jc w:val="left"/>
              <w:rPr>
                <w:rFonts w:ascii="微软雅黑" w:eastAsia="微软雅黑" w:hAnsi="微软雅黑"/>
                <w:sz w:val="20"/>
                <w:szCs w:val="20"/>
              </w:rPr>
            </w:pPr>
            <w:r w:rsidRPr="00CC3DD0">
              <w:rPr>
                <w:rFonts w:ascii="微软雅黑" w:eastAsia="微软雅黑" w:hAnsi="微软雅黑" w:cs="Arial"/>
                <w:sz w:val="20"/>
                <w:szCs w:val="20"/>
              </w:rPr>
              <w:t>标准签名校验过滤器</w:t>
            </w:r>
          </w:p>
        </w:tc>
      </w:tr>
      <w:tr w:rsidR="008C31A4" w14:paraId="3661422A" w14:textId="77777777" w:rsidTr="009D447B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894C62" w14:textId="77777777" w:rsidR="008C31A4" w:rsidRPr="00CC3DD0" w:rsidRDefault="008C31A4" w:rsidP="00FB4118">
            <w:pPr>
              <w:spacing w:before="120" w:after="120" w:line="288" w:lineRule="auto"/>
              <w:ind w:left="180" w:right="180" w:firstLine="400"/>
              <w:rPr>
                <w:rFonts w:ascii="微软雅黑" w:eastAsia="微软雅黑" w:hAnsi="微软雅黑"/>
                <w:sz w:val="20"/>
                <w:szCs w:val="20"/>
              </w:rPr>
            </w:pPr>
            <w:r w:rsidRPr="00CC3DD0">
              <w:rPr>
                <w:rFonts w:ascii="微软雅黑" w:eastAsia="微软雅黑" w:hAnsi="微软雅黑" w:cs="Consolas"/>
                <w:sz w:val="20"/>
                <w:szCs w:val="20"/>
                <w:shd w:val="clear" w:color="auto" w:fill="EFF0F1"/>
              </w:rPr>
              <w:lastRenderedPageBreak/>
              <w:t>VerifySignGbopGatewayFilter.java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43F6D5" w14:textId="77777777" w:rsidR="008C31A4" w:rsidRPr="00CC3DD0" w:rsidRDefault="008C31A4" w:rsidP="00BC672E">
            <w:pPr>
              <w:spacing w:before="120" w:after="120" w:line="288" w:lineRule="auto"/>
              <w:ind w:left="180" w:right="180" w:firstLine="400"/>
              <w:jc w:val="left"/>
              <w:rPr>
                <w:rFonts w:ascii="微软雅黑" w:eastAsia="微软雅黑" w:hAnsi="微软雅黑"/>
                <w:sz w:val="20"/>
                <w:szCs w:val="20"/>
              </w:rPr>
            </w:pPr>
            <w:r w:rsidRPr="00CC3DD0">
              <w:rPr>
                <w:rFonts w:ascii="微软雅黑" w:eastAsia="微软雅黑" w:hAnsi="微软雅黑" w:cs="Arial"/>
                <w:sz w:val="20"/>
                <w:szCs w:val="20"/>
              </w:rPr>
              <w:t>GBOP 场景签名校验过滤器</w:t>
            </w:r>
          </w:p>
        </w:tc>
      </w:tr>
      <w:tr w:rsidR="008C31A4" w14:paraId="42DC0F70" w14:textId="77777777" w:rsidTr="009D447B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34179B" w14:textId="77777777" w:rsidR="008C31A4" w:rsidRPr="00CC3DD0" w:rsidRDefault="008C31A4" w:rsidP="00BC672E">
            <w:pPr>
              <w:spacing w:before="120" w:after="120" w:line="288" w:lineRule="auto"/>
              <w:ind w:left="180" w:right="180" w:firstLine="400"/>
              <w:jc w:val="left"/>
              <w:rPr>
                <w:rFonts w:ascii="微软雅黑" w:eastAsia="微软雅黑" w:hAnsi="微软雅黑"/>
                <w:sz w:val="20"/>
                <w:szCs w:val="20"/>
              </w:rPr>
            </w:pPr>
            <w:r w:rsidRPr="00CC3DD0">
              <w:rPr>
                <w:rFonts w:ascii="微软雅黑" w:eastAsia="微软雅黑" w:hAnsi="微软雅黑" w:cs="Consolas"/>
                <w:sz w:val="20"/>
                <w:szCs w:val="20"/>
                <w:shd w:val="clear" w:color="auto" w:fill="EFF0F1"/>
              </w:rPr>
              <w:t>SignResponseBodyFilter.java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7A60B1" w14:textId="77777777" w:rsidR="008C31A4" w:rsidRPr="00CC3DD0" w:rsidRDefault="008C31A4" w:rsidP="00BC672E">
            <w:pPr>
              <w:spacing w:before="120" w:after="120" w:line="288" w:lineRule="auto"/>
              <w:ind w:left="180" w:right="180" w:firstLine="400"/>
              <w:jc w:val="left"/>
              <w:rPr>
                <w:rFonts w:ascii="微软雅黑" w:eastAsia="微软雅黑" w:hAnsi="微软雅黑"/>
                <w:sz w:val="20"/>
                <w:szCs w:val="20"/>
              </w:rPr>
            </w:pPr>
            <w:r w:rsidRPr="00CC3DD0">
              <w:rPr>
                <w:rFonts w:ascii="微软雅黑" w:eastAsia="微软雅黑" w:hAnsi="微软雅黑" w:cs="Arial"/>
                <w:sz w:val="20"/>
                <w:szCs w:val="20"/>
              </w:rPr>
              <w:t>响应签名过滤器</w:t>
            </w:r>
          </w:p>
        </w:tc>
      </w:tr>
      <w:tr w:rsidR="008C31A4" w14:paraId="647EF881" w14:textId="77777777" w:rsidTr="009D447B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490AD1" w14:textId="77777777" w:rsidR="008C31A4" w:rsidRPr="00CC3DD0" w:rsidRDefault="008C31A4" w:rsidP="00BC672E">
            <w:pPr>
              <w:spacing w:before="120" w:after="120" w:line="288" w:lineRule="auto"/>
              <w:ind w:left="180" w:right="180" w:firstLine="400"/>
              <w:jc w:val="left"/>
              <w:rPr>
                <w:rFonts w:ascii="微软雅黑" w:eastAsia="微软雅黑" w:hAnsi="微软雅黑"/>
                <w:sz w:val="20"/>
                <w:szCs w:val="20"/>
              </w:rPr>
            </w:pPr>
            <w:r w:rsidRPr="00CC3DD0">
              <w:rPr>
                <w:rFonts w:ascii="微软雅黑" w:eastAsia="微软雅黑" w:hAnsi="微软雅黑" w:cs="Consolas"/>
                <w:sz w:val="20"/>
                <w:szCs w:val="20"/>
                <w:shd w:val="clear" w:color="auto" w:fill="EFF0F1"/>
              </w:rPr>
              <w:t>SqlInjectionFilter.java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30A036" w14:textId="77777777" w:rsidR="008C31A4" w:rsidRPr="00CC3DD0" w:rsidRDefault="008C31A4" w:rsidP="00BC672E">
            <w:pPr>
              <w:spacing w:before="120" w:after="120" w:line="288" w:lineRule="auto"/>
              <w:ind w:left="180" w:right="180" w:firstLine="400"/>
              <w:jc w:val="left"/>
              <w:rPr>
                <w:rFonts w:ascii="微软雅黑" w:eastAsia="微软雅黑" w:hAnsi="微软雅黑"/>
                <w:sz w:val="20"/>
                <w:szCs w:val="20"/>
              </w:rPr>
            </w:pPr>
            <w:r w:rsidRPr="00CC3DD0">
              <w:rPr>
                <w:rFonts w:ascii="微软雅黑" w:eastAsia="微软雅黑" w:hAnsi="微软雅黑" w:cs="Arial"/>
                <w:sz w:val="20"/>
                <w:szCs w:val="20"/>
              </w:rPr>
              <w:t>SQL 注入过滤器</w:t>
            </w:r>
          </w:p>
        </w:tc>
      </w:tr>
      <w:tr w:rsidR="008C31A4" w14:paraId="299E8E89" w14:textId="77777777" w:rsidTr="009D447B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10523D" w14:textId="77777777" w:rsidR="008C31A4" w:rsidRPr="00CC3DD0" w:rsidRDefault="008C31A4" w:rsidP="00BC672E">
            <w:pPr>
              <w:spacing w:before="120" w:after="120" w:line="288" w:lineRule="auto"/>
              <w:ind w:left="180" w:right="180" w:firstLine="400"/>
              <w:jc w:val="left"/>
              <w:rPr>
                <w:rFonts w:ascii="微软雅黑" w:eastAsia="微软雅黑" w:hAnsi="微软雅黑"/>
                <w:sz w:val="20"/>
                <w:szCs w:val="20"/>
              </w:rPr>
            </w:pPr>
            <w:r w:rsidRPr="00CC3DD0">
              <w:rPr>
                <w:rFonts w:ascii="微软雅黑" w:eastAsia="微软雅黑" w:hAnsi="微软雅黑" w:cs="Consolas"/>
                <w:sz w:val="20"/>
                <w:szCs w:val="20"/>
                <w:shd w:val="clear" w:color="auto" w:fill="EFF0F1"/>
              </w:rPr>
              <w:t>XssInjectionFilter.java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2FF388" w14:textId="77777777" w:rsidR="008C31A4" w:rsidRPr="00CC3DD0" w:rsidRDefault="008C31A4" w:rsidP="00BC672E">
            <w:pPr>
              <w:spacing w:before="120" w:after="120" w:line="288" w:lineRule="auto"/>
              <w:ind w:left="180" w:right="180" w:firstLine="400"/>
              <w:jc w:val="left"/>
              <w:rPr>
                <w:rFonts w:ascii="微软雅黑" w:eastAsia="微软雅黑" w:hAnsi="微软雅黑"/>
                <w:sz w:val="20"/>
                <w:szCs w:val="20"/>
              </w:rPr>
            </w:pPr>
            <w:r w:rsidRPr="00CC3DD0">
              <w:rPr>
                <w:rFonts w:ascii="微软雅黑" w:eastAsia="微软雅黑" w:hAnsi="微软雅黑" w:cs="Arial"/>
                <w:sz w:val="20"/>
                <w:szCs w:val="20"/>
              </w:rPr>
              <w:t>XSS 过滤器</w:t>
            </w:r>
          </w:p>
        </w:tc>
      </w:tr>
      <w:tr w:rsidR="008C31A4" w14:paraId="551DC9F9" w14:textId="77777777" w:rsidTr="009D447B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CEE76D" w14:textId="77777777" w:rsidR="008C31A4" w:rsidRPr="00CC3DD0" w:rsidRDefault="008C31A4" w:rsidP="00BC672E">
            <w:pPr>
              <w:spacing w:before="120" w:after="120" w:line="288" w:lineRule="auto"/>
              <w:ind w:left="180" w:right="180" w:firstLine="400"/>
              <w:jc w:val="left"/>
              <w:rPr>
                <w:rFonts w:ascii="微软雅黑" w:eastAsia="微软雅黑" w:hAnsi="微软雅黑"/>
                <w:sz w:val="20"/>
                <w:szCs w:val="20"/>
              </w:rPr>
            </w:pPr>
            <w:r w:rsidRPr="00CC3DD0">
              <w:rPr>
                <w:rFonts w:ascii="微软雅黑" w:eastAsia="微软雅黑" w:hAnsi="微软雅黑" w:cs="Consolas"/>
                <w:sz w:val="20"/>
                <w:szCs w:val="20"/>
                <w:shd w:val="clear" w:color="auto" w:fill="EFF0F1"/>
              </w:rPr>
              <w:t>PasswordDecoderFilter.java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910948" w14:textId="77777777" w:rsidR="008C31A4" w:rsidRPr="00CC3DD0" w:rsidRDefault="008C31A4" w:rsidP="00BC672E">
            <w:pPr>
              <w:spacing w:before="120" w:after="120" w:line="288" w:lineRule="auto"/>
              <w:ind w:left="180" w:right="180" w:firstLine="400"/>
              <w:jc w:val="left"/>
              <w:rPr>
                <w:rFonts w:ascii="微软雅黑" w:eastAsia="微软雅黑" w:hAnsi="微软雅黑"/>
                <w:sz w:val="20"/>
                <w:szCs w:val="20"/>
              </w:rPr>
            </w:pPr>
            <w:r w:rsidRPr="00CC3DD0">
              <w:rPr>
                <w:rFonts w:ascii="微软雅黑" w:eastAsia="微软雅黑" w:hAnsi="微软雅黑" w:cs="Arial"/>
                <w:sz w:val="20"/>
                <w:szCs w:val="20"/>
              </w:rPr>
              <w:t>密码解码过滤器</w:t>
            </w:r>
          </w:p>
        </w:tc>
      </w:tr>
      <w:tr w:rsidR="008C31A4" w14:paraId="068D4CB7" w14:textId="77777777" w:rsidTr="009D447B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DA45D9" w14:textId="77777777" w:rsidR="008C31A4" w:rsidRPr="00CC3DD0" w:rsidRDefault="008C31A4" w:rsidP="00BC672E">
            <w:pPr>
              <w:spacing w:before="120" w:after="120" w:line="288" w:lineRule="auto"/>
              <w:ind w:left="180" w:right="180" w:firstLine="400"/>
              <w:jc w:val="left"/>
              <w:rPr>
                <w:rFonts w:ascii="微软雅黑" w:eastAsia="微软雅黑" w:hAnsi="微软雅黑"/>
                <w:sz w:val="20"/>
                <w:szCs w:val="20"/>
              </w:rPr>
            </w:pPr>
            <w:r w:rsidRPr="00CC3DD0">
              <w:rPr>
                <w:rFonts w:ascii="微软雅黑" w:eastAsia="微软雅黑" w:hAnsi="微软雅黑" w:cs="Consolas"/>
                <w:sz w:val="20"/>
                <w:szCs w:val="20"/>
                <w:shd w:val="clear" w:color="auto" w:fill="EFF0F1"/>
              </w:rPr>
              <w:t>GlobalRequestRateLimiterGatewayFilterFactory.java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B6815B" w14:textId="77777777" w:rsidR="008C31A4" w:rsidRPr="00CC3DD0" w:rsidRDefault="008C31A4" w:rsidP="00BC672E">
            <w:pPr>
              <w:spacing w:before="120" w:after="120" w:line="288" w:lineRule="auto"/>
              <w:ind w:left="180" w:right="180" w:firstLine="400"/>
              <w:jc w:val="left"/>
              <w:rPr>
                <w:rFonts w:ascii="微软雅黑" w:eastAsia="微软雅黑" w:hAnsi="微软雅黑"/>
                <w:sz w:val="20"/>
                <w:szCs w:val="20"/>
              </w:rPr>
            </w:pPr>
            <w:r w:rsidRPr="00CC3DD0">
              <w:rPr>
                <w:rFonts w:ascii="微软雅黑" w:eastAsia="微软雅黑" w:hAnsi="微软雅黑" w:cs="Arial"/>
                <w:sz w:val="20"/>
                <w:szCs w:val="20"/>
              </w:rPr>
              <w:t>全局限流过滤器工厂</w:t>
            </w:r>
          </w:p>
        </w:tc>
      </w:tr>
      <w:tr w:rsidR="008C31A4" w14:paraId="0146897C" w14:textId="77777777" w:rsidTr="009D447B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C4B4FC" w14:textId="77777777" w:rsidR="008C31A4" w:rsidRPr="00CC3DD0" w:rsidRDefault="008C31A4" w:rsidP="00BC672E">
            <w:pPr>
              <w:spacing w:before="120" w:after="120" w:line="288" w:lineRule="auto"/>
              <w:ind w:left="180" w:right="180" w:firstLine="400"/>
              <w:jc w:val="left"/>
              <w:rPr>
                <w:rFonts w:ascii="微软雅黑" w:eastAsia="微软雅黑" w:hAnsi="微软雅黑"/>
                <w:sz w:val="20"/>
                <w:szCs w:val="20"/>
              </w:rPr>
            </w:pPr>
            <w:r w:rsidRPr="00CC3DD0">
              <w:rPr>
                <w:rFonts w:ascii="微软雅黑" w:eastAsia="微软雅黑" w:hAnsi="微软雅黑" w:cs="Consolas"/>
                <w:sz w:val="20"/>
                <w:szCs w:val="20"/>
                <w:shd w:val="clear" w:color="auto" w:fill="EFF0F1"/>
              </w:rPr>
              <w:t>GrayReactiveLoadBalancerClientFilter.java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6023B5" w14:textId="77777777" w:rsidR="008C31A4" w:rsidRPr="00CC3DD0" w:rsidRDefault="008C31A4" w:rsidP="00BC672E">
            <w:pPr>
              <w:spacing w:before="120" w:after="120" w:line="288" w:lineRule="auto"/>
              <w:ind w:left="180" w:right="180" w:firstLine="400"/>
              <w:jc w:val="left"/>
              <w:rPr>
                <w:rFonts w:ascii="微软雅黑" w:eastAsia="微软雅黑" w:hAnsi="微软雅黑"/>
                <w:sz w:val="20"/>
                <w:szCs w:val="20"/>
              </w:rPr>
            </w:pPr>
            <w:r w:rsidRPr="00CC3DD0">
              <w:rPr>
                <w:rFonts w:ascii="微软雅黑" w:eastAsia="微软雅黑" w:hAnsi="微软雅黑" w:cs="Arial"/>
                <w:sz w:val="20"/>
                <w:szCs w:val="20"/>
              </w:rPr>
              <w:t>灰度负载均衡过滤器</w:t>
            </w:r>
          </w:p>
        </w:tc>
      </w:tr>
      <w:tr w:rsidR="008C31A4" w14:paraId="0A31F03B" w14:textId="77777777" w:rsidTr="009D447B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150C67" w14:textId="77777777" w:rsidR="008C31A4" w:rsidRPr="00CC3DD0" w:rsidRDefault="008C31A4" w:rsidP="00BC672E">
            <w:pPr>
              <w:spacing w:before="120" w:after="120" w:line="288" w:lineRule="auto"/>
              <w:ind w:left="180" w:right="180" w:firstLine="400"/>
              <w:jc w:val="left"/>
              <w:rPr>
                <w:rFonts w:ascii="微软雅黑" w:eastAsia="微软雅黑" w:hAnsi="微软雅黑"/>
                <w:sz w:val="20"/>
                <w:szCs w:val="20"/>
              </w:rPr>
            </w:pPr>
            <w:r w:rsidRPr="00CC3DD0">
              <w:rPr>
                <w:rFonts w:ascii="微软雅黑" w:eastAsia="微软雅黑" w:hAnsi="微软雅黑" w:cs="Consolas"/>
                <w:sz w:val="20"/>
                <w:szCs w:val="20"/>
                <w:shd w:val="clear" w:color="auto" w:fill="EFF0F1"/>
              </w:rPr>
              <w:t>RedisOAuth2AuthService.java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89814A" w14:textId="77777777" w:rsidR="008C31A4" w:rsidRPr="00CC3DD0" w:rsidRDefault="008C31A4" w:rsidP="00BC672E">
            <w:pPr>
              <w:spacing w:before="120" w:after="120" w:line="288" w:lineRule="auto"/>
              <w:ind w:left="180" w:right="180" w:firstLine="400"/>
              <w:jc w:val="left"/>
              <w:rPr>
                <w:rFonts w:ascii="微软雅黑" w:eastAsia="微软雅黑" w:hAnsi="微软雅黑"/>
                <w:sz w:val="20"/>
                <w:szCs w:val="20"/>
              </w:rPr>
            </w:pPr>
            <w:r w:rsidRPr="00CC3DD0">
              <w:rPr>
                <w:rFonts w:ascii="微软雅黑" w:eastAsia="微软雅黑" w:hAnsi="微软雅黑" w:cs="Arial"/>
                <w:sz w:val="20"/>
                <w:szCs w:val="20"/>
              </w:rPr>
              <w:t>Redis OAuth2 鉴权服务</w:t>
            </w:r>
          </w:p>
        </w:tc>
      </w:tr>
      <w:tr w:rsidR="008C31A4" w14:paraId="24FCD8A5" w14:textId="77777777" w:rsidTr="009D447B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D9B84A" w14:textId="77777777" w:rsidR="008C31A4" w:rsidRPr="00CC3DD0" w:rsidRDefault="008C31A4" w:rsidP="00BC672E">
            <w:pPr>
              <w:spacing w:before="120" w:after="120" w:line="288" w:lineRule="auto"/>
              <w:ind w:left="180" w:right="180" w:firstLine="400"/>
              <w:jc w:val="left"/>
              <w:rPr>
                <w:rFonts w:ascii="微软雅黑" w:eastAsia="微软雅黑" w:hAnsi="微软雅黑"/>
                <w:sz w:val="20"/>
                <w:szCs w:val="20"/>
              </w:rPr>
            </w:pPr>
            <w:r w:rsidRPr="00CC3DD0">
              <w:rPr>
                <w:rFonts w:ascii="微软雅黑" w:eastAsia="微软雅黑" w:hAnsi="微软雅黑" w:cs="Consolas"/>
                <w:sz w:val="20"/>
                <w:szCs w:val="20"/>
                <w:shd w:val="clear" w:color="auto" w:fill="EFF0F1"/>
              </w:rPr>
              <w:t>StandardSignUtils.java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7FB2D9" w14:textId="77777777" w:rsidR="008C31A4" w:rsidRPr="00CC3DD0" w:rsidRDefault="008C31A4" w:rsidP="00BC672E">
            <w:pPr>
              <w:spacing w:before="120" w:after="120" w:line="288" w:lineRule="auto"/>
              <w:ind w:left="180" w:right="180" w:firstLine="400"/>
              <w:jc w:val="left"/>
              <w:rPr>
                <w:rFonts w:ascii="微软雅黑" w:eastAsia="微软雅黑" w:hAnsi="微软雅黑"/>
                <w:sz w:val="20"/>
                <w:szCs w:val="20"/>
              </w:rPr>
            </w:pPr>
            <w:r w:rsidRPr="00CC3DD0">
              <w:rPr>
                <w:rFonts w:ascii="微软雅黑" w:eastAsia="微软雅黑" w:hAnsi="微软雅黑" w:cs="Arial"/>
                <w:sz w:val="20"/>
                <w:szCs w:val="20"/>
              </w:rPr>
              <w:t>标准签名工具</w:t>
            </w:r>
          </w:p>
        </w:tc>
      </w:tr>
      <w:tr w:rsidR="008C31A4" w14:paraId="3193F4FD" w14:textId="77777777" w:rsidTr="009D447B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0FF30F" w14:textId="77777777" w:rsidR="008C31A4" w:rsidRPr="00CC3DD0" w:rsidRDefault="008C31A4" w:rsidP="00BC672E">
            <w:pPr>
              <w:spacing w:before="120" w:after="120" w:line="288" w:lineRule="auto"/>
              <w:ind w:left="180" w:right="180" w:firstLine="400"/>
              <w:jc w:val="left"/>
              <w:rPr>
                <w:rFonts w:ascii="微软雅黑" w:eastAsia="微软雅黑" w:hAnsi="微软雅黑"/>
                <w:sz w:val="20"/>
                <w:szCs w:val="20"/>
              </w:rPr>
            </w:pPr>
            <w:r w:rsidRPr="00CC3DD0">
              <w:rPr>
                <w:rFonts w:ascii="微软雅黑" w:eastAsia="微软雅黑" w:hAnsi="微软雅黑" w:cs="Consolas"/>
                <w:sz w:val="20"/>
                <w:szCs w:val="20"/>
                <w:shd w:val="clear" w:color="auto" w:fill="EFF0F1"/>
              </w:rPr>
              <w:t>SqlInjectionRuleUtils.java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EC3401" w14:textId="77777777" w:rsidR="008C31A4" w:rsidRPr="00CC3DD0" w:rsidRDefault="008C31A4" w:rsidP="00BC672E">
            <w:pPr>
              <w:spacing w:before="120" w:after="120" w:line="288" w:lineRule="auto"/>
              <w:ind w:left="180" w:right="180" w:firstLine="400"/>
              <w:jc w:val="left"/>
              <w:rPr>
                <w:rFonts w:ascii="微软雅黑" w:eastAsia="微软雅黑" w:hAnsi="微软雅黑"/>
                <w:sz w:val="20"/>
                <w:szCs w:val="20"/>
              </w:rPr>
            </w:pPr>
            <w:r w:rsidRPr="00CC3DD0">
              <w:rPr>
                <w:rFonts w:ascii="微软雅黑" w:eastAsia="微软雅黑" w:hAnsi="微软雅黑" w:cs="Arial"/>
                <w:sz w:val="20"/>
                <w:szCs w:val="20"/>
              </w:rPr>
              <w:t>SQL 注入规则工具</w:t>
            </w:r>
          </w:p>
        </w:tc>
      </w:tr>
      <w:tr w:rsidR="008C31A4" w14:paraId="41FB7E09" w14:textId="77777777" w:rsidTr="009D447B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2A5399" w14:textId="77777777" w:rsidR="008C31A4" w:rsidRPr="00CC3DD0" w:rsidRDefault="008C31A4" w:rsidP="00BC672E">
            <w:pPr>
              <w:spacing w:before="120" w:after="120" w:line="288" w:lineRule="auto"/>
              <w:ind w:left="180" w:right="180" w:firstLine="400"/>
              <w:jc w:val="left"/>
              <w:rPr>
                <w:rFonts w:ascii="微软雅黑" w:eastAsia="微软雅黑" w:hAnsi="微软雅黑"/>
                <w:sz w:val="20"/>
                <w:szCs w:val="20"/>
              </w:rPr>
            </w:pPr>
            <w:r w:rsidRPr="00CC3DD0">
              <w:rPr>
                <w:rFonts w:ascii="微软雅黑" w:eastAsia="微软雅黑" w:hAnsi="微软雅黑" w:cs="Consolas"/>
                <w:sz w:val="20"/>
                <w:szCs w:val="20"/>
                <w:shd w:val="clear" w:color="auto" w:fill="EFF0F1"/>
              </w:rPr>
              <w:t>XssInjectionRuleUtils.java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D5C536" w14:textId="77777777" w:rsidR="008C31A4" w:rsidRPr="00CC3DD0" w:rsidRDefault="008C31A4" w:rsidP="00BC672E">
            <w:pPr>
              <w:spacing w:before="120" w:after="120" w:line="288" w:lineRule="auto"/>
              <w:ind w:left="180" w:right="180" w:firstLine="400"/>
              <w:jc w:val="left"/>
              <w:rPr>
                <w:rFonts w:ascii="微软雅黑" w:eastAsia="微软雅黑" w:hAnsi="微软雅黑"/>
                <w:sz w:val="20"/>
                <w:szCs w:val="20"/>
              </w:rPr>
            </w:pPr>
            <w:r w:rsidRPr="00CC3DD0">
              <w:rPr>
                <w:rFonts w:ascii="微软雅黑" w:eastAsia="微软雅黑" w:hAnsi="微软雅黑" w:cs="Arial"/>
                <w:sz w:val="20"/>
                <w:szCs w:val="20"/>
              </w:rPr>
              <w:t>XSS 规则工具</w:t>
            </w:r>
          </w:p>
        </w:tc>
      </w:tr>
    </w:tbl>
    <w:p w14:paraId="681EFBCE" w14:textId="77777777" w:rsidR="008C31A4" w:rsidRDefault="008C31A4" w:rsidP="008C31A4">
      <w:pPr>
        <w:spacing w:before="300" w:after="120" w:line="288" w:lineRule="auto"/>
        <w:ind w:left="180" w:right="180" w:firstLine="600"/>
        <w:jc w:val="left"/>
        <w:outlineLvl w:val="2"/>
      </w:pPr>
      <w:bookmarkStart w:id="23" w:name="heading_16"/>
      <w:bookmarkStart w:id="24" w:name="_Toc232683409"/>
      <w:r>
        <w:rPr>
          <w:rFonts w:ascii="Arial" w:eastAsia="等线" w:hAnsi="Arial" w:cs="Arial"/>
          <w:b/>
          <w:sz w:val="30"/>
        </w:rPr>
        <w:t xml:space="preserve">3.2 </w:t>
      </w:r>
      <w:r>
        <w:rPr>
          <w:rFonts w:ascii="Arial" w:eastAsia="等线" w:hAnsi="Arial" w:cs="Arial"/>
          <w:b/>
          <w:sz w:val="30"/>
        </w:rPr>
        <w:t>开放接口服务功能设计</w:t>
      </w:r>
      <w:bookmarkEnd w:id="23"/>
      <w:bookmarkEnd w:id="24"/>
    </w:p>
    <w:p w14:paraId="07AEF431" w14:textId="77777777" w:rsidR="008C31A4" w:rsidRDefault="008C31A4" w:rsidP="008C31A4">
      <w:pPr>
        <w:spacing w:before="260" w:after="120" w:line="288" w:lineRule="auto"/>
        <w:ind w:left="180" w:right="180" w:firstLine="560"/>
        <w:jc w:val="left"/>
        <w:outlineLvl w:val="3"/>
      </w:pPr>
      <w:bookmarkStart w:id="25" w:name="heading_17"/>
      <w:bookmarkStart w:id="26" w:name="_Toc232683410"/>
      <w:r>
        <w:rPr>
          <w:rFonts w:ascii="Arial" w:eastAsia="等线" w:hAnsi="Arial" w:cs="Arial"/>
          <w:b/>
          <w:sz w:val="28"/>
        </w:rPr>
        <w:lastRenderedPageBreak/>
        <w:t xml:space="preserve">3.2.1 </w:t>
      </w:r>
      <w:r>
        <w:rPr>
          <w:rFonts w:ascii="Arial" w:eastAsia="等线" w:hAnsi="Arial" w:cs="Arial"/>
          <w:b/>
          <w:sz w:val="28"/>
        </w:rPr>
        <w:t>总体结构</w:t>
      </w:r>
      <w:bookmarkEnd w:id="25"/>
      <w:bookmarkEnd w:id="26"/>
    </w:p>
    <w:p w14:paraId="5DDAB3EC" w14:textId="1380A9DE" w:rsidR="008C31A4" w:rsidRPr="005731E4" w:rsidRDefault="008C31A4" w:rsidP="008C31A4">
      <w:pPr>
        <w:spacing w:before="120" w:after="120" w:line="288" w:lineRule="auto"/>
        <w:ind w:left="180" w:right="180" w:firstLine="400"/>
        <w:jc w:val="left"/>
        <w:rPr>
          <w:rFonts w:ascii="微软雅黑" w:eastAsia="微软雅黑" w:hAnsi="微软雅黑" w:cs="Arial"/>
          <w:sz w:val="20"/>
          <w:szCs w:val="20"/>
        </w:rPr>
      </w:pPr>
      <w:proofErr w:type="spellStart"/>
      <w:r w:rsidRPr="005731E4">
        <w:rPr>
          <w:rFonts w:ascii="微软雅黑" w:eastAsia="微软雅黑" w:hAnsi="微软雅黑" w:cs="Consolas"/>
          <w:sz w:val="20"/>
          <w:szCs w:val="20"/>
          <w:shd w:val="clear" w:color="auto" w:fill="EFF0F1"/>
        </w:rPr>
        <w:t>dmp-openapi</w:t>
      </w:r>
      <w:proofErr w:type="spellEnd"/>
      <w:r w:rsidRPr="005731E4">
        <w:rPr>
          <w:rFonts w:ascii="微软雅黑" w:eastAsia="微软雅黑" w:hAnsi="微软雅黑" w:cs="Arial"/>
          <w:sz w:val="20"/>
          <w:szCs w:val="20"/>
        </w:rPr>
        <w:t xml:space="preserve"> 对外暴露 HTTP 和 Dubbo 能力，负责封装 TSP、ESB、PKI、KMS、VSP 等外部系统。其 Dubbo 服务在 </w:t>
      </w:r>
      <w:proofErr w:type="spellStart"/>
      <w:r w:rsidRPr="005731E4">
        <w:rPr>
          <w:rFonts w:ascii="微软雅黑" w:eastAsia="微软雅黑" w:hAnsi="微软雅黑" w:cs="Arial"/>
          <w:sz w:val="20"/>
          <w:szCs w:val="20"/>
        </w:rPr>
        <w:t>Nacos</w:t>
      </w:r>
      <w:proofErr w:type="spellEnd"/>
      <w:r w:rsidRPr="005731E4">
        <w:rPr>
          <w:rFonts w:ascii="微软雅黑" w:eastAsia="微软雅黑" w:hAnsi="微软雅黑" w:cs="Arial"/>
          <w:sz w:val="20"/>
          <w:szCs w:val="20"/>
        </w:rPr>
        <w:t xml:space="preserve"> 注册，供其他内部服务调用。</w:t>
      </w:r>
    </w:p>
    <w:p w14:paraId="4A01679D" w14:textId="2AEE3890" w:rsidR="00FB4118" w:rsidRDefault="00FB4118" w:rsidP="00FB4118">
      <w:pPr>
        <w:spacing w:before="120" w:after="120" w:line="288" w:lineRule="auto"/>
        <w:ind w:leftChars="55" w:left="99" w:right="180" w:firstLineChars="111"/>
        <w:jc w:val="left"/>
        <w:rPr>
          <w:rFonts w:hint="eastAsia"/>
        </w:rPr>
      </w:pPr>
      <w:r>
        <w:rPr>
          <w:noProof/>
        </w:rPr>
        <w:drawing>
          <wp:inline distT="0" distB="0" distL="0" distR="0" wp14:anchorId="0FFCA736" wp14:editId="170987BF">
            <wp:extent cx="5274310" cy="836295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3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28C90" w14:textId="77777777" w:rsidR="008C31A4" w:rsidRDefault="008C31A4" w:rsidP="008C31A4">
      <w:pPr>
        <w:spacing w:before="260" w:after="120" w:line="288" w:lineRule="auto"/>
        <w:ind w:left="180" w:right="180" w:firstLine="560"/>
        <w:jc w:val="left"/>
        <w:outlineLvl w:val="3"/>
      </w:pPr>
      <w:bookmarkStart w:id="27" w:name="heading_18"/>
      <w:bookmarkStart w:id="28" w:name="_Toc232683411"/>
      <w:r>
        <w:rPr>
          <w:rFonts w:ascii="Arial" w:eastAsia="等线" w:hAnsi="Arial" w:cs="Arial"/>
          <w:b/>
          <w:sz w:val="28"/>
        </w:rPr>
        <w:t xml:space="preserve">3.2.2 </w:t>
      </w:r>
      <w:r>
        <w:rPr>
          <w:rFonts w:ascii="Arial" w:eastAsia="等线" w:hAnsi="Arial" w:cs="Arial"/>
          <w:b/>
          <w:sz w:val="28"/>
        </w:rPr>
        <w:t>模块及功能划分点</w:t>
      </w:r>
      <w:bookmarkEnd w:id="27"/>
      <w:bookmarkEnd w:id="28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40"/>
        <w:gridCol w:w="4140"/>
      </w:tblGrid>
      <w:tr w:rsidR="008C31A4" w:rsidRPr="005731E4" w14:paraId="77815FC1" w14:textId="77777777" w:rsidTr="00C9718A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B7218B" w14:textId="77777777" w:rsidR="008C31A4" w:rsidRPr="005731E4" w:rsidRDefault="008C31A4" w:rsidP="00BC672E">
            <w:pPr>
              <w:spacing w:before="120" w:after="120" w:line="288" w:lineRule="auto"/>
              <w:ind w:left="180" w:right="180" w:firstLine="400"/>
              <w:jc w:val="left"/>
              <w:rPr>
                <w:rFonts w:ascii="微软雅黑" w:eastAsia="微软雅黑" w:hAnsi="微软雅黑"/>
                <w:sz w:val="20"/>
                <w:szCs w:val="20"/>
              </w:rPr>
            </w:pPr>
            <w:r w:rsidRPr="005731E4">
              <w:rPr>
                <w:rFonts w:ascii="微软雅黑" w:eastAsia="微软雅黑" w:hAnsi="微软雅黑" w:cs="Arial"/>
                <w:sz w:val="20"/>
                <w:szCs w:val="20"/>
              </w:rPr>
              <w:t>功能模块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8E91F0" w14:textId="77777777" w:rsidR="008C31A4" w:rsidRPr="005731E4" w:rsidRDefault="008C31A4" w:rsidP="00BC672E">
            <w:pPr>
              <w:spacing w:before="120" w:after="120" w:line="288" w:lineRule="auto"/>
              <w:ind w:left="180" w:right="180" w:firstLine="400"/>
              <w:jc w:val="left"/>
              <w:rPr>
                <w:rFonts w:ascii="微软雅黑" w:eastAsia="微软雅黑" w:hAnsi="微软雅黑"/>
                <w:sz w:val="20"/>
                <w:szCs w:val="20"/>
              </w:rPr>
            </w:pPr>
            <w:r w:rsidRPr="005731E4">
              <w:rPr>
                <w:rFonts w:ascii="微软雅黑" w:eastAsia="微软雅黑" w:hAnsi="微软雅黑" w:cs="Arial"/>
                <w:sz w:val="20"/>
                <w:szCs w:val="20"/>
              </w:rPr>
              <w:t>说明</w:t>
            </w:r>
          </w:p>
        </w:tc>
      </w:tr>
      <w:tr w:rsidR="008C31A4" w:rsidRPr="005731E4" w14:paraId="5586578F" w14:textId="77777777" w:rsidTr="00C9718A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435877" w14:textId="77777777" w:rsidR="008C31A4" w:rsidRPr="005731E4" w:rsidRDefault="008C31A4" w:rsidP="00BC672E">
            <w:pPr>
              <w:spacing w:before="120" w:after="120" w:line="288" w:lineRule="auto"/>
              <w:ind w:left="180" w:right="180" w:firstLine="400"/>
              <w:jc w:val="left"/>
              <w:rPr>
                <w:rFonts w:ascii="微软雅黑" w:eastAsia="微软雅黑" w:hAnsi="微软雅黑"/>
                <w:sz w:val="20"/>
                <w:szCs w:val="20"/>
              </w:rPr>
            </w:pPr>
            <w:r w:rsidRPr="005731E4">
              <w:rPr>
                <w:rFonts w:ascii="微软雅黑" w:eastAsia="微软雅黑" w:hAnsi="微软雅黑" w:cs="Arial"/>
                <w:sz w:val="20"/>
                <w:szCs w:val="20"/>
              </w:rPr>
              <w:t>TSP 接口封装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A58FB1" w14:textId="77777777" w:rsidR="008C31A4" w:rsidRPr="005731E4" w:rsidRDefault="008C31A4" w:rsidP="00BC672E">
            <w:pPr>
              <w:spacing w:before="120" w:after="120" w:line="288" w:lineRule="auto"/>
              <w:ind w:left="180" w:right="180" w:firstLine="400"/>
              <w:jc w:val="left"/>
              <w:rPr>
                <w:rFonts w:ascii="微软雅黑" w:eastAsia="微软雅黑" w:hAnsi="微软雅黑"/>
                <w:sz w:val="20"/>
                <w:szCs w:val="20"/>
              </w:rPr>
            </w:pPr>
            <w:r w:rsidRPr="005731E4">
              <w:rPr>
                <w:rFonts w:ascii="微软雅黑" w:eastAsia="微软雅黑" w:hAnsi="微软雅黑" w:cs="Arial"/>
                <w:sz w:val="20"/>
                <w:szCs w:val="20"/>
              </w:rPr>
              <w:t>连接认证、设备信息、设备变更、通知、单任务等 TSP 数据交互</w:t>
            </w:r>
          </w:p>
        </w:tc>
      </w:tr>
      <w:tr w:rsidR="008C31A4" w:rsidRPr="005731E4" w14:paraId="6C037744" w14:textId="77777777" w:rsidTr="00C9718A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D9F61F" w14:textId="77777777" w:rsidR="008C31A4" w:rsidRPr="005731E4" w:rsidRDefault="008C31A4" w:rsidP="00BC672E">
            <w:pPr>
              <w:spacing w:before="120" w:after="120" w:line="288" w:lineRule="auto"/>
              <w:ind w:left="180" w:right="180" w:firstLine="400"/>
              <w:jc w:val="left"/>
              <w:rPr>
                <w:rFonts w:ascii="微软雅黑" w:eastAsia="微软雅黑" w:hAnsi="微软雅黑"/>
                <w:sz w:val="20"/>
                <w:szCs w:val="20"/>
              </w:rPr>
            </w:pPr>
            <w:r w:rsidRPr="005731E4">
              <w:rPr>
                <w:rFonts w:ascii="微软雅黑" w:eastAsia="微软雅黑" w:hAnsi="微软雅黑" w:cs="Arial"/>
                <w:sz w:val="20"/>
                <w:szCs w:val="20"/>
              </w:rPr>
              <w:t>ESB/MES 封装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C3CFB0" w14:textId="77777777" w:rsidR="008C31A4" w:rsidRPr="005731E4" w:rsidRDefault="008C31A4" w:rsidP="00BC672E">
            <w:pPr>
              <w:spacing w:before="120" w:after="120" w:line="288" w:lineRule="auto"/>
              <w:ind w:left="180" w:right="180" w:firstLine="400"/>
              <w:jc w:val="left"/>
              <w:rPr>
                <w:rFonts w:ascii="微软雅黑" w:eastAsia="微软雅黑" w:hAnsi="微软雅黑"/>
                <w:sz w:val="20"/>
                <w:szCs w:val="20"/>
              </w:rPr>
            </w:pPr>
            <w:r w:rsidRPr="005731E4">
              <w:rPr>
                <w:rFonts w:ascii="微软雅黑" w:eastAsia="微软雅黑" w:hAnsi="微软雅黑" w:cs="Arial"/>
                <w:sz w:val="20"/>
                <w:szCs w:val="20"/>
              </w:rPr>
              <w:t>MES PIN 码等 ESB 查询能力</w:t>
            </w:r>
          </w:p>
        </w:tc>
      </w:tr>
      <w:tr w:rsidR="008C31A4" w:rsidRPr="005731E4" w14:paraId="69006F9D" w14:textId="77777777" w:rsidTr="00C9718A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034DDC" w14:textId="77777777" w:rsidR="008C31A4" w:rsidRPr="005731E4" w:rsidRDefault="008C31A4" w:rsidP="00BC672E">
            <w:pPr>
              <w:spacing w:before="120" w:after="120" w:line="288" w:lineRule="auto"/>
              <w:ind w:left="180" w:right="180" w:firstLine="400"/>
              <w:jc w:val="left"/>
              <w:rPr>
                <w:rFonts w:ascii="微软雅黑" w:eastAsia="微软雅黑" w:hAnsi="微软雅黑"/>
                <w:sz w:val="20"/>
                <w:szCs w:val="20"/>
              </w:rPr>
            </w:pPr>
            <w:r w:rsidRPr="005731E4">
              <w:rPr>
                <w:rFonts w:ascii="微软雅黑" w:eastAsia="微软雅黑" w:hAnsi="微软雅黑" w:cs="Arial"/>
                <w:sz w:val="20"/>
                <w:szCs w:val="20"/>
              </w:rPr>
              <w:t>APIR PKI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CEC8F7" w14:textId="77777777" w:rsidR="008C31A4" w:rsidRPr="005731E4" w:rsidRDefault="008C31A4" w:rsidP="00BC672E">
            <w:pPr>
              <w:spacing w:before="120" w:after="120" w:line="288" w:lineRule="auto"/>
              <w:ind w:left="180" w:right="180" w:firstLine="400"/>
              <w:jc w:val="left"/>
              <w:rPr>
                <w:rFonts w:ascii="微软雅黑" w:eastAsia="微软雅黑" w:hAnsi="微软雅黑"/>
                <w:sz w:val="20"/>
                <w:szCs w:val="20"/>
              </w:rPr>
            </w:pPr>
            <w:r w:rsidRPr="005731E4">
              <w:rPr>
                <w:rFonts w:ascii="微软雅黑" w:eastAsia="微软雅黑" w:hAnsi="微软雅黑" w:cs="Arial"/>
                <w:sz w:val="20"/>
                <w:szCs w:val="20"/>
              </w:rPr>
              <w:t>批量证书、设备证书相关能力</w:t>
            </w:r>
          </w:p>
        </w:tc>
      </w:tr>
      <w:tr w:rsidR="008C31A4" w:rsidRPr="005731E4" w14:paraId="74881C0A" w14:textId="77777777" w:rsidTr="00C9718A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C6C99A" w14:textId="77777777" w:rsidR="008C31A4" w:rsidRPr="005731E4" w:rsidRDefault="008C31A4" w:rsidP="00BC672E">
            <w:pPr>
              <w:spacing w:before="120" w:after="120" w:line="288" w:lineRule="auto"/>
              <w:ind w:left="180" w:right="180" w:firstLine="400"/>
              <w:jc w:val="left"/>
              <w:rPr>
                <w:rFonts w:ascii="微软雅黑" w:eastAsia="微软雅黑" w:hAnsi="微软雅黑"/>
                <w:sz w:val="20"/>
                <w:szCs w:val="20"/>
              </w:rPr>
            </w:pPr>
            <w:r w:rsidRPr="005731E4">
              <w:rPr>
                <w:rFonts w:ascii="微软雅黑" w:eastAsia="微软雅黑" w:hAnsi="微软雅黑" w:cs="Arial"/>
                <w:sz w:val="20"/>
                <w:szCs w:val="20"/>
              </w:rPr>
              <w:t>SCEP PKI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31048A" w14:textId="77777777" w:rsidR="008C31A4" w:rsidRPr="005731E4" w:rsidRDefault="008C31A4" w:rsidP="00BC672E">
            <w:pPr>
              <w:spacing w:before="120" w:after="120" w:line="288" w:lineRule="auto"/>
              <w:ind w:left="180" w:right="180" w:firstLine="400"/>
              <w:jc w:val="left"/>
              <w:rPr>
                <w:rFonts w:ascii="微软雅黑" w:eastAsia="微软雅黑" w:hAnsi="微软雅黑"/>
                <w:sz w:val="20"/>
                <w:szCs w:val="20"/>
              </w:rPr>
            </w:pPr>
            <w:r w:rsidRPr="005731E4">
              <w:rPr>
                <w:rFonts w:ascii="微软雅黑" w:eastAsia="微软雅黑" w:hAnsi="微软雅黑" w:cs="Arial"/>
                <w:sz w:val="20"/>
                <w:szCs w:val="20"/>
              </w:rPr>
              <w:t>SCEP 二进制证书/客户端查询能力</w:t>
            </w:r>
          </w:p>
        </w:tc>
      </w:tr>
      <w:tr w:rsidR="008C31A4" w:rsidRPr="005731E4" w14:paraId="25CA1003" w14:textId="77777777" w:rsidTr="00C9718A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A899DB" w14:textId="77777777" w:rsidR="008C31A4" w:rsidRPr="005731E4" w:rsidRDefault="008C31A4" w:rsidP="00BC672E">
            <w:pPr>
              <w:spacing w:before="120" w:after="120" w:line="288" w:lineRule="auto"/>
              <w:ind w:left="180" w:right="180" w:firstLine="400"/>
              <w:jc w:val="left"/>
              <w:rPr>
                <w:rFonts w:ascii="微软雅黑" w:eastAsia="微软雅黑" w:hAnsi="微软雅黑"/>
                <w:sz w:val="20"/>
                <w:szCs w:val="20"/>
              </w:rPr>
            </w:pPr>
            <w:r w:rsidRPr="005731E4">
              <w:rPr>
                <w:rFonts w:ascii="微软雅黑" w:eastAsia="微软雅黑" w:hAnsi="微软雅黑" w:cs="Arial"/>
                <w:sz w:val="20"/>
                <w:szCs w:val="20"/>
              </w:rPr>
              <w:t>KMS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232186" w14:textId="77777777" w:rsidR="008C31A4" w:rsidRPr="005731E4" w:rsidRDefault="008C31A4" w:rsidP="00BC672E">
            <w:pPr>
              <w:spacing w:before="120" w:after="120" w:line="288" w:lineRule="auto"/>
              <w:ind w:left="180" w:right="180" w:firstLine="400"/>
              <w:jc w:val="left"/>
              <w:rPr>
                <w:rFonts w:ascii="微软雅黑" w:eastAsia="微软雅黑" w:hAnsi="微软雅黑"/>
                <w:sz w:val="20"/>
                <w:szCs w:val="20"/>
              </w:rPr>
            </w:pPr>
            <w:r w:rsidRPr="005731E4">
              <w:rPr>
                <w:rFonts w:ascii="微软雅黑" w:eastAsia="微软雅黑" w:hAnsi="微软雅黑" w:cs="Arial"/>
                <w:sz w:val="20"/>
                <w:szCs w:val="20"/>
              </w:rPr>
              <w:t>签名公</w:t>
            </w:r>
            <w:proofErr w:type="gramStart"/>
            <w:r w:rsidRPr="005731E4">
              <w:rPr>
                <w:rFonts w:ascii="微软雅黑" w:eastAsia="微软雅黑" w:hAnsi="微软雅黑" w:cs="Arial"/>
                <w:sz w:val="20"/>
                <w:szCs w:val="20"/>
              </w:rPr>
              <w:t>钥</w:t>
            </w:r>
            <w:proofErr w:type="gramEnd"/>
            <w:r w:rsidRPr="005731E4">
              <w:rPr>
                <w:rFonts w:ascii="微软雅黑" w:eastAsia="微软雅黑" w:hAnsi="微软雅黑" w:cs="Arial"/>
                <w:sz w:val="20"/>
                <w:szCs w:val="20"/>
              </w:rPr>
              <w:t>、临时密钥签名、OBD License、OBD Log Key 等能力</w:t>
            </w:r>
          </w:p>
        </w:tc>
      </w:tr>
      <w:tr w:rsidR="008C31A4" w:rsidRPr="005731E4" w14:paraId="507723BA" w14:textId="77777777" w:rsidTr="00C9718A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D50028" w14:textId="77777777" w:rsidR="008C31A4" w:rsidRPr="005731E4" w:rsidRDefault="008C31A4" w:rsidP="00BC672E">
            <w:pPr>
              <w:spacing w:before="120" w:after="120" w:line="288" w:lineRule="auto"/>
              <w:ind w:left="180" w:right="180" w:firstLine="400"/>
              <w:jc w:val="left"/>
              <w:rPr>
                <w:rFonts w:ascii="微软雅黑" w:eastAsia="微软雅黑" w:hAnsi="微软雅黑"/>
                <w:sz w:val="20"/>
                <w:szCs w:val="20"/>
              </w:rPr>
            </w:pPr>
            <w:r w:rsidRPr="005731E4">
              <w:rPr>
                <w:rFonts w:ascii="微软雅黑" w:eastAsia="微软雅黑" w:hAnsi="微软雅黑" w:cs="Arial"/>
                <w:sz w:val="20"/>
                <w:szCs w:val="20"/>
              </w:rPr>
              <w:t>VSP 基线同步入口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73D9CC" w14:textId="77777777" w:rsidR="008C31A4" w:rsidRPr="005731E4" w:rsidRDefault="008C31A4" w:rsidP="00BC672E">
            <w:pPr>
              <w:spacing w:before="120" w:after="120" w:line="288" w:lineRule="auto"/>
              <w:ind w:left="180" w:right="180" w:firstLine="400"/>
              <w:jc w:val="left"/>
              <w:rPr>
                <w:rFonts w:ascii="微软雅黑" w:eastAsia="微软雅黑" w:hAnsi="微软雅黑"/>
                <w:sz w:val="20"/>
                <w:szCs w:val="20"/>
              </w:rPr>
            </w:pPr>
            <w:r w:rsidRPr="005731E4">
              <w:rPr>
                <w:rFonts w:ascii="微软雅黑" w:eastAsia="微软雅黑" w:hAnsi="微软雅黑" w:cs="Consolas"/>
                <w:sz w:val="20"/>
                <w:szCs w:val="20"/>
                <w:shd w:val="clear" w:color="auto" w:fill="EFF0F1"/>
              </w:rPr>
              <w:t>/</w:t>
            </w:r>
            <w:proofErr w:type="spellStart"/>
            <w:r w:rsidRPr="005731E4">
              <w:rPr>
                <w:rFonts w:ascii="微软雅黑" w:eastAsia="微软雅黑" w:hAnsi="微软雅黑" w:cs="Consolas"/>
                <w:sz w:val="20"/>
                <w:szCs w:val="20"/>
                <w:shd w:val="clear" w:color="auto" w:fill="EFF0F1"/>
              </w:rPr>
              <w:t>fr</w:t>
            </w:r>
            <w:proofErr w:type="spellEnd"/>
            <w:r w:rsidRPr="005731E4">
              <w:rPr>
                <w:rFonts w:ascii="微软雅黑" w:eastAsia="微软雅黑" w:hAnsi="微软雅黑" w:cs="Consolas"/>
                <w:sz w:val="20"/>
                <w:szCs w:val="20"/>
                <w:shd w:val="clear" w:color="auto" w:fill="EFF0F1"/>
              </w:rPr>
              <w:t>/</w:t>
            </w:r>
            <w:proofErr w:type="spellStart"/>
            <w:r w:rsidRPr="005731E4">
              <w:rPr>
                <w:rFonts w:ascii="微软雅黑" w:eastAsia="微软雅黑" w:hAnsi="微软雅黑" w:cs="Consolas"/>
                <w:sz w:val="20"/>
                <w:szCs w:val="20"/>
                <w:shd w:val="clear" w:color="auto" w:fill="EFF0F1"/>
              </w:rPr>
              <w:t>cn</w:t>
            </w:r>
            <w:proofErr w:type="spellEnd"/>
            <w:r w:rsidRPr="005731E4">
              <w:rPr>
                <w:rFonts w:ascii="微软雅黑" w:eastAsia="微软雅黑" w:hAnsi="微软雅黑" w:cs="Consolas"/>
                <w:sz w:val="20"/>
                <w:szCs w:val="20"/>
                <w:shd w:val="clear" w:color="auto" w:fill="EFF0F1"/>
              </w:rPr>
              <w:t>/v1/baseline/sync</w:t>
            </w:r>
            <w:r w:rsidRPr="005731E4">
              <w:rPr>
                <w:rFonts w:ascii="微软雅黑" w:eastAsia="微软雅黑" w:hAnsi="微软雅黑" w:cs="Arial"/>
                <w:sz w:val="20"/>
                <w:szCs w:val="20"/>
              </w:rPr>
              <w:t xml:space="preserve"> 转发至车辆服务基线同步 Dubbo 接口</w:t>
            </w:r>
          </w:p>
        </w:tc>
      </w:tr>
      <w:tr w:rsidR="008C31A4" w:rsidRPr="005731E4" w14:paraId="79462944" w14:textId="77777777" w:rsidTr="00C9718A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A26E64" w14:textId="77777777" w:rsidR="008C31A4" w:rsidRPr="005731E4" w:rsidRDefault="008C31A4" w:rsidP="00BC672E">
            <w:pPr>
              <w:spacing w:before="120" w:after="120" w:line="288" w:lineRule="auto"/>
              <w:ind w:left="180" w:right="180" w:firstLine="400"/>
              <w:jc w:val="left"/>
              <w:rPr>
                <w:rFonts w:ascii="微软雅黑" w:eastAsia="微软雅黑" w:hAnsi="微软雅黑"/>
                <w:sz w:val="20"/>
                <w:szCs w:val="20"/>
              </w:rPr>
            </w:pPr>
            <w:r w:rsidRPr="005731E4">
              <w:rPr>
                <w:rFonts w:ascii="微软雅黑" w:eastAsia="微软雅黑" w:hAnsi="微软雅黑" w:cs="Arial"/>
                <w:sz w:val="20"/>
                <w:szCs w:val="20"/>
              </w:rPr>
              <w:lastRenderedPageBreak/>
              <w:t>健康探针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71A14F" w14:textId="77777777" w:rsidR="008C31A4" w:rsidRPr="005731E4" w:rsidRDefault="008C31A4" w:rsidP="00BC672E">
            <w:pPr>
              <w:spacing w:before="120" w:after="120" w:line="288" w:lineRule="auto"/>
              <w:ind w:left="180" w:right="180" w:firstLine="400"/>
              <w:jc w:val="left"/>
              <w:rPr>
                <w:rFonts w:ascii="微软雅黑" w:eastAsia="微软雅黑" w:hAnsi="微软雅黑"/>
                <w:sz w:val="20"/>
                <w:szCs w:val="20"/>
              </w:rPr>
            </w:pPr>
            <w:r w:rsidRPr="005731E4">
              <w:rPr>
                <w:rFonts w:ascii="微软雅黑" w:eastAsia="微软雅黑" w:hAnsi="微软雅黑" w:cs="Consolas"/>
                <w:sz w:val="20"/>
                <w:szCs w:val="20"/>
                <w:shd w:val="clear" w:color="auto" w:fill="EFF0F1"/>
              </w:rPr>
              <w:t>/</w:t>
            </w:r>
            <w:proofErr w:type="spellStart"/>
            <w:r w:rsidRPr="005731E4">
              <w:rPr>
                <w:rFonts w:ascii="微软雅黑" w:eastAsia="微软雅黑" w:hAnsi="微软雅黑" w:cs="Consolas"/>
                <w:sz w:val="20"/>
                <w:szCs w:val="20"/>
                <w:shd w:val="clear" w:color="auto" w:fill="EFF0F1"/>
              </w:rPr>
              <w:t>readinessProbe</w:t>
            </w:r>
            <w:proofErr w:type="spellEnd"/>
            <w:r w:rsidRPr="005731E4">
              <w:rPr>
                <w:rFonts w:ascii="微软雅黑" w:eastAsia="微软雅黑" w:hAnsi="微软雅黑" w:cs="Consolas"/>
                <w:sz w:val="20"/>
                <w:szCs w:val="20"/>
                <w:shd w:val="clear" w:color="auto" w:fill="EFF0F1"/>
              </w:rPr>
              <w:t>/test</w:t>
            </w:r>
          </w:p>
        </w:tc>
      </w:tr>
    </w:tbl>
    <w:p w14:paraId="13AA002E" w14:textId="77777777" w:rsidR="008C31A4" w:rsidRPr="005731E4" w:rsidRDefault="008C31A4" w:rsidP="008C31A4">
      <w:pPr>
        <w:spacing w:before="120" w:after="120" w:line="288" w:lineRule="auto"/>
        <w:ind w:left="180" w:right="180" w:firstLine="400"/>
        <w:jc w:val="left"/>
        <w:rPr>
          <w:rFonts w:ascii="微软雅黑" w:eastAsia="微软雅黑" w:hAnsi="微软雅黑"/>
          <w:sz w:val="20"/>
          <w:szCs w:val="20"/>
        </w:rPr>
      </w:pPr>
      <w:r w:rsidRPr="005731E4">
        <w:rPr>
          <w:rFonts w:ascii="微软雅黑" w:eastAsia="微软雅黑" w:hAnsi="微软雅黑" w:cs="Arial"/>
          <w:sz w:val="20"/>
          <w:szCs w:val="20"/>
        </w:rPr>
        <w:t>HTTP 接口：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60"/>
        <w:gridCol w:w="2760"/>
        <w:gridCol w:w="2760"/>
      </w:tblGrid>
      <w:tr w:rsidR="008C31A4" w:rsidRPr="005731E4" w14:paraId="0F18E04D" w14:textId="77777777" w:rsidTr="00C12F8D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D59C87" w14:textId="77777777" w:rsidR="008C31A4" w:rsidRPr="005731E4" w:rsidRDefault="008C31A4" w:rsidP="00BC672E">
            <w:pPr>
              <w:spacing w:before="120" w:after="120" w:line="288" w:lineRule="auto"/>
              <w:ind w:left="180" w:right="180" w:firstLine="400"/>
              <w:jc w:val="left"/>
              <w:rPr>
                <w:rFonts w:ascii="微软雅黑" w:eastAsia="微软雅黑" w:hAnsi="微软雅黑"/>
                <w:sz w:val="20"/>
                <w:szCs w:val="20"/>
              </w:rPr>
            </w:pPr>
            <w:r w:rsidRPr="005731E4">
              <w:rPr>
                <w:rFonts w:ascii="微软雅黑" w:eastAsia="微软雅黑" w:hAnsi="微软雅黑" w:cs="Arial"/>
                <w:sz w:val="20"/>
                <w:szCs w:val="20"/>
              </w:rPr>
              <w:t>Controller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E2F39C" w14:textId="77777777" w:rsidR="008C31A4" w:rsidRPr="005731E4" w:rsidRDefault="008C31A4" w:rsidP="00BC672E">
            <w:pPr>
              <w:spacing w:before="120" w:after="120" w:line="288" w:lineRule="auto"/>
              <w:ind w:left="180" w:right="180" w:firstLine="400"/>
              <w:jc w:val="left"/>
              <w:rPr>
                <w:rFonts w:ascii="微软雅黑" w:eastAsia="微软雅黑" w:hAnsi="微软雅黑"/>
                <w:sz w:val="20"/>
                <w:szCs w:val="20"/>
              </w:rPr>
            </w:pPr>
            <w:r w:rsidRPr="005731E4">
              <w:rPr>
                <w:rFonts w:ascii="微软雅黑" w:eastAsia="微软雅黑" w:hAnsi="微软雅黑" w:cs="Arial"/>
                <w:sz w:val="20"/>
                <w:szCs w:val="20"/>
              </w:rPr>
              <w:t>路径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A87838" w14:textId="77777777" w:rsidR="008C31A4" w:rsidRPr="005731E4" w:rsidRDefault="008C31A4" w:rsidP="00BC672E">
            <w:pPr>
              <w:spacing w:before="120" w:after="120" w:line="288" w:lineRule="auto"/>
              <w:ind w:left="180" w:right="180" w:firstLine="400"/>
              <w:jc w:val="left"/>
              <w:rPr>
                <w:rFonts w:ascii="微软雅黑" w:eastAsia="微软雅黑" w:hAnsi="微软雅黑"/>
                <w:sz w:val="20"/>
                <w:szCs w:val="20"/>
              </w:rPr>
            </w:pPr>
            <w:r w:rsidRPr="005731E4">
              <w:rPr>
                <w:rFonts w:ascii="微软雅黑" w:eastAsia="微软雅黑" w:hAnsi="微软雅黑" w:cs="Arial"/>
                <w:sz w:val="20"/>
                <w:szCs w:val="20"/>
              </w:rPr>
              <w:t>说明</w:t>
            </w:r>
          </w:p>
        </w:tc>
      </w:tr>
      <w:tr w:rsidR="008C31A4" w:rsidRPr="005731E4" w14:paraId="35F9A6E2" w14:textId="77777777" w:rsidTr="00C12F8D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61A949" w14:textId="77777777" w:rsidR="008C31A4" w:rsidRPr="005731E4" w:rsidRDefault="008C31A4" w:rsidP="00C12F8D">
            <w:pPr>
              <w:spacing w:before="120" w:after="120" w:line="288" w:lineRule="auto"/>
              <w:ind w:left="180" w:right="180" w:firstLineChars="0" w:firstLine="0"/>
              <w:jc w:val="left"/>
              <w:rPr>
                <w:rFonts w:ascii="微软雅黑" w:eastAsia="微软雅黑" w:hAnsi="微软雅黑"/>
                <w:sz w:val="20"/>
                <w:szCs w:val="20"/>
              </w:rPr>
            </w:pPr>
            <w:r w:rsidRPr="005731E4">
              <w:rPr>
                <w:rFonts w:ascii="微软雅黑" w:eastAsia="微软雅黑" w:hAnsi="微软雅黑" w:cs="Consolas"/>
                <w:sz w:val="20"/>
                <w:szCs w:val="20"/>
                <w:shd w:val="clear" w:color="auto" w:fill="EFF0F1"/>
              </w:rPr>
              <w:t>BaselineSyncController.java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A84204" w14:textId="77777777" w:rsidR="008C31A4" w:rsidRPr="005731E4" w:rsidRDefault="008C31A4" w:rsidP="00BC672E">
            <w:pPr>
              <w:spacing w:before="120" w:after="120" w:line="288" w:lineRule="auto"/>
              <w:ind w:left="180" w:right="180" w:firstLine="400"/>
              <w:jc w:val="left"/>
              <w:rPr>
                <w:rFonts w:ascii="微软雅黑" w:eastAsia="微软雅黑" w:hAnsi="微软雅黑"/>
                <w:sz w:val="20"/>
                <w:szCs w:val="20"/>
              </w:rPr>
            </w:pPr>
            <w:r w:rsidRPr="005731E4">
              <w:rPr>
                <w:rFonts w:ascii="微软雅黑" w:eastAsia="微软雅黑" w:hAnsi="微软雅黑" w:cs="Consolas"/>
                <w:sz w:val="20"/>
                <w:szCs w:val="20"/>
                <w:shd w:val="clear" w:color="auto" w:fill="EFF0F1"/>
              </w:rPr>
              <w:t>/</w:t>
            </w:r>
            <w:proofErr w:type="spellStart"/>
            <w:r w:rsidRPr="005731E4">
              <w:rPr>
                <w:rFonts w:ascii="微软雅黑" w:eastAsia="微软雅黑" w:hAnsi="微软雅黑" w:cs="Consolas"/>
                <w:sz w:val="20"/>
                <w:szCs w:val="20"/>
                <w:shd w:val="clear" w:color="auto" w:fill="EFF0F1"/>
              </w:rPr>
              <w:t>fr</w:t>
            </w:r>
            <w:proofErr w:type="spellEnd"/>
            <w:r w:rsidRPr="005731E4">
              <w:rPr>
                <w:rFonts w:ascii="微软雅黑" w:eastAsia="微软雅黑" w:hAnsi="微软雅黑" w:cs="Consolas"/>
                <w:sz w:val="20"/>
                <w:szCs w:val="20"/>
                <w:shd w:val="clear" w:color="auto" w:fill="EFF0F1"/>
              </w:rPr>
              <w:t>/</w:t>
            </w:r>
            <w:proofErr w:type="spellStart"/>
            <w:r w:rsidRPr="005731E4">
              <w:rPr>
                <w:rFonts w:ascii="微软雅黑" w:eastAsia="微软雅黑" w:hAnsi="微软雅黑" w:cs="Consolas"/>
                <w:sz w:val="20"/>
                <w:szCs w:val="20"/>
                <w:shd w:val="clear" w:color="auto" w:fill="EFF0F1"/>
              </w:rPr>
              <w:t>cn</w:t>
            </w:r>
            <w:proofErr w:type="spellEnd"/>
            <w:r w:rsidRPr="005731E4">
              <w:rPr>
                <w:rFonts w:ascii="微软雅黑" w:eastAsia="微软雅黑" w:hAnsi="微软雅黑" w:cs="Consolas"/>
                <w:sz w:val="20"/>
                <w:szCs w:val="20"/>
                <w:shd w:val="clear" w:color="auto" w:fill="EFF0F1"/>
              </w:rPr>
              <w:t>/v1/baseline/sync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F96DE5" w14:textId="77777777" w:rsidR="008C31A4" w:rsidRPr="005731E4" w:rsidRDefault="008C31A4" w:rsidP="00BC672E">
            <w:pPr>
              <w:spacing w:before="120" w:after="120" w:line="288" w:lineRule="auto"/>
              <w:ind w:left="180" w:right="180" w:firstLine="400"/>
              <w:jc w:val="left"/>
              <w:rPr>
                <w:rFonts w:ascii="微软雅黑" w:eastAsia="微软雅黑" w:hAnsi="微软雅黑"/>
                <w:sz w:val="20"/>
                <w:szCs w:val="20"/>
              </w:rPr>
            </w:pPr>
            <w:r w:rsidRPr="005731E4">
              <w:rPr>
                <w:rFonts w:ascii="微软雅黑" w:eastAsia="微软雅黑" w:hAnsi="微软雅黑" w:cs="Arial"/>
                <w:sz w:val="20"/>
                <w:szCs w:val="20"/>
              </w:rPr>
              <w:t>VSP 基线同步入口</w:t>
            </w:r>
          </w:p>
        </w:tc>
      </w:tr>
      <w:tr w:rsidR="008C31A4" w:rsidRPr="005731E4" w14:paraId="20264B47" w14:textId="77777777" w:rsidTr="00C12F8D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840AE3" w14:textId="77777777" w:rsidR="008C31A4" w:rsidRPr="005731E4" w:rsidRDefault="008C31A4" w:rsidP="00BC672E">
            <w:pPr>
              <w:spacing w:before="120" w:after="120" w:line="288" w:lineRule="auto"/>
              <w:ind w:left="180" w:right="180" w:firstLine="400"/>
              <w:jc w:val="left"/>
              <w:rPr>
                <w:rFonts w:ascii="微软雅黑" w:eastAsia="微软雅黑" w:hAnsi="微软雅黑"/>
                <w:sz w:val="20"/>
                <w:szCs w:val="20"/>
              </w:rPr>
            </w:pPr>
            <w:r w:rsidRPr="005731E4">
              <w:rPr>
                <w:rFonts w:ascii="微软雅黑" w:eastAsia="微软雅黑" w:hAnsi="微软雅黑" w:cs="Consolas"/>
                <w:sz w:val="20"/>
                <w:szCs w:val="20"/>
                <w:shd w:val="clear" w:color="auto" w:fill="EFF0F1"/>
              </w:rPr>
              <w:t>BaselineSyncController.java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A28EB0" w14:textId="77777777" w:rsidR="008C31A4" w:rsidRPr="005731E4" w:rsidRDefault="008C31A4" w:rsidP="00BC672E">
            <w:pPr>
              <w:spacing w:before="120" w:after="120" w:line="288" w:lineRule="auto"/>
              <w:ind w:left="180" w:right="180" w:firstLine="400"/>
              <w:jc w:val="left"/>
              <w:rPr>
                <w:rFonts w:ascii="微软雅黑" w:eastAsia="微软雅黑" w:hAnsi="微软雅黑"/>
                <w:sz w:val="20"/>
                <w:szCs w:val="20"/>
              </w:rPr>
            </w:pPr>
            <w:r w:rsidRPr="005731E4">
              <w:rPr>
                <w:rFonts w:ascii="微软雅黑" w:eastAsia="微软雅黑" w:hAnsi="微软雅黑" w:cs="Consolas"/>
                <w:sz w:val="20"/>
                <w:szCs w:val="20"/>
                <w:shd w:val="clear" w:color="auto" w:fill="EFF0F1"/>
              </w:rPr>
              <w:t>/</w:t>
            </w:r>
            <w:proofErr w:type="spellStart"/>
            <w:r w:rsidRPr="005731E4">
              <w:rPr>
                <w:rFonts w:ascii="微软雅黑" w:eastAsia="微软雅黑" w:hAnsi="微软雅黑" w:cs="Consolas"/>
                <w:sz w:val="20"/>
                <w:szCs w:val="20"/>
                <w:shd w:val="clear" w:color="auto" w:fill="EFF0F1"/>
              </w:rPr>
              <w:t>fr</w:t>
            </w:r>
            <w:proofErr w:type="spellEnd"/>
            <w:r w:rsidRPr="005731E4">
              <w:rPr>
                <w:rFonts w:ascii="微软雅黑" w:eastAsia="微软雅黑" w:hAnsi="微软雅黑" w:cs="Consolas"/>
                <w:sz w:val="20"/>
                <w:szCs w:val="20"/>
                <w:shd w:val="clear" w:color="auto" w:fill="EFF0F1"/>
              </w:rPr>
              <w:t>/</w:t>
            </w:r>
            <w:proofErr w:type="spellStart"/>
            <w:r w:rsidRPr="005731E4">
              <w:rPr>
                <w:rFonts w:ascii="微软雅黑" w:eastAsia="微软雅黑" w:hAnsi="微软雅黑" w:cs="Consolas"/>
                <w:sz w:val="20"/>
                <w:szCs w:val="20"/>
                <w:shd w:val="clear" w:color="auto" w:fill="EFF0F1"/>
              </w:rPr>
              <w:t>cn</w:t>
            </w:r>
            <w:proofErr w:type="spellEnd"/>
            <w:r w:rsidRPr="005731E4">
              <w:rPr>
                <w:rFonts w:ascii="微软雅黑" w:eastAsia="微软雅黑" w:hAnsi="微软雅黑" w:cs="Consolas"/>
                <w:sz w:val="20"/>
                <w:szCs w:val="20"/>
                <w:shd w:val="clear" w:color="auto" w:fill="EFF0F1"/>
              </w:rPr>
              <w:t>/v1/baseline/mock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48E92D" w14:textId="77777777" w:rsidR="008C31A4" w:rsidRPr="005731E4" w:rsidRDefault="008C31A4" w:rsidP="00BC672E">
            <w:pPr>
              <w:spacing w:before="120" w:after="120" w:line="288" w:lineRule="auto"/>
              <w:ind w:left="180" w:right="180" w:firstLine="400"/>
              <w:jc w:val="left"/>
              <w:rPr>
                <w:rFonts w:ascii="微软雅黑" w:eastAsia="微软雅黑" w:hAnsi="微软雅黑"/>
                <w:sz w:val="20"/>
                <w:szCs w:val="20"/>
              </w:rPr>
            </w:pPr>
            <w:r w:rsidRPr="005731E4">
              <w:rPr>
                <w:rFonts w:ascii="微软雅黑" w:eastAsia="微软雅黑" w:hAnsi="微软雅黑" w:cs="Arial"/>
                <w:sz w:val="20"/>
                <w:szCs w:val="20"/>
              </w:rPr>
              <w:t>基线同步 mock/测试入口</w:t>
            </w:r>
          </w:p>
        </w:tc>
      </w:tr>
      <w:tr w:rsidR="008C31A4" w:rsidRPr="005731E4" w14:paraId="619ACC33" w14:textId="77777777" w:rsidTr="00C12F8D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2293DE" w14:textId="77777777" w:rsidR="008C31A4" w:rsidRPr="005731E4" w:rsidRDefault="008C31A4" w:rsidP="00BC672E">
            <w:pPr>
              <w:spacing w:before="120" w:after="120" w:line="288" w:lineRule="auto"/>
              <w:ind w:left="180" w:right="180" w:firstLine="400"/>
              <w:jc w:val="left"/>
              <w:rPr>
                <w:rFonts w:ascii="微软雅黑" w:eastAsia="微软雅黑" w:hAnsi="微软雅黑"/>
                <w:sz w:val="20"/>
                <w:szCs w:val="20"/>
              </w:rPr>
            </w:pPr>
            <w:r w:rsidRPr="005731E4">
              <w:rPr>
                <w:rFonts w:ascii="微软雅黑" w:eastAsia="微软雅黑" w:hAnsi="微软雅黑" w:cs="Consolas"/>
                <w:sz w:val="20"/>
                <w:szCs w:val="20"/>
                <w:shd w:val="clear" w:color="auto" w:fill="EFF0F1"/>
              </w:rPr>
              <w:t>DemoController.java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8FAAE0" w14:textId="77777777" w:rsidR="008C31A4" w:rsidRPr="005731E4" w:rsidRDefault="008C31A4" w:rsidP="00BC672E">
            <w:pPr>
              <w:spacing w:before="120" w:after="120" w:line="288" w:lineRule="auto"/>
              <w:ind w:left="180" w:right="180" w:firstLine="400"/>
              <w:jc w:val="left"/>
              <w:rPr>
                <w:rFonts w:ascii="微软雅黑" w:eastAsia="微软雅黑" w:hAnsi="微软雅黑"/>
                <w:sz w:val="20"/>
                <w:szCs w:val="20"/>
              </w:rPr>
            </w:pPr>
            <w:r w:rsidRPr="005731E4">
              <w:rPr>
                <w:rFonts w:ascii="微软雅黑" w:eastAsia="微软雅黑" w:hAnsi="微软雅黑" w:cs="Consolas"/>
                <w:sz w:val="20"/>
                <w:szCs w:val="20"/>
                <w:shd w:val="clear" w:color="auto" w:fill="EFF0F1"/>
              </w:rPr>
              <w:t>/</w:t>
            </w:r>
            <w:proofErr w:type="spellStart"/>
            <w:r w:rsidRPr="005731E4">
              <w:rPr>
                <w:rFonts w:ascii="微软雅黑" w:eastAsia="微软雅黑" w:hAnsi="微软雅黑" w:cs="Consolas"/>
                <w:sz w:val="20"/>
                <w:szCs w:val="20"/>
                <w:shd w:val="clear" w:color="auto" w:fill="EFF0F1"/>
              </w:rPr>
              <w:t>readinessProbe</w:t>
            </w:r>
            <w:proofErr w:type="spellEnd"/>
            <w:r w:rsidRPr="005731E4">
              <w:rPr>
                <w:rFonts w:ascii="微软雅黑" w:eastAsia="微软雅黑" w:hAnsi="微软雅黑" w:cs="Consolas"/>
                <w:sz w:val="20"/>
                <w:szCs w:val="20"/>
                <w:shd w:val="clear" w:color="auto" w:fill="EFF0F1"/>
              </w:rPr>
              <w:t>/test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9B3DB2" w14:textId="77777777" w:rsidR="008C31A4" w:rsidRPr="005731E4" w:rsidRDefault="008C31A4" w:rsidP="00BC672E">
            <w:pPr>
              <w:spacing w:before="120" w:after="120" w:line="288" w:lineRule="auto"/>
              <w:ind w:left="180" w:right="180" w:firstLine="400"/>
              <w:jc w:val="left"/>
              <w:rPr>
                <w:rFonts w:ascii="微软雅黑" w:eastAsia="微软雅黑" w:hAnsi="微软雅黑"/>
                <w:sz w:val="20"/>
                <w:szCs w:val="20"/>
              </w:rPr>
            </w:pPr>
            <w:r w:rsidRPr="005731E4">
              <w:rPr>
                <w:rFonts w:ascii="微软雅黑" w:eastAsia="微软雅黑" w:hAnsi="微软雅黑" w:cs="Arial"/>
                <w:sz w:val="20"/>
                <w:szCs w:val="20"/>
              </w:rPr>
              <w:t>就绪探针</w:t>
            </w:r>
          </w:p>
        </w:tc>
      </w:tr>
    </w:tbl>
    <w:p w14:paraId="0A98A802" w14:textId="77777777" w:rsidR="008C31A4" w:rsidRPr="005731E4" w:rsidRDefault="008C31A4" w:rsidP="008C31A4">
      <w:pPr>
        <w:spacing w:before="120" w:after="120" w:line="288" w:lineRule="auto"/>
        <w:ind w:left="180" w:right="180" w:firstLine="400"/>
        <w:jc w:val="left"/>
        <w:rPr>
          <w:rFonts w:ascii="微软雅黑" w:eastAsia="微软雅黑" w:hAnsi="微软雅黑"/>
          <w:sz w:val="20"/>
          <w:szCs w:val="20"/>
        </w:rPr>
      </w:pPr>
      <w:r w:rsidRPr="005731E4">
        <w:rPr>
          <w:rFonts w:ascii="微软雅黑" w:eastAsia="微软雅黑" w:hAnsi="微软雅黑" w:cs="Arial"/>
          <w:sz w:val="20"/>
          <w:szCs w:val="20"/>
        </w:rPr>
        <w:t>Dubbo API：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60"/>
        <w:gridCol w:w="2760"/>
        <w:gridCol w:w="2760"/>
      </w:tblGrid>
      <w:tr w:rsidR="008C31A4" w:rsidRPr="005731E4" w14:paraId="2E1F4499" w14:textId="77777777" w:rsidTr="00C12F8D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720249" w14:textId="77777777" w:rsidR="008C31A4" w:rsidRPr="005731E4" w:rsidRDefault="008C31A4" w:rsidP="00BC672E">
            <w:pPr>
              <w:spacing w:before="120" w:after="120" w:line="288" w:lineRule="auto"/>
              <w:ind w:left="180" w:right="180" w:firstLine="400"/>
              <w:jc w:val="left"/>
              <w:rPr>
                <w:rFonts w:ascii="微软雅黑" w:eastAsia="微软雅黑" w:hAnsi="微软雅黑"/>
                <w:sz w:val="20"/>
                <w:szCs w:val="20"/>
              </w:rPr>
            </w:pPr>
            <w:r w:rsidRPr="005731E4">
              <w:rPr>
                <w:rFonts w:ascii="微软雅黑" w:eastAsia="微软雅黑" w:hAnsi="微软雅黑" w:cs="Arial"/>
                <w:sz w:val="20"/>
                <w:szCs w:val="20"/>
              </w:rPr>
              <w:t>Dubbo 接口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CE6EC8" w14:textId="77777777" w:rsidR="008C31A4" w:rsidRPr="005731E4" w:rsidRDefault="008C31A4" w:rsidP="00BC672E">
            <w:pPr>
              <w:spacing w:before="120" w:after="120" w:line="288" w:lineRule="auto"/>
              <w:ind w:left="180" w:right="180" w:firstLine="400"/>
              <w:jc w:val="left"/>
              <w:rPr>
                <w:rFonts w:ascii="微软雅黑" w:eastAsia="微软雅黑" w:hAnsi="微软雅黑"/>
                <w:sz w:val="20"/>
                <w:szCs w:val="20"/>
              </w:rPr>
            </w:pPr>
            <w:r w:rsidRPr="005731E4">
              <w:rPr>
                <w:rFonts w:ascii="微软雅黑" w:eastAsia="微软雅黑" w:hAnsi="微软雅黑" w:cs="Arial"/>
                <w:sz w:val="20"/>
                <w:szCs w:val="20"/>
              </w:rPr>
              <w:t>实现类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7CB457" w14:textId="77777777" w:rsidR="008C31A4" w:rsidRPr="005731E4" w:rsidRDefault="008C31A4" w:rsidP="00BC672E">
            <w:pPr>
              <w:spacing w:before="120" w:after="120" w:line="288" w:lineRule="auto"/>
              <w:ind w:left="180" w:right="180" w:firstLine="400"/>
              <w:jc w:val="left"/>
              <w:rPr>
                <w:rFonts w:ascii="微软雅黑" w:eastAsia="微软雅黑" w:hAnsi="微软雅黑"/>
                <w:sz w:val="20"/>
                <w:szCs w:val="20"/>
              </w:rPr>
            </w:pPr>
            <w:r w:rsidRPr="005731E4">
              <w:rPr>
                <w:rFonts w:ascii="微软雅黑" w:eastAsia="微软雅黑" w:hAnsi="微软雅黑" w:cs="Arial"/>
                <w:sz w:val="20"/>
                <w:szCs w:val="20"/>
              </w:rPr>
              <w:t>说明</w:t>
            </w:r>
          </w:p>
        </w:tc>
      </w:tr>
      <w:tr w:rsidR="008C31A4" w:rsidRPr="005731E4" w14:paraId="38FC9436" w14:textId="77777777" w:rsidTr="00C12F8D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977701" w14:textId="77777777" w:rsidR="008C31A4" w:rsidRPr="005731E4" w:rsidRDefault="008C31A4" w:rsidP="00BC672E">
            <w:pPr>
              <w:spacing w:before="120" w:after="120" w:line="288" w:lineRule="auto"/>
              <w:ind w:left="180" w:right="180" w:firstLine="400"/>
              <w:jc w:val="left"/>
              <w:rPr>
                <w:rFonts w:ascii="微软雅黑" w:eastAsia="微软雅黑" w:hAnsi="微软雅黑"/>
                <w:sz w:val="20"/>
                <w:szCs w:val="20"/>
              </w:rPr>
            </w:pPr>
            <w:r w:rsidRPr="005731E4">
              <w:rPr>
                <w:rFonts w:ascii="微软雅黑" w:eastAsia="微软雅黑" w:hAnsi="微软雅黑" w:cs="Consolas"/>
                <w:sz w:val="20"/>
                <w:szCs w:val="20"/>
                <w:shd w:val="clear" w:color="auto" w:fill="EFF0F1"/>
              </w:rPr>
              <w:t>TspDubboService.java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BD1789" w14:textId="77777777" w:rsidR="008C31A4" w:rsidRPr="005731E4" w:rsidRDefault="008C31A4" w:rsidP="00BC672E">
            <w:pPr>
              <w:spacing w:before="120" w:after="120" w:line="288" w:lineRule="auto"/>
              <w:ind w:left="180" w:right="180" w:firstLine="400"/>
              <w:jc w:val="left"/>
              <w:rPr>
                <w:rFonts w:ascii="微软雅黑" w:eastAsia="微软雅黑" w:hAnsi="微软雅黑"/>
                <w:sz w:val="20"/>
                <w:szCs w:val="20"/>
              </w:rPr>
            </w:pPr>
            <w:r w:rsidRPr="005731E4">
              <w:rPr>
                <w:rFonts w:ascii="微软雅黑" w:eastAsia="微软雅黑" w:hAnsi="微软雅黑" w:cs="Consolas"/>
                <w:sz w:val="20"/>
                <w:szCs w:val="20"/>
                <w:shd w:val="clear" w:color="auto" w:fill="EFF0F1"/>
              </w:rPr>
              <w:t>TspDubboServiceImpl.java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3CC91F" w14:textId="77777777" w:rsidR="008C31A4" w:rsidRPr="005731E4" w:rsidRDefault="008C31A4" w:rsidP="00BC672E">
            <w:pPr>
              <w:spacing w:before="120" w:after="120" w:line="288" w:lineRule="auto"/>
              <w:ind w:left="180" w:right="180" w:firstLine="400"/>
              <w:jc w:val="left"/>
              <w:rPr>
                <w:rFonts w:ascii="微软雅黑" w:eastAsia="微软雅黑" w:hAnsi="微软雅黑"/>
                <w:sz w:val="20"/>
                <w:szCs w:val="20"/>
              </w:rPr>
            </w:pPr>
            <w:r w:rsidRPr="005731E4">
              <w:rPr>
                <w:rFonts w:ascii="微软雅黑" w:eastAsia="微软雅黑" w:hAnsi="微软雅黑" w:cs="Arial"/>
                <w:sz w:val="20"/>
                <w:szCs w:val="20"/>
              </w:rPr>
              <w:t>TSP 能力</w:t>
            </w:r>
          </w:p>
        </w:tc>
      </w:tr>
      <w:tr w:rsidR="008C31A4" w:rsidRPr="005731E4" w14:paraId="50F77E42" w14:textId="77777777" w:rsidTr="00C12F8D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CEAF50" w14:textId="77777777" w:rsidR="008C31A4" w:rsidRPr="005731E4" w:rsidRDefault="008C31A4" w:rsidP="00BC672E">
            <w:pPr>
              <w:spacing w:before="120" w:after="120" w:line="288" w:lineRule="auto"/>
              <w:ind w:left="180" w:right="180" w:firstLine="400"/>
              <w:jc w:val="left"/>
              <w:rPr>
                <w:rFonts w:ascii="微软雅黑" w:eastAsia="微软雅黑" w:hAnsi="微软雅黑"/>
                <w:sz w:val="20"/>
                <w:szCs w:val="20"/>
              </w:rPr>
            </w:pPr>
            <w:r w:rsidRPr="005731E4">
              <w:rPr>
                <w:rFonts w:ascii="微软雅黑" w:eastAsia="微软雅黑" w:hAnsi="微软雅黑" w:cs="Consolas"/>
                <w:sz w:val="20"/>
                <w:szCs w:val="20"/>
                <w:shd w:val="clear" w:color="auto" w:fill="EFF0F1"/>
              </w:rPr>
              <w:t>EsbDubboService.java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2865C8" w14:textId="77777777" w:rsidR="008C31A4" w:rsidRPr="005731E4" w:rsidRDefault="008C31A4" w:rsidP="00BC672E">
            <w:pPr>
              <w:spacing w:before="120" w:after="120" w:line="288" w:lineRule="auto"/>
              <w:ind w:left="180" w:right="180" w:firstLine="400"/>
              <w:jc w:val="left"/>
              <w:rPr>
                <w:rFonts w:ascii="微软雅黑" w:eastAsia="微软雅黑" w:hAnsi="微软雅黑"/>
                <w:sz w:val="20"/>
                <w:szCs w:val="20"/>
              </w:rPr>
            </w:pPr>
            <w:r w:rsidRPr="005731E4">
              <w:rPr>
                <w:rFonts w:ascii="微软雅黑" w:eastAsia="微软雅黑" w:hAnsi="微软雅黑" w:cs="Consolas"/>
                <w:sz w:val="20"/>
                <w:szCs w:val="20"/>
                <w:shd w:val="clear" w:color="auto" w:fill="EFF0F1"/>
              </w:rPr>
              <w:t>EsbDubboServiceImpl.java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D57BB5" w14:textId="77777777" w:rsidR="008C31A4" w:rsidRPr="005731E4" w:rsidRDefault="008C31A4" w:rsidP="00BC672E">
            <w:pPr>
              <w:spacing w:before="120" w:after="120" w:line="288" w:lineRule="auto"/>
              <w:ind w:left="180" w:right="180" w:firstLine="400"/>
              <w:jc w:val="left"/>
              <w:rPr>
                <w:rFonts w:ascii="微软雅黑" w:eastAsia="微软雅黑" w:hAnsi="微软雅黑"/>
                <w:sz w:val="20"/>
                <w:szCs w:val="20"/>
              </w:rPr>
            </w:pPr>
            <w:r w:rsidRPr="005731E4">
              <w:rPr>
                <w:rFonts w:ascii="微软雅黑" w:eastAsia="微软雅黑" w:hAnsi="微软雅黑" w:cs="Arial"/>
                <w:sz w:val="20"/>
                <w:szCs w:val="20"/>
              </w:rPr>
              <w:t>ESB/MES 能力</w:t>
            </w:r>
          </w:p>
        </w:tc>
      </w:tr>
      <w:tr w:rsidR="008C31A4" w:rsidRPr="005731E4" w14:paraId="5D5EC74F" w14:textId="77777777" w:rsidTr="00C12F8D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B389F6" w14:textId="77777777" w:rsidR="008C31A4" w:rsidRPr="005731E4" w:rsidRDefault="008C31A4" w:rsidP="00BC672E">
            <w:pPr>
              <w:spacing w:before="120" w:after="120" w:line="288" w:lineRule="auto"/>
              <w:ind w:left="180" w:right="180" w:firstLine="400"/>
              <w:jc w:val="left"/>
              <w:rPr>
                <w:rFonts w:ascii="微软雅黑" w:eastAsia="微软雅黑" w:hAnsi="微软雅黑"/>
                <w:sz w:val="20"/>
                <w:szCs w:val="20"/>
              </w:rPr>
            </w:pPr>
            <w:r w:rsidRPr="005731E4">
              <w:rPr>
                <w:rFonts w:ascii="微软雅黑" w:eastAsia="微软雅黑" w:hAnsi="微软雅黑" w:cs="Consolas"/>
                <w:sz w:val="20"/>
                <w:szCs w:val="20"/>
                <w:shd w:val="clear" w:color="auto" w:fill="EFF0F1"/>
              </w:rPr>
              <w:t>ApirPkiDubboServ</w:t>
            </w:r>
            <w:r w:rsidRPr="005731E4">
              <w:rPr>
                <w:rFonts w:ascii="微软雅黑" w:eastAsia="微软雅黑" w:hAnsi="微软雅黑" w:cs="Consolas"/>
                <w:sz w:val="20"/>
                <w:szCs w:val="20"/>
                <w:shd w:val="clear" w:color="auto" w:fill="EFF0F1"/>
              </w:rPr>
              <w:lastRenderedPageBreak/>
              <w:t>ice.java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C06FFF" w14:textId="77777777" w:rsidR="008C31A4" w:rsidRPr="005731E4" w:rsidRDefault="008C31A4" w:rsidP="00BC672E">
            <w:pPr>
              <w:spacing w:before="120" w:after="120" w:line="288" w:lineRule="auto"/>
              <w:ind w:left="180" w:right="180" w:firstLine="400"/>
              <w:jc w:val="left"/>
              <w:rPr>
                <w:rFonts w:ascii="微软雅黑" w:eastAsia="微软雅黑" w:hAnsi="微软雅黑"/>
                <w:sz w:val="20"/>
                <w:szCs w:val="20"/>
              </w:rPr>
            </w:pPr>
            <w:r w:rsidRPr="005731E4">
              <w:rPr>
                <w:rFonts w:ascii="微软雅黑" w:eastAsia="微软雅黑" w:hAnsi="微软雅黑" w:cs="Consolas"/>
                <w:sz w:val="20"/>
                <w:szCs w:val="20"/>
                <w:shd w:val="clear" w:color="auto" w:fill="EFF0F1"/>
              </w:rPr>
              <w:lastRenderedPageBreak/>
              <w:t>ApirPkiDubboServ</w:t>
            </w:r>
            <w:r w:rsidRPr="005731E4">
              <w:rPr>
                <w:rFonts w:ascii="微软雅黑" w:eastAsia="微软雅黑" w:hAnsi="微软雅黑" w:cs="Consolas"/>
                <w:sz w:val="20"/>
                <w:szCs w:val="20"/>
                <w:shd w:val="clear" w:color="auto" w:fill="EFF0F1"/>
              </w:rPr>
              <w:lastRenderedPageBreak/>
              <w:t>iceImpl.java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954402" w14:textId="77777777" w:rsidR="008C31A4" w:rsidRPr="005731E4" w:rsidRDefault="008C31A4" w:rsidP="00BC672E">
            <w:pPr>
              <w:spacing w:before="120" w:after="120" w:line="288" w:lineRule="auto"/>
              <w:ind w:left="180" w:right="180" w:firstLine="400"/>
              <w:jc w:val="left"/>
              <w:rPr>
                <w:rFonts w:ascii="微软雅黑" w:eastAsia="微软雅黑" w:hAnsi="微软雅黑"/>
                <w:sz w:val="20"/>
                <w:szCs w:val="20"/>
              </w:rPr>
            </w:pPr>
            <w:r w:rsidRPr="005731E4">
              <w:rPr>
                <w:rFonts w:ascii="微软雅黑" w:eastAsia="微软雅黑" w:hAnsi="微软雅黑" w:cs="Arial"/>
                <w:sz w:val="20"/>
                <w:szCs w:val="20"/>
              </w:rPr>
              <w:lastRenderedPageBreak/>
              <w:t>APIR PKI 能力</w:t>
            </w:r>
          </w:p>
        </w:tc>
      </w:tr>
      <w:tr w:rsidR="008C31A4" w:rsidRPr="005731E4" w14:paraId="0FDCE040" w14:textId="77777777" w:rsidTr="00C12F8D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10FF96" w14:textId="77777777" w:rsidR="008C31A4" w:rsidRPr="005731E4" w:rsidRDefault="008C31A4" w:rsidP="00BC672E">
            <w:pPr>
              <w:spacing w:before="120" w:after="120" w:line="288" w:lineRule="auto"/>
              <w:ind w:left="180" w:right="180" w:firstLine="400"/>
              <w:jc w:val="left"/>
              <w:rPr>
                <w:rFonts w:ascii="微软雅黑" w:eastAsia="微软雅黑" w:hAnsi="微软雅黑"/>
                <w:sz w:val="20"/>
                <w:szCs w:val="20"/>
              </w:rPr>
            </w:pPr>
            <w:r w:rsidRPr="005731E4">
              <w:rPr>
                <w:rFonts w:ascii="微软雅黑" w:eastAsia="微软雅黑" w:hAnsi="微软雅黑" w:cs="Consolas"/>
                <w:sz w:val="20"/>
                <w:szCs w:val="20"/>
                <w:shd w:val="clear" w:color="auto" w:fill="EFF0F1"/>
              </w:rPr>
              <w:t>ScepPkiDubboService.java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29E7D2" w14:textId="77777777" w:rsidR="008C31A4" w:rsidRPr="005731E4" w:rsidRDefault="008C31A4" w:rsidP="00BC672E">
            <w:pPr>
              <w:spacing w:before="120" w:after="120" w:line="288" w:lineRule="auto"/>
              <w:ind w:left="180" w:right="180" w:firstLine="400"/>
              <w:jc w:val="left"/>
              <w:rPr>
                <w:rFonts w:ascii="微软雅黑" w:eastAsia="微软雅黑" w:hAnsi="微软雅黑"/>
                <w:sz w:val="20"/>
                <w:szCs w:val="20"/>
              </w:rPr>
            </w:pPr>
            <w:r w:rsidRPr="005731E4">
              <w:rPr>
                <w:rFonts w:ascii="微软雅黑" w:eastAsia="微软雅黑" w:hAnsi="微软雅黑" w:cs="Consolas"/>
                <w:sz w:val="20"/>
                <w:szCs w:val="20"/>
                <w:shd w:val="clear" w:color="auto" w:fill="EFF0F1"/>
              </w:rPr>
              <w:t>ScepPkiDubboServiceImpl.java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AF4452" w14:textId="77777777" w:rsidR="008C31A4" w:rsidRPr="005731E4" w:rsidRDefault="008C31A4" w:rsidP="00BC672E">
            <w:pPr>
              <w:spacing w:before="120" w:after="120" w:line="288" w:lineRule="auto"/>
              <w:ind w:left="180" w:right="180" w:firstLine="400"/>
              <w:jc w:val="left"/>
              <w:rPr>
                <w:rFonts w:ascii="微软雅黑" w:eastAsia="微软雅黑" w:hAnsi="微软雅黑"/>
                <w:sz w:val="20"/>
                <w:szCs w:val="20"/>
              </w:rPr>
            </w:pPr>
            <w:r w:rsidRPr="005731E4">
              <w:rPr>
                <w:rFonts w:ascii="微软雅黑" w:eastAsia="微软雅黑" w:hAnsi="微软雅黑" w:cs="Arial"/>
                <w:sz w:val="20"/>
                <w:szCs w:val="20"/>
              </w:rPr>
              <w:t>SCEP PKI 能力</w:t>
            </w:r>
          </w:p>
        </w:tc>
      </w:tr>
      <w:tr w:rsidR="008C31A4" w:rsidRPr="005731E4" w14:paraId="4542DF93" w14:textId="77777777" w:rsidTr="00C12F8D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939E4A" w14:textId="77777777" w:rsidR="008C31A4" w:rsidRPr="005731E4" w:rsidRDefault="008C31A4" w:rsidP="00BC672E">
            <w:pPr>
              <w:spacing w:before="120" w:after="120" w:line="288" w:lineRule="auto"/>
              <w:ind w:left="180" w:right="180" w:firstLine="400"/>
              <w:jc w:val="left"/>
              <w:rPr>
                <w:rFonts w:ascii="微软雅黑" w:eastAsia="微软雅黑" w:hAnsi="微软雅黑"/>
                <w:sz w:val="20"/>
                <w:szCs w:val="20"/>
              </w:rPr>
            </w:pPr>
            <w:r w:rsidRPr="005731E4">
              <w:rPr>
                <w:rFonts w:ascii="微软雅黑" w:eastAsia="微软雅黑" w:hAnsi="微软雅黑" w:cs="Consolas"/>
                <w:sz w:val="20"/>
                <w:szCs w:val="20"/>
                <w:shd w:val="clear" w:color="auto" w:fill="EFF0F1"/>
              </w:rPr>
              <w:t>KmsDubboService.java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2C48B5" w14:textId="77777777" w:rsidR="008C31A4" w:rsidRPr="005731E4" w:rsidRDefault="008C31A4" w:rsidP="00BC672E">
            <w:pPr>
              <w:spacing w:before="120" w:after="120" w:line="288" w:lineRule="auto"/>
              <w:ind w:left="180" w:right="180" w:firstLine="400"/>
              <w:jc w:val="left"/>
              <w:rPr>
                <w:rFonts w:ascii="微软雅黑" w:eastAsia="微软雅黑" w:hAnsi="微软雅黑"/>
                <w:sz w:val="20"/>
                <w:szCs w:val="20"/>
              </w:rPr>
            </w:pPr>
            <w:r w:rsidRPr="005731E4">
              <w:rPr>
                <w:rFonts w:ascii="微软雅黑" w:eastAsia="微软雅黑" w:hAnsi="微软雅黑" w:cs="Consolas"/>
                <w:sz w:val="20"/>
                <w:szCs w:val="20"/>
                <w:shd w:val="clear" w:color="auto" w:fill="EFF0F1"/>
              </w:rPr>
              <w:t>KmsDubboServiceImpl.java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EE410F" w14:textId="77777777" w:rsidR="008C31A4" w:rsidRPr="005731E4" w:rsidRDefault="008C31A4" w:rsidP="00BC672E">
            <w:pPr>
              <w:spacing w:before="120" w:after="120" w:line="288" w:lineRule="auto"/>
              <w:ind w:left="180" w:right="180" w:firstLine="400"/>
              <w:jc w:val="left"/>
              <w:rPr>
                <w:rFonts w:ascii="微软雅黑" w:eastAsia="微软雅黑" w:hAnsi="微软雅黑"/>
                <w:sz w:val="20"/>
                <w:szCs w:val="20"/>
              </w:rPr>
            </w:pPr>
            <w:r w:rsidRPr="005731E4">
              <w:rPr>
                <w:rFonts w:ascii="微软雅黑" w:eastAsia="微软雅黑" w:hAnsi="微软雅黑" w:cs="Arial"/>
                <w:sz w:val="20"/>
                <w:szCs w:val="20"/>
              </w:rPr>
              <w:t>KMS 能力</w:t>
            </w:r>
          </w:p>
        </w:tc>
      </w:tr>
    </w:tbl>
    <w:p w14:paraId="3187DF72" w14:textId="77777777" w:rsidR="008C31A4" w:rsidRDefault="008C31A4" w:rsidP="008C31A4">
      <w:pPr>
        <w:spacing w:before="260" w:after="120" w:line="288" w:lineRule="auto"/>
        <w:ind w:left="180" w:right="180" w:firstLine="560"/>
        <w:jc w:val="left"/>
        <w:outlineLvl w:val="3"/>
      </w:pPr>
      <w:bookmarkStart w:id="29" w:name="heading_19"/>
      <w:bookmarkStart w:id="30" w:name="_Toc232683412"/>
      <w:r>
        <w:rPr>
          <w:rFonts w:ascii="Arial" w:eastAsia="等线" w:hAnsi="Arial" w:cs="Arial"/>
          <w:b/>
          <w:sz w:val="28"/>
        </w:rPr>
        <w:t xml:space="preserve">3.2.3 </w:t>
      </w:r>
      <w:r>
        <w:rPr>
          <w:rFonts w:ascii="Arial" w:eastAsia="等线" w:hAnsi="Arial" w:cs="Arial"/>
          <w:b/>
          <w:sz w:val="28"/>
        </w:rPr>
        <w:t>数据库设计</w:t>
      </w:r>
      <w:bookmarkEnd w:id="29"/>
      <w:bookmarkEnd w:id="30"/>
    </w:p>
    <w:p w14:paraId="4493F879" w14:textId="77777777" w:rsidR="008C31A4" w:rsidRDefault="008C31A4" w:rsidP="008C31A4">
      <w:pPr>
        <w:spacing w:before="120" w:after="120" w:line="288" w:lineRule="auto"/>
        <w:ind w:left="180" w:right="180" w:firstLine="440"/>
        <w:jc w:val="left"/>
      </w:pPr>
      <w:proofErr w:type="spellStart"/>
      <w:r>
        <w:rPr>
          <w:rFonts w:ascii="Consolas" w:eastAsia="Consolas" w:hAnsi="Consolas" w:cs="Consolas"/>
          <w:sz w:val="22"/>
          <w:shd w:val="clear" w:color="auto" w:fill="EFF0F1"/>
        </w:rPr>
        <w:t>dmp-openapi</w:t>
      </w:r>
      <w:proofErr w:type="spellEnd"/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当前未发现独立</w:t>
      </w:r>
      <w:r>
        <w:rPr>
          <w:rFonts w:ascii="Arial" w:eastAsia="等线" w:hAnsi="Arial" w:cs="Arial"/>
          <w:sz w:val="22"/>
        </w:rPr>
        <w:t xml:space="preserve"> DDL</w:t>
      </w:r>
      <w:r>
        <w:rPr>
          <w:rFonts w:ascii="Arial" w:eastAsia="等线" w:hAnsi="Arial" w:cs="Arial"/>
          <w:sz w:val="22"/>
        </w:rPr>
        <w:t>，主要是外部系统适配与转发服务。必要的调用配置、密钥、外部地址建议存放在</w:t>
      </w:r>
      <w:r>
        <w:rPr>
          <w:rFonts w:ascii="Arial" w:eastAsia="等线" w:hAnsi="Arial" w:cs="Arial"/>
          <w:sz w:val="22"/>
        </w:rPr>
        <w:t xml:space="preserve"> </w:t>
      </w:r>
      <w:proofErr w:type="spellStart"/>
      <w:r>
        <w:rPr>
          <w:rFonts w:ascii="Arial" w:eastAsia="等线" w:hAnsi="Arial" w:cs="Arial"/>
          <w:sz w:val="22"/>
        </w:rPr>
        <w:t>Nacos</w:t>
      </w:r>
      <w:proofErr w:type="spellEnd"/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或安全配置中心，不建议落本地配置文件。</w:t>
      </w:r>
    </w:p>
    <w:p w14:paraId="7BB00E8C" w14:textId="77777777" w:rsidR="008C31A4" w:rsidRDefault="008C31A4" w:rsidP="008C31A4">
      <w:pPr>
        <w:spacing w:before="260" w:after="120" w:line="288" w:lineRule="auto"/>
        <w:ind w:left="180" w:right="180" w:firstLine="560"/>
        <w:jc w:val="left"/>
        <w:outlineLvl w:val="3"/>
      </w:pPr>
      <w:bookmarkStart w:id="31" w:name="heading_20"/>
      <w:bookmarkStart w:id="32" w:name="_Toc232683413"/>
      <w:r>
        <w:rPr>
          <w:rFonts w:ascii="Arial" w:eastAsia="等线" w:hAnsi="Arial" w:cs="Arial"/>
          <w:b/>
          <w:sz w:val="28"/>
        </w:rPr>
        <w:t xml:space="preserve">3.2.4 </w:t>
      </w:r>
      <w:r>
        <w:rPr>
          <w:rFonts w:ascii="Arial" w:eastAsia="等线" w:hAnsi="Arial" w:cs="Arial"/>
          <w:b/>
          <w:sz w:val="28"/>
        </w:rPr>
        <w:t>关键类设计</w:t>
      </w:r>
      <w:bookmarkEnd w:id="31"/>
      <w:bookmarkEnd w:id="32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40"/>
        <w:gridCol w:w="4140"/>
      </w:tblGrid>
      <w:tr w:rsidR="008C31A4" w14:paraId="4A5B1064" w14:textId="77777777" w:rsidTr="00C12F8D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2B13D6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Arial" w:eastAsia="等线" w:hAnsi="Arial" w:cs="Arial"/>
                <w:sz w:val="22"/>
              </w:rPr>
              <w:t>类名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A4BFB4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Arial" w:eastAsia="等线" w:hAnsi="Arial" w:cs="Arial"/>
                <w:sz w:val="22"/>
              </w:rPr>
              <w:t>说明</w:t>
            </w:r>
          </w:p>
        </w:tc>
      </w:tr>
      <w:tr w:rsidR="008C31A4" w14:paraId="016A2C5C" w14:textId="77777777" w:rsidTr="00C12F8D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90A86B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Consolas" w:eastAsia="Consolas" w:hAnsi="Consolas" w:cs="Consolas"/>
                <w:sz w:val="22"/>
                <w:shd w:val="clear" w:color="auto" w:fill="EFF0F1"/>
              </w:rPr>
              <w:t>OpenapiApplication.java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99CD6A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Arial" w:eastAsia="等线" w:hAnsi="Arial" w:cs="Arial"/>
                <w:sz w:val="22"/>
              </w:rPr>
              <w:t>启动类，启用</w:t>
            </w:r>
            <w:r>
              <w:rPr>
                <w:rFonts w:ascii="Arial" w:eastAsia="等线" w:hAnsi="Arial" w:cs="Arial"/>
                <w:sz w:val="22"/>
              </w:rPr>
              <w:t xml:space="preserve"> Dubbo</w:t>
            </w:r>
          </w:p>
        </w:tc>
      </w:tr>
      <w:tr w:rsidR="008C31A4" w14:paraId="6F834178" w14:textId="77777777" w:rsidTr="00C12F8D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347885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Consolas" w:eastAsia="Consolas" w:hAnsi="Consolas" w:cs="Consolas"/>
                <w:sz w:val="22"/>
                <w:shd w:val="clear" w:color="auto" w:fill="EFF0F1"/>
              </w:rPr>
              <w:t>BaselineSyncController.java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0081E0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VSP </w:t>
            </w:r>
            <w:r>
              <w:rPr>
                <w:rFonts w:ascii="Arial" w:eastAsia="等线" w:hAnsi="Arial" w:cs="Arial"/>
                <w:sz w:val="22"/>
              </w:rPr>
              <w:t>基线同步</w:t>
            </w:r>
            <w:r>
              <w:rPr>
                <w:rFonts w:ascii="Arial" w:eastAsia="等线" w:hAnsi="Arial" w:cs="Arial"/>
                <w:sz w:val="22"/>
              </w:rPr>
              <w:t xml:space="preserve"> HTTP </w:t>
            </w:r>
            <w:r>
              <w:rPr>
                <w:rFonts w:ascii="Arial" w:eastAsia="等线" w:hAnsi="Arial" w:cs="Arial"/>
                <w:sz w:val="22"/>
              </w:rPr>
              <w:t>入口</w:t>
            </w:r>
          </w:p>
        </w:tc>
      </w:tr>
      <w:tr w:rsidR="008C31A4" w14:paraId="04A96A6E" w14:textId="77777777" w:rsidTr="00C12F8D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73834B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Consolas" w:eastAsia="Consolas" w:hAnsi="Consolas" w:cs="Consolas"/>
                <w:sz w:val="22"/>
                <w:shd w:val="clear" w:color="auto" w:fill="EFF0F1"/>
              </w:rPr>
              <w:t>TspDubboServiceImpl.java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80A0E5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Arial" w:eastAsia="等线" w:hAnsi="Arial" w:cs="Arial"/>
                <w:sz w:val="22"/>
              </w:rPr>
              <w:t>TSP Dubbo Provider</w:t>
            </w:r>
          </w:p>
        </w:tc>
      </w:tr>
      <w:tr w:rsidR="008C31A4" w14:paraId="2A260BA6" w14:textId="77777777" w:rsidTr="00C12F8D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64AD8A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Consolas" w:eastAsia="Consolas" w:hAnsi="Consolas" w:cs="Consolas"/>
                <w:sz w:val="22"/>
                <w:shd w:val="clear" w:color="auto" w:fill="EFF0F1"/>
              </w:rPr>
              <w:t>EsbDubboServiceImpl.java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626E16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Arial" w:eastAsia="等线" w:hAnsi="Arial" w:cs="Arial"/>
                <w:sz w:val="22"/>
              </w:rPr>
              <w:t>ESB Dubbo Provider</w:t>
            </w:r>
          </w:p>
        </w:tc>
      </w:tr>
      <w:tr w:rsidR="008C31A4" w14:paraId="12D582F7" w14:textId="77777777" w:rsidTr="00C12F8D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99A7FD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Consolas" w:eastAsia="Consolas" w:hAnsi="Consolas" w:cs="Consolas"/>
                <w:sz w:val="22"/>
                <w:shd w:val="clear" w:color="auto" w:fill="EFF0F1"/>
              </w:rPr>
              <w:t>ApirPkiDubboServiceImpl.java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CE4FBA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Arial" w:eastAsia="等线" w:hAnsi="Arial" w:cs="Arial"/>
                <w:sz w:val="22"/>
              </w:rPr>
              <w:t>APIR PKI Dubbo Provider</w:t>
            </w:r>
          </w:p>
        </w:tc>
      </w:tr>
      <w:tr w:rsidR="008C31A4" w14:paraId="184FAEB0" w14:textId="77777777" w:rsidTr="00C12F8D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0E02E4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Consolas" w:eastAsia="Consolas" w:hAnsi="Consolas" w:cs="Consolas"/>
                <w:sz w:val="22"/>
                <w:shd w:val="clear" w:color="auto" w:fill="EFF0F1"/>
              </w:rPr>
              <w:t>ScepPkiDubboServiceImpl.java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91B168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Arial" w:eastAsia="等线" w:hAnsi="Arial" w:cs="Arial"/>
                <w:sz w:val="22"/>
              </w:rPr>
              <w:t>SCEP PKI Dubbo Provider</w:t>
            </w:r>
          </w:p>
        </w:tc>
      </w:tr>
      <w:tr w:rsidR="008C31A4" w14:paraId="20B2DCFE" w14:textId="77777777" w:rsidTr="00C12F8D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ED497D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Consolas" w:eastAsia="Consolas" w:hAnsi="Consolas" w:cs="Consolas"/>
                <w:sz w:val="22"/>
                <w:shd w:val="clear" w:color="auto" w:fill="EFF0F1"/>
              </w:rPr>
              <w:lastRenderedPageBreak/>
              <w:t>KmsDubboServiceImpl.java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29190E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Arial" w:eastAsia="等线" w:hAnsi="Arial" w:cs="Arial"/>
                <w:sz w:val="22"/>
              </w:rPr>
              <w:t>KMS Dubbo Provider</w:t>
            </w:r>
          </w:p>
        </w:tc>
      </w:tr>
      <w:tr w:rsidR="008C31A4" w14:paraId="1C1E4332" w14:textId="77777777" w:rsidTr="00C12F8D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D4CAE1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Consolas" w:eastAsia="Consolas" w:hAnsi="Consolas" w:cs="Consolas"/>
                <w:sz w:val="22"/>
                <w:shd w:val="clear" w:color="auto" w:fill="EFF0F1"/>
              </w:rPr>
              <w:t>TspDomainServiceImpl.java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77C71B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TSP </w:t>
            </w:r>
            <w:r>
              <w:rPr>
                <w:rFonts w:ascii="Arial" w:eastAsia="等线" w:hAnsi="Arial" w:cs="Arial"/>
                <w:sz w:val="22"/>
              </w:rPr>
              <w:t>领域服务</w:t>
            </w:r>
          </w:p>
        </w:tc>
      </w:tr>
      <w:tr w:rsidR="008C31A4" w14:paraId="01029DFA" w14:textId="77777777" w:rsidTr="00C12F8D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049201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Consolas" w:eastAsia="Consolas" w:hAnsi="Consolas" w:cs="Consolas"/>
                <w:sz w:val="22"/>
                <w:shd w:val="clear" w:color="auto" w:fill="EFF0F1"/>
              </w:rPr>
              <w:t>EsbDomainServiceImpl.java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621D15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ESB </w:t>
            </w:r>
            <w:r>
              <w:rPr>
                <w:rFonts w:ascii="Arial" w:eastAsia="等线" w:hAnsi="Arial" w:cs="Arial"/>
                <w:sz w:val="22"/>
              </w:rPr>
              <w:t>领域服务</w:t>
            </w:r>
          </w:p>
        </w:tc>
      </w:tr>
      <w:tr w:rsidR="008C31A4" w14:paraId="234D9B9B" w14:textId="77777777" w:rsidTr="00C12F8D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733026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Consolas" w:eastAsia="Consolas" w:hAnsi="Consolas" w:cs="Consolas"/>
                <w:sz w:val="22"/>
                <w:shd w:val="clear" w:color="auto" w:fill="EFF0F1"/>
              </w:rPr>
              <w:t>ApirPkiDomainServiceImpl.java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0B01B7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APIR PKI </w:t>
            </w:r>
            <w:r>
              <w:rPr>
                <w:rFonts w:ascii="Arial" w:eastAsia="等线" w:hAnsi="Arial" w:cs="Arial"/>
                <w:sz w:val="22"/>
              </w:rPr>
              <w:t>领域服务</w:t>
            </w:r>
          </w:p>
        </w:tc>
      </w:tr>
      <w:tr w:rsidR="008C31A4" w14:paraId="4F2B3777" w14:textId="77777777" w:rsidTr="00C12F8D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573FC7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Consolas" w:eastAsia="Consolas" w:hAnsi="Consolas" w:cs="Consolas"/>
                <w:sz w:val="22"/>
                <w:shd w:val="clear" w:color="auto" w:fill="EFF0F1"/>
              </w:rPr>
              <w:t>ScepPkiDomainServiceImpl.java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36B784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SCEP PKI </w:t>
            </w:r>
            <w:r>
              <w:rPr>
                <w:rFonts w:ascii="Arial" w:eastAsia="等线" w:hAnsi="Arial" w:cs="Arial"/>
                <w:sz w:val="22"/>
              </w:rPr>
              <w:t>领域服务</w:t>
            </w:r>
          </w:p>
        </w:tc>
      </w:tr>
      <w:tr w:rsidR="008C31A4" w14:paraId="543A55A4" w14:textId="77777777" w:rsidTr="00C12F8D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FBBB74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Consolas" w:eastAsia="Consolas" w:hAnsi="Consolas" w:cs="Consolas"/>
                <w:sz w:val="22"/>
                <w:shd w:val="clear" w:color="auto" w:fill="EFF0F1"/>
              </w:rPr>
              <w:t>KmsDomainServiceImpl.java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532836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KMS </w:t>
            </w:r>
            <w:r>
              <w:rPr>
                <w:rFonts w:ascii="Arial" w:eastAsia="等线" w:hAnsi="Arial" w:cs="Arial"/>
                <w:sz w:val="22"/>
              </w:rPr>
              <w:t>领域服务</w:t>
            </w:r>
          </w:p>
        </w:tc>
      </w:tr>
      <w:tr w:rsidR="008C31A4" w14:paraId="192641F7" w14:textId="77777777" w:rsidTr="00C12F8D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F44CFE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Consolas" w:eastAsia="Consolas" w:hAnsi="Consolas" w:cs="Consolas"/>
                <w:sz w:val="22"/>
                <w:shd w:val="clear" w:color="auto" w:fill="EFF0F1"/>
              </w:rPr>
              <w:t>TspClient.java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3A9301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TSP HTTP </w:t>
            </w:r>
            <w:r>
              <w:rPr>
                <w:rFonts w:ascii="Arial" w:eastAsia="等线" w:hAnsi="Arial" w:cs="Arial"/>
                <w:sz w:val="22"/>
              </w:rPr>
              <w:t>客户端</w:t>
            </w:r>
          </w:p>
        </w:tc>
      </w:tr>
      <w:tr w:rsidR="008C31A4" w14:paraId="6D422AD7" w14:textId="77777777" w:rsidTr="00C12F8D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BD67D6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Consolas" w:eastAsia="Consolas" w:hAnsi="Consolas" w:cs="Consolas"/>
                <w:sz w:val="22"/>
                <w:shd w:val="clear" w:color="auto" w:fill="EFF0F1"/>
              </w:rPr>
              <w:t>EsbClient.java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45650A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ESB HTTP </w:t>
            </w:r>
            <w:r>
              <w:rPr>
                <w:rFonts w:ascii="Arial" w:eastAsia="等线" w:hAnsi="Arial" w:cs="Arial"/>
                <w:sz w:val="22"/>
              </w:rPr>
              <w:t>客户端</w:t>
            </w:r>
          </w:p>
        </w:tc>
      </w:tr>
      <w:tr w:rsidR="008C31A4" w14:paraId="6F2E0F4C" w14:textId="77777777" w:rsidTr="00C12F8D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725DC3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Consolas" w:eastAsia="Consolas" w:hAnsi="Consolas" w:cs="Consolas"/>
                <w:sz w:val="22"/>
                <w:shd w:val="clear" w:color="auto" w:fill="EFF0F1"/>
              </w:rPr>
              <w:t>ApirPkiClient.java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83CBCC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APIR PKI </w:t>
            </w:r>
            <w:r>
              <w:rPr>
                <w:rFonts w:ascii="Arial" w:eastAsia="等线" w:hAnsi="Arial" w:cs="Arial"/>
                <w:sz w:val="22"/>
              </w:rPr>
              <w:t>客户端</w:t>
            </w:r>
          </w:p>
        </w:tc>
      </w:tr>
      <w:tr w:rsidR="008C31A4" w14:paraId="1CEE2F66" w14:textId="77777777" w:rsidTr="00C12F8D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0DCDAB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Consolas" w:eastAsia="Consolas" w:hAnsi="Consolas" w:cs="Consolas"/>
                <w:sz w:val="22"/>
                <w:shd w:val="clear" w:color="auto" w:fill="EFF0F1"/>
              </w:rPr>
              <w:t>ScepPkiClient.java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980B17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SCEP PKI </w:t>
            </w:r>
            <w:r>
              <w:rPr>
                <w:rFonts w:ascii="Arial" w:eastAsia="等线" w:hAnsi="Arial" w:cs="Arial"/>
                <w:sz w:val="22"/>
              </w:rPr>
              <w:t>客户端</w:t>
            </w:r>
          </w:p>
        </w:tc>
      </w:tr>
      <w:tr w:rsidR="008C31A4" w14:paraId="1C318881" w14:textId="77777777" w:rsidTr="00C12F8D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9D1ED0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Consolas" w:eastAsia="Consolas" w:hAnsi="Consolas" w:cs="Consolas"/>
                <w:sz w:val="22"/>
                <w:shd w:val="clear" w:color="auto" w:fill="EFF0F1"/>
              </w:rPr>
              <w:t>KmsClient.java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B40BB2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KMS </w:t>
            </w:r>
            <w:r>
              <w:rPr>
                <w:rFonts w:ascii="Arial" w:eastAsia="等线" w:hAnsi="Arial" w:cs="Arial"/>
                <w:sz w:val="22"/>
              </w:rPr>
              <w:t>客户端</w:t>
            </w:r>
          </w:p>
        </w:tc>
      </w:tr>
    </w:tbl>
    <w:p w14:paraId="334E725D" w14:textId="77777777" w:rsidR="008C31A4" w:rsidRDefault="008C31A4" w:rsidP="008C31A4">
      <w:pPr>
        <w:spacing w:before="300" w:after="120" w:line="288" w:lineRule="auto"/>
        <w:ind w:left="180" w:right="180" w:firstLine="600"/>
        <w:jc w:val="left"/>
        <w:outlineLvl w:val="2"/>
      </w:pPr>
      <w:bookmarkStart w:id="33" w:name="heading_21"/>
      <w:bookmarkStart w:id="34" w:name="_Toc232683414"/>
      <w:r>
        <w:rPr>
          <w:rFonts w:ascii="Arial" w:eastAsia="等线" w:hAnsi="Arial" w:cs="Arial"/>
          <w:b/>
          <w:sz w:val="30"/>
        </w:rPr>
        <w:t xml:space="preserve">3.3 </w:t>
      </w:r>
      <w:r>
        <w:rPr>
          <w:rFonts w:ascii="Arial" w:eastAsia="等线" w:hAnsi="Arial" w:cs="Arial"/>
          <w:b/>
          <w:sz w:val="30"/>
        </w:rPr>
        <w:t>文件存储服务功能设计</w:t>
      </w:r>
      <w:bookmarkEnd w:id="33"/>
      <w:bookmarkEnd w:id="34"/>
    </w:p>
    <w:p w14:paraId="638627C9" w14:textId="77777777" w:rsidR="008C31A4" w:rsidRDefault="008C31A4" w:rsidP="008C31A4">
      <w:pPr>
        <w:spacing w:before="260" w:after="120" w:line="288" w:lineRule="auto"/>
        <w:ind w:left="180" w:right="180" w:firstLine="560"/>
        <w:jc w:val="left"/>
        <w:outlineLvl w:val="3"/>
      </w:pPr>
      <w:bookmarkStart w:id="35" w:name="heading_22"/>
      <w:bookmarkStart w:id="36" w:name="_Toc232683415"/>
      <w:r>
        <w:rPr>
          <w:rFonts w:ascii="Arial" w:eastAsia="等线" w:hAnsi="Arial" w:cs="Arial"/>
          <w:b/>
          <w:sz w:val="28"/>
        </w:rPr>
        <w:t xml:space="preserve">3.3.1 </w:t>
      </w:r>
      <w:r>
        <w:rPr>
          <w:rFonts w:ascii="Arial" w:eastAsia="等线" w:hAnsi="Arial" w:cs="Arial"/>
          <w:b/>
          <w:sz w:val="28"/>
        </w:rPr>
        <w:t>总体结构</w:t>
      </w:r>
      <w:bookmarkEnd w:id="35"/>
      <w:bookmarkEnd w:id="36"/>
    </w:p>
    <w:p w14:paraId="2CB1273B" w14:textId="3E985C8A" w:rsidR="008C31A4" w:rsidRDefault="008C31A4" w:rsidP="008C31A4">
      <w:pPr>
        <w:spacing w:before="120" w:after="120" w:line="288" w:lineRule="auto"/>
        <w:ind w:left="180" w:right="180" w:firstLine="440"/>
        <w:jc w:val="left"/>
        <w:rPr>
          <w:rFonts w:ascii="Arial" w:eastAsia="等线" w:hAnsi="Arial" w:cs="Arial"/>
          <w:sz w:val="22"/>
        </w:rPr>
      </w:pPr>
      <w:proofErr w:type="spellStart"/>
      <w:r>
        <w:rPr>
          <w:rFonts w:ascii="Consolas" w:eastAsia="Consolas" w:hAnsi="Consolas" w:cs="Consolas"/>
          <w:sz w:val="22"/>
          <w:shd w:val="clear" w:color="auto" w:fill="EFF0F1"/>
        </w:rPr>
        <w:t>dmp</w:t>
      </w:r>
      <w:proofErr w:type="spellEnd"/>
      <w:r>
        <w:rPr>
          <w:rFonts w:ascii="Consolas" w:eastAsia="Consolas" w:hAnsi="Consolas" w:cs="Consolas"/>
          <w:sz w:val="22"/>
          <w:shd w:val="clear" w:color="auto" w:fill="EFF0F1"/>
        </w:rPr>
        <w:t>-storage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提供统一文件存储能力，支持</w:t>
      </w:r>
      <w:r>
        <w:rPr>
          <w:rFonts w:ascii="Arial" w:eastAsia="等线" w:hAnsi="Arial" w:cs="Arial"/>
          <w:sz w:val="22"/>
        </w:rPr>
        <w:t xml:space="preserve"> HTTP </w:t>
      </w:r>
      <w:r>
        <w:rPr>
          <w:rFonts w:ascii="Arial" w:eastAsia="等线" w:hAnsi="Arial" w:cs="Arial"/>
          <w:sz w:val="22"/>
        </w:rPr>
        <w:t>上传下载、预签名</w:t>
      </w:r>
      <w:r>
        <w:rPr>
          <w:rFonts w:ascii="Arial" w:eastAsia="等线" w:hAnsi="Arial" w:cs="Arial"/>
          <w:sz w:val="22"/>
        </w:rPr>
        <w:t xml:space="preserve"> URL</w:t>
      </w:r>
      <w:r>
        <w:rPr>
          <w:rFonts w:ascii="Arial" w:eastAsia="等线" w:hAnsi="Arial" w:cs="Arial"/>
          <w:sz w:val="22"/>
        </w:rPr>
        <w:t>、</w:t>
      </w:r>
      <w:r>
        <w:rPr>
          <w:rFonts w:ascii="Arial" w:eastAsia="等线" w:hAnsi="Arial" w:cs="Arial"/>
          <w:sz w:val="22"/>
        </w:rPr>
        <w:t xml:space="preserve">STS </w:t>
      </w:r>
      <w:r>
        <w:rPr>
          <w:rFonts w:ascii="Arial" w:eastAsia="等线" w:hAnsi="Arial" w:cs="Arial"/>
          <w:sz w:val="22"/>
        </w:rPr>
        <w:t>凭证、</w:t>
      </w:r>
      <w:r>
        <w:rPr>
          <w:rFonts w:ascii="Arial" w:eastAsia="等线" w:hAnsi="Arial" w:cs="Arial"/>
          <w:sz w:val="22"/>
        </w:rPr>
        <w:t xml:space="preserve">Dubbo </w:t>
      </w:r>
      <w:r>
        <w:rPr>
          <w:rFonts w:ascii="Arial" w:eastAsia="等线" w:hAnsi="Arial" w:cs="Arial"/>
          <w:sz w:val="22"/>
        </w:rPr>
        <w:t>存储服务。底层存储由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Consolas" w:eastAsia="Consolas" w:hAnsi="Consolas" w:cs="Consolas"/>
          <w:sz w:val="22"/>
          <w:shd w:val="clear" w:color="auto" w:fill="EFF0F1"/>
        </w:rPr>
        <w:t>common-</w:t>
      </w:r>
      <w:proofErr w:type="spellStart"/>
      <w:r>
        <w:rPr>
          <w:rFonts w:ascii="Consolas" w:eastAsia="Consolas" w:hAnsi="Consolas" w:cs="Consolas"/>
          <w:sz w:val="22"/>
          <w:shd w:val="clear" w:color="auto" w:fill="EFF0F1"/>
        </w:rPr>
        <w:t>oss</w:t>
      </w:r>
      <w:proofErr w:type="spellEnd"/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提供，支持</w:t>
      </w:r>
      <w:r>
        <w:rPr>
          <w:rFonts w:ascii="Arial" w:eastAsia="等线" w:hAnsi="Arial" w:cs="Arial"/>
          <w:sz w:val="22"/>
        </w:rPr>
        <w:t xml:space="preserve"> </w:t>
      </w:r>
      <w:proofErr w:type="spellStart"/>
      <w:r>
        <w:rPr>
          <w:rFonts w:ascii="Arial" w:eastAsia="等线" w:hAnsi="Arial" w:cs="Arial"/>
          <w:sz w:val="22"/>
        </w:rPr>
        <w:t>Aliyun</w:t>
      </w:r>
      <w:proofErr w:type="spellEnd"/>
      <w:r>
        <w:rPr>
          <w:rFonts w:ascii="Arial" w:eastAsia="等线" w:hAnsi="Arial" w:cs="Arial"/>
          <w:sz w:val="22"/>
        </w:rPr>
        <w:t xml:space="preserve"> OSS</w:t>
      </w:r>
      <w:r>
        <w:rPr>
          <w:rFonts w:ascii="Arial" w:eastAsia="等线" w:hAnsi="Arial" w:cs="Arial"/>
          <w:sz w:val="22"/>
        </w:rPr>
        <w:t>、</w:t>
      </w:r>
      <w:r>
        <w:rPr>
          <w:rFonts w:ascii="Arial" w:eastAsia="等线" w:hAnsi="Arial" w:cs="Arial"/>
          <w:sz w:val="22"/>
        </w:rPr>
        <w:t>Huawei OBS</w:t>
      </w:r>
      <w:r>
        <w:rPr>
          <w:rFonts w:ascii="Arial" w:eastAsia="等线" w:hAnsi="Arial" w:cs="Arial"/>
          <w:sz w:val="22"/>
        </w:rPr>
        <w:t>、</w:t>
      </w:r>
      <w:r>
        <w:rPr>
          <w:rFonts w:ascii="Arial" w:eastAsia="等线" w:hAnsi="Arial" w:cs="Arial"/>
          <w:sz w:val="22"/>
        </w:rPr>
        <w:t>AWS S3</w:t>
      </w:r>
      <w:r>
        <w:rPr>
          <w:rFonts w:ascii="Arial" w:eastAsia="等线" w:hAnsi="Arial" w:cs="Arial"/>
          <w:sz w:val="22"/>
        </w:rPr>
        <w:t>、本地存储。</w:t>
      </w:r>
    </w:p>
    <w:p w14:paraId="7622F072" w14:textId="6BB41FE7" w:rsidR="00C12F8D" w:rsidRDefault="00C12F8D" w:rsidP="00C12F8D">
      <w:pPr>
        <w:spacing w:before="120" w:after="120" w:line="288" w:lineRule="auto"/>
        <w:ind w:leftChars="0" w:left="0" w:right="180" w:firstLineChars="0" w:firstLine="0"/>
        <w:jc w:val="left"/>
        <w:rPr>
          <w:rFonts w:hint="eastAsia"/>
        </w:rPr>
      </w:pPr>
      <w:r>
        <w:rPr>
          <w:noProof/>
        </w:rPr>
        <w:drawing>
          <wp:inline distT="0" distB="0" distL="0" distR="0" wp14:anchorId="7838BECD" wp14:editId="2BAED7A3">
            <wp:extent cx="5274310" cy="795655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9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4E806" w14:textId="77777777" w:rsidR="008C31A4" w:rsidRDefault="008C31A4" w:rsidP="008C31A4">
      <w:pPr>
        <w:spacing w:before="260" w:after="120" w:line="288" w:lineRule="auto"/>
        <w:ind w:left="180" w:right="180" w:firstLine="560"/>
        <w:jc w:val="left"/>
        <w:outlineLvl w:val="3"/>
      </w:pPr>
      <w:bookmarkStart w:id="37" w:name="heading_23"/>
      <w:bookmarkStart w:id="38" w:name="_Toc232683416"/>
      <w:r>
        <w:rPr>
          <w:rFonts w:ascii="Arial" w:eastAsia="等线" w:hAnsi="Arial" w:cs="Arial"/>
          <w:b/>
          <w:sz w:val="28"/>
        </w:rPr>
        <w:lastRenderedPageBreak/>
        <w:t xml:space="preserve">3.3.2 </w:t>
      </w:r>
      <w:r>
        <w:rPr>
          <w:rFonts w:ascii="Arial" w:eastAsia="等线" w:hAnsi="Arial" w:cs="Arial"/>
          <w:b/>
          <w:sz w:val="28"/>
        </w:rPr>
        <w:t>模块及功能划分点</w:t>
      </w:r>
      <w:bookmarkEnd w:id="37"/>
      <w:bookmarkEnd w:id="38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60"/>
        <w:gridCol w:w="2760"/>
        <w:gridCol w:w="2760"/>
      </w:tblGrid>
      <w:tr w:rsidR="008C31A4" w14:paraId="0A4A67FF" w14:textId="77777777" w:rsidTr="00504239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25F4EA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Arial" w:eastAsia="等线" w:hAnsi="Arial" w:cs="Arial"/>
                <w:sz w:val="22"/>
              </w:rPr>
              <w:t>功能点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317A77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Arial" w:eastAsia="等线" w:hAnsi="Arial" w:cs="Arial"/>
                <w:sz w:val="22"/>
              </w:rPr>
              <w:t>HTTP/Dubbo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340FAF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Arial" w:eastAsia="等线" w:hAnsi="Arial" w:cs="Arial"/>
                <w:sz w:val="22"/>
              </w:rPr>
              <w:t>说明</w:t>
            </w:r>
          </w:p>
        </w:tc>
      </w:tr>
      <w:tr w:rsidR="008C31A4" w14:paraId="726B216C" w14:textId="77777777" w:rsidTr="00504239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8456AF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Arial" w:eastAsia="等线" w:hAnsi="Arial" w:cs="Arial"/>
                <w:sz w:val="22"/>
              </w:rPr>
              <w:t>模板下载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FE687D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Consolas" w:eastAsia="Consolas" w:hAnsi="Consolas" w:cs="Consolas"/>
                <w:sz w:val="22"/>
                <w:shd w:val="clear" w:color="auto" w:fill="EFF0F1"/>
              </w:rPr>
              <w:t>GET /storage/front/template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FB7959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Arial" w:eastAsia="等线" w:hAnsi="Arial" w:cs="Arial"/>
                <w:sz w:val="22"/>
              </w:rPr>
              <w:t>获取模板文件</w:t>
            </w:r>
          </w:p>
        </w:tc>
      </w:tr>
      <w:tr w:rsidR="008C31A4" w14:paraId="35D84B2C" w14:textId="77777777" w:rsidTr="00504239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EE2120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Arial" w:eastAsia="等线" w:hAnsi="Arial" w:cs="Arial"/>
                <w:sz w:val="22"/>
              </w:rPr>
              <w:t>普通上传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7989E3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Consolas" w:eastAsia="Consolas" w:hAnsi="Consolas" w:cs="Consolas"/>
                <w:sz w:val="22"/>
                <w:shd w:val="clear" w:color="auto" w:fill="EFF0F1"/>
              </w:rPr>
              <w:t>POST /storage/front/</w:t>
            </w:r>
            <w:proofErr w:type="spellStart"/>
            <w:r>
              <w:rPr>
                <w:rFonts w:ascii="Consolas" w:eastAsia="Consolas" w:hAnsi="Consolas" w:cs="Consolas"/>
                <w:sz w:val="22"/>
                <w:shd w:val="clear" w:color="auto" w:fill="EFF0F1"/>
              </w:rPr>
              <w:t>uploadFile</w:t>
            </w:r>
            <w:proofErr w:type="spellEnd"/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ABAB52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Multipart </w:t>
            </w:r>
            <w:r>
              <w:rPr>
                <w:rFonts w:ascii="Arial" w:eastAsia="等线" w:hAnsi="Arial" w:cs="Arial"/>
                <w:sz w:val="22"/>
              </w:rPr>
              <w:t>文件上传</w:t>
            </w:r>
          </w:p>
        </w:tc>
      </w:tr>
      <w:tr w:rsidR="008C31A4" w14:paraId="48F16334" w14:textId="77777777" w:rsidTr="00504239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C89D6B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Arial" w:eastAsia="等线" w:hAnsi="Arial" w:cs="Arial"/>
                <w:sz w:val="22"/>
              </w:rPr>
              <w:t>下载</w:t>
            </w:r>
            <w:r>
              <w:rPr>
                <w:rFonts w:ascii="Arial" w:eastAsia="等线" w:hAnsi="Arial" w:cs="Arial"/>
                <w:sz w:val="22"/>
              </w:rPr>
              <w:t xml:space="preserve"> URL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4BE1D2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Consolas" w:eastAsia="Consolas" w:hAnsi="Consolas" w:cs="Consolas"/>
                <w:sz w:val="22"/>
                <w:shd w:val="clear" w:color="auto" w:fill="EFF0F1"/>
              </w:rPr>
              <w:t>GET /storage/front/</w:t>
            </w:r>
            <w:proofErr w:type="spellStart"/>
            <w:r>
              <w:rPr>
                <w:rFonts w:ascii="Consolas" w:eastAsia="Consolas" w:hAnsi="Consolas" w:cs="Consolas"/>
                <w:sz w:val="22"/>
                <w:shd w:val="clear" w:color="auto" w:fill="EFF0F1"/>
              </w:rPr>
              <w:t>createDownloadUrl</w:t>
            </w:r>
            <w:proofErr w:type="spellEnd"/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2307DC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Arial" w:eastAsia="等线" w:hAnsi="Arial" w:cs="Arial"/>
                <w:sz w:val="22"/>
              </w:rPr>
              <w:t>创建下载地址</w:t>
            </w:r>
          </w:p>
        </w:tc>
      </w:tr>
      <w:tr w:rsidR="008C31A4" w14:paraId="459EB880" w14:textId="77777777" w:rsidTr="00504239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77AB63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Arial" w:eastAsia="等线" w:hAnsi="Arial" w:cs="Arial"/>
                <w:sz w:val="22"/>
              </w:rPr>
              <w:t>预签名</w:t>
            </w:r>
            <w:r>
              <w:rPr>
                <w:rFonts w:ascii="Arial" w:eastAsia="等线" w:hAnsi="Arial" w:cs="Arial"/>
                <w:sz w:val="22"/>
              </w:rPr>
              <w:t xml:space="preserve"> URL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F6EB93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Consolas" w:eastAsia="Consolas" w:hAnsi="Consolas" w:cs="Consolas"/>
                <w:sz w:val="22"/>
                <w:shd w:val="clear" w:color="auto" w:fill="EFF0F1"/>
              </w:rPr>
              <w:t>GET /storage/front/</w:t>
            </w:r>
            <w:proofErr w:type="spellStart"/>
            <w:r>
              <w:rPr>
                <w:rFonts w:ascii="Consolas" w:eastAsia="Consolas" w:hAnsi="Consolas" w:cs="Consolas"/>
                <w:sz w:val="22"/>
                <w:shd w:val="clear" w:color="auto" w:fill="EFF0F1"/>
              </w:rPr>
              <w:t>generatePresignedUrl</w:t>
            </w:r>
            <w:proofErr w:type="spellEnd"/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B854ED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Arial" w:eastAsia="等线" w:hAnsi="Arial" w:cs="Arial"/>
                <w:sz w:val="22"/>
              </w:rPr>
              <w:t>生成对象存储预签名地址</w:t>
            </w:r>
          </w:p>
        </w:tc>
      </w:tr>
      <w:tr w:rsidR="008C31A4" w14:paraId="48811895" w14:textId="77777777" w:rsidTr="00504239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18ED60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Arial" w:eastAsia="等线" w:hAnsi="Arial" w:cs="Arial"/>
                <w:sz w:val="22"/>
              </w:rPr>
              <w:t>模板更新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5764C6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Consolas" w:eastAsia="Consolas" w:hAnsi="Consolas" w:cs="Consolas"/>
                <w:sz w:val="22"/>
                <w:shd w:val="clear" w:color="auto" w:fill="EFF0F1"/>
              </w:rPr>
              <w:t>PUT /storage/front/template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C1E529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Arial" w:eastAsia="等线" w:hAnsi="Arial" w:cs="Arial"/>
                <w:sz w:val="22"/>
              </w:rPr>
              <w:t>上传</w:t>
            </w:r>
            <w:r>
              <w:rPr>
                <w:rFonts w:ascii="Arial" w:eastAsia="等线" w:hAnsi="Arial" w:cs="Arial"/>
                <w:sz w:val="22"/>
              </w:rPr>
              <w:t>/</w:t>
            </w:r>
            <w:r>
              <w:rPr>
                <w:rFonts w:ascii="Arial" w:eastAsia="等线" w:hAnsi="Arial" w:cs="Arial"/>
                <w:sz w:val="22"/>
              </w:rPr>
              <w:t>更新模板</w:t>
            </w:r>
          </w:p>
        </w:tc>
      </w:tr>
      <w:tr w:rsidR="008C31A4" w14:paraId="415CF62A" w14:textId="77777777" w:rsidTr="00504239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98D8EF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Arial" w:eastAsia="等线" w:hAnsi="Arial" w:cs="Arial"/>
                <w:sz w:val="22"/>
              </w:rPr>
              <w:t>文件重命名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C70344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Consolas" w:eastAsia="Consolas" w:hAnsi="Consolas" w:cs="Consolas"/>
                <w:sz w:val="22"/>
                <w:shd w:val="clear" w:color="auto" w:fill="EFF0F1"/>
              </w:rPr>
              <w:t>POST /storage/front/file/rename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D53B9E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Arial" w:eastAsia="等线" w:hAnsi="Arial" w:cs="Arial"/>
                <w:sz w:val="22"/>
              </w:rPr>
              <w:t>对象文件重命名</w:t>
            </w:r>
          </w:p>
        </w:tc>
      </w:tr>
      <w:tr w:rsidR="008C31A4" w14:paraId="7BCB0A20" w14:textId="77777777" w:rsidTr="00504239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5C73F7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STS </w:t>
            </w:r>
            <w:r>
              <w:rPr>
                <w:rFonts w:ascii="Arial" w:eastAsia="等线" w:hAnsi="Arial" w:cs="Arial"/>
                <w:sz w:val="22"/>
              </w:rPr>
              <w:t>凭证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D981E1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Consolas" w:eastAsia="Consolas" w:hAnsi="Consolas" w:cs="Consolas"/>
                <w:sz w:val="22"/>
                <w:shd w:val="clear" w:color="auto" w:fill="EFF0F1"/>
              </w:rPr>
              <w:t>GET /storage/front/</w:t>
            </w:r>
            <w:proofErr w:type="spellStart"/>
            <w:r>
              <w:rPr>
                <w:rFonts w:ascii="Consolas" w:eastAsia="Consolas" w:hAnsi="Consolas" w:cs="Consolas"/>
                <w:sz w:val="22"/>
                <w:shd w:val="clear" w:color="auto" w:fill="EFF0F1"/>
              </w:rPr>
              <w:t>sts</w:t>
            </w:r>
            <w:proofErr w:type="spellEnd"/>
            <w:r>
              <w:rPr>
                <w:rFonts w:ascii="Consolas" w:eastAsia="Consolas" w:hAnsi="Consolas" w:cs="Consolas"/>
                <w:sz w:val="22"/>
                <w:shd w:val="clear" w:color="auto" w:fill="EFF0F1"/>
              </w:rPr>
              <w:t>/credentials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586298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Arial" w:eastAsia="等线" w:hAnsi="Arial" w:cs="Arial"/>
                <w:sz w:val="22"/>
              </w:rPr>
              <w:t>获取临时访问凭证</w:t>
            </w:r>
          </w:p>
        </w:tc>
      </w:tr>
      <w:tr w:rsidR="008C31A4" w14:paraId="4D639CE1" w14:textId="77777777" w:rsidTr="00504239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507492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STS </w:t>
            </w:r>
            <w:r>
              <w:rPr>
                <w:rFonts w:ascii="Arial" w:eastAsia="等线" w:hAnsi="Arial" w:cs="Arial"/>
                <w:sz w:val="22"/>
              </w:rPr>
              <w:t>上传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94E420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Consolas" w:eastAsia="Consolas" w:hAnsi="Consolas" w:cs="Consolas"/>
                <w:sz w:val="22"/>
                <w:shd w:val="clear" w:color="auto" w:fill="EFF0F1"/>
              </w:rPr>
              <w:t>POST /storage/front/</w:t>
            </w:r>
            <w:proofErr w:type="spellStart"/>
            <w:r>
              <w:rPr>
                <w:rFonts w:ascii="Consolas" w:eastAsia="Consolas" w:hAnsi="Consolas" w:cs="Consolas"/>
                <w:sz w:val="22"/>
                <w:shd w:val="clear" w:color="auto" w:fill="EFF0F1"/>
              </w:rPr>
              <w:t>sts</w:t>
            </w:r>
            <w:proofErr w:type="spellEnd"/>
            <w:r>
              <w:rPr>
                <w:rFonts w:ascii="Consolas" w:eastAsia="Consolas" w:hAnsi="Consolas" w:cs="Consolas"/>
                <w:sz w:val="22"/>
                <w:shd w:val="clear" w:color="auto" w:fill="EFF0F1"/>
              </w:rPr>
              <w:t>/upload/file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00665B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Arial" w:eastAsia="等线" w:hAnsi="Arial" w:cs="Arial"/>
                <w:sz w:val="22"/>
              </w:rPr>
              <w:t>使用</w:t>
            </w:r>
            <w:r>
              <w:rPr>
                <w:rFonts w:ascii="Arial" w:eastAsia="等线" w:hAnsi="Arial" w:cs="Arial"/>
                <w:sz w:val="22"/>
              </w:rPr>
              <w:t xml:space="preserve"> STS </w:t>
            </w:r>
            <w:r>
              <w:rPr>
                <w:rFonts w:ascii="Arial" w:eastAsia="等线" w:hAnsi="Arial" w:cs="Arial"/>
                <w:sz w:val="22"/>
              </w:rPr>
              <w:t>语义上传</w:t>
            </w:r>
          </w:p>
        </w:tc>
      </w:tr>
      <w:tr w:rsidR="008C31A4" w14:paraId="755182BB" w14:textId="77777777" w:rsidTr="00504239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864C44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Arial" w:eastAsia="等线" w:hAnsi="Arial" w:cs="Arial"/>
                <w:sz w:val="22"/>
              </w:rPr>
              <w:lastRenderedPageBreak/>
              <w:t xml:space="preserve">STS </w:t>
            </w:r>
            <w:r>
              <w:rPr>
                <w:rFonts w:ascii="Arial" w:eastAsia="等线" w:hAnsi="Arial" w:cs="Arial"/>
                <w:sz w:val="22"/>
              </w:rPr>
              <w:t>下载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288F18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Consolas" w:eastAsia="Consolas" w:hAnsi="Consolas" w:cs="Consolas"/>
                <w:sz w:val="22"/>
                <w:shd w:val="clear" w:color="auto" w:fill="EFF0F1"/>
              </w:rPr>
              <w:t>GET /storage/front/</w:t>
            </w:r>
            <w:proofErr w:type="spellStart"/>
            <w:r>
              <w:rPr>
                <w:rFonts w:ascii="Consolas" w:eastAsia="Consolas" w:hAnsi="Consolas" w:cs="Consolas"/>
                <w:sz w:val="22"/>
                <w:shd w:val="clear" w:color="auto" w:fill="EFF0F1"/>
              </w:rPr>
              <w:t>sts</w:t>
            </w:r>
            <w:proofErr w:type="spellEnd"/>
            <w:r>
              <w:rPr>
                <w:rFonts w:ascii="Consolas" w:eastAsia="Consolas" w:hAnsi="Consolas" w:cs="Consolas"/>
                <w:sz w:val="22"/>
                <w:shd w:val="clear" w:color="auto" w:fill="EFF0F1"/>
              </w:rPr>
              <w:t>/download/file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063CA5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Arial" w:eastAsia="等线" w:hAnsi="Arial" w:cs="Arial"/>
                <w:sz w:val="22"/>
              </w:rPr>
              <w:t>使用</w:t>
            </w:r>
            <w:r>
              <w:rPr>
                <w:rFonts w:ascii="Arial" w:eastAsia="等线" w:hAnsi="Arial" w:cs="Arial"/>
                <w:sz w:val="22"/>
              </w:rPr>
              <w:t xml:space="preserve"> STS </w:t>
            </w:r>
            <w:r>
              <w:rPr>
                <w:rFonts w:ascii="Arial" w:eastAsia="等线" w:hAnsi="Arial" w:cs="Arial"/>
                <w:sz w:val="22"/>
              </w:rPr>
              <w:t>语义下载</w:t>
            </w:r>
          </w:p>
        </w:tc>
      </w:tr>
      <w:tr w:rsidR="008C31A4" w14:paraId="714C1A4B" w14:textId="77777777" w:rsidTr="00504239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1140F6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Dubbo </w:t>
            </w:r>
            <w:r>
              <w:rPr>
                <w:rFonts w:ascii="Arial" w:eastAsia="等线" w:hAnsi="Arial" w:cs="Arial"/>
                <w:sz w:val="22"/>
              </w:rPr>
              <w:t>上传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F5EF1D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proofErr w:type="spellStart"/>
            <w:r>
              <w:rPr>
                <w:rFonts w:ascii="Consolas" w:eastAsia="Consolas" w:hAnsi="Consolas" w:cs="Consolas"/>
                <w:sz w:val="22"/>
                <w:shd w:val="clear" w:color="auto" w:fill="EFF0F1"/>
              </w:rPr>
              <w:t>StorageService.uploadObject</w:t>
            </w:r>
            <w:proofErr w:type="spellEnd"/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E30BE5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Arial" w:eastAsia="等线" w:hAnsi="Arial" w:cs="Arial"/>
                <w:sz w:val="22"/>
              </w:rPr>
              <w:t>内部服务通过</w:t>
            </w:r>
            <w:r>
              <w:rPr>
                <w:rFonts w:ascii="Arial" w:eastAsia="等线" w:hAnsi="Arial" w:cs="Arial"/>
                <w:sz w:val="22"/>
              </w:rPr>
              <w:t xml:space="preserve"> Dubbo </w:t>
            </w:r>
            <w:r>
              <w:rPr>
                <w:rFonts w:ascii="Arial" w:eastAsia="等线" w:hAnsi="Arial" w:cs="Arial"/>
                <w:sz w:val="22"/>
              </w:rPr>
              <w:t>上传字节数组</w:t>
            </w:r>
          </w:p>
        </w:tc>
      </w:tr>
      <w:tr w:rsidR="008C31A4" w14:paraId="597B2BBD" w14:textId="77777777" w:rsidTr="00504239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99A1BD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Dubbo </w:t>
            </w:r>
            <w:r>
              <w:rPr>
                <w:rFonts w:ascii="Arial" w:eastAsia="等线" w:hAnsi="Arial" w:cs="Arial"/>
                <w:sz w:val="22"/>
              </w:rPr>
              <w:t>下载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DE981E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proofErr w:type="spellStart"/>
            <w:r>
              <w:rPr>
                <w:rFonts w:ascii="Consolas" w:eastAsia="Consolas" w:hAnsi="Consolas" w:cs="Consolas"/>
                <w:sz w:val="22"/>
                <w:shd w:val="clear" w:color="auto" w:fill="EFF0F1"/>
              </w:rPr>
              <w:t>StorageService.downloadObject</w:t>
            </w:r>
            <w:proofErr w:type="spellEnd"/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7E832D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Arial" w:eastAsia="等线" w:hAnsi="Arial" w:cs="Arial"/>
                <w:sz w:val="22"/>
              </w:rPr>
              <w:t>内部服务通过</w:t>
            </w:r>
            <w:r>
              <w:rPr>
                <w:rFonts w:ascii="Arial" w:eastAsia="等线" w:hAnsi="Arial" w:cs="Arial"/>
                <w:sz w:val="22"/>
              </w:rPr>
              <w:t xml:space="preserve"> Dubbo </w:t>
            </w:r>
            <w:r>
              <w:rPr>
                <w:rFonts w:ascii="Arial" w:eastAsia="等线" w:hAnsi="Arial" w:cs="Arial"/>
                <w:sz w:val="22"/>
              </w:rPr>
              <w:t>下载文件</w:t>
            </w:r>
          </w:p>
        </w:tc>
      </w:tr>
    </w:tbl>
    <w:p w14:paraId="6549DC0E" w14:textId="77777777" w:rsidR="008C31A4" w:rsidRDefault="008C31A4" w:rsidP="008C31A4">
      <w:pPr>
        <w:spacing w:before="260" w:after="120" w:line="288" w:lineRule="auto"/>
        <w:ind w:left="180" w:right="180" w:firstLine="560"/>
        <w:jc w:val="left"/>
        <w:outlineLvl w:val="3"/>
      </w:pPr>
      <w:bookmarkStart w:id="39" w:name="heading_24"/>
      <w:bookmarkStart w:id="40" w:name="_Toc232683417"/>
      <w:r>
        <w:rPr>
          <w:rFonts w:ascii="Arial" w:eastAsia="等线" w:hAnsi="Arial" w:cs="Arial"/>
          <w:b/>
          <w:sz w:val="28"/>
        </w:rPr>
        <w:t xml:space="preserve">3.3.3 </w:t>
      </w:r>
      <w:r>
        <w:rPr>
          <w:rFonts w:ascii="Arial" w:eastAsia="等线" w:hAnsi="Arial" w:cs="Arial"/>
          <w:b/>
          <w:sz w:val="28"/>
        </w:rPr>
        <w:t>数据库设计</w:t>
      </w:r>
      <w:bookmarkEnd w:id="39"/>
      <w:bookmarkEnd w:id="40"/>
    </w:p>
    <w:p w14:paraId="5D8C0297" w14:textId="77777777" w:rsidR="008C31A4" w:rsidRDefault="008C31A4" w:rsidP="008C31A4">
      <w:pPr>
        <w:spacing w:before="120" w:after="120" w:line="288" w:lineRule="auto"/>
        <w:ind w:left="180" w:right="180" w:firstLine="440"/>
        <w:jc w:val="left"/>
      </w:pPr>
      <w:r>
        <w:rPr>
          <w:rFonts w:ascii="Arial" w:eastAsia="等线" w:hAnsi="Arial" w:cs="Arial"/>
          <w:sz w:val="22"/>
        </w:rPr>
        <w:t>存储服务当前未发现独立业务表</w:t>
      </w:r>
      <w:r>
        <w:rPr>
          <w:rFonts w:ascii="Arial" w:eastAsia="等线" w:hAnsi="Arial" w:cs="Arial"/>
          <w:sz w:val="22"/>
        </w:rPr>
        <w:t xml:space="preserve"> DDL</w:t>
      </w:r>
      <w:r>
        <w:rPr>
          <w:rFonts w:ascii="Arial" w:eastAsia="等线" w:hAnsi="Arial" w:cs="Arial"/>
          <w:sz w:val="22"/>
        </w:rPr>
        <w:t>。对象元数据主要由对象存储和上游业务表维护，例如车辆软件包表中的</w:t>
      </w:r>
      <w:r>
        <w:rPr>
          <w:rFonts w:ascii="Arial" w:eastAsia="等线" w:hAnsi="Arial" w:cs="Arial"/>
          <w:sz w:val="22"/>
        </w:rPr>
        <w:t xml:space="preserve"> </w:t>
      </w:r>
      <w:proofErr w:type="spellStart"/>
      <w:r>
        <w:rPr>
          <w:rFonts w:ascii="Consolas" w:eastAsia="Consolas" w:hAnsi="Consolas" w:cs="Consolas"/>
          <w:sz w:val="22"/>
          <w:shd w:val="clear" w:color="auto" w:fill="EFF0F1"/>
        </w:rPr>
        <w:t>file_path</w:t>
      </w:r>
      <w:proofErr w:type="spellEnd"/>
      <w:r>
        <w:rPr>
          <w:rFonts w:ascii="Arial" w:eastAsia="等线" w:hAnsi="Arial" w:cs="Arial"/>
          <w:sz w:val="22"/>
        </w:rPr>
        <w:t>、</w:t>
      </w:r>
      <w:proofErr w:type="spellStart"/>
      <w:r>
        <w:rPr>
          <w:rFonts w:ascii="Consolas" w:eastAsia="Consolas" w:hAnsi="Consolas" w:cs="Consolas"/>
          <w:sz w:val="22"/>
          <w:shd w:val="clear" w:color="auto" w:fill="EFF0F1"/>
        </w:rPr>
        <w:t>file_hash</w:t>
      </w:r>
      <w:proofErr w:type="spellEnd"/>
      <w:r>
        <w:rPr>
          <w:rFonts w:ascii="Arial" w:eastAsia="等线" w:hAnsi="Arial" w:cs="Arial"/>
          <w:sz w:val="22"/>
        </w:rPr>
        <w:t>、</w:t>
      </w:r>
      <w:proofErr w:type="spellStart"/>
      <w:r>
        <w:rPr>
          <w:rFonts w:ascii="Consolas" w:eastAsia="Consolas" w:hAnsi="Consolas" w:cs="Consolas"/>
          <w:sz w:val="22"/>
          <w:shd w:val="clear" w:color="auto" w:fill="EFF0F1"/>
        </w:rPr>
        <w:t>file_size</w:t>
      </w:r>
      <w:proofErr w:type="spellEnd"/>
      <w:r>
        <w:rPr>
          <w:rFonts w:ascii="Arial" w:eastAsia="等线" w:hAnsi="Arial" w:cs="Arial"/>
          <w:sz w:val="22"/>
        </w:rPr>
        <w:t>、</w:t>
      </w:r>
      <w:proofErr w:type="spellStart"/>
      <w:r>
        <w:rPr>
          <w:rFonts w:ascii="Consolas" w:eastAsia="Consolas" w:hAnsi="Consolas" w:cs="Consolas"/>
          <w:sz w:val="22"/>
          <w:shd w:val="clear" w:color="auto" w:fill="EFF0F1"/>
        </w:rPr>
        <w:t>download_status</w:t>
      </w:r>
      <w:proofErr w:type="spellEnd"/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字段。</w:t>
      </w:r>
    </w:p>
    <w:p w14:paraId="5F4C3E35" w14:textId="77777777" w:rsidR="008C31A4" w:rsidRDefault="008C31A4" w:rsidP="008C31A4">
      <w:pPr>
        <w:spacing w:before="120" w:after="120" w:line="288" w:lineRule="auto"/>
        <w:ind w:left="180" w:right="180" w:firstLine="440"/>
        <w:jc w:val="left"/>
      </w:pPr>
      <w:r>
        <w:rPr>
          <w:rFonts w:ascii="Arial" w:eastAsia="等线" w:hAnsi="Arial" w:cs="Arial"/>
          <w:sz w:val="22"/>
        </w:rPr>
        <w:t>建议的对象元数据表设计（如后续需要统一审计）：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8C31A4" w14:paraId="6B4DDEBE" w14:textId="77777777" w:rsidTr="00BC672E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FB71EA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Consolas" w:eastAsia="Consolas" w:hAnsi="Consolas" w:cs="Consolas"/>
                <w:color w:val="646A73"/>
                <w:sz w:val="22"/>
              </w:rPr>
              <w:t>SQL</w:t>
            </w:r>
            <w:r>
              <w:rPr>
                <w:rFonts w:ascii="Consolas" w:eastAsia="Consolas" w:hAnsi="Consolas" w:cs="Consolas"/>
                <w:color w:val="646A73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t>CREATE TABLE `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storage_object_record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` (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`id`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bigint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NOT NULL COMMENT '主键',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`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client_code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` varchar(32) NOT NULL COMMENT '存储客户端编码',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`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bucket_code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` varchar(32) NOT NULL COMMENT '业务桶编码',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`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object_key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` varchar(512) NOT NULL COMMENT '对象Key',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`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file_name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` varchar(255) DEFAULT NULL COMMENT '原始文件名',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`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content_type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` varchar(128) DEFAULT NULL COMMENT '文件类型',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`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content_length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`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bigint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DEFAULT NULL COMMENT '文件大小',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`md5` varchar(64) DEFAULT NULL COMMENT 'MD5',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`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created_by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` varchar(32) DEFAULT NULL,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`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created_time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` datetime DEFAULT CURRENT_TIMESTAMP,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`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updated_time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` datetime DEFAULT CURRENT_TIMESTAMP ON UPDATE CURRENT_TIMESTAMP,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`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is_deleted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`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tinyint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(1) NOT NULL DEFAULT 0,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PRIMARY KEY (`id`),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KEY `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idx_storage_object_key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` (`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object_key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`),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KEY `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idx_storage_bucket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` (`client_code`,`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bucket_code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`)</w:t>
            </w:r>
            <w:r>
              <w:rPr>
                <w:rFonts w:ascii="Consolas" w:eastAsia="Consolas" w:hAnsi="Consolas" w:cs="Consolas"/>
                <w:sz w:val="22"/>
              </w:rPr>
              <w:br/>
              <w:t>) ENGINE=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InnoDB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DEFAULT CHARSET=utf8mb4 COMMENT='统一对象存储记录</w:t>
            </w:r>
            <w:r>
              <w:rPr>
                <w:rFonts w:ascii="Consolas" w:eastAsia="Consolas" w:hAnsi="Consolas" w:cs="Consolas"/>
                <w:sz w:val="22"/>
              </w:rPr>
              <w:lastRenderedPageBreak/>
              <w:t>表';</w:t>
            </w:r>
          </w:p>
        </w:tc>
      </w:tr>
    </w:tbl>
    <w:p w14:paraId="25671CD4" w14:textId="77777777" w:rsidR="008C31A4" w:rsidRDefault="008C31A4" w:rsidP="008C31A4">
      <w:pPr>
        <w:spacing w:before="260" w:after="120" w:line="288" w:lineRule="auto"/>
        <w:ind w:left="180" w:right="180" w:firstLine="560"/>
        <w:jc w:val="left"/>
        <w:outlineLvl w:val="3"/>
      </w:pPr>
      <w:bookmarkStart w:id="41" w:name="heading_25"/>
      <w:bookmarkStart w:id="42" w:name="_Toc232683418"/>
      <w:r>
        <w:rPr>
          <w:rFonts w:ascii="Arial" w:eastAsia="等线" w:hAnsi="Arial" w:cs="Arial"/>
          <w:b/>
          <w:sz w:val="28"/>
        </w:rPr>
        <w:lastRenderedPageBreak/>
        <w:t xml:space="preserve">3.3.4 </w:t>
      </w:r>
      <w:r>
        <w:rPr>
          <w:rFonts w:ascii="Arial" w:eastAsia="等线" w:hAnsi="Arial" w:cs="Arial"/>
          <w:b/>
          <w:sz w:val="28"/>
        </w:rPr>
        <w:t>关键类设计</w:t>
      </w:r>
      <w:bookmarkEnd w:id="41"/>
      <w:bookmarkEnd w:id="42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40"/>
        <w:gridCol w:w="4140"/>
      </w:tblGrid>
      <w:tr w:rsidR="008C31A4" w14:paraId="1B208B4A" w14:textId="77777777" w:rsidTr="0028333F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C9C9F4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Arial" w:eastAsia="等线" w:hAnsi="Arial" w:cs="Arial"/>
                <w:sz w:val="22"/>
              </w:rPr>
              <w:t>类名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5586C7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Arial" w:eastAsia="等线" w:hAnsi="Arial" w:cs="Arial"/>
                <w:sz w:val="22"/>
              </w:rPr>
              <w:t>说明</w:t>
            </w:r>
          </w:p>
        </w:tc>
      </w:tr>
      <w:tr w:rsidR="008C31A4" w14:paraId="68137D2B" w14:textId="77777777" w:rsidTr="0028333F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8C4743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Consolas" w:eastAsia="Consolas" w:hAnsi="Consolas" w:cs="Consolas"/>
                <w:sz w:val="22"/>
                <w:shd w:val="clear" w:color="auto" w:fill="EFF0F1"/>
              </w:rPr>
              <w:t>Application.java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96A3B8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Arial" w:eastAsia="等线" w:hAnsi="Arial" w:cs="Arial"/>
                <w:sz w:val="22"/>
              </w:rPr>
              <w:t>存储服务启动类</w:t>
            </w:r>
          </w:p>
        </w:tc>
      </w:tr>
      <w:tr w:rsidR="008C31A4" w14:paraId="37E69618" w14:textId="77777777" w:rsidTr="0028333F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B5C4B9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Consolas" w:eastAsia="Consolas" w:hAnsi="Consolas" w:cs="Consolas"/>
                <w:sz w:val="22"/>
                <w:shd w:val="clear" w:color="auto" w:fill="EFF0F1"/>
              </w:rPr>
              <w:t>StorageController.java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48BF7B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Consolas" w:eastAsia="Consolas" w:hAnsi="Consolas" w:cs="Consolas"/>
                <w:sz w:val="22"/>
                <w:shd w:val="clear" w:color="auto" w:fill="EFF0F1"/>
              </w:rPr>
              <w:t>/front</w:t>
            </w:r>
            <w:r>
              <w:rPr>
                <w:rFonts w:ascii="Arial" w:eastAsia="等线" w:hAnsi="Arial" w:cs="Arial"/>
                <w:sz w:val="22"/>
              </w:rPr>
              <w:t xml:space="preserve"> HTTP </w:t>
            </w:r>
            <w:r>
              <w:rPr>
                <w:rFonts w:ascii="Arial" w:eastAsia="等线" w:hAnsi="Arial" w:cs="Arial"/>
                <w:sz w:val="22"/>
              </w:rPr>
              <w:t>文件接口</w:t>
            </w:r>
          </w:p>
        </w:tc>
      </w:tr>
      <w:tr w:rsidR="008C31A4" w14:paraId="1BDFAB3B" w14:textId="77777777" w:rsidTr="0028333F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18EA57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Consolas" w:eastAsia="Consolas" w:hAnsi="Consolas" w:cs="Consolas"/>
                <w:sz w:val="22"/>
                <w:shd w:val="clear" w:color="auto" w:fill="EFF0F1"/>
              </w:rPr>
              <w:t>DubboStorageController.java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E2DA5A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Consolas" w:eastAsia="Consolas" w:hAnsi="Consolas" w:cs="Consolas"/>
                <w:sz w:val="22"/>
                <w:shd w:val="clear" w:color="auto" w:fill="EFF0F1"/>
              </w:rPr>
              <w:t>/front2</w:t>
            </w:r>
            <w:r>
              <w:rPr>
                <w:rFonts w:ascii="Arial" w:eastAsia="等线" w:hAnsi="Arial" w:cs="Arial"/>
                <w:sz w:val="22"/>
              </w:rPr>
              <w:t xml:space="preserve"> </w:t>
            </w:r>
            <w:r>
              <w:rPr>
                <w:rFonts w:ascii="Arial" w:eastAsia="等线" w:hAnsi="Arial" w:cs="Arial"/>
                <w:sz w:val="22"/>
              </w:rPr>
              <w:t>测试</w:t>
            </w:r>
            <w:r>
              <w:rPr>
                <w:rFonts w:ascii="Arial" w:eastAsia="等线" w:hAnsi="Arial" w:cs="Arial"/>
                <w:sz w:val="22"/>
              </w:rPr>
              <w:t>/</w:t>
            </w:r>
            <w:r>
              <w:rPr>
                <w:rFonts w:ascii="Arial" w:eastAsia="等线" w:hAnsi="Arial" w:cs="Arial"/>
                <w:sz w:val="22"/>
              </w:rPr>
              <w:t>兼容接口</w:t>
            </w:r>
          </w:p>
        </w:tc>
      </w:tr>
      <w:tr w:rsidR="008C31A4" w14:paraId="4CB2D016" w14:textId="77777777" w:rsidTr="0028333F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B8A5B6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Consolas" w:eastAsia="Consolas" w:hAnsi="Consolas" w:cs="Consolas"/>
                <w:sz w:val="22"/>
                <w:shd w:val="clear" w:color="auto" w:fill="EFF0F1"/>
              </w:rPr>
              <w:t>StorageService.java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BA288F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Arial" w:eastAsia="等线" w:hAnsi="Arial" w:cs="Arial"/>
                <w:sz w:val="22"/>
              </w:rPr>
              <w:t>服务内部业务接口</w:t>
            </w:r>
          </w:p>
        </w:tc>
      </w:tr>
      <w:tr w:rsidR="008C31A4" w14:paraId="50B05B5C" w14:textId="77777777" w:rsidTr="0028333F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E5C98B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Consolas" w:eastAsia="Consolas" w:hAnsi="Consolas" w:cs="Consolas"/>
                <w:sz w:val="22"/>
                <w:shd w:val="clear" w:color="auto" w:fill="EFF0F1"/>
              </w:rPr>
              <w:t>StorageServiceImpl.java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717C0A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HTTP </w:t>
            </w:r>
            <w:r>
              <w:rPr>
                <w:rFonts w:ascii="Arial" w:eastAsia="等线" w:hAnsi="Arial" w:cs="Arial"/>
                <w:sz w:val="22"/>
              </w:rPr>
              <w:t>存储业务实现</w:t>
            </w:r>
          </w:p>
        </w:tc>
      </w:tr>
      <w:tr w:rsidR="008C31A4" w14:paraId="08D37007" w14:textId="77777777" w:rsidTr="0028333F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ADAD18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Consolas" w:eastAsia="Consolas" w:hAnsi="Consolas" w:cs="Consolas"/>
                <w:sz w:val="22"/>
                <w:shd w:val="clear" w:color="auto" w:fill="EFF0F1"/>
              </w:rPr>
              <w:t>com.fusion.dmp.storage.api.StorageService.java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D62EEF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Arial" w:eastAsia="等线" w:hAnsi="Arial" w:cs="Arial"/>
                <w:sz w:val="22"/>
              </w:rPr>
              <w:t>Dubbo API</w:t>
            </w:r>
          </w:p>
        </w:tc>
      </w:tr>
      <w:tr w:rsidR="008C31A4" w14:paraId="6E0D287C" w14:textId="77777777" w:rsidTr="0028333F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7D70EB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Consolas" w:eastAsia="Consolas" w:hAnsi="Consolas" w:cs="Consolas"/>
                <w:sz w:val="22"/>
                <w:shd w:val="clear" w:color="auto" w:fill="EFF0F1"/>
              </w:rPr>
              <w:t>DubboStorageServiceImpl.java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61BFF1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Dubbo Provider </w:t>
            </w:r>
            <w:r>
              <w:rPr>
                <w:rFonts w:ascii="Arial" w:eastAsia="等线" w:hAnsi="Arial" w:cs="Arial"/>
                <w:sz w:val="22"/>
              </w:rPr>
              <w:t>实现</w:t>
            </w:r>
          </w:p>
        </w:tc>
      </w:tr>
      <w:tr w:rsidR="008C31A4" w14:paraId="06F17884" w14:textId="77777777" w:rsidTr="0028333F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D71622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Consolas" w:eastAsia="Consolas" w:hAnsi="Consolas" w:cs="Consolas"/>
                <w:sz w:val="22"/>
                <w:shd w:val="clear" w:color="auto" w:fill="EFF0F1"/>
              </w:rPr>
              <w:t>StorageClientUtil.java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78DE36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Arial" w:eastAsia="等线" w:hAnsi="Arial" w:cs="Arial"/>
                <w:sz w:val="22"/>
              </w:rPr>
              <w:t>存储客户端工具</w:t>
            </w:r>
          </w:p>
        </w:tc>
      </w:tr>
      <w:tr w:rsidR="008C31A4" w14:paraId="368A3525" w14:textId="77777777" w:rsidTr="0028333F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A90A96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Consolas" w:eastAsia="Consolas" w:hAnsi="Consolas" w:cs="Consolas"/>
                <w:sz w:val="22"/>
                <w:shd w:val="clear" w:color="auto" w:fill="EFF0F1"/>
              </w:rPr>
              <w:t>StorageBucketProperties.java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0803E6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Arial" w:eastAsia="等线" w:hAnsi="Arial" w:cs="Arial"/>
                <w:sz w:val="22"/>
              </w:rPr>
              <w:t>存储桶配置</w:t>
            </w:r>
          </w:p>
        </w:tc>
      </w:tr>
      <w:tr w:rsidR="008C31A4" w14:paraId="7FC8E2F4" w14:textId="77777777" w:rsidTr="0028333F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2594D2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Consolas" w:eastAsia="Consolas" w:hAnsi="Consolas" w:cs="Consolas"/>
                <w:sz w:val="22"/>
                <w:shd w:val="clear" w:color="auto" w:fill="EFF0F1"/>
              </w:rPr>
              <w:t>StorageUploadRequest.java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CB27F7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Arial" w:eastAsia="等线" w:hAnsi="Arial" w:cs="Arial"/>
                <w:sz w:val="22"/>
              </w:rPr>
              <w:t>上传请求</w:t>
            </w:r>
            <w:r>
              <w:rPr>
                <w:rFonts w:ascii="Arial" w:eastAsia="等线" w:hAnsi="Arial" w:cs="Arial"/>
                <w:sz w:val="22"/>
              </w:rPr>
              <w:t xml:space="preserve"> DTO</w:t>
            </w:r>
          </w:p>
        </w:tc>
      </w:tr>
      <w:tr w:rsidR="008C31A4" w14:paraId="547D30A9" w14:textId="77777777" w:rsidTr="0028333F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B79BA2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Consolas" w:eastAsia="Consolas" w:hAnsi="Consolas" w:cs="Consolas"/>
                <w:sz w:val="22"/>
                <w:shd w:val="clear" w:color="auto" w:fill="EFF0F1"/>
              </w:rPr>
              <w:t>StorageDownloadResponse.java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DA6C66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Arial" w:eastAsia="等线" w:hAnsi="Arial" w:cs="Arial"/>
                <w:sz w:val="22"/>
              </w:rPr>
              <w:t>下载响应</w:t>
            </w:r>
            <w:r>
              <w:rPr>
                <w:rFonts w:ascii="Arial" w:eastAsia="等线" w:hAnsi="Arial" w:cs="Arial"/>
                <w:sz w:val="22"/>
              </w:rPr>
              <w:t xml:space="preserve"> DTO</w:t>
            </w:r>
          </w:p>
        </w:tc>
      </w:tr>
      <w:tr w:rsidR="008C31A4" w14:paraId="6E94B0F7" w14:textId="77777777" w:rsidTr="0028333F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C0B8A8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Consolas" w:eastAsia="Consolas" w:hAnsi="Consolas" w:cs="Consolas"/>
                <w:sz w:val="22"/>
                <w:shd w:val="clear" w:color="auto" w:fill="EFF0F1"/>
              </w:rPr>
              <w:t>STSCredentials.java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78E923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STS </w:t>
            </w:r>
            <w:r>
              <w:rPr>
                <w:rFonts w:ascii="Arial" w:eastAsia="等线" w:hAnsi="Arial" w:cs="Arial"/>
                <w:sz w:val="22"/>
              </w:rPr>
              <w:t>临时凭证</w:t>
            </w:r>
            <w:r>
              <w:rPr>
                <w:rFonts w:ascii="Arial" w:eastAsia="等线" w:hAnsi="Arial" w:cs="Arial"/>
                <w:sz w:val="22"/>
              </w:rPr>
              <w:t xml:space="preserve"> DTO</w:t>
            </w:r>
          </w:p>
        </w:tc>
      </w:tr>
      <w:tr w:rsidR="008C31A4" w14:paraId="6D26FD0C" w14:textId="77777777" w:rsidTr="0028333F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55D7FC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Consolas" w:eastAsia="Consolas" w:hAnsi="Consolas" w:cs="Consolas"/>
                <w:sz w:val="22"/>
                <w:shd w:val="clear" w:color="auto" w:fill="EFF0F1"/>
              </w:rPr>
              <w:t>STSUploadRequest.java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4BB9E2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STS </w:t>
            </w:r>
            <w:r>
              <w:rPr>
                <w:rFonts w:ascii="Arial" w:eastAsia="等线" w:hAnsi="Arial" w:cs="Arial"/>
                <w:sz w:val="22"/>
              </w:rPr>
              <w:t>上传请求</w:t>
            </w:r>
            <w:r>
              <w:rPr>
                <w:rFonts w:ascii="Arial" w:eastAsia="等线" w:hAnsi="Arial" w:cs="Arial"/>
                <w:sz w:val="22"/>
              </w:rPr>
              <w:t xml:space="preserve"> DTO</w:t>
            </w:r>
          </w:p>
        </w:tc>
      </w:tr>
      <w:tr w:rsidR="008C31A4" w14:paraId="3CC95FC6" w14:textId="77777777" w:rsidTr="0028333F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C6AF6C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Consolas" w:eastAsia="Consolas" w:hAnsi="Consolas" w:cs="Consolas"/>
                <w:sz w:val="22"/>
                <w:shd w:val="clear" w:color="auto" w:fill="EFF0F1"/>
              </w:rPr>
              <w:lastRenderedPageBreak/>
              <w:t>STSUploadResponse.java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4471AA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STS </w:t>
            </w:r>
            <w:r>
              <w:rPr>
                <w:rFonts w:ascii="Arial" w:eastAsia="等线" w:hAnsi="Arial" w:cs="Arial"/>
                <w:sz w:val="22"/>
              </w:rPr>
              <w:t>上传响应</w:t>
            </w:r>
            <w:r>
              <w:rPr>
                <w:rFonts w:ascii="Arial" w:eastAsia="等线" w:hAnsi="Arial" w:cs="Arial"/>
                <w:sz w:val="22"/>
              </w:rPr>
              <w:t xml:space="preserve"> DTO</w:t>
            </w:r>
          </w:p>
        </w:tc>
      </w:tr>
      <w:tr w:rsidR="008C31A4" w14:paraId="7F67345B" w14:textId="77777777" w:rsidTr="0028333F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6C00AE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Consolas" w:eastAsia="Consolas" w:hAnsi="Consolas" w:cs="Consolas"/>
                <w:sz w:val="22"/>
                <w:shd w:val="clear" w:color="auto" w:fill="EFF0F1"/>
              </w:rPr>
              <w:t>StorageBucketCode.java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62CD35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Arial" w:eastAsia="等线" w:hAnsi="Arial" w:cs="Arial"/>
                <w:sz w:val="22"/>
              </w:rPr>
              <w:t>业务桶枚举</w:t>
            </w:r>
          </w:p>
        </w:tc>
      </w:tr>
      <w:tr w:rsidR="008C31A4" w14:paraId="0B92857E" w14:textId="77777777" w:rsidTr="0028333F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50798D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Consolas" w:eastAsia="Consolas" w:hAnsi="Consolas" w:cs="Consolas"/>
                <w:sz w:val="22"/>
                <w:shd w:val="clear" w:color="auto" w:fill="EFF0F1"/>
              </w:rPr>
              <w:t>StorageClientCode.java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53DEAD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Arial" w:eastAsia="等线" w:hAnsi="Arial" w:cs="Arial"/>
                <w:sz w:val="22"/>
              </w:rPr>
              <w:t>存储客户端枚举</w:t>
            </w:r>
          </w:p>
        </w:tc>
      </w:tr>
    </w:tbl>
    <w:p w14:paraId="0F17E2F5" w14:textId="77777777" w:rsidR="008C31A4" w:rsidRDefault="008C31A4" w:rsidP="008C31A4">
      <w:pPr>
        <w:spacing w:before="300" w:after="120" w:line="288" w:lineRule="auto"/>
        <w:ind w:left="180" w:right="180" w:firstLine="600"/>
        <w:jc w:val="left"/>
        <w:outlineLvl w:val="2"/>
      </w:pPr>
      <w:bookmarkStart w:id="43" w:name="heading_26"/>
      <w:bookmarkStart w:id="44" w:name="_Toc232683419"/>
      <w:r>
        <w:rPr>
          <w:rFonts w:ascii="Arial" w:eastAsia="等线" w:hAnsi="Arial" w:cs="Arial"/>
          <w:b/>
          <w:sz w:val="30"/>
        </w:rPr>
        <w:t xml:space="preserve">3.4 </w:t>
      </w:r>
      <w:r>
        <w:rPr>
          <w:rFonts w:ascii="Arial" w:eastAsia="等线" w:hAnsi="Arial" w:cs="Arial"/>
          <w:b/>
          <w:sz w:val="30"/>
        </w:rPr>
        <w:t>车辆数据服务功能设计</w:t>
      </w:r>
      <w:bookmarkEnd w:id="43"/>
      <w:bookmarkEnd w:id="44"/>
    </w:p>
    <w:p w14:paraId="226A7C9D" w14:textId="77777777" w:rsidR="008C31A4" w:rsidRDefault="008C31A4" w:rsidP="008C31A4">
      <w:pPr>
        <w:spacing w:before="260" w:after="120" w:line="288" w:lineRule="auto"/>
        <w:ind w:left="180" w:right="180" w:firstLine="560"/>
        <w:jc w:val="left"/>
        <w:outlineLvl w:val="3"/>
      </w:pPr>
      <w:bookmarkStart w:id="45" w:name="heading_27"/>
      <w:bookmarkStart w:id="46" w:name="_Toc232683420"/>
      <w:r>
        <w:rPr>
          <w:rFonts w:ascii="Arial" w:eastAsia="等线" w:hAnsi="Arial" w:cs="Arial"/>
          <w:b/>
          <w:sz w:val="28"/>
        </w:rPr>
        <w:t xml:space="preserve">3.4.1 </w:t>
      </w:r>
      <w:r>
        <w:rPr>
          <w:rFonts w:ascii="Arial" w:eastAsia="等线" w:hAnsi="Arial" w:cs="Arial"/>
          <w:b/>
          <w:sz w:val="28"/>
        </w:rPr>
        <w:t>总体结构</w:t>
      </w:r>
      <w:bookmarkEnd w:id="45"/>
      <w:bookmarkEnd w:id="46"/>
    </w:p>
    <w:p w14:paraId="6A3B61EF" w14:textId="21522447" w:rsidR="008C31A4" w:rsidRDefault="008C31A4" w:rsidP="008C31A4">
      <w:pPr>
        <w:spacing w:before="120" w:after="120" w:line="288" w:lineRule="auto"/>
        <w:ind w:left="180" w:right="180" w:firstLine="440"/>
        <w:jc w:val="left"/>
        <w:rPr>
          <w:rFonts w:ascii="Arial" w:eastAsia="等线" w:hAnsi="Arial" w:cs="Arial"/>
          <w:sz w:val="22"/>
        </w:rPr>
      </w:pPr>
      <w:proofErr w:type="spellStart"/>
      <w:r>
        <w:rPr>
          <w:rFonts w:ascii="Consolas" w:eastAsia="Consolas" w:hAnsi="Consolas" w:cs="Consolas"/>
          <w:sz w:val="22"/>
          <w:shd w:val="clear" w:color="auto" w:fill="EFF0F1"/>
        </w:rPr>
        <w:t>dmp</w:t>
      </w:r>
      <w:proofErr w:type="spellEnd"/>
      <w:r>
        <w:rPr>
          <w:rFonts w:ascii="Consolas" w:eastAsia="Consolas" w:hAnsi="Consolas" w:cs="Consolas"/>
          <w:sz w:val="22"/>
          <w:shd w:val="clear" w:color="auto" w:fill="EFF0F1"/>
        </w:rPr>
        <w:t>-vehicle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负责车辆基础数据、车型、</w:t>
      </w:r>
      <w:r>
        <w:rPr>
          <w:rFonts w:ascii="Arial" w:eastAsia="等线" w:hAnsi="Arial" w:cs="Arial"/>
          <w:sz w:val="22"/>
        </w:rPr>
        <w:t>ECU</w:t>
      </w:r>
      <w:r>
        <w:rPr>
          <w:rFonts w:ascii="Arial" w:eastAsia="等线" w:hAnsi="Arial" w:cs="Arial"/>
          <w:sz w:val="22"/>
        </w:rPr>
        <w:t>、车型</w:t>
      </w:r>
      <w:r>
        <w:rPr>
          <w:rFonts w:ascii="Arial" w:eastAsia="等线" w:hAnsi="Arial" w:cs="Arial"/>
          <w:sz w:val="22"/>
        </w:rPr>
        <w:t xml:space="preserve"> ECU</w:t>
      </w:r>
      <w:r>
        <w:rPr>
          <w:rFonts w:ascii="Arial" w:eastAsia="等线" w:hAnsi="Arial" w:cs="Arial"/>
          <w:sz w:val="22"/>
        </w:rPr>
        <w:t>、车辆软件、软件基线等能力，对内通过</w:t>
      </w:r>
      <w:r>
        <w:rPr>
          <w:rFonts w:ascii="Arial" w:eastAsia="等线" w:hAnsi="Arial" w:cs="Arial"/>
          <w:sz w:val="22"/>
        </w:rPr>
        <w:t xml:space="preserve"> Dubbo </w:t>
      </w:r>
      <w:r>
        <w:rPr>
          <w:rFonts w:ascii="Arial" w:eastAsia="等线" w:hAnsi="Arial" w:cs="Arial"/>
          <w:sz w:val="22"/>
        </w:rPr>
        <w:t>提供车辆查询、</w:t>
      </w:r>
      <w:r>
        <w:rPr>
          <w:rFonts w:ascii="Arial" w:eastAsia="等线" w:hAnsi="Arial" w:cs="Arial"/>
          <w:sz w:val="22"/>
        </w:rPr>
        <w:t xml:space="preserve">ECU </w:t>
      </w:r>
      <w:r>
        <w:rPr>
          <w:rFonts w:ascii="Arial" w:eastAsia="等线" w:hAnsi="Arial" w:cs="Arial"/>
          <w:sz w:val="22"/>
        </w:rPr>
        <w:t>查询、车型同步和基线同步</w:t>
      </w:r>
      <w:r>
        <w:rPr>
          <w:rFonts w:ascii="Arial" w:eastAsia="等线" w:hAnsi="Arial" w:cs="Arial"/>
          <w:sz w:val="22"/>
        </w:rPr>
        <w:t>/</w:t>
      </w:r>
      <w:r>
        <w:rPr>
          <w:rFonts w:ascii="Arial" w:eastAsia="等线" w:hAnsi="Arial" w:cs="Arial"/>
          <w:sz w:val="22"/>
        </w:rPr>
        <w:t>查询接口。</w:t>
      </w:r>
    </w:p>
    <w:p w14:paraId="6746892A" w14:textId="321FB59C" w:rsidR="009C5531" w:rsidRDefault="00060DB8" w:rsidP="00060DB8">
      <w:pPr>
        <w:spacing w:before="120" w:after="120" w:line="288" w:lineRule="auto"/>
        <w:ind w:leftChars="55" w:left="99" w:right="180" w:firstLineChars="111"/>
        <w:jc w:val="left"/>
        <w:rPr>
          <w:rFonts w:hint="eastAsia"/>
        </w:rPr>
      </w:pPr>
      <w:r>
        <w:rPr>
          <w:noProof/>
        </w:rPr>
        <w:drawing>
          <wp:inline distT="0" distB="0" distL="0" distR="0" wp14:anchorId="0586FE5D" wp14:editId="337987E7">
            <wp:extent cx="5274310" cy="2349500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4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F9E60" w14:textId="77777777" w:rsidR="008C31A4" w:rsidRDefault="008C31A4" w:rsidP="008C31A4">
      <w:pPr>
        <w:spacing w:before="260" w:after="120" w:line="288" w:lineRule="auto"/>
        <w:ind w:left="180" w:right="180" w:firstLine="560"/>
        <w:jc w:val="left"/>
        <w:outlineLvl w:val="3"/>
      </w:pPr>
      <w:bookmarkStart w:id="47" w:name="heading_28"/>
      <w:bookmarkStart w:id="48" w:name="_Toc232683421"/>
      <w:r>
        <w:rPr>
          <w:rFonts w:ascii="Arial" w:eastAsia="等线" w:hAnsi="Arial" w:cs="Arial"/>
          <w:b/>
          <w:sz w:val="28"/>
        </w:rPr>
        <w:t xml:space="preserve">3.4.2 </w:t>
      </w:r>
      <w:r>
        <w:rPr>
          <w:rFonts w:ascii="Arial" w:eastAsia="等线" w:hAnsi="Arial" w:cs="Arial"/>
          <w:b/>
          <w:sz w:val="28"/>
        </w:rPr>
        <w:t>模块及功能划分点</w:t>
      </w:r>
      <w:bookmarkEnd w:id="47"/>
      <w:bookmarkEnd w:id="48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40"/>
        <w:gridCol w:w="4140"/>
      </w:tblGrid>
      <w:tr w:rsidR="008C31A4" w14:paraId="71121000" w14:textId="77777777" w:rsidTr="00833DCF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EB94B5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Arial" w:eastAsia="等线" w:hAnsi="Arial" w:cs="Arial"/>
                <w:sz w:val="22"/>
              </w:rPr>
              <w:t>功能模块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B49055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Arial" w:eastAsia="等线" w:hAnsi="Arial" w:cs="Arial"/>
                <w:sz w:val="22"/>
              </w:rPr>
              <w:t>说明</w:t>
            </w:r>
          </w:p>
        </w:tc>
      </w:tr>
      <w:tr w:rsidR="008C31A4" w14:paraId="473ED092" w14:textId="77777777" w:rsidTr="00833DCF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FCCB68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Arial" w:eastAsia="等线" w:hAnsi="Arial" w:cs="Arial"/>
                <w:sz w:val="22"/>
              </w:rPr>
              <w:t>车辆基础信息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1434E9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Arial" w:eastAsia="等线" w:hAnsi="Arial" w:cs="Arial"/>
                <w:sz w:val="22"/>
              </w:rPr>
              <w:t>VIN</w:t>
            </w:r>
            <w:r>
              <w:rPr>
                <w:rFonts w:ascii="Arial" w:eastAsia="等线" w:hAnsi="Arial" w:cs="Arial"/>
                <w:sz w:val="22"/>
              </w:rPr>
              <w:t>、品牌、车型、车型配置、</w:t>
            </w:r>
            <w:r>
              <w:rPr>
                <w:rFonts w:ascii="Arial" w:eastAsia="等线" w:hAnsi="Arial" w:cs="Arial"/>
                <w:sz w:val="22"/>
              </w:rPr>
              <w:t>BSS</w:t>
            </w:r>
            <w:r>
              <w:rPr>
                <w:rFonts w:ascii="Arial" w:eastAsia="等线" w:hAnsi="Arial" w:cs="Arial"/>
                <w:sz w:val="22"/>
              </w:rPr>
              <w:t>、</w:t>
            </w:r>
            <w:r>
              <w:rPr>
                <w:rFonts w:ascii="Arial" w:eastAsia="等线" w:hAnsi="Arial" w:cs="Arial"/>
                <w:sz w:val="22"/>
              </w:rPr>
              <w:t>VDN</w:t>
            </w:r>
            <w:r>
              <w:rPr>
                <w:rFonts w:ascii="Arial" w:eastAsia="等线" w:hAnsi="Arial" w:cs="Arial"/>
                <w:sz w:val="22"/>
              </w:rPr>
              <w:t>、交付状态、经销商、在线状态等</w:t>
            </w:r>
          </w:p>
        </w:tc>
      </w:tr>
      <w:tr w:rsidR="008C31A4" w14:paraId="40B70281" w14:textId="77777777" w:rsidTr="00833DCF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D44987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Arial" w:eastAsia="等线" w:hAnsi="Arial" w:cs="Arial"/>
                <w:sz w:val="22"/>
              </w:rPr>
              <w:t>车辆</w:t>
            </w:r>
            <w:r>
              <w:rPr>
                <w:rFonts w:ascii="Arial" w:eastAsia="等线" w:hAnsi="Arial" w:cs="Arial"/>
                <w:sz w:val="22"/>
              </w:rPr>
              <w:t xml:space="preserve"> ECU </w:t>
            </w:r>
            <w:r>
              <w:rPr>
                <w:rFonts w:ascii="Arial" w:eastAsia="等线" w:hAnsi="Arial" w:cs="Arial"/>
                <w:sz w:val="22"/>
              </w:rPr>
              <w:t>信息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15ADBE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Arial" w:eastAsia="等线" w:hAnsi="Arial" w:cs="Arial"/>
                <w:sz w:val="22"/>
              </w:rPr>
              <w:t>按</w:t>
            </w:r>
            <w:r>
              <w:rPr>
                <w:rFonts w:ascii="Arial" w:eastAsia="等线" w:hAnsi="Arial" w:cs="Arial"/>
                <w:sz w:val="22"/>
              </w:rPr>
              <w:t xml:space="preserve"> VIN </w:t>
            </w:r>
            <w:r>
              <w:rPr>
                <w:rFonts w:ascii="Arial" w:eastAsia="等线" w:hAnsi="Arial" w:cs="Arial"/>
                <w:sz w:val="22"/>
              </w:rPr>
              <w:t>查询</w:t>
            </w:r>
            <w:r>
              <w:rPr>
                <w:rFonts w:ascii="Arial" w:eastAsia="等线" w:hAnsi="Arial" w:cs="Arial"/>
                <w:sz w:val="22"/>
              </w:rPr>
              <w:t xml:space="preserve"> ECU</w:t>
            </w:r>
            <w:r>
              <w:rPr>
                <w:rFonts w:ascii="Arial" w:eastAsia="等线" w:hAnsi="Arial" w:cs="Arial"/>
                <w:sz w:val="22"/>
              </w:rPr>
              <w:t>、诊断零件号、</w:t>
            </w:r>
            <w:r>
              <w:rPr>
                <w:rFonts w:ascii="Arial" w:eastAsia="等线" w:hAnsi="Arial" w:cs="Arial"/>
                <w:sz w:val="22"/>
              </w:rPr>
              <w:t xml:space="preserve">ECU </w:t>
            </w:r>
            <w:r>
              <w:rPr>
                <w:rFonts w:ascii="Arial" w:eastAsia="等线" w:hAnsi="Arial" w:cs="Arial"/>
                <w:sz w:val="22"/>
              </w:rPr>
              <w:t>名称、地址、硬件</w:t>
            </w:r>
            <w:proofErr w:type="gramStart"/>
            <w:r>
              <w:rPr>
                <w:rFonts w:ascii="Arial" w:eastAsia="等线" w:hAnsi="Arial" w:cs="Arial"/>
                <w:sz w:val="22"/>
              </w:rPr>
              <w:t>件</w:t>
            </w:r>
            <w:proofErr w:type="gramEnd"/>
            <w:r>
              <w:rPr>
                <w:rFonts w:ascii="Arial" w:eastAsia="等线" w:hAnsi="Arial" w:cs="Arial"/>
                <w:sz w:val="22"/>
              </w:rPr>
              <w:t>号、序列号</w:t>
            </w:r>
          </w:p>
        </w:tc>
      </w:tr>
      <w:tr w:rsidR="008C31A4" w14:paraId="1A9FCEFE" w14:textId="77777777" w:rsidTr="00833DCF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E7D658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Arial" w:eastAsia="等线" w:hAnsi="Arial" w:cs="Arial"/>
                <w:sz w:val="22"/>
              </w:rPr>
              <w:lastRenderedPageBreak/>
              <w:t>车型与车型</w:t>
            </w:r>
            <w:r>
              <w:rPr>
                <w:rFonts w:ascii="Arial" w:eastAsia="等线" w:hAnsi="Arial" w:cs="Arial"/>
                <w:sz w:val="22"/>
              </w:rPr>
              <w:t xml:space="preserve"> ECU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16D2C0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Arial" w:eastAsia="等线" w:hAnsi="Arial" w:cs="Arial"/>
                <w:sz w:val="22"/>
              </w:rPr>
              <w:t>车型、车型</w:t>
            </w:r>
            <w:r>
              <w:rPr>
                <w:rFonts w:ascii="Arial" w:eastAsia="等线" w:hAnsi="Arial" w:cs="Arial"/>
                <w:sz w:val="22"/>
              </w:rPr>
              <w:t xml:space="preserve"> ID</w:t>
            </w:r>
            <w:r>
              <w:rPr>
                <w:rFonts w:ascii="Arial" w:eastAsia="等线" w:hAnsi="Arial" w:cs="Arial"/>
                <w:sz w:val="22"/>
              </w:rPr>
              <w:t>、车型类型、车型</w:t>
            </w:r>
            <w:r>
              <w:rPr>
                <w:rFonts w:ascii="Arial" w:eastAsia="等线" w:hAnsi="Arial" w:cs="Arial"/>
                <w:sz w:val="22"/>
              </w:rPr>
              <w:t xml:space="preserve"> ECU</w:t>
            </w:r>
            <w:r>
              <w:rPr>
                <w:rFonts w:ascii="Arial" w:eastAsia="等线" w:hAnsi="Arial" w:cs="Arial"/>
                <w:sz w:val="22"/>
              </w:rPr>
              <w:t>、诊断总线、</w:t>
            </w:r>
            <w:r>
              <w:rPr>
                <w:rFonts w:ascii="Arial" w:eastAsia="等线" w:hAnsi="Arial" w:cs="Arial"/>
                <w:sz w:val="22"/>
              </w:rPr>
              <w:t xml:space="preserve">ECU </w:t>
            </w:r>
            <w:r>
              <w:rPr>
                <w:rFonts w:ascii="Arial" w:eastAsia="等线" w:hAnsi="Arial" w:cs="Arial"/>
                <w:sz w:val="22"/>
              </w:rPr>
              <w:t>地址</w:t>
            </w:r>
          </w:p>
        </w:tc>
      </w:tr>
      <w:tr w:rsidR="008C31A4" w14:paraId="526C8BB7" w14:textId="77777777" w:rsidTr="00833DCF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D4A56F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Arial" w:eastAsia="等线" w:hAnsi="Arial" w:cs="Arial"/>
                <w:sz w:val="22"/>
              </w:rPr>
              <w:t>车辆软件信息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DB9840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Arial" w:eastAsia="等线" w:hAnsi="Arial" w:cs="Arial"/>
                <w:sz w:val="22"/>
              </w:rPr>
              <w:t>车辆软件</w:t>
            </w:r>
            <w:proofErr w:type="gramStart"/>
            <w:r>
              <w:rPr>
                <w:rFonts w:ascii="Arial" w:eastAsia="等线" w:hAnsi="Arial" w:cs="Arial"/>
                <w:sz w:val="22"/>
              </w:rPr>
              <w:t>件</w:t>
            </w:r>
            <w:proofErr w:type="gramEnd"/>
            <w:r>
              <w:rPr>
                <w:rFonts w:ascii="Arial" w:eastAsia="等线" w:hAnsi="Arial" w:cs="Arial"/>
                <w:sz w:val="22"/>
              </w:rPr>
              <w:t>号、软件包、硬件件号、软件版本等</w:t>
            </w:r>
          </w:p>
        </w:tc>
      </w:tr>
      <w:tr w:rsidR="008C31A4" w14:paraId="3B80B191" w14:textId="77777777" w:rsidTr="00833DCF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38DBBA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VSP </w:t>
            </w:r>
            <w:r>
              <w:rPr>
                <w:rFonts w:ascii="Arial" w:eastAsia="等线" w:hAnsi="Arial" w:cs="Arial"/>
                <w:sz w:val="22"/>
              </w:rPr>
              <w:t>基线同步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5225CC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Arial" w:eastAsia="等线" w:hAnsi="Arial" w:cs="Arial"/>
                <w:sz w:val="22"/>
              </w:rPr>
              <w:t>接收</w:t>
            </w:r>
            <w:r>
              <w:rPr>
                <w:rFonts w:ascii="Arial" w:eastAsia="等线" w:hAnsi="Arial" w:cs="Arial"/>
                <w:sz w:val="22"/>
              </w:rPr>
              <w:t xml:space="preserve"> VSP </w:t>
            </w:r>
            <w:r>
              <w:rPr>
                <w:rFonts w:ascii="Arial" w:eastAsia="等线" w:hAnsi="Arial" w:cs="Arial"/>
                <w:sz w:val="22"/>
              </w:rPr>
              <w:t>基线</w:t>
            </w:r>
            <w:r>
              <w:rPr>
                <w:rFonts w:ascii="Arial" w:eastAsia="等线" w:hAnsi="Arial" w:cs="Arial"/>
                <w:sz w:val="22"/>
              </w:rPr>
              <w:t xml:space="preserve"> payload</w:t>
            </w:r>
            <w:r>
              <w:rPr>
                <w:rFonts w:ascii="Arial" w:eastAsia="等线" w:hAnsi="Arial" w:cs="Arial"/>
                <w:sz w:val="22"/>
              </w:rPr>
              <w:t>，保存</w:t>
            </w:r>
            <w:r>
              <w:rPr>
                <w:rFonts w:ascii="Arial" w:eastAsia="等线" w:hAnsi="Arial" w:cs="Arial"/>
                <w:sz w:val="22"/>
              </w:rPr>
              <w:t xml:space="preserve"> baseline</w:t>
            </w:r>
            <w:r>
              <w:rPr>
                <w:rFonts w:ascii="Arial" w:eastAsia="等线" w:hAnsi="Arial" w:cs="Arial"/>
                <w:sz w:val="22"/>
              </w:rPr>
              <w:t>、</w:t>
            </w:r>
            <w:proofErr w:type="spellStart"/>
            <w:r>
              <w:rPr>
                <w:rFonts w:ascii="Arial" w:eastAsia="等线" w:hAnsi="Arial" w:cs="Arial"/>
                <w:sz w:val="22"/>
              </w:rPr>
              <w:t>baseline_software_info</w:t>
            </w:r>
            <w:proofErr w:type="spellEnd"/>
            <w:r>
              <w:rPr>
                <w:rFonts w:ascii="Arial" w:eastAsia="等线" w:hAnsi="Arial" w:cs="Arial"/>
                <w:sz w:val="22"/>
              </w:rPr>
              <w:t>、</w:t>
            </w:r>
            <w:proofErr w:type="spellStart"/>
            <w:r>
              <w:rPr>
                <w:rFonts w:ascii="Arial" w:eastAsia="等线" w:hAnsi="Arial" w:cs="Arial"/>
                <w:sz w:val="22"/>
              </w:rPr>
              <w:t>baseline_software_package</w:t>
            </w:r>
            <w:proofErr w:type="spellEnd"/>
          </w:p>
        </w:tc>
      </w:tr>
      <w:tr w:rsidR="008C31A4" w14:paraId="36FEFEF2" w14:textId="77777777" w:rsidTr="00833DCF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28D2D4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Arial" w:eastAsia="等线" w:hAnsi="Arial" w:cs="Arial"/>
                <w:sz w:val="22"/>
              </w:rPr>
              <w:t>基线查询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2CEFF9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Arial" w:eastAsia="等线" w:hAnsi="Arial" w:cs="Arial"/>
                <w:sz w:val="22"/>
              </w:rPr>
              <w:t>按</w:t>
            </w:r>
            <w:r>
              <w:rPr>
                <w:rFonts w:ascii="Arial" w:eastAsia="等线" w:hAnsi="Arial" w:cs="Arial"/>
                <w:sz w:val="22"/>
              </w:rPr>
              <w:t xml:space="preserve"> VIN </w:t>
            </w:r>
            <w:r>
              <w:rPr>
                <w:rFonts w:ascii="Arial" w:eastAsia="等线" w:hAnsi="Arial" w:cs="Arial"/>
                <w:sz w:val="22"/>
              </w:rPr>
              <w:t>和版本查询</w:t>
            </w:r>
            <w:r>
              <w:rPr>
                <w:rFonts w:ascii="Arial" w:eastAsia="等线" w:hAnsi="Arial" w:cs="Arial"/>
                <w:sz w:val="22"/>
              </w:rPr>
              <w:t xml:space="preserve"> BSS/</w:t>
            </w:r>
            <w:r>
              <w:rPr>
                <w:rFonts w:ascii="Arial" w:eastAsia="等线" w:hAnsi="Arial" w:cs="Arial"/>
                <w:sz w:val="22"/>
              </w:rPr>
              <w:t>基线相关信息</w:t>
            </w:r>
          </w:p>
        </w:tc>
      </w:tr>
      <w:tr w:rsidR="008C31A4" w14:paraId="3D3E729F" w14:textId="77777777" w:rsidTr="00833DCF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875B6F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Arial" w:eastAsia="等线" w:hAnsi="Arial" w:cs="Arial"/>
                <w:sz w:val="22"/>
              </w:rPr>
              <w:t>文件下载与上传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CBA324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Arial" w:eastAsia="等线" w:hAnsi="Arial" w:cs="Arial"/>
                <w:sz w:val="22"/>
              </w:rPr>
              <w:t>基线软件包下载后上传至中台对</w:t>
            </w:r>
            <w:proofErr w:type="gramStart"/>
            <w:r>
              <w:rPr>
                <w:rFonts w:ascii="Arial" w:eastAsia="等线" w:hAnsi="Arial" w:cs="Arial"/>
                <w:sz w:val="22"/>
              </w:rPr>
              <w:t>象</w:t>
            </w:r>
            <w:proofErr w:type="gramEnd"/>
            <w:r>
              <w:rPr>
                <w:rFonts w:ascii="Arial" w:eastAsia="等线" w:hAnsi="Arial" w:cs="Arial"/>
                <w:sz w:val="22"/>
              </w:rPr>
              <w:t>存储</w:t>
            </w:r>
          </w:p>
        </w:tc>
      </w:tr>
      <w:tr w:rsidR="008C31A4" w14:paraId="78185844" w14:textId="77777777" w:rsidTr="00833DCF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C00FBC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Arial" w:eastAsia="等线" w:hAnsi="Arial" w:cs="Arial"/>
                <w:sz w:val="22"/>
              </w:rPr>
              <w:t>车辆类型同步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286E33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Arial" w:eastAsia="等线" w:hAnsi="Arial" w:cs="Arial"/>
                <w:sz w:val="22"/>
              </w:rPr>
              <w:t>向诊断服务或外部数据源同步车型</w:t>
            </w:r>
            <w:r>
              <w:rPr>
                <w:rFonts w:ascii="Arial" w:eastAsia="等线" w:hAnsi="Arial" w:cs="Arial"/>
                <w:sz w:val="22"/>
              </w:rPr>
              <w:t>/</w:t>
            </w:r>
            <w:r>
              <w:rPr>
                <w:rFonts w:ascii="Arial" w:eastAsia="等线" w:hAnsi="Arial" w:cs="Arial"/>
                <w:sz w:val="22"/>
              </w:rPr>
              <w:t>配置</w:t>
            </w:r>
          </w:p>
        </w:tc>
      </w:tr>
      <w:tr w:rsidR="008C31A4" w14:paraId="46445545" w14:textId="77777777" w:rsidTr="00833DCF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FF1C51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ASDS/IRDP Dubbo </w:t>
            </w:r>
            <w:r>
              <w:rPr>
                <w:rFonts w:ascii="Arial" w:eastAsia="等线" w:hAnsi="Arial" w:cs="Arial"/>
                <w:sz w:val="22"/>
              </w:rPr>
              <w:t>能力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EE33C1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Arial" w:eastAsia="等线" w:hAnsi="Arial" w:cs="Arial"/>
                <w:sz w:val="22"/>
              </w:rPr>
              <w:t>向诊断或其他服务提供车辆侧查询</w:t>
            </w:r>
          </w:p>
        </w:tc>
      </w:tr>
    </w:tbl>
    <w:p w14:paraId="46880FF5" w14:textId="77777777" w:rsidR="008C31A4" w:rsidRDefault="008C31A4" w:rsidP="008C31A4">
      <w:pPr>
        <w:spacing w:before="120" w:after="120" w:line="288" w:lineRule="auto"/>
        <w:ind w:left="180" w:right="180" w:firstLine="440"/>
        <w:jc w:val="left"/>
      </w:pPr>
      <w:r>
        <w:rPr>
          <w:rFonts w:ascii="Arial" w:eastAsia="等线" w:hAnsi="Arial" w:cs="Arial"/>
          <w:sz w:val="22"/>
        </w:rPr>
        <w:t xml:space="preserve">HTTP </w:t>
      </w:r>
      <w:r>
        <w:rPr>
          <w:rFonts w:ascii="Arial" w:eastAsia="等线" w:hAnsi="Arial" w:cs="Arial"/>
          <w:sz w:val="22"/>
        </w:rPr>
        <w:t>接口：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60"/>
        <w:gridCol w:w="2760"/>
        <w:gridCol w:w="2760"/>
      </w:tblGrid>
      <w:tr w:rsidR="008C31A4" w14:paraId="394C4562" w14:textId="77777777" w:rsidTr="00730DC8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D90650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Arial" w:eastAsia="等线" w:hAnsi="Arial" w:cs="Arial"/>
                <w:sz w:val="22"/>
              </w:rPr>
              <w:t>Controller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D422DF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Arial" w:eastAsia="等线" w:hAnsi="Arial" w:cs="Arial"/>
                <w:sz w:val="22"/>
              </w:rPr>
              <w:t>路径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4AAFEF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Arial" w:eastAsia="等线" w:hAnsi="Arial" w:cs="Arial"/>
                <w:sz w:val="22"/>
              </w:rPr>
              <w:t>说明</w:t>
            </w:r>
          </w:p>
        </w:tc>
      </w:tr>
      <w:tr w:rsidR="008C31A4" w14:paraId="3958B37F" w14:textId="77777777" w:rsidTr="00730DC8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0E871C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Consolas" w:eastAsia="Consolas" w:hAnsi="Consolas" w:cs="Consolas"/>
                <w:sz w:val="22"/>
                <w:shd w:val="clear" w:color="auto" w:fill="EFF0F1"/>
              </w:rPr>
              <w:t>BaselineController.java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621417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Consolas" w:eastAsia="Consolas" w:hAnsi="Consolas" w:cs="Consolas"/>
                <w:sz w:val="22"/>
                <w:shd w:val="clear" w:color="auto" w:fill="EFF0F1"/>
              </w:rPr>
              <w:t>POST /vehicle/baseline/import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A984CF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Arial" w:eastAsia="等线" w:hAnsi="Arial" w:cs="Arial"/>
                <w:sz w:val="22"/>
              </w:rPr>
              <w:t>基线导入</w:t>
            </w:r>
          </w:p>
        </w:tc>
      </w:tr>
      <w:tr w:rsidR="008C31A4" w14:paraId="1E7F7184" w14:textId="77777777" w:rsidTr="00730DC8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EACEC1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Consolas" w:eastAsia="Consolas" w:hAnsi="Consolas" w:cs="Consolas"/>
                <w:sz w:val="22"/>
                <w:shd w:val="clear" w:color="auto" w:fill="EFF0F1"/>
              </w:rPr>
              <w:t>BaselineController.java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0A7DC2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Consolas" w:eastAsia="Consolas" w:hAnsi="Consolas" w:cs="Consolas"/>
                <w:sz w:val="22"/>
                <w:shd w:val="clear" w:color="auto" w:fill="EFF0F1"/>
              </w:rPr>
              <w:t>GET /vehicle/baseline/</w:t>
            </w:r>
            <w:proofErr w:type="spellStart"/>
            <w:r>
              <w:rPr>
                <w:rFonts w:ascii="Consolas" w:eastAsia="Consolas" w:hAnsi="Consolas" w:cs="Consolas"/>
                <w:sz w:val="22"/>
                <w:shd w:val="clear" w:color="auto" w:fill="EFF0F1"/>
              </w:rPr>
              <w:t>queryBaselineBssByVinAndVersion</w:t>
            </w:r>
            <w:proofErr w:type="spellEnd"/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87456E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Arial" w:eastAsia="等线" w:hAnsi="Arial" w:cs="Arial"/>
                <w:sz w:val="22"/>
              </w:rPr>
              <w:t>按</w:t>
            </w:r>
            <w:r>
              <w:rPr>
                <w:rFonts w:ascii="Arial" w:eastAsia="等线" w:hAnsi="Arial" w:cs="Arial"/>
                <w:sz w:val="22"/>
              </w:rPr>
              <w:t xml:space="preserve"> VIN </w:t>
            </w:r>
            <w:r>
              <w:rPr>
                <w:rFonts w:ascii="Arial" w:eastAsia="等线" w:hAnsi="Arial" w:cs="Arial"/>
                <w:sz w:val="22"/>
              </w:rPr>
              <w:t>和版本查询基线</w:t>
            </w:r>
            <w:r>
              <w:rPr>
                <w:rFonts w:ascii="Arial" w:eastAsia="等线" w:hAnsi="Arial" w:cs="Arial"/>
                <w:sz w:val="22"/>
              </w:rPr>
              <w:t xml:space="preserve"> BSS</w:t>
            </w:r>
          </w:p>
        </w:tc>
      </w:tr>
      <w:tr w:rsidR="008C31A4" w14:paraId="74AC04D3" w14:textId="77777777" w:rsidTr="00730DC8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32A5A7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Consolas" w:eastAsia="Consolas" w:hAnsi="Consolas" w:cs="Consolas"/>
                <w:sz w:val="22"/>
                <w:shd w:val="clear" w:color="auto" w:fill="EFF0F1"/>
              </w:rPr>
              <w:t>BaselineSyncController.java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09C333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Consolas" w:eastAsia="Consolas" w:hAnsi="Consolas" w:cs="Consolas"/>
                <w:sz w:val="22"/>
                <w:shd w:val="clear" w:color="auto" w:fill="EFF0F1"/>
              </w:rPr>
              <w:t>POST /vehicle/baseline</w:t>
            </w:r>
            <w:r>
              <w:rPr>
                <w:rFonts w:ascii="Consolas" w:eastAsia="Consolas" w:hAnsi="Consolas" w:cs="Consolas"/>
                <w:sz w:val="22"/>
                <w:shd w:val="clear" w:color="auto" w:fill="EFF0F1"/>
              </w:rPr>
              <w:lastRenderedPageBreak/>
              <w:t>/sync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92329A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Arial" w:eastAsia="等线" w:hAnsi="Arial" w:cs="Arial"/>
                <w:sz w:val="22"/>
              </w:rPr>
              <w:lastRenderedPageBreak/>
              <w:t>基线同步</w:t>
            </w:r>
          </w:p>
        </w:tc>
      </w:tr>
      <w:tr w:rsidR="008C31A4" w14:paraId="35572A55" w14:textId="77777777" w:rsidTr="00730DC8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420C6A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Consolas" w:eastAsia="Consolas" w:hAnsi="Consolas" w:cs="Consolas"/>
                <w:sz w:val="22"/>
                <w:shd w:val="clear" w:color="auto" w:fill="EFF0F1"/>
              </w:rPr>
              <w:t>IrdpTestController.java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E2F86E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Consolas" w:eastAsia="Consolas" w:hAnsi="Consolas" w:cs="Consolas"/>
                <w:sz w:val="22"/>
                <w:shd w:val="clear" w:color="auto" w:fill="EFF0F1"/>
              </w:rPr>
              <w:t>POST /vehicle/v1/client/</w:t>
            </w:r>
            <w:proofErr w:type="spellStart"/>
            <w:r>
              <w:rPr>
                <w:rFonts w:ascii="Consolas" w:eastAsia="Consolas" w:hAnsi="Consolas" w:cs="Consolas"/>
                <w:sz w:val="22"/>
                <w:shd w:val="clear" w:color="auto" w:fill="EFF0F1"/>
              </w:rPr>
              <w:t>irdp</w:t>
            </w:r>
            <w:proofErr w:type="spellEnd"/>
            <w:r>
              <w:rPr>
                <w:rFonts w:ascii="Consolas" w:eastAsia="Consolas" w:hAnsi="Consolas" w:cs="Consolas"/>
                <w:sz w:val="22"/>
                <w:shd w:val="clear" w:color="auto" w:fill="EFF0F1"/>
              </w:rPr>
              <w:t>/test/</w:t>
            </w:r>
            <w:proofErr w:type="spellStart"/>
            <w:r>
              <w:rPr>
                <w:rFonts w:ascii="Consolas" w:eastAsia="Consolas" w:hAnsi="Consolas" w:cs="Consolas"/>
                <w:sz w:val="22"/>
                <w:shd w:val="clear" w:color="auto" w:fill="EFF0F1"/>
              </w:rPr>
              <w:t>vehicleInfoByVinList</w:t>
            </w:r>
            <w:proofErr w:type="spellEnd"/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615719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IRDP </w:t>
            </w:r>
            <w:r>
              <w:rPr>
                <w:rFonts w:ascii="Arial" w:eastAsia="等线" w:hAnsi="Arial" w:cs="Arial"/>
                <w:sz w:val="22"/>
              </w:rPr>
              <w:t>测试查询</w:t>
            </w:r>
          </w:p>
        </w:tc>
      </w:tr>
    </w:tbl>
    <w:p w14:paraId="6BFFC6F5" w14:textId="77777777" w:rsidR="008C31A4" w:rsidRDefault="008C31A4" w:rsidP="008C31A4">
      <w:pPr>
        <w:spacing w:before="120" w:after="120" w:line="288" w:lineRule="auto"/>
        <w:ind w:left="180" w:right="180" w:firstLine="440"/>
        <w:jc w:val="left"/>
      </w:pPr>
      <w:r>
        <w:rPr>
          <w:rFonts w:ascii="Arial" w:eastAsia="等线" w:hAnsi="Arial" w:cs="Arial"/>
          <w:sz w:val="22"/>
        </w:rPr>
        <w:t>Dubbo API</w:t>
      </w:r>
      <w:r>
        <w:rPr>
          <w:rFonts w:ascii="Arial" w:eastAsia="等线" w:hAnsi="Arial" w:cs="Arial"/>
          <w:sz w:val="22"/>
        </w:rPr>
        <w:t>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60"/>
        <w:gridCol w:w="2760"/>
        <w:gridCol w:w="2760"/>
      </w:tblGrid>
      <w:tr w:rsidR="008C31A4" w14:paraId="3AC54C5B" w14:textId="77777777" w:rsidTr="00730DC8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809B2A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Dubbo </w:t>
            </w:r>
            <w:r>
              <w:rPr>
                <w:rFonts w:ascii="Arial" w:eastAsia="等线" w:hAnsi="Arial" w:cs="Arial"/>
                <w:sz w:val="22"/>
              </w:rPr>
              <w:t>接口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CD8555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Arial" w:eastAsia="等线" w:hAnsi="Arial" w:cs="Arial"/>
                <w:sz w:val="22"/>
              </w:rPr>
              <w:t>实现类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80D703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Arial" w:eastAsia="等线" w:hAnsi="Arial" w:cs="Arial"/>
                <w:sz w:val="22"/>
              </w:rPr>
              <w:t>说明</w:t>
            </w:r>
          </w:p>
        </w:tc>
      </w:tr>
      <w:tr w:rsidR="008C31A4" w14:paraId="45D95236" w14:textId="77777777" w:rsidTr="00730DC8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0F16BA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Consolas" w:eastAsia="Consolas" w:hAnsi="Consolas" w:cs="Consolas"/>
                <w:sz w:val="22"/>
                <w:shd w:val="clear" w:color="auto" w:fill="EFF0F1"/>
              </w:rPr>
              <w:t>AsdsVehicleDubboService.java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E7A4FA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Consolas" w:eastAsia="Consolas" w:hAnsi="Consolas" w:cs="Consolas"/>
                <w:sz w:val="22"/>
                <w:shd w:val="clear" w:color="auto" w:fill="EFF0F1"/>
              </w:rPr>
              <w:t>AsdsVehicleDubboServiceImpl.java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B0E8A1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ASDS </w:t>
            </w:r>
            <w:r>
              <w:rPr>
                <w:rFonts w:ascii="Arial" w:eastAsia="等线" w:hAnsi="Arial" w:cs="Arial"/>
                <w:sz w:val="22"/>
              </w:rPr>
              <w:t>车辆查询</w:t>
            </w:r>
          </w:p>
        </w:tc>
      </w:tr>
      <w:tr w:rsidR="008C31A4" w14:paraId="62159B80" w14:textId="77777777" w:rsidTr="00730DC8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33C6C5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Consolas" w:eastAsia="Consolas" w:hAnsi="Consolas" w:cs="Consolas"/>
                <w:sz w:val="22"/>
                <w:shd w:val="clear" w:color="auto" w:fill="EFF0F1"/>
              </w:rPr>
              <w:t>VehicleDubboService.java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5D55A7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Consolas" w:eastAsia="Consolas" w:hAnsi="Consolas" w:cs="Consolas"/>
                <w:sz w:val="22"/>
                <w:shd w:val="clear" w:color="auto" w:fill="EFF0F1"/>
              </w:rPr>
              <w:t>VehicleDubboServiceImpl.java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AB923A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Arial" w:eastAsia="等线" w:hAnsi="Arial" w:cs="Arial"/>
                <w:sz w:val="22"/>
              </w:rPr>
              <w:t>车辆基础信息查询</w:t>
            </w:r>
          </w:p>
        </w:tc>
      </w:tr>
      <w:tr w:rsidR="008C31A4" w14:paraId="13C98844" w14:textId="77777777" w:rsidTr="00730DC8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FB74EF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Consolas" w:eastAsia="Consolas" w:hAnsi="Consolas" w:cs="Consolas"/>
                <w:sz w:val="22"/>
                <w:shd w:val="clear" w:color="auto" w:fill="EFF0F1"/>
              </w:rPr>
              <w:t>VehicleEcuDubboService.java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C1E331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Consolas" w:eastAsia="Consolas" w:hAnsi="Consolas" w:cs="Consolas"/>
                <w:sz w:val="22"/>
                <w:shd w:val="clear" w:color="auto" w:fill="EFF0F1"/>
              </w:rPr>
              <w:t>VehicleEcuDubboServiceImpl.java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35BE11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Arial" w:eastAsia="等线" w:hAnsi="Arial" w:cs="Arial"/>
                <w:sz w:val="22"/>
              </w:rPr>
              <w:t>车辆</w:t>
            </w:r>
            <w:r>
              <w:rPr>
                <w:rFonts w:ascii="Arial" w:eastAsia="等线" w:hAnsi="Arial" w:cs="Arial"/>
                <w:sz w:val="22"/>
              </w:rPr>
              <w:t xml:space="preserve"> ECU </w:t>
            </w:r>
            <w:r>
              <w:rPr>
                <w:rFonts w:ascii="Arial" w:eastAsia="等线" w:hAnsi="Arial" w:cs="Arial"/>
                <w:sz w:val="22"/>
              </w:rPr>
              <w:t>查询</w:t>
            </w:r>
          </w:p>
        </w:tc>
      </w:tr>
      <w:tr w:rsidR="008C31A4" w14:paraId="77984412" w14:textId="77777777" w:rsidTr="00730DC8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7D565F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Consolas" w:eastAsia="Consolas" w:hAnsi="Consolas" w:cs="Consolas"/>
                <w:sz w:val="22"/>
                <w:shd w:val="clear" w:color="auto" w:fill="EFF0F1"/>
              </w:rPr>
              <w:t>VehicleTypeSyncDubboService.java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6740CC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Consolas" w:eastAsia="Consolas" w:hAnsi="Consolas" w:cs="Consolas"/>
                <w:sz w:val="22"/>
                <w:shd w:val="clear" w:color="auto" w:fill="EFF0F1"/>
              </w:rPr>
              <w:t>VehicleTypeSyncDubboServiceImpl.java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2D941F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Arial" w:eastAsia="等线" w:hAnsi="Arial" w:cs="Arial"/>
                <w:sz w:val="22"/>
              </w:rPr>
              <w:t>车型同步</w:t>
            </w:r>
          </w:p>
        </w:tc>
      </w:tr>
      <w:tr w:rsidR="008C31A4" w14:paraId="2B53E69D" w14:textId="77777777" w:rsidTr="00730DC8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786C70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Consolas" w:eastAsia="Consolas" w:hAnsi="Consolas" w:cs="Consolas"/>
                <w:sz w:val="22"/>
                <w:shd w:val="clear" w:color="auto" w:fill="EFF0F1"/>
              </w:rPr>
              <w:t>BaselineSyncDubboService.java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E4CEF1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Consolas" w:eastAsia="Consolas" w:hAnsi="Consolas" w:cs="Consolas"/>
                <w:sz w:val="22"/>
                <w:shd w:val="clear" w:color="auto" w:fill="EFF0F1"/>
              </w:rPr>
              <w:t>BaselineSyncDubboServiceImpl.java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E3CD9D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Arial" w:eastAsia="等线" w:hAnsi="Arial" w:cs="Arial"/>
                <w:sz w:val="22"/>
              </w:rPr>
              <w:t>基线同步</w:t>
            </w:r>
          </w:p>
        </w:tc>
      </w:tr>
      <w:tr w:rsidR="008C31A4" w14:paraId="4F415374" w14:textId="77777777" w:rsidTr="00730DC8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C2E210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Consolas" w:eastAsia="Consolas" w:hAnsi="Consolas" w:cs="Consolas"/>
                <w:sz w:val="22"/>
                <w:shd w:val="clear" w:color="auto" w:fill="EFF0F1"/>
              </w:rPr>
              <w:t>BaselineQueryDubboService.java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674F29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Consolas" w:eastAsia="Consolas" w:hAnsi="Consolas" w:cs="Consolas"/>
                <w:sz w:val="22"/>
                <w:shd w:val="clear" w:color="auto" w:fill="EFF0F1"/>
              </w:rPr>
              <w:t>BaselineQueryDubboServiceImpl.java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54BF71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Arial" w:eastAsia="等线" w:hAnsi="Arial" w:cs="Arial"/>
                <w:sz w:val="22"/>
              </w:rPr>
              <w:t>基线查询</w:t>
            </w:r>
          </w:p>
        </w:tc>
      </w:tr>
    </w:tbl>
    <w:p w14:paraId="182B574B" w14:textId="77777777" w:rsidR="008C31A4" w:rsidRDefault="008C31A4" w:rsidP="008C31A4">
      <w:pPr>
        <w:spacing w:before="260" w:after="120" w:line="288" w:lineRule="auto"/>
        <w:ind w:left="180" w:right="180" w:firstLine="560"/>
        <w:jc w:val="left"/>
        <w:outlineLvl w:val="3"/>
      </w:pPr>
      <w:bookmarkStart w:id="49" w:name="heading_29"/>
      <w:bookmarkStart w:id="50" w:name="_Toc232683422"/>
      <w:r>
        <w:rPr>
          <w:rFonts w:ascii="Arial" w:eastAsia="等线" w:hAnsi="Arial" w:cs="Arial"/>
          <w:b/>
          <w:sz w:val="28"/>
        </w:rPr>
        <w:t xml:space="preserve">3.4.3 </w:t>
      </w:r>
      <w:r>
        <w:rPr>
          <w:rFonts w:ascii="Arial" w:eastAsia="等线" w:hAnsi="Arial" w:cs="Arial"/>
          <w:b/>
          <w:sz w:val="28"/>
        </w:rPr>
        <w:t>数据库设计</w:t>
      </w:r>
      <w:bookmarkEnd w:id="49"/>
      <w:bookmarkEnd w:id="50"/>
    </w:p>
    <w:p w14:paraId="51C09D08" w14:textId="77777777" w:rsidR="008C31A4" w:rsidRDefault="008C31A4" w:rsidP="008C31A4">
      <w:pPr>
        <w:spacing w:before="120" w:after="120" w:line="288" w:lineRule="auto"/>
        <w:ind w:left="180" w:right="180" w:firstLine="440"/>
        <w:jc w:val="left"/>
      </w:pPr>
      <w:r>
        <w:rPr>
          <w:rFonts w:ascii="Arial" w:eastAsia="等线" w:hAnsi="Arial" w:cs="Arial"/>
          <w:sz w:val="22"/>
        </w:rPr>
        <w:t>车辆服务主要表如下。</w:t>
      </w:r>
    </w:p>
    <w:p w14:paraId="65550C01" w14:textId="77777777" w:rsidR="008C31A4" w:rsidRDefault="008C31A4" w:rsidP="008C31A4">
      <w:pPr>
        <w:spacing w:before="120" w:after="120" w:line="288" w:lineRule="auto"/>
        <w:ind w:left="180" w:right="180" w:firstLine="440"/>
        <w:jc w:val="left"/>
      </w:pPr>
      <w:r>
        <w:rPr>
          <w:rFonts w:ascii="Arial" w:eastAsia="等线" w:hAnsi="Arial" w:cs="Arial"/>
          <w:sz w:val="22"/>
        </w:rPr>
        <w:t>车辆基础信息表：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8C31A4" w14:paraId="2B6FDD0E" w14:textId="77777777" w:rsidTr="00BC672E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BA62E0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Consolas" w:eastAsia="Consolas" w:hAnsi="Consolas" w:cs="Consolas"/>
                <w:color w:val="646A73"/>
                <w:sz w:val="22"/>
              </w:rPr>
              <w:lastRenderedPageBreak/>
              <w:t>SQL</w:t>
            </w:r>
            <w:r>
              <w:rPr>
                <w:rFonts w:ascii="Consolas" w:eastAsia="Consolas" w:hAnsi="Consolas" w:cs="Consolas"/>
                <w:color w:val="646A73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t xml:space="preserve">create table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vehicle_base_info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(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id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bigint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not null primary key,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ota_vehicle_id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bigint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null,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vin varchar(64) not null,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brand varchar(32) not null,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model varchar(32) not null,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vehicle_type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varchar(32) null,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vehicle_type_config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varchar(32) null,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factory_bss_id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varchar(128) null,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factory_version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varchar(32) null,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current_bss_id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varchar(128) null,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current_version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varchar(32) null,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fyon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varchar(128) null,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model_id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bigint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not null,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model_year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varchar(64) null,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structure_week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varchar(64) null,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target_market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varchar(64) not null,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test int not null,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delivery_status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varchar(64) not null,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dealer varchar(64) not null,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production_workshop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varchar(64) null,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create_source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varchar(64) not null,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vdns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varchar(10240) default '' not null,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created_by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varchar(32) null,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created_time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datetime default CURRENT_TIMESTAMP null,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updated_time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datetime default CURRENT_TIMESTAMP null on update CURRENT_TIMESTAMP,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ota_sync_time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datetime null,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sync_time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datetime null,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card_time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datetime null,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online_status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varchar(16) null,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is_deleted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tinyint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(1) default 0 not null</w:t>
            </w:r>
            <w:r>
              <w:rPr>
                <w:rFonts w:ascii="Consolas" w:eastAsia="Consolas" w:hAnsi="Consolas" w:cs="Consolas"/>
                <w:sz w:val="22"/>
              </w:rPr>
              <w:br/>
              <w:t>);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create index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idx_vin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on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vehicle_base_info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(vin);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create index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idx_model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on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vehicle_base_info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(model);</w:t>
            </w:r>
            <w:r>
              <w:rPr>
                <w:rFonts w:ascii="Consolas" w:eastAsia="Consolas" w:hAnsi="Consolas" w:cs="Consolas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lastRenderedPageBreak/>
              <w:t xml:space="preserve">create index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idx_model_vehicle_type_config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on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vehicle_base_info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(model,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vehicle_type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vehicle_type_config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);</w:t>
            </w:r>
          </w:p>
        </w:tc>
      </w:tr>
    </w:tbl>
    <w:p w14:paraId="7D8025F8" w14:textId="77777777" w:rsidR="008C31A4" w:rsidRDefault="008C31A4" w:rsidP="008C31A4">
      <w:pPr>
        <w:spacing w:before="120" w:after="120" w:line="288" w:lineRule="auto"/>
        <w:ind w:left="180" w:right="180" w:firstLine="440"/>
        <w:jc w:val="left"/>
      </w:pPr>
      <w:r>
        <w:rPr>
          <w:rFonts w:ascii="Arial" w:eastAsia="等线" w:hAnsi="Arial" w:cs="Arial"/>
          <w:sz w:val="22"/>
        </w:rPr>
        <w:lastRenderedPageBreak/>
        <w:t>车辆</w:t>
      </w:r>
      <w:r>
        <w:rPr>
          <w:rFonts w:ascii="Arial" w:eastAsia="等线" w:hAnsi="Arial" w:cs="Arial"/>
          <w:sz w:val="22"/>
        </w:rPr>
        <w:t xml:space="preserve"> ECU </w:t>
      </w:r>
      <w:r>
        <w:rPr>
          <w:rFonts w:ascii="Arial" w:eastAsia="等线" w:hAnsi="Arial" w:cs="Arial"/>
          <w:sz w:val="22"/>
        </w:rPr>
        <w:t>表：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8C31A4" w14:paraId="2BFD6111" w14:textId="77777777" w:rsidTr="00BC672E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3D8AAA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Consolas" w:eastAsia="Consolas" w:hAnsi="Consolas" w:cs="Consolas"/>
                <w:color w:val="646A73"/>
                <w:sz w:val="22"/>
              </w:rPr>
              <w:t>SQL</w:t>
            </w:r>
            <w:r>
              <w:rPr>
                <w:rFonts w:ascii="Consolas" w:eastAsia="Consolas" w:hAnsi="Consolas" w:cs="Consolas"/>
                <w:color w:val="646A73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t xml:space="preserve">create table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vehicle_ecu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(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id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bigint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not null primary key,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vin varchar(64) default '' not null,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ecu_diag_part_no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varchar(64) default '' not null,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ecu_name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varchar(128) default '' not null,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ecu_address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varchar(128) default '' not null,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hardware_part_no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varchar(32) default '' not null,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serial_number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varchar(128) default '' not null,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created_by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varchar(32) null,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created_time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datetime default CURRENT_TIMESTAMP null,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ota_sync_time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datetime null,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is_deleted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tinyint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(1) default 0 not null</w:t>
            </w:r>
            <w:r>
              <w:rPr>
                <w:rFonts w:ascii="Consolas" w:eastAsia="Consolas" w:hAnsi="Consolas" w:cs="Consolas"/>
                <w:sz w:val="22"/>
              </w:rPr>
              <w:br/>
              <w:t>);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create index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idx_vin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on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vehicle_ecu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(vin);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create index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idx_ecu_name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on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vehicle_ecu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ecu_name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);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create index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idx_ecu_address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on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vehicle_ecu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ecu_address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);</w:t>
            </w:r>
          </w:p>
        </w:tc>
      </w:tr>
    </w:tbl>
    <w:p w14:paraId="3281A3B1" w14:textId="77777777" w:rsidR="008C31A4" w:rsidRDefault="008C31A4" w:rsidP="008C31A4">
      <w:pPr>
        <w:spacing w:before="120" w:after="120" w:line="288" w:lineRule="auto"/>
        <w:ind w:left="180" w:right="180" w:firstLine="440"/>
        <w:jc w:val="left"/>
      </w:pPr>
      <w:r>
        <w:rPr>
          <w:rFonts w:ascii="Arial" w:eastAsia="等线" w:hAnsi="Arial" w:cs="Arial"/>
          <w:sz w:val="22"/>
        </w:rPr>
        <w:t>车型表：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8C31A4" w14:paraId="476D3808" w14:textId="77777777" w:rsidTr="00BC672E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7180F6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Consolas" w:eastAsia="Consolas" w:hAnsi="Consolas" w:cs="Consolas"/>
                <w:color w:val="646A73"/>
                <w:sz w:val="22"/>
              </w:rPr>
              <w:t>SQL</w:t>
            </w:r>
            <w:r>
              <w:rPr>
                <w:rFonts w:ascii="Consolas" w:eastAsia="Consolas" w:hAnsi="Consolas" w:cs="Consolas"/>
                <w:color w:val="646A73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t xml:space="preserve">create table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vehicle_model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(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id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bigint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not null primary key,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model varchar(32) not null,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model_id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varchar(16) not null,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type_code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varchar(30) not null,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model_type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varchar(32) not null,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brand varchar(32) not null,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created_by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varchar(32) null,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created_time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datetime default CURRENT_TIMESTAMP null,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updated_time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datetime default CURRENT_TIMESTAMP null on update CURRENT_TIMESTAMP,</w:t>
            </w:r>
            <w:r>
              <w:rPr>
                <w:rFonts w:ascii="Consolas" w:eastAsia="Consolas" w:hAnsi="Consolas" w:cs="Consolas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lastRenderedPageBreak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ota_sync_time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datetime null,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is_deleted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tinyint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(1) default 0 not null</w:t>
            </w:r>
            <w:r>
              <w:rPr>
                <w:rFonts w:ascii="Consolas" w:eastAsia="Consolas" w:hAnsi="Consolas" w:cs="Consolas"/>
                <w:sz w:val="22"/>
              </w:rPr>
              <w:br/>
              <w:t>);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create index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idx_model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on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vehicle_model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(model);</w:t>
            </w:r>
          </w:p>
        </w:tc>
      </w:tr>
    </w:tbl>
    <w:p w14:paraId="440B5C81" w14:textId="77777777" w:rsidR="008C31A4" w:rsidRDefault="008C31A4" w:rsidP="008C31A4">
      <w:pPr>
        <w:spacing w:before="120" w:after="120" w:line="288" w:lineRule="auto"/>
        <w:ind w:left="180" w:right="180" w:firstLine="440"/>
        <w:jc w:val="left"/>
      </w:pPr>
      <w:r>
        <w:rPr>
          <w:rFonts w:ascii="Arial" w:eastAsia="等线" w:hAnsi="Arial" w:cs="Arial"/>
          <w:sz w:val="22"/>
        </w:rPr>
        <w:lastRenderedPageBreak/>
        <w:t>车型</w:t>
      </w:r>
      <w:r>
        <w:rPr>
          <w:rFonts w:ascii="Arial" w:eastAsia="等线" w:hAnsi="Arial" w:cs="Arial"/>
          <w:sz w:val="22"/>
        </w:rPr>
        <w:t xml:space="preserve"> ECU </w:t>
      </w:r>
      <w:r>
        <w:rPr>
          <w:rFonts w:ascii="Arial" w:eastAsia="等线" w:hAnsi="Arial" w:cs="Arial"/>
          <w:sz w:val="22"/>
        </w:rPr>
        <w:t>表：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8C31A4" w14:paraId="2F6729DE" w14:textId="77777777" w:rsidTr="00BC672E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E8934A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Consolas" w:eastAsia="Consolas" w:hAnsi="Consolas" w:cs="Consolas"/>
                <w:color w:val="646A73"/>
                <w:sz w:val="22"/>
              </w:rPr>
              <w:t>SQL</w:t>
            </w:r>
            <w:r>
              <w:rPr>
                <w:rFonts w:ascii="Consolas" w:eastAsia="Consolas" w:hAnsi="Consolas" w:cs="Consolas"/>
                <w:color w:val="646A73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t xml:space="preserve">create table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vehicle_model_ecu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(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id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bigint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not null primary key,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vehicle_model_id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bigint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not null,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model varchar(32) not null,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ecu_name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varchar(128) default '' not null,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ecu_address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varchar(128) default '' not null,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diagnostic_bus_type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varchar(32) default '' not null,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created_by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varchar(32) null,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created_time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datetime default CURRENT_TIMESTAMP null,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ota_sync_time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datetime null,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is_deleted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tinyint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(1) default 0 not null</w:t>
            </w:r>
            <w:r>
              <w:rPr>
                <w:rFonts w:ascii="Consolas" w:eastAsia="Consolas" w:hAnsi="Consolas" w:cs="Consolas"/>
                <w:sz w:val="22"/>
              </w:rPr>
              <w:br/>
              <w:t>);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create index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idx_model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on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vehicle_model_ecu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(model);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create index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idx_vehicle_model_id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on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vehicle_model_ecu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vehicle_model_id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);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create index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idx_ecu_address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on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vehicle_model_ecu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ecu_address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);</w:t>
            </w:r>
          </w:p>
        </w:tc>
      </w:tr>
    </w:tbl>
    <w:p w14:paraId="23BDF508" w14:textId="77777777" w:rsidR="008C31A4" w:rsidRDefault="008C31A4" w:rsidP="008C31A4">
      <w:pPr>
        <w:spacing w:before="120" w:after="120" w:line="288" w:lineRule="auto"/>
        <w:ind w:left="180" w:right="180" w:firstLine="440"/>
        <w:jc w:val="left"/>
      </w:pPr>
      <w:r>
        <w:rPr>
          <w:rFonts w:ascii="Arial" w:eastAsia="等线" w:hAnsi="Arial" w:cs="Arial"/>
          <w:sz w:val="22"/>
        </w:rPr>
        <w:t>软件基线表：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8C31A4" w14:paraId="1A38366C" w14:textId="77777777" w:rsidTr="00BC672E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6DF40B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Consolas" w:eastAsia="Consolas" w:hAnsi="Consolas" w:cs="Consolas"/>
                <w:color w:val="646A73"/>
                <w:sz w:val="22"/>
              </w:rPr>
              <w:t>SQL</w:t>
            </w:r>
            <w:r>
              <w:rPr>
                <w:rFonts w:ascii="Consolas" w:eastAsia="Consolas" w:hAnsi="Consolas" w:cs="Consolas"/>
                <w:color w:val="646A73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t>CREATE TABLE `baseline` (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`id`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bigint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NOT NULL COMMENT '主键id',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`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version_number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` varchar(10) NOT NULL COMMENT '基线版本号',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`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version_identification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` varchar(32) DEFAULT NULL COMMENT '版本识别码',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`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eea_type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` varchar(10) NOT NULL COMMENT 'EEA 架构',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`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generation_type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` varchar(10) NOT NULL COMMENT '生成方式',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`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vehicle_model_code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` varchar(32) NOT NULL COMMENT '车型项目',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`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outgoing_vm_code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` varchar(32) NOT NULL COMMENT '外发车型',</w:t>
            </w:r>
            <w:r>
              <w:rPr>
                <w:rFonts w:ascii="Consolas" w:eastAsia="Consolas" w:hAnsi="Consolas" w:cs="Consolas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lastRenderedPageBreak/>
              <w:t xml:space="preserve">  `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baseline_desc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` varchar(320) DEFAULT NULL COMMENT '基线描述',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`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baseline_application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` varchar(50) NOT NULL COMMENT '基线应用，如 OTA/CDMS',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`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baseline_status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` varchar(50) NOT NULL COMMENT '基线状态',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`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create_uname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` varchar(50) DEFAULT NULL,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`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source_create_time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` datetime DEFAULT NULL,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`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update_uname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` varchar(50) DEFAULT NULL,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`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source_update_time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` datetime DEFAULT NULL,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`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raw_payload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`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json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DEFAULT NULL COMMENT 'VSP 原始推</w:t>
            </w:r>
            <w:proofErr w:type="gramStart"/>
            <w:r>
              <w:rPr>
                <w:rFonts w:ascii="Consolas" w:eastAsia="Consolas" w:hAnsi="Consolas" w:cs="Consolas"/>
                <w:sz w:val="22"/>
              </w:rPr>
              <w:t>送报文</w:t>
            </w:r>
            <w:proofErr w:type="gramEnd"/>
            <w:r>
              <w:rPr>
                <w:rFonts w:ascii="Consolas" w:eastAsia="Consolas" w:hAnsi="Consolas" w:cs="Consolas"/>
                <w:sz w:val="22"/>
              </w:rPr>
              <w:t>',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`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created_by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` varchar(32) DEFAULT NULL,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`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created_time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` datetime DEFAULT CURRENT_TIMESTAMP,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`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updated_by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` varchar(32) DEFAULT NULL,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`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updated_time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` datetime DEFAULT CURRENT_TIMESTAMP ON UPDATE CURRENT_TIMESTAMP,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`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is_deleted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`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tinyint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(1) NOT NULL DEFAULT '0',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PRIMARY KEY (`id`),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KEY `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idx_baseline_version_number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` (`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version_number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`),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KEY `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idx_baseline_vehicle_model_code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` (`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vehicle_model_code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`),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KEY `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idx_baseline_outgoing_vm_code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` (`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outgoing_vm_code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`),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KEY `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idx_baseline_status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` (`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baseline_status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`),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UNIQUE KEY `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uk_baseline_version_vehicle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` (`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version_number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`, `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vehicle_model_code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`)</w:t>
            </w:r>
            <w:r>
              <w:rPr>
                <w:rFonts w:ascii="Consolas" w:eastAsia="Consolas" w:hAnsi="Consolas" w:cs="Consolas"/>
                <w:sz w:val="22"/>
              </w:rPr>
              <w:br/>
              <w:t>) ENGINE=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InnoDB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DEFAULT CHARSET=utf8mb4 COMMENT='软件基线表';</w:t>
            </w:r>
          </w:p>
        </w:tc>
      </w:tr>
    </w:tbl>
    <w:p w14:paraId="798C7A57" w14:textId="77777777" w:rsidR="008C31A4" w:rsidRDefault="008C31A4" w:rsidP="008C31A4">
      <w:pPr>
        <w:spacing w:before="120" w:after="120" w:line="288" w:lineRule="auto"/>
        <w:ind w:left="180" w:right="180" w:firstLine="440"/>
        <w:jc w:val="left"/>
      </w:pPr>
      <w:r>
        <w:rPr>
          <w:rFonts w:ascii="Arial" w:eastAsia="等线" w:hAnsi="Arial" w:cs="Arial"/>
          <w:sz w:val="22"/>
        </w:rPr>
        <w:lastRenderedPageBreak/>
        <w:t>基线软件信息表：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8C31A4" w14:paraId="7894D123" w14:textId="77777777" w:rsidTr="00BC672E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3E42C9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Consolas" w:eastAsia="Consolas" w:hAnsi="Consolas" w:cs="Consolas"/>
                <w:color w:val="646A73"/>
                <w:sz w:val="22"/>
              </w:rPr>
              <w:t>SQL</w:t>
            </w:r>
            <w:r>
              <w:rPr>
                <w:rFonts w:ascii="Consolas" w:eastAsia="Consolas" w:hAnsi="Consolas" w:cs="Consolas"/>
                <w:color w:val="646A73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t>CREATE TABLE `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baseline_software_info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` (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`id`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bigint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NOT NULL,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`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baseline_id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`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bigint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NOT NULL,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`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item_id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` varchar(32) NOT NULL,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`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item_revision_id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` varchar(32) NOT NULL,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`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ecu_abb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` varchar(32) NOT NULL,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`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ecu_cn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` varchar(300) DEFAULT NULL,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`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hardware_version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` varchar(32) NOT NULL,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`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software_version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` varchar(32) NOT NULL,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`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standard_version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` varchar(32) DEFAULT NULL,</w:t>
            </w:r>
            <w:r>
              <w:rPr>
                <w:rFonts w:ascii="Consolas" w:eastAsia="Consolas" w:hAnsi="Consolas" w:cs="Consolas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lastRenderedPageBreak/>
              <w:t xml:space="preserve">  `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boot_version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` varchar(100) DEFAULT NULL,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`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replace_asm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` varchar(50) DEFAULT NULL,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`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ecu_assembly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` varchar(32) DEFAULT NULL,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`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ecu_assembly_version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` varchar(32) DEFAULT NULL,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`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production_line_brush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` varchar(10) DEFAULT NULL,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`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online_brush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` varchar(10) DEFAULT NULL,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`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fota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` varchar(10) DEFAULT NULL,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`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cdms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` varchar(10) DEFAULT NULL,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`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software_assembly_infos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` varchar(512) DEFAULT NULL,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`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software_category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` varchar(32) DEFAULT NULL,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`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ewo_no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` varchar(100) DEFAULT NULL,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`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change_desc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` text,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`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configuration_code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` text,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`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usage_chinese_desc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` text,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`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supplier_code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` varchar(128) DEFAULT NULL,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`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app_number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` varchar(64) DEFAULT NULL,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`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fld_number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` varchar(64) DEFAULT NULL,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`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cal_number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` varchar(64) DEFAULT NULL,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`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created_time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` datetime DEFAULT CURRENT_TIMESTAMP,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`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updated_time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` datetime DEFAULT CURRENT_TIMESTAMP ON UPDATE CURRENT_TIMESTAMP,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`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is_deleted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`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tinyint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(1) NOT NULL DEFAULT '0',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PRIMARY KEY (`id`),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KEY `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idx_bsi_baseline_id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` (`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baseline_id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`),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KEY `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idx_bsi_item_revision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` (`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item_id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`, `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item_revision_id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`),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KEY `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idx_bsi_ecu_abb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` (`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ecu_abb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`),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KEY `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idx_bsi_bom_line_uid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` (`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bom_line_uid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`)</w:t>
            </w:r>
            <w:r>
              <w:rPr>
                <w:rFonts w:ascii="Consolas" w:eastAsia="Consolas" w:hAnsi="Consolas" w:cs="Consolas"/>
                <w:sz w:val="22"/>
              </w:rPr>
              <w:br/>
              <w:t>) ENGINE=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InnoDB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DEFAULT CHARSET=utf8mb4 COMMENT='基线软件信息表';</w:t>
            </w:r>
          </w:p>
        </w:tc>
      </w:tr>
    </w:tbl>
    <w:p w14:paraId="00282DCB" w14:textId="77777777" w:rsidR="008C31A4" w:rsidRDefault="008C31A4" w:rsidP="008C31A4">
      <w:pPr>
        <w:spacing w:before="120" w:after="120" w:line="288" w:lineRule="auto"/>
        <w:ind w:left="180" w:right="180" w:firstLine="440"/>
        <w:jc w:val="left"/>
      </w:pPr>
      <w:r>
        <w:rPr>
          <w:rFonts w:ascii="Arial" w:eastAsia="等线" w:hAnsi="Arial" w:cs="Arial"/>
          <w:sz w:val="22"/>
        </w:rPr>
        <w:lastRenderedPageBreak/>
        <w:t>基线软件包表：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8C31A4" w14:paraId="3E00DEA7" w14:textId="77777777" w:rsidTr="00BC672E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7184D0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Consolas" w:eastAsia="Consolas" w:hAnsi="Consolas" w:cs="Consolas"/>
                <w:color w:val="646A73"/>
                <w:sz w:val="22"/>
              </w:rPr>
              <w:t>SQL</w:t>
            </w:r>
            <w:r>
              <w:rPr>
                <w:rFonts w:ascii="Consolas" w:eastAsia="Consolas" w:hAnsi="Consolas" w:cs="Consolas"/>
                <w:color w:val="646A73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t>CREATE TABLE `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baseline_software_package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` (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`id`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bigint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NOT NULL,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`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software_id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`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bigint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NOT NULL,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`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file_param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` varchar(100) DEFAULT NULL,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`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param_code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` varchar(100) DEFAULT NULL,</w:t>
            </w:r>
            <w:r>
              <w:rPr>
                <w:rFonts w:ascii="Consolas" w:eastAsia="Consolas" w:hAnsi="Consolas" w:cs="Consolas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lastRenderedPageBreak/>
              <w:t xml:space="preserve">  `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param_value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` varchar(100) DEFAULT NULL,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`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sw_pn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` varchar(100) DEFAULT NULL,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`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sw_ver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` varchar(100) DEFAULT NULL,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`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file_name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` varchar(100) NOT NULL,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`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source_file_path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` varchar(500) NOT NULL,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`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file_path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` varchar(500) DEFAULT NULL,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`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file_hash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` varchar(128) DEFAULT NULL,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`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file_size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`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bigint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NOT NULL,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`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download_status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` varchar(20) NOT NULL DEFAULT 'pending',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`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download_error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` varchar(1000) DEFAULT NULL,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`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created_time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` datetime DEFAULT CURRENT_TIMESTAMP,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`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updated_time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` datetime DEFAULT CURRENT_TIMESTAMP ON UPDATE CURRENT_TIMESTAMP,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`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is_deleted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`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tinyint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(1) NOT NULL DEFAULT '0',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PRIMARY KEY (`id`),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KEY `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idx_bsp_software_id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` (`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software_id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`),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KEY `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idx_bsp_file_name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` (`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file_name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`),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KEY `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idx_bsp_download_status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` (`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download_status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`)</w:t>
            </w:r>
            <w:r>
              <w:rPr>
                <w:rFonts w:ascii="Consolas" w:eastAsia="Consolas" w:hAnsi="Consolas" w:cs="Consolas"/>
                <w:sz w:val="22"/>
              </w:rPr>
              <w:br/>
              <w:t>) ENGINE=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InnoDB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DEFAULT CHARSET=utf8mb4 COMMENT='基线软件包表';</w:t>
            </w:r>
          </w:p>
        </w:tc>
      </w:tr>
    </w:tbl>
    <w:p w14:paraId="426A92A5" w14:textId="77777777" w:rsidR="008C31A4" w:rsidRDefault="008C31A4" w:rsidP="008C31A4">
      <w:pPr>
        <w:spacing w:before="260" w:after="120" w:line="288" w:lineRule="auto"/>
        <w:ind w:left="180" w:right="180" w:firstLine="560"/>
        <w:jc w:val="left"/>
        <w:outlineLvl w:val="3"/>
      </w:pPr>
      <w:bookmarkStart w:id="51" w:name="heading_30"/>
      <w:bookmarkStart w:id="52" w:name="_Toc232683423"/>
      <w:r>
        <w:rPr>
          <w:rFonts w:ascii="Arial" w:eastAsia="等线" w:hAnsi="Arial" w:cs="Arial"/>
          <w:b/>
          <w:sz w:val="28"/>
        </w:rPr>
        <w:lastRenderedPageBreak/>
        <w:t xml:space="preserve">3.4.4 </w:t>
      </w:r>
      <w:r>
        <w:rPr>
          <w:rFonts w:ascii="Arial" w:eastAsia="等线" w:hAnsi="Arial" w:cs="Arial"/>
          <w:b/>
          <w:sz w:val="28"/>
        </w:rPr>
        <w:t>关键类设计</w:t>
      </w:r>
      <w:bookmarkEnd w:id="51"/>
      <w:bookmarkEnd w:id="52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40"/>
        <w:gridCol w:w="4140"/>
      </w:tblGrid>
      <w:tr w:rsidR="008C31A4" w14:paraId="66C82CFC" w14:textId="77777777" w:rsidTr="00BC672E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88A5F3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Arial" w:eastAsia="等线" w:hAnsi="Arial" w:cs="Arial"/>
                <w:sz w:val="22"/>
              </w:rPr>
              <w:t>类名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53253B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Arial" w:eastAsia="等线" w:hAnsi="Arial" w:cs="Arial"/>
                <w:sz w:val="22"/>
              </w:rPr>
              <w:t>说明</w:t>
            </w:r>
          </w:p>
        </w:tc>
      </w:tr>
      <w:tr w:rsidR="008C31A4" w14:paraId="122F63F7" w14:textId="77777777" w:rsidTr="00BC672E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72B69C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Consolas" w:eastAsia="Consolas" w:hAnsi="Consolas" w:cs="Consolas"/>
                <w:sz w:val="22"/>
                <w:shd w:val="clear" w:color="auto" w:fill="EFF0F1"/>
              </w:rPr>
              <w:t>DmpVehicleApplication.java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D44A33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Arial" w:eastAsia="等线" w:hAnsi="Arial" w:cs="Arial"/>
                <w:sz w:val="22"/>
              </w:rPr>
              <w:t>启动类，启用</w:t>
            </w:r>
            <w:r>
              <w:rPr>
                <w:rFonts w:ascii="Arial" w:eastAsia="等线" w:hAnsi="Arial" w:cs="Arial"/>
                <w:sz w:val="22"/>
              </w:rPr>
              <w:t xml:space="preserve"> Dubbo</w:t>
            </w:r>
          </w:p>
        </w:tc>
      </w:tr>
      <w:tr w:rsidR="008C31A4" w14:paraId="282C972C" w14:textId="77777777" w:rsidTr="00BC672E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1AC19D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Consolas" w:eastAsia="Consolas" w:hAnsi="Consolas" w:cs="Consolas"/>
                <w:sz w:val="22"/>
                <w:shd w:val="clear" w:color="auto" w:fill="EFF0F1"/>
              </w:rPr>
              <w:t>BaselineController.java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82776F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Arial" w:eastAsia="等线" w:hAnsi="Arial" w:cs="Arial"/>
                <w:sz w:val="22"/>
              </w:rPr>
              <w:t>基线导入</w:t>
            </w:r>
            <w:r>
              <w:rPr>
                <w:rFonts w:ascii="Arial" w:eastAsia="等线" w:hAnsi="Arial" w:cs="Arial"/>
                <w:sz w:val="22"/>
              </w:rPr>
              <w:t>/</w:t>
            </w:r>
            <w:r>
              <w:rPr>
                <w:rFonts w:ascii="Arial" w:eastAsia="等线" w:hAnsi="Arial" w:cs="Arial"/>
                <w:sz w:val="22"/>
              </w:rPr>
              <w:t>查询</w:t>
            </w:r>
            <w:r>
              <w:rPr>
                <w:rFonts w:ascii="Arial" w:eastAsia="等线" w:hAnsi="Arial" w:cs="Arial"/>
                <w:sz w:val="22"/>
              </w:rPr>
              <w:t xml:space="preserve"> HTTP </w:t>
            </w:r>
            <w:r>
              <w:rPr>
                <w:rFonts w:ascii="Arial" w:eastAsia="等线" w:hAnsi="Arial" w:cs="Arial"/>
                <w:sz w:val="22"/>
              </w:rPr>
              <w:t>接口</w:t>
            </w:r>
          </w:p>
        </w:tc>
      </w:tr>
      <w:tr w:rsidR="008C31A4" w14:paraId="7F3314F2" w14:textId="77777777" w:rsidTr="00BC672E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B02F27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Consolas" w:eastAsia="Consolas" w:hAnsi="Consolas" w:cs="Consolas"/>
                <w:sz w:val="22"/>
                <w:shd w:val="clear" w:color="auto" w:fill="EFF0F1"/>
              </w:rPr>
              <w:t>BaselineSyncController.java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0DCB09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Arial" w:eastAsia="等线" w:hAnsi="Arial" w:cs="Arial"/>
                <w:sz w:val="22"/>
              </w:rPr>
              <w:t>基线同步</w:t>
            </w:r>
            <w:r>
              <w:rPr>
                <w:rFonts w:ascii="Arial" w:eastAsia="等线" w:hAnsi="Arial" w:cs="Arial"/>
                <w:sz w:val="22"/>
              </w:rPr>
              <w:t xml:space="preserve"> HTTP </w:t>
            </w:r>
            <w:r>
              <w:rPr>
                <w:rFonts w:ascii="Arial" w:eastAsia="等线" w:hAnsi="Arial" w:cs="Arial"/>
                <w:sz w:val="22"/>
              </w:rPr>
              <w:t>接口</w:t>
            </w:r>
          </w:p>
        </w:tc>
      </w:tr>
      <w:tr w:rsidR="008C31A4" w14:paraId="7A06644D" w14:textId="77777777" w:rsidTr="00BC672E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B791B5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Consolas" w:eastAsia="Consolas" w:hAnsi="Consolas" w:cs="Consolas"/>
                <w:sz w:val="22"/>
                <w:shd w:val="clear" w:color="auto" w:fill="EFF0F1"/>
              </w:rPr>
              <w:t>BaselineSyncServiceImpl.java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5DA817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Arial" w:eastAsia="等线" w:hAnsi="Arial" w:cs="Arial"/>
                <w:sz w:val="22"/>
              </w:rPr>
              <w:t>基线同步核心业务</w:t>
            </w:r>
          </w:p>
        </w:tc>
      </w:tr>
      <w:tr w:rsidR="008C31A4" w14:paraId="2C642C0B" w14:textId="77777777" w:rsidTr="00BC672E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42D807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Consolas" w:eastAsia="Consolas" w:hAnsi="Consolas" w:cs="Consolas"/>
                <w:sz w:val="22"/>
                <w:shd w:val="clear" w:color="auto" w:fill="EFF0F1"/>
              </w:rPr>
              <w:t>BaselineQueryServiceImpl.</w:t>
            </w:r>
            <w:r>
              <w:rPr>
                <w:rFonts w:ascii="Consolas" w:eastAsia="Consolas" w:hAnsi="Consolas" w:cs="Consolas"/>
                <w:sz w:val="22"/>
                <w:shd w:val="clear" w:color="auto" w:fill="EFF0F1"/>
              </w:rPr>
              <w:lastRenderedPageBreak/>
              <w:t>java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6680B3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Arial" w:eastAsia="等线" w:hAnsi="Arial" w:cs="Arial"/>
                <w:sz w:val="22"/>
              </w:rPr>
              <w:lastRenderedPageBreak/>
              <w:t>基线查询核心业务</w:t>
            </w:r>
          </w:p>
        </w:tc>
      </w:tr>
      <w:tr w:rsidR="008C31A4" w14:paraId="35E219B5" w14:textId="77777777" w:rsidTr="00BC672E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FA73BF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Consolas" w:eastAsia="Consolas" w:hAnsi="Consolas" w:cs="Consolas"/>
                <w:sz w:val="22"/>
                <w:shd w:val="clear" w:color="auto" w:fill="EFF0F1"/>
              </w:rPr>
              <w:t>InputDataImportServiceImpl.java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372062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Arial" w:eastAsia="等线" w:hAnsi="Arial" w:cs="Arial"/>
                <w:sz w:val="22"/>
              </w:rPr>
              <w:t>输入数据导入</w:t>
            </w:r>
          </w:p>
        </w:tc>
      </w:tr>
      <w:tr w:rsidR="008C31A4" w14:paraId="5381883A" w14:textId="77777777" w:rsidTr="00BC672E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0100E2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Consolas" w:eastAsia="Consolas" w:hAnsi="Consolas" w:cs="Consolas"/>
                <w:sz w:val="22"/>
                <w:shd w:val="clear" w:color="auto" w:fill="EFF0F1"/>
              </w:rPr>
              <w:t>SyncVspVehicleInfoServiceImpl.java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8BA68F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VSP </w:t>
            </w:r>
            <w:r>
              <w:rPr>
                <w:rFonts w:ascii="Arial" w:eastAsia="等线" w:hAnsi="Arial" w:cs="Arial"/>
                <w:sz w:val="22"/>
              </w:rPr>
              <w:t>车辆数据同步</w:t>
            </w:r>
          </w:p>
        </w:tc>
      </w:tr>
      <w:tr w:rsidR="008C31A4" w14:paraId="4D4443D8" w14:textId="77777777" w:rsidTr="00BC672E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53EF77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Consolas" w:eastAsia="Consolas" w:hAnsi="Consolas" w:cs="Consolas"/>
                <w:sz w:val="22"/>
                <w:shd w:val="clear" w:color="auto" w:fill="EFF0F1"/>
              </w:rPr>
              <w:t>SyncZxcVehicleInfoServiceImpl.java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166C44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ZXC </w:t>
            </w:r>
            <w:r>
              <w:rPr>
                <w:rFonts w:ascii="Arial" w:eastAsia="等线" w:hAnsi="Arial" w:cs="Arial"/>
                <w:sz w:val="22"/>
              </w:rPr>
              <w:t>车辆数据同步</w:t>
            </w:r>
          </w:p>
        </w:tc>
      </w:tr>
      <w:tr w:rsidR="008C31A4" w14:paraId="6174ED04" w14:textId="77777777" w:rsidTr="00BC672E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EB98D3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Consolas" w:eastAsia="Consolas" w:hAnsi="Consolas" w:cs="Consolas"/>
                <w:sz w:val="22"/>
                <w:shd w:val="clear" w:color="auto" w:fill="EFF0F1"/>
              </w:rPr>
              <w:t>BaselineSyncDubboServiceImpl.java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52AAF2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Arial" w:eastAsia="等线" w:hAnsi="Arial" w:cs="Arial"/>
                <w:sz w:val="22"/>
              </w:rPr>
              <w:t>基线同步</w:t>
            </w:r>
            <w:r>
              <w:rPr>
                <w:rFonts w:ascii="Arial" w:eastAsia="等线" w:hAnsi="Arial" w:cs="Arial"/>
                <w:sz w:val="22"/>
              </w:rPr>
              <w:t xml:space="preserve"> Dubbo Provider</w:t>
            </w:r>
          </w:p>
        </w:tc>
      </w:tr>
      <w:tr w:rsidR="008C31A4" w14:paraId="4C1AD642" w14:textId="77777777" w:rsidTr="00BC672E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B589E5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Consolas" w:eastAsia="Consolas" w:hAnsi="Consolas" w:cs="Consolas"/>
                <w:sz w:val="22"/>
                <w:shd w:val="clear" w:color="auto" w:fill="EFF0F1"/>
              </w:rPr>
              <w:t>BaselineQueryDubboServiceImpl.java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77EF0F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Arial" w:eastAsia="等线" w:hAnsi="Arial" w:cs="Arial"/>
                <w:sz w:val="22"/>
              </w:rPr>
              <w:t>基线查询</w:t>
            </w:r>
            <w:r>
              <w:rPr>
                <w:rFonts w:ascii="Arial" w:eastAsia="等线" w:hAnsi="Arial" w:cs="Arial"/>
                <w:sz w:val="22"/>
              </w:rPr>
              <w:t xml:space="preserve"> Dubbo Provider</w:t>
            </w:r>
          </w:p>
        </w:tc>
      </w:tr>
      <w:tr w:rsidR="008C31A4" w14:paraId="4AA78D6F" w14:textId="77777777" w:rsidTr="00BC672E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9A8A94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Consolas" w:eastAsia="Consolas" w:hAnsi="Consolas" w:cs="Consolas"/>
                <w:sz w:val="22"/>
                <w:shd w:val="clear" w:color="auto" w:fill="EFF0F1"/>
              </w:rPr>
              <w:t>VehicleDubboServiceImpl.java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C31920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Arial" w:eastAsia="等线" w:hAnsi="Arial" w:cs="Arial"/>
                <w:sz w:val="22"/>
              </w:rPr>
              <w:t>车辆信息</w:t>
            </w:r>
            <w:r>
              <w:rPr>
                <w:rFonts w:ascii="Arial" w:eastAsia="等线" w:hAnsi="Arial" w:cs="Arial"/>
                <w:sz w:val="22"/>
              </w:rPr>
              <w:t xml:space="preserve"> Dubbo Provider</w:t>
            </w:r>
          </w:p>
        </w:tc>
      </w:tr>
      <w:tr w:rsidR="008C31A4" w14:paraId="5B0D8E0F" w14:textId="77777777" w:rsidTr="00BC672E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E9A6A1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Consolas" w:eastAsia="Consolas" w:hAnsi="Consolas" w:cs="Consolas"/>
                <w:sz w:val="22"/>
                <w:shd w:val="clear" w:color="auto" w:fill="EFF0F1"/>
              </w:rPr>
              <w:t>VehicleEcuDubboServiceImpl.java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AA3705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Arial" w:eastAsia="等线" w:hAnsi="Arial" w:cs="Arial"/>
                <w:sz w:val="22"/>
              </w:rPr>
              <w:t>车辆</w:t>
            </w:r>
            <w:r>
              <w:rPr>
                <w:rFonts w:ascii="Arial" w:eastAsia="等线" w:hAnsi="Arial" w:cs="Arial"/>
                <w:sz w:val="22"/>
              </w:rPr>
              <w:t xml:space="preserve"> ECU Dubbo Provider</w:t>
            </w:r>
          </w:p>
        </w:tc>
      </w:tr>
      <w:tr w:rsidR="008C31A4" w14:paraId="7DD0D109" w14:textId="77777777" w:rsidTr="00BC672E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0FCE16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Consolas" w:eastAsia="Consolas" w:hAnsi="Consolas" w:cs="Consolas"/>
                <w:sz w:val="22"/>
                <w:shd w:val="clear" w:color="auto" w:fill="EFF0F1"/>
              </w:rPr>
              <w:t>VehicleTypeSyncDubboServiceImpl.java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61E667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Arial" w:eastAsia="等线" w:hAnsi="Arial" w:cs="Arial"/>
                <w:sz w:val="22"/>
              </w:rPr>
              <w:t>车型同步</w:t>
            </w:r>
            <w:r>
              <w:rPr>
                <w:rFonts w:ascii="Arial" w:eastAsia="等线" w:hAnsi="Arial" w:cs="Arial"/>
                <w:sz w:val="22"/>
              </w:rPr>
              <w:t xml:space="preserve"> Dubbo Provider</w:t>
            </w:r>
          </w:p>
        </w:tc>
      </w:tr>
      <w:tr w:rsidR="008C31A4" w14:paraId="6517DEEE" w14:textId="77777777" w:rsidTr="00BC672E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F03B62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Consolas" w:eastAsia="Consolas" w:hAnsi="Consolas" w:cs="Consolas"/>
                <w:sz w:val="22"/>
                <w:shd w:val="clear" w:color="auto" w:fill="EFF0F1"/>
              </w:rPr>
              <w:t>AsdsVehicleDubboServiceImpl.java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22F4D7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ASDS </w:t>
            </w:r>
            <w:r>
              <w:rPr>
                <w:rFonts w:ascii="Arial" w:eastAsia="等线" w:hAnsi="Arial" w:cs="Arial"/>
                <w:sz w:val="22"/>
              </w:rPr>
              <w:t>车辆</w:t>
            </w:r>
            <w:r>
              <w:rPr>
                <w:rFonts w:ascii="Arial" w:eastAsia="等线" w:hAnsi="Arial" w:cs="Arial"/>
                <w:sz w:val="22"/>
              </w:rPr>
              <w:t xml:space="preserve"> Dubbo Provider</w:t>
            </w:r>
          </w:p>
        </w:tc>
      </w:tr>
      <w:tr w:rsidR="008C31A4" w14:paraId="0CDB0C06" w14:textId="77777777" w:rsidTr="00BC672E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D02FFE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Consolas" w:eastAsia="Consolas" w:hAnsi="Consolas" w:cs="Consolas"/>
                <w:sz w:val="22"/>
                <w:shd w:val="clear" w:color="auto" w:fill="EFF0F1"/>
              </w:rPr>
              <w:t>BaselineMapper.java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CE13D1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Arial" w:eastAsia="等线" w:hAnsi="Arial" w:cs="Arial"/>
                <w:sz w:val="22"/>
              </w:rPr>
              <w:t>基线表</w:t>
            </w:r>
            <w:r>
              <w:rPr>
                <w:rFonts w:ascii="Arial" w:eastAsia="等线" w:hAnsi="Arial" w:cs="Arial"/>
                <w:sz w:val="22"/>
              </w:rPr>
              <w:t xml:space="preserve"> Mapper</w:t>
            </w:r>
          </w:p>
        </w:tc>
      </w:tr>
      <w:tr w:rsidR="008C31A4" w14:paraId="3BD5872E" w14:textId="77777777" w:rsidTr="00BC672E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690684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Consolas" w:eastAsia="Consolas" w:hAnsi="Consolas" w:cs="Consolas"/>
                <w:sz w:val="22"/>
                <w:shd w:val="clear" w:color="auto" w:fill="EFF0F1"/>
              </w:rPr>
              <w:t>BaselineSoftwareInfoMapper.java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2BC29B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Arial" w:eastAsia="等线" w:hAnsi="Arial" w:cs="Arial"/>
                <w:sz w:val="22"/>
              </w:rPr>
              <w:t>基线软件信息</w:t>
            </w:r>
            <w:r>
              <w:rPr>
                <w:rFonts w:ascii="Arial" w:eastAsia="等线" w:hAnsi="Arial" w:cs="Arial"/>
                <w:sz w:val="22"/>
              </w:rPr>
              <w:t xml:space="preserve"> Mapper</w:t>
            </w:r>
          </w:p>
        </w:tc>
      </w:tr>
      <w:tr w:rsidR="008C31A4" w14:paraId="16FF8F7D" w14:textId="77777777" w:rsidTr="00BC672E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AFC582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Consolas" w:eastAsia="Consolas" w:hAnsi="Consolas" w:cs="Consolas"/>
                <w:sz w:val="22"/>
                <w:shd w:val="clear" w:color="auto" w:fill="EFF0F1"/>
              </w:rPr>
              <w:t>BaselineSoftwarePackageMapper.java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38BEE1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Arial" w:eastAsia="等线" w:hAnsi="Arial" w:cs="Arial"/>
                <w:sz w:val="22"/>
              </w:rPr>
              <w:t>基线软件包</w:t>
            </w:r>
            <w:r>
              <w:rPr>
                <w:rFonts w:ascii="Arial" w:eastAsia="等线" w:hAnsi="Arial" w:cs="Arial"/>
                <w:sz w:val="22"/>
              </w:rPr>
              <w:t xml:space="preserve"> Mapper</w:t>
            </w:r>
          </w:p>
        </w:tc>
      </w:tr>
      <w:tr w:rsidR="008C31A4" w14:paraId="7260FB97" w14:textId="77777777" w:rsidTr="00BC672E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306867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Consolas" w:eastAsia="Consolas" w:hAnsi="Consolas" w:cs="Consolas"/>
                <w:sz w:val="22"/>
                <w:shd w:val="clear" w:color="auto" w:fill="EFF0F1"/>
              </w:rPr>
              <w:t>VehicleInfoMapper.java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2227E4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Arial" w:eastAsia="等线" w:hAnsi="Arial" w:cs="Arial"/>
                <w:sz w:val="22"/>
              </w:rPr>
              <w:t>车辆基础信息</w:t>
            </w:r>
            <w:r>
              <w:rPr>
                <w:rFonts w:ascii="Arial" w:eastAsia="等线" w:hAnsi="Arial" w:cs="Arial"/>
                <w:sz w:val="22"/>
              </w:rPr>
              <w:t xml:space="preserve"> Mapper</w:t>
            </w:r>
          </w:p>
        </w:tc>
      </w:tr>
      <w:tr w:rsidR="008C31A4" w14:paraId="5916E4E3" w14:textId="77777777" w:rsidTr="00BC672E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A0BEAE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Consolas" w:eastAsia="Consolas" w:hAnsi="Consolas" w:cs="Consolas"/>
                <w:sz w:val="22"/>
                <w:shd w:val="clear" w:color="auto" w:fill="EFF0F1"/>
              </w:rPr>
              <w:lastRenderedPageBreak/>
              <w:t>VehicleEcuMapper.java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BFBF33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Arial" w:eastAsia="等线" w:hAnsi="Arial" w:cs="Arial"/>
                <w:sz w:val="22"/>
              </w:rPr>
              <w:t>车辆</w:t>
            </w:r>
            <w:r>
              <w:rPr>
                <w:rFonts w:ascii="Arial" w:eastAsia="等线" w:hAnsi="Arial" w:cs="Arial"/>
                <w:sz w:val="22"/>
              </w:rPr>
              <w:t xml:space="preserve"> ECU Mapper</w:t>
            </w:r>
          </w:p>
        </w:tc>
      </w:tr>
      <w:tr w:rsidR="008C31A4" w14:paraId="372DCBF8" w14:textId="77777777" w:rsidTr="00BC672E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57BEBE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Consolas" w:eastAsia="Consolas" w:hAnsi="Consolas" w:cs="Consolas"/>
                <w:sz w:val="22"/>
                <w:shd w:val="clear" w:color="auto" w:fill="EFF0F1"/>
              </w:rPr>
              <w:t>VehicleModelMapper.java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3D568A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Arial" w:eastAsia="等线" w:hAnsi="Arial" w:cs="Arial"/>
                <w:sz w:val="22"/>
              </w:rPr>
              <w:t>车型</w:t>
            </w:r>
            <w:r>
              <w:rPr>
                <w:rFonts w:ascii="Arial" w:eastAsia="等线" w:hAnsi="Arial" w:cs="Arial"/>
                <w:sz w:val="22"/>
              </w:rPr>
              <w:t xml:space="preserve"> Mapper</w:t>
            </w:r>
          </w:p>
        </w:tc>
      </w:tr>
      <w:tr w:rsidR="008C31A4" w14:paraId="0CD0B1C3" w14:textId="77777777" w:rsidTr="00BC672E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F6A8C8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Consolas" w:eastAsia="Consolas" w:hAnsi="Consolas" w:cs="Consolas"/>
                <w:sz w:val="22"/>
                <w:shd w:val="clear" w:color="auto" w:fill="EFF0F1"/>
              </w:rPr>
              <w:t>VehicleModelEcuMapper.java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B5E9A1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Arial" w:eastAsia="等线" w:hAnsi="Arial" w:cs="Arial"/>
                <w:sz w:val="22"/>
              </w:rPr>
              <w:t>车型</w:t>
            </w:r>
            <w:r>
              <w:rPr>
                <w:rFonts w:ascii="Arial" w:eastAsia="等线" w:hAnsi="Arial" w:cs="Arial"/>
                <w:sz w:val="22"/>
              </w:rPr>
              <w:t xml:space="preserve"> ECU Mapper</w:t>
            </w:r>
          </w:p>
        </w:tc>
      </w:tr>
    </w:tbl>
    <w:p w14:paraId="3D404B73" w14:textId="77777777" w:rsidR="008C31A4" w:rsidRDefault="008C31A4" w:rsidP="008C31A4">
      <w:pPr>
        <w:spacing w:before="300" w:after="120" w:line="288" w:lineRule="auto"/>
        <w:ind w:left="180" w:right="180" w:firstLine="600"/>
        <w:jc w:val="left"/>
        <w:outlineLvl w:val="2"/>
      </w:pPr>
      <w:bookmarkStart w:id="53" w:name="heading_31"/>
      <w:bookmarkStart w:id="54" w:name="_Toc232683424"/>
      <w:r>
        <w:rPr>
          <w:rFonts w:ascii="Arial" w:eastAsia="等线" w:hAnsi="Arial" w:cs="Arial"/>
          <w:b/>
          <w:sz w:val="30"/>
        </w:rPr>
        <w:t xml:space="preserve">3.5 </w:t>
      </w:r>
      <w:r>
        <w:rPr>
          <w:rFonts w:ascii="Arial" w:eastAsia="等线" w:hAnsi="Arial" w:cs="Arial"/>
          <w:b/>
          <w:sz w:val="30"/>
        </w:rPr>
        <w:t>诊断数据服务功能设计</w:t>
      </w:r>
      <w:bookmarkEnd w:id="53"/>
      <w:bookmarkEnd w:id="54"/>
    </w:p>
    <w:p w14:paraId="669B4ACC" w14:textId="77777777" w:rsidR="008C31A4" w:rsidRDefault="008C31A4" w:rsidP="008C31A4">
      <w:pPr>
        <w:spacing w:before="260" w:after="120" w:line="288" w:lineRule="auto"/>
        <w:ind w:left="180" w:right="180" w:firstLine="560"/>
        <w:jc w:val="left"/>
        <w:outlineLvl w:val="3"/>
      </w:pPr>
      <w:bookmarkStart w:id="55" w:name="heading_32"/>
      <w:bookmarkStart w:id="56" w:name="_Toc232683425"/>
      <w:r>
        <w:rPr>
          <w:rFonts w:ascii="Arial" w:eastAsia="等线" w:hAnsi="Arial" w:cs="Arial"/>
          <w:b/>
          <w:sz w:val="28"/>
        </w:rPr>
        <w:t xml:space="preserve">3.5.1 </w:t>
      </w:r>
      <w:r>
        <w:rPr>
          <w:rFonts w:ascii="Arial" w:eastAsia="等线" w:hAnsi="Arial" w:cs="Arial"/>
          <w:b/>
          <w:sz w:val="28"/>
        </w:rPr>
        <w:t>总体结构</w:t>
      </w:r>
      <w:bookmarkEnd w:id="55"/>
      <w:bookmarkEnd w:id="56"/>
    </w:p>
    <w:p w14:paraId="6E917402" w14:textId="53A12736" w:rsidR="008C31A4" w:rsidRDefault="008C31A4" w:rsidP="008C31A4">
      <w:pPr>
        <w:spacing w:before="120" w:after="120" w:line="288" w:lineRule="auto"/>
        <w:ind w:left="180" w:right="180" w:firstLine="440"/>
        <w:jc w:val="left"/>
        <w:rPr>
          <w:rFonts w:ascii="Arial" w:eastAsia="等线" w:hAnsi="Arial" w:cs="Arial"/>
          <w:sz w:val="22"/>
        </w:rPr>
      </w:pPr>
      <w:proofErr w:type="spellStart"/>
      <w:r>
        <w:rPr>
          <w:rFonts w:ascii="Consolas" w:eastAsia="Consolas" w:hAnsi="Consolas" w:cs="Consolas"/>
          <w:sz w:val="22"/>
          <w:shd w:val="clear" w:color="auto" w:fill="EFF0F1"/>
        </w:rPr>
        <w:t>dmp</w:t>
      </w:r>
      <w:proofErr w:type="spellEnd"/>
      <w:r>
        <w:rPr>
          <w:rFonts w:ascii="Consolas" w:eastAsia="Consolas" w:hAnsi="Consolas" w:cs="Consolas"/>
          <w:sz w:val="22"/>
          <w:shd w:val="clear" w:color="auto" w:fill="EFF0F1"/>
        </w:rPr>
        <w:t>-diagnostic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是诊断数据</w:t>
      </w:r>
      <w:proofErr w:type="gramStart"/>
      <w:r>
        <w:rPr>
          <w:rFonts w:ascii="Arial" w:eastAsia="等线" w:hAnsi="Arial" w:cs="Arial"/>
          <w:sz w:val="22"/>
        </w:rPr>
        <w:t>域核心</w:t>
      </w:r>
      <w:proofErr w:type="gramEnd"/>
      <w:r>
        <w:rPr>
          <w:rFonts w:ascii="Arial" w:eastAsia="等线" w:hAnsi="Arial" w:cs="Arial"/>
          <w:sz w:val="22"/>
        </w:rPr>
        <w:t>服务，包含车辆查询适配、</w:t>
      </w:r>
      <w:r>
        <w:rPr>
          <w:rFonts w:ascii="Arial" w:eastAsia="等线" w:hAnsi="Arial" w:cs="Arial"/>
          <w:sz w:val="22"/>
        </w:rPr>
        <w:t xml:space="preserve">PDX/DME </w:t>
      </w:r>
      <w:r>
        <w:rPr>
          <w:rFonts w:ascii="Arial" w:eastAsia="等线" w:hAnsi="Arial" w:cs="Arial"/>
          <w:sz w:val="22"/>
        </w:rPr>
        <w:t>解析、</w:t>
      </w:r>
      <w:r>
        <w:rPr>
          <w:rFonts w:ascii="Arial" w:eastAsia="等线" w:hAnsi="Arial" w:cs="Arial"/>
          <w:sz w:val="22"/>
        </w:rPr>
        <w:t xml:space="preserve">MARS </w:t>
      </w:r>
      <w:r>
        <w:rPr>
          <w:rFonts w:ascii="Arial" w:eastAsia="等线" w:hAnsi="Arial" w:cs="Arial"/>
          <w:sz w:val="22"/>
        </w:rPr>
        <w:t>数据转换、</w:t>
      </w:r>
      <w:r>
        <w:rPr>
          <w:rFonts w:ascii="Arial" w:eastAsia="等线" w:hAnsi="Arial" w:cs="Arial"/>
          <w:sz w:val="22"/>
        </w:rPr>
        <w:t xml:space="preserve">GNDS </w:t>
      </w:r>
      <w:r>
        <w:rPr>
          <w:rFonts w:ascii="Arial" w:eastAsia="等线" w:hAnsi="Arial" w:cs="Arial"/>
          <w:sz w:val="22"/>
        </w:rPr>
        <w:t>数据同步、</w:t>
      </w:r>
      <w:r>
        <w:rPr>
          <w:rFonts w:ascii="Arial" w:eastAsia="等线" w:hAnsi="Arial" w:cs="Arial"/>
          <w:sz w:val="22"/>
        </w:rPr>
        <w:t xml:space="preserve">Vigor </w:t>
      </w:r>
      <w:r>
        <w:rPr>
          <w:rFonts w:ascii="Arial" w:eastAsia="等线" w:hAnsi="Arial" w:cs="Arial"/>
          <w:sz w:val="22"/>
        </w:rPr>
        <w:t>资料处理、</w:t>
      </w:r>
      <w:r>
        <w:rPr>
          <w:rFonts w:ascii="Arial" w:eastAsia="等线" w:hAnsi="Arial" w:cs="Arial"/>
          <w:sz w:val="22"/>
        </w:rPr>
        <w:t xml:space="preserve">VHMS </w:t>
      </w:r>
      <w:r>
        <w:rPr>
          <w:rFonts w:ascii="Arial" w:eastAsia="等线" w:hAnsi="Arial" w:cs="Arial"/>
          <w:sz w:val="22"/>
        </w:rPr>
        <w:t>推理转发、登录</w:t>
      </w:r>
      <w:r>
        <w:rPr>
          <w:rFonts w:ascii="Arial" w:eastAsia="等线" w:hAnsi="Arial" w:cs="Arial"/>
          <w:sz w:val="22"/>
        </w:rPr>
        <w:t>/</w:t>
      </w:r>
      <w:r>
        <w:rPr>
          <w:rFonts w:ascii="Arial" w:eastAsia="等线" w:hAnsi="Arial" w:cs="Arial"/>
          <w:sz w:val="22"/>
        </w:rPr>
        <w:t>权限代理、工单集成等能力。</w:t>
      </w:r>
    </w:p>
    <w:p w14:paraId="686A3122" w14:textId="35A7D104" w:rsidR="006860C0" w:rsidRDefault="00FE197D" w:rsidP="00FE197D">
      <w:pPr>
        <w:spacing w:before="120" w:after="120" w:line="288" w:lineRule="auto"/>
        <w:ind w:leftChars="0" w:left="0" w:right="180" w:firstLineChars="0" w:firstLine="0"/>
        <w:jc w:val="left"/>
        <w:rPr>
          <w:rFonts w:hint="eastAsia"/>
        </w:rPr>
      </w:pPr>
      <w:r>
        <w:rPr>
          <w:noProof/>
        </w:rPr>
        <w:drawing>
          <wp:inline distT="0" distB="0" distL="0" distR="0" wp14:anchorId="020A471F" wp14:editId="4A6CC0FA">
            <wp:extent cx="5274310" cy="1798320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9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78018" w14:textId="77777777" w:rsidR="008C31A4" w:rsidRDefault="008C31A4" w:rsidP="008C31A4">
      <w:pPr>
        <w:spacing w:before="260" w:after="120" w:line="288" w:lineRule="auto"/>
        <w:ind w:left="180" w:right="180" w:firstLine="560"/>
        <w:jc w:val="left"/>
        <w:outlineLvl w:val="3"/>
      </w:pPr>
      <w:bookmarkStart w:id="57" w:name="heading_33"/>
      <w:bookmarkStart w:id="58" w:name="_Toc232683426"/>
      <w:r>
        <w:rPr>
          <w:rFonts w:ascii="Arial" w:eastAsia="等线" w:hAnsi="Arial" w:cs="Arial"/>
          <w:b/>
          <w:sz w:val="28"/>
        </w:rPr>
        <w:t xml:space="preserve">3.5.2 </w:t>
      </w:r>
      <w:r>
        <w:rPr>
          <w:rFonts w:ascii="Arial" w:eastAsia="等线" w:hAnsi="Arial" w:cs="Arial"/>
          <w:b/>
          <w:sz w:val="28"/>
        </w:rPr>
        <w:t>模块及功能划分点</w:t>
      </w:r>
      <w:bookmarkEnd w:id="57"/>
      <w:bookmarkEnd w:id="58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40"/>
        <w:gridCol w:w="4140"/>
      </w:tblGrid>
      <w:tr w:rsidR="008C31A4" w14:paraId="7507122D" w14:textId="77777777" w:rsidTr="00894648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E9EA50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Arial" w:eastAsia="等线" w:hAnsi="Arial" w:cs="Arial"/>
                <w:sz w:val="22"/>
              </w:rPr>
              <w:t>功能模块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CEF7D9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Arial" w:eastAsia="等线" w:hAnsi="Arial" w:cs="Arial"/>
                <w:sz w:val="22"/>
              </w:rPr>
              <w:t>说明</w:t>
            </w:r>
          </w:p>
        </w:tc>
      </w:tr>
      <w:tr w:rsidR="008C31A4" w14:paraId="1A59876D" w14:textId="77777777" w:rsidTr="00894648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513A17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Arial" w:eastAsia="等线" w:hAnsi="Arial" w:cs="Arial"/>
                <w:sz w:val="22"/>
              </w:rPr>
              <w:t>登录与用户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2E5401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Arial" w:eastAsia="等线" w:hAnsi="Arial" w:cs="Arial"/>
                <w:sz w:val="22"/>
              </w:rPr>
              <w:t>验证码、密码登录、用户信息、角色权限、退出登录</w:t>
            </w:r>
          </w:p>
        </w:tc>
      </w:tr>
      <w:tr w:rsidR="008C31A4" w14:paraId="3DE2E956" w14:textId="77777777" w:rsidTr="00894648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AD2B00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Arial" w:eastAsia="等线" w:hAnsi="Arial" w:cs="Arial"/>
                <w:sz w:val="22"/>
              </w:rPr>
              <w:t>客户端诊断接口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578700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PIN </w:t>
            </w:r>
            <w:r>
              <w:rPr>
                <w:rFonts w:ascii="Arial" w:eastAsia="等线" w:hAnsi="Arial" w:cs="Arial"/>
                <w:sz w:val="22"/>
              </w:rPr>
              <w:t>码、</w:t>
            </w:r>
            <w:r>
              <w:rPr>
                <w:rFonts w:ascii="Arial" w:eastAsia="等线" w:hAnsi="Arial" w:cs="Arial"/>
                <w:sz w:val="22"/>
              </w:rPr>
              <w:t>Sequence URL</w:t>
            </w:r>
            <w:r>
              <w:rPr>
                <w:rFonts w:ascii="Arial" w:eastAsia="等线" w:hAnsi="Arial" w:cs="Arial"/>
                <w:sz w:val="22"/>
              </w:rPr>
              <w:t>、</w:t>
            </w:r>
            <w:r>
              <w:rPr>
                <w:rFonts w:ascii="Arial" w:eastAsia="等线" w:hAnsi="Arial" w:cs="Arial"/>
                <w:sz w:val="22"/>
              </w:rPr>
              <w:t>Phrase URL</w:t>
            </w:r>
            <w:r>
              <w:rPr>
                <w:rFonts w:ascii="Arial" w:eastAsia="等线" w:hAnsi="Arial" w:cs="Arial"/>
                <w:sz w:val="22"/>
              </w:rPr>
              <w:t>、</w:t>
            </w:r>
            <w:r>
              <w:rPr>
                <w:rFonts w:ascii="Arial" w:eastAsia="等线" w:hAnsi="Arial" w:cs="Arial"/>
                <w:sz w:val="22"/>
              </w:rPr>
              <w:t xml:space="preserve">DME </w:t>
            </w:r>
            <w:r>
              <w:rPr>
                <w:rFonts w:ascii="Arial" w:eastAsia="等线" w:hAnsi="Arial" w:cs="Arial"/>
                <w:sz w:val="22"/>
              </w:rPr>
              <w:t>描述、</w:t>
            </w:r>
            <w:r>
              <w:rPr>
                <w:rFonts w:ascii="Arial" w:eastAsia="等线" w:hAnsi="Arial" w:cs="Arial"/>
                <w:sz w:val="22"/>
              </w:rPr>
              <w:t>MARS ECU WDID</w:t>
            </w:r>
          </w:p>
        </w:tc>
      </w:tr>
      <w:tr w:rsidR="008C31A4" w14:paraId="457B77F7" w14:textId="77777777" w:rsidTr="00894648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1E5605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IRDP </w:t>
            </w:r>
            <w:r>
              <w:rPr>
                <w:rFonts w:ascii="Arial" w:eastAsia="等线" w:hAnsi="Arial" w:cs="Arial"/>
                <w:sz w:val="22"/>
              </w:rPr>
              <w:t>车辆查询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D6C61F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Arial" w:eastAsia="等线" w:hAnsi="Arial" w:cs="Arial"/>
                <w:sz w:val="22"/>
              </w:rPr>
              <w:t>车辆类型树、车辆分页、</w:t>
            </w:r>
            <w:r>
              <w:rPr>
                <w:rFonts w:ascii="Arial" w:eastAsia="等线" w:hAnsi="Arial" w:cs="Arial"/>
                <w:sz w:val="22"/>
              </w:rPr>
              <w:t xml:space="preserve">ECU </w:t>
            </w:r>
            <w:r>
              <w:rPr>
                <w:rFonts w:ascii="Arial" w:eastAsia="等线" w:hAnsi="Arial" w:cs="Arial"/>
                <w:sz w:val="22"/>
              </w:rPr>
              <w:t>分页、</w:t>
            </w:r>
            <w:r>
              <w:rPr>
                <w:rFonts w:ascii="Arial" w:eastAsia="等线" w:hAnsi="Arial" w:cs="Arial"/>
                <w:sz w:val="22"/>
              </w:rPr>
              <w:t>VDN</w:t>
            </w:r>
            <w:r>
              <w:rPr>
                <w:rFonts w:ascii="Arial" w:eastAsia="等线" w:hAnsi="Arial" w:cs="Arial"/>
                <w:sz w:val="22"/>
              </w:rPr>
              <w:t>、车型、拓扑、条件列表等</w:t>
            </w:r>
          </w:p>
        </w:tc>
      </w:tr>
      <w:tr w:rsidR="008C31A4" w14:paraId="217A1A83" w14:textId="77777777" w:rsidTr="00894648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B61D5E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Arial" w:eastAsia="等线" w:hAnsi="Arial" w:cs="Arial"/>
                <w:sz w:val="22"/>
              </w:rPr>
              <w:lastRenderedPageBreak/>
              <w:t>车辆接口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91626F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Arial" w:eastAsia="等线" w:hAnsi="Arial" w:cs="Arial"/>
                <w:sz w:val="22"/>
              </w:rPr>
              <w:t>车辆信息、</w:t>
            </w:r>
            <w:r>
              <w:rPr>
                <w:rFonts w:ascii="Arial" w:eastAsia="等线" w:hAnsi="Arial" w:cs="Arial"/>
                <w:sz w:val="22"/>
              </w:rPr>
              <w:t xml:space="preserve">BSS </w:t>
            </w:r>
            <w:r>
              <w:rPr>
                <w:rFonts w:ascii="Arial" w:eastAsia="等线" w:hAnsi="Arial" w:cs="Arial"/>
                <w:sz w:val="22"/>
              </w:rPr>
              <w:t>信息、区域配置导入、区域更新</w:t>
            </w:r>
          </w:p>
        </w:tc>
      </w:tr>
      <w:tr w:rsidR="008C31A4" w14:paraId="5AC8A62E" w14:textId="77777777" w:rsidTr="00894648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57D36D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PDX </w:t>
            </w:r>
            <w:r>
              <w:rPr>
                <w:rFonts w:ascii="Arial" w:eastAsia="等线" w:hAnsi="Arial" w:cs="Arial"/>
                <w:sz w:val="22"/>
              </w:rPr>
              <w:t>解析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56F383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Arial" w:eastAsia="等线" w:hAnsi="Arial" w:cs="Arial"/>
                <w:sz w:val="22"/>
              </w:rPr>
              <w:t>解析</w:t>
            </w:r>
            <w:r>
              <w:rPr>
                <w:rFonts w:ascii="Arial" w:eastAsia="等线" w:hAnsi="Arial" w:cs="Arial"/>
                <w:sz w:val="22"/>
              </w:rPr>
              <w:t xml:space="preserve"> PDX/ODX </w:t>
            </w:r>
            <w:r>
              <w:rPr>
                <w:rFonts w:ascii="Arial" w:eastAsia="等线" w:hAnsi="Arial" w:cs="Arial"/>
                <w:sz w:val="22"/>
              </w:rPr>
              <w:t>文件，落</w:t>
            </w:r>
            <w:r>
              <w:rPr>
                <w:rFonts w:ascii="Arial" w:eastAsia="等线" w:hAnsi="Arial" w:cs="Arial"/>
                <w:sz w:val="22"/>
              </w:rPr>
              <w:t xml:space="preserve"> DID</w:t>
            </w:r>
            <w:r>
              <w:rPr>
                <w:rFonts w:ascii="Arial" w:eastAsia="等线" w:hAnsi="Arial" w:cs="Arial"/>
                <w:sz w:val="22"/>
              </w:rPr>
              <w:t>、</w:t>
            </w:r>
            <w:r>
              <w:rPr>
                <w:rFonts w:ascii="Arial" w:eastAsia="等线" w:hAnsi="Arial" w:cs="Arial"/>
                <w:sz w:val="22"/>
              </w:rPr>
              <w:t>DTC</w:t>
            </w:r>
            <w:r>
              <w:rPr>
                <w:rFonts w:ascii="Arial" w:eastAsia="等线" w:hAnsi="Arial" w:cs="Arial"/>
                <w:sz w:val="22"/>
              </w:rPr>
              <w:t>、</w:t>
            </w:r>
            <w:r>
              <w:rPr>
                <w:rFonts w:ascii="Arial" w:eastAsia="等线" w:hAnsi="Arial" w:cs="Arial"/>
                <w:sz w:val="22"/>
              </w:rPr>
              <w:t>ECU</w:t>
            </w:r>
            <w:r>
              <w:rPr>
                <w:rFonts w:ascii="Arial" w:eastAsia="等线" w:hAnsi="Arial" w:cs="Arial"/>
                <w:sz w:val="22"/>
              </w:rPr>
              <w:t>、</w:t>
            </w:r>
            <w:r>
              <w:rPr>
                <w:rFonts w:ascii="Arial" w:eastAsia="等线" w:hAnsi="Arial" w:cs="Arial"/>
                <w:sz w:val="22"/>
              </w:rPr>
              <w:t>Snapshot</w:t>
            </w:r>
            <w:r>
              <w:rPr>
                <w:rFonts w:ascii="Arial" w:eastAsia="等线" w:hAnsi="Arial" w:cs="Arial"/>
                <w:sz w:val="22"/>
              </w:rPr>
              <w:t>、</w:t>
            </w:r>
            <w:r>
              <w:rPr>
                <w:rFonts w:ascii="Arial" w:eastAsia="等线" w:hAnsi="Arial" w:cs="Arial"/>
                <w:sz w:val="22"/>
              </w:rPr>
              <w:t>SDG</w:t>
            </w:r>
            <w:r>
              <w:rPr>
                <w:rFonts w:ascii="Arial" w:eastAsia="等线" w:hAnsi="Arial" w:cs="Arial"/>
                <w:sz w:val="22"/>
              </w:rPr>
              <w:t>、</w:t>
            </w:r>
            <w:r>
              <w:rPr>
                <w:rFonts w:ascii="Arial" w:eastAsia="等线" w:hAnsi="Arial" w:cs="Arial"/>
                <w:sz w:val="22"/>
              </w:rPr>
              <w:t>Category</w:t>
            </w:r>
            <w:r>
              <w:rPr>
                <w:rFonts w:ascii="Arial" w:eastAsia="等线" w:hAnsi="Arial" w:cs="Arial"/>
                <w:sz w:val="22"/>
              </w:rPr>
              <w:t>、</w:t>
            </w:r>
            <w:r>
              <w:rPr>
                <w:rFonts w:ascii="Arial" w:eastAsia="等线" w:hAnsi="Arial" w:cs="Arial"/>
                <w:sz w:val="22"/>
              </w:rPr>
              <w:t>Topo</w:t>
            </w:r>
          </w:p>
        </w:tc>
      </w:tr>
      <w:tr w:rsidR="008C31A4" w14:paraId="0146DB4F" w14:textId="77777777" w:rsidTr="00894648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9C1863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DME </w:t>
            </w:r>
            <w:r>
              <w:rPr>
                <w:rFonts w:ascii="Arial" w:eastAsia="等线" w:hAnsi="Arial" w:cs="Arial"/>
                <w:sz w:val="22"/>
              </w:rPr>
              <w:t>解析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607A77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Arial" w:eastAsia="等线" w:hAnsi="Arial" w:cs="Arial"/>
                <w:sz w:val="22"/>
              </w:rPr>
              <w:t>解析</w:t>
            </w:r>
            <w:r>
              <w:rPr>
                <w:rFonts w:ascii="Arial" w:eastAsia="等线" w:hAnsi="Arial" w:cs="Arial"/>
                <w:sz w:val="22"/>
              </w:rPr>
              <w:t xml:space="preserve"> DME ECU DTC </w:t>
            </w:r>
            <w:r>
              <w:rPr>
                <w:rFonts w:ascii="Arial" w:eastAsia="等线" w:hAnsi="Arial" w:cs="Arial"/>
                <w:sz w:val="22"/>
              </w:rPr>
              <w:t>数据，支持诊断</w:t>
            </w:r>
            <w:r>
              <w:rPr>
                <w:rFonts w:ascii="Arial" w:eastAsia="等线" w:hAnsi="Arial" w:cs="Arial"/>
                <w:sz w:val="22"/>
              </w:rPr>
              <w:t xml:space="preserve"> DTC </w:t>
            </w:r>
            <w:r>
              <w:rPr>
                <w:rFonts w:ascii="Arial" w:eastAsia="等线" w:hAnsi="Arial" w:cs="Arial"/>
                <w:sz w:val="22"/>
              </w:rPr>
              <w:t>查询</w:t>
            </w:r>
          </w:p>
        </w:tc>
      </w:tr>
      <w:tr w:rsidR="008C31A4" w14:paraId="10FE7643" w14:textId="77777777" w:rsidTr="00894648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582265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MARS </w:t>
            </w:r>
            <w:r>
              <w:rPr>
                <w:rFonts w:ascii="Arial" w:eastAsia="等线" w:hAnsi="Arial" w:cs="Arial"/>
                <w:sz w:val="22"/>
              </w:rPr>
              <w:t>解析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2C351D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Arial" w:eastAsia="等线" w:hAnsi="Arial" w:cs="Arial"/>
                <w:sz w:val="22"/>
              </w:rPr>
              <w:t>维护</w:t>
            </w:r>
            <w:r>
              <w:rPr>
                <w:rFonts w:ascii="Arial" w:eastAsia="等线" w:hAnsi="Arial" w:cs="Arial"/>
                <w:sz w:val="22"/>
              </w:rPr>
              <w:t xml:space="preserve"> EBOC-VDN</w:t>
            </w:r>
            <w:r>
              <w:rPr>
                <w:rFonts w:ascii="Arial" w:eastAsia="等线" w:hAnsi="Arial" w:cs="Arial"/>
                <w:sz w:val="22"/>
              </w:rPr>
              <w:t>、</w:t>
            </w:r>
            <w:r>
              <w:rPr>
                <w:rFonts w:ascii="Arial" w:eastAsia="等线" w:hAnsi="Arial" w:cs="Arial"/>
                <w:sz w:val="22"/>
              </w:rPr>
              <w:t>VDN-</w:t>
            </w:r>
            <w:r>
              <w:rPr>
                <w:rFonts w:ascii="Arial" w:eastAsia="等线" w:hAnsi="Arial" w:cs="Arial"/>
                <w:sz w:val="22"/>
              </w:rPr>
              <w:t>平台、</w:t>
            </w:r>
            <w:r>
              <w:rPr>
                <w:rFonts w:ascii="Arial" w:eastAsia="等线" w:hAnsi="Arial" w:cs="Arial"/>
                <w:sz w:val="22"/>
              </w:rPr>
              <w:t xml:space="preserve">ECU </w:t>
            </w:r>
            <w:r>
              <w:rPr>
                <w:rFonts w:ascii="Arial" w:eastAsia="等线" w:hAnsi="Arial" w:cs="Arial"/>
                <w:sz w:val="22"/>
              </w:rPr>
              <w:t>映射，解析继电器、保险丝、电路、部件等</w:t>
            </w:r>
          </w:p>
        </w:tc>
      </w:tr>
      <w:tr w:rsidR="008C31A4" w14:paraId="153F5757" w14:textId="77777777" w:rsidTr="00894648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0BA689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GNDS </w:t>
            </w:r>
            <w:r>
              <w:rPr>
                <w:rFonts w:ascii="Arial" w:eastAsia="等线" w:hAnsi="Arial" w:cs="Arial"/>
                <w:sz w:val="22"/>
              </w:rPr>
              <w:t>同步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00801B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Arial" w:eastAsia="等线" w:hAnsi="Arial" w:cs="Arial"/>
                <w:sz w:val="22"/>
              </w:rPr>
              <w:t>同步文档、术语、信号、</w:t>
            </w:r>
            <w:r>
              <w:rPr>
                <w:rFonts w:ascii="Arial" w:eastAsia="等线" w:hAnsi="Arial" w:cs="Arial"/>
                <w:sz w:val="22"/>
              </w:rPr>
              <w:t>WDH</w:t>
            </w:r>
            <w:r>
              <w:rPr>
                <w:rFonts w:ascii="Arial" w:eastAsia="等线" w:hAnsi="Arial" w:cs="Arial"/>
                <w:sz w:val="22"/>
              </w:rPr>
              <w:t>、</w:t>
            </w:r>
            <w:r>
              <w:rPr>
                <w:rFonts w:ascii="Arial" w:eastAsia="等线" w:hAnsi="Arial" w:cs="Arial"/>
                <w:sz w:val="22"/>
              </w:rPr>
              <w:t>GC</w:t>
            </w:r>
            <w:r>
              <w:rPr>
                <w:rFonts w:ascii="Arial" w:eastAsia="等线" w:hAnsi="Arial" w:cs="Arial"/>
                <w:sz w:val="22"/>
              </w:rPr>
              <w:t>、</w:t>
            </w:r>
            <w:r>
              <w:rPr>
                <w:rFonts w:ascii="Arial" w:eastAsia="等线" w:hAnsi="Arial" w:cs="Arial"/>
                <w:sz w:val="22"/>
              </w:rPr>
              <w:t>RT</w:t>
            </w:r>
            <w:r>
              <w:rPr>
                <w:rFonts w:ascii="Arial" w:eastAsia="等线" w:hAnsi="Arial" w:cs="Arial"/>
                <w:sz w:val="22"/>
              </w:rPr>
              <w:t>、</w:t>
            </w:r>
            <w:r>
              <w:rPr>
                <w:rFonts w:ascii="Arial" w:eastAsia="等线" w:hAnsi="Arial" w:cs="Arial"/>
                <w:sz w:val="22"/>
              </w:rPr>
              <w:t>FT</w:t>
            </w:r>
            <w:r>
              <w:rPr>
                <w:rFonts w:ascii="Arial" w:eastAsia="等线" w:hAnsi="Arial" w:cs="Arial"/>
                <w:sz w:val="22"/>
              </w:rPr>
              <w:t>、图片等数据</w:t>
            </w:r>
          </w:p>
        </w:tc>
      </w:tr>
      <w:tr w:rsidR="008C31A4" w14:paraId="61B6111D" w14:textId="77777777" w:rsidTr="00894648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065BAE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Vigor </w:t>
            </w:r>
            <w:r>
              <w:rPr>
                <w:rFonts w:ascii="Arial" w:eastAsia="等线" w:hAnsi="Arial" w:cs="Arial"/>
                <w:sz w:val="22"/>
              </w:rPr>
              <w:t>数据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F7E918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Arial" w:eastAsia="等线" w:hAnsi="Arial" w:cs="Arial"/>
                <w:sz w:val="22"/>
              </w:rPr>
              <w:t>资料、图片、脚本、术语、翻译、</w:t>
            </w:r>
            <w:r>
              <w:rPr>
                <w:rFonts w:ascii="Arial" w:eastAsia="等线" w:hAnsi="Arial" w:cs="Arial"/>
                <w:sz w:val="22"/>
              </w:rPr>
              <w:t xml:space="preserve">Variant Sequence </w:t>
            </w:r>
            <w:r>
              <w:rPr>
                <w:rFonts w:ascii="Arial" w:eastAsia="等线" w:hAnsi="Arial" w:cs="Arial"/>
                <w:sz w:val="22"/>
              </w:rPr>
              <w:t>等</w:t>
            </w:r>
          </w:p>
        </w:tc>
      </w:tr>
      <w:tr w:rsidR="008C31A4" w14:paraId="045D77F6" w14:textId="77777777" w:rsidTr="00894648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BB65BF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VHMS </w:t>
            </w:r>
            <w:proofErr w:type="spellStart"/>
            <w:r>
              <w:rPr>
                <w:rFonts w:ascii="Arial" w:eastAsia="等线" w:hAnsi="Arial" w:cs="Arial"/>
                <w:sz w:val="22"/>
              </w:rPr>
              <w:t>OpenAPI</w:t>
            </w:r>
            <w:proofErr w:type="spellEnd"/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3B0C8E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Arial" w:eastAsia="等线" w:hAnsi="Arial" w:cs="Arial"/>
                <w:sz w:val="22"/>
              </w:rPr>
              <w:t>诊断推理初始化、</w:t>
            </w:r>
            <w:r>
              <w:rPr>
                <w:rFonts w:ascii="Arial" w:eastAsia="等线" w:hAnsi="Arial" w:cs="Arial"/>
                <w:sz w:val="22"/>
              </w:rPr>
              <w:t xml:space="preserve">DTC </w:t>
            </w:r>
            <w:r>
              <w:rPr>
                <w:rFonts w:ascii="Arial" w:eastAsia="等线" w:hAnsi="Arial" w:cs="Arial"/>
                <w:sz w:val="22"/>
              </w:rPr>
              <w:t>查询、</w:t>
            </w:r>
            <w:r>
              <w:rPr>
                <w:rFonts w:ascii="Arial" w:eastAsia="等线" w:hAnsi="Arial" w:cs="Arial"/>
                <w:sz w:val="22"/>
              </w:rPr>
              <w:t xml:space="preserve">XTRA </w:t>
            </w:r>
            <w:r>
              <w:rPr>
                <w:rFonts w:ascii="Arial" w:eastAsia="等线" w:hAnsi="Arial" w:cs="Arial"/>
                <w:sz w:val="22"/>
              </w:rPr>
              <w:t>查询、推理结果、记录、结束、返回</w:t>
            </w:r>
          </w:p>
        </w:tc>
      </w:tr>
      <w:tr w:rsidR="008C31A4" w14:paraId="0211F7EE" w14:textId="77777777" w:rsidTr="00894648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CFB9B7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Arial" w:eastAsia="等线" w:hAnsi="Arial" w:cs="Arial"/>
                <w:sz w:val="22"/>
              </w:rPr>
              <w:t>一键</w:t>
            </w:r>
            <w:r>
              <w:rPr>
                <w:rFonts w:ascii="Arial" w:eastAsia="等线" w:hAnsi="Arial" w:cs="Arial"/>
                <w:sz w:val="22"/>
              </w:rPr>
              <w:t xml:space="preserve"> OTA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144E71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Arial" w:eastAsia="等线" w:hAnsi="Arial" w:cs="Arial"/>
                <w:sz w:val="22"/>
              </w:rPr>
              <w:t>创建</w:t>
            </w:r>
            <w:r>
              <w:rPr>
                <w:rFonts w:ascii="Arial" w:eastAsia="等线" w:hAnsi="Arial" w:cs="Arial"/>
                <w:sz w:val="22"/>
              </w:rPr>
              <w:t xml:space="preserve"> OTA </w:t>
            </w:r>
            <w:r>
              <w:rPr>
                <w:rFonts w:ascii="Arial" w:eastAsia="等线" w:hAnsi="Arial" w:cs="Arial"/>
                <w:sz w:val="22"/>
              </w:rPr>
              <w:t>任务、查询任务状态、车辆同步</w:t>
            </w:r>
          </w:p>
        </w:tc>
      </w:tr>
      <w:tr w:rsidR="008C31A4" w14:paraId="7B93239B" w14:textId="77777777" w:rsidTr="00894648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6125C1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Arial" w:eastAsia="等线" w:hAnsi="Arial" w:cs="Arial"/>
                <w:sz w:val="22"/>
              </w:rPr>
              <w:t>工单集成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F20ABF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GNDS/ATS </w:t>
            </w:r>
            <w:r>
              <w:rPr>
                <w:rFonts w:ascii="Arial" w:eastAsia="等线" w:hAnsi="Arial" w:cs="Arial"/>
                <w:sz w:val="22"/>
              </w:rPr>
              <w:t>工单类型、附件、订单更新</w:t>
            </w:r>
          </w:p>
        </w:tc>
      </w:tr>
      <w:tr w:rsidR="008C31A4" w14:paraId="4DC4F873" w14:textId="77777777" w:rsidTr="00894648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C9E73F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Arial" w:eastAsia="等线" w:hAnsi="Arial" w:cs="Arial"/>
                <w:sz w:val="22"/>
              </w:rPr>
              <w:t>Dubbo Provider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B93222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Arial" w:eastAsia="等线" w:hAnsi="Arial" w:cs="Arial"/>
                <w:sz w:val="22"/>
              </w:rPr>
              <w:t>为外部服务提供</w:t>
            </w:r>
            <w:r>
              <w:rPr>
                <w:rFonts w:ascii="Arial" w:eastAsia="等线" w:hAnsi="Arial" w:cs="Arial"/>
                <w:sz w:val="22"/>
              </w:rPr>
              <w:t xml:space="preserve"> ASDS </w:t>
            </w:r>
            <w:r>
              <w:rPr>
                <w:rFonts w:ascii="Arial" w:eastAsia="等线" w:hAnsi="Arial" w:cs="Arial"/>
                <w:sz w:val="22"/>
              </w:rPr>
              <w:t>诊断、</w:t>
            </w:r>
            <w:r>
              <w:rPr>
                <w:rFonts w:ascii="Arial" w:eastAsia="等线" w:hAnsi="Arial" w:cs="Arial"/>
                <w:sz w:val="22"/>
              </w:rPr>
              <w:t xml:space="preserve">ECU </w:t>
            </w:r>
            <w:r>
              <w:rPr>
                <w:rFonts w:ascii="Arial" w:eastAsia="等线" w:hAnsi="Arial" w:cs="Arial"/>
                <w:sz w:val="22"/>
              </w:rPr>
              <w:t>映射、车辆同步、车型查询能力</w:t>
            </w:r>
          </w:p>
        </w:tc>
      </w:tr>
    </w:tbl>
    <w:p w14:paraId="187C332A" w14:textId="77777777" w:rsidR="008C31A4" w:rsidRDefault="008C31A4" w:rsidP="008C31A4">
      <w:pPr>
        <w:spacing w:before="120" w:after="120" w:line="288" w:lineRule="auto"/>
        <w:ind w:left="180" w:right="180" w:firstLine="440"/>
        <w:jc w:val="left"/>
      </w:pPr>
      <w:r>
        <w:rPr>
          <w:rFonts w:ascii="Arial" w:eastAsia="等线" w:hAnsi="Arial" w:cs="Arial"/>
          <w:sz w:val="22"/>
        </w:rPr>
        <w:t>主要</w:t>
      </w:r>
      <w:r>
        <w:rPr>
          <w:rFonts w:ascii="Arial" w:eastAsia="等线" w:hAnsi="Arial" w:cs="Arial"/>
          <w:sz w:val="22"/>
        </w:rPr>
        <w:t xml:space="preserve"> HTTP </w:t>
      </w:r>
      <w:r>
        <w:rPr>
          <w:rFonts w:ascii="Arial" w:eastAsia="等线" w:hAnsi="Arial" w:cs="Arial"/>
          <w:sz w:val="22"/>
        </w:rPr>
        <w:t>接口：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60"/>
        <w:gridCol w:w="2760"/>
        <w:gridCol w:w="2760"/>
      </w:tblGrid>
      <w:tr w:rsidR="008C31A4" w14:paraId="51513FDE" w14:textId="77777777" w:rsidTr="00A1135B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C38E7F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Arial" w:eastAsia="等线" w:hAnsi="Arial" w:cs="Arial"/>
                <w:sz w:val="22"/>
              </w:rPr>
              <w:t>Controller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3E9FD7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Arial" w:eastAsia="等线" w:hAnsi="Arial" w:cs="Arial"/>
                <w:sz w:val="22"/>
              </w:rPr>
              <w:t>路径前缀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86BEC4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Arial" w:eastAsia="等线" w:hAnsi="Arial" w:cs="Arial"/>
                <w:sz w:val="22"/>
              </w:rPr>
              <w:t>说明</w:t>
            </w:r>
          </w:p>
        </w:tc>
      </w:tr>
      <w:tr w:rsidR="008C31A4" w14:paraId="6BCF74BC" w14:textId="77777777" w:rsidTr="00A1135B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0BF93F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Consolas" w:eastAsia="Consolas" w:hAnsi="Consolas" w:cs="Consolas"/>
                <w:sz w:val="22"/>
                <w:shd w:val="clear" w:color="auto" w:fill="EFF0F1"/>
              </w:rPr>
              <w:lastRenderedPageBreak/>
              <w:t>LoginController.java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65B84F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Consolas" w:eastAsia="Consolas" w:hAnsi="Consolas" w:cs="Consolas"/>
                <w:sz w:val="22"/>
                <w:shd w:val="clear" w:color="auto" w:fill="EFF0F1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22"/>
                <w:shd w:val="clear" w:color="auto" w:fill="EFF0F1"/>
              </w:rPr>
              <w:t>ddm</w:t>
            </w:r>
            <w:proofErr w:type="spellEnd"/>
            <w:r>
              <w:rPr>
                <w:rFonts w:ascii="Consolas" w:eastAsia="Consolas" w:hAnsi="Consolas" w:cs="Consolas"/>
                <w:sz w:val="22"/>
                <w:shd w:val="clear" w:color="auto" w:fill="EFF0F1"/>
              </w:rPr>
              <w:t>/login/v1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5C810D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Arial" w:eastAsia="等线" w:hAnsi="Arial" w:cs="Arial"/>
                <w:sz w:val="22"/>
              </w:rPr>
              <w:t>登录、验证码、用户信息、角色权限</w:t>
            </w:r>
          </w:p>
        </w:tc>
      </w:tr>
      <w:tr w:rsidR="008C31A4" w14:paraId="596BFC02" w14:textId="77777777" w:rsidTr="00A1135B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BE462A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Consolas" w:eastAsia="Consolas" w:hAnsi="Consolas" w:cs="Consolas"/>
                <w:sz w:val="22"/>
                <w:shd w:val="clear" w:color="auto" w:fill="EFF0F1"/>
              </w:rPr>
              <w:t>ClientController.java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966217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Consolas" w:eastAsia="Consolas" w:hAnsi="Consolas" w:cs="Consolas"/>
                <w:sz w:val="22"/>
                <w:shd w:val="clear" w:color="auto" w:fill="EFF0F1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22"/>
                <w:shd w:val="clear" w:color="auto" w:fill="EFF0F1"/>
              </w:rPr>
              <w:t>ddm</w:t>
            </w:r>
            <w:proofErr w:type="spellEnd"/>
            <w:r>
              <w:rPr>
                <w:rFonts w:ascii="Consolas" w:eastAsia="Consolas" w:hAnsi="Consolas" w:cs="Consolas"/>
                <w:sz w:val="22"/>
                <w:shd w:val="clear" w:color="auto" w:fill="EFF0F1"/>
              </w:rPr>
              <w:t>/v1/client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3E0C56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Arial" w:eastAsia="等线" w:hAnsi="Arial" w:cs="Arial"/>
                <w:sz w:val="22"/>
              </w:rPr>
              <w:t>客户端诊断查询</w:t>
            </w:r>
          </w:p>
        </w:tc>
      </w:tr>
      <w:tr w:rsidR="008C31A4" w14:paraId="3905D0AC" w14:textId="77777777" w:rsidTr="00A1135B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AFBE7B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Consolas" w:eastAsia="Consolas" w:hAnsi="Consolas" w:cs="Consolas"/>
                <w:sz w:val="22"/>
                <w:shd w:val="clear" w:color="auto" w:fill="EFF0F1"/>
              </w:rPr>
              <w:t>IrdpClientController.java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2B41C9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Consolas" w:eastAsia="Consolas" w:hAnsi="Consolas" w:cs="Consolas"/>
                <w:sz w:val="22"/>
                <w:shd w:val="clear" w:color="auto" w:fill="EFF0F1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22"/>
                <w:shd w:val="clear" w:color="auto" w:fill="EFF0F1"/>
              </w:rPr>
              <w:t>ddm</w:t>
            </w:r>
            <w:proofErr w:type="spellEnd"/>
            <w:r>
              <w:rPr>
                <w:rFonts w:ascii="Consolas" w:eastAsia="Consolas" w:hAnsi="Consolas" w:cs="Consolas"/>
                <w:sz w:val="22"/>
                <w:shd w:val="clear" w:color="auto" w:fill="EFF0F1"/>
              </w:rPr>
              <w:t>/v1/client/</w:t>
            </w:r>
            <w:proofErr w:type="spellStart"/>
            <w:r>
              <w:rPr>
                <w:rFonts w:ascii="Consolas" w:eastAsia="Consolas" w:hAnsi="Consolas" w:cs="Consolas"/>
                <w:sz w:val="22"/>
                <w:shd w:val="clear" w:color="auto" w:fill="EFF0F1"/>
              </w:rPr>
              <w:t>irdp</w:t>
            </w:r>
            <w:proofErr w:type="spellEnd"/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879257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Arial" w:eastAsia="等线" w:hAnsi="Arial" w:cs="Arial"/>
                <w:sz w:val="22"/>
              </w:rPr>
              <w:t>车辆</w:t>
            </w:r>
            <w:r>
              <w:rPr>
                <w:rFonts w:ascii="Arial" w:eastAsia="等线" w:hAnsi="Arial" w:cs="Arial"/>
                <w:sz w:val="22"/>
              </w:rPr>
              <w:t>/</w:t>
            </w:r>
            <w:r>
              <w:rPr>
                <w:rFonts w:ascii="Arial" w:eastAsia="等线" w:hAnsi="Arial" w:cs="Arial"/>
                <w:sz w:val="22"/>
              </w:rPr>
              <w:t>车型</w:t>
            </w:r>
            <w:r>
              <w:rPr>
                <w:rFonts w:ascii="Arial" w:eastAsia="等线" w:hAnsi="Arial" w:cs="Arial"/>
                <w:sz w:val="22"/>
              </w:rPr>
              <w:t>/ECU/VDN/</w:t>
            </w:r>
            <w:r>
              <w:rPr>
                <w:rFonts w:ascii="Arial" w:eastAsia="等线" w:hAnsi="Arial" w:cs="Arial"/>
                <w:sz w:val="22"/>
              </w:rPr>
              <w:t>拓扑查询</w:t>
            </w:r>
          </w:p>
        </w:tc>
      </w:tr>
      <w:tr w:rsidR="008C31A4" w14:paraId="36B0F913" w14:textId="77777777" w:rsidTr="00A1135B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2331C0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Consolas" w:eastAsia="Consolas" w:hAnsi="Consolas" w:cs="Consolas"/>
                <w:sz w:val="22"/>
                <w:shd w:val="clear" w:color="auto" w:fill="EFF0F1"/>
              </w:rPr>
              <w:t>DiagnosticDataController.java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384F5D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Consolas" w:eastAsia="Consolas" w:hAnsi="Consolas" w:cs="Consolas"/>
                <w:sz w:val="22"/>
                <w:shd w:val="clear" w:color="auto" w:fill="EFF0F1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22"/>
                <w:shd w:val="clear" w:color="auto" w:fill="EFF0F1"/>
              </w:rPr>
              <w:t>ddm</w:t>
            </w:r>
            <w:proofErr w:type="spellEnd"/>
            <w:r>
              <w:rPr>
                <w:rFonts w:ascii="Consolas" w:eastAsia="Consolas" w:hAnsi="Consolas" w:cs="Consolas"/>
                <w:sz w:val="22"/>
                <w:shd w:val="clear" w:color="auto" w:fill="EFF0F1"/>
              </w:rPr>
              <w:t>/v1/client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49A0F7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PDX/DME </w:t>
            </w:r>
            <w:r>
              <w:rPr>
                <w:rFonts w:ascii="Arial" w:eastAsia="等线" w:hAnsi="Arial" w:cs="Arial"/>
                <w:sz w:val="22"/>
              </w:rPr>
              <w:t>解析、诊断部件、</w:t>
            </w:r>
            <w:r>
              <w:rPr>
                <w:rFonts w:ascii="Arial" w:eastAsia="等线" w:hAnsi="Arial" w:cs="Arial"/>
                <w:sz w:val="22"/>
              </w:rPr>
              <w:t>DTC</w:t>
            </w:r>
            <w:r>
              <w:rPr>
                <w:rFonts w:ascii="Arial" w:eastAsia="等线" w:hAnsi="Arial" w:cs="Arial"/>
                <w:sz w:val="22"/>
              </w:rPr>
              <w:t>、线束</w:t>
            </w:r>
            <w:r>
              <w:rPr>
                <w:rFonts w:ascii="Arial" w:eastAsia="等线" w:hAnsi="Arial" w:cs="Arial"/>
                <w:sz w:val="22"/>
              </w:rPr>
              <w:t>/</w:t>
            </w:r>
            <w:r>
              <w:rPr>
                <w:rFonts w:ascii="Arial" w:eastAsia="等线" w:hAnsi="Arial" w:cs="Arial"/>
                <w:sz w:val="22"/>
              </w:rPr>
              <w:t>图片查询</w:t>
            </w:r>
          </w:p>
        </w:tc>
      </w:tr>
      <w:tr w:rsidR="008C31A4" w14:paraId="1A6696C2" w14:textId="77777777" w:rsidTr="00A1135B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502379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Consolas" w:eastAsia="Consolas" w:hAnsi="Consolas" w:cs="Consolas"/>
                <w:sz w:val="22"/>
                <w:shd w:val="clear" w:color="auto" w:fill="EFF0F1"/>
              </w:rPr>
              <w:t>VehicleController.java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6D9D12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Consolas" w:eastAsia="Consolas" w:hAnsi="Consolas" w:cs="Consolas"/>
                <w:sz w:val="22"/>
                <w:shd w:val="clear" w:color="auto" w:fill="EFF0F1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22"/>
                <w:shd w:val="clear" w:color="auto" w:fill="EFF0F1"/>
              </w:rPr>
              <w:t>ddm</w:t>
            </w:r>
            <w:proofErr w:type="spellEnd"/>
            <w:r>
              <w:rPr>
                <w:rFonts w:ascii="Consolas" w:eastAsia="Consolas" w:hAnsi="Consolas" w:cs="Consolas"/>
                <w:sz w:val="22"/>
                <w:shd w:val="clear" w:color="auto" w:fill="EFF0F1"/>
              </w:rPr>
              <w:t>/v1/vehicle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2F7349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Arial" w:eastAsia="等线" w:hAnsi="Arial" w:cs="Arial"/>
                <w:sz w:val="22"/>
              </w:rPr>
              <w:t>车辆信息和区域配置</w:t>
            </w:r>
          </w:p>
        </w:tc>
      </w:tr>
      <w:tr w:rsidR="008C31A4" w14:paraId="494C713F" w14:textId="77777777" w:rsidTr="00A1135B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B23EC8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Consolas" w:eastAsia="Consolas" w:hAnsi="Consolas" w:cs="Consolas"/>
                <w:sz w:val="22"/>
                <w:shd w:val="clear" w:color="auto" w:fill="EFF0F1"/>
              </w:rPr>
              <w:t>MarsParseController.java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1F623D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Consolas" w:eastAsia="Consolas" w:hAnsi="Consolas" w:cs="Consolas"/>
                <w:sz w:val="22"/>
                <w:shd w:val="clear" w:color="auto" w:fill="EFF0F1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22"/>
                <w:shd w:val="clear" w:color="auto" w:fill="EFF0F1"/>
              </w:rPr>
              <w:t>ddm</w:t>
            </w:r>
            <w:proofErr w:type="spellEnd"/>
            <w:r>
              <w:rPr>
                <w:rFonts w:ascii="Consolas" w:eastAsia="Consolas" w:hAnsi="Consolas" w:cs="Consolas"/>
                <w:sz w:val="22"/>
                <w:shd w:val="clear" w:color="auto" w:fill="EFF0F1"/>
              </w:rPr>
              <w:t>/v1/</w:t>
            </w:r>
            <w:proofErr w:type="spellStart"/>
            <w:r>
              <w:rPr>
                <w:rFonts w:ascii="Consolas" w:eastAsia="Consolas" w:hAnsi="Consolas" w:cs="Consolas"/>
                <w:sz w:val="22"/>
                <w:shd w:val="clear" w:color="auto" w:fill="EFF0F1"/>
              </w:rPr>
              <w:t>marsParse</w:t>
            </w:r>
            <w:proofErr w:type="spellEnd"/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088113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MARS </w:t>
            </w:r>
            <w:r>
              <w:rPr>
                <w:rFonts w:ascii="Arial" w:eastAsia="等线" w:hAnsi="Arial" w:cs="Arial"/>
                <w:sz w:val="22"/>
              </w:rPr>
              <w:t>映射新增和查询</w:t>
            </w:r>
          </w:p>
        </w:tc>
      </w:tr>
      <w:tr w:rsidR="008C31A4" w14:paraId="62B4B3A2" w14:textId="77777777" w:rsidTr="00A1135B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A15255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Consolas" w:eastAsia="Consolas" w:hAnsi="Consolas" w:cs="Consolas"/>
                <w:sz w:val="22"/>
                <w:shd w:val="clear" w:color="auto" w:fill="EFF0F1"/>
              </w:rPr>
              <w:t>MarsDiagnosticController.java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E0558F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Consolas" w:eastAsia="Consolas" w:hAnsi="Consolas" w:cs="Consolas"/>
                <w:sz w:val="22"/>
                <w:shd w:val="clear" w:color="auto" w:fill="EFF0F1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22"/>
                <w:shd w:val="clear" w:color="auto" w:fill="EFF0F1"/>
              </w:rPr>
              <w:t>ddm</w:t>
            </w:r>
            <w:proofErr w:type="spellEnd"/>
            <w:r>
              <w:rPr>
                <w:rFonts w:ascii="Consolas" w:eastAsia="Consolas" w:hAnsi="Consolas" w:cs="Consolas"/>
                <w:sz w:val="22"/>
                <w:shd w:val="clear" w:color="auto" w:fill="EFF0F1"/>
              </w:rPr>
              <w:t>/v1/</w:t>
            </w:r>
            <w:proofErr w:type="spellStart"/>
            <w:r>
              <w:rPr>
                <w:rFonts w:ascii="Consolas" w:eastAsia="Consolas" w:hAnsi="Consolas" w:cs="Consolas"/>
                <w:sz w:val="22"/>
                <w:shd w:val="clear" w:color="auto" w:fill="EFF0F1"/>
              </w:rPr>
              <w:t>marsDiagnostic</w:t>
            </w:r>
            <w:proofErr w:type="spellEnd"/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3EF7C9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MARS </w:t>
            </w:r>
            <w:r>
              <w:rPr>
                <w:rFonts w:ascii="Arial" w:eastAsia="等线" w:hAnsi="Arial" w:cs="Arial"/>
                <w:sz w:val="22"/>
              </w:rPr>
              <w:t>诊断映射查询</w:t>
            </w:r>
          </w:p>
        </w:tc>
      </w:tr>
      <w:tr w:rsidR="008C31A4" w14:paraId="5FD62346" w14:textId="77777777" w:rsidTr="00A1135B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5C30FB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Consolas" w:eastAsia="Consolas" w:hAnsi="Consolas" w:cs="Consolas"/>
                <w:sz w:val="22"/>
                <w:shd w:val="clear" w:color="auto" w:fill="EFF0F1"/>
              </w:rPr>
              <w:t>ClientRmtController.java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CFF2EF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Consolas" w:eastAsia="Consolas" w:hAnsi="Consolas" w:cs="Consolas"/>
                <w:sz w:val="22"/>
                <w:shd w:val="clear" w:color="auto" w:fill="EFF0F1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22"/>
                <w:shd w:val="clear" w:color="auto" w:fill="EFF0F1"/>
              </w:rPr>
              <w:t>ddm</w:t>
            </w:r>
            <w:proofErr w:type="spellEnd"/>
            <w:r>
              <w:rPr>
                <w:rFonts w:ascii="Consolas" w:eastAsia="Consolas" w:hAnsi="Consolas" w:cs="Consolas"/>
                <w:sz w:val="22"/>
                <w:shd w:val="clear" w:color="auto" w:fill="EFF0F1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22"/>
                <w:shd w:val="clear" w:color="auto" w:fill="EFF0F1"/>
              </w:rPr>
              <w:t>zdsspj</w:t>
            </w:r>
            <w:proofErr w:type="spellEnd"/>
            <w:r>
              <w:rPr>
                <w:rFonts w:ascii="Consolas" w:eastAsia="Consolas" w:hAnsi="Consolas" w:cs="Consolas"/>
                <w:sz w:val="22"/>
                <w:shd w:val="clear" w:color="auto" w:fill="EFF0F1"/>
              </w:rPr>
              <w:t>/source/sync/record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A7AE49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Arial" w:eastAsia="等线" w:hAnsi="Arial" w:cs="Arial"/>
                <w:sz w:val="22"/>
              </w:rPr>
              <w:t>源同步记录创建、状态、重启、同步</w:t>
            </w:r>
          </w:p>
        </w:tc>
      </w:tr>
      <w:tr w:rsidR="008C31A4" w14:paraId="65C3F7F6" w14:textId="77777777" w:rsidTr="00A1135B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141EE7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Consolas" w:eastAsia="Consolas" w:hAnsi="Consolas" w:cs="Consolas"/>
                <w:sz w:val="22"/>
                <w:shd w:val="clear" w:color="auto" w:fill="EFF0F1"/>
              </w:rPr>
              <w:t>GndsTicketController.java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F26207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Consolas" w:eastAsia="Consolas" w:hAnsi="Consolas" w:cs="Consolas"/>
                <w:sz w:val="22"/>
                <w:shd w:val="clear" w:color="auto" w:fill="EFF0F1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22"/>
                <w:shd w:val="clear" w:color="auto" w:fill="EFF0F1"/>
              </w:rPr>
              <w:t>ddm</w:t>
            </w:r>
            <w:proofErr w:type="spellEnd"/>
            <w:r>
              <w:rPr>
                <w:rFonts w:ascii="Consolas" w:eastAsia="Consolas" w:hAnsi="Consolas" w:cs="Consolas"/>
                <w:sz w:val="22"/>
                <w:shd w:val="clear" w:color="auto" w:fill="EFF0F1"/>
              </w:rPr>
              <w:t>/v1/</w:t>
            </w:r>
            <w:proofErr w:type="spellStart"/>
            <w:r>
              <w:rPr>
                <w:rFonts w:ascii="Consolas" w:eastAsia="Consolas" w:hAnsi="Consolas" w:cs="Consolas"/>
                <w:sz w:val="22"/>
                <w:shd w:val="clear" w:color="auto" w:fill="EFF0F1"/>
              </w:rPr>
              <w:t>gnds</w:t>
            </w:r>
            <w:proofErr w:type="spellEnd"/>
            <w:r>
              <w:rPr>
                <w:rFonts w:ascii="Consolas" w:eastAsia="Consolas" w:hAnsi="Consolas" w:cs="Consolas"/>
                <w:sz w:val="22"/>
                <w:shd w:val="clear" w:color="auto" w:fill="EFF0F1"/>
              </w:rPr>
              <w:t>/support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A785C6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GNDS </w:t>
            </w:r>
            <w:r>
              <w:rPr>
                <w:rFonts w:ascii="Arial" w:eastAsia="等线" w:hAnsi="Arial" w:cs="Arial"/>
                <w:sz w:val="22"/>
              </w:rPr>
              <w:t>工单支持</w:t>
            </w:r>
          </w:p>
        </w:tc>
      </w:tr>
      <w:tr w:rsidR="008C31A4" w14:paraId="32AD3967" w14:textId="77777777" w:rsidTr="00A1135B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0C7C19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Consolas" w:eastAsia="Consolas" w:hAnsi="Consolas" w:cs="Consolas"/>
                <w:sz w:val="22"/>
                <w:shd w:val="clear" w:color="auto" w:fill="EFF0F1"/>
              </w:rPr>
              <w:t>VhmsController.java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019BDB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Consolas" w:eastAsia="Consolas" w:hAnsi="Consolas" w:cs="Consolas"/>
                <w:sz w:val="22"/>
                <w:shd w:val="clear" w:color="auto" w:fill="EFF0F1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22"/>
                <w:shd w:val="clear" w:color="auto" w:fill="EFF0F1"/>
              </w:rPr>
              <w:t>ddm</w:t>
            </w:r>
            <w:proofErr w:type="spellEnd"/>
            <w:r>
              <w:rPr>
                <w:rFonts w:ascii="Consolas" w:eastAsia="Consolas" w:hAnsi="Consolas" w:cs="Consolas"/>
                <w:sz w:val="22"/>
                <w:shd w:val="clear" w:color="auto" w:fill="EFF0F1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22"/>
                <w:shd w:val="clear" w:color="auto" w:fill="EFF0F1"/>
              </w:rPr>
              <w:t>openapi</w:t>
            </w:r>
            <w:proofErr w:type="spellEnd"/>
            <w:r>
              <w:rPr>
                <w:rFonts w:ascii="Consolas" w:eastAsia="Consolas" w:hAnsi="Consolas" w:cs="Consolas"/>
                <w:sz w:val="22"/>
                <w:shd w:val="clear" w:color="auto" w:fill="EFF0F1"/>
              </w:rPr>
              <w:t>/v1/</w:t>
            </w:r>
            <w:proofErr w:type="spellStart"/>
            <w:r>
              <w:rPr>
                <w:rFonts w:ascii="Consolas" w:eastAsia="Consolas" w:hAnsi="Consolas" w:cs="Consolas"/>
                <w:sz w:val="22"/>
                <w:shd w:val="clear" w:color="auto" w:fill="EFF0F1"/>
              </w:rPr>
              <w:t>vhms</w:t>
            </w:r>
            <w:proofErr w:type="spellEnd"/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C4F30E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VHMS </w:t>
            </w:r>
            <w:r>
              <w:rPr>
                <w:rFonts w:ascii="Arial" w:eastAsia="等线" w:hAnsi="Arial" w:cs="Arial"/>
                <w:sz w:val="22"/>
              </w:rPr>
              <w:t>推理开放接口</w:t>
            </w:r>
          </w:p>
        </w:tc>
      </w:tr>
      <w:tr w:rsidR="008C31A4" w14:paraId="6FC9109A" w14:textId="77777777" w:rsidTr="00A1135B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7FEBAD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Consolas" w:eastAsia="Consolas" w:hAnsi="Consolas" w:cs="Consolas"/>
                <w:sz w:val="22"/>
                <w:shd w:val="clear" w:color="auto" w:fill="EFF0F1"/>
              </w:rPr>
              <w:t>OpenUserController.java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811BB8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Consolas" w:eastAsia="Consolas" w:hAnsi="Consolas" w:cs="Consolas"/>
                <w:sz w:val="22"/>
                <w:shd w:val="clear" w:color="auto" w:fill="EFF0F1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22"/>
                <w:shd w:val="clear" w:color="auto" w:fill="EFF0F1"/>
              </w:rPr>
              <w:t>ddm</w:t>
            </w:r>
            <w:proofErr w:type="spellEnd"/>
            <w:r>
              <w:rPr>
                <w:rFonts w:ascii="Consolas" w:eastAsia="Consolas" w:hAnsi="Consolas" w:cs="Consolas"/>
                <w:sz w:val="22"/>
                <w:shd w:val="clear" w:color="auto" w:fill="EFF0F1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22"/>
                <w:shd w:val="clear" w:color="auto" w:fill="EFF0F1"/>
              </w:rPr>
              <w:t>openapi</w:t>
            </w:r>
            <w:proofErr w:type="spellEnd"/>
            <w:r>
              <w:rPr>
                <w:rFonts w:ascii="Consolas" w:eastAsia="Consolas" w:hAnsi="Consolas" w:cs="Consolas"/>
                <w:sz w:val="22"/>
                <w:shd w:val="clear" w:color="auto" w:fill="EFF0F1"/>
              </w:rPr>
              <w:t>/v1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1153CF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proofErr w:type="spellStart"/>
            <w:r>
              <w:rPr>
                <w:rFonts w:ascii="Arial" w:eastAsia="等线" w:hAnsi="Arial" w:cs="Arial"/>
                <w:sz w:val="22"/>
              </w:rPr>
              <w:t>OpenAPI</w:t>
            </w:r>
            <w:proofErr w:type="spellEnd"/>
            <w:r>
              <w:rPr>
                <w:rFonts w:ascii="Arial" w:eastAsia="等线" w:hAnsi="Arial" w:cs="Arial"/>
                <w:sz w:val="22"/>
              </w:rPr>
              <w:t xml:space="preserve"> </w:t>
            </w:r>
            <w:r>
              <w:rPr>
                <w:rFonts w:ascii="Arial" w:eastAsia="等线" w:hAnsi="Arial" w:cs="Arial"/>
                <w:sz w:val="22"/>
              </w:rPr>
              <w:t>登录和用户信息</w:t>
            </w:r>
          </w:p>
        </w:tc>
      </w:tr>
      <w:tr w:rsidR="008C31A4" w14:paraId="0FFD4BEF" w14:textId="77777777" w:rsidTr="00A1135B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8ECD13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Consolas" w:eastAsia="Consolas" w:hAnsi="Consolas" w:cs="Consolas"/>
                <w:sz w:val="22"/>
                <w:shd w:val="clear" w:color="auto" w:fill="EFF0F1"/>
              </w:rPr>
              <w:t>OneClickOtaController.java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5DFF62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Consolas" w:eastAsia="Consolas" w:hAnsi="Consolas" w:cs="Consolas"/>
                <w:sz w:val="22"/>
                <w:shd w:val="clear" w:color="auto" w:fill="EFF0F1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22"/>
                <w:shd w:val="clear" w:color="auto" w:fill="EFF0F1"/>
              </w:rPr>
              <w:t>ddm</w:t>
            </w:r>
            <w:proofErr w:type="spellEnd"/>
            <w:r>
              <w:rPr>
                <w:rFonts w:ascii="Consolas" w:eastAsia="Consolas" w:hAnsi="Consolas" w:cs="Consolas"/>
                <w:sz w:val="22"/>
                <w:shd w:val="clear" w:color="auto" w:fill="EFF0F1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22"/>
                <w:shd w:val="clear" w:color="auto" w:fill="EFF0F1"/>
              </w:rPr>
              <w:t>openapi</w:t>
            </w:r>
            <w:proofErr w:type="spellEnd"/>
            <w:r>
              <w:rPr>
                <w:rFonts w:ascii="Consolas" w:eastAsia="Consolas" w:hAnsi="Consolas" w:cs="Consolas"/>
                <w:sz w:val="22"/>
                <w:shd w:val="clear" w:color="auto" w:fill="EFF0F1"/>
              </w:rPr>
              <w:t>/v1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1B3641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Arial" w:eastAsia="等线" w:hAnsi="Arial" w:cs="Arial"/>
                <w:sz w:val="22"/>
              </w:rPr>
              <w:t>一键</w:t>
            </w:r>
            <w:r>
              <w:rPr>
                <w:rFonts w:ascii="Arial" w:eastAsia="等线" w:hAnsi="Arial" w:cs="Arial"/>
                <w:sz w:val="22"/>
              </w:rPr>
              <w:t xml:space="preserve"> OTA</w:t>
            </w:r>
          </w:p>
        </w:tc>
      </w:tr>
    </w:tbl>
    <w:p w14:paraId="0356CE05" w14:textId="77777777" w:rsidR="008C31A4" w:rsidRDefault="008C31A4" w:rsidP="008C31A4">
      <w:pPr>
        <w:spacing w:before="120" w:after="120" w:line="288" w:lineRule="auto"/>
        <w:ind w:left="180" w:right="180" w:firstLine="440"/>
        <w:jc w:val="left"/>
      </w:pPr>
      <w:r>
        <w:rPr>
          <w:rFonts w:ascii="Arial" w:eastAsia="等线" w:hAnsi="Arial" w:cs="Arial"/>
          <w:sz w:val="22"/>
        </w:rPr>
        <w:t>Dubbo API</w:t>
      </w:r>
      <w:r>
        <w:rPr>
          <w:rFonts w:ascii="Arial" w:eastAsia="等线" w:hAnsi="Arial" w:cs="Arial"/>
          <w:sz w:val="22"/>
        </w:rPr>
        <w:t>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60"/>
        <w:gridCol w:w="2760"/>
        <w:gridCol w:w="2760"/>
      </w:tblGrid>
      <w:tr w:rsidR="008C31A4" w14:paraId="3EB60954" w14:textId="77777777" w:rsidTr="00A1135B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2A4027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Arial" w:eastAsia="等线" w:hAnsi="Arial" w:cs="Arial"/>
                <w:sz w:val="22"/>
              </w:rPr>
              <w:lastRenderedPageBreak/>
              <w:t xml:space="preserve">Dubbo </w:t>
            </w:r>
            <w:r>
              <w:rPr>
                <w:rFonts w:ascii="Arial" w:eastAsia="等线" w:hAnsi="Arial" w:cs="Arial"/>
                <w:sz w:val="22"/>
              </w:rPr>
              <w:t>接口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EBE3B2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Arial" w:eastAsia="等线" w:hAnsi="Arial" w:cs="Arial"/>
                <w:sz w:val="22"/>
              </w:rPr>
              <w:t>实现类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8B011A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Arial" w:eastAsia="等线" w:hAnsi="Arial" w:cs="Arial"/>
                <w:sz w:val="22"/>
              </w:rPr>
              <w:t>说明</w:t>
            </w:r>
          </w:p>
        </w:tc>
      </w:tr>
      <w:tr w:rsidR="008C31A4" w14:paraId="110DECF1" w14:textId="77777777" w:rsidTr="00A1135B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90AEE9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Consolas" w:eastAsia="Consolas" w:hAnsi="Consolas" w:cs="Consolas"/>
                <w:sz w:val="22"/>
                <w:shd w:val="clear" w:color="auto" w:fill="EFF0F1"/>
              </w:rPr>
              <w:t>AsdsDiagnosticDubboService.java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9300DB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Consolas" w:eastAsia="Consolas" w:hAnsi="Consolas" w:cs="Consolas"/>
                <w:sz w:val="22"/>
                <w:shd w:val="clear" w:color="auto" w:fill="EFF0F1"/>
              </w:rPr>
              <w:t>AsdsDiagnosticDubboServiceImpl.java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948DBA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ASDS </w:t>
            </w:r>
            <w:r>
              <w:rPr>
                <w:rFonts w:ascii="Arial" w:eastAsia="等线" w:hAnsi="Arial" w:cs="Arial"/>
                <w:sz w:val="22"/>
              </w:rPr>
              <w:t>诊断能力</w:t>
            </w:r>
          </w:p>
        </w:tc>
      </w:tr>
      <w:tr w:rsidR="008C31A4" w14:paraId="1F020B90" w14:textId="77777777" w:rsidTr="00A1135B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47A141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Consolas" w:eastAsia="Consolas" w:hAnsi="Consolas" w:cs="Consolas"/>
                <w:sz w:val="22"/>
                <w:shd w:val="clear" w:color="auto" w:fill="EFF0F1"/>
              </w:rPr>
              <w:t>EcuMappingDubboService.java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02344B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Consolas" w:eastAsia="Consolas" w:hAnsi="Consolas" w:cs="Consolas"/>
                <w:sz w:val="22"/>
                <w:shd w:val="clear" w:color="auto" w:fill="EFF0F1"/>
              </w:rPr>
              <w:t>EcuMappingDubboServiceImpl.java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9D20D9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ECU </w:t>
            </w:r>
            <w:r>
              <w:rPr>
                <w:rFonts w:ascii="Arial" w:eastAsia="等线" w:hAnsi="Arial" w:cs="Arial"/>
                <w:sz w:val="22"/>
              </w:rPr>
              <w:t>映射</w:t>
            </w:r>
          </w:p>
        </w:tc>
      </w:tr>
      <w:tr w:rsidR="008C31A4" w14:paraId="7DFD2095" w14:textId="77777777" w:rsidTr="00A1135B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8247EA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Consolas" w:eastAsia="Consolas" w:hAnsi="Consolas" w:cs="Consolas"/>
                <w:sz w:val="22"/>
                <w:shd w:val="clear" w:color="auto" w:fill="EFF0F1"/>
              </w:rPr>
              <w:t>VehicleModelDubboService.java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0DA31E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Consolas" w:eastAsia="Consolas" w:hAnsi="Consolas" w:cs="Consolas"/>
                <w:sz w:val="22"/>
                <w:shd w:val="clear" w:color="auto" w:fill="EFF0F1"/>
              </w:rPr>
              <w:t>VehicleModelDubboServiceImpl.java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3777D6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Arial" w:eastAsia="等线" w:hAnsi="Arial" w:cs="Arial"/>
                <w:sz w:val="22"/>
              </w:rPr>
              <w:t>车型查询</w:t>
            </w:r>
          </w:p>
        </w:tc>
      </w:tr>
      <w:tr w:rsidR="008C31A4" w14:paraId="35F3277A" w14:textId="77777777" w:rsidTr="00A1135B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D7FE25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Consolas" w:eastAsia="Consolas" w:hAnsi="Consolas" w:cs="Consolas"/>
                <w:sz w:val="22"/>
                <w:shd w:val="clear" w:color="auto" w:fill="EFF0F1"/>
              </w:rPr>
              <w:t>VehicleSyncDubboService.java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3DC1C2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Consolas" w:eastAsia="Consolas" w:hAnsi="Consolas" w:cs="Consolas"/>
                <w:sz w:val="22"/>
                <w:shd w:val="clear" w:color="auto" w:fill="EFF0F1"/>
              </w:rPr>
              <w:t>VehicleSyncDubboServiceImpl.java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3F141B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Arial" w:eastAsia="等线" w:hAnsi="Arial" w:cs="Arial"/>
                <w:sz w:val="22"/>
              </w:rPr>
              <w:t>车辆同步</w:t>
            </w:r>
          </w:p>
        </w:tc>
      </w:tr>
    </w:tbl>
    <w:p w14:paraId="4C3E3ABA" w14:textId="77777777" w:rsidR="008C31A4" w:rsidRDefault="008C31A4" w:rsidP="008C31A4">
      <w:pPr>
        <w:spacing w:before="260" w:after="120" w:line="288" w:lineRule="auto"/>
        <w:ind w:left="180" w:right="180" w:firstLine="560"/>
        <w:jc w:val="left"/>
        <w:outlineLvl w:val="3"/>
      </w:pPr>
      <w:bookmarkStart w:id="59" w:name="heading_34"/>
      <w:bookmarkStart w:id="60" w:name="_Toc232683427"/>
      <w:r>
        <w:rPr>
          <w:rFonts w:ascii="Arial" w:eastAsia="等线" w:hAnsi="Arial" w:cs="Arial"/>
          <w:b/>
          <w:sz w:val="28"/>
        </w:rPr>
        <w:t xml:space="preserve">3.5.3 </w:t>
      </w:r>
      <w:r>
        <w:rPr>
          <w:rFonts w:ascii="Arial" w:eastAsia="等线" w:hAnsi="Arial" w:cs="Arial"/>
          <w:b/>
          <w:sz w:val="28"/>
        </w:rPr>
        <w:t>数据库设计</w:t>
      </w:r>
      <w:bookmarkEnd w:id="59"/>
      <w:bookmarkEnd w:id="60"/>
    </w:p>
    <w:p w14:paraId="0A5FCF62" w14:textId="77777777" w:rsidR="008C31A4" w:rsidRDefault="008C31A4" w:rsidP="008C31A4">
      <w:pPr>
        <w:spacing w:before="120" w:after="120" w:line="288" w:lineRule="auto"/>
        <w:ind w:left="180" w:right="180" w:firstLine="440"/>
        <w:jc w:val="left"/>
      </w:pPr>
      <w:r>
        <w:rPr>
          <w:rFonts w:ascii="Arial" w:eastAsia="等线" w:hAnsi="Arial" w:cs="Arial"/>
          <w:sz w:val="22"/>
        </w:rPr>
        <w:t>车辆和车型基础表：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8C31A4" w14:paraId="5922B385" w14:textId="77777777" w:rsidTr="00BC672E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A3A5F7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Consolas" w:eastAsia="Consolas" w:hAnsi="Consolas" w:cs="Consolas"/>
                <w:color w:val="646A73"/>
                <w:sz w:val="22"/>
              </w:rPr>
              <w:t>SQL</w:t>
            </w:r>
            <w:r>
              <w:rPr>
                <w:rFonts w:ascii="Consolas" w:eastAsia="Consolas" w:hAnsi="Consolas" w:cs="Consolas"/>
                <w:color w:val="646A73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t xml:space="preserve">create table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vehicle_base_info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(...);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create table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vehicle_ecu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(...);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create table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vehicle_model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(...);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create table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vehicle_model_ecu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(...);</w:t>
            </w:r>
          </w:p>
        </w:tc>
      </w:tr>
    </w:tbl>
    <w:p w14:paraId="234DD766" w14:textId="77777777" w:rsidR="008C31A4" w:rsidRDefault="008C31A4" w:rsidP="008C31A4">
      <w:pPr>
        <w:spacing w:before="120" w:after="120" w:line="288" w:lineRule="auto"/>
        <w:ind w:left="180" w:right="180" w:firstLine="440"/>
        <w:jc w:val="left"/>
      </w:pPr>
      <w:r>
        <w:rPr>
          <w:rFonts w:ascii="Arial" w:eastAsia="等线" w:hAnsi="Arial" w:cs="Arial"/>
          <w:sz w:val="22"/>
        </w:rPr>
        <w:t xml:space="preserve">PDX </w:t>
      </w:r>
      <w:r>
        <w:rPr>
          <w:rFonts w:ascii="Arial" w:eastAsia="等线" w:hAnsi="Arial" w:cs="Arial"/>
          <w:sz w:val="22"/>
        </w:rPr>
        <w:t>主表：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8C31A4" w14:paraId="38F63B41" w14:textId="77777777" w:rsidTr="00BC672E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4D34F9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Consolas" w:eastAsia="Consolas" w:hAnsi="Consolas" w:cs="Consolas"/>
                <w:color w:val="646A73"/>
                <w:sz w:val="22"/>
              </w:rPr>
              <w:t>SQL</w:t>
            </w:r>
            <w:r>
              <w:rPr>
                <w:rFonts w:ascii="Consolas" w:eastAsia="Consolas" w:hAnsi="Consolas" w:cs="Consolas"/>
                <w:color w:val="646A73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t xml:space="preserve">create table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pdx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(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id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bigint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auto_increment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primary key,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record_id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bigint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null,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brand_code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varchar(32) null,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brand_name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varchar(32) null,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channel varchar(8) null,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eboc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varchar(16) null,</w:t>
            </w:r>
            <w:r>
              <w:rPr>
                <w:rFonts w:ascii="Consolas" w:eastAsia="Consolas" w:hAnsi="Consolas" w:cs="Consolas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lastRenderedPageBreak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project_name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varchar(32) null,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file_name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varchar(64) null,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version varchar(16) null,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file_url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varchar(256) null,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status int null,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is_deleted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varchar(1) default '0' null,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tenant_id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varchar(32) null,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revision varchar(32) null,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created_by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varchar(32) null,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created_time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datetime null,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updated_by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varchar(32) null,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updated_time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datetime null</w:t>
            </w:r>
            <w:r>
              <w:rPr>
                <w:rFonts w:ascii="Consolas" w:eastAsia="Consolas" w:hAnsi="Consolas" w:cs="Consolas"/>
                <w:sz w:val="22"/>
              </w:rPr>
              <w:br/>
              <w:t>) comment '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pdx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解析表';</w:t>
            </w:r>
          </w:p>
        </w:tc>
      </w:tr>
    </w:tbl>
    <w:p w14:paraId="594BFDC2" w14:textId="77777777" w:rsidR="008C31A4" w:rsidRDefault="008C31A4" w:rsidP="008C31A4">
      <w:pPr>
        <w:spacing w:before="120" w:after="120" w:line="288" w:lineRule="auto"/>
        <w:ind w:left="180" w:right="180" w:firstLine="440"/>
        <w:jc w:val="left"/>
      </w:pPr>
      <w:r>
        <w:rPr>
          <w:rFonts w:ascii="Arial" w:eastAsia="等线" w:hAnsi="Arial" w:cs="Arial"/>
          <w:sz w:val="22"/>
        </w:rPr>
        <w:lastRenderedPageBreak/>
        <w:t xml:space="preserve">ODX DID </w:t>
      </w:r>
      <w:r>
        <w:rPr>
          <w:rFonts w:ascii="Arial" w:eastAsia="等线" w:hAnsi="Arial" w:cs="Arial"/>
          <w:sz w:val="22"/>
        </w:rPr>
        <w:t>表：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8C31A4" w14:paraId="2FED46A3" w14:textId="77777777" w:rsidTr="00BC672E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52F0D0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Consolas" w:eastAsia="Consolas" w:hAnsi="Consolas" w:cs="Consolas"/>
                <w:color w:val="646A73"/>
                <w:sz w:val="22"/>
              </w:rPr>
              <w:t>SQL</w:t>
            </w:r>
            <w:r>
              <w:rPr>
                <w:rFonts w:ascii="Consolas" w:eastAsia="Consolas" w:hAnsi="Consolas" w:cs="Consolas"/>
                <w:color w:val="646A73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t xml:space="preserve">create table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odx_did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(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id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bigint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auto_increment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primary key,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pdx_id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bigint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not null,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diagnostic_no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varchar(16) null,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did_identifier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varchar(6) null,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did_cn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varchar(45) null,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did_en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varchar(200) null,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parameter_item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varchar(200) null,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did_comment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varchar(200) null,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byte_total_length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int null,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byte_offset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int null,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`offset` int null,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bits_length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int null,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data_type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varchar(20) null,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presentation_format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varchar(20) null,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scaling varchar(50) null,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compare_value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varchar(32) null,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unit varchar(200) null,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range_min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varchar(20) null,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range_max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varchar(20) null,</w:t>
            </w:r>
            <w:r>
              <w:rPr>
                <w:rFonts w:ascii="Consolas" w:eastAsia="Consolas" w:hAnsi="Consolas" w:cs="Consolas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lastRenderedPageBreak/>
              <w:t xml:space="preserve">    service varchar(5) null,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encoding varchar(20) null,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radix varchar(20) null,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session varchar(50) null,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security varchar(50) null,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gc_id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varchar(10) null,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did_ti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varchar(64) null,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did_param_ti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varchar(64) null,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is_deleted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varchar(1) default '0' null,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tenant_id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varchar(32) null,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revision varchar(32) null,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created_time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datetime null,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updated_time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datetime null</w:t>
            </w:r>
            <w:r>
              <w:rPr>
                <w:rFonts w:ascii="Consolas" w:eastAsia="Consolas" w:hAnsi="Consolas" w:cs="Consolas"/>
                <w:sz w:val="22"/>
              </w:rPr>
              <w:br/>
              <w:t>);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create index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idx_pdx_id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on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odx_did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pdx_id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);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create index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idx_did_identifier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on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odx_did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did_identifier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);</w:t>
            </w:r>
          </w:p>
        </w:tc>
      </w:tr>
    </w:tbl>
    <w:p w14:paraId="3CBBA458" w14:textId="77777777" w:rsidR="008C31A4" w:rsidRDefault="008C31A4" w:rsidP="008C31A4">
      <w:pPr>
        <w:spacing w:before="120" w:after="120" w:line="288" w:lineRule="auto"/>
        <w:ind w:left="180" w:right="180" w:firstLine="440"/>
        <w:jc w:val="left"/>
      </w:pPr>
      <w:r>
        <w:rPr>
          <w:rFonts w:ascii="Arial" w:eastAsia="等线" w:hAnsi="Arial" w:cs="Arial"/>
          <w:sz w:val="22"/>
        </w:rPr>
        <w:lastRenderedPageBreak/>
        <w:t xml:space="preserve">ODX DTC </w:t>
      </w:r>
      <w:r>
        <w:rPr>
          <w:rFonts w:ascii="Arial" w:eastAsia="等线" w:hAnsi="Arial" w:cs="Arial"/>
          <w:sz w:val="22"/>
        </w:rPr>
        <w:t>表：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8C31A4" w14:paraId="65FCCD3F" w14:textId="77777777" w:rsidTr="00BC672E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9CA89A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Consolas" w:eastAsia="Consolas" w:hAnsi="Consolas" w:cs="Consolas"/>
                <w:color w:val="646A73"/>
                <w:sz w:val="22"/>
              </w:rPr>
              <w:t>SQL</w:t>
            </w:r>
            <w:r>
              <w:rPr>
                <w:rFonts w:ascii="Consolas" w:eastAsia="Consolas" w:hAnsi="Consolas" w:cs="Consolas"/>
                <w:color w:val="646A73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t xml:space="preserve">create table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odx_dtc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(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id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bigint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auto_increment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primary key,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pdx_id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bigint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null,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diagnostic_no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varchar(16) null,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dtc_display_code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varchar(10) null,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dtc_identifier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varchar(10) null,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dtc_cn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varchar(50) null,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dtc_en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varchar(50) null,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dtc_status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varchar(10) null,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description varchar(2000) null,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category varchar(10) null,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category_sub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varchar(10) null,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comment varchar(200) null,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is_deleted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varchar(1) default '0' null,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tenant_id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varchar(32) null,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revision varchar(32) null,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created_time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datetime null,</w:t>
            </w:r>
            <w:r>
              <w:rPr>
                <w:rFonts w:ascii="Consolas" w:eastAsia="Consolas" w:hAnsi="Consolas" w:cs="Consolas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lastRenderedPageBreak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updated_time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datetime null</w:t>
            </w:r>
            <w:r>
              <w:rPr>
                <w:rFonts w:ascii="Consolas" w:eastAsia="Consolas" w:hAnsi="Consolas" w:cs="Consolas"/>
                <w:sz w:val="22"/>
              </w:rPr>
              <w:br/>
              <w:t>);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create index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idx_pdx_id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on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odx_dtc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pdx_id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);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create index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idx_dtc_identifier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on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odx_dtc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dtc_identifier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);</w:t>
            </w:r>
          </w:p>
        </w:tc>
      </w:tr>
    </w:tbl>
    <w:p w14:paraId="2E5AD7A8" w14:textId="77777777" w:rsidR="008C31A4" w:rsidRDefault="008C31A4" w:rsidP="008C31A4">
      <w:pPr>
        <w:spacing w:before="120" w:after="120" w:line="288" w:lineRule="auto"/>
        <w:ind w:left="180" w:right="180" w:firstLine="440"/>
        <w:jc w:val="left"/>
      </w:pPr>
      <w:r>
        <w:rPr>
          <w:rFonts w:ascii="Arial" w:eastAsia="等线" w:hAnsi="Arial" w:cs="Arial"/>
          <w:sz w:val="22"/>
        </w:rPr>
        <w:lastRenderedPageBreak/>
        <w:t xml:space="preserve">ODX ECU </w:t>
      </w:r>
      <w:r>
        <w:rPr>
          <w:rFonts w:ascii="Arial" w:eastAsia="等线" w:hAnsi="Arial" w:cs="Arial"/>
          <w:sz w:val="22"/>
        </w:rPr>
        <w:t>表：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8C31A4" w14:paraId="7C8892D3" w14:textId="77777777" w:rsidTr="00BC672E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1025D7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Consolas" w:eastAsia="Consolas" w:hAnsi="Consolas" w:cs="Consolas"/>
                <w:color w:val="646A73"/>
                <w:sz w:val="22"/>
              </w:rPr>
              <w:t>SQL</w:t>
            </w:r>
            <w:r>
              <w:rPr>
                <w:rFonts w:ascii="Consolas" w:eastAsia="Consolas" w:hAnsi="Consolas" w:cs="Consolas"/>
                <w:color w:val="646A73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t xml:space="preserve">create table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odx_ecu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(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id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bigint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auto_increment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primary key,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pdx_id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bigint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null,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diagnostic_no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varchar(16) null,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sid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varchar(4) null,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sid_desc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varchar(255) null,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service varchar(6) null,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sid_service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varchar(10) null,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service_desc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varchar(255) null,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phys_address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varchar(10) null,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func_address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varchar(10) null,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response_id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varchar(10) null,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other_id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varchar(10) null,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ecu_name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varchar(64) null,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bv_ecu_name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varchar(64) null,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ecu_address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varchar(64) null,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ecu_description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varchar(128) null,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default_diagnostic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tinyint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(1) default 0 null,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is_deleted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varchar(1) default '0' null,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tenant_id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varchar(32) null,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revision varchar(32) null,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created_time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datetime null,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updated_time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datetime null</w:t>
            </w:r>
            <w:r>
              <w:rPr>
                <w:rFonts w:ascii="Consolas" w:eastAsia="Consolas" w:hAnsi="Consolas" w:cs="Consolas"/>
                <w:sz w:val="22"/>
              </w:rPr>
              <w:br/>
              <w:t>);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create index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idx_pdx_id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on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odx_ecu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pdx_id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);</w:t>
            </w:r>
          </w:p>
        </w:tc>
      </w:tr>
    </w:tbl>
    <w:p w14:paraId="1E75B43F" w14:textId="77777777" w:rsidR="008C31A4" w:rsidRDefault="008C31A4" w:rsidP="008C31A4">
      <w:pPr>
        <w:spacing w:before="120" w:after="120" w:line="288" w:lineRule="auto"/>
        <w:ind w:left="180" w:right="180" w:firstLine="440"/>
        <w:jc w:val="left"/>
      </w:pPr>
      <w:r>
        <w:rPr>
          <w:rFonts w:ascii="Arial" w:eastAsia="等线" w:hAnsi="Arial" w:cs="Arial"/>
          <w:sz w:val="22"/>
        </w:rPr>
        <w:t xml:space="preserve">PDX </w:t>
      </w:r>
      <w:r>
        <w:rPr>
          <w:rFonts w:ascii="Arial" w:eastAsia="等线" w:hAnsi="Arial" w:cs="Arial"/>
          <w:sz w:val="22"/>
        </w:rPr>
        <w:t>扩展表：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8C31A4" w14:paraId="5A168F13" w14:textId="77777777" w:rsidTr="00BC672E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9097A6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Consolas" w:eastAsia="Consolas" w:hAnsi="Consolas" w:cs="Consolas"/>
                <w:color w:val="646A73"/>
                <w:sz w:val="22"/>
              </w:rPr>
              <w:t>SQL</w:t>
            </w:r>
            <w:r>
              <w:rPr>
                <w:rFonts w:ascii="Consolas" w:eastAsia="Consolas" w:hAnsi="Consolas" w:cs="Consolas"/>
                <w:color w:val="646A73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lastRenderedPageBreak/>
              <w:t xml:space="preserve">create table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odx_ext_data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(...);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create table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odx_logic_link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(...);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create table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odx_snapshot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(...);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create table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odx_sdg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(...);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create table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odx_category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(...);</w:t>
            </w:r>
          </w:p>
        </w:tc>
      </w:tr>
    </w:tbl>
    <w:p w14:paraId="2E7BA897" w14:textId="77777777" w:rsidR="008C31A4" w:rsidRDefault="008C31A4" w:rsidP="008C31A4">
      <w:pPr>
        <w:spacing w:before="120" w:after="120" w:line="288" w:lineRule="auto"/>
        <w:ind w:left="180" w:right="180" w:firstLine="440"/>
        <w:jc w:val="left"/>
      </w:pPr>
      <w:r>
        <w:rPr>
          <w:rFonts w:ascii="Arial" w:eastAsia="等线" w:hAnsi="Arial" w:cs="Arial"/>
          <w:sz w:val="22"/>
        </w:rPr>
        <w:lastRenderedPageBreak/>
        <w:t>车辆类型拓扑表：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8C31A4" w14:paraId="5B7CACE6" w14:textId="77777777" w:rsidTr="00BC672E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FF76C8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Consolas" w:eastAsia="Consolas" w:hAnsi="Consolas" w:cs="Consolas"/>
                <w:color w:val="646A73"/>
                <w:sz w:val="22"/>
              </w:rPr>
              <w:t>SQL</w:t>
            </w:r>
            <w:r>
              <w:rPr>
                <w:rFonts w:ascii="Consolas" w:eastAsia="Consolas" w:hAnsi="Consolas" w:cs="Consolas"/>
                <w:color w:val="646A73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t xml:space="preserve">create table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vehicle_type_topo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(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id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bigint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auto_increment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primary key,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base_file_id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bigint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null,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brand_code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varchar(8) default 'AE10' null,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brand_name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varchar(8) default 'CHERY' null,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channel varchar(8) default 'ZDS' not null,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eboc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varchar(16) null,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vehicle_type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varchar(16) null,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parent_node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varchar(16) null,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ecu_name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varchar(64) null,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ecu_address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varchar(64) null,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short_name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varchar(64) null,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logical_link_name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varchar(64) null,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is_domain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tinyint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(1) null,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description varchar(256) null,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is_deleted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varchar(1) default '0' null,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tenant_id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varchar(32) null,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revision varchar(32) null,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created_time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datetime null,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updated_time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datetime null</w:t>
            </w:r>
            <w:r>
              <w:rPr>
                <w:rFonts w:ascii="Consolas" w:eastAsia="Consolas" w:hAnsi="Consolas" w:cs="Consolas"/>
                <w:sz w:val="22"/>
              </w:rPr>
              <w:br/>
              <w:t>);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create index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idx_base_file_id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on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vehicle_type_topo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base_file_id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);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create index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idx_brand_channel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on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vehicle_type_topo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brand_name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, channel);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create index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idx_eboc_vehicle_type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on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vehicle_type_topo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eboc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vehicle_type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);</w:t>
            </w:r>
          </w:p>
        </w:tc>
      </w:tr>
    </w:tbl>
    <w:p w14:paraId="5901D004" w14:textId="77777777" w:rsidR="008C31A4" w:rsidRDefault="008C31A4" w:rsidP="008C31A4">
      <w:pPr>
        <w:spacing w:before="120" w:after="120" w:line="288" w:lineRule="auto"/>
        <w:ind w:left="180" w:right="180" w:firstLine="440"/>
        <w:jc w:val="left"/>
      </w:pPr>
      <w:r>
        <w:rPr>
          <w:rFonts w:ascii="Arial" w:eastAsia="等线" w:hAnsi="Arial" w:cs="Arial"/>
          <w:sz w:val="22"/>
        </w:rPr>
        <w:lastRenderedPageBreak/>
        <w:t xml:space="preserve">DME ECU DTC </w:t>
      </w:r>
      <w:r>
        <w:rPr>
          <w:rFonts w:ascii="Arial" w:eastAsia="等线" w:hAnsi="Arial" w:cs="Arial"/>
          <w:sz w:val="22"/>
        </w:rPr>
        <w:t>表：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8C31A4" w14:paraId="57DDDC59" w14:textId="77777777" w:rsidTr="00BC672E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9608D6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Consolas" w:eastAsia="Consolas" w:hAnsi="Consolas" w:cs="Consolas"/>
                <w:color w:val="646A73"/>
                <w:sz w:val="22"/>
              </w:rPr>
              <w:t>SQL</w:t>
            </w:r>
            <w:r>
              <w:rPr>
                <w:rFonts w:ascii="Consolas" w:eastAsia="Consolas" w:hAnsi="Consolas" w:cs="Consolas"/>
                <w:color w:val="646A73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t xml:space="preserve">create table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dme_ecu_dtc_info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(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id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bigint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auto_increment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primary key,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brand_code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varchar(8) default 'AE10' null,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brand_name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varchar(8) default 'CHERY' null,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channel varchar(8) default 'ZDS' null,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eboc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varchar(16) null,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vehicle_type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varchar(16) null,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ecu_name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varchar(64) null,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dtc_name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varchar(32) null,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identifier varchar(32) null,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alt_display_value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varchar(32) null,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software_label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varchar(128) null,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description varchar(256) null,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description2 varchar(256) null,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description2_ti varchar(64) null,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information text null,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information2 text null,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test_run_criteria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text null,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detection_criteria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text null,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fault_effect_in_ecu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text null,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obd_ii_mil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varchar(8) null,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signal_id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varchar(64) null,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function_or_component_id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varchar(32) null,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fault_cause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text null,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customer_fault_symptom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text null,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is_deleted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varchar(1) default '0' null,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tenant_id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varchar(32) null,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revision varchar(32) null,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created_time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datetime null,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updated_time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datetime null</w:t>
            </w:r>
            <w:r>
              <w:rPr>
                <w:rFonts w:ascii="Consolas" w:eastAsia="Consolas" w:hAnsi="Consolas" w:cs="Consolas"/>
                <w:sz w:val="22"/>
              </w:rPr>
              <w:br/>
              <w:t>);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create index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dme_ecu_dtc_brand_code_channel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on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dme_ecu_dtc_info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brand_code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, channel);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create index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dme_ecu_dtc_created_time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on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dme_ecu_dtc_info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</w:t>
            </w:r>
            <w:r>
              <w:rPr>
                <w:rFonts w:ascii="Consolas" w:eastAsia="Consolas" w:hAnsi="Consolas" w:cs="Consolas"/>
                <w:sz w:val="22"/>
              </w:rPr>
              <w:lastRenderedPageBreak/>
              <w:t>(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created_time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);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create index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dme_ecu_dtc_eboc_vehicle_type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on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dme_ecu_dtc_info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eboc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vehicle_type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);</w:t>
            </w:r>
          </w:p>
        </w:tc>
      </w:tr>
    </w:tbl>
    <w:p w14:paraId="755B1DAB" w14:textId="77777777" w:rsidR="008C31A4" w:rsidRDefault="008C31A4" w:rsidP="008C31A4">
      <w:pPr>
        <w:spacing w:before="120" w:after="120" w:line="288" w:lineRule="auto"/>
        <w:ind w:left="180" w:right="180" w:firstLine="440"/>
        <w:jc w:val="left"/>
      </w:pPr>
      <w:r>
        <w:rPr>
          <w:rFonts w:ascii="Arial" w:eastAsia="等线" w:hAnsi="Arial" w:cs="Arial"/>
          <w:sz w:val="22"/>
        </w:rPr>
        <w:lastRenderedPageBreak/>
        <w:t xml:space="preserve">MARS </w:t>
      </w:r>
      <w:r>
        <w:rPr>
          <w:rFonts w:ascii="Arial" w:eastAsia="等线" w:hAnsi="Arial" w:cs="Arial"/>
          <w:sz w:val="22"/>
        </w:rPr>
        <w:t>映射和解析表：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8C31A4" w14:paraId="3C7E6D62" w14:textId="77777777" w:rsidTr="00BC672E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8E1312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Consolas" w:eastAsia="Consolas" w:hAnsi="Consolas" w:cs="Consolas"/>
                <w:color w:val="646A73"/>
                <w:sz w:val="22"/>
              </w:rPr>
              <w:t>SQL</w:t>
            </w:r>
            <w:r>
              <w:rPr>
                <w:rFonts w:ascii="Consolas" w:eastAsia="Consolas" w:hAnsi="Consolas" w:cs="Consolas"/>
                <w:color w:val="646A73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t xml:space="preserve">create table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mars_eboc_mapping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(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id varchar(32) not null primary key,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eboc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varchar(30) null,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vdn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varchar(500) null,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active varchar(2) default '1' null,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is_deleted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varchar(1) default '0' null,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created_by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varchar(32) null,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created_time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datetime default CURRENT_TIMESTAMP null,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updated_by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varchar(32) null,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updated_time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datetime default CURRENT_TIMESTAMP null on update CURRENT_TIMESTAMP</w:t>
            </w:r>
            <w:r>
              <w:rPr>
                <w:rFonts w:ascii="Consolas" w:eastAsia="Consolas" w:hAnsi="Consolas" w:cs="Consolas"/>
                <w:sz w:val="22"/>
              </w:rPr>
              <w:br/>
              <w:t>);</w:t>
            </w:r>
            <w:r>
              <w:rPr>
                <w:rFonts w:ascii="Consolas" w:eastAsia="Consolas" w:hAnsi="Consolas" w:cs="Consolas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create table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mars_platform_mapping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(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id varchar(32) not null primary key,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vdn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varchar(500) null,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platform_code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varchar(10) null,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platform varchar(50) null,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active varchar(2) default '1' null,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is_deleted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varchar(1) default '0' null,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created_time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datetime default CURRENT_TIMESTAMP null,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updated_time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datetime default CURRENT_TIMESTAMP null on update CURRENT_TIMESTAMP</w:t>
            </w:r>
            <w:r>
              <w:rPr>
                <w:rFonts w:ascii="Consolas" w:eastAsia="Consolas" w:hAnsi="Consolas" w:cs="Consolas"/>
                <w:sz w:val="22"/>
              </w:rPr>
              <w:br/>
              <w:t>);</w:t>
            </w:r>
            <w:r>
              <w:rPr>
                <w:rFonts w:ascii="Consolas" w:eastAsia="Consolas" w:hAnsi="Consolas" w:cs="Consolas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create table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mars_ecu_mapping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(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id varchar(32) not null primary key,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ecu_name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varchar(100) null,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ecu_address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varchar(100) null,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active varchar(2) default '1' null,</w:t>
            </w:r>
            <w:r>
              <w:rPr>
                <w:rFonts w:ascii="Consolas" w:eastAsia="Consolas" w:hAnsi="Consolas" w:cs="Consolas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lastRenderedPageBreak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is_deleted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varchar(1) default '0' null,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created_time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datetime default CURRENT_TIMESTAMP null,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updated_time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datetime default CURRENT_TIMESTAMP null on update CURRENT_TIMESTAMP</w:t>
            </w:r>
            <w:r>
              <w:rPr>
                <w:rFonts w:ascii="Consolas" w:eastAsia="Consolas" w:hAnsi="Consolas" w:cs="Consolas"/>
                <w:sz w:val="22"/>
              </w:rPr>
              <w:br/>
              <w:t>);</w:t>
            </w:r>
          </w:p>
        </w:tc>
      </w:tr>
    </w:tbl>
    <w:p w14:paraId="59372C41" w14:textId="77777777" w:rsidR="008C31A4" w:rsidRDefault="008C31A4" w:rsidP="008C31A4">
      <w:pPr>
        <w:spacing w:before="120" w:after="120" w:line="288" w:lineRule="auto"/>
        <w:ind w:left="180" w:right="180" w:firstLine="440"/>
        <w:jc w:val="left"/>
      </w:pPr>
      <w:r>
        <w:rPr>
          <w:rFonts w:ascii="Arial" w:eastAsia="等线" w:hAnsi="Arial" w:cs="Arial"/>
          <w:sz w:val="22"/>
        </w:rPr>
        <w:lastRenderedPageBreak/>
        <w:t xml:space="preserve">GNDS/MARS </w:t>
      </w:r>
      <w:r>
        <w:rPr>
          <w:rFonts w:ascii="Arial" w:eastAsia="等线" w:hAnsi="Arial" w:cs="Arial"/>
          <w:sz w:val="22"/>
        </w:rPr>
        <w:t>同步表：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8C31A4" w14:paraId="6BE33445" w14:textId="77777777" w:rsidTr="00BC672E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A9A9C8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Consolas" w:eastAsia="Consolas" w:hAnsi="Consolas" w:cs="Consolas"/>
                <w:color w:val="646A73"/>
                <w:sz w:val="22"/>
              </w:rPr>
              <w:t>SQL</w:t>
            </w:r>
            <w:r>
              <w:rPr>
                <w:rFonts w:ascii="Consolas" w:eastAsia="Consolas" w:hAnsi="Consolas" w:cs="Consolas"/>
                <w:color w:val="646A73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t xml:space="preserve">create table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sync_gnds_rt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(...);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create table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sync_gnds_rt_detail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(...);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create table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sync_gnds_ft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(...);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create table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sync_gnds_ft_detail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(...);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create table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sync_gnds_document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(...);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create table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sync_gnds_document_translation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(...);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create table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sync_gnds_gc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(...);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create table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sync_gnds_gc_ecu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(...);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create table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sync_gnds_gc_harness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(...);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create table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sync_gnds_gc_image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(...);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create table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sync_gnds_phrase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(...);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create table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sync_gnds_phrase_trans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(...);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create table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sync_gnds_record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(...);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create table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sync_gnds_signal_table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(...);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create table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sync_gnds_signal_type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(...);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create table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sync_gnds_vigor_image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(...);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create table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sync_gnds_wdh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(...);</w:t>
            </w:r>
          </w:p>
        </w:tc>
      </w:tr>
    </w:tbl>
    <w:p w14:paraId="06593A60" w14:textId="77777777" w:rsidR="008C31A4" w:rsidRDefault="008C31A4" w:rsidP="008C31A4">
      <w:pPr>
        <w:spacing w:before="120" w:after="120" w:line="288" w:lineRule="auto"/>
        <w:ind w:left="180" w:right="180" w:firstLine="440"/>
        <w:jc w:val="left"/>
      </w:pPr>
      <w:r>
        <w:rPr>
          <w:rFonts w:ascii="Arial" w:eastAsia="等线" w:hAnsi="Arial" w:cs="Arial"/>
          <w:sz w:val="22"/>
        </w:rPr>
        <w:t>说明：当前仓库中的部分</w:t>
      </w:r>
      <w:r>
        <w:rPr>
          <w:rFonts w:ascii="Arial" w:eastAsia="等线" w:hAnsi="Arial" w:cs="Arial"/>
          <w:sz w:val="22"/>
        </w:rPr>
        <w:t xml:space="preserve"> DDL </w:t>
      </w:r>
      <w:r>
        <w:rPr>
          <w:rFonts w:ascii="Arial" w:eastAsia="等线" w:hAnsi="Arial" w:cs="Arial"/>
          <w:sz w:val="22"/>
        </w:rPr>
        <w:t>注释存在字符集乱码，正式建库脚本应以原始</w:t>
      </w:r>
      <w:r>
        <w:rPr>
          <w:rFonts w:ascii="Arial" w:eastAsia="等线" w:hAnsi="Arial" w:cs="Arial"/>
          <w:sz w:val="22"/>
        </w:rPr>
        <w:t xml:space="preserve"> UTF-8/GBK </w:t>
      </w:r>
      <w:r>
        <w:rPr>
          <w:rFonts w:ascii="Arial" w:eastAsia="等线" w:hAnsi="Arial" w:cs="Arial"/>
          <w:sz w:val="22"/>
        </w:rPr>
        <w:t>正确编码版本为准；字段名、索引名和表名已按代码脚本保留。</w:t>
      </w:r>
    </w:p>
    <w:p w14:paraId="2821195E" w14:textId="77777777" w:rsidR="008C31A4" w:rsidRDefault="008C31A4" w:rsidP="008C31A4">
      <w:pPr>
        <w:spacing w:before="260" w:after="120" w:line="288" w:lineRule="auto"/>
        <w:ind w:left="180" w:right="180" w:firstLine="560"/>
        <w:jc w:val="left"/>
        <w:outlineLvl w:val="3"/>
      </w:pPr>
      <w:bookmarkStart w:id="61" w:name="heading_35"/>
      <w:bookmarkStart w:id="62" w:name="_Toc232683428"/>
      <w:r>
        <w:rPr>
          <w:rFonts w:ascii="Arial" w:eastAsia="等线" w:hAnsi="Arial" w:cs="Arial"/>
          <w:b/>
          <w:sz w:val="28"/>
        </w:rPr>
        <w:t xml:space="preserve">3.5.4 </w:t>
      </w:r>
      <w:r>
        <w:rPr>
          <w:rFonts w:ascii="Arial" w:eastAsia="等线" w:hAnsi="Arial" w:cs="Arial"/>
          <w:b/>
          <w:sz w:val="28"/>
        </w:rPr>
        <w:t>关键类设计</w:t>
      </w:r>
      <w:bookmarkEnd w:id="61"/>
      <w:bookmarkEnd w:id="62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40"/>
        <w:gridCol w:w="4140"/>
      </w:tblGrid>
      <w:tr w:rsidR="008C31A4" w14:paraId="6CE8ACCD" w14:textId="77777777" w:rsidTr="005E609E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D6F03C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Arial" w:eastAsia="等线" w:hAnsi="Arial" w:cs="Arial"/>
                <w:sz w:val="22"/>
              </w:rPr>
              <w:t>类名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CAF369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Arial" w:eastAsia="等线" w:hAnsi="Arial" w:cs="Arial"/>
                <w:sz w:val="22"/>
              </w:rPr>
              <w:t>说明</w:t>
            </w:r>
          </w:p>
        </w:tc>
      </w:tr>
      <w:tr w:rsidR="008C31A4" w14:paraId="0E67DA04" w14:textId="77777777" w:rsidTr="005E609E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3A3460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Consolas" w:eastAsia="Consolas" w:hAnsi="Consolas" w:cs="Consolas"/>
                <w:sz w:val="22"/>
                <w:shd w:val="clear" w:color="auto" w:fill="EFF0F1"/>
              </w:rPr>
              <w:t>DiagnosticDataManagerApplication.java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F8231D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Arial" w:eastAsia="等线" w:hAnsi="Arial" w:cs="Arial"/>
                <w:sz w:val="22"/>
              </w:rPr>
              <w:t>启动类，启用</w:t>
            </w:r>
            <w:r>
              <w:rPr>
                <w:rFonts w:ascii="Arial" w:eastAsia="等线" w:hAnsi="Arial" w:cs="Arial"/>
                <w:sz w:val="22"/>
              </w:rPr>
              <w:t xml:space="preserve"> Dubbo</w:t>
            </w:r>
          </w:p>
        </w:tc>
      </w:tr>
      <w:tr w:rsidR="008C31A4" w14:paraId="028B90E9" w14:textId="77777777" w:rsidTr="005E609E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23940F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Consolas" w:eastAsia="Consolas" w:hAnsi="Consolas" w:cs="Consolas"/>
                <w:sz w:val="22"/>
                <w:shd w:val="clear" w:color="auto" w:fill="EFF0F1"/>
              </w:rPr>
              <w:lastRenderedPageBreak/>
              <w:t>LoginController.java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F3DDAB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Arial" w:eastAsia="等线" w:hAnsi="Arial" w:cs="Arial"/>
                <w:sz w:val="22"/>
              </w:rPr>
              <w:t>登录和用户权限接口</w:t>
            </w:r>
          </w:p>
        </w:tc>
      </w:tr>
      <w:tr w:rsidR="008C31A4" w14:paraId="30D909F6" w14:textId="77777777" w:rsidTr="005E609E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42FF6E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Consolas" w:eastAsia="Consolas" w:hAnsi="Consolas" w:cs="Consolas"/>
                <w:sz w:val="22"/>
                <w:shd w:val="clear" w:color="auto" w:fill="EFF0F1"/>
              </w:rPr>
              <w:t>ClientController.java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4DEF11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Arial" w:eastAsia="等线" w:hAnsi="Arial" w:cs="Arial"/>
                <w:sz w:val="22"/>
              </w:rPr>
              <w:t>客户端诊断查询接口</w:t>
            </w:r>
          </w:p>
        </w:tc>
      </w:tr>
      <w:tr w:rsidR="008C31A4" w14:paraId="160DB958" w14:textId="77777777" w:rsidTr="005E609E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5FF158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Consolas" w:eastAsia="Consolas" w:hAnsi="Consolas" w:cs="Consolas"/>
                <w:sz w:val="22"/>
                <w:shd w:val="clear" w:color="auto" w:fill="EFF0F1"/>
              </w:rPr>
              <w:t>IrdpClientController.java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BA81AE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IRDP </w:t>
            </w:r>
            <w:r>
              <w:rPr>
                <w:rFonts w:ascii="Arial" w:eastAsia="等线" w:hAnsi="Arial" w:cs="Arial"/>
                <w:sz w:val="22"/>
              </w:rPr>
              <w:t>车辆</w:t>
            </w:r>
            <w:r>
              <w:rPr>
                <w:rFonts w:ascii="Arial" w:eastAsia="等线" w:hAnsi="Arial" w:cs="Arial"/>
                <w:sz w:val="22"/>
              </w:rPr>
              <w:t>/</w:t>
            </w:r>
            <w:r>
              <w:rPr>
                <w:rFonts w:ascii="Arial" w:eastAsia="等线" w:hAnsi="Arial" w:cs="Arial"/>
                <w:sz w:val="22"/>
              </w:rPr>
              <w:t>车型</w:t>
            </w:r>
            <w:r>
              <w:rPr>
                <w:rFonts w:ascii="Arial" w:eastAsia="等线" w:hAnsi="Arial" w:cs="Arial"/>
                <w:sz w:val="22"/>
              </w:rPr>
              <w:t xml:space="preserve">/ECU </w:t>
            </w:r>
            <w:r>
              <w:rPr>
                <w:rFonts w:ascii="Arial" w:eastAsia="等线" w:hAnsi="Arial" w:cs="Arial"/>
                <w:sz w:val="22"/>
              </w:rPr>
              <w:t>查询接口</w:t>
            </w:r>
          </w:p>
        </w:tc>
      </w:tr>
      <w:tr w:rsidR="008C31A4" w14:paraId="4F8978A3" w14:textId="77777777" w:rsidTr="005E609E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8C233C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Consolas" w:eastAsia="Consolas" w:hAnsi="Consolas" w:cs="Consolas"/>
                <w:sz w:val="22"/>
                <w:shd w:val="clear" w:color="auto" w:fill="EFF0F1"/>
              </w:rPr>
              <w:t>DiagnosticDataController.java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308C77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Arial" w:eastAsia="等线" w:hAnsi="Arial" w:cs="Arial"/>
                <w:sz w:val="22"/>
              </w:rPr>
              <w:t>PDX/DME/</w:t>
            </w:r>
            <w:r>
              <w:rPr>
                <w:rFonts w:ascii="Arial" w:eastAsia="等线" w:hAnsi="Arial" w:cs="Arial"/>
                <w:sz w:val="22"/>
              </w:rPr>
              <w:t>诊断数据接口</w:t>
            </w:r>
          </w:p>
        </w:tc>
      </w:tr>
      <w:tr w:rsidR="008C31A4" w14:paraId="2503F113" w14:textId="77777777" w:rsidTr="005E609E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E5E306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Consolas" w:eastAsia="Consolas" w:hAnsi="Consolas" w:cs="Consolas"/>
                <w:sz w:val="22"/>
                <w:shd w:val="clear" w:color="auto" w:fill="EFF0F1"/>
              </w:rPr>
              <w:t>VehicleController.java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4346E6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Arial" w:eastAsia="等线" w:hAnsi="Arial" w:cs="Arial"/>
                <w:sz w:val="22"/>
              </w:rPr>
              <w:t>车辆信息接口</w:t>
            </w:r>
          </w:p>
        </w:tc>
      </w:tr>
      <w:tr w:rsidR="008C31A4" w14:paraId="60366AC9" w14:textId="77777777" w:rsidTr="005E609E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4421C6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Consolas" w:eastAsia="Consolas" w:hAnsi="Consolas" w:cs="Consolas"/>
                <w:sz w:val="22"/>
                <w:shd w:val="clear" w:color="auto" w:fill="EFF0F1"/>
              </w:rPr>
              <w:t>MarsParseController.java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D0616E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MARS </w:t>
            </w:r>
            <w:r>
              <w:rPr>
                <w:rFonts w:ascii="Arial" w:eastAsia="等线" w:hAnsi="Arial" w:cs="Arial"/>
                <w:sz w:val="22"/>
              </w:rPr>
              <w:t>映射维护接口</w:t>
            </w:r>
          </w:p>
        </w:tc>
      </w:tr>
      <w:tr w:rsidR="008C31A4" w14:paraId="13B5F554" w14:textId="77777777" w:rsidTr="005E609E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AB9935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Consolas" w:eastAsia="Consolas" w:hAnsi="Consolas" w:cs="Consolas"/>
                <w:sz w:val="22"/>
                <w:shd w:val="clear" w:color="auto" w:fill="EFF0F1"/>
              </w:rPr>
              <w:t>MarsDiagnosticController.java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214738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MARS </w:t>
            </w:r>
            <w:r>
              <w:rPr>
                <w:rFonts w:ascii="Arial" w:eastAsia="等线" w:hAnsi="Arial" w:cs="Arial"/>
                <w:sz w:val="22"/>
              </w:rPr>
              <w:t>诊断查询接口</w:t>
            </w:r>
          </w:p>
        </w:tc>
      </w:tr>
      <w:tr w:rsidR="008C31A4" w14:paraId="4BA61BC9" w14:textId="77777777" w:rsidTr="005E609E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916404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Consolas" w:eastAsia="Consolas" w:hAnsi="Consolas" w:cs="Consolas"/>
                <w:sz w:val="22"/>
                <w:shd w:val="clear" w:color="auto" w:fill="EFF0F1"/>
              </w:rPr>
              <w:t>ClientRmtController.java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B6D8C0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Arial" w:eastAsia="等线" w:hAnsi="Arial" w:cs="Arial"/>
                <w:sz w:val="22"/>
              </w:rPr>
              <w:t>源同步记录接口</w:t>
            </w:r>
          </w:p>
        </w:tc>
      </w:tr>
      <w:tr w:rsidR="008C31A4" w14:paraId="510034E7" w14:textId="77777777" w:rsidTr="005E609E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84C649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Consolas" w:eastAsia="Consolas" w:hAnsi="Consolas" w:cs="Consolas"/>
                <w:sz w:val="22"/>
                <w:shd w:val="clear" w:color="auto" w:fill="EFF0F1"/>
              </w:rPr>
              <w:t>GndsTicketController.java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B7B750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GNDS </w:t>
            </w:r>
            <w:r>
              <w:rPr>
                <w:rFonts w:ascii="Arial" w:eastAsia="等线" w:hAnsi="Arial" w:cs="Arial"/>
                <w:sz w:val="22"/>
              </w:rPr>
              <w:t>工单接口</w:t>
            </w:r>
          </w:p>
        </w:tc>
      </w:tr>
      <w:tr w:rsidR="008C31A4" w14:paraId="04330EA5" w14:textId="77777777" w:rsidTr="005E609E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FA6EA4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Consolas" w:eastAsia="Consolas" w:hAnsi="Consolas" w:cs="Consolas"/>
                <w:sz w:val="22"/>
                <w:shd w:val="clear" w:color="auto" w:fill="EFF0F1"/>
              </w:rPr>
              <w:t>VhmsController.java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735290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VHMS </w:t>
            </w:r>
            <w:r>
              <w:rPr>
                <w:rFonts w:ascii="Arial" w:eastAsia="等线" w:hAnsi="Arial" w:cs="Arial"/>
                <w:sz w:val="22"/>
              </w:rPr>
              <w:t>推理开放接口</w:t>
            </w:r>
          </w:p>
        </w:tc>
      </w:tr>
      <w:tr w:rsidR="008C31A4" w14:paraId="680B3C07" w14:textId="77777777" w:rsidTr="005E609E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C5897D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Consolas" w:eastAsia="Consolas" w:hAnsi="Consolas" w:cs="Consolas"/>
                <w:sz w:val="22"/>
                <w:shd w:val="clear" w:color="auto" w:fill="EFF0F1"/>
              </w:rPr>
              <w:t>OpenUserController.java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384711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proofErr w:type="spellStart"/>
            <w:r>
              <w:rPr>
                <w:rFonts w:ascii="Arial" w:eastAsia="等线" w:hAnsi="Arial" w:cs="Arial"/>
                <w:sz w:val="22"/>
              </w:rPr>
              <w:t>OpenAPI</w:t>
            </w:r>
            <w:proofErr w:type="spellEnd"/>
            <w:r>
              <w:rPr>
                <w:rFonts w:ascii="Arial" w:eastAsia="等线" w:hAnsi="Arial" w:cs="Arial"/>
                <w:sz w:val="22"/>
              </w:rPr>
              <w:t xml:space="preserve"> </w:t>
            </w:r>
            <w:r>
              <w:rPr>
                <w:rFonts w:ascii="Arial" w:eastAsia="等线" w:hAnsi="Arial" w:cs="Arial"/>
                <w:sz w:val="22"/>
              </w:rPr>
              <w:t>用户接口</w:t>
            </w:r>
          </w:p>
        </w:tc>
      </w:tr>
      <w:tr w:rsidR="008C31A4" w14:paraId="745B3243" w14:textId="77777777" w:rsidTr="005E609E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0AC544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Consolas" w:eastAsia="Consolas" w:hAnsi="Consolas" w:cs="Consolas"/>
                <w:sz w:val="22"/>
                <w:shd w:val="clear" w:color="auto" w:fill="EFF0F1"/>
              </w:rPr>
              <w:t>OneClickOtaController.java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3E8AAF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Arial" w:eastAsia="等线" w:hAnsi="Arial" w:cs="Arial"/>
                <w:sz w:val="22"/>
              </w:rPr>
              <w:t>一键</w:t>
            </w:r>
            <w:r>
              <w:rPr>
                <w:rFonts w:ascii="Arial" w:eastAsia="等线" w:hAnsi="Arial" w:cs="Arial"/>
                <w:sz w:val="22"/>
              </w:rPr>
              <w:t xml:space="preserve"> OTA </w:t>
            </w:r>
            <w:r>
              <w:rPr>
                <w:rFonts w:ascii="Arial" w:eastAsia="等线" w:hAnsi="Arial" w:cs="Arial"/>
                <w:sz w:val="22"/>
              </w:rPr>
              <w:t>接口</w:t>
            </w:r>
          </w:p>
        </w:tc>
      </w:tr>
      <w:tr w:rsidR="008C31A4" w14:paraId="5188EE27" w14:textId="77777777" w:rsidTr="005E609E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A43A9C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Consolas" w:eastAsia="Consolas" w:hAnsi="Consolas" w:cs="Consolas"/>
                <w:sz w:val="22"/>
                <w:shd w:val="clear" w:color="auto" w:fill="EFF0F1"/>
              </w:rPr>
              <w:t>VehicleSyncDubboServiceImpl.java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695FB1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Arial" w:eastAsia="等线" w:hAnsi="Arial" w:cs="Arial"/>
                <w:sz w:val="22"/>
              </w:rPr>
              <w:t>车辆同步</w:t>
            </w:r>
            <w:r>
              <w:rPr>
                <w:rFonts w:ascii="Arial" w:eastAsia="等线" w:hAnsi="Arial" w:cs="Arial"/>
                <w:sz w:val="22"/>
              </w:rPr>
              <w:t xml:space="preserve"> Dubbo Provider</w:t>
            </w:r>
          </w:p>
        </w:tc>
      </w:tr>
      <w:tr w:rsidR="008C31A4" w14:paraId="2ACBD91D" w14:textId="77777777" w:rsidTr="005E609E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253ABE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Consolas" w:eastAsia="Consolas" w:hAnsi="Consolas" w:cs="Consolas"/>
                <w:sz w:val="22"/>
                <w:shd w:val="clear" w:color="auto" w:fill="EFF0F1"/>
              </w:rPr>
              <w:t>VehicleModelDubboServiceImpl.java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4B4611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Arial" w:eastAsia="等线" w:hAnsi="Arial" w:cs="Arial"/>
                <w:sz w:val="22"/>
              </w:rPr>
              <w:t>车型</w:t>
            </w:r>
            <w:r>
              <w:rPr>
                <w:rFonts w:ascii="Arial" w:eastAsia="等线" w:hAnsi="Arial" w:cs="Arial"/>
                <w:sz w:val="22"/>
              </w:rPr>
              <w:t xml:space="preserve"> Dubbo Provider</w:t>
            </w:r>
          </w:p>
        </w:tc>
      </w:tr>
      <w:tr w:rsidR="008C31A4" w14:paraId="395CCD78" w14:textId="77777777" w:rsidTr="005E609E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54E654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Consolas" w:eastAsia="Consolas" w:hAnsi="Consolas" w:cs="Consolas"/>
                <w:sz w:val="22"/>
                <w:shd w:val="clear" w:color="auto" w:fill="EFF0F1"/>
              </w:rPr>
              <w:t>EcuMappingDubboServiceImpl.java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151894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ECU </w:t>
            </w:r>
            <w:r>
              <w:rPr>
                <w:rFonts w:ascii="Arial" w:eastAsia="等线" w:hAnsi="Arial" w:cs="Arial"/>
                <w:sz w:val="22"/>
              </w:rPr>
              <w:t>映射</w:t>
            </w:r>
            <w:r>
              <w:rPr>
                <w:rFonts w:ascii="Arial" w:eastAsia="等线" w:hAnsi="Arial" w:cs="Arial"/>
                <w:sz w:val="22"/>
              </w:rPr>
              <w:t xml:space="preserve"> Dubbo Provider</w:t>
            </w:r>
          </w:p>
        </w:tc>
      </w:tr>
      <w:tr w:rsidR="008C31A4" w14:paraId="7D950723" w14:textId="77777777" w:rsidTr="005E609E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43370E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Consolas" w:eastAsia="Consolas" w:hAnsi="Consolas" w:cs="Consolas"/>
                <w:sz w:val="22"/>
                <w:shd w:val="clear" w:color="auto" w:fill="EFF0F1"/>
              </w:rPr>
              <w:t>AsdsDiagnosticDubboServic</w:t>
            </w:r>
            <w:r>
              <w:rPr>
                <w:rFonts w:ascii="Consolas" w:eastAsia="Consolas" w:hAnsi="Consolas" w:cs="Consolas"/>
                <w:sz w:val="22"/>
                <w:shd w:val="clear" w:color="auto" w:fill="EFF0F1"/>
              </w:rPr>
              <w:lastRenderedPageBreak/>
              <w:t>eImpl.java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A3F25A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Arial" w:eastAsia="等线" w:hAnsi="Arial" w:cs="Arial"/>
                <w:sz w:val="22"/>
              </w:rPr>
              <w:lastRenderedPageBreak/>
              <w:t xml:space="preserve">ASDS </w:t>
            </w:r>
            <w:r>
              <w:rPr>
                <w:rFonts w:ascii="Arial" w:eastAsia="等线" w:hAnsi="Arial" w:cs="Arial"/>
                <w:sz w:val="22"/>
              </w:rPr>
              <w:t>诊断</w:t>
            </w:r>
            <w:r>
              <w:rPr>
                <w:rFonts w:ascii="Arial" w:eastAsia="等线" w:hAnsi="Arial" w:cs="Arial"/>
                <w:sz w:val="22"/>
              </w:rPr>
              <w:t xml:space="preserve"> Dubbo Provider</w:t>
            </w:r>
          </w:p>
        </w:tc>
      </w:tr>
      <w:tr w:rsidR="008C31A4" w14:paraId="23158AF5" w14:textId="77777777" w:rsidTr="005E609E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3FBC81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Consolas" w:eastAsia="Consolas" w:hAnsi="Consolas" w:cs="Consolas"/>
                <w:sz w:val="22"/>
                <w:shd w:val="clear" w:color="auto" w:fill="EFF0F1"/>
              </w:rPr>
              <w:t>ZddcSyncServiceImpl.java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2F8530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Arial" w:eastAsia="等线" w:hAnsi="Arial" w:cs="Arial"/>
                <w:sz w:val="22"/>
              </w:rPr>
              <w:t>ZDDC/</w:t>
            </w:r>
            <w:r>
              <w:rPr>
                <w:rFonts w:ascii="Arial" w:eastAsia="等线" w:hAnsi="Arial" w:cs="Arial"/>
                <w:sz w:val="22"/>
              </w:rPr>
              <w:t>源文件同步核心服务</w:t>
            </w:r>
          </w:p>
        </w:tc>
      </w:tr>
      <w:tr w:rsidR="008C31A4" w14:paraId="7B788317" w14:textId="77777777" w:rsidTr="005E609E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80B10C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Consolas" w:eastAsia="Consolas" w:hAnsi="Consolas" w:cs="Consolas"/>
                <w:sz w:val="22"/>
                <w:shd w:val="clear" w:color="auto" w:fill="EFF0F1"/>
              </w:rPr>
              <w:t>PdxServiceImpl.java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14DD3F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PDX </w:t>
            </w:r>
            <w:proofErr w:type="gramStart"/>
            <w:r>
              <w:rPr>
                <w:rFonts w:ascii="Arial" w:eastAsia="等线" w:hAnsi="Arial" w:cs="Arial"/>
                <w:sz w:val="22"/>
              </w:rPr>
              <w:t>主数据</w:t>
            </w:r>
            <w:proofErr w:type="gramEnd"/>
            <w:r>
              <w:rPr>
                <w:rFonts w:ascii="Arial" w:eastAsia="等线" w:hAnsi="Arial" w:cs="Arial"/>
                <w:sz w:val="22"/>
              </w:rPr>
              <w:t>服务</w:t>
            </w:r>
          </w:p>
        </w:tc>
      </w:tr>
      <w:tr w:rsidR="008C31A4" w14:paraId="1111E139" w14:textId="77777777" w:rsidTr="005E609E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49F4F4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Consolas" w:eastAsia="Consolas" w:hAnsi="Consolas" w:cs="Consolas"/>
                <w:sz w:val="22"/>
                <w:shd w:val="clear" w:color="auto" w:fill="EFF0F1"/>
              </w:rPr>
              <w:t>OdxDidServiceImpl.java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470831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DID </w:t>
            </w:r>
            <w:r>
              <w:rPr>
                <w:rFonts w:ascii="Arial" w:eastAsia="等线" w:hAnsi="Arial" w:cs="Arial"/>
                <w:sz w:val="22"/>
              </w:rPr>
              <w:t>数据服务</w:t>
            </w:r>
          </w:p>
        </w:tc>
      </w:tr>
      <w:tr w:rsidR="008C31A4" w14:paraId="6E43F31E" w14:textId="77777777" w:rsidTr="005E609E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F9FBA1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Consolas" w:eastAsia="Consolas" w:hAnsi="Consolas" w:cs="Consolas"/>
                <w:sz w:val="22"/>
                <w:shd w:val="clear" w:color="auto" w:fill="EFF0F1"/>
              </w:rPr>
              <w:t>OdxDtcServiceImpl.java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374AF9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DTC </w:t>
            </w:r>
            <w:r>
              <w:rPr>
                <w:rFonts w:ascii="Arial" w:eastAsia="等线" w:hAnsi="Arial" w:cs="Arial"/>
                <w:sz w:val="22"/>
              </w:rPr>
              <w:t>数据服务</w:t>
            </w:r>
          </w:p>
        </w:tc>
      </w:tr>
      <w:tr w:rsidR="008C31A4" w14:paraId="059D54B3" w14:textId="77777777" w:rsidTr="005E609E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D2BCBC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Consolas" w:eastAsia="Consolas" w:hAnsi="Consolas" w:cs="Consolas"/>
                <w:sz w:val="22"/>
                <w:shd w:val="clear" w:color="auto" w:fill="EFF0F1"/>
              </w:rPr>
              <w:t>OdxEcuServiceImpl.java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9F5570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ECU </w:t>
            </w:r>
            <w:r>
              <w:rPr>
                <w:rFonts w:ascii="Arial" w:eastAsia="等线" w:hAnsi="Arial" w:cs="Arial"/>
                <w:sz w:val="22"/>
              </w:rPr>
              <w:t>诊断数据服务</w:t>
            </w:r>
          </w:p>
        </w:tc>
      </w:tr>
      <w:tr w:rsidR="008C31A4" w14:paraId="2FF77682" w14:textId="77777777" w:rsidTr="005E609E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C7148A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Consolas" w:eastAsia="Consolas" w:hAnsi="Consolas" w:cs="Consolas"/>
                <w:sz w:val="22"/>
                <w:shd w:val="clear" w:color="auto" w:fill="EFF0F1"/>
              </w:rPr>
              <w:t>DmeEcuDtcInfoServiceImpl.java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6BF735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DME ECU DTC </w:t>
            </w:r>
            <w:r>
              <w:rPr>
                <w:rFonts w:ascii="Arial" w:eastAsia="等线" w:hAnsi="Arial" w:cs="Arial"/>
                <w:sz w:val="22"/>
              </w:rPr>
              <w:t>服务</w:t>
            </w:r>
          </w:p>
        </w:tc>
      </w:tr>
      <w:tr w:rsidR="008C31A4" w14:paraId="1E8C6FE5" w14:textId="77777777" w:rsidTr="005E609E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8A334A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Consolas" w:eastAsia="Consolas" w:hAnsi="Consolas" w:cs="Consolas"/>
                <w:sz w:val="22"/>
                <w:shd w:val="clear" w:color="auto" w:fill="EFF0F1"/>
              </w:rPr>
              <w:t>MarsDiagnosticServiceImpl.java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DE8476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MARS </w:t>
            </w:r>
            <w:r>
              <w:rPr>
                <w:rFonts w:ascii="Arial" w:eastAsia="等线" w:hAnsi="Arial" w:cs="Arial"/>
                <w:sz w:val="22"/>
              </w:rPr>
              <w:t>诊断查询服务</w:t>
            </w:r>
          </w:p>
        </w:tc>
      </w:tr>
      <w:tr w:rsidR="008C31A4" w14:paraId="418E8076" w14:textId="77777777" w:rsidTr="005E609E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AD738B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Consolas" w:eastAsia="Consolas" w:hAnsi="Consolas" w:cs="Consolas"/>
                <w:sz w:val="22"/>
                <w:shd w:val="clear" w:color="auto" w:fill="EFF0F1"/>
              </w:rPr>
              <w:t>GndsRtServiceImpl.java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365CAE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GNDS </w:t>
            </w:r>
            <w:r>
              <w:rPr>
                <w:rFonts w:ascii="Arial" w:eastAsia="等线" w:hAnsi="Arial" w:cs="Arial"/>
                <w:sz w:val="22"/>
              </w:rPr>
              <w:t>继电器表转换</w:t>
            </w:r>
          </w:p>
        </w:tc>
      </w:tr>
      <w:tr w:rsidR="008C31A4" w14:paraId="0A515567" w14:textId="77777777" w:rsidTr="005E609E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E31572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Consolas" w:eastAsia="Consolas" w:hAnsi="Consolas" w:cs="Consolas"/>
                <w:sz w:val="22"/>
                <w:shd w:val="clear" w:color="auto" w:fill="EFF0F1"/>
              </w:rPr>
              <w:t>GndsFtServiceImpl.java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BA8371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GNDS </w:t>
            </w:r>
            <w:r>
              <w:rPr>
                <w:rFonts w:ascii="Arial" w:eastAsia="等线" w:hAnsi="Arial" w:cs="Arial"/>
                <w:sz w:val="22"/>
              </w:rPr>
              <w:t>保险丝表转换</w:t>
            </w:r>
          </w:p>
        </w:tc>
      </w:tr>
      <w:tr w:rsidR="008C31A4" w14:paraId="07DE5EBF" w14:textId="77777777" w:rsidTr="005E609E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46119A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Consolas" w:eastAsia="Consolas" w:hAnsi="Consolas" w:cs="Consolas"/>
                <w:sz w:val="22"/>
                <w:shd w:val="clear" w:color="auto" w:fill="EFF0F1"/>
              </w:rPr>
              <w:t>GndsGcServiceImpl.java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1E4233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GNDS GC </w:t>
            </w:r>
            <w:r>
              <w:rPr>
                <w:rFonts w:ascii="Arial" w:eastAsia="等线" w:hAnsi="Arial" w:cs="Arial"/>
                <w:sz w:val="22"/>
              </w:rPr>
              <w:t>数据转换</w:t>
            </w:r>
          </w:p>
        </w:tc>
      </w:tr>
      <w:tr w:rsidR="008C31A4" w14:paraId="0115E02B" w14:textId="77777777" w:rsidTr="005E609E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E56C0C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Consolas" w:eastAsia="Consolas" w:hAnsi="Consolas" w:cs="Consolas"/>
                <w:sz w:val="22"/>
                <w:shd w:val="clear" w:color="auto" w:fill="EFF0F1"/>
              </w:rPr>
              <w:t>VhmsInitializeServiceImpl.java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6EFE13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VHMS </w:t>
            </w:r>
            <w:r>
              <w:rPr>
                <w:rFonts w:ascii="Arial" w:eastAsia="等线" w:hAnsi="Arial" w:cs="Arial"/>
                <w:sz w:val="22"/>
              </w:rPr>
              <w:t>初始化</w:t>
            </w:r>
          </w:p>
        </w:tc>
      </w:tr>
      <w:tr w:rsidR="008C31A4" w14:paraId="38C2D045" w14:textId="77777777" w:rsidTr="005E609E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458D1D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Consolas" w:eastAsia="Consolas" w:hAnsi="Consolas" w:cs="Consolas"/>
                <w:sz w:val="22"/>
                <w:shd w:val="clear" w:color="auto" w:fill="EFF0F1"/>
              </w:rPr>
              <w:t>VhmsOperationServiceImpl.java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4373EA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VHMS </w:t>
            </w:r>
            <w:r>
              <w:rPr>
                <w:rFonts w:ascii="Arial" w:eastAsia="等线" w:hAnsi="Arial" w:cs="Arial"/>
                <w:sz w:val="22"/>
              </w:rPr>
              <w:t>推理操作</w:t>
            </w:r>
          </w:p>
        </w:tc>
      </w:tr>
      <w:tr w:rsidR="008C31A4" w14:paraId="09CE6F2A" w14:textId="77777777" w:rsidTr="005E609E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BCAF00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Consolas" w:eastAsia="Consolas" w:hAnsi="Consolas" w:cs="Consolas"/>
                <w:sz w:val="22"/>
                <w:shd w:val="clear" w:color="auto" w:fill="EFF0F1"/>
              </w:rPr>
              <w:t>VhmsAuthServiceImpl.java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9254DC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VHMS </w:t>
            </w:r>
            <w:r>
              <w:rPr>
                <w:rFonts w:ascii="Arial" w:eastAsia="等线" w:hAnsi="Arial" w:cs="Arial"/>
                <w:sz w:val="22"/>
              </w:rPr>
              <w:t>鉴权</w:t>
            </w:r>
          </w:p>
        </w:tc>
      </w:tr>
      <w:tr w:rsidR="008C31A4" w14:paraId="488948ED" w14:textId="77777777" w:rsidTr="005E609E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8B5FD2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Consolas" w:eastAsia="Consolas" w:hAnsi="Consolas" w:cs="Consolas"/>
                <w:sz w:val="22"/>
                <w:shd w:val="clear" w:color="auto" w:fill="EFF0F1"/>
              </w:rPr>
              <w:t>OssRmtServiceImpl.java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E7D2A8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Arial" w:eastAsia="等线" w:hAnsi="Arial" w:cs="Arial"/>
                <w:sz w:val="22"/>
              </w:rPr>
              <w:t>诊断</w:t>
            </w:r>
            <w:proofErr w:type="gramStart"/>
            <w:r>
              <w:rPr>
                <w:rFonts w:ascii="Arial" w:eastAsia="等线" w:hAnsi="Arial" w:cs="Arial"/>
                <w:sz w:val="22"/>
              </w:rPr>
              <w:t>域对象</w:t>
            </w:r>
            <w:proofErr w:type="gramEnd"/>
            <w:r>
              <w:rPr>
                <w:rFonts w:ascii="Arial" w:eastAsia="等线" w:hAnsi="Arial" w:cs="Arial"/>
                <w:sz w:val="22"/>
              </w:rPr>
              <w:t>存储适配</w:t>
            </w:r>
          </w:p>
        </w:tc>
      </w:tr>
    </w:tbl>
    <w:p w14:paraId="55BF9A64" w14:textId="77777777" w:rsidR="008C31A4" w:rsidRDefault="008C31A4" w:rsidP="008C31A4">
      <w:pPr>
        <w:spacing w:before="300" w:after="120" w:line="288" w:lineRule="auto"/>
        <w:ind w:left="180" w:right="180" w:firstLine="600"/>
        <w:jc w:val="left"/>
        <w:outlineLvl w:val="2"/>
      </w:pPr>
      <w:bookmarkStart w:id="63" w:name="heading_36"/>
      <w:bookmarkStart w:id="64" w:name="_Toc232683429"/>
      <w:r>
        <w:rPr>
          <w:rFonts w:ascii="Arial" w:eastAsia="等线" w:hAnsi="Arial" w:cs="Arial"/>
          <w:b/>
          <w:sz w:val="30"/>
        </w:rPr>
        <w:t xml:space="preserve">3.6 </w:t>
      </w:r>
      <w:r>
        <w:rPr>
          <w:rFonts w:ascii="Arial" w:eastAsia="等线" w:hAnsi="Arial" w:cs="Arial"/>
          <w:b/>
          <w:sz w:val="30"/>
        </w:rPr>
        <w:t>公共组件功能设计</w:t>
      </w:r>
      <w:bookmarkEnd w:id="63"/>
      <w:bookmarkEnd w:id="64"/>
    </w:p>
    <w:p w14:paraId="3292D68E" w14:textId="77777777" w:rsidR="008C31A4" w:rsidRDefault="008C31A4" w:rsidP="008C31A4">
      <w:pPr>
        <w:spacing w:before="260" w:after="120" w:line="288" w:lineRule="auto"/>
        <w:ind w:left="180" w:right="180" w:firstLine="560"/>
        <w:jc w:val="left"/>
        <w:outlineLvl w:val="3"/>
      </w:pPr>
      <w:bookmarkStart w:id="65" w:name="heading_37"/>
      <w:bookmarkStart w:id="66" w:name="_Toc232683430"/>
      <w:r>
        <w:rPr>
          <w:rFonts w:ascii="Arial" w:eastAsia="等线" w:hAnsi="Arial" w:cs="Arial"/>
          <w:b/>
          <w:sz w:val="28"/>
        </w:rPr>
        <w:t xml:space="preserve">3.6.1 </w:t>
      </w:r>
      <w:r>
        <w:rPr>
          <w:rFonts w:ascii="Arial" w:eastAsia="等线" w:hAnsi="Arial" w:cs="Arial"/>
          <w:b/>
          <w:sz w:val="28"/>
        </w:rPr>
        <w:t>总体结构</w:t>
      </w:r>
      <w:bookmarkEnd w:id="65"/>
      <w:bookmarkEnd w:id="66"/>
    </w:p>
    <w:p w14:paraId="463DD276" w14:textId="77777777" w:rsidR="008C31A4" w:rsidRDefault="008C31A4" w:rsidP="008C31A4">
      <w:pPr>
        <w:spacing w:before="120" w:after="120" w:line="288" w:lineRule="auto"/>
        <w:ind w:left="180" w:right="180" w:firstLine="440"/>
        <w:jc w:val="left"/>
      </w:pPr>
      <w:proofErr w:type="spellStart"/>
      <w:r>
        <w:rPr>
          <w:rFonts w:ascii="Consolas" w:eastAsia="Consolas" w:hAnsi="Consolas" w:cs="Consolas"/>
          <w:sz w:val="22"/>
          <w:shd w:val="clear" w:color="auto" w:fill="EFF0F1"/>
        </w:rPr>
        <w:lastRenderedPageBreak/>
        <w:t>dmp</w:t>
      </w:r>
      <w:proofErr w:type="spellEnd"/>
      <w:r>
        <w:rPr>
          <w:rFonts w:ascii="Consolas" w:eastAsia="Consolas" w:hAnsi="Consolas" w:cs="Consolas"/>
          <w:sz w:val="22"/>
          <w:shd w:val="clear" w:color="auto" w:fill="EFF0F1"/>
        </w:rPr>
        <w:t>-common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是所有业务服务的基础依赖，提供</w:t>
      </w:r>
      <w:r>
        <w:rPr>
          <w:rFonts w:ascii="Arial" w:eastAsia="等线" w:hAnsi="Arial" w:cs="Arial"/>
          <w:sz w:val="22"/>
        </w:rPr>
        <w:t xml:space="preserve"> BOM</w:t>
      </w:r>
      <w:r>
        <w:rPr>
          <w:rFonts w:ascii="Arial" w:eastAsia="等线" w:hAnsi="Arial" w:cs="Arial"/>
          <w:sz w:val="22"/>
        </w:rPr>
        <w:t>、公共</w:t>
      </w:r>
      <w:r>
        <w:rPr>
          <w:rFonts w:ascii="Arial" w:eastAsia="等线" w:hAnsi="Arial" w:cs="Arial"/>
          <w:sz w:val="22"/>
        </w:rPr>
        <w:t xml:space="preserve"> DTO</w:t>
      </w:r>
      <w:r>
        <w:rPr>
          <w:rFonts w:ascii="Arial" w:eastAsia="等线" w:hAnsi="Arial" w:cs="Arial"/>
          <w:sz w:val="22"/>
        </w:rPr>
        <w:t>、核心工具、安全、数据库、</w:t>
      </w:r>
      <w:r>
        <w:rPr>
          <w:rFonts w:ascii="Arial" w:eastAsia="等线" w:hAnsi="Arial" w:cs="Arial"/>
          <w:sz w:val="22"/>
        </w:rPr>
        <w:t>Kafka</w:t>
      </w:r>
      <w:r>
        <w:rPr>
          <w:rFonts w:ascii="Arial" w:eastAsia="等线" w:hAnsi="Arial" w:cs="Arial"/>
          <w:sz w:val="22"/>
        </w:rPr>
        <w:t>、日志、</w:t>
      </w:r>
      <w:r>
        <w:rPr>
          <w:rFonts w:ascii="Arial" w:eastAsia="等线" w:hAnsi="Arial" w:cs="Arial"/>
          <w:sz w:val="22"/>
        </w:rPr>
        <w:t>OSS</w:t>
      </w:r>
      <w:r>
        <w:rPr>
          <w:rFonts w:ascii="Arial" w:eastAsia="等线" w:hAnsi="Arial" w:cs="Arial"/>
          <w:sz w:val="22"/>
        </w:rPr>
        <w:t>、</w:t>
      </w:r>
      <w:r>
        <w:rPr>
          <w:rFonts w:ascii="Arial" w:eastAsia="等线" w:hAnsi="Arial" w:cs="Arial"/>
          <w:sz w:val="22"/>
        </w:rPr>
        <w:t>Swagger</w:t>
      </w:r>
      <w:r>
        <w:rPr>
          <w:rFonts w:ascii="Arial" w:eastAsia="等线" w:hAnsi="Arial" w:cs="Arial"/>
          <w:sz w:val="22"/>
        </w:rPr>
        <w:t>、</w:t>
      </w:r>
      <w:r>
        <w:rPr>
          <w:rFonts w:ascii="Arial" w:eastAsia="等线" w:hAnsi="Arial" w:cs="Arial"/>
          <w:sz w:val="22"/>
        </w:rPr>
        <w:t xml:space="preserve">Web CRUD </w:t>
      </w:r>
      <w:r>
        <w:rPr>
          <w:rFonts w:ascii="Arial" w:eastAsia="等线" w:hAnsi="Arial" w:cs="Arial"/>
          <w:sz w:val="22"/>
        </w:rPr>
        <w:t>抽象等能力。</w:t>
      </w:r>
    </w:p>
    <w:p w14:paraId="4CBFE0A4" w14:textId="77777777" w:rsidR="008C31A4" w:rsidRDefault="008C31A4" w:rsidP="008C31A4">
      <w:pPr>
        <w:spacing w:before="260" w:after="120" w:line="288" w:lineRule="auto"/>
        <w:ind w:left="180" w:right="180" w:firstLine="560"/>
        <w:jc w:val="left"/>
        <w:outlineLvl w:val="3"/>
      </w:pPr>
      <w:bookmarkStart w:id="67" w:name="heading_38"/>
      <w:bookmarkStart w:id="68" w:name="_Toc232683431"/>
      <w:r>
        <w:rPr>
          <w:rFonts w:ascii="Arial" w:eastAsia="等线" w:hAnsi="Arial" w:cs="Arial"/>
          <w:b/>
          <w:sz w:val="28"/>
        </w:rPr>
        <w:t xml:space="preserve">3.6.2 </w:t>
      </w:r>
      <w:r>
        <w:rPr>
          <w:rFonts w:ascii="Arial" w:eastAsia="等线" w:hAnsi="Arial" w:cs="Arial"/>
          <w:b/>
          <w:sz w:val="28"/>
        </w:rPr>
        <w:t>模块及功能划分点</w:t>
      </w:r>
      <w:bookmarkEnd w:id="67"/>
      <w:bookmarkEnd w:id="68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40"/>
        <w:gridCol w:w="4140"/>
      </w:tblGrid>
      <w:tr w:rsidR="008C31A4" w14:paraId="3F2B06ED" w14:textId="77777777" w:rsidTr="00B05EB7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19E35E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Arial" w:eastAsia="等线" w:hAnsi="Arial" w:cs="Arial"/>
                <w:sz w:val="22"/>
              </w:rPr>
              <w:t>模块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348DA7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Arial" w:eastAsia="等线" w:hAnsi="Arial" w:cs="Arial"/>
                <w:sz w:val="22"/>
              </w:rPr>
              <w:t>说明</w:t>
            </w:r>
          </w:p>
        </w:tc>
      </w:tr>
      <w:tr w:rsidR="008C31A4" w14:paraId="2A2A98EE" w14:textId="77777777" w:rsidTr="00B05EB7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B581F8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proofErr w:type="spellStart"/>
            <w:r>
              <w:rPr>
                <w:rFonts w:ascii="Consolas" w:eastAsia="Consolas" w:hAnsi="Consolas" w:cs="Consolas"/>
                <w:sz w:val="22"/>
                <w:shd w:val="clear" w:color="auto" w:fill="EFF0F1"/>
              </w:rPr>
              <w:t>dmp</w:t>
            </w:r>
            <w:proofErr w:type="spellEnd"/>
            <w:r>
              <w:rPr>
                <w:rFonts w:ascii="Consolas" w:eastAsia="Consolas" w:hAnsi="Consolas" w:cs="Consolas"/>
                <w:sz w:val="22"/>
                <w:shd w:val="clear" w:color="auto" w:fill="EFF0F1"/>
              </w:rPr>
              <w:t>-framework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47F90E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Arial" w:eastAsia="等线" w:hAnsi="Arial" w:cs="Arial"/>
                <w:sz w:val="22"/>
              </w:rPr>
              <w:t>父</w:t>
            </w:r>
            <w:r>
              <w:rPr>
                <w:rFonts w:ascii="Arial" w:eastAsia="等线" w:hAnsi="Arial" w:cs="Arial"/>
                <w:sz w:val="22"/>
              </w:rPr>
              <w:t xml:space="preserve"> POM/BOM</w:t>
            </w:r>
            <w:r>
              <w:rPr>
                <w:rFonts w:ascii="Arial" w:eastAsia="等线" w:hAnsi="Arial" w:cs="Arial"/>
                <w:sz w:val="22"/>
              </w:rPr>
              <w:t>，统一版本、依赖管理和插件配置</w:t>
            </w:r>
          </w:p>
        </w:tc>
      </w:tr>
      <w:tr w:rsidR="008C31A4" w14:paraId="69C4B9BA" w14:textId="77777777" w:rsidTr="00B05EB7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39AC44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proofErr w:type="gramStart"/>
            <w:r>
              <w:rPr>
                <w:rFonts w:ascii="Consolas" w:eastAsia="Consolas" w:hAnsi="Consolas" w:cs="Consolas"/>
                <w:sz w:val="22"/>
                <w:shd w:val="clear" w:color="auto" w:fill="EFF0F1"/>
              </w:rPr>
              <w:t>common-core</w:t>
            </w:r>
            <w:proofErr w:type="gramEnd"/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928353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Arial" w:eastAsia="等线" w:hAnsi="Arial" w:cs="Arial"/>
                <w:sz w:val="22"/>
              </w:rPr>
              <w:t>通用工具、</w:t>
            </w:r>
            <w:r>
              <w:rPr>
                <w:rFonts w:ascii="Arial" w:eastAsia="等线" w:hAnsi="Arial" w:cs="Arial"/>
                <w:sz w:val="22"/>
              </w:rPr>
              <w:t>HTTP</w:t>
            </w:r>
            <w:r>
              <w:rPr>
                <w:rFonts w:ascii="Arial" w:eastAsia="等线" w:hAnsi="Arial" w:cs="Arial"/>
                <w:sz w:val="22"/>
              </w:rPr>
              <w:t>、签名、加密、</w:t>
            </w:r>
            <w:r>
              <w:rPr>
                <w:rFonts w:ascii="Arial" w:eastAsia="等线" w:hAnsi="Arial" w:cs="Arial"/>
                <w:sz w:val="22"/>
              </w:rPr>
              <w:t>ID</w:t>
            </w:r>
            <w:r>
              <w:rPr>
                <w:rFonts w:ascii="Arial" w:eastAsia="等线" w:hAnsi="Arial" w:cs="Arial"/>
                <w:sz w:val="22"/>
              </w:rPr>
              <w:t>、缓存、线程池、重试、</w:t>
            </w:r>
            <w:r>
              <w:rPr>
                <w:rFonts w:ascii="Arial" w:eastAsia="等线" w:hAnsi="Arial" w:cs="Arial"/>
                <w:sz w:val="22"/>
              </w:rPr>
              <w:t>XML/JSON</w:t>
            </w:r>
          </w:p>
        </w:tc>
      </w:tr>
      <w:tr w:rsidR="008C31A4" w14:paraId="4FF1E650" w14:textId="77777777" w:rsidTr="00B05EB7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1605B6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Consolas" w:eastAsia="Consolas" w:hAnsi="Consolas" w:cs="Consolas"/>
                <w:sz w:val="22"/>
                <w:shd w:val="clear" w:color="auto" w:fill="EFF0F1"/>
              </w:rPr>
              <w:t>common-</w:t>
            </w:r>
            <w:proofErr w:type="spellStart"/>
            <w:r>
              <w:rPr>
                <w:rFonts w:ascii="Consolas" w:eastAsia="Consolas" w:hAnsi="Consolas" w:cs="Consolas"/>
                <w:sz w:val="22"/>
                <w:shd w:val="clear" w:color="auto" w:fill="EFF0F1"/>
              </w:rPr>
              <w:t>dto</w:t>
            </w:r>
            <w:proofErr w:type="spellEnd"/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E5FB98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Arial" w:eastAsia="等线" w:hAnsi="Arial" w:cs="Arial"/>
                <w:sz w:val="22"/>
              </w:rPr>
              <w:t>公共常量、返回码、服务名、安全常量、品牌</w:t>
            </w:r>
            <w:r>
              <w:rPr>
                <w:rFonts w:ascii="Arial" w:eastAsia="等线" w:hAnsi="Arial" w:cs="Arial"/>
                <w:sz w:val="22"/>
              </w:rPr>
              <w:t>/</w:t>
            </w:r>
            <w:r>
              <w:rPr>
                <w:rFonts w:ascii="Arial" w:eastAsia="等线" w:hAnsi="Arial" w:cs="Arial"/>
                <w:sz w:val="22"/>
              </w:rPr>
              <w:t>语言</w:t>
            </w:r>
            <w:r>
              <w:rPr>
                <w:rFonts w:ascii="Arial" w:eastAsia="等线" w:hAnsi="Arial" w:cs="Arial"/>
                <w:sz w:val="22"/>
              </w:rPr>
              <w:t>/</w:t>
            </w:r>
            <w:r>
              <w:rPr>
                <w:rFonts w:ascii="Arial" w:eastAsia="等线" w:hAnsi="Arial" w:cs="Arial"/>
                <w:sz w:val="22"/>
              </w:rPr>
              <w:t>缓存常量</w:t>
            </w:r>
          </w:p>
        </w:tc>
      </w:tr>
      <w:tr w:rsidR="008C31A4" w14:paraId="5458101D" w14:textId="77777777" w:rsidTr="00B05EB7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1D5AB7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proofErr w:type="gramStart"/>
            <w:r>
              <w:rPr>
                <w:rFonts w:ascii="Consolas" w:eastAsia="Consolas" w:hAnsi="Consolas" w:cs="Consolas"/>
                <w:sz w:val="22"/>
                <w:shd w:val="clear" w:color="auto" w:fill="EFF0F1"/>
              </w:rPr>
              <w:t>common-security</w:t>
            </w:r>
            <w:proofErr w:type="gramEnd"/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2DD52E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Arial" w:eastAsia="等线" w:hAnsi="Arial" w:cs="Arial"/>
                <w:sz w:val="22"/>
              </w:rPr>
              <w:t>OAuth2 Resource Server</w:t>
            </w:r>
            <w:r>
              <w:rPr>
                <w:rFonts w:ascii="Arial" w:eastAsia="等线" w:hAnsi="Arial" w:cs="Arial"/>
                <w:sz w:val="22"/>
              </w:rPr>
              <w:t>、权限校验、</w:t>
            </w:r>
            <w:r>
              <w:rPr>
                <w:rFonts w:ascii="Arial" w:eastAsia="等线" w:hAnsi="Arial" w:cs="Arial"/>
                <w:sz w:val="22"/>
              </w:rPr>
              <w:t xml:space="preserve">Token </w:t>
            </w:r>
            <w:r>
              <w:rPr>
                <w:rFonts w:ascii="Arial" w:eastAsia="等线" w:hAnsi="Arial" w:cs="Arial"/>
                <w:sz w:val="22"/>
              </w:rPr>
              <w:t>解析、用户缓存、访问拒绝处理</w:t>
            </w:r>
          </w:p>
        </w:tc>
      </w:tr>
      <w:tr w:rsidR="008C31A4" w14:paraId="4A5A7795" w14:textId="77777777" w:rsidTr="00B05EB7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6F1089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proofErr w:type="gramStart"/>
            <w:r>
              <w:rPr>
                <w:rFonts w:ascii="Consolas" w:eastAsia="Consolas" w:hAnsi="Consolas" w:cs="Consolas"/>
                <w:sz w:val="22"/>
                <w:shd w:val="clear" w:color="auto" w:fill="EFF0F1"/>
              </w:rPr>
              <w:t>common-database</w:t>
            </w:r>
            <w:proofErr w:type="gramEnd"/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DA361B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proofErr w:type="spellStart"/>
            <w:r>
              <w:rPr>
                <w:rFonts w:ascii="Arial" w:eastAsia="等线" w:hAnsi="Arial" w:cs="Arial"/>
                <w:sz w:val="22"/>
              </w:rPr>
              <w:t>MyBatis</w:t>
            </w:r>
            <w:proofErr w:type="spellEnd"/>
            <w:r>
              <w:rPr>
                <w:rFonts w:ascii="Arial" w:eastAsia="等线" w:hAnsi="Arial" w:cs="Arial"/>
                <w:sz w:val="22"/>
              </w:rPr>
              <w:t>-Plus</w:t>
            </w:r>
            <w:r>
              <w:rPr>
                <w:rFonts w:ascii="Arial" w:eastAsia="等线" w:hAnsi="Arial" w:cs="Arial"/>
                <w:sz w:val="22"/>
              </w:rPr>
              <w:t>、数据权限、动态数据源、基础持久化能力</w:t>
            </w:r>
          </w:p>
        </w:tc>
      </w:tr>
      <w:tr w:rsidR="008C31A4" w14:paraId="379F0D33" w14:textId="77777777" w:rsidTr="00B05EB7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AA7DCD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Consolas" w:eastAsia="Consolas" w:hAnsi="Consolas" w:cs="Consolas"/>
                <w:sz w:val="22"/>
                <w:shd w:val="clear" w:color="auto" w:fill="EFF0F1"/>
              </w:rPr>
              <w:t>common-</w:t>
            </w:r>
            <w:proofErr w:type="spellStart"/>
            <w:r>
              <w:rPr>
                <w:rFonts w:ascii="Consolas" w:eastAsia="Consolas" w:hAnsi="Consolas" w:cs="Consolas"/>
                <w:sz w:val="22"/>
                <w:shd w:val="clear" w:color="auto" w:fill="EFF0F1"/>
              </w:rPr>
              <w:t>kafka</w:t>
            </w:r>
            <w:proofErr w:type="spellEnd"/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A8DFD1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Kafka Producer/Consumer </w:t>
            </w:r>
            <w:r>
              <w:rPr>
                <w:rFonts w:ascii="Arial" w:eastAsia="等线" w:hAnsi="Arial" w:cs="Arial"/>
                <w:sz w:val="22"/>
              </w:rPr>
              <w:t>管理、</w:t>
            </w:r>
            <w:r>
              <w:rPr>
                <w:rFonts w:ascii="Arial" w:eastAsia="等线" w:hAnsi="Arial" w:cs="Arial"/>
                <w:sz w:val="22"/>
              </w:rPr>
              <w:t xml:space="preserve">Endpoint </w:t>
            </w:r>
            <w:r>
              <w:rPr>
                <w:rFonts w:ascii="Arial" w:eastAsia="等线" w:hAnsi="Arial" w:cs="Arial"/>
                <w:sz w:val="22"/>
              </w:rPr>
              <w:t>启停</w:t>
            </w:r>
          </w:p>
        </w:tc>
      </w:tr>
      <w:tr w:rsidR="008C31A4" w14:paraId="3ED1EAAA" w14:textId="77777777" w:rsidTr="00B05EB7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CA20D0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proofErr w:type="gramStart"/>
            <w:r>
              <w:rPr>
                <w:rFonts w:ascii="Consolas" w:eastAsia="Consolas" w:hAnsi="Consolas" w:cs="Consolas"/>
                <w:sz w:val="22"/>
                <w:shd w:val="clear" w:color="auto" w:fill="EFF0F1"/>
              </w:rPr>
              <w:t>common-log</w:t>
            </w:r>
            <w:proofErr w:type="gramEnd"/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59A9BF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Arial" w:eastAsia="等线" w:hAnsi="Arial" w:cs="Arial"/>
                <w:sz w:val="22"/>
              </w:rPr>
              <w:t>日志</w:t>
            </w:r>
            <w:r>
              <w:rPr>
                <w:rFonts w:ascii="Arial" w:eastAsia="等线" w:hAnsi="Arial" w:cs="Arial"/>
                <w:sz w:val="22"/>
              </w:rPr>
              <w:t xml:space="preserve"> AOP</w:t>
            </w:r>
            <w:r>
              <w:rPr>
                <w:rFonts w:ascii="Arial" w:eastAsia="等线" w:hAnsi="Arial" w:cs="Arial"/>
                <w:sz w:val="22"/>
              </w:rPr>
              <w:t>、</w:t>
            </w:r>
            <w:r>
              <w:rPr>
                <w:rFonts w:ascii="Arial" w:eastAsia="等线" w:hAnsi="Arial" w:cs="Arial"/>
                <w:sz w:val="22"/>
              </w:rPr>
              <w:t xml:space="preserve">Redis/Kafka </w:t>
            </w:r>
            <w:r>
              <w:rPr>
                <w:rFonts w:ascii="Arial" w:eastAsia="等线" w:hAnsi="Arial" w:cs="Arial"/>
                <w:sz w:val="22"/>
              </w:rPr>
              <w:t>日志扩展</w:t>
            </w:r>
          </w:p>
        </w:tc>
      </w:tr>
      <w:tr w:rsidR="008C31A4" w14:paraId="0B2DE465" w14:textId="77777777" w:rsidTr="00B05EB7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245347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Consolas" w:eastAsia="Consolas" w:hAnsi="Consolas" w:cs="Consolas"/>
                <w:sz w:val="22"/>
                <w:shd w:val="clear" w:color="auto" w:fill="EFF0F1"/>
              </w:rPr>
              <w:t>common-</w:t>
            </w:r>
            <w:proofErr w:type="spellStart"/>
            <w:r>
              <w:rPr>
                <w:rFonts w:ascii="Consolas" w:eastAsia="Consolas" w:hAnsi="Consolas" w:cs="Consolas"/>
                <w:sz w:val="22"/>
                <w:shd w:val="clear" w:color="auto" w:fill="EFF0F1"/>
              </w:rPr>
              <w:t>oss</w:t>
            </w:r>
            <w:proofErr w:type="spellEnd"/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9B8444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Arial" w:eastAsia="等线" w:hAnsi="Arial" w:cs="Arial"/>
                <w:sz w:val="22"/>
              </w:rPr>
              <w:t>对象存储统一抽象，支持</w:t>
            </w:r>
            <w:r>
              <w:rPr>
                <w:rFonts w:ascii="Arial" w:eastAsia="等线" w:hAnsi="Arial" w:cs="Arial"/>
                <w:sz w:val="22"/>
              </w:rPr>
              <w:t xml:space="preserve"> Ali OSS</w:t>
            </w:r>
            <w:r>
              <w:rPr>
                <w:rFonts w:ascii="Arial" w:eastAsia="等线" w:hAnsi="Arial" w:cs="Arial"/>
                <w:sz w:val="22"/>
              </w:rPr>
              <w:t>、</w:t>
            </w:r>
            <w:r>
              <w:rPr>
                <w:rFonts w:ascii="Arial" w:eastAsia="等线" w:hAnsi="Arial" w:cs="Arial"/>
                <w:sz w:val="22"/>
              </w:rPr>
              <w:t>OBS</w:t>
            </w:r>
            <w:r>
              <w:rPr>
                <w:rFonts w:ascii="Arial" w:eastAsia="等线" w:hAnsi="Arial" w:cs="Arial"/>
                <w:sz w:val="22"/>
              </w:rPr>
              <w:t>、</w:t>
            </w:r>
            <w:r>
              <w:rPr>
                <w:rFonts w:ascii="Arial" w:eastAsia="等线" w:hAnsi="Arial" w:cs="Arial"/>
                <w:sz w:val="22"/>
              </w:rPr>
              <w:t>AWS S3</w:t>
            </w:r>
            <w:r>
              <w:rPr>
                <w:rFonts w:ascii="Arial" w:eastAsia="等线" w:hAnsi="Arial" w:cs="Arial"/>
                <w:sz w:val="22"/>
              </w:rPr>
              <w:t>、本地</w:t>
            </w:r>
          </w:p>
        </w:tc>
      </w:tr>
      <w:tr w:rsidR="008C31A4" w14:paraId="4E77758D" w14:textId="77777777" w:rsidTr="00B05EB7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9FB94D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proofErr w:type="gramStart"/>
            <w:r>
              <w:rPr>
                <w:rFonts w:ascii="Consolas" w:eastAsia="Consolas" w:hAnsi="Consolas" w:cs="Consolas"/>
                <w:sz w:val="22"/>
                <w:shd w:val="clear" w:color="auto" w:fill="EFF0F1"/>
              </w:rPr>
              <w:t>common-swagger</w:t>
            </w:r>
            <w:proofErr w:type="gramEnd"/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94AB2B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Arial" w:eastAsia="等线" w:hAnsi="Arial" w:cs="Arial"/>
                <w:sz w:val="22"/>
              </w:rPr>
              <w:t>Swagger/Knife4j/</w:t>
            </w:r>
            <w:proofErr w:type="spellStart"/>
            <w:r>
              <w:rPr>
                <w:rFonts w:ascii="Arial" w:eastAsia="等线" w:hAnsi="Arial" w:cs="Arial"/>
                <w:sz w:val="22"/>
              </w:rPr>
              <w:t>OpenAPI</w:t>
            </w:r>
            <w:proofErr w:type="spellEnd"/>
            <w:r>
              <w:rPr>
                <w:rFonts w:ascii="Arial" w:eastAsia="等线" w:hAnsi="Arial" w:cs="Arial"/>
                <w:sz w:val="22"/>
              </w:rPr>
              <w:t xml:space="preserve"> </w:t>
            </w:r>
            <w:r>
              <w:rPr>
                <w:rFonts w:ascii="Arial" w:eastAsia="等线" w:hAnsi="Arial" w:cs="Arial"/>
                <w:sz w:val="22"/>
              </w:rPr>
              <w:t>配置</w:t>
            </w:r>
          </w:p>
        </w:tc>
      </w:tr>
      <w:tr w:rsidR="008C31A4" w14:paraId="590EDDEA" w14:textId="77777777" w:rsidTr="00B05EB7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E56F66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proofErr w:type="gramStart"/>
            <w:r>
              <w:rPr>
                <w:rFonts w:ascii="Consolas" w:eastAsia="Consolas" w:hAnsi="Consolas" w:cs="Consolas"/>
                <w:sz w:val="22"/>
                <w:shd w:val="clear" w:color="auto" w:fill="EFF0F1"/>
              </w:rPr>
              <w:t>common-web</w:t>
            </w:r>
            <w:proofErr w:type="gramEnd"/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EF7958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Web CRUD Service/Repository/Domain </w:t>
            </w:r>
            <w:r>
              <w:rPr>
                <w:rFonts w:ascii="Arial" w:eastAsia="等线" w:hAnsi="Arial" w:cs="Arial"/>
                <w:sz w:val="22"/>
              </w:rPr>
              <w:t>抽象、</w:t>
            </w:r>
            <w:r>
              <w:rPr>
                <w:rFonts w:ascii="Arial" w:eastAsia="等线" w:hAnsi="Arial" w:cs="Arial"/>
                <w:sz w:val="22"/>
              </w:rPr>
              <w:lastRenderedPageBreak/>
              <w:t>分页和异常</w:t>
            </w:r>
          </w:p>
        </w:tc>
      </w:tr>
    </w:tbl>
    <w:p w14:paraId="2A6435A6" w14:textId="77777777" w:rsidR="008C31A4" w:rsidRDefault="008C31A4" w:rsidP="008C31A4">
      <w:pPr>
        <w:spacing w:before="260" w:after="120" w:line="288" w:lineRule="auto"/>
        <w:ind w:left="180" w:right="180" w:firstLine="560"/>
        <w:jc w:val="left"/>
        <w:outlineLvl w:val="3"/>
      </w:pPr>
      <w:bookmarkStart w:id="69" w:name="heading_39"/>
      <w:bookmarkStart w:id="70" w:name="_Toc232683432"/>
      <w:r>
        <w:rPr>
          <w:rFonts w:ascii="Arial" w:eastAsia="等线" w:hAnsi="Arial" w:cs="Arial"/>
          <w:b/>
          <w:sz w:val="28"/>
        </w:rPr>
        <w:lastRenderedPageBreak/>
        <w:t xml:space="preserve">3.6.3 </w:t>
      </w:r>
      <w:r>
        <w:rPr>
          <w:rFonts w:ascii="Arial" w:eastAsia="等线" w:hAnsi="Arial" w:cs="Arial"/>
          <w:b/>
          <w:sz w:val="28"/>
        </w:rPr>
        <w:t>数据库设计</w:t>
      </w:r>
      <w:bookmarkEnd w:id="69"/>
      <w:bookmarkEnd w:id="70"/>
    </w:p>
    <w:p w14:paraId="616ADA66" w14:textId="77777777" w:rsidR="008C31A4" w:rsidRDefault="008C31A4" w:rsidP="008C31A4">
      <w:pPr>
        <w:spacing w:before="120" w:after="120" w:line="288" w:lineRule="auto"/>
        <w:ind w:left="180" w:right="180" w:firstLine="440"/>
        <w:jc w:val="left"/>
      </w:pPr>
      <w:r>
        <w:rPr>
          <w:rFonts w:ascii="Arial" w:eastAsia="等线" w:hAnsi="Arial" w:cs="Arial"/>
          <w:sz w:val="22"/>
        </w:rPr>
        <w:t>公共组件不定义独立业务表，主要提供数据库访问抽象。业务表由车辆、诊断等服务定义。</w:t>
      </w:r>
    </w:p>
    <w:p w14:paraId="5B4964A1" w14:textId="77777777" w:rsidR="008C31A4" w:rsidRDefault="008C31A4" w:rsidP="008C31A4">
      <w:pPr>
        <w:spacing w:before="260" w:after="120" w:line="288" w:lineRule="auto"/>
        <w:ind w:left="180" w:right="180" w:firstLine="560"/>
        <w:jc w:val="left"/>
        <w:outlineLvl w:val="3"/>
      </w:pPr>
      <w:bookmarkStart w:id="71" w:name="heading_40"/>
      <w:bookmarkStart w:id="72" w:name="_Toc232683433"/>
      <w:r>
        <w:rPr>
          <w:rFonts w:ascii="Arial" w:eastAsia="等线" w:hAnsi="Arial" w:cs="Arial"/>
          <w:b/>
          <w:sz w:val="28"/>
        </w:rPr>
        <w:t xml:space="preserve">3.6.4 </w:t>
      </w:r>
      <w:r>
        <w:rPr>
          <w:rFonts w:ascii="Arial" w:eastAsia="等线" w:hAnsi="Arial" w:cs="Arial"/>
          <w:b/>
          <w:sz w:val="28"/>
        </w:rPr>
        <w:t>关键类设计</w:t>
      </w:r>
      <w:bookmarkEnd w:id="71"/>
      <w:bookmarkEnd w:id="72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40"/>
        <w:gridCol w:w="4140"/>
      </w:tblGrid>
      <w:tr w:rsidR="008C31A4" w14:paraId="524796A7" w14:textId="77777777" w:rsidTr="00B05EB7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A64BB5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Arial" w:eastAsia="等线" w:hAnsi="Arial" w:cs="Arial"/>
                <w:sz w:val="22"/>
              </w:rPr>
              <w:t>类名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B322B6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Arial" w:eastAsia="等线" w:hAnsi="Arial" w:cs="Arial"/>
                <w:sz w:val="22"/>
              </w:rPr>
              <w:t>说明</w:t>
            </w:r>
          </w:p>
        </w:tc>
      </w:tr>
      <w:tr w:rsidR="008C31A4" w14:paraId="1581D6D4" w14:textId="77777777" w:rsidTr="00B05EB7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6B6C4C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Consolas" w:eastAsia="Consolas" w:hAnsi="Consolas" w:cs="Consolas"/>
                <w:sz w:val="22"/>
                <w:shd w:val="clear" w:color="auto" w:fill="EFF0F1"/>
              </w:rPr>
              <w:t>PfiResourceServerAutoConfiguration.java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265B19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Arial" w:eastAsia="等线" w:hAnsi="Arial" w:cs="Arial"/>
                <w:sz w:val="22"/>
              </w:rPr>
              <w:t>资源服务器自动配置</w:t>
            </w:r>
          </w:p>
        </w:tc>
      </w:tr>
      <w:tr w:rsidR="008C31A4" w14:paraId="034C6C09" w14:textId="77777777" w:rsidTr="00B05EB7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1B4986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Consolas" w:eastAsia="Consolas" w:hAnsi="Consolas" w:cs="Consolas"/>
                <w:sz w:val="22"/>
                <w:shd w:val="clear" w:color="auto" w:fill="EFF0F1"/>
              </w:rPr>
              <w:t>PfiResourceServerConfigurerAdapter.java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E07098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Arial" w:eastAsia="等线" w:hAnsi="Arial" w:cs="Arial"/>
                <w:sz w:val="22"/>
              </w:rPr>
              <w:t>资源服务器配置适配</w:t>
            </w:r>
          </w:p>
        </w:tc>
      </w:tr>
      <w:tr w:rsidR="008C31A4" w14:paraId="1AF2D2C9" w14:textId="77777777" w:rsidTr="00B05EB7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D94FA4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Consolas" w:eastAsia="Consolas" w:hAnsi="Consolas" w:cs="Consolas"/>
                <w:sz w:val="22"/>
                <w:shd w:val="clear" w:color="auto" w:fill="EFF0F1"/>
              </w:rPr>
              <w:t>PfiBearerTokenExtractor.java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D10D2A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Bearer Token </w:t>
            </w:r>
            <w:r>
              <w:rPr>
                <w:rFonts w:ascii="Arial" w:eastAsia="等线" w:hAnsi="Arial" w:cs="Arial"/>
                <w:sz w:val="22"/>
              </w:rPr>
              <w:t>提取</w:t>
            </w:r>
          </w:p>
        </w:tc>
      </w:tr>
      <w:tr w:rsidR="008C31A4" w14:paraId="6306CB9E" w14:textId="77777777" w:rsidTr="00B05EB7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8D2A48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Consolas" w:eastAsia="Consolas" w:hAnsi="Consolas" w:cs="Consolas"/>
                <w:sz w:val="22"/>
                <w:shd w:val="clear" w:color="auto" w:fill="EFF0F1"/>
              </w:rPr>
              <w:t>PermissionService.java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9BEE03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Arial" w:eastAsia="等线" w:hAnsi="Arial" w:cs="Arial"/>
                <w:sz w:val="22"/>
              </w:rPr>
              <w:t>权限服务</w:t>
            </w:r>
          </w:p>
        </w:tc>
      </w:tr>
      <w:tr w:rsidR="008C31A4" w14:paraId="4C9DBBA9" w14:textId="77777777" w:rsidTr="00B05EB7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BE6735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Consolas" w:eastAsia="Consolas" w:hAnsi="Consolas" w:cs="Consolas"/>
                <w:sz w:val="22"/>
                <w:shd w:val="clear" w:color="auto" w:fill="EFF0F1"/>
              </w:rPr>
              <w:t>RedisUserCache.java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8A2AEE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Redis </w:t>
            </w:r>
            <w:r>
              <w:rPr>
                <w:rFonts w:ascii="Arial" w:eastAsia="等线" w:hAnsi="Arial" w:cs="Arial"/>
                <w:sz w:val="22"/>
              </w:rPr>
              <w:t>用户缓存</w:t>
            </w:r>
          </w:p>
        </w:tc>
      </w:tr>
      <w:tr w:rsidR="008C31A4" w14:paraId="5150C64F" w14:textId="77777777" w:rsidTr="00B05EB7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351C02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Consolas" w:eastAsia="Consolas" w:hAnsi="Consolas" w:cs="Consolas"/>
                <w:sz w:val="22"/>
                <w:shd w:val="clear" w:color="auto" w:fill="EFF0F1"/>
              </w:rPr>
              <w:t>PfiSecurityInnerAspect.java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805BDB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Arial" w:eastAsia="等线" w:hAnsi="Arial" w:cs="Arial"/>
                <w:sz w:val="22"/>
              </w:rPr>
              <w:t>内部调用安全切面</w:t>
            </w:r>
          </w:p>
        </w:tc>
      </w:tr>
      <w:tr w:rsidR="008C31A4" w14:paraId="74D85FD4" w14:textId="77777777" w:rsidTr="00B05EB7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D4B82A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Consolas" w:eastAsia="Consolas" w:hAnsi="Consolas" w:cs="Consolas"/>
                <w:sz w:val="22"/>
                <w:shd w:val="clear" w:color="auto" w:fill="EFF0F1"/>
              </w:rPr>
              <w:t>StoreOperations.java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A9F993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Arial" w:eastAsia="等线" w:hAnsi="Arial" w:cs="Arial"/>
                <w:sz w:val="22"/>
              </w:rPr>
              <w:t>对象存储统一接口</w:t>
            </w:r>
          </w:p>
        </w:tc>
      </w:tr>
      <w:tr w:rsidR="008C31A4" w14:paraId="450F3482" w14:textId="77777777" w:rsidTr="00B05EB7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E149A5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Consolas" w:eastAsia="Consolas" w:hAnsi="Consolas" w:cs="Consolas"/>
                <w:sz w:val="22"/>
                <w:shd w:val="clear" w:color="auto" w:fill="EFF0F1"/>
              </w:rPr>
              <w:t>BaseStoreOPerations.java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D2FBB4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Arial" w:eastAsia="等线" w:hAnsi="Arial" w:cs="Arial"/>
                <w:sz w:val="22"/>
              </w:rPr>
              <w:t>存储基础实现</w:t>
            </w:r>
          </w:p>
        </w:tc>
      </w:tr>
      <w:tr w:rsidR="008C31A4" w14:paraId="056A6ABE" w14:textId="77777777" w:rsidTr="00B05EB7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5E2C7A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Consolas" w:eastAsia="Consolas" w:hAnsi="Consolas" w:cs="Consolas"/>
                <w:sz w:val="22"/>
                <w:shd w:val="clear" w:color="auto" w:fill="EFF0F1"/>
              </w:rPr>
              <w:t>AliOssStoreClient.java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DD2892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Arial" w:eastAsia="等线" w:hAnsi="Arial" w:cs="Arial"/>
                <w:sz w:val="22"/>
              </w:rPr>
              <w:t>阿里</w:t>
            </w:r>
            <w:r>
              <w:rPr>
                <w:rFonts w:ascii="Arial" w:eastAsia="等线" w:hAnsi="Arial" w:cs="Arial"/>
                <w:sz w:val="22"/>
              </w:rPr>
              <w:t xml:space="preserve"> OSS </w:t>
            </w:r>
            <w:r>
              <w:rPr>
                <w:rFonts w:ascii="Arial" w:eastAsia="等线" w:hAnsi="Arial" w:cs="Arial"/>
                <w:sz w:val="22"/>
              </w:rPr>
              <w:t>客户端</w:t>
            </w:r>
          </w:p>
        </w:tc>
      </w:tr>
      <w:tr w:rsidR="008C31A4" w14:paraId="69D067C1" w14:textId="77777777" w:rsidTr="00B05EB7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8DBEAF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Consolas" w:eastAsia="Consolas" w:hAnsi="Consolas" w:cs="Consolas"/>
                <w:sz w:val="22"/>
                <w:shd w:val="clear" w:color="auto" w:fill="EFF0F1"/>
              </w:rPr>
              <w:t>ObsStoreClient.java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D91A3C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Arial" w:eastAsia="等线" w:hAnsi="Arial" w:cs="Arial"/>
                <w:sz w:val="22"/>
              </w:rPr>
              <w:t>华为</w:t>
            </w:r>
            <w:r>
              <w:rPr>
                <w:rFonts w:ascii="Arial" w:eastAsia="等线" w:hAnsi="Arial" w:cs="Arial"/>
                <w:sz w:val="22"/>
              </w:rPr>
              <w:t xml:space="preserve"> OBS </w:t>
            </w:r>
            <w:r>
              <w:rPr>
                <w:rFonts w:ascii="Arial" w:eastAsia="等线" w:hAnsi="Arial" w:cs="Arial"/>
                <w:sz w:val="22"/>
              </w:rPr>
              <w:t>客户端</w:t>
            </w:r>
          </w:p>
        </w:tc>
      </w:tr>
      <w:tr w:rsidR="008C31A4" w14:paraId="123B5F31" w14:textId="77777777" w:rsidTr="00B05EB7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294FF8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Consolas" w:eastAsia="Consolas" w:hAnsi="Consolas" w:cs="Consolas"/>
                <w:sz w:val="22"/>
                <w:shd w:val="clear" w:color="auto" w:fill="EFF0F1"/>
              </w:rPr>
              <w:t>AwsS3Client.java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EDDCC5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AWS S3 </w:t>
            </w:r>
            <w:r>
              <w:rPr>
                <w:rFonts w:ascii="Arial" w:eastAsia="等线" w:hAnsi="Arial" w:cs="Arial"/>
                <w:sz w:val="22"/>
              </w:rPr>
              <w:t>客户端</w:t>
            </w:r>
          </w:p>
        </w:tc>
      </w:tr>
      <w:tr w:rsidR="008C31A4" w14:paraId="5FF0140D" w14:textId="77777777" w:rsidTr="00B05EB7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BF8464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Consolas" w:eastAsia="Consolas" w:hAnsi="Consolas" w:cs="Consolas"/>
                <w:sz w:val="22"/>
                <w:shd w:val="clear" w:color="auto" w:fill="EFF0F1"/>
              </w:rPr>
              <w:lastRenderedPageBreak/>
              <w:t>LocalStoreClient.java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469C88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Arial" w:eastAsia="等线" w:hAnsi="Arial" w:cs="Arial"/>
                <w:sz w:val="22"/>
              </w:rPr>
              <w:t>本地存储客户端</w:t>
            </w:r>
          </w:p>
        </w:tc>
      </w:tr>
      <w:tr w:rsidR="008C31A4" w14:paraId="51FCBAFA" w14:textId="77777777" w:rsidTr="00B05EB7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3E204D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Consolas" w:eastAsia="Consolas" w:hAnsi="Consolas" w:cs="Consolas"/>
                <w:sz w:val="22"/>
                <w:shd w:val="clear" w:color="auto" w:fill="EFF0F1"/>
              </w:rPr>
              <w:t>AbstractCrudService.java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69DAD4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Web CRUD Service </w:t>
            </w:r>
            <w:r>
              <w:rPr>
                <w:rFonts w:ascii="Arial" w:eastAsia="等线" w:hAnsi="Arial" w:cs="Arial"/>
                <w:sz w:val="22"/>
              </w:rPr>
              <w:t>抽象</w:t>
            </w:r>
          </w:p>
        </w:tc>
      </w:tr>
      <w:tr w:rsidR="008C31A4" w14:paraId="18BDECAC" w14:textId="77777777" w:rsidTr="00B05EB7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9DD8FE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Consolas" w:eastAsia="Consolas" w:hAnsi="Consolas" w:cs="Consolas"/>
                <w:sz w:val="22"/>
                <w:shd w:val="clear" w:color="auto" w:fill="EFF0F1"/>
              </w:rPr>
              <w:t>AbstractCrudRepositoryService.java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9A6FC0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Repository </w:t>
            </w:r>
            <w:r>
              <w:rPr>
                <w:rFonts w:ascii="Arial" w:eastAsia="等线" w:hAnsi="Arial" w:cs="Arial"/>
                <w:sz w:val="22"/>
              </w:rPr>
              <w:t>抽象</w:t>
            </w:r>
          </w:p>
        </w:tc>
      </w:tr>
      <w:tr w:rsidR="008C31A4" w14:paraId="39513088" w14:textId="77777777" w:rsidTr="00B05EB7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2D46BE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Consolas" w:eastAsia="Consolas" w:hAnsi="Consolas" w:cs="Consolas"/>
                <w:sz w:val="22"/>
                <w:shd w:val="clear" w:color="auto" w:fill="EFF0F1"/>
              </w:rPr>
              <w:t>KafkaEndpoint.java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FFD311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Kafka </w:t>
            </w:r>
            <w:r>
              <w:rPr>
                <w:rFonts w:ascii="Arial" w:eastAsia="等线" w:hAnsi="Arial" w:cs="Arial"/>
                <w:sz w:val="22"/>
              </w:rPr>
              <w:t>消费启停接口</w:t>
            </w:r>
          </w:p>
        </w:tc>
      </w:tr>
      <w:tr w:rsidR="008C31A4" w14:paraId="4C861CDD" w14:textId="77777777" w:rsidTr="00B05EB7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BFA6D2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Consolas" w:eastAsia="Consolas" w:hAnsi="Consolas" w:cs="Consolas"/>
                <w:sz w:val="22"/>
                <w:shd w:val="clear" w:color="auto" w:fill="EFF0F1"/>
              </w:rPr>
              <w:t>SignUtil.java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6FC931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Arial" w:eastAsia="等线" w:hAnsi="Arial" w:cs="Arial"/>
                <w:sz w:val="22"/>
              </w:rPr>
              <w:t>签名工具</w:t>
            </w:r>
          </w:p>
        </w:tc>
      </w:tr>
      <w:tr w:rsidR="008C31A4" w14:paraId="7A1CA70C" w14:textId="77777777" w:rsidTr="00B05EB7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0E2FBD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Consolas" w:eastAsia="Consolas" w:hAnsi="Consolas" w:cs="Consolas"/>
                <w:sz w:val="22"/>
                <w:shd w:val="clear" w:color="auto" w:fill="EFF0F1"/>
              </w:rPr>
              <w:t>AesUtil.java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4A3D40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AES </w:t>
            </w:r>
            <w:r>
              <w:rPr>
                <w:rFonts w:ascii="Arial" w:eastAsia="等线" w:hAnsi="Arial" w:cs="Arial"/>
                <w:sz w:val="22"/>
              </w:rPr>
              <w:t>加密工具</w:t>
            </w:r>
          </w:p>
        </w:tc>
      </w:tr>
      <w:tr w:rsidR="008C31A4" w14:paraId="60A848FF" w14:textId="77777777" w:rsidTr="00B05EB7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417FA8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Consolas" w:eastAsia="Consolas" w:hAnsi="Consolas" w:cs="Consolas"/>
                <w:sz w:val="22"/>
                <w:shd w:val="clear" w:color="auto" w:fill="EFF0F1"/>
              </w:rPr>
              <w:t>RSAUtil.java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CB1318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RSA </w:t>
            </w:r>
            <w:r>
              <w:rPr>
                <w:rFonts w:ascii="Arial" w:eastAsia="等线" w:hAnsi="Arial" w:cs="Arial"/>
                <w:sz w:val="22"/>
              </w:rPr>
              <w:t>加密工具</w:t>
            </w:r>
          </w:p>
        </w:tc>
      </w:tr>
      <w:tr w:rsidR="008C31A4" w14:paraId="6B6A7694" w14:textId="77777777" w:rsidTr="00B05EB7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055134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Consolas" w:eastAsia="Consolas" w:hAnsi="Consolas" w:cs="Consolas"/>
                <w:sz w:val="22"/>
                <w:shd w:val="clear" w:color="auto" w:fill="EFF0F1"/>
              </w:rPr>
              <w:t>IdGeneratorSnowflake.java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090750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Arial" w:eastAsia="等线" w:hAnsi="Arial" w:cs="Arial"/>
                <w:sz w:val="22"/>
              </w:rPr>
              <w:t>雪花</w:t>
            </w:r>
            <w:r>
              <w:rPr>
                <w:rFonts w:ascii="Arial" w:eastAsia="等线" w:hAnsi="Arial" w:cs="Arial"/>
                <w:sz w:val="22"/>
              </w:rPr>
              <w:t xml:space="preserve"> ID </w:t>
            </w:r>
            <w:r>
              <w:rPr>
                <w:rFonts w:ascii="Arial" w:eastAsia="等线" w:hAnsi="Arial" w:cs="Arial"/>
                <w:sz w:val="22"/>
              </w:rPr>
              <w:t>生成</w:t>
            </w:r>
          </w:p>
        </w:tc>
      </w:tr>
      <w:tr w:rsidR="008C31A4" w14:paraId="0DB25EEA" w14:textId="77777777" w:rsidTr="00B05EB7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5408F8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Consolas" w:eastAsia="Consolas" w:hAnsi="Consolas" w:cs="Consolas"/>
                <w:sz w:val="22"/>
                <w:shd w:val="clear" w:color="auto" w:fill="EFF0F1"/>
              </w:rPr>
              <w:t>LockUtil.java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E90004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proofErr w:type="gramStart"/>
            <w:r>
              <w:rPr>
                <w:rFonts w:ascii="Arial" w:eastAsia="等线" w:hAnsi="Arial" w:cs="Arial"/>
                <w:sz w:val="22"/>
              </w:rPr>
              <w:t>锁工具</w:t>
            </w:r>
            <w:proofErr w:type="gramEnd"/>
          </w:p>
        </w:tc>
      </w:tr>
      <w:tr w:rsidR="008C31A4" w14:paraId="0E77DCEA" w14:textId="77777777" w:rsidTr="00B05EB7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EFF919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Consolas" w:eastAsia="Consolas" w:hAnsi="Consolas" w:cs="Consolas"/>
                <w:sz w:val="22"/>
                <w:shd w:val="clear" w:color="auto" w:fill="EFF0F1"/>
              </w:rPr>
              <w:t>RetryUtil.java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33EF81" w14:textId="77777777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Arial" w:eastAsia="等线" w:hAnsi="Arial" w:cs="Arial"/>
                <w:sz w:val="22"/>
              </w:rPr>
              <w:t>重试工具</w:t>
            </w:r>
          </w:p>
        </w:tc>
      </w:tr>
    </w:tbl>
    <w:p w14:paraId="2762C790" w14:textId="77777777" w:rsidR="008C31A4" w:rsidRDefault="008C31A4" w:rsidP="008C31A4">
      <w:pPr>
        <w:spacing w:before="320" w:after="120" w:line="288" w:lineRule="auto"/>
        <w:ind w:left="180" w:right="180" w:firstLine="640"/>
        <w:jc w:val="left"/>
        <w:outlineLvl w:val="1"/>
      </w:pPr>
      <w:bookmarkStart w:id="73" w:name="heading_41"/>
      <w:bookmarkStart w:id="74" w:name="_Toc232683434"/>
      <w:r>
        <w:rPr>
          <w:rFonts w:ascii="Arial" w:eastAsia="等线" w:hAnsi="Arial" w:cs="Arial"/>
          <w:b/>
          <w:sz w:val="32"/>
        </w:rPr>
        <w:t xml:space="preserve">4. </w:t>
      </w:r>
      <w:r>
        <w:rPr>
          <w:rFonts w:ascii="Arial" w:eastAsia="等线" w:hAnsi="Arial" w:cs="Arial"/>
          <w:b/>
          <w:sz w:val="32"/>
        </w:rPr>
        <w:t>非功能性设计</w:t>
      </w:r>
      <w:bookmarkEnd w:id="73"/>
      <w:bookmarkEnd w:id="74"/>
    </w:p>
    <w:p w14:paraId="138EAEE4" w14:textId="77777777" w:rsidR="008C31A4" w:rsidRDefault="008C31A4" w:rsidP="008C31A4">
      <w:pPr>
        <w:spacing w:before="300" w:after="120" w:line="288" w:lineRule="auto"/>
        <w:ind w:left="180" w:right="180" w:firstLine="600"/>
        <w:jc w:val="left"/>
        <w:outlineLvl w:val="2"/>
      </w:pPr>
      <w:bookmarkStart w:id="75" w:name="heading_42"/>
      <w:bookmarkStart w:id="76" w:name="_Toc232683435"/>
      <w:r>
        <w:rPr>
          <w:rFonts w:ascii="Arial" w:eastAsia="等线" w:hAnsi="Arial" w:cs="Arial"/>
          <w:b/>
          <w:sz w:val="30"/>
        </w:rPr>
        <w:t xml:space="preserve">4.1 </w:t>
      </w:r>
      <w:r>
        <w:rPr>
          <w:rFonts w:ascii="Arial" w:eastAsia="等线" w:hAnsi="Arial" w:cs="Arial"/>
          <w:b/>
          <w:sz w:val="30"/>
        </w:rPr>
        <w:t>性能设计</w:t>
      </w:r>
      <w:bookmarkEnd w:id="75"/>
      <w:bookmarkEnd w:id="76"/>
    </w:p>
    <w:p w14:paraId="63D8108E" w14:textId="77777777" w:rsidR="008C31A4" w:rsidRDefault="008C31A4" w:rsidP="008C31A4">
      <w:pPr>
        <w:spacing w:before="260" w:after="120" w:line="288" w:lineRule="auto"/>
        <w:ind w:left="180" w:right="180" w:firstLine="560"/>
        <w:jc w:val="left"/>
        <w:outlineLvl w:val="3"/>
      </w:pPr>
      <w:bookmarkStart w:id="77" w:name="heading_43"/>
      <w:bookmarkStart w:id="78" w:name="_Toc232683436"/>
      <w:r>
        <w:rPr>
          <w:rFonts w:ascii="Arial" w:eastAsia="等线" w:hAnsi="Arial" w:cs="Arial"/>
          <w:b/>
          <w:sz w:val="28"/>
        </w:rPr>
        <w:t xml:space="preserve">4.1.1 </w:t>
      </w:r>
      <w:r>
        <w:rPr>
          <w:rFonts w:ascii="Arial" w:eastAsia="等线" w:hAnsi="Arial" w:cs="Arial"/>
          <w:b/>
          <w:sz w:val="28"/>
        </w:rPr>
        <w:t>服务拆分和横向扩展</w:t>
      </w:r>
      <w:bookmarkEnd w:id="77"/>
      <w:bookmarkEnd w:id="78"/>
    </w:p>
    <w:p w14:paraId="73000C79" w14:textId="77777777" w:rsidR="008C31A4" w:rsidRDefault="008C31A4">
      <w:pPr>
        <w:numPr>
          <w:ilvl w:val="0"/>
          <w:numId w:val="4"/>
        </w:numPr>
        <w:spacing w:before="120" w:after="120" w:line="288" w:lineRule="auto"/>
        <w:ind w:leftChars="0" w:rightChars="0" w:right="180" w:firstLineChars="0"/>
        <w:jc w:val="left"/>
      </w:pPr>
      <w:r>
        <w:rPr>
          <w:rFonts w:ascii="Arial" w:eastAsia="等线" w:hAnsi="Arial" w:cs="Arial"/>
          <w:sz w:val="22"/>
        </w:rPr>
        <w:t>各业务</w:t>
      </w:r>
      <w:proofErr w:type="gramStart"/>
      <w:r>
        <w:rPr>
          <w:rFonts w:ascii="Arial" w:eastAsia="等线" w:hAnsi="Arial" w:cs="Arial"/>
          <w:sz w:val="22"/>
        </w:rPr>
        <w:t>域独立服务</w:t>
      </w:r>
      <w:proofErr w:type="gramEnd"/>
      <w:r>
        <w:rPr>
          <w:rFonts w:ascii="Arial" w:eastAsia="等线" w:hAnsi="Arial" w:cs="Arial"/>
          <w:sz w:val="22"/>
        </w:rPr>
        <w:t>部署，可按网关、</w:t>
      </w:r>
      <w:proofErr w:type="spellStart"/>
      <w:r>
        <w:rPr>
          <w:rFonts w:ascii="Arial" w:eastAsia="等线" w:hAnsi="Arial" w:cs="Arial"/>
          <w:sz w:val="22"/>
        </w:rPr>
        <w:t>OpenAPI</w:t>
      </w:r>
      <w:proofErr w:type="spellEnd"/>
      <w:r>
        <w:rPr>
          <w:rFonts w:ascii="Arial" w:eastAsia="等线" w:hAnsi="Arial" w:cs="Arial"/>
          <w:sz w:val="22"/>
        </w:rPr>
        <w:t>、文件存储、车辆、诊断分别扩容。</w:t>
      </w:r>
    </w:p>
    <w:p w14:paraId="63EB6595" w14:textId="77777777" w:rsidR="008C31A4" w:rsidRDefault="008C31A4">
      <w:pPr>
        <w:numPr>
          <w:ilvl w:val="0"/>
          <w:numId w:val="5"/>
        </w:numPr>
        <w:spacing w:before="120" w:after="120" w:line="288" w:lineRule="auto"/>
        <w:ind w:leftChars="0" w:rightChars="0" w:right="180" w:firstLineChars="0"/>
        <w:jc w:val="left"/>
      </w:pPr>
      <w:r>
        <w:rPr>
          <w:rFonts w:ascii="Arial" w:eastAsia="等线" w:hAnsi="Arial" w:cs="Arial"/>
          <w:sz w:val="22"/>
        </w:rPr>
        <w:t xml:space="preserve">Dubbo Provider </w:t>
      </w:r>
      <w:r>
        <w:rPr>
          <w:rFonts w:ascii="Arial" w:eastAsia="等线" w:hAnsi="Arial" w:cs="Arial"/>
          <w:sz w:val="22"/>
        </w:rPr>
        <w:t>通过</w:t>
      </w:r>
      <w:r>
        <w:rPr>
          <w:rFonts w:ascii="Arial" w:eastAsia="等线" w:hAnsi="Arial" w:cs="Arial"/>
          <w:sz w:val="22"/>
        </w:rPr>
        <w:t xml:space="preserve"> </w:t>
      </w:r>
      <w:proofErr w:type="spellStart"/>
      <w:r>
        <w:rPr>
          <w:rFonts w:ascii="Arial" w:eastAsia="等线" w:hAnsi="Arial" w:cs="Arial"/>
          <w:sz w:val="22"/>
        </w:rPr>
        <w:t>Nacos</w:t>
      </w:r>
      <w:proofErr w:type="spellEnd"/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注册多实例，</w:t>
      </w:r>
      <w:r>
        <w:rPr>
          <w:rFonts w:ascii="Arial" w:eastAsia="等线" w:hAnsi="Arial" w:cs="Arial"/>
          <w:sz w:val="22"/>
        </w:rPr>
        <w:t xml:space="preserve">Consumer </w:t>
      </w:r>
      <w:r>
        <w:rPr>
          <w:rFonts w:ascii="Arial" w:eastAsia="等线" w:hAnsi="Arial" w:cs="Arial"/>
          <w:sz w:val="22"/>
        </w:rPr>
        <w:t>侧可自动负载均衡。</w:t>
      </w:r>
    </w:p>
    <w:p w14:paraId="58A4E70F" w14:textId="77777777" w:rsidR="008C31A4" w:rsidRDefault="008C31A4">
      <w:pPr>
        <w:numPr>
          <w:ilvl w:val="0"/>
          <w:numId w:val="6"/>
        </w:numPr>
        <w:spacing w:before="120" w:after="120" w:line="288" w:lineRule="auto"/>
        <w:ind w:leftChars="0" w:rightChars="0" w:right="180" w:firstLineChars="0"/>
        <w:jc w:val="left"/>
      </w:pPr>
      <w:r>
        <w:rPr>
          <w:rFonts w:ascii="Arial" w:eastAsia="等线" w:hAnsi="Arial" w:cs="Arial"/>
          <w:sz w:val="22"/>
        </w:rPr>
        <w:t xml:space="preserve">Gateway </w:t>
      </w:r>
      <w:r>
        <w:rPr>
          <w:rFonts w:ascii="Arial" w:eastAsia="等线" w:hAnsi="Arial" w:cs="Arial"/>
          <w:sz w:val="22"/>
        </w:rPr>
        <w:t>可多副本部署，统一由上层</w:t>
      </w:r>
      <w:r>
        <w:rPr>
          <w:rFonts w:ascii="Arial" w:eastAsia="等线" w:hAnsi="Arial" w:cs="Arial"/>
          <w:sz w:val="22"/>
        </w:rPr>
        <w:t xml:space="preserve"> SLB/Nginx/Ingress </w:t>
      </w:r>
      <w:r>
        <w:rPr>
          <w:rFonts w:ascii="Arial" w:eastAsia="等线" w:hAnsi="Arial" w:cs="Arial"/>
          <w:sz w:val="22"/>
        </w:rPr>
        <w:t>转发。</w:t>
      </w:r>
    </w:p>
    <w:p w14:paraId="494113CC" w14:textId="77777777" w:rsidR="008C31A4" w:rsidRDefault="008C31A4">
      <w:pPr>
        <w:numPr>
          <w:ilvl w:val="0"/>
          <w:numId w:val="7"/>
        </w:numPr>
        <w:spacing w:before="120" w:after="120" w:line="288" w:lineRule="auto"/>
        <w:ind w:leftChars="0" w:rightChars="0" w:right="180" w:firstLineChars="0"/>
        <w:jc w:val="left"/>
      </w:pPr>
      <w:r>
        <w:rPr>
          <w:rFonts w:ascii="Arial" w:eastAsia="等线" w:hAnsi="Arial" w:cs="Arial"/>
          <w:sz w:val="22"/>
        </w:rPr>
        <w:t>文件存储、基线同步、</w:t>
      </w:r>
      <w:r>
        <w:rPr>
          <w:rFonts w:ascii="Arial" w:eastAsia="等线" w:hAnsi="Arial" w:cs="Arial"/>
          <w:sz w:val="22"/>
        </w:rPr>
        <w:t xml:space="preserve">PDX/DME/MARS </w:t>
      </w:r>
      <w:r>
        <w:rPr>
          <w:rFonts w:ascii="Arial" w:eastAsia="等线" w:hAnsi="Arial" w:cs="Arial"/>
          <w:sz w:val="22"/>
        </w:rPr>
        <w:t>解析等重任务与在线查询解耦，优先通过异步任务或调度任务处理。</w:t>
      </w:r>
    </w:p>
    <w:p w14:paraId="60A161C8" w14:textId="77777777" w:rsidR="008C31A4" w:rsidRDefault="008C31A4" w:rsidP="008C31A4">
      <w:pPr>
        <w:spacing w:before="260" w:after="120" w:line="288" w:lineRule="auto"/>
        <w:ind w:left="180" w:right="180" w:firstLine="560"/>
        <w:jc w:val="left"/>
        <w:outlineLvl w:val="3"/>
      </w:pPr>
      <w:bookmarkStart w:id="79" w:name="heading_44"/>
      <w:bookmarkStart w:id="80" w:name="_Toc232683437"/>
      <w:r>
        <w:rPr>
          <w:rFonts w:ascii="Arial" w:eastAsia="等线" w:hAnsi="Arial" w:cs="Arial"/>
          <w:b/>
          <w:sz w:val="28"/>
        </w:rPr>
        <w:t xml:space="preserve">4.1.2 </w:t>
      </w:r>
      <w:r>
        <w:rPr>
          <w:rFonts w:ascii="Arial" w:eastAsia="等线" w:hAnsi="Arial" w:cs="Arial"/>
          <w:b/>
          <w:sz w:val="28"/>
        </w:rPr>
        <w:t>数据库性能</w:t>
      </w:r>
      <w:bookmarkEnd w:id="79"/>
      <w:bookmarkEnd w:id="80"/>
    </w:p>
    <w:p w14:paraId="2A312C58" w14:textId="77777777" w:rsidR="008C31A4" w:rsidRDefault="008C31A4">
      <w:pPr>
        <w:numPr>
          <w:ilvl w:val="0"/>
          <w:numId w:val="8"/>
        </w:numPr>
        <w:spacing w:before="120" w:after="120" w:line="288" w:lineRule="auto"/>
        <w:ind w:leftChars="0" w:rightChars="0" w:right="180" w:firstLineChars="0"/>
        <w:jc w:val="left"/>
      </w:pPr>
      <w:r>
        <w:rPr>
          <w:rFonts w:ascii="Arial" w:eastAsia="等线" w:hAnsi="Arial" w:cs="Arial"/>
          <w:sz w:val="22"/>
        </w:rPr>
        <w:lastRenderedPageBreak/>
        <w:t>高频查询字段已建立索引，例如</w:t>
      </w:r>
      <w:r>
        <w:rPr>
          <w:rFonts w:ascii="Arial" w:eastAsia="等线" w:hAnsi="Arial" w:cs="Arial"/>
          <w:sz w:val="22"/>
        </w:rPr>
        <w:t xml:space="preserve"> </w:t>
      </w:r>
      <w:proofErr w:type="spellStart"/>
      <w:r>
        <w:rPr>
          <w:rFonts w:ascii="Consolas" w:eastAsia="Consolas" w:hAnsi="Consolas" w:cs="Consolas"/>
          <w:sz w:val="22"/>
          <w:shd w:val="clear" w:color="auto" w:fill="EFF0F1"/>
        </w:rPr>
        <w:t>vehicle_base_info.vin</w:t>
      </w:r>
      <w:proofErr w:type="spellEnd"/>
      <w:r>
        <w:rPr>
          <w:rFonts w:ascii="Arial" w:eastAsia="等线" w:hAnsi="Arial" w:cs="Arial"/>
          <w:sz w:val="22"/>
        </w:rPr>
        <w:t>、</w:t>
      </w:r>
      <w:proofErr w:type="spellStart"/>
      <w:r>
        <w:rPr>
          <w:rFonts w:ascii="Consolas" w:eastAsia="Consolas" w:hAnsi="Consolas" w:cs="Consolas"/>
          <w:sz w:val="22"/>
          <w:shd w:val="clear" w:color="auto" w:fill="EFF0F1"/>
        </w:rPr>
        <w:t>vehicle_base_info.model</w:t>
      </w:r>
      <w:proofErr w:type="spellEnd"/>
      <w:r>
        <w:rPr>
          <w:rFonts w:ascii="Arial" w:eastAsia="等线" w:hAnsi="Arial" w:cs="Arial"/>
          <w:sz w:val="22"/>
        </w:rPr>
        <w:t>、</w:t>
      </w:r>
      <w:proofErr w:type="spellStart"/>
      <w:r>
        <w:rPr>
          <w:rFonts w:ascii="Consolas" w:eastAsia="Consolas" w:hAnsi="Consolas" w:cs="Consolas"/>
          <w:sz w:val="22"/>
          <w:shd w:val="clear" w:color="auto" w:fill="EFF0F1"/>
        </w:rPr>
        <w:t>vehicle_ecu.vin</w:t>
      </w:r>
      <w:proofErr w:type="spellEnd"/>
      <w:r>
        <w:rPr>
          <w:rFonts w:ascii="Arial" w:eastAsia="等线" w:hAnsi="Arial" w:cs="Arial"/>
          <w:sz w:val="22"/>
        </w:rPr>
        <w:t>、</w:t>
      </w:r>
      <w:proofErr w:type="spellStart"/>
      <w:r>
        <w:rPr>
          <w:rFonts w:ascii="Consolas" w:eastAsia="Consolas" w:hAnsi="Consolas" w:cs="Consolas"/>
          <w:sz w:val="22"/>
          <w:shd w:val="clear" w:color="auto" w:fill="EFF0F1"/>
        </w:rPr>
        <w:t>vehicle_model_ecu.vehicle_model_id</w:t>
      </w:r>
      <w:proofErr w:type="spellEnd"/>
      <w:r>
        <w:rPr>
          <w:rFonts w:ascii="Arial" w:eastAsia="等线" w:hAnsi="Arial" w:cs="Arial"/>
          <w:sz w:val="22"/>
        </w:rPr>
        <w:t>、</w:t>
      </w:r>
      <w:proofErr w:type="spellStart"/>
      <w:r>
        <w:rPr>
          <w:rFonts w:ascii="Consolas" w:eastAsia="Consolas" w:hAnsi="Consolas" w:cs="Consolas"/>
          <w:sz w:val="22"/>
          <w:shd w:val="clear" w:color="auto" w:fill="EFF0F1"/>
        </w:rPr>
        <w:t>baseline.version_number</w:t>
      </w:r>
      <w:proofErr w:type="spellEnd"/>
      <w:r>
        <w:rPr>
          <w:rFonts w:ascii="Arial" w:eastAsia="等线" w:hAnsi="Arial" w:cs="Arial"/>
          <w:sz w:val="22"/>
        </w:rPr>
        <w:t>、</w:t>
      </w:r>
      <w:proofErr w:type="spellStart"/>
      <w:r>
        <w:rPr>
          <w:rFonts w:ascii="Consolas" w:eastAsia="Consolas" w:hAnsi="Consolas" w:cs="Consolas"/>
          <w:sz w:val="22"/>
          <w:shd w:val="clear" w:color="auto" w:fill="EFF0F1"/>
        </w:rPr>
        <w:t>baseline.vehicle_model_code</w:t>
      </w:r>
      <w:proofErr w:type="spellEnd"/>
      <w:r>
        <w:rPr>
          <w:rFonts w:ascii="Arial" w:eastAsia="等线" w:hAnsi="Arial" w:cs="Arial"/>
          <w:sz w:val="22"/>
        </w:rPr>
        <w:t>、</w:t>
      </w:r>
      <w:proofErr w:type="spellStart"/>
      <w:r>
        <w:rPr>
          <w:rFonts w:ascii="Consolas" w:eastAsia="Consolas" w:hAnsi="Consolas" w:cs="Consolas"/>
          <w:sz w:val="22"/>
          <w:shd w:val="clear" w:color="auto" w:fill="EFF0F1"/>
        </w:rPr>
        <w:t>baseline_software_package.download_status</w:t>
      </w:r>
      <w:proofErr w:type="spellEnd"/>
      <w:r>
        <w:rPr>
          <w:rFonts w:ascii="Arial" w:eastAsia="等线" w:hAnsi="Arial" w:cs="Arial"/>
          <w:sz w:val="22"/>
        </w:rPr>
        <w:t>。</w:t>
      </w:r>
    </w:p>
    <w:p w14:paraId="3B7EFB05" w14:textId="77777777" w:rsidR="008C31A4" w:rsidRDefault="008C31A4">
      <w:pPr>
        <w:numPr>
          <w:ilvl w:val="0"/>
          <w:numId w:val="9"/>
        </w:numPr>
        <w:spacing w:before="120" w:after="120" w:line="288" w:lineRule="auto"/>
        <w:ind w:leftChars="0" w:rightChars="0" w:right="180" w:firstLineChars="0"/>
        <w:jc w:val="left"/>
      </w:pPr>
      <w:r>
        <w:rPr>
          <w:rFonts w:ascii="Arial" w:eastAsia="等线" w:hAnsi="Arial" w:cs="Arial"/>
          <w:sz w:val="22"/>
        </w:rPr>
        <w:t>诊断解析类表按</w:t>
      </w:r>
      <w:r>
        <w:rPr>
          <w:rFonts w:ascii="Arial" w:eastAsia="等线" w:hAnsi="Arial" w:cs="Arial"/>
          <w:sz w:val="22"/>
        </w:rPr>
        <w:t xml:space="preserve"> </w:t>
      </w:r>
      <w:proofErr w:type="spellStart"/>
      <w:r>
        <w:rPr>
          <w:rFonts w:ascii="Consolas" w:eastAsia="Consolas" w:hAnsi="Consolas" w:cs="Consolas"/>
          <w:sz w:val="22"/>
          <w:shd w:val="clear" w:color="auto" w:fill="EFF0F1"/>
        </w:rPr>
        <w:t>pdx_id</w:t>
      </w:r>
      <w:proofErr w:type="spellEnd"/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建索引，保证</w:t>
      </w:r>
      <w:r>
        <w:rPr>
          <w:rFonts w:ascii="Arial" w:eastAsia="等线" w:hAnsi="Arial" w:cs="Arial"/>
          <w:sz w:val="22"/>
        </w:rPr>
        <w:t xml:space="preserve"> PDX </w:t>
      </w:r>
      <w:r>
        <w:rPr>
          <w:rFonts w:ascii="Arial" w:eastAsia="等线" w:hAnsi="Arial" w:cs="Arial"/>
          <w:sz w:val="22"/>
        </w:rPr>
        <w:t>主从表关联查询效率。</w:t>
      </w:r>
    </w:p>
    <w:p w14:paraId="1170BA7F" w14:textId="77777777" w:rsidR="008C31A4" w:rsidRDefault="008C31A4">
      <w:pPr>
        <w:numPr>
          <w:ilvl w:val="0"/>
          <w:numId w:val="10"/>
        </w:numPr>
        <w:spacing w:before="120" w:after="120" w:line="288" w:lineRule="auto"/>
        <w:ind w:leftChars="0" w:rightChars="0" w:right="180" w:firstLineChars="0"/>
        <w:jc w:val="left"/>
      </w:pPr>
      <w:r>
        <w:rPr>
          <w:rFonts w:ascii="Arial" w:eastAsia="等线" w:hAnsi="Arial" w:cs="Arial"/>
          <w:sz w:val="22"/>
        </w:rPr>
        <w:t xml:space="preserve">DME </w:t>
      </w:r>
      <w:r>
        <w:rPr>
          <w:rFonts w:ascii="Arial" w:eastAsia="等线" w:hAnsi="Arial" w:cs="Arial"/>
          <w:sz w:val="22"/>
        </w:rPr>
        <w:t>表按品牌</w:t>
      </w:r>
      <w:r>
        <w:rPr>
          <w:rFonts w:ascii="Arial" w:eastAsia="等线" w:hAnsi="Arial" w:cs="Arial"/>
          <w:sz w:val="22"/>
        </w:rPr>
        <w:t>/</w:t>
      </w:r>
      <w:r>
        <w:rPr>
          <w:rFonts w:ascii="Arial" w:eastAsia="等线" w:hAnsi="Arial" w:cs="Arial"/>
          <w:sz w:val="22"/>
        </w:rPr>
        <w:t>渠道、创建时间、</w:t>
      </w:r>
      <w:r>
        <w:rPr>
          <w:rFonts w:ascii="Arial" w:eastAsia="等线" w:hAnsi="Arial" w:cs="Arial"/>
          <w:sz w:val="22"/>
        </w:rPr>
        <w:t>EBOC/</w:t>
      </w:r>
      <w:r>
        <w:rPr>
          <w:rFonts w:ascii="Arial" w:eastAsia="等线" w:hAnsi="Arial" w:cs="Arial"/>
          <w:sz w:val="22"/>
        </w:rPr>
        <w:t>车型建立索引，适合</w:t>
      </w:r>
      <w:proofErr w:type="gramStart"/>
      <w:r>
        <w:rPr>
          <w:rFonts w:ascii="Arial" w:eastAsia="等线" w:hAnsi="Arial" w:cs="Arial"/>
          <w:sz w:val="22"/>
        </w:rPr>
        <w:t>按数据域</w:t>
      </w:r>
      <w:proofErr w:type="gramEnd"/>
      <w:r>
        <w:rPr>
          <w:rFonts w:ascii="Arial" w:eastAsia="等线" w:hAnsi="Arial" w:cs="Arial"/>
          <w:sz w:val="22"/>
        </w:rPr>
        <w:t>和车型维度查询。</w:t>
      </w:r>
    </w:p>
    <w:p w14:paraId="2CAF5F26" w14:textId="77777777" w:rsidR="008C31A4" w:rsidRDefault="008C31A4">
      <w:pPr>
        <w:numPr>
          <w:ilvl w:val="0"/>
          <w:numId w:val="11"/>
        </w:numPr>
        <w:spacing w:before="120" w:after="120" w:line="288" w:lineRule="auto"/>
        <w:ind w:leftChars="0" w:rightChars="0" w:right="180" w:firstLineChars="0"/>
        <w:jc w:val="left"/>
      </w:pPr>
      <w:r>
        <w:rPr>
          <w:rFonts w:ascii="Arial" w:eastAsia="等线" w:hAnsi="Arial" w:cs="Arial"/>
          <w:sz w:val="22"/>
        </w:rPr>
        <w:t>大字段如</w:t>
      </w:r>
      <w:r>
        <w:rPr>
          <w:rFonts w:ascii="Arial" w:eastAsia="等线" w:hAnsi="Arial" w:cs="Arial"/>
          <w:sz w:val="22"/>
        </w:rPr>
        <w:t xml:space="preserve"> </w:t>
      </w:r>
      <w:proofErr w:type="spellStart"/>
      <w:r>
        <w:rPr>
          <w:rFonts w:ascii="Consolas" w:eastAsia="Consolas" w:hAnsi="Consolas" w:cs="Consolas"/>
          <w:sz w:val="22"/>
          <w:shd w:val="clear" w:color="auto" w:fill="EFF0F1"/>
        </w:rPr>
        <w:t>raw_payload</w:t>
      </w:r>
      <w:proofErr w:type="spellEnd"/>
      <w:r>
        <w:rPr>
          <w:rFonts w:ascii="Consolas" w:eastAsia="Consolas" w:hAnsi="Consolas" w:cs="Consolas"/>
          <w:sz w:val="22"/>
          <w:shd w:val="clear" w:color="auto" w:fill="EFF0F1"/>
        </w:rPr>
        <w:t xml:space="preserve"> </w:t>
      </w:r>
      <w:proofErr w:type="spellStart"/>
      <w:r>
        <w:rPr>
          <w:rFonts w:ascii="Consolas" w:eastAsia="Consolas" w:hAnsi="Consolas" w:cs="Consolas"/>
          <w:sz w:val="22"/>
          <w:shd w:val="clear" w:color="auto" w:fill="EFF0F1"/>
        </w:rPr>
        <w:t>json</w:t>
      </w:r>
      <w:proofErr w:type="spellEnd"/>
      <w:r>
        <w:rPr>
          <w:rFonts w:ascii="Arial" w:eastAsia="等线" w:hAnsi="Arial" w:cs="Arial"/>
          <w:sz w:val="22"/>
        </w:rPr>
        <w:t>、</w:t>
      </w:r>
      <w:proofErr w:type="spellStart"/>
      <w:r>
        <w:rPr>
          <w:rFonts w:ascii="Consolas" w:eastAsia="Consolas" w:hAnsi="Consolas" w:cs="Consolas"/>
          <w:sz w:val="22"/>
          <w:shd w:val="clear" w:color="auto" w:fill="EFF0F1"/>
        </w:rPr>
        <w:t>change_desc</w:t>
      </w:r>
      <w:proofErr w:type="spellEnd"/>
      <w:r>
        <w:rPr>
          <w:rFonts w:ascii="Consolas" w:eastAsia="Consolas" w:hAnsi="Consolas" w:cs="Consolas"/>
          <w:sz w:val="22"/>
          <w:shd w:val="clear" w:color="auto" w:fill="EFF0F1"/>
        </w:rPr>
        <w:t xml:space="preserve"> text</w:t>
      </w:r>
      <w:r>
        <w:rPr>
          <w:rFonts w:ascii="Arial" w:eastAsia="等线" w:hAnsi="Arial" w:cs="Arial"/>
          <w:sz w:val="22"/>
        </w:rPr>
        <w:t>、</w:t>
      </w:r>
      <w:r>
        <w:rPr>
          <w:rFonts w:ascii="Arial" w:eastAsia="等线" w:hAnsi="Arial" w:cs="Arial"/>
          <w:sz w:val="22"/>
        </w:rPr>
        <w:t xml:space="preserve">DME </w:t>
      </w:r>
      <w:r>
        <w:rPr>
          <w:rFonts w:ascii="Arial" w:eastAsia="等线" w:hAnsi="Arial" w:cs="Arial"/>
          <w:sz w:val="22"/>
        </w:rPr>
        <w:t>描述文本等不建议参与频繁条件查询；如需检索，应增加专门检索字段或引入</w:t>
      </w:r>
      <w:r>
        <w:rPr>
          <w:rFonts w:ascii="Arial" w:eastAsia="等线" w:hAnsi="Arial" w:cs="Arial"/>
          <w:sz w:val="22"/>
        </w:rPr>
        <w:t xml:space="preserve"> Elasticsearch</w:t>
      </w:r>
      <w:r>
        <w:rPr>
          <w:rFonts w:ascii="Arial" w:eastAsia="等线" w:hAnsi="Arial" w:cs="Arial"/>
          <w:sz w:val="22"/>
        </w:rPr>
        <w:t>。</w:t>
      </w:r>
    </w:p>
    <w:p w14:paraId="5EE1F371" w14:textId="77777777" w:rsidR="008C31A4" w:rsidRDefault="008C31A4">
      <w:pPr>
        <w:numPr>
          <w:ilvl w:val="0"/>
          <w:numId w:val="12"/>
        </w:numPr>
        <w:spacing w:before="120" w:after="120" w:line="288" w:lineRule="auto"/>
        <w:ind w:leftChars="0" w:rightChars="0" w:right="180" w:firstLineChars="0"/>
        <w:jc w:val="left"/>
      </w:pPr>
      <w:r>
        <w:rPr>
          <w:rFonts w:ascii="Arial" w:eastAsia="等线" w:hAnsi="Arial" w:cs="Arial"/>
          <w:sz w:val="22"/>
        </w:rPr>
        <w:t>逻辑删除字段</w:t>
      </w:r>
      <w:r>
        <w:rPr>
          <w:rFonts w:ascii="Arial" w:eastAsia="等线" w:hAnsi="Arial" w:cs="Arial"/>
          <w:sz w:val="22"/>
        </w:rPr>
        <w:t xml:space="preserve"> </w:t>
      </w:r>
      <w:proofErr w:type="spellStart"/>
      <w:r>
        <w:rPr>
          <w:rFonts w:ascii="Consolas" w:eastAsia="Consolas" w:hAnsi="Consolas" w:cs="Consolas"/>
          <w:sz w:val="22"/>
          <w:shd w:val="clear" w:color="auto" w:fill="EFF0F1"/>
        </w:rPr>
        <w:t>is_deleted</w:t>
      </w:r>
      <w:proofErr w:type="spellEnd"/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应在业务查询中统</w:t>
      </w:r>
      <w:proofErr w:type="gramStart"/>
      <w:r>
        <w:rPr>
          <w:rFonts w:ascii="Arial" w:eastAsia="等线" w:hAnsi="Arial" w:cs="Arial"/>
          <w:sz w:val="22"/>
        </w:rPr>
        <w:t>一</w:t>
      </w:r>
      <w:proofErr w:type="gramEnd"/>
      <w:r>
        <w:rPr>
          <w:rFonts w:ascii="Arial" w:eastAsia="等线" w:hAnsi="Arial" w:cs="Arial"/>
          <w:sz w:val="22"/>
        </w:rPr>
        <w:t>过滤，必要时建立复合索引，例如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Consolas" w:eastAsia="Consolas" w:hAnsi="Consolas" w:cs="Consolas"/>
          <w:sz w:val="22"/>
          <w:shd w:val="clear" w:color="auto" w:fill="EFF0F1"/>
        </w:rPr>
        <w:t xml:space="preserve">(vin, </w:t>
      </w:r>
      <w:proofErr w:type="spellStart"/>
      <w:r>
        <w:rPr>
          <w:rFonts w:ascii="Consolas" w:eastAsia="Consolas" w:hAnsi="Consolas" w:cs="Consolas"/>
          <w:sz w:val="22"/>
          <w:shd w:val="clear" w:color="auto" w:fill="EFF0F1"/>
        </w:rPr>
        <w:t>is_deleted</w:t>
      </w:r>
      <w:proofErr w:type="spellEnd"/>
      <w:r>
        <w:rPr>
          <w:rFonts w:ascii="Consolas" w:eastAsia="Consolas" w:hAnsi="Consolas" w:cs="Consolas"/>
          <w:sz w:val="22"/>
          <w:shd w:val="clear" w:color="auto" w:fill="EFF0F1"/>
        </w:rPr>
        <w:t>)</w:t>
      </w:r>
      <w:r>
        <w:rPr>
          <w:rFonts w:ascii="Arial" w:eastAsia="等线" w:hAnsi="Arial" w:cs="Arial"/>
          <w:sz w:val="22"/>
        </w:rPr>
        <w:t>、</w:t>
      </w:r>
      <w:r>
        <w:rPr>
          <w:rFonts w:ascii="Consolas" w:eastAsia="Consolas" w:hAnsi="Consolas" w:cs="Consolas"/>
          <w:sz w:val="22"/>
          <w:shd w:val="clear" w:color="auto" w:fill="EFF0F1"/>
        </w:rPr>
        <w:t>(</w:t>
      </w:r>
      <w:proofErr w:type="spellStart"/>
      <w:r>
        <w:rPr>
          <w:rFonts w:ascii="Consolas" w:eastAsia="Consolas" w:hAnsi="Consolas" w:cs="Consolas"/>
          <w:sz w:val="22"/>
          <w:shd w:val="clear" w:color="auto" w:fill="EFF0F1"/>
        </w:rPr>
        <w:t>pdx_id</w:t>
      </w:r>
      <w:proofErr w:type="spellEnd"/>
      <w:r>
        <w:rPr>
          <w:rFonts w:ascii="Consolas" w:eastAsia="Consolas" w:hAnsi="Consolas" w:cs="Consolas"/>
          <w:sz w:val="22"/>
          <w:shd w:val="clear" w:color="auto" w:fill="EFF0F1"/>
        </w:rPr>
        <w:t xml:space="preserve">, </w:t>
      </w:r>
      <w:proofErr w:type="spellStart"/>
      <w:r>
        <w:rPr>
          <w:rFonts w:ascii="Consolas" w:eastAsia="Consolas" w:hAnsi="Consolas" w:cs="Consolas"/>
          <w:sz w:val="22"/>
          <w:shd w:val="clear" w:color="auto" w:fill="EFF0F1"/>
        </w:rPr>
        <w:t>is_deleted</w:t>
      </w:r>
      <w:proofErr w:type="spellEnd"/>
      <w:r>
        <w:rPr>
          <w:rFonts w:ascii="Consolas" w:eastAsia="Consolas" w:hAnsi="Consolas" w:cs="Consolas"/>
          <w:sz w:val="22"/>
          <w:shd w:val="clear" w:color="auto" w:fill="EFF0F1"/>
        </w:rPr>
        <w:t>)</w:t>
      </w:r>
      <w:r>
        <w:rPr>
          <w:rFonts w:ascii="Arial" w:eastAsia="等线" w:hAnsi="Arial" w:cs="Arial"/>
          <w:sz w:val="22"/>
        </w:rPr>
        <w:t>。</w:t>
      </w:r>
    </w:p>
    <w:p w14:paraId="1D453090" w14:textId="77777777" w:rsidR="008C31A4" w:rsidRDefault="008C31A4">
      <w:pPr>
        <w:numPr>
          <w:ilvl w:val="0"/>
          <w:numId w:val="13"/>
        </w:numPr>
        <w:spacing w:before="120" w:after="120" w:line="288" w:lineRule="auto"/>
        <w:ind w:leftChars="0" w:rightChars="0" w:right="180" w:firstLineChars="0"/>
        <w:jc w:val="left"/>
      </w:pPr>
      <w:r>
        <w:rPr>
          <w:rFonts w:ascii="Arial" w:eastAsia="等线" w:hAnsi="Arial" w:cs="Arial"/>
          <w:sz w:val="22"/>
        </w:rPr>
        <w:t>批量导入、解析入库应使用</w:t>
      </w:r>
      <w:r>
        <w:rPr>
          <w:rFonts w:ascii="Arial" w:eastAsia="等线" w:hAnsi="Arial" w:cs="Arial"/>
          <w:sz w:val="22"/>
        </w:rPr>
        <w:t xml:space="preserve"> </w:t>
      </w:r>
      <w:proofErr w:type="spellStart"/>
      <w:r>
        <w:rPr>
          <w:rFonts w:ascii="Arial" w:eastAsia="等线" w:hAnsi="Arial" w:cs="Arial"/>
          <w:sz w:val="22"/>
        </w:rPr>
        <w:t>MyBatis</w:t>
      </w:r>
      <w:proofErr w:type="spellEnd"/>
      <w:r>
        <w:rPr>
          <w:rFonts w:ascii="Arial" w:eastAsia="等线" w:hAnsi="Arial" w:cs="Arial"/>
          <w:sz w:val="22"/>
        </w:rPr>
        <w:t xml:space="preserve">-Plus </w:t>
      </w:r>
      <w:r>
        <w:rPr>
          <w:rFonts w:ascii="Arial" w:eastAsia="等线" w:hAnsi="Arial" w:cs="Arial"/>
          <w:sz w:val="22"/>
        </w:rPr>
        <w:t>批处理或</w:t>
      </w:r>
      <w:r>
        <w:rPr>
          <w:rFonts w:ascii="Arial" w:eastAsia="等线" w:hAnsi="Arial" w:cs="Arial"/>
          <w:sz w:val="22"/>
        </w:rPr>
        <w:t xml:space="preserve"> JDBC batch</w:t>
      </w:r>
      <w:r>
        <w:rPr>
          <w:rFonts w:ascii="Arial" w:eastAsia="等线" w:hAnsi="Arial" w:cs="Arial"/>
          <w:sz w:val="22"/>
        </w:rPr>
        <w:t>，避免逐条提交。</w:t>
      </w:r>
    </w:p>
    <w:p w14:paraId="0264B71E" w14:textId="77777777" w:rsidR="008C31A4" w:rsidRDefault="008C31A4" w:rsidP="008C31A4">
      <w:pPr>
        <w:spacing w:before="260" w:after="120" w:line="288" w:lineRule="auto"/>
        <w:ind w:left="180" w:right="180" w:firstLine="560"/>
        <w:jc w:val="left"/>
        <w:outlineLvl w:val="3"/>
      </w:pPr>
      <w:bookmarkStart w:id="81" w:name="heading_45"/>
      <w:bookmarkStart w:id="82" w:name="_Toc232683438"/>
      <w:r>
        <w:rPr>
          <w:rFonts w:ascii="Arial" w:eastAsia="等线" w:hAnsi="Arial" w:cs="Arial"/>
          <w:b/>
          <w:sz w:val="28"/>
        </w:rPr>
        <w:t xml:space="preserve">4.1.3 </w:t>
      </w:r>
      <w:r>
        <w:rPr>
          <w:rFonts w:ascii="Arial" w:eastAsia="等线" w:hAnsi="Arial" w:cs="Arial"/>
          <w:b/>
          <w:sz w:val="28"/>
        </w:rPr>
        <w:t>缓存设计</w:t>
      </w:r>
      <w:bookmarkEnd w:id="81"/>
      <w:bookmarkEnd w:id="82"/>
    </w:p>
    <w:p w14:paraId="6CD1B337" w14:textId="77777777" w:rsidR="008C31A4" w:rsidRDefault="008C31A4">
      <w:pPr>
        <w:numPr>
          <w:ilvl w:val="0"/>
          <w:numId w:val="14"/>
        </w:numPr>
        <w:spacing w:before="120" w:after="120" w:line="288" w:lineRule="auto"/>
        <w:ind w:leftChars="0" w:rightChars="0" w:right="180" w:firstLineChars="0"/>
        <w:jc w:val="left"/>
      </w:pPr>
      <w:r>
        <w:rPr>
          <w:rFonts w:ascii="Arial" w:eastAsia="等线" w:hAnsi="Arial" w:cs="Arial"/>
          <w:sz w:val="22"/>
        </w:rPr>
        <w:t xml:space="preserve">Redis </w:t>
      </w:r>
      <w:r>
        <w:rPr>
          <w:rFonts w:ascii="Arial" w:eastAsia="等线" w:hAnsi="Arial" w:cs="Arial"/>
          <w:sz w:val="22"/>
        </w:rPr>
        <w:t>用于</w:t>
      </w:r>
      <w:r>
        <w:rPr>
          <w:rFonts w:ascii="Arial" w:eastAsia="等线" w:hAnsi="Arial" w:cs="Arial"/>
          <w:sz w:val="22"/>
        </w:rPr>
        <w:t xml:space="preserve"> OAuth2 Token</w:t>
      </w:r>
      <w:r>
        <w:rPr>
          <w:rFonts w:ascii="Arial" w:eastAsia="等线" w:hAnsi="Arial" w:cs="Arial"/>
          <w:sz w:val="22"/>
        </w:rPr>
        <w:t>、用户信息、权限缓存、限流计数、分布式锁。</w:t>
      </w:r>
    </w:p>
    <w:p w14:paraId="43D54376" w14:textId="77777777" w:rsidR="008C31A4" w:rsidRDefault="008C31A4">
      <w:pPr>
        <w:numPr>
          <w:ilvl w:val="0"/>
          <w:numId w:val="15"/>
        </w:numPr>
        <w:spacing w:before="120" w:after="120" w:line="288" w:lineRule="auto"/>
        <w:ind w:leftChars="0" w:rightChars="0" w:right="180" w:firstLineChars="0"/>
        <w:jc w:val="left"/>
      </w:pPr>
      <w:r>
        <w:rPr>
          <w:rFonts w:ascii="Arial" w:eastAsia="等线" w:hAnsi="Arial" w:cs="Arial"/>
          <w:sz w:val="22"/>
        </w:rPr>
        <w:t>车型、</w:t>
      </w:r>
      <w:r>
        <w:rPr>
          <w:rFonts w:ascii="Arial" w:eastAsia="等线" w:hAnsi="Arial" w:cs="Arial"/>
          <w:sz w:val="22"/>
        </w:rPr>
        <w:t xml:space="preserve">ECU </w:t>
      </w:r>
      <w:r>
        <w:rPr>
          <w:rFonts w:ascii="Arial" w:eastAsia="等线" w:hAnsi="Arial" w:cs="Arial"/>
          <w:sz w:val="22"/>
        </w:rPr>
        <w:t>映射、</w:t>
      </w:r>
      <w:r>
        <w:rPr>
          <w:rFonts w:ascii="Arial" w:eastAsia="等线" w:hAnsi="Arial" w:cs="Arial"/>
          <w:sz w:val="22"/>
        </w:rPr>
        <w:t xml:space="preserve">MARS </w:t>
      </w:r>
      <w:r>
        <w:rPr>
          <w:rFonts w:ascii="Arial" w:eastAsia="等线" w:hAnsi="Arial" w:cs="Arial"/>
          <w:sz w:val="22"/>
        </w:rPr>
        <w:t>映射、</w:t>
      </w:r>
      <w:r>
        <w:rPr>
          <w:rFonts w:ascii="Arial" w:eastAsia="等线" w:hAnsi="Arial" w:cs="Arial"/>
          <w:sz w:val="22"/>
        </w:rPr>
        <w:t xml:space="preserve">VDN </w:t>
      </w:r>
      <w:r>
        <w:rPr>
          <w:rFonts w:ascii="Arial" w:eastAsia="等线" w:hAnsi="Arial" w:cs="Arial"/>
          <w:sz w:val="22"/>
        </w:rPr>
        <w:t>转换等低频变更高频查询数据可增加本地缓存</w:t>
      </w:r>
      <w:r>
        <w:rPr>
          <w:rFonts w:ascii="Arial" w:eastAsia="等线" w:hAnsi="Arial" w:cs="Arial"/>
          <w:sz w:val="22"/>
        </w:rPr>
        <w:t xml:space="preserve"> + Redis </w:t>
      </w:r>
      <w:r>
        <w:rPr>
          <w:rFonts w:ascii="Arial" w:eastAsia="等线" w:hAnsi="Arial" w:cs="Arial"/>
          <w:sz w:val="22"/>
        </w:rPr>
        <w:t>二级缓存。</w:t>
      </w:r>
    </w:p>
    <w:p w14:paraId="6789E7CC" w14:textId="77777777" w:rsidR="008C31A4" w:rsidRDefault="008C31A4">
      <w:pPr>
        <w:numPr>
          <w:ilvl w:val="0"/>
          <w:numId w:val="16"/>
        </w:numPr>
        <w:spacing w:before="120" w:after="120" w:line="288" w:lineRule="auto"/>
        <w:ind w:leftChars="0" w:rightChars="0" w:right="180" w:firstLineChars="0"/>
        <w:jc w:val="left"/>
      </w:pPr>
      <w:r>
        <w:rPr>
          <w:rFonts w:ascii="Arial" w:eastAsia="等线" w:hAnsi="Arial" w:cs="Arial"/>
          <w:sz w:val="22"/>
        </w:rPr>
        <w:t>对外部系统查询结果应设置短</w:t>
      </w:r>
      <w:r>
        <w:rPr>
          <w:rFonts w:ascii="Arial" w:eastAsia="等线" w:hAnsi="Arial" w:cs="Arial"/>
          <w:sz w:val="22"/>
        </w:rPr>
        <w:t xml:space="preserve"> TTL </w:t>
      </w:r>
      <w:r>
        <w:rPr>
          <w:rFonts w:ascii="Arial" w:eastAsia="等线" w:hAnsi="Arial" w:cs="Arial"/>
          <w:sz w:val="22"/>
        </w:rPr>
        <w:t>缓存，避免</w:t>
      </w:r>
      <w:r>
        <w:rPr>
          <w:rFonts w:ascii="Arial" w:eastAsia="等线" w:hAnsi="Arial" w:cs="Arial"/>
          <w:sz w:val="22"/>
        </w:rPr>
        <w:t xml:space="preserve"> TSP/ESB/VHMS </w:t>
      </w:r>
      <w:r>
        <w:rPr>
          <w:rFonts w:ascii="Arial" w:eastAsia="等线" w:hAnsi="Arial" w:cs="Arial"/>
          <w:sz w:val="22"/>
        </w:rPr>
        <w:t>等系统被重复请求压垮。</w:t>
      </w:r>
    </w:p>
    <w:p w14:paraId="308E6676" w14:textId="77777777" w:rsidR="008C31A4" w:rsidRDefault="008C31A4">
      <w:pPr>
        <w:numPr>
          <w:ilvl w:val="0"/>
          <w:numId w:val="17"/>
        </w:numPr>
        <w:spacing w:before="120" w:after="120" w:line="288" w:lineRule="auto"/>
        <w:ind w:leftChars="0" w:rightChars="0" w:right="180" w:firstLineChars="0"/>
        <w:jc w:val="left"/>
      </w:pPr>
      <w:r>
        <w:rPr>
          <w:rFonts w:ascii="Arial" w:eastAsia="等线" w:hAnsi="Arial" w:cs="Arial"/>
          <w:sz w:val="22"/>
        </w:rPr>
        <w:t>缓存</w:t>
      </w:r>
      <w:r>
        <w:rPr>
          <w:rFonts w:ascii="Arial" w:eastAsia="等线" w:hAnsi="Arial" w:cs="Arial"/>
          <w:sz w:val="22"/>
        </w:rPr>
        <w:t xml:space="preserve"> Key </w:t>
      </w:r>
      <w:r>
        <w:rPr>
          <w:rFonts w:ascii="Arial" w:eastAsia="等线" w:hAnsi="Arial" w:cs="Arial"/>
          <w:sz w:val="22"/>
        </w:rPr>
        <w:t>建议包含租户、品牌、渠道、车型、</w:t>
      </w:r>
      <w:r>
        <w:rPr>
          <w:rFonts w:ascii="Arial" w:eastAsia="等线" w:hAnsi="Arial" w:cs="Arial"/>
          <w:sz w:val="22"/>
        </w:rPr>
        <w:t xml:space="preserve">VIN </w:t>
      </w:r>
      <w:r>
        <w:rPr>
          <w:rFonts w:ascii="Arial" w:eastAsia="等线" w:hAnsi="Arial" w:cs="Arial"/>
          <w:sz w:val="22"/>
        </w:rPr>
        <w:t>等维度，避免跨租户</w:t>
      </w:r>
      <w:r>
        <w:rPr>
          <w:rFonts w:ascii="Arial" w:eastAsia="等线" w:hAnsi="Arial" w:cs="Arial"/>
          <w:sz w:val="22"/>
        </w:rPr>
        <w:t>/</w:t>
      </w:r>
      <w:proofErr w:type="gramStart"/>
      <w:r>
        <w:rPr>
          <w:rFonts w:ascii="Arial" w:eastAsia="等线" w:hAnsi="Arial" w:cs="Arial"/>
          <w:sz w:val="22"/>
        </w:rPr>
        <w:t>跨品牌</w:t>
      </w:r>
      <w:proofErr w:type="gramEnd"/>
      <w:r>
        <w:rPr>
          <w:rFonts w:ascii="Arial" w:eastAsia="等线" w:hAnsi="Arial" w:cs="Arial"/>
          <w:sz w:val="22"/>
        </w:rPr>
        <w:t>污染。</w:t>
      </w:r>
    </w:p>
    <w:p w14:paraId="61FD7F2D" w14:textId="77777777" w:rsidR="008C31A4" w:rsidRDefault="008C31A4" w:rsidP="008C31A4">
      <w:pPr>
        <w:spacing w:before="260" w:after="120" w:line="288" w:lineRule="auto"/>
        <w:ind w:left="180" w:right="180" w:firstLine="560"/>
        <w:jc w:val="left"/>
        <w:outlineLvl w:val="3"/>
      </w:pPr>
      <w:bookmarkStart w:id="83" w:name="heading_46"/>
      <w:bookmarkStart w:id="84" w:name="_Toc232683439"/>
      <w:r>
        <w:rPr>
          <w:rFonts w:ascii="Arial" w:eastAsia="等线" w:hAnsi="Arial" w:cs="Arial"/>
          <w:b/>
          <w:sz w:val="28"/>
        </w:rPr>
        <w:t xml:space="preserve">4.1.4 </w:t>
      </w:r>
      <w:r>
        <w:rPr>
          <w:rFonts w:ascii="Arial" w:eastAsia="等线" w:hAnsi="Arial" w:cs="Arial"/>
          <w:b/>
          <w:sz w:val="28"/>
        </w:rPr>
        <w:t>文件与</w:t>
      </w:r>
      <w:proofErr w:type="gramStart"/>
      <w:r>
        <w:rPr>
          <w:rFonts w:ascii="Arial" w:eastAsia="等线" w:hAnsi="Arial" w:cs="Arial"/>
          <w:b/>
          <w:sz w:val="28"/>
        </w:rPr>
        <w:t>大对象</w:t>
      </w:r>
      <w:proofErr w:type="gramEnd"/>
      <w:r>
        <w:rPr>
          <w:rFonts w:ascii="Arial" w:eastAsia="等线" w:hAnsi="Arial" w:cs="Arial"/>
          <w:b/>
          <w:sz w:val="28"/>
        </w:rPr>
        <w:t>性能</w:t>
      </w:r>
      <w:bookmarkEnd w:id="83"/>
      <w:bookmarkEnd w:id="84"/>
    </w:p>
    <w:p w14:paraId="5504D808" w14:textId="77777777" w:rsidR="008C31A4" w:rsidRDefault="008C31A4">
      <w:pPr>
        <w:numPr>
          <w:ilvl w:val="0"/>
          <w:numId w:val="18"/>
        </w:numPr>
        <w:spacing w:before="120" w:after="120" w:line="288" w:lineRule="auto"/>
        <w:ind w:leftChars="0" w:rightChars="0" w:right="180" w:firstLineChars="0"/>
        <w:jc w:val="left"/>
      </w:pPr>
      <w:r>
        <w:rPr>
          <w:rFonts w:ascii="Arial" w:eastAsia="等线" w:hAnsi="Arial" w:cs="Arial"/>
          <w:sz w:val="22"/>
        </w:rPr>
        <w:t>大文件不通过数据库保存，统一存储到</w:t>
      </w:r>
      <w:r>
        <w:rPr>
          <w:rFonts w:ascii="Arial" w:eastAsia="等线" w:hAnsi="Arial" w:cs="Arial"/>
          <w:sz w:val="22"/>
        </w:rPr>
        <w:t xml:space="preserve"> OSS/OBS/S3/Local</w:t>
      </w:r>
      <w:r>
        <w:rPr>
          <w:rFonts w:ascii="Arial" w:eastAsia="等线" w:hAnsi="Arial" w:cs="Arial"/>
          <w:sz w:val="22"/>
        </w:rPr>
        <w:t>，对数据库仅保存对象路径、大小、</w:t>
      </w:r>
      <w:r>
        <w:rPr>
          <w:rFonts w:ascii="Arial" w:eastAsia="等线" w:hAnsi="Arial" w:cs="Arial"/>
          <w:sz w:val="22"/>
        </w:rPr>
        <w:t>Hash</w:t>
      </w:r>
      <w:r>
        <w:rPr>
          <w:rFonts w:ascii="Arial" w:eastAsia="等线" w:hAnsi="Arial" w:cs="Arial"/>
          <w:sz w:val="22"/>
        </w:rPr>
        <w:t>、状态。</w:t>
      </w:r>
    </w:p>
    <w:p w14:paraId="35E0A052" w14:textId="77777777" w:rsidR="008C31A4" w:rsidRDefault="008C31A4">
      <w:pPr>
        <w:numPr>
          <w:ilvl w:val="0"/>
          <w:numId w:val="19"/>
        </w:numPr>
        <w:spacing w:before="120" w:after="120" w:line="288" w:lineRule="auto"/>
        <w:ind w:leftChars="0" w:rightChars="0" w:right="180" w:firstLineChars="0"/>
        <w:jc w:val="left"/>
      </w:pPr>
      <w:r>
        <w:rPr>
          <w:rFonts w:ascii="Arial" w:eastAsia="等线" w:hAnsi="Arial" w:cs="Arial"/>
          <w:sz w:val="22"/>
        </w:rPr>
        <w:t>文件下载优先返回预签名</w:t>
      </w:r>
      <w:r>
        <w:rPr>
          <w:rFonts w:ascii="Arial" w:eastAsia="等线" w:hAnsi="Arial" w:cs="Arial"/>
          <w:sz w:val="22"/>
        </w:rPr>
        <w:t xml:space="preserve"> URL</w:t>
      </w:r>
      <w:r>
        <w:rPr>
          <w:rFonts w:ascii="Arial" w:eastAsia="等线" w:hAnsi="Arial" w:cs="Arial"/>
          <w:sz w:val="22"/>
        </w:rPr>
        <w:t>，降低应用服务带宽压力。</w:t>
      </w:r>
    </w:p>
    <w:p w14:paraId="05733578" w14:textId="77777777" w:rsidR="008C31A4" w:rsidRDefault="008C31A4">
      <w:pPr>
        <w:numPr>
          <w:ilvl w:val="0"/>
          <w:numId w:val="20"/>
        </w:numPr>
        <w:spacing w:before="120" w:after="120" w:line="288" w:lineRule="auto"/>
        <w:ind w:leftChars="0" w:rightChars="0" w:right="180" w:firstLineChars="0"/>
        <w:jc w:val="left"/>
      </w:pPr>
      <w:r>
        <w:rPr>
          <w:rFonts w:ascii="Arial" w:eastAsia="等线" w:hAnsi="Arial" w:cs="Arial"/>
          <w:sz w:val="22"/>
        </w:rPr>
        <w:t xml:space="preserve">STS </w:t>
      </w:r>
      <w:r>
        <w:rPr>
          <w:rFonts w:ascii="Arial" w:eastAsia="等线" w:hAnsi="Arial" w:cs="Arial"/>
          <w:sz w:val="22"/>
        </w:rPr>
        <w:t>临时凭证用于前端直传或客户端直传，减少服务端中转。</w:t>
      </w:r>
    </w:p>
    <w:p w14:paraId="2FD7019B" w14:textId="77777777" w:rsidR="008C31A4" w:rsidRDefault="008C31A4">
      <w:pPr>
        <w:numPr>
          <w:ilvl w:val="0"/>
          <w:numId w:val="21"/>
        </w:numPr>
        <w:spacing w:before="120" w:after="120" w:line="288" w:lineRule="auto"/>
        <w:ind w:leftChars="0" w:rightChars="0" w:right="180" w:firstLineChars="0"/>
        <w:jc w:val="left"/>
      </w:pPr>
      <w:r>
        <w:rPr>
          <w:rFonts w:ascii="Arial" w:eastAsia="等线" w:hAnsi="Arial" w:cs="Arial"/>
          <w:sz w:val="22"/>
        </w:rPr>
        <w:t>软件包上传</w:t>
      </w:r>
      <w:proofErr w:type="gramStart"/>
      <w:r>
        <w:rPr>
          <w:rFonts w:ascii="Arial" w:eastAsia="等线" w:hAnsi="Arial" w:cs="Arial"/>
          <w:sz w:val="22"/>
        </w:rPr>
        <w:t>下载需</w:t>
      </w:r>
      <w:proofErr w:type="gramEnd"/>
      <w:r>
        <w:rPr>
          <w:rFonts w:ascii="Arial" w:eastAsia="等线" w:hAnsi="Arial" w:cs="Arial"/>
          <w:sz w:val="22"/>
        </w:rPr>
        <w:t>记录状态：</w:t>
      </w:r>
      <w:r>
        <w:rPr>
          <w:rFonts w:ascii="Consolas" w:eastAsia="Consolas" w:hAnsi="Consolas" w:cs="Consolas"/>
          <w:sz w:val="22"/>
          <w:shd w:val="clear" w:color="auto" w:fill="EFF0F1"/>
        </w:rPr>
        <w:t>pending/success/failed</w:t>
      </w:r>
      <w:r>
        <w:rPr>
          <w:rFonts w:ascii="Arial" w:eastAsia="等线" w:hAnsi="Arial" w:cs="Arial"/>
          <w:sz w:val="22"/>
        </w:rPr>
        <w:t>，失败原因写入</w:t>
      </w:r>
      <w:r>
        <w:rPr>
          <w:rFonts w:ascii="Arial" w:eastAsia="等线" w:hAnsi="Arial" w:cs="Arial"/>
          <w:sz w:val="22"/>
        </w:rPr>
        <w:t xml:space="preserve"> </w:t>
      </w:r>
      <w:proofErr w:type="spellStart"/>
      <w:r>
        <w:rPr>
          <w:rFonts w:ascii="Consolas" w:eastAsia="Consolas" w:hAnsi="Consolas" w:cs="Consolas"/>
          <w:sz w:val="22"/>
          <w:shd w:val="clear" w:color="auto" w:fill="EFF0F1"/>
        </w:rPr>
        <w:t>download_error</w:t>
      </w:r>
      <w:proofErr w:type="spellEnd"/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便于补偿。</w:t>
      </w:r>
    </w:p>
    <w:p w14:paraId="666555F2" w14:textId="77777777" w:rsidR="008C31A4" w:rsidRDefault="008C31A4">
      <w:pPr>
        <w:numPr>
          <w:ilvl w:val="0"/>
          <w:numId w:val="22"/>
        </w:numPr>
        <w:spacing w:before="120" w:after="120" w:line="288" w:lineRule="auto"/>
        <w:ind w:leftChars="0" w:rightChars="0" w:right="180" w:firstLineChars="0"/>
        <w:jc w:val="left"/>
      </w:pPr>
      <w:r>
        <w:rPr>
          <w:rFonts w:ascii="Arial" w:eastAsia="等线" w:hAnsi="Arial" w:cs="Arial"/>
          <w:sz w:val="22"/>
        </w:rPr>
        <w:t>文件</w:t>
      </w:r>
      <w:r>
        <w:rPr>
          <w:rFonts w:ascii="Arial" w:eastAsia="等线" w:hAnsi="Arial" w:cs="Arial"/>
          <w:sz w:val="22"/>
        </w:rPr>
        <w:t xml:space="preserve"> Hash </w:t>
      </w:r>
      <w:r>
        <w:rPr>
          <w:rFonts w:ascii="Arial" w:eastAsia="等线" w:hAnsi="Arial" w:cs="Arial"/>
          <w:sz w:val="22"/>
        </w:rPr>
        <w:t>推荐使用</w:t>
      </w:r>
      <w:r>
        <w:rPr>
          <w:rFonts w:ascii="Arial" w:eastAsia="等线" w:hAnsi="Arial" w:cs="Arial"/>
          <w:sz w:val="22"/>
        </w:rPr>
        <w:t xml:space="preserve"> SHA-256/SHA-512 </w:t>
      </w:r>
      <w:r>
        <w:rPr>
          <w:rFonts w:ascii="Arial" w:eastAsia="等线" w:hAnsi="Arial" w:cs="Arial"/>
          <w:sz w:val="22"/>
        </w:rPr>
        <w:t>或</w:t>
      </w:r>
      <w:r>
        <w:rPr>
          <w:rFonts w:ascii="Arial" w:eastAsia="等线" w:hAnsi="Arial" w:cs="Arial"/>
          <w:sz w:val="22"/>
        </w:rPr>
        <w:t xml:space="preserve"> MD5 </w:t>
      </w:r>
      <w:r>
        <w:rPr>
          <w:rFonts w:ascii="Arial" w:eastAsia="等线" w:hAnsi="Arial" w:cs="Arial"/>
          <w:sz w:val="22"/>
        </w:rPr>
        <w:t>双校验，保证一致性。</w:t>
      </w:r>
    </w:p>
    <w:p w14:paraId="589F1F6C" w14:textId="77777777" w:rsidR="008C31A4" w:rsidRDefault="008C31A4" w:rsidP="008C31A4">
      <w:pPr>
        <w:spacing w:before="260" w:after="120" w:line="288" w:lineRule="auto"/>
        <w:ind w:left="180" w:right="180" w:firstLine="560"/>
        <w:jc w:val="left"/>
        <w:outlineLvl w:val="3"/>
      </w:pPr>
      <w:bookmarkStart w:id="85" w:name="heading_47"/>
      <w:bookmarkStart w:id="86" w:name="_Toc232683440"/>
      <w:r>
        <w:rPr>
          <w:rFonts w:ascii="Arial" w:eastAsia="等线" w:hAnsi="Arial" w:cs="Arial"/>
          <w:b/>
          <w:sz w:val="28"/>
        </w:rPr>
        <w:lastRenderedPageBreak/>
        <w:t xml:space="preserve">4.1.5 RPC </w:t>
      </w:r>
      <w:r>
        <w:rPr>
          <w:rFonts w:ascii="Arial" w:eastAsia="等线" w:hAnsi="Arial" w:cs="Arial"/>
          <w:b/>
          <w:sz w:val="28"/>
        </w:rPr>
        <w:t>与外部调用性能</w:t>
      </w:r>
      <w:bookmarkEnd w:id="85"/>
      <w:bookmarkEnd w:id="86"/>
    </w:p>
    <w:p w14:paraId="6B854B66" w14:textId="77777777" w:rsidR="008C31A4" w:rsidRDefault="008C31A4">
      <w:pPr>
        <w:numPr>
          <w:ilvl w:val="0"/>
          <w:numId w:val="23"/>
        </w:numPr>
        <w:spacing w:before="120" w:after="120" w:line="288" w:lineRule="auto"/>
        <w:ind w:leftChars="0" w:rightChars="0" w:right="180" w:firstLineChars="0"/>
        <w:jc w:val="left"/>
      </w:pPr>
      <w:r>
        <w:rPr>
          <w:rFonts w:ascii="Arial" w:eastAsia="等线" w:hAnsi="Arial" w:cs="Arial"/>
          <w:sz w:val="22"/>
        </w:rPr>
        <w:t xml:space="preserve">Dubbo Consumer </w:t>
      </w:r>
      <w:r>
        <w:rPr>
          <w:rFonts w:ascii="Arial" w:eastAsia="等线" w:hAnsi="Arial" w:cs="Arial"/>
          <w:sz w:val="22"/>
        </w:rPr>
        <w:t>应设置合理超时、重试次数和降级策略，避免链路放大。</w:t>
      </w:r>
    </w:p>
    <w:p w14:paraId="73AA67BC" w14:textId="77777777" w:rsidR="008C31A4" w:rsidRDefault="008C31A4">
      <w:pPr>
        <w:numPr>
          <w:ilvl w:val="0"/>
          <w:numId w:val="24"/>
        </w:numPr>
        <w:spacing w:before="120" w:after="120" w:line="288" w:lineRule="auto"/>
        <w:ind w:leftChars="0" w:rightChars="0" w:right="180" w:firstLineChars="0"/>
        <w:jc w:val="left"/>
      </w:pPr>
      <w:r>
        <w:rPr>
          <w:rFonts w:ascii="Arial" w:eastAsia="等线" w:hAnsi="Arial" w:cs="Arial"/>
          <w:sz w:val="22"/>
        </w:rPr>
        <w:t>外部</w:t>
      </w:r>
      <w:r>
        <w:rPr>
          <w:rFonts w:ascii="Arial" w:eastAsia="等线" w:hAnsi="Arial" w:cs="Arial"/>
          <w:sz w:val="22"/>
        </w:rPr>
        <w:t xml:space="preserve"> HTTP Client </w:t>
      </w:r>
      <w:r>
        <w:rPr>
          <w:rFonts w:ascii="Arial" w:eastAsia="等线" w:hAnsi="Arial" w:cs="Arial"/>
          <w:sz w:val="22"/>
        </w:rPr>
        <w:t>应配置连接池、连接超时、读取超时。</w:t>
      </w:r>
    </w:p>
    <w:p w14:paraId="6B5A95D9" w14:textId="77777777" w:rsidR="008C31A4" w:rsidRDefault="008C31A4">
      <w:pPr>
        <w:numPr>
          <w:ilvl w:val="0"/>
          <w:numId w:val="25"/>
        </w:numPr>
        <w:spacing w:before="120" w:after="120" w:line="288" w:lineRule="auto"/>
        <w:ind w:leftChars="0" w:rightChars="0" w:right="180" w:firstLineChars="0"/>
        <w:jc w:val="left"/>
      </w:pPr>
      <w:r>
        <w:rPr>
          <w:rFonts w:ascii="Arial" w:eastAsia="等线" w:hAnsi="Arial" w:cs="Arial"/>
          <w:sz w:val="22"/>
        </w:rPr>
        <w:t xml:space="preserve">TSP/ESB/PKI/KMS/VHMS </w:t>
      </w:r>
      <w:r>
        <w:rPr>
          <w:rFonts w:ascii="Arial" w:eastAsia="等线" w:hAnsi="Arial" w:cs="Arial"/>
          <w:sz w:val="22"/>
        </w:rPr>
        <w:t>等外部服务应区分同步接口和异步任务，批量数据尽量异步拉取。</w:t>
      </w:r>
    </w:p>
    <w:p w14:paraId="0D339E18" w14:textId="77777777" w:rsidR="008C31A4" w:rsidRDefault="008C31A4">
      <w:pPr>
        <w:numPr>
          <w:ilvl w:val="0"/>
          <w:numId w:val="26"/>
        </w:numPr>
        <w:spacing w:before="120" w:after="120" w:line="288" w:lineRule="auto"/>
        <w:ind w:leftChars="0" w:rightChars="0" w:right="180" w:firstLineChars="0"/>
        <w:jc w:val="left"/>
      </w:pPr>
      <w:r>
        <w:rPr>
          <w:rFonts w:ascii="Arial" w:eastAsia="等线" w:hAnsi="Arial" w:cs="Arial"/>
          <w:sz w:val="22"/>
        </w:rPr>
        <w:t>对大批量同步任务使用分页、游标或时间窗口，避免一次拉取过大数据集。</w:t>
      </w:r>
    </w:p>
    <w:p w14:paraId="1044C6BA" w14:textId="77777777" w:rsidR="008C31A4" w:rsidRDefault="008C31A4" w:rsidP="008C31A4">
      <w:pPr>
        <w:spacing w:before="300" w:after="120" w:line="288" w:lineRule="auto"/>
        <w:ind w:left="180" w:right="180" w:firstLine="600"/>
        <w:jc w:val="left"/>
        <w:outlineLvl w:val="2"/>
      </w:pPr>
      <w:bookmarkStart w:id="87" w:name="heading_48"/>
      <w:bookmarkStart w:id="88" w:name="_Toc232683441"/>
      <w:r>
        <w:rPr>
          <w:rFonts w:ascii="Arial" w:eastAsia="等线" w:hAnsi="Arial" w:cs="Arial"/>
          <w:b/>
          <w:sz w:val="30"/>
        </w:rPr>
        <w:t xml:space="preserve">4.2 </w:t>
      </w:r>
      <w:r>
        <w:rPr>
          <w:rFonts w:ascii="Arial" w:eastAsia="等线" w:hAnsi="Arial" w:cs="Arial"/>
          <w:b/>
          <w:sz w:val="30"/>
        </w:rPr>
        <w:t>安全性设计</w:t>
      </w:r>
      <w:bookmarkEnd w:id="87"/>
      <w:bookmarkEnd w:id="88"/>
    </w:p>
    <w:p w14:paraId="39889667" w14:textId="77777777" w:rsidR="008C31A4" w:rsidRDefault="008C31A4" w:rsidP="008C31A4">
      <w:pPr>
        <w:spacing w:before="260" w:after="120" w:line="288" w:lineRule="auto"/>
        <w:ind w:left="180" w:right="180" w:firstLine="560"/>
        <w:jc w:val="left"/>
        <w:outlineLvl w:val="3"/>
      </w:pPr>
      <w:bookmarkStart w:id="89" w:name="heading_49"/>
      <w:bookmarkStart w:id="90" w:name="_Toc232683442"/>
      <w:r>
        <w:rPr>
          <w:rFonts w:ascii="Arial" w:eastAsia="等线" w:hAnsi="Arial" w:cs="Arial"/>
          <w:b/>
          <w:sz w:val="28"/>
        </w:rPr>
        <w:t xml:space="preserve">4.2.1 </w:t>
      </w:r>
      <w:r>
        <w:rPr>
          <w:rFonts w:ascii="Arial" w:eastAsia="等线" w:hAnsi="Arial" w:cs="Arial"/>
          <w:b/>
          <w:sz w:val="28"/>
        </w:rPr>
        <w:t>接口安全性</w:t>
      </w:r>
      <w:bookmarkEnd w:id="89"/>
      <w:bookmarkEnd w:id="90"/>
    </w:p>
    <w:p w14:paraId="47FEB62C" w14:textId="77777777" w:rsidR="008C31A4" w:rsidRDefault="008C31A4">
      <w:pPr>
        <w:numPr>
          <w:ilvl w:val="0"/>
          <w:numId w:val="27"/>
        </w:numPr>
        <w:spacing w:before="120" w:after="120" w:line="288" w:lineRule="auto"/>
        <w:ind w:leftChars="0" w:rightChars="0" w:right="180" w:firstLineChars="0"/>
        <w:jc w:val="left"/>
      </w:pPr>
      <w:r>
        <w:rPr>
          <w:rFonts w:ascii="Arial" w:eastAsia="等线" w:hAnsi="Arial" w:cs="Arial"/>
          <w:sz w:val="22"/>
        </w:rPr>
        <w:t>北向</w:t>
      </w:r>
      <w:r>
        <w:rPr>
          <w:rFonts w:ascii="Arial" w:eastAsia="等线" w:hAnsi="Arial" w:cs="Arial"/>
          <w:sz w:val="22"/>
        </w:rPr>
        <w:t xml:space="preserve"> HTTP </w:t>
      </w:r>
      <w:r>
        <w:rPr>
          <w:rFonts w:ascii="Arial" w:eastAsia="等线" w:hAnsi="Arial" w:cs="Arial"/>
          <w:sz w:val="22"/>
        </w:rPr>
        <w:t>请求统一经过</w:t>
      </w:r>
      <w:r>
        <w:rPr>
          <w:rFonts w:ascii="Arial" w:eastAsia="等线" w:hAnsi="Arial" w:cs="Arial"/>
          <w:sz w:val="22"/>
        </w:rPr>
        <w:t xml:space="preserve"> </w:t>
      </w:r>
      <w:proofErr w:type="spellStart"/>
      <w:r>
        <w:rPr>
          <w:rFonts w:ascii="Consolas" w:eastAsia="Consolas" w:hAnsi="Consolas" w:cs="Consolas"/>
          <w:sz w:val="22"/>
          <w:shd w:val="clear" w:color="auto" w:fill="EFF0F1"/>
        </w:rPr>
        <w:t>dmp</w:t>
      </w:r>
      <w:proofErr w:type="spellEnd"/>
      <w:r>
        <w:rPr>
          <w:rFonts w:ascii="Consolas" w:eastAsia="Consolas" w:hAnsi="Consolas" w:cs="Consolas"/>
          <w:sz w:val="22"/>
          <w:shd w:val="clear" w:color="auto" w:fill="EFF0F1"/>
        </w:rPr>
        <w:t>-gateway</w:t>
      </w:r>
      <w:r>
        <w:rPr>
          <w:rFonts w:ascii="Arial" w:eastAsia="等线" w:hAnsi="Arial" w:cs="Arial"/>
          <w:sz w:val="22"/>
        </w:rPr>
        <w:t>，由网关完成</w:t>
      </w:r>
      <w:r>
        <w:rPr>
          <w:rFonts w:ascii="Arial" w:eastAsia="等线" w:hAnsi="Arial" w:cs="Arial"/>
          <w:sz w:val="22"/>
        </w:rPr>
        <w:t xml:space="preserve"> Token </w:t>
      </w:r>
      <w:r>
        <w:rPr>
          <w:rFonts w:ascii="Arial" w:eastAsia="等线" w:hAnsi="Arial" w:cs="Arial"/>
          <w:sz w:val="22"/>
        </w:rPr>
        <w:t>鉴权、签名校验、请求上下文构建和路由转发。</w:t>
      </w:r>
    </w:p>
    <w:p w14:paraId="119F9E23" w14:textId="77777777" w:rsidR="008C31A4" w:rsidRDefault="008C31A4">
      <w:pPr>
        <w:numPr>
          <w:ilvl w:val="0"/>
          <w:numId w:val="28"/>
        </w:numPr>
        <w:spacing w:before="120" w:after="120" w:line="288" w:lineRule="auto"/>
        <w:ind w:leftChars="0" w:rightChars="0" w:right="180" w:firstLineChars="0"/>
        <w:jc w:val="left"/>
      </w:pPr>
      <w:r>
        <w:rPr>
          <w:rFonts w:ascii="Arial" w:eastAsia="等线" w:hAnsi="Arial" w:cs="Arial"/>
          <w:sz w:val="22"/>
        </w:rPr>
        <w:t>内部服务间优先使用</w:t>
      </w:r>
      <w:r>
        <w:rPr>
          <w:rFonts w:ascii="Arial" w:eastAsia="等线" w:hAnsi="Arial" w:cs="Arial"/>
          <w:sz w:val="22"/>
        </w:rPr>
        <w:t xml:space="preserve"> Dubbo </w:t>
      </w:r>
      <w:r>
        <w:rPr>
          <w:rFonts w:ascii="Arial" w:eastAsia="等线" w:hAnsi="Arial" w:cs="Arial"/>
          <w:sz w:val="22"/>
        </w:rPr>
        <w:t>接口，</w:t>
      </w:r>
      <w:r>
        <w:rPr>
          <w:rFonts w:ascii="Arial" w:eastAsia="等线" w:hAnsi="Arial" w:cs="Arial"/>
          <w:sz w:val="22"/>
        </w:rPr>
        <w:t xml:space="preserve">Dubbo </w:t>
      </w:r>
      <w:r>
        <w:rPr>
          <w:rFonts w:ascii="Arial" w:eastAsia="等线" w:hAnsi="Arial" w:cs="Arial"/>
          <w:sz w:val="22"/>
        </w:rPr>
        <w:t>注册中心使用</w:t>
      </w:r>
      <w:r>
        <w:rPr>
          <w:rFonts w:ascii="Arial" w:eastAsia="等线" w:hAnsi="Arial" w:cs="Arial"/>
          <w:sz w:val="22"/>
        </w:rPr>
        <w:t xml:space="preserve"> </w:t>
      </w:r>
      <w:proofErr w:type="spellStart"/>
      <w:r>
        <w:rPr>
          <w:rFonts w:ascii="Arial" w:eastAsia="等线" w:hAnsi="Arial" w:cs="Arial"/>
          <w:sz w:val="22"/>
        </w:rPr>
        <w:t>Nacos</w:t>
      </w:r>
      <w:proofErr w:type="spellEnd"/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命名空间隔离。</w:t>
      </w:r>
    </w:p>
    <w:p w14:paraId="33826AA0" w14:textId="77777777" w:rsidR="008C31A4" w:rsidRDefault="008C31A4">
      <w:pPr>
        <w:numPr>
          <w:ilvl w:val="0"/>
          <w:numId w:val="29"/>
        </w:numPr>
        <w:spacing w:before="120" w:after="120" w:line="288" w:lineRule="auto"/>
        <w:ind w:leftChars="0" w:rightChars="0" w:right="180" w:firstLineChars="0"/>
        <w:jc w:val="left"/>
      </w:pPr>
      <w:proofErr w:type="spellStart"/>
      <w:r>
        <w:rPr>
          <w:rFonts w:ascii="Arial" w:eastAsia="等线" w:hAnsi="Arial" w:cs="Arial"/>
          <w:sz w:val="22"/>
        </w:rPr>
        <w:t>OpenAPI</w:t>
      </w:r>
      <w:proofErr w:type="spellEnd"/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对外接口应按调用</w:t>
      </w:r>
      <w:proofErr w:type="gramStart"/>
      <w:r>
        <w:rPr>
          <w:rFonts w:ascii="Arial" w:eastAsia="等线" w:hAnsi="Arial" w:cs="Arial"/>
          <w:sz w:val="22"/>
        </w:rPr>
        <w:t>方分配</w:t>
      </w:r>
      <w:proofErr w:type="gramEnd"/>
      <w:r>
        <w:rPr>
          <w:rFonts w:ascii="Arial" w:eastAsia="等线" w:hAnsi="Arial" w:cs="Arial"/>
          <w:sz w:val="22"/>
        </w:rPr>
        <w:t xml:space="preserve"> </w:t>
      </w:r>
      <w:proofErr w:type="spellStart"/>
      <w:r>
        <w:rPr>
          <w:rFonts w:ascii="Arial" w:eastAsia="等线" w:hAnsi="Arial" w:cs="Arial"/>
          <w:sz w:val="22"/>
        </w:rPr>
        <w:t>AppKey</w:t>
      </w:r>
      <w:proofErr w:type="spellEnd"/>
      <w:r>
        <w:rPr>
          <w:rFonts w:ascii="Arial" w:eastAsia="等线" w:hAnsi="Arial" w:cs="Arial"/>
          <w:sz w:val="22"/>
        </w:rPr>
        <w:t>/</w:t>
      </w:r>
      <w:proofErr w:type="spellStart"/>
      <w:r>
        <w:rPr>
          <w:rFonts w:ascii="Arial" w:eastAsia="等线" w:hAnsi="Arial" w:cs="Arial"/>
          <w:sz w:val="22"/>
        </w:rPr>
        <w:t>AppSecret</w:t>
      </w:r>
      <w:proofErr w:type="spellEnd"/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或证书，结合时间戳、</w:t>
      </w:r>
      <w:r>
        <w:rPr>
          <w:rFonts w:ascii="Arial" w:eastAsia="等线" w:hAnsi="Arial" w:cs="Arial"/>
          <w:sz w:val="22"/>
        </w:rPr>
        <w:t>Nonce</w:t>
      </w:r>
      <w:r>
        <w:rPr>
          <w:rFonts w:ascii="Arial" w:eastAsia="等线" w:hAnsi="Arial" w:cs="Arial"/>
          <w:sz w:val="22"/>
        </w:rPr>
        <w:t>、防重放签名。</w:t>
      </w:r>
    </w:p>
    <w:p w14:paraId="2D4141A9" w14:textId="77777777" w:rsidR="008C31A4" w:rsidRDefault="008C31A4">
      <w:pPr>
        <w:numPr>
          <w:ilvl w:val="0"/>
          <w:numId w:val="30"/>
        </w:numPr>
        <w:spacing w:before="120" w:after="120" w:line="288" w:lineRule="auto"/>
        <w:ind w:leftChars="0" w:rightChars="0" w:right="180" w:firstLineChars="0"/>
        <w:jc w:val="left"/>
      </w:pPr>
      <w:r>
        <w:rPr>
          <w:rFonts w:ascii="Arial" w:eastAsia="等线" w:hAnsi="Arial" w:cs="Arial"/>
          <w:sz w:val="22"/>
        </w:rPr>
        <w:t xml:space="preserve">Gateway </w:t>
      </w:r>
      <w:r>
        <w:rPr>
          <w:rFonts w:ascii="Arial" w:eastAsia="等线" w:hAnsi="Arial" w:cs="Arial"/>
          <w:sz w:val="22"/>
        </w:rPr>
        <w:t>的</w:t>
      </w:r>
      <w:r>
        <w:rPr>
          <w:rFonts w:ascii="Arial" w:eastAsia="等线" w:hAnsi="Arial" w:cs="Arial"/>
          <w:sz w:val="22"/>
        </w:rPr>
        <w:t xml:space="preserve"> </w:t>
      </w:r>
      <w:proofErr w:type="spellStart"/>
      <w:r>
        <w:rPr>
          <w:rFonts w:ascii="Consolas" w:eastAsia="Consolas" w:hAnsi="Consolas" w:cs="Consolas"/>
          <w:sz w:val="22"/>
          <w:shd w:val="clear" w:color="auto" w:fill="EFF0F1"/>
        </w:rPr>
        <w:t>VerifySignGatewayFilter</w:t>
      </w:r>
      <w:proofErr w:type="spellEnd"/>
      <w:r>
        <w:rPr>
          <w:rFonts w:ascii="Arial" w:eastAsia="等线" w:hAnsi="Arial" w:cs="Arial"/>
          <w:sz w:val="22"/>
        </w:rPr>
        <w:t>、</w:t>
      </w:r>
      <w:proofErr w:type="spellStart"/>
      <w:r>
        <w:rPr>
          <w:rFonts w:ascii="Consolas" w:eastAsia="Consolas" w:hAnsi="Consolas" w:cs="Consolas"/>
          <w:sz w:val="22"/>
          <w:shd w:val="clear" w:color="auto" w:fill="EFF0F1"/>
        </w:rPr>
        <w:t>VerifySignGbopGatewayFilter</w:t>
      </w:r>
      <w:proofErr w:type="spellEnd"/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用于不同签名协议的接入校验。</w:t>
      </w:r>
    </w:p>
    <w:p w14:paraId="3B80B973" w14:textId="77777777" w:rsidR="008C31A4" w:rsidRDefault="008C31A4">
      <w:pPr>
        <w:numPr>
          <w:ilvl w:val="0"/>
          <w:numId w:val="31"/>
        </w:numPr>
        <w:spacing w:before="120" w:after="120" w:line="288" w:lineRule="auto"/>
        <w:ind w:leftChars="0" w:rightChars="0" w:right="180" w:firstLineChars="0"/>
        <w:jc w:val="left"/>
      </w:pPr>
      <w:r>
        <w:rPr>
          <w:rFonts w:ascii="Arial" w:eastAsia="等线" w:hAnsi="Arial" w:cs="Arial"/>
          <w:sz w:val="22"/>
        </w:rPr>
        <w:t>对登录、验证码、文件上传、基线同步等高风险接口需要限流和审计。</w:t>
      </w:r>
    </w:p>
    <w:p w14:paraId="54574E70" w14:textId="77777777" w:rsidR="008C31A4" w:rsidRDefault="008C31A4" w:rsidP="008C31A4">
      <w:pPr>
        <w:spacing w:before="260" w:after="120" w:line="288" w:lineRule="auto"/>
        <w:ind w:left="180" w:right="180" w:firstLine="560"/>
        <w:jc w:val="left"/>
        <w:outlineLvl w:val="3"/>
      </w:pPr>
      <w:bookmarkStart w:id="91" w:name="heading_50"/>
      <w:bookmarkStart w:id="92" w:name="_Toc232683443"/>
      <w:r>
        <w:rPr>
          <w:rFonts w:ascii="Arial" w:eastAsia="等线" w:hAnsi="Arial" w:cs="Arial"/>
          <w:b/>
          <w:sz w:val="28"/>
        </w:rPr>
        <w:t xml:space="preserve">4.2.2 </w:t>
      </w:r>
      <w:r>
        <w:rPr>
          <w:rFonts w:ascii="Arial" w:eastAsia="等线" w:hAnsi="Arial" w:cs="Arial"/>
          <w:b/>
          <w:sz w:val="28"/>
        </w:rPr>
        <w:t>输入输出安全性</w:t>
      </w:r>
      <w:bookmarkEnd w:id="91"/>
      <w:bookmarkEnd w:id="92"/>
    </w:p>
    <w:p w14:paraId="3468FA7A" w14:textId="77777777" w:rsidR="008C31A4" w:rsidRDefault="008C31A4">
      <w:pPr>
        <w:numPr>
          <w:ilvl w:val="0"/>
          <w:numId w:val="32"/>
        </w:numPr>
        <w:spacing w:before="120" w:after="120" w:line="288" w:lineRule="auto"/>
        <w:ind w:leftChars="0" w:rightChars="0" w:right="180" w:firstLineChars="0"/>
        <w:jc w:val="left"/>
      </w:pPr>
      <w:r>
        <w:rPr>
          <w:rFonts w:ascii="Arial" w:eastAsia="等线" w:hAnsi="Arial" w:cs="Arial"/>
          <w:sz w:val="22"/>
        </w:rPr>
        <w:t xml:space="preserve">Gateway </w:t>
      </w:r>
      <w:r>
        <w:rPr>
          <w:rFonts w:ascii="Arial" w:eastAsia="等线" w:hAnsi="Arial" w:cs="Arial"/>
          <w:sz w:val="22"/>
        </w:rPr>
        <w:t>通过</w:t>
      </w:r>
      <w:r>
        <w:rPr>
          <w:rFonts w:ascii="Arial" w:eastAsia="等线" w:hAnsi="Arial" w:cs="Arial"/>
          <w:sz w:val="22"/>
        </w:rPr>
        <w:t xml:space="preserve"> </w:t>
      </w:r>
      <w:proofErr w:type="spellStart"/>
      <w:r>
        <w:rPr>
          <w:rFonts w:ascii="Consolas" w:eastAsia="Consolas" w:hAnsi="Consolas" w:cs="Consolas"/>
          <w:sz w:val="22"/>
          <w:shd w:val="clear" w:color="auto" w:fill="EFF0F1"/>
        </w:rPr>
        <w:t>SqlInjectionFilter</w:t>
      </w:r>
      <w:proofErr w:type="spellEnd"/>
      <w:r>
        <w:rPr>
          <w:rFonts w:ascii="Arial" w:eastAsia="等线" w:hAnsi="Arial" w:cs="Arial"/>
          <w:sz w:val="22"/>
        </w:rPr>
        <w:t>、</w:t>
      </w:r>
      <w:proofErr w:type="spellStart"/>
      <w:r>
        <w:rPr>
          <w:rFonts w:ascii="Consolas" w:eastAsia="Consolas" w:hAnsi="Consolas" w:cs="Consolas"/>
          <w:sz w:val="22"/>
          <w:shd w:val="clear" w:color="auto" w:fill="EFF0F1"/>
        </w:rPr>
        <w:t>SqlInjectionRuleUtils</w:t>
      </w:r>
      <w:proofErr w:type="spellEnd"/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过滤</w:t>
      </w:r>
      <w:r>
        <w:rPr>
          <w:rFonts w:ascii="Arial" w:eastAsia="等线" w:hAnsi="Arial" w:cs="Arial"/>
          <w:sz w:val="22"/>
        </w:rPr>
        <w:t xml:space="preserve"> SQL </w:t>
      </w:r>
      <w:r>
        <w:rPr>
          <w:rFonts w:ascii="Arial" w:eastAsia="等线" w:hAnsi="Arial" w:cs="Arial"/>
          <w:sz w:val="22"/>
        </w:rPr>
        <w:t>注入风险。</w:t>
      </w:r>
    </w:p>
    <w:p w14:paraId="3A5DE15A" w14:textId="77777777" w:rsidR="008C31A4" w:rsidRDefault="008C31A4">
      <w:pPr>
        <w:numPr>
          <w:ilvl w:val="0"/>
          <w:numId w:val="33"/>
        </w:numPr>
        <w:spacing w:before="120" w:after="120" w:line="288" w:lineRule="auto"/>
        <w:ind w:leftChars="0" w:rightChars="0" w:right="180" w:firstLineChars="0"/>
        <w:jc w:val="left"/>
      </w:pPr>
      <w:r>
        <w:rPr>
          <w:rFonts w:ascii="Arial" w:eastAsia="等线" w:hAnsi="Arial" w:cs="Arial"/>
          <w:sz w:val="22"/>
        </w:rPr>
        <w:t xml:space="preserve">Gateway </w:t>
      </w:r>
      <w:r>
        <w:rPr>
          <w:rFonts w:ascii="Arial" w:eastAsia="等线" w:hAnsi="Arial" w:cs="Arial"/>
          <w:sz w:val="22"/>
        </w:rPr>
        <w:t>通过</w:t>
      </w:r>
      <w:r>
        <w:rPr>
          <w:rFonts w:ascii="Arial" w:eastAsia="等线" w:hAnsi="Arial" w:cs="Arial"/>
          <w:sz w:val="22"/>
        </w:rPr>
        <w:t xml:space="preserve"> </w:t>
      </w:r>
      <w:proofErr w:type="spellStart"/>
      <w:r>
        <w:rPr>
          <w:rFonts w:ascii="Consolas" w:eastAsia="Consolas" w:hAnsi="Consolas" w:cs="Consolas"/>
          <w:sz w:val="22"/>
          <w:shd w:val="clear" w:color="auto" w:fill="EFF0F1"/>
        </w:rPr>
        <w:t>XssInjectionFilter</w:t>
      </w:r>
      <w:proofErr w:type="spellEnd"/>
      <w:r>
        <w:rPr>
          <w:rFonts w:ascii="Arial" w:eastAsia="等线" w:hAnsi="Arial" w:cs="Arial"/>
          <w:sz w:val="22"/>
        </w:rPr>
        <w:t>、</w:t>
      </w:r>
      <w:proofErr w:type="spellStart"/>
      <w:r>
        <w:rPr>
          <w:rFonts w:ascii="Consolas" w:eastAsia="Consolas" w:hAnsi="Consolas" w:cs="Consolas"/>
          <w:sz w:val="22"/>
          <w:shd w:val="clear" w:color="auto" w:fill="EFF0F1"/>
        </w:rPr>
        <w:t>XssInjectionRuleUtils</w:t>
      </w:r>
      <w:proofErr w:type="spellEnd"/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过滤</w:t>
      </w:r>
      <w:r>
        <w:rPr>
          <w:rFonts w:ascii="Arial" w:eastAsia="等线" w:hAnsi="Arial" w:cs="Arial"/>
          <w:sz w:val="22"/>
        </w:rPr>
        <w:t xml:space="preserve"> XSS </w:t>
      </w:r>
      <w:r>
        <w:rPr>
          <w:rFonts w:ascii="Arial" w:eastAsia="等线" w:hAnsi="Arial" w:cs="Arial"/>
          <w:sz w:val="22"/>
        </w:rPr>
        <w:t>风险。</w:t>
      </w:r>
    </w:p>
    <w:p w14:paraId="3E9B1B07" w14:textId="77777777" w:rsidR="008C31A4" w:rsidRDefault="008C31A4">
      <w:pPr>
        <w:numPr>
          <w:ilvl w:val="0"/>
          <w:numId w:val="34"/>
        </w:numPr>
        <w:spacing w:before="120" w:after="120" w:line="288" w:lineRule="auto"/>
        <w:ind w:leftChars="0" w:rightChars="0" w:right="180" w:firstLineChars="0"/>
        <w:jc w:val="left"/>
      </w:pPr>
      <w:r>
        <w:rPr>
          <w:rFonts w:ascii="Arial" w:eastAsia="等线" w:hAnsi="Arial" w:cs="Arial"/>
          <w:sz w:val="22"/>
        </w:rPr>
        <w:t xml:space="preserve">Controller </w:t>
      </w:r>
      <w:proofErr w:type="gramStart"/>
      <w:r>
        <w:rPr>
          <w:rFonts w:ascii="Arial" w:eastAsia="等线" w:hAnsi="Arial" w:cs="Arial"/>
          <w:sz w:val="22"/>
        </w:rPr>
        <w:t>入参应使用</w:t>
      </w:r>
      <w:proofErr w:type="gramEnd"/>
      <w:r>
        <w:rPr>
          <w:rFonts w:ascii="Arial" w:eastAsia="等线" w:hAnsi="Arial" w:cs="Arial"/>
          <w:sz w:val="22"/>
        </w:rPr>
        <w:t xml:space="preserve"> Bean Validation </w:t>
      </w:r>
      <w:r>
        <w:rPr>
          <w:rFonts w:ascii="Arial" w:eastAsia="等线" w:hAnsi="Arial" w:cs="Arial"/>
          <w:sz w:val="22"/>
        </w:rPr>
        <w:t>校验必填、长度、枚举、</w:t>
      </w:r>
      <w:r>
        <w:rPr>
          <w:rFonts w:ascii="Arial" w:eastAsia="等线" w:hAnsi="Arial" w:cs="Arial"/>
          <w:sz w:val="22"/>
        </w:rPr>
        <w:t xml:space="preserve">VIN </w:t>
      </w:r>
      <w:r>
        <w:rPr>
          <w:rFonts w:ascii="Arial" w:eastAsia="等线" w:hAnsi="Arial" w:cs="Arial"/>
          <w:sz w:val="22"/>
        </w:rPr>
        <w:t>格式、文件大小、文件类型。</w:t>
      </w:r>
    </w:p>
    <w:p w14:paraId="5F68B382" w14:textId="77777777" w:rsidR="008C31A4" w:rsidRDefault="008C31A4">
      <w:pPr>
        <w:numPr>
          <w:ilvl w:val="0"/>
          <w:numId w:val="35"/>
        </w:numPr>
        <w:spacing w:before="120" w:after="120" w:line="288" w:lineRule="auto"/>
        <w:ind w:leftChars="0" w:rightChars="0" w:right="180" w:firstLineChars="0"/>
        <w:jc w:val="left"/>
      </w:pPr>
      <w:r>
        <w:rPr>
          <w:rFonts w:ascii="Arial" w:eastAsia="等线" w:hAnsi="Arial" w:cs="Arial"/>
          <w:sz w:val="22"/>
        </w:rPr>
        <w:t>响应体不应返回敏感配置、密钥、</w:t>
      </w:r>
      <w:r>
        <w:rPr>
          <w:rFonts w:ascii="Arial" w:eastAsia="等线" w:hAnsi="Arial" w:cs="Arial"/>
          <w:sz w:val="22"/>
        </w:rPr>
        <w:t xml:space="preserve">Token </w:t>
      </w:r>
      <w:r>
        <w:rPr>
          <w:rFonts w:ascii="Arial" w:eastAsia="等线" w:hAnsi="Arial" w:cs="Arial"/>
          <w:sz w:val="22"/>
        </w:rPr>
        <w:t>明文、对象存储永久凭证。</w:t>
      </w:r>
    </w:p>
    <w:p w14:paraId="4EBB6582" w14:textId="77777777" w:rsidR="008C31A4" w:rsidRDefault="008C31A4">
      <w:pPr>
        <w:numPr>
          <w:ilvl w:val="0"/>
          <w:numId w:val="36"/>
        </w:numPr>
        <w:spacing w:before="120" w:after="120" w:line="288" w:lineRule="auto"/>
        <w:ind w:leftChars="0" w:rightChars="0" w:right="180" w:firstLineChars="0"/>
        <w:jc w:val="left"/>
      </w:pPr>
      <w:r>
        <w:rPr>
          <w:rFonts w:ascii="Arial" w:eastAsia="等线" w:hAnsi="Arial" w:cs="Arial"/>
          <w:sz w:val="22"/>
        </w:rPr>
        <w:t>文件名、对象</w:t>
      </w:r>
      <w:r>
        <w:rPr>
          <w:rFonts w:ascii="Arial" w:eastAsia="等线" w:hAnsi="Arial" w:cs="Arial"/>
          <w:sz w:val="22"/>
        </w:rPr>
        <w:t xml:space="preserve"> Key</w:t>
      </w:r>
      <w:r>
        <w:rPr>
          <w:rFonts w:ascii="Arial" w:eastAsia="等线" w:hAnsi="Arial" w:cs="Arial"/>
          <w:sz w:val="22"/>
        </w:rPr>
        <w:t>、下载路径需做白名单或规范化校验，防止路径穿越。</w:t>
      </w:r>
    </w:p>
    <w:p w14:paraId="0631F98E" w14:textId="77777777" w:rsidR="008C31A4" w:rsidRDefault="008C31A4" w:rsidP="008C31A4">
      <w:pPr>
        <w:spacing w:before="260" w:after="120" w:line="288" w:lineRule="auto"/>
        <w:ind w:left="180" w:right="180" w:firstLine="560"/>
        <w:jc w:val="left"/>
        <w:outlineLvl w:val="3"/>
      </w:pPr>
      <w:bookmarkStart w:id="93" w:name="heading_51"/>
      <w:bookmarkStart w:id="94" w:name="_Toc232683444"/>
      <w:r>
        <w:rPr>
          <w:rFonts w:ascii="Arial" w:eastAsia="等线" w:hAnsi="Arial" w:cs="Arial"/>
          <w:b/>
          <w:sz w:val="28"/>
        </w:rPr>
        <w:lastRenderedPageBreak/>
        <w:t xml:space="preserve">4.2.3 </w:t>
      </w:r>
      <w:r>
        <w:rPr>
          <w:rFonts w:ascii="Arial" w:eastAsia="等线" w:hAnsi="Arial" w:cs="Arial"/>
          <w:b/>
          <w:sz w:val="28"/>
        </w:rPr>
        <w:t>数据安全</w:t>
      </w:r>
      <w:bookmarkEnd w:id="93"/>
      <w:bookmarkEnd w:id="94"/>
    </w:p>
    <w:p w14:paraId="463F8172" w14:textId="77777777" w:rsidR="008C31A4" w:rsidRDefault="008C31A4">
      <w:pPr>
        <w:numPr>
          <w:ilvl w:val="0"/>
          <w:numId w:val="37"/>
        </w:numPr>
        <w:spacing w:before="120" w:after="120" w:line="288" w:lineRule="auto"/>
        <w:ind w:leftChars="0" w:rightChars="0" w:right="180" w:firstLineChars="0"/>
        <w:jc w:val="left"/>
      </w:pPr>
      <w:r>
        <w:rPr>
          <w:rFonts w:ascii="Arial" w:eastAsia="等线" w:hAnsi="Arial" w:cs="Arial"/>
          <w:sz w:val="22"/>
        </w:rPr>
        <w:t>VIN</w:t>
      </w:r>
      <w:r>
        <w:rPr>
          <w:rFonts w:ascii="Arial" w:eastAsia="等线" w:hAnsi="Arial" w:cs="Arial"/>
          <w:sz w:val="22"/>
        </w:rPr>
        <w:t>、</w:t>
      </w:r>
      <w:r>
        <w:rPr>
          <w:rFonts w:ascii="Arial" w:eastAsia="等线" w:hAnsi="Arial" w:cs="Arial"/>
          <w:sz w:val="22"/>
        </w:rPr>
        <w:t>Token</w:t>
      </w:r>
      <w:r>
        <w:rPr>
          <w:rFonts w:ascii="Arial" w:eastAsia="等线" w:hAnsi="Arial" w:cs="Arial"/>
          <w:sz w:val="22"/>
        </w:rPr>
        <w:t>、证书、密钥、</w:t>
      </w:r>
      <w:r>
        <w:rPr>
          <w:rFonts w:ascii="Arial" w:eastAsia="等线" w:hAnsi="Arial" w:cs="Arial"/>
          <w:sz w:val="22"/>
        </w:rPr>
        <w:t xml:space="preserve">PIN </w:t>
      </w:r>
      <w:r>
        <w:rPr>
          <w:rFonts w:ascii="Arial" w:eastAsia="等线" w:hAnsi="Arial" w:cs="Arial"/>
          <w:sz w:val="22"/>
        </w:rPr>
        <w:t>码等敏感数据应按敏感等级脱敏展示和日志脱敏。</w:t>
      </w:r>
    </w:p>
    <w:p w14:paraId="0D55C97C" w14:textId="77777777" w:rsidR="008C31A4" w:rsidRDefault="008C31A4">
      <w:pPr>
        <w:numPr>
          <w:ilvl w:val="0"/>
          <w:numId w:val="38"/>
        </w:numPr>
        <w:spacing w:before="120" w:after="120" w:line="288" w:lineRule="auto"/>
        <w:ind w:leftChars="0" w:rightChars="0" w:right="180" w:firstLineChars="0"/>
        <w:jc w:val="left"/>
      </w:pPr>
      <w:r>
        <w:rPr>
          <w:rFonts w:ascii="Arial" w:eastAsia="等线" w:hAnsi="Arial" w:cs="Arial"/>
          <w:sz w:val="22"/>
        </w:rPr>
        <w:t>外部系统密钥、对象存储</w:t>
      </w:r>
      <w:r>
        <w:rPr>
          <w:rFonts w:ascii="Arial" w:eastAsia="等线" w:hAnsi="Arial" w:cs="Arial"/>
          <w:sz w:val="22"/>
        </w:rPr>
        <w:t xml:space="preserve"> AK/SK</w:t>
      </w:r>
      <w:r>
        <w:rPr>
          <w:rFonts w:ascii="Arial" w:eastAsia="等线" w:hAnsi="Arial" w:cs="Arial"/>
          <w:sz w:val="22"/>
        </w:rPr>
        <w:t>、</w:t>
      </w:r>
      <w:r>
        <w:rPr>
          <w:rFonts w:ascii="Arial" w:eastAsia="等线" w:hAnsi="Arial" w:cs="Arial"/>
          <w:sz w:val="22"/>
        </w:rPr>
        <w:t xml:space="preserve">KMS </w:t>
      </w:r>
      <w:r>
        <w:rPr>
          <w:rFonts w:ascii="Arial" w:eastAsia="等线" w:hAnsi="Arial" w:cs="Arial"/>
          <w:sz w:val="22"/>
        </w:rPr>
        <w:t>配置应存储在</w:t>
      </w:r>
      <w:r>
        <w:rPr>
          <w:rFonts w:ascii="Arial" w:eastAsia="等线" w:hAnsi="Arial" w:cs="Arial"/>
          <w:sz w:val="22"/>
        </w:rPr>
        <w:t xml:space="preserve"> </w:t>
      </w:r>
      <w:proofErr w:type="spellStart"/>
      <w:r>
        <w:rPr>
          <w:rFonts w:ascii="Arial" w:eastAsia="等线" w:hAnsi="Arial" w:cs="Arial"/>
          <w:sz w:val="22"/>
        </w:rPr>
        <w:t>Nacos</w:t>
      </w:r>
      <w:proofErr w:type="spellEnd"/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加密配置或专用密钥管理系统，不应提交到代码库。</w:t>
      </w:r>
    </w:p>
    <w:p w14:paraId="2F1F5012" w14:textId="77777777" w:rsidR="008C31A4" w:rsidRDefault="008C31A4">
      <w:pPr>
        <w:numPr>
          <w:ilvl w:val="0"/>
          <w:numId w:val="39"/>
        </w:numPr>
        <w:spacing w:before="120" w:after="120" w:line="288" w:lineRule="auto"/>
        <w:ind w:leftChars="0" w:rightChars="0" w:right="180" w:firstLineChars="0"/>
        <w:jc w:val="left"/>
      </w:pPr>
      <w:r>
        <w:rPr>
          <w:rFonts w:ascii="Arial" w:eastAsia="等线" w:hAnsi="Arial" w:cs="Arial"/>
          <w:sz w:val="22"/>
        </w:rPr>
        <w:t>对象存储优先使用</w:t>
      </w:r>
      <w:r>
        <w:rPr>
          <w:rFonts w:ascii="Arial" w:eastAsia="等线" w:hAnsi="Arial" w:cs="Arial"/>
          <w:sz w:val="22"/>
        </w:rPr>
        <w:t xml:space="preserve"> STS </w:t>
      </w:r>
      <w:r>
        <w:rPr>
          <w:rFonts w:ascii="Arial" w:eastAsia="等线" w:hAnsi="Arial" w:cs="Arial"/>
          <w:sz w:val="22"/>
        </w:rPr>
        <w:t>临时凭证，控制有效期和最小权限。</w:t>
      </w:r>
    </w:p>
    <w:p w14:paraId="5F4F9AF4" w14:textId="77777777" w:rsidR="008C31A4" w:rsidRDefault="008C31A4">
      <w:pPr>
        <w:numPr>
          <w:ilvl w:val="0"/>
          <w:numId w:val="40"/>
        </w:numPr>
        <w:spacing w:before="120" w:after="120" w:line="288" w:lineRule="auto"/>
        <w:ind w:leftChars="0" w:rightChars="0" w:right="180" w:firstLineChars="0"/>
        <w:jc w:val="left"/>
      </w:pPr>
      <w:r>
        <w:rPr>
          <w:rFonts w:ascii="Arial" w:eastAsia="等线" w:hAnsi="Arial" w:cs="Arial"/>
          <w:sz w:val="22"/>
        </w:rPr>
        <w:t>业务表保留</w:t>
      </w:r>
      <w:r>
        <w:rPr>
          <w:rFonts w:ascii="Arial" w:eastAsia="等线" w:hAnsi="Arial" w:cs="Arial"/>
          <w:sz w:val="22"/>
        </w:rPr>
        <w:t xml:space="preserve"> </w:t>
      </w:r>
      <w:proofErr w:type="spellStart"/>
      <w:r>
        <w:rPr>
          <w:rFonts w:ascii="Consolas" w:eastAsia="Consolas" w:hAnsi="Consolas" w:cs="Consolas"/>
          <w:sz w:val="22"/>
          <w:shd w:val="clear" w:color="auto" w:fill="EFF0F1"/>
        </w:rPr>
        <w:t>created_by</w:t>
      </w:r>
      <w:proofErr w:type="spellEnd"/>
      <w:r>
        <w:rPr>
          <w:rFonts w:ascii="Arial" w:eastAsia="等线" w:hAnsi="Arial" w:cs="Arial"/>
          <w:sz w:val="22"/>
        </w:rPr>
        <w:t>、</w:t>
      </w:r>
      <w:proofErr w:type="spellStart"/>
      <w:r>
        <w:rPr>
          <w:rFonts w:ascii="Consolas" w:eastAsia="Consolas" w:hAnsi="Consolas" w:cs="Consolas"/>
          <w:sz w:val="22"/>
          <w:shd w:val="clear" w:color="auto" w:fill="EFF0F1"/>
        </w:rPr>
        <w:t>created_time</w:t>
      </w:r>
      <w:proofErr w:type="spellEnd"/>
      <w:r>
        <w:rPr>
          <w:rFonts w:ascii="Arial" w:eastAsia="等线" w:hAnsi="Arial" w:cs="Arial"/>
          <w:sz w:val="22"/>
        </w:rPr>
        <w:t>、</w:t>
      </w:r>
      <w:proofErr w:type="spellStart"/>
      <w:r>
        <w:rPr>
          <w:rFonts w:ascii="Consolas" w:eastAsia="Consolas" w:hAnsi="Consolas" w:cs="Consolas"/>
          <w:sz w:val="22"/>
          <w:shd w:val="clear" w:color="auto" w:fill="EFF0F1"/>
        </w:rPr>
        <w:t>updated_by</w:t>
      </w:r>
      <w:proofErr w:type="spellEnd"/>
      <w:r>
        <w:rPr>
          <w:rFonts w:ascii="Arial" w:eastAsia="等线" w:hAnsi="Arial" w:cs="Arial"/>
          <w:sz w:val="22"/>
        </w:rPr>
        <w:t>、</w:t>
      </w:r>
      <w:proofErr w:type="spellStart"/>
      <w:r>
        <w:rPr>
          <w:rFonts w:ascii="Consolas" w:eastAsia="Consolas" w:hAnsi="Consolas" w:cs="Consolas"/>
          <w:sz w:val="22"/>
          <w:shd w:val="clear" w:color="auto" w:fill="EFF0F1"/>
        </w:rPr>
        <w:t>updated_time</w:t>
      </w:r>
      <w:proofErr w:type="spellEnd"/>
      <w:r>
        <w:rPr>
          <w:rFonts w:ascii="Arial" w:eastAsia="等线" w:hAnsi="Arial" w:cs="Arial"/>
          <w:sz w:val="22"/>
        </w:rPr>
        <w:t>、</w:t>
      </w:r>
      <w:proofErr w:type="spellStart"/>
      <w:r>
        <w:rPr>
          <w:rFonts w:ascii="Consolas" w:eastAsia="Consolas" w:hAnsi="Consolas" w:cs="Consolas"/>
          <w:sz w:val="22"/>
          <w:shd w:val="clear" w:color="auto" w:fill="EFF0F1"/>
        </w:rPr>
        <w:t>is_deleted</w:t>
      </w:r>
      <w:proofErr w:type="spellEnd"/>
      <w:r>
        <w:rPr>
          <w:rFonts w:ascii="Arial" w:eastAsia="等线" w:hAnsi="Arial" w:cs="Arial"/>
          <w:sz w:val="22"/>
        </w:rPr>
        <w:t>，满足审计和软删除需求。</w:t>
      </w:r>
    </w:p>
    <w:p w14:paraId="0BF8695F" w14:textId="77777777" w:rsidR="008C31A4" w:rsidRDefault="008C31A4">
      <w:pPr>
        <w:numPr>
          <w:ilvl w:val="0"/>
          <w:numId w:val="41"/>
        </w:numPr>
        <w:spacing w:before="120" w:after="120" w:line="288" w:lineRule="auto"/>
        <w:ind w:leftChars="0" w:rightChars="0" w:right="180" w:firstLineChars="0"/>
        <w:jc w:val="left"/>
      </w:pPr>
      <w:r>
        <w:rPr>
          <w:rFonts w:ascii="Arial" w:eastAsia="等线" w:hAnsi="Arial" w:cs="Arial"/>
          <w:sz w:val="22"/>
        </w:rPr>
        <w:t>对</w:t>
      </w:r>
      <w:r>
        <w:rPr>
          <w:rFonts w:ascii="Arial" w:eastAsia="等线" w:hAnsi="Arial" w:cs="Arial"/>
          <w:sz w:val="22"/>
        </w:rPr>
        <w:t xml:space="preserve"> PDX</w:t>
      </w:r>
      <w:r>
        <w:rPr>
          <w:rFonts w:ascii="Arial" w:eastAsia="等线" w:hAnsi="Arial" w:cs="Arial"/>
          <w:sz w:val="22"/>
        </w:rPr>
        <w:t>、</w:t>
      </w:r>
      <w:r>
        <w:rPr>
          <w:rFonts w:ascii="Arial" w:eastAsia="等线" w:hAnsi="Arial" w:cs="Arial"/>
          <w:sz w:val="22"/>
        </w:rPr>
        <w:t>DME</w:t>
      </w:r>
      <w:r>
        <w:rPr>
          <w:rFonts w:ascii="Arial" w:eastAsia="等线" w:hAnsi="Arial" w:cs="Arial"/>
          <w:sz w:val="22"/>
        </w:rPr>
        <w:t>、</w:t>
      </w:r>
      <w:r>
        <w:rPr>
          <w:rFonts w:ascii="Arial" w:eastAsia="等线" w:hAnsi="Arial" w:cs="Arial"/>
          <w:sz w:val="22"/>
        </w:rPr>
        <w:t>MARS</w:t>
      </w:r>
      <w:r>
        <w:rPr>
          <w:rFonts w:ascii="Arial" w:eastAsia="等线" w:hAnsi="Arial" w:cs="Arial"/>
          <w:sz w:val="22"/>
        </w:rPr>
        <w:t>、</w:t>
      </w:r>
      <w:r>
        <w:rPr>
          <w:rFonts w:ascii="Arial" w:eastAsia="等线" w:hAnsi="Arial" w:cs="Arial"/>
          <w:sz w:val="22"/>
        </w:rPr>
        <w:t xml:space="preserve">GNDS </w:t>
      </w:r>
      <w:r>
        <w:rPr>
          <w:rFonts w:ascii="Arial" w:eastAsia="等线" w:hAnsi="Arial" w:cs="Arial"/>
          <w:sz w:val="22"/>
        </w:rPr>
        <w:t>文件保留</w:t>
      </w:r>
      <w:proofErr w:type="gramStart"/>
      <w:r>
        <w:rPr>
          <w:rFonts w:ascii="Arial" w:eastAsia="等线" w:hAnsi="Arial" w:cs="Arial"/>
          <w:sz w:val="22"/>
        </w:rPr>
        <w:t>源记录</w:t>
      </w:r>
      <w:proofErr w:type="gramEnd"/>
      <w:r>
        <w:rPr>
          <w:rFonts w:ascii="Arial" w:eastAsia="等线" w:hAnsi="Arial" w:cs="Arial"/>
          <w:sz w:val="22"/>
        </w:rPr>
        <w:t>和解析状态，保证可追踪和可重放。</w:t>
      </w:r>
    </w:p>
    <w:p w14:paraId="53EF161C" w14:textId="77777777" w:rsidR="008C31A4" w:rsidRDefault="008C31A4" w:rsidP="008C31A4">
      <w:pPr>
        <w:spacing w:before="260" w:after="120" w:line="288" w:lineRule="auto"/>
        <w:ind w:left="180" w:right="180" w:firstLine="560"/>
        <w:jc w:val="left"/>
        <w:outlineLvl w:val="3"/>
      </w:pPr>
      <w:bookmarkStart w:id="95" w:name="heading_52"/>
      <w:bookmarkStart w:id="96" w:name="_Toc232683445"/>
      <w:r>
        <w:rPr>
          <w:rFonts w:ascii="Arial" w:eastAsia="等线" w:hAnsi="Arial" w:cs="Arial"/>
          <w:b/>
          <w:sz w:val="28"/>
        </w:rPr>
        <w:t xml:space="preserve">4.2.4 </w:t>
      </w:r>
      <w:r>
        <w:rPr>
          <w:rFonts w:ascii="Arial" w:eastAsia="等线" w:hAnsi="Arial" w:cs="Arial"/>
          <w:b/>
          <w:sz w:val="28"/>
        </w:rPr>
        <w:t>软件容错</w:t>
      </w:r>
      <w:bookmarkEnd w:id="95"/>
      <w:bookmarkEnd w:id="96"/>
    </w:p>
    <w:p w14:paraId="16301DA5" w14:textId="77777777" w:rsidR="008C31A4" w:rsidRDefault="008C31A4">
      <w:pPr>
        <w:numPr>
          <w:ilvl w:val="0"/>
          <w:numId w:val="42"/>
        </w:numPr>
        <w:spacing w:before="120" w:after="120" w:line="288" w:lineRule="auto"/>
        <w:ind w:leftChars="0" w:rightChars="0" w:right="180" w:firstLineChars="0"/>
        <w:jc w:val="left"/>
      </w:pPr>
      <w:r>
        <w:rPr>
          <w:rFonts w:ascii="Arial" w:eastAsia="等线" w:hAnsi="Arial" w:cs="Arial"/>
          <w:sz w:val="22"/>
        </w:rPr>
        <w:t>外部系统调用应具备超时、重试、熔断、降级和错误码映射。</w:t>
      </w:r>
    </w:p>
    <w:p w14:paraId="4EEE04E1" w14:textId="77777777" w:rsidR="008C31A4" w:rsidRDefault="008C31A4">
      <w:pPr>
        <w:numPr>
          <w:ilvl w:val="0"/>
          <w:numId w:val="43"/>
        </w:numPr>
        <w:spacing w:before="120" w:after="120" w:line="288" w:lineRule="auto"/>
        <w:ind w:leftChars="0" w:rightChars="0" w:right="180" w:firstLineChars="0"/>
        <w:jc w:val="left"/>
      </w:pPr>
      <w:r>
        <w:rPr>
          <w:rFonts w:ascii="Arial" w:eastAsia="等线" w:hAnsi="Arial" w:cs="Arial"/>
          <w:sz w:val="22"/>
        </w:rPr>
        <w:t>基线软件包下载</w:t>
      </w:r>
      <w:r>
        <w:rPr>
          <w:rFonts w:ascii="Arial" w:eastAsia="等线" w:hAnsi="Arial" w:cs="Arial"/>
          <w:sz w:val="22"/>
        </w:rPr>
        <w:t>/</w:t>
      </w:r>
      <w:r>
        <w:rPr>
          <w:rFonts w:ascii="Arial" w:eastAsia="等线" w:hAnsi="Arial" w:cs="Arial"/>
          <w:sz w:val="22"/>
        </w:rPr>
        <w:t>上</w:t>
      </w:r>
      <w:proofErr w:type="gramStart"/>
      <w:r>
        <w:rPr>
          <w:rFonts w:ascii="Arial" w:eastAsia="等线" w:hAnsi="Arial" w:cs="Arial"/>
          <w:sz w:val="22"/>
        </w:rPr>
        <w:t>传使用</w:t>
      </w:r>
      <w:proofErr w:type="gramEnd"/>
      <w:r>
        <w:rPr>
          <w:rFonts w:ascii="Arial" w:eastAsia="等线" w:hAnsi="Arial" w:cs="Arial"/>
          <w:sz w:val="22"/>
        </w:rPr>
        <w:t>状态机，失败状态可通过调度任务补偿。</w:t>
      </w:r>
    </w:p>
    <w:p w14:paraId="1C3DFF96" w14:textId="77777777" w:rsidR="008C31A4" w:rsidRDefault="008C31A4">
      <w:pPr>
        <w:numPr>
          <w:ilvl w:val="0"/>
          <w:numId w:val="44"/>
        </w:numPr>
        <w:spacing w:before="120" w:after="120" w:line="288" w:lineRule="auto"/>
        <w:ind w:leftChars="0" w:rightChars="0" w:right="180" w:firstLineChars="0"/>
        <w:jc w:val="left"/>
      </w:pPr>
      <w:r>
        <w:rPr>
          <w:rFonts w:ascii="Arial" w:eastAsia="等线" w:hAnsi="Arial" w:cs="Arial"/>
          <w:sz w:val="22"/>
        </w:rPr>
        <w:t>解析任务需记录源文件、批次号、状态和错误信息，支持重新解析。</w:t>
      </w:r>
    </w:p>
    <w:p w14:paraId="1182DAC9" w14:textId="77777777" w:rsidR="008C31A4" w:rsidRDefault="008C31A4">
      <w:pPr>
        <w:numPr>
          <w:ilvl w:val="0"/>
          <w:numId w:val="45"/>
        </w:numPr>
        <w:spacing w:before="120" w:after="120" w:line="288" w:lineRule="auto"/>
        <w:ind w:leftChars="0" w:rightChars="0" w:right="180" w:firstLineChars="0"/>
        <w:jc w:val="left"/>
      </w:pPr>
      <w:r>
        <w:rPr>
          <w:rFonts w:ascii="Arial" w:eastAsia="等线" w:hAnsi="Arial" w:cs="Arial"/>
          <w:sz w:val="22"/>
        </w:rPr>
        <w:t xml:space="preserve">Dubbo Consumer </w:t>
      </w:r>
      <w:r>
        <w:rPr>
          <w:rFonts w:ascii="Arial" w:eastAsia="等线" w:hAnsi="Arial" w:cs="Arial"/>
          <w:sz w:val="22"/>
        </w:rPr>
        <w:t>对非强依赖接口可设置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Consolas" w:eastAsia="Consolas" w:hAnsi="Consolas" w:cs="Consolas"/>
          <w:sz w:val="22"/>
          <w:shd w:val="clear" w:color="auto" w:fill="EFF0F1"/>
        </w:rPr>
        <w:t>check=false</w:t>
      </w:r>
      <w:r>
        <w:rPr>
          <w:rFonts w:ascii="Arial" w:eastAsia="等线" w:hAnsi="Arial" w:cs="Arial"/>
          <w:sz w:val="22"/>
        </w:rPr>
        <w:t>，避免依赖服务短暂</w:t>
      </w:r>
      <w:proofErr w:type="gramStart"/>
      <w:r>
        <w:rPr>
          <w:rFonts w:ascii="Arial" w:eastAsia="等线" w:hAnsi="Arial" w:cs="Arial"/>
          <w:sz w:val="22"/>
        </w:rPr>
        <w:t>不</w:t>
      </w:r>
      <w:proofErr w:type="gramEnd"/>
      <w:r>
        <w:rPr>
          <w:rFonts w:ascii="Arial" w:eastAsia="等线" w:hAnsi="Arial" w:cs="Arial"/>
          <w:sz w:val="22"/>
        </w:rPr>
        <w:t>可用导致启动失败；运行时需有降级处理。</w:t>
      </w:r>
    </w:p>
    <w:p w14:paraId="64101AD2" w14:textId="77777777" w:rsidR="008C31A4" w:rsidRDefault="008C31A4">
      <w:pPr>
        <w:numPr>
          <w:ilvl w:val="0"/>
          <w:numId w:val="46"/>
        </w:numPr>
        <w:spacing w:before="120" w:after="120" w:line="288" w:lineRule="auto"/>
        <w:ind w:leftChars="0" w:rightChars="0" w:right="180" w:firstLineChars="0"/>
        <w:jc w:val="left"/>
      </w:pPr>
      <w:r>
        <w:rPr>
          <w:rFonts w:ascii="Arial" w:eastAsia="等线" w:hAnsi="Arial" w:cs="Arial"/>
          <w:sz w:val="22"/>
        </w:rPr>
        <w:t>对批量同步任务使用</w:t>
      </w:r>
      <w:proofErr w:type="gramStart"/>
      <w:r>
        <w:rPr>
          <w:rFonts w:ascii="Arial" w:eastAsia="等线" w:hAnsi="Arial" w:cs="Arial"/>
          <w:sz w:val="22"/>
        </w:rPr>
        <w:t>幂</w:t>
      </w:r>
      <w:proofErr w:type="gramEnd"/>
      <w:r>
        <w:rPr>
          <w:rFonts w:ascii="Arial" w:eastAsia="等线" w:hAnsi="Arial" w:cs="Arial"/>
          <w:sz w:val="22"/>
        </w:rPr>
        <w:t>等键，例如版本号、车型、</w:t>
      </w:r>
      <w:r>
        <w:rPr>
          <w:rFonts w:ascii="Arial" w:eastAsia="等线" w:hAnsi="Arial" w:cs="Arial"/>
          <w:sz w:val="22"/>
        </w:rPr>
        <w:t>VIN</w:t>
      </w:r>
      <w:r>
        <w:rPr>
          <w:rFonts w:ascii="Arial" w:eastAsia="等线" w:hAnsi="Arial" w:cs="Arial"/>
          <w:sz w:val="22"/>
        </w:rPr>
        <w:t>、文件名、源文件路径、批次号，避免重复导入。</w:t>
      </w:r>
    </w:p>
    <w:p w14:paraId="58E1E745" w14:textId="77777777" w:rsidR="008C31A4" w:rsidRDefault="008C31A4" w:rsidP="008C31A4">
      <w:pPr>
        <w:spacing w:before="260" w:after="120" w:line="288" w:lineRule="auto"/>
        <w:ind w:left="180" w:right="180" w:firstLine="560"/>
        <w:jc w:val="left"/>
        <w:outlineLvl w:val="3"/>
      </w:pPr>
      <w:bookmarkStart w:id="97" w:name="heading_53"/>
      <w:bookmarkStart w:id="98" w:name="_Toc232683446"/>
      <w:r>
        <w:rPr>
          <w:rFonts w:ascii="Arial" w:eastAsia="等线" w:hAnsi="Arial" w:cs="Arial"/>
          <w:b/>
          <w:sz w:val="28"/>
        </w:rPr>
        <w:t xml:space="preserve">4.2.5 </w:t>
      </w:r>
      <w:r>
        <w:rPr>
          <w:rFonts w:ascii="Arial" w:eastAsia="等线" w:hAnsi="Arial" w:cs="Arial"/>
          <w:b/>
          <w:sz w:val="28"/>
        </w:rPr>
        <w:t>日志与审计</w:t>
      </w:r>
      <w:bookmarkEnd w:id="97"/>
      <w:bookmarkEnd w:id="98"/>
    </w:p>
    <w:p w14:paraId="6D721B01" w14:textId="77777777" w:rsidR="008C31A4" w:rsidRDefault="008C31A4">
      <w:pPr>
        <w:numPr>
          <w:ilvl w:val="0"/>
          <w:numId w:val="47"/>
        </w:numPr>
        <w:spacing w:before="120" w:after="120" w:line="288" w:lineRule="auto"/>
        <w:ind w:leftChars="0" w:rightChars="0" w:right="180" w:firstLineChars="0"/>
        <w:jc w:val="left"/>
      </w:pPr>
      <w:r>
        <w:rPr>
          <w:rFonts w:ascii="Arial" w:eastAsia="等线" w:hAnsi="Arial" w:cs="Arial"/>
          <w:sz w:val="22"/>
        </w:rPr>
        <w:t>所有服务使用</w:t>
      </w:r>
      <w:r>
        <w:rPr>
          <w:rFonts w:ascii="Arial" w:eastAsia="等线" w:hAnsi="Arial" w:cs="Arial"/>
          <w:sz w:val="22"/>
        </w:rPr>
        <w:t xml:space="preserve"> </w:t>
      </w:r>
      <w:proofErr w:type="spellStart"/>
      <w:r>
        <w:rPr>
          <w:rFonts w:ascii="Arial" w:eastAsia="等线" w:hAnsi="Arial" w:cs="Arial"/>
          <w:sz w:val="22"/>
        </w:rPr>
        <w:t>Logback</w:t>
      </w:r>
      <w:proofErr w:type="spellEnd"/>
      <w:r>
        <w:rPr>
          <w:rFonts w:ascii="Arial" w:eastAsia="等线" w:hAnsi="Arial" w:cs="Arial"/>
          <w:sz w:val="22"/>
        </w:rPr>
        <w:t>，部分服务配置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Consolas" w:eastAsia="Consolas" w:hAnsi="Consolas" w:cs="Consolas"/>
          <w:sz w:val="22"/>
          <w:shd w:val="clear" w:color="auto" w:fill="EFF0F1"/>
        </w:rPr>
        <w:t>logback-nacos.xml</w:t>
      </w:r>
      <w:r>
        <w:rPr>
          <w:rFonts w:ascii="Arial" w:eastAsia="等线" w:hAnsi="Arial" w:cs="Arial"/>
          <w:sz w:val="22"/>
        </w:rPr>
        <w:t>，支持集中化日志策略。</w:t>
      </w:r>
    </w:p>
    <w:p w14:paraId="4D82E681" w14:textId="77777777" w:rsidR="008C31A4" w:rsidRDefault="008C31A4">
      <w:pPr>
        <w:numPr>
          <w:ilvl w:val="0"/>
          <w:numId w:val="48"/>
        </w:numPr>
        <w:spacing w:before="120" w:after="120" w:line="288" w:lineRule="auto"/>
        <w:ind w:leftChars="0" w:rightChars="0" w:right="180" w:firstLineChars="0"/>
        <w:jc w:val="left"/>
      </w:pPr>
      <w:r>
        <w:rPr>
          <w:rFonts w:ascii="Arial" w:eastAsia="等线" w:hAnsi="Arial" w:cs="Arial"/>
          <w:sz w:val="22"/>
        </w:rPr>
        <w:t>接口调用日志应记录</w:t>
      </w:r>
      <w:r>
        <w:rPr>
          <w:rFonts w:ascii="Arial" w:eastAsia="等线" w:hAnsi="Arial" w:cs="Arial"/>
          <w:sz w:val="22"/>
        </w:rPr>
        <w:t xml:space="preserve"> </w:t>
      </w:r>
      <w:proofErr w:type="spellStart"/>
      <w:r>
        <w:rPr>
          <w:rFonts w:ascii="Arial" w:eastAsia="等线" w:hAnsi="Arial" w:cs="Arial"/>
          <w:sz w:val="22"/>
        </w:rPr>
        <w:t>traceId</w:t>
      </w:r>
      <w:proofErr w:type="spellEnd"/>
      <w:r>
        <w:rPr>
          <w:rFonts w:ascii="Arial" w:eastAsia="等线" w:hAnsi="Arial" w:cs="Arial"/>
          <w:sz w:val="22"/>
        </w:rPr>
        <w:t>、</w:t>
      </w:r>
      <w:proofErr w:type="spellStart"/>
      <w:r>
        <w:rPr>
          <w:rFonts w:ascii="Arial" w:eastAsia="等线" w:hAnsi="Arial" w:cs="Arial"/>
          <w:sz w:val="22"/>
        </w:rPr>
        <w:t>userId</w:t>
      </w:r>
      <w:proofErr w:type="spellEnd"/>
      <w:r>
        <w:rPr>
          <w:rFonts w:ascii="Arial" w:eastAsia="等线" w:hAnsi="Arial" w:cs="Arial"/>
          <w:sz w:val="22"/>
        </w:rPr>
        <w:t>、</w:t>
      </w:r>
      <w:proofErr w:type="spellStart"/>
      <w:r>
        <w:rPr>
          <w:rFonts w:ascii="Arial" w:eastAsia="等线" w:hAnsi="Arial" w:cs="Arial"/>
          <w:sz w:val="22"/>
        </w:rPr>
        <w:t>tenantId</w:t>
      </w:r>
      <w:proofErr w:type="spellEnd"/>
      <w:r>
        <w:rPr>
          <w:rFonts w:ascii="Arial" w:eastAsia="等线" w:hAnsi="Arial" w:cs="Arial"/>
          <w:sz w:val="22"/>
        </w:rPr>
        <w:t>、</w:t>
      </w:r>
      <w:proofErr w:type="spellStart"/>
      <w:r>
        <w:rPr>
          <w:rFonts w:ascii="Arial" w:eastAsia="等线" w:hAnsi="Arial" w:cs="Arial"/>
          <w:sz w:val="22"/>
        </w:rPr>
        <w:t>clientId</w:t>
      </w:r>
      <w:proofErr w:type="spellEnd"/>
      <w:r>
        <w:rPr>
          <w:rFonts w:ascii="Arial" w:eastAsia="等线" w:hAnsi="Arial" w:cs="Arial"/>
          <w:sz w:val="22"/>
        </w:rPr>
        <w:t>、</w:t>
      </w:r>
      <w:r>
        <w:rPr>
          <w:rFonts w:ascii="Arial" w:eastAsia="等线" w:hAnsi="Arial" w:cs="Arial"/>
          <w:sz w:val="22"/>
        </w:rPr>
        <w:t>path</w:t>
      </w:r>
      <w:r>
        <w:rPr>
          <w:rFonts w:ascii="Arial" w:eastAsia="等线" w:hAnsi="Arial" w:cs="Arial"/>
          <w:sz w:val="22"/>
        </w:rPr>
        <w:t>、耗时、状态码。</w:t>
      </w:r>
    </w:p>
    <w:p w14:paraId="31D1C77E" w14:textId="77777777" w:rsidR="008C31A4" w:rsidRDefault="008C31A4">
      <w:pPr>
        <w:numPr>
          <w:ilvl w:val="0"/>
          <w:numId w:val="49"/>
        </w:numPr>
        <w:spacing w:before="120" w:after="120" w:line="288" w:lineRule="auto"/>
        <w:ind w:leftChars="0" w:rightChars="0" w:right="180" w:firstLineChars="0"/>
        <w:jc w:val="left"/>
      </w:pPr>
      <w:r>
        <w:rPr>
          <w:rFonts w:ascii="Arial" w:eastAsia="等线" w:hAnsi="Arial" w:cs="Arial"/>
          <w:sz w:val="22"/>
        </w:rPr>
        <w:t>对基线同步、文件上传、外部系统调用、登录、权限变更、调度任务记录业务审计日志。</w:t>
      </w:r>
    </w:p>
    <w:p w14:paraId="57DF0470" w14:textId="77777777" w:rsidR="008C31A4" w:rsidRDefault="008C31A4">
      <w:pPr>
        <w:numPr>
          <w:ilvl w:val="0"/>
          <w:numId w:val="50"/>
        </w:numPr>
        <w:spacing w:before="120" w:after="120" w:line="288" w:lineRule="auto"/>
        <w:ind w:leftChars="0" w:rightChars="0" w:right="180" w:firstLineChars="0"/>
        <w:jc w:val="left"/>
      </w:pPr>
      <w:r>
        <w:rPr>
          <w:rFonts w:ascii="Arial" w:eastAsia="等线" w:hAnsi="Arial" w:cs="Arial"/>
          <w:sz w:val="22"/>
        </w:rPr>
        <w:t>日志中禁止输出</w:t>
      </w:r>
      <w:r>
        <w:rPr>
          <w:rFonts w:ascii="Arial" w:eastAsia="等线" w:hAnsi="Arial" w:cs="Arial"/>
          <w:sz w:val="22"/>
        </w:rPr>
        <w:t xml:space="preserve"> Token</w:t>
      </w:r>
      <w:r>
        <w:rPr>
          <w:rFonts w:ascii="Arial" w:eastAsia="等线" w:hAnsi="Arial" w:cs="Arial"/>
          <w:sz w:val="22"/>
        </w:rPr>
        <w:t>、密码、</w:t>
      </w:r>
      <w:r>
        <w:rPr>
          <w:rFonts w:ascii="Arial" w:eastAsia="等线" w:hAnsi="Arial" w:cs="Arial"/>
          <w:sz w:val="22"/>
        </w:rPr>
        <w:t>AK/SK</w:t>
      </w:r>
      <w:r>
        <w:rPr>
          <w:rFonts w:ascii="Arial" w:eastAsia="等线" w:hAnsi="Arial" w:cs="Arial"/>
          <w:sz w:val="22"/>
        </w:rPr>
        <w:t>、证书私</w:t>
      </w:r>
      <w:proofErr w:type="gramStart"/>
      <w:r>
        <w:rPr>
          <w:rFonts w:ascii="Arial" w:eastAsia="等线" w:hAnsi="Arial" w:cs="Arial"/>
          <w:sz w:val="22"/>
        </w:rPr>
        <w:t>钥</w:t>
      </w:r>
      <w:proofErr w:type="gramEnd"/>
      <w:r>
        <w:rPr>
          <w:rFonts w:ascii="Arial" w:eastAsia="等线" w:hAnsi="Arial" w:cs="Arial"/>
          <w:sz w:val="22"/>
        </w:rPr>
        <w:t>、完整</w:t>
      </w:r>
      <w:r>
        <w:rPr>
          <w:rFonts w:ascii="Arial" w:eastAsia="等线" w:hAnsi="Arial" w:cs="Arial"/>
          <w:sz w:val="22"/>
        </w:rPr>
        <w:t xml:space="preserve"> VIN </w:t>
      </w:r>
      <w:r>
        <w:rPr>
          <w:rFonts w:ascii="Arial" w:eastAsia="等线" w:hAnsi="Arial" w:cs="Arial"/>
          <w:sz w:val="22"/>
        </w:rPr>
        <w:t>批量列表等敏感数据。</w:t>
      </w:r>
    </w:p>
    <w:p w14:paraId="21BA2A76" w14:textId="77777777" w:rsidR="008C31A4" w:rsidRDefault="008C31A4">
      <w:pPr>
        <w:numPr>
          <w:ilvl w:val="0"/>
          <w:numId w:val="51"/>
        </w:numPr>
        <w:spacing w:before="120" w:after="120" w:line="288" w:lineRule="auto"/>
        <w:ind w:leftChars="0" w:rightChars="0" w:right="180" w:firstLineChars="0"/>
        <w:jc w:val="left"/>
      </w:pPr>
      <w:r>
        <w:rPr>
          <w:rFonts w:ascii="Arial" w:eastAsia="等线" w:hAnsi="Arial" w:cs="Arial"/>
          <w:sz w:val="22"/>
        </w:rPr>
        <w:t xml:space="preserve">APM Toolkit </w:t>
      </w:r>
      <w:r>
        <w:rPr>
          <w:rFonts w:ascii="Arial" w:eastAsia="等线" w:hAnsi="Arial" w:cs="Arial"/>
          <w:sz w:val="22"/>
        </w:rPr>
        <w:t>已在公共依赖中出现，建议接入</w:t>
      </w:r>
      <w:r>
        <w:rPr>
          <w:rFonts w:ascii="Arial" w:eastAsia="等线" w:hAnsi="Arial" w:cs="Arial"/>
          <w:sz w:val="22"/>
        </w:rPr>
        <w:t xml:space="preserve"> </w:t>
      </w:r>
      <w:proofErr w:type="spellStart"/>
      <w:r>
        <w:rPr>
          <w:rFonts w:ascii="Arial" w:eastAsia="等线" w:hAnsi="Arial" w:cs="Arial"/>
          <w:sz w:val="22"/>
        </w:rPr>
        <w:t>SkyWalking</w:t>
      </w:r>
      <w:proofErr w:type="spellEnd"/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或同类链路追踪平台。</w:t>
      </w:r>
    </w:p>
    <w:p w14:paraId="7DFBA850" w14:textId="77777777" w:rsidR="008C31A4" w:rsidRDefault="008C31A4" w:rsidP="008C31A4">
      <w:pPr>
        <w:spacing w:before="260" w:after="120" w:line="288" w:lineRule="auto"/>
        <w:ind w:left="180" w:right="180" w:firstLine="560"/>
        <w:jc w:val="left"/>
        <w:outlineLvl w:val="3"/>
      </w:pPr>
      <w:bookmarkStart w:id="99" w:name="heading_54"/>
      <w:bookmarkStart w:id="100" w:name="_Toc232683447"/>
      <w:r>
        <w:rPr>
          <w:rFonts w:ascii="Arial" w:eastAsia="等线" w:hAnsi="Arial" w:cs="Arial"/>
          <w:b/>
          <w:sz w:val="28"/>
        </w:rPr>
        <w:lastRenderedPageBreak/>
        <w:t xml:space="preserve">4.2.6 </w:t>
      </w:r>
      <w:r>
        <w:rPr>
          <w:rFonts w:ascii="Arial" w:eastAsia="等线" w:hAnsi="Arial" w:cs="Arial"/>
          <w:b/>
          <w:sz w:val="28"/>
        </w:rPr>
        <w:t>访问控制</w:t>
      </w:r>
      <w:bookmarkEnd w:id="99"/>
      <w:bookmarkEnd w:id="100"/>
    </w:p>
    <w:p w14:paraId="3A74EEC9" w14:textId="77777777" w:rsidR="008C31A4" w:rsidRDefault="008C31A4">
      <w:pPr>
        <w:numPr>
          <w:ilvl w:val="0"/>
          <w:numId w:val="52"/>
        </w:numPr>
        <w:spacing w:before="120" w:after="120" w:line="288" w:lineRule="auto"/>
        <w:ind w:leftChars="0" w:rightChars="0" w:right="180" w:firstLineChars="0"/>
        <w:jc w:val="left"/>
      </w:pPr>
      <w:r>
        <w:rPr>
          <w:rFonts w:ascii="Consolas" w:eastAsia="Consolas" w:hAnsi="Consolas" w:cs="Consolas"/>
          <w:sz w:val="22"/>
          <w:shd w:val="clear" w:color="auto" w:fill="EFF0F1"/>
        </w:rPr>
        <w:t>common-security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提供</w:t>
      </w:r>
      <w:r>
        <w:rPr>
          <w:rFonts w:ascii="Arial" w:eastAsia="等线" w:hAnsi="Arial" w:cs="Arial"/>
          <w:sz w:val="22"/>
        </w:rPr>
        <w:t xml:space="preserve"> OAuth2 Resource Server</w:t>
      </w:r>
      <w:r>
        <w:rPr>
          <w:rFonts w:ascii="Arial" w:eastAsia="等线" w:hAnsi="Arial" w:cs="Arial"/>
          <w:sz w:val="22"/>
        </w:rPr>
        <w:t>、</w:t>
      </w:r>
      <w:r>
        <w:rPr>
          <w:rFonts w:ascii="Arial" w:eastAsia="等线" w:hAnsi="Arial" w:cs="Arial"/>
          <w:sz w:val="22"/>
        </w:rPr>
        <w:t xml:space="preserve">Token </w:t>
      </w:r>
      <w:r>
        <w:rPr>
          <w:rFonts w:ascii="Arial" w:eastAsia="等线" w:hAnsi="Arial" w:cs="Arial"/>
          <w:sz w:val="22"/>
        </w:rPr>
        <w:t>提取、权限服务、用户缓存和访问拒绝处理。</w:t>
      </w:r>
    </w:p>
    <w:p w14:paraId="32F97A40" w14:textId="77777777" w:rsidR="008C31A4" w:rsidRDefault="008C31A4">
      <w:pPr>
        <w:numPr>
          <w:ilvl w:val="0"/>
          <w:numId w:val="53"/>
        </w:numPr>
        <w:spacing w:before="120" w:after="120" w:line="288" w:lineRule="auto"/>
        <w:ind w:leftChars="0" w:rightChars="0" w:right="180" w:firstLineChars="0"/>
        <w:jc w:val="left"/>
      </w:pPr>
      <w:r>
        <w:rPr>
          <w:rFonts w:ascii="Arial" w:eastAsia="等线" w:hAnsi="Arial" w:cs="Arial"/>
          <w:sz w:val="22"/>
        </w:rPr>
        <w:t>网关作为第一道访问控制，内部服务也应保留资源服务器校验，避免绕过网关访问。</w:t>
      </w:r>
    </w:p>
    <w:p w14:paraId="27D3ABF0" w14:textId="77777777" w:rsidR="008C31A4" w:rsidRDefault="008C31A4">
      <w:pPr>
        <w:numPr>
          <w:ilvl w:val="0"/>
          <w:numId w:val="54"/>
        </w:numPr>
        <w:spacing w:before="120" w:after="120" w:line="288" w:lineRule="auto"/>
        <w:ind w:leftChars="0" w:rightChars="0" w:right="180" w:firstLineChars="0"/>
        <w:jc w:val="left"/>
      </w:pPr>
      <w:r>
        <w:rPr>
          <w:rFonts w:ascii="Arial" w:eastAsia="等线" w:hAnsi="Arial" w:cs="Arial"/>
          <w:sz w:val="22"/>
        </w:rPr>
        <w:t>管理类接口、同步类接口、调试类接口应按角色授权；测试接口在生产环境应关闭或加入白名单保护。</w:t>
      </w:r>
    </w:p>
    <w:p w14:paraId="7E77E2FC" w14:textId="77777777" w:rsidR="008C31A4" w:rsidRDefault="008C31A4">
      <w:pPr>
        <w:numPr>
          <w:ilvl w:val="0"/>
          <w:numId w:val="55"/>
        </w:numPr>
        <w:spacing w:before="120" w:after="120" w:line="288" w:lineRule="auto"/>
        <w:ind w:leftChars="0" w:rightChars="0" w:right="180" w:firstLineChars="0"/>
        <w:jc w:val="left"/>
      </w:pPr>
      <w:r>
        <w:rPr>
          <w:rFonts w:ascii="Arial" w:eastAsia="等线" w:hAnsi="Arial" w:cs="Arial"/>
          <w:sz w:val="22"/>
        </w:rPr>
        <w:t xml:space="preserve">Dubbo </w:t>
      </w:r>
      <w:r>
        <w:rPr>
          <w:rFonts w:ascii="Arial" w:eastAsia="等线" w:hAnsi="Arial" w:cs="Arial"/>
          <w:sz w:val="22"/>
        </w:rPr>
        <w:t>内部服务调用建议增加内部调用标识、网络隔离和服务级</w:t>
      </w:r>
      <w:r>
        <w:rPr>
          <w:rFonts w:ascii="Arial" w:eastAsia="等线" w:hAnsi="Arial" w:cs="Arial"/>
          <w:sz w:val="22"/>
        </w:rPr>
        <w:t xml:space="preserve"> ACL</w:t>
      </w:r>
      <w:r>
        <w:rPr>
          <w:rFonts w:ascii="Arial" w:eastAsia="等线" w:hAnsi="Arial" w:cs="Arial"/>
          <w:sz w:val="22"/>
        </w:rPr>
        <w:t>。</w:t>
      </w:r>
    </w:p>
    <w:p w14:paraId="584BE4B7" w14:textId="77777777" w:rsidR="008C31A4" w:rsidRDefault="008C31A4">
      <w:pPr>
        <w:numPr>
          <w:ilvl w:val="0"/>
          <w:numId w:val="56"/>
        </w:numPr>
        <w:spacing w:before="120" w:after="120" w:line="288" w:lineRule="auto"/>
        <w:ind w:leftChars="0" w:rightChars="0" w:right="180" w:firstLineChars="0"/>
        <w:jc w:val="left"/>
      </w:pPr>
      <w:proofErr w:type="spellStart"/>
      <w:r>
        <w:rPr>
          <w:rFonts w:ascii="Arial" w:eastAsia="等线" w:hAnsi="Arial" w:cs="Arial"/>
          <w:sz w:val="22"/>
        </w:rPr>
        <w:t>Nacos</w:t>
      </w:r>
      <w:proofErr w:type="spellEnd"/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命名空间区分开发、测试、生产；生产环境禁用默认</w:t>
      </w:r>
      <w:r>
        <w:rPr>
          <w:rFonts w:ascii="Arial" w:eastAsia="等线" w:hAnsi="Arial" w:cs="Arial"/>
          <w:sz w:val="22"/>
        </w:rPr>
        <w:t xml:space="preserve"> </w:t>
      </w:r>
      <w:proofErr w:type="spellStart"/>
      <w:r>
        <w:rPr>
          <w:rFonts w:ascii="Consolas" w:eastAsia="Consolas" w:hAnsi="Consolas" w:cs="Consolas"/>
          <w:sz w:val="22"/>
          <w:shd w:val="clear" w:color="auto" w:fill="EFF0F1"/>
        </w:rPr>
        <w:t>nacos</w:t>
      </w:r>
      <w:proofErr w:type="spellEnd"/>
      <w:r>
        <w:rPr>
          <w:rFonts w:ascii="Consolas" w:eastAsia="Consolas" w:hAnsi="Consolas" w:cs="Consolas"/>
          <w:sz w:val="22"/>
          <w:shd w:val="clear" w:color="auto" w:fill="EFF0F1"/>
        </w:rPr>
        <w:t>/</w:t>
      </w:r>
      <w:proofErr w:type="spellStart"/>
      <w:r>
        <w:rPr>
          <w:rFonts w:ascii="Consolas" w:eastAsia="Consolas" w:hAnsi="Consolas" w:cs="Consolas"/>
          <w:sz w:val="22"/>
          <w:shd w:val="clear" w:color="auto" w:fill="EFF0F1"/>
        </w:rPr>
        <w:t>nacos</w:t>
      </w:r>
      <w:proofErr w:type="spellEnd"/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密码。</w:t>
      </w:r>
    </w:p>
    <w:p w14:paraId="72923464" w14:textId="77777777" w:rsidR="008C31A4" w:rsidRDefault="008C31A4" w:rsidP="008C31A4">
      <w:pPr>
        <w:spacing w:before="260" w:after="120" w:line="288" w:lineRule="auto"/>
        <w:ind w:left="180" w:right="180" w:firstLine="560"/>
        <w:jc w:val="left"/>
        <w:outlineLvl w:val="3"/>
      </w:pPr>
      <w:bookmarkStart w:id="101" w:name="heading_55"/>
      <w:bookmarkStart w:id="102" w:name="_Toc232683448"/>
      <w:r>
        <w:rPr>
          <w:rFonts w:ascii="Arial" w:eastAsia="等线" w:hAnsi="Arial" w:cs="Arial"/>
          <w:b/>
          <w:sz w:val="28"/>
        </w:rPr>
        <w:t xml:space="preserve">4.2.7 </w:t>
      </w:r>
      <w:r>
        <w:rPr>
          <w:rFonts w:ascii="Arial" w:eastAsia="等线" w:hAnsi="Arial" w:cs="Arial"/>
          <w:b/>
          <w:sz w:val="28"/>
        </w:rPr>
        <w:t>配置与部署安全</w:t>
      </w:r>
      <w:bookmarkEnd w:id="101"/>
      <w:bookmarkEnd w:id="102"/>
    </w:p>
    <w:p w14:paraId="6DF0E074" w14:textId="77777777" w:rsidR="008C31A4" w:rsidRDefault="008C31A4">
      <w:pPr>
        <w:numPr>
          <w:ilvl w:val="0"/>
          <w:numId w:val="57"/>
        </w:numPr>
        <w:spacing w:before="120" w:after="120" w:line="288" w:lineRule="auto"/>
        <w:ind w:leftChars="0" w:rightChars="0" w:right="180" w:firstLineChars="0"/>
        <w:jc w:val="left"/>
      </w:pPr>
      <w:r>
        <w:rPr>
          <w:rFonts w:ascii="Arial" w:eastAsia="等线" w:hAnsi="Arial" w:cs="Arial"/>
          <w:sz w:val="22"/>
        </w:rPr>
        <w:t>所有服务通过环境变量注入</w:t>
      </w:r>
      <w:r>
        <w:rPr>
          <w:rFonts w:ascii="Arial" w:eastAsia="等线" w:hAnsi="Arial" w:cs="Arial"/>
          <w:sz w:val="22"/>
        </w:rPr>
        <w:t xml:space="preserve"> </w:t>
      </w:r>
      <w:proofErr w:type="spellStart"/>
      <w:r>
        <w:rPr>
          <w:rFonts w:ascii="Arial" w:eastAsia="等线" w:hAnsi="Arial" w:cs="Arial"/>
          <w:sz w:val="22"/>
        </w:rPr>
        <w:t>Nacos</w:t>
      </w:r>
      <w:proofErr w:type="spellEnd"/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地址、命名空间、账号密码，避免硬编码生产配置。</w:t>
      </w:r>
    </w:p>
    <w:p w14:paraId="4CDFB35B" w14:textId="77777777" w:rsidR="008C31A4" w:rsidRDefault="008C31A4">
      <w:pPr>
        <w:numPr>
          <w:ilvl w:val="0"/>
          <w:numId w:val="58"/>
        </w:numPr>
        <w:spacing w:before="120" w:after="120" w:line="288" w:lineRule="auto"/>
        <w:ind w:leftChars="0" w:rightChars="0" w:right="180" w:firstLineChars="0"/>
        <w:jc w:val="left"/>
      </w:pPr>
      <w:r>
        <w:rPr>
          <w:rFonts w:ascii="Arial" w:eastAsia="等线" w:hAnsi="Arial" w:cs="Arial"/>
          <w:sz w:val="22"/>
        </w:rPr>
        <w:t>容器镜像应使用最小化</w:t>
      </w:r>
      <w:r>
        <w:rPr>
          <w:rFonts w:ascii="Arial" w:eastAsia="等线" w:hAnsi="Arial" w:cs="Arial"/>
          <w:sz w:val="22"/>
        </w:rPr>
        <w:t xml:space="preserve"> JRE </w:t>
      </w:r>
      <w:r>
        <w:rPr>
          <w:rFonts w:ascii="Arial" w:eastAsia="等线" w:hAnsi="Arial" w:cs="Arial"/>
          <w:sz w:val="22"/>
        </w:rPr>
        <w:t>运行时，禁止包含源码、测试文件和本地日志。</w:t>
      </w:r>
    </w:p>
    <w:p w14:paraId="3CF09595" w14:textId="77777777" w:rsidR="008C31A4" w:rsidRDefault="008C31A4">
      <w:pPr>
        <w:numPr>
          <w:ilvl w:val="0"/>
          <w:numId w:val="59"/>
        </w:numPr>
        <w:spacing w:before="120" w:after="120" w:line="288" w:lineRule="auto"/>
        <w:ind w:leftChars="0" w:rightChars="0" w:right="180" w:firstLineChars="0"/>
        <w:jc w:val="left"/>
      </w:pPr>
      <w:r>
        <w:rPr>
          <w:rFonts w:ascii="Arial" w:eastAsia="等线" w:hAnsi="Arial" w:cs="Arial"/>
          <w:sz w:val="22"/>
        </w:rPr>
        <w:t>数据库、</w:t>
      </w:r>
      <w:r>
        <w:rPr>
          <w:rFonts w:ascii="Arial" w:eastAsia="等线" w:hAnsi="Arial" w:cs="Arial"/>
          <w:sz w:val="22"/>
        </w:rPr>
        <w:t>Redis</w:t>
      </w:r>
      <w:r>
        <w:rPr>
          <w:rFonts w:ascii="Arial" w:eastAsia="等线" w:hAnsi="Arial" w:cs="Arial"/>
          <w:sz w:val="22"/>
        </w:rPr>
        <w:t>、</w:t>
      </w:r>
      <w:r>
        <w:rPr>
          <w:rFonts w:ascii="Arial" w:eastAsia="等线" w:hAnsi="Arial" w:cs="Arial"/>
          <w:sz w:val="22"/>
        </w:rPr>
        <w:t>Kafka</w:t>
      </w:r>
      <w:r>
        <w:rPr>
          <w:rFonts w:ascii="Arial" w:eastAsia="等线" w:hAnsi="Arial" w:cs="Arial"/>
          <w:sz w:val="22"/>
        </w:rPr>
        <w:t>、</w:t>
      </w:r>
      <w:proofErr w:type="spellStart"/>
      <w:r>
        <w:rPr>
          <w:rFonts w:ascii="Arial" w:eastAsia="等线" w:hAnsi="Arial" w:cs="Arial"/>
          <w:sz w:val="22"/>
        </w:rPr>
        <w:t>Nacos</w:t>
      </w:r>
      <w:proofErr w:type="spellEnd"/>
      <w:r>
        <w:rPr>
          <w:rFonts w:ascii="Arial" w:eastAsia="等线" w:hAnsi="Arial" w:cs="Arial"/>
          <w:sz w:val="22"/>
        </w:rPr>
        <w:t>、对象存储访问应限制网络来源。</w:t>
      </w:r>
    </w:p>
    <w:p w14:paraId="74A741B4" w14:textId="77777777" w:rsidR="008C31A4" w:rsidRDefault="008C31A4">
      <w:pPr>
        <w:numPr>
          <w:ilvl w:val="0"/>
          <w:numId w:val="60"/>
        </w:numPr>
        <w:spacing w:before="120" w:after="120" w:line="288" w:lineRule="auto"/>
        <w:ind w:leftChars="0" w:rightChars="0" w:right="180" w:firstLineChars="0"/>
        <w:jc w:val="left"/>
      </w:pPr>
      <w:r>
        <w:rPr>
          <w:rFonts w:ascii="Arial" w:eastAsia="等线" w:hAnsi="Arial" w:cs="Arial"/>
          <w:sz w:val="22"/>
        </w:rPr>
        <w:t>对外服务启用</w:t>
      </w:r>
      <w:r>
        <w:rPr>
          <w:rFonts w:ascii="Arial" w:eastAsia="等线" w:hAnsi="Arial" w:cs="Arial"/>
          <w:sz w:val="22"/>
        </w:rPr>
        <w:t xml:space="preserve"> HTTPS</w:t>
      </w:r>
      <w:r>
        <w:rPr>
          <w:rFonts w:ascii="Arial" w:eastAsia="等线" w:hAnsi="Arial" w:cs="Arial"/>
          <w:sz w:val="22"/>
        </w:rPr>
        <w:t>，内部服务按安全域可启用</w:t>
      </w:r>
      <w:r>
        <w:rPr>
          <w:rFonts w:ascii="Arial" w:eastAsia="等线" w:hAnsi="Arial" w:cs="Arial"/>
          <w:sz w:val="22"/>
        </w:rPr>
        <w:t xml:space="preserve"> </w:t>
      </w:r>
      <w:proofErr w:type="spellStart"/>
      <w:r>
        <w:rPr>
          <w:rFonts w:ascii="Arial" w:eastAsia="等线" w:hAnsi="Arial" w:cs="Arial"/>
          <w:sz w:val="22"/>
        </w:rPr>
        <w:t>mTLS</w:t>
      </w:r>
      <w:proofErr w:type="spellEnd"/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或网络策略。</w:t>
      </w:r>
    </w:p>
    <w:p w14:paraId="4F9088A8" w14:textId="77777777" w:rsidR="008C31A4" w:rsidRDefault="008C31A4">
      <w:pPr>
        <w:numPr>
          <w:ilvl w:val="0"/>
          <w:numId w:val="61"/>
        </w:numPr>
        <w:spacing w:before="120" w:after="120" w:line="288" w:lineRule="auto"/>
        <w:ind w:leftChars="0" w:rightChars="0" w:right="180" w:firstLineChars="0"/>
        <w:jc w:val="left"/>
      </w:pPr>
      <w:r>
        <w:rPr>
          <w:rFonts w:ascii="Arial" w:eastAsia="等线" w:hAnsi="Arial" w:cs="Arial"/>
          <w:sz w:val="22"/>
        </w:rPr>
        <w:t>生产环境应关闭</w:t>
      </w:r>
      <w:r>
        <w:rPr>
          <w:rFonts w:ascii="Arial" w:eastAsia="等线" w:hAnsi="Arial" w:cs="Arial"/>
          <w:sz w:val="22"/>
        </w:rPr>
        <w:t xml:space="preserve"> Swagger/Knife4j </w:t>
      </w:r>
      <w:r>
        <w:rPr>
          <w:rFonts w:ascii="Arial" w:eastAsia="等线" w:hAnsi="Arial" w:cs="Arial"/>
          <w:sz w:val="22"/>
        </w:rPr>
        <w:t>或限制访问来源。</w:t>
      </w:r>
    </w:p>
    <w:p w14:paraId="76D76F04" w14:textId="77777777" w:rsidR="008C31A4" w:rsidRDefault="008C31A4" w:rsidP="008C31A4">
      <w:pPr>
        <w:spacing w:before="320" w:after="120" w:line="288" w:lineRule="auto"/>
        <w:ind w:left="180" w:right="180" w:firstLine="640"/>
        <w:jc w:val="left"/>
        <w:outlineLvl w:val="1"/>
      </w:pPr>
      <w:bookmarkStart w:id="103" w:name="heading_56"/>
      <w:bookmarkStart w:id="104" w:name="_Toc232683449"/>
      <w:r>
        <w:rPr>
          <w:rFonts w:ascii="Arial" w:eastAsia="等线" w:hAnsi="Arial" w:cs="Arial"/>
          <w:b/>
          <w:sz w:val="32"/>
        </w:rPr>
        <w:t>附录：主要工程目录</w:t>
      </w:r>
      <w:bookmarkEnd w:id="103"/>
      <w:bookmarkEnd w:id="104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8C31A4" w14:paraId="21C310BF" w14:textId="77777777" w:rsidTr="00BC672E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CAF26D" w14:textId="217C38C1" w:rsidR="008C31A4" w:rsidRDefault="008C31A4" w:rsidP="00BC672E">
            <w:pPr>
              <w:spacing w:before="120" w:after="120" w:line="288" w:lineRule="auto"/>
              <w:ind w:left="180" w:right="180" w:firstLine="440"/>
              <w:jc w:val="left"/>
            </w:pPr>
            <w:r>
              <w:rPr>
                <w:rFonts w:ascii="Consolas" w:eastAsia="Consolas" w:hAnsi="Consolas" w:cs="Consolas"/>
                <w:color w:val="646A73"/>
                <w:sz w:val="22"/>
              </w:rPr>
              <w:t>Plaintext</w:t>
            </w:r>
            <w:r>
              <w:rPr>
                <w:rFonts w:ascii="Consolas" w:eastAsia="Consolas" w:hAnsi="Consolas" w:cs="Consolas"/>
                <w:color w:val="646A73"/>
                <w:sz w:val="22"/>
              </w:rPr>
              <w:br/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dmp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br/>
              <w:t xml:space="preserve">├──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dmp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-common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│   ├──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dmp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-framework</w:t>
            </w:r>
            <w:r>
              <w:rPr>
                <w:rFonts w:ascii="Consolas" w:eastAsia="Consolas" w:hAnsi="Consolas" w:cs="Consolas"/>
                <w:sz w:val="22"/>
              </w:rPr>
              <w:br/>
              <w:t>│   ├── common-core</w:t>
            </w:r>
            <w:r>
              <w:rPr>
                <w:rFonts w:ascii="Consolas" w:eastAsia="Consolas" w:hAnsi="Consolas" w:cs="Consolas"/>
                <w:sz w:val="22"/>
              </w:rPr>
              <w:br/>
              <w:t>│   ├── common-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dto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br/>
              <w:t>│   ├── common-security</w:t>
            </w:r>
            <w:r>
              <w:rPr>
                <w:rFonts w:ascii="Consolas" w:eastAsia="Consolas" w:hAnsi="Consolas" w:cs="Consolas"/>
                <w:sz w:val="22"/>
              </w:rPr>
              <w:br/>
              <w:t>│   ├── common-database</w:t>
            </w:r>
            <w:r>
              <w:rPr>
                <w:rFonts w:ascii="Consolas" w:eastAsia="Consolas" w:hAnsi="Consolas" w:cs="Consolas"/>
                <w:sz w:val="22"/>
              </w:rPr>
              <w:br/>
              <w:t>│   ├── common-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kafka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br/>
              <w:t>│   ├── common-log</w:t>
            </w:r>
            <w:r>
              <w:rPr>
                <w:rFonts w:ascii="Consolas" w:eastAsia="Consolas" w:hAnsi="Consolas" w:cs="Consolas"/>
                <w:sz w:val="22"/>
              </w:rPr>
              <w:br/>
              <w:t>│   ├── common-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oss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lastRenderedPageBreak/>
              <w:t>│   ├── common-swagger</w:t>
            </w:r>
            <w:r>
              <w:rPr>
                <w:rFonts w:ascii="Consolas" w:eastAsia="Consolas" w:hAnsi="Consolas" w:cs="Consolas"/>
                <w:sz w:val="22"/>
              </w:rPr>
              <w:br/>
              <w:t>│   └── common-web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├──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dmp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-gateway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├──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dmp-openapi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br/>
              <w:t xml:space="preserve">│   ├──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dmp-openapi-api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br/>
              <w:t xml:space="preserve">│   └──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dmp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-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openapi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-deploy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├──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dmp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-storage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│   ├──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dmp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-storage-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br/>
              <w:t xml:space="preserve">│   ├──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dmp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-storage-model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│   └──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dmp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-storage-server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├──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dmp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-vehicle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│   ├──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dmp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-vehicle-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br/>
              <w:t xml:space="preserve">│   ├──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dmp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-vehicle-model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│   └──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dmp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-vehicle-server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├──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dmp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-diagnostic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│   ├──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dmp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-diagnostic-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br/>
              <w:t xml:space="preserve">│   ├──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dmp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-diagnostic-model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│   └──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dmp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-diagnostic-server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└──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xxl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-job</w:t>
            </w:r>
          </w:p>
        </w:tc>
      </w:tr>
    </w:tbl>
    <w:p w14:paraId="53663E5C" w14:textId="77777777" w:rsidR="008C31A4" w:rsidRDefault="008C31A4" w:rsidP="008C31A4">
      <w:pPr>
        <w:ind w:left="180" w:right="180" w:firstLine="360"/>
      </w:pPr>
    </w:p>
    <w:p w14:paraId="68DE1F51" w14:textId="77777777" w:rsidR="003172D3" w:rsidRPr="00A15564" w:rsidRDefault="003172D3" w:rsidP="00D73FBC">
      <w:pPr>
        <w:pStyle w:val="TableText"/>
        <w:ind w:left="180" w:right="180" w:firstLine="360"/>
        <w:rPr>
          <w:rFonts w:ascii="微软雅黑" w:hAnsi="微软雅黑" w:hint="eastAsia"/>
          <w:sz w:val="20"/>
          <w:szCs w:val="20"/>
        </w:rPr>
      </w:pPr>
    </w:p>
    <w:sectPr w:rsidR="003172D3" w:rsidRPr="00A15564" w:rsidSect="00AA404C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1440" w:right="1800" w:bottom="1440" w:left="1800" w:header="709" w:footer="992" w:gutter="0"/>
      <w:pgBorders w:display="firstPage"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pgNumType w:start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7AF960" w14:textId="77777777" w:rsidR="000D46A0" w:rsidRDefault="000D46A0" w:rsidP="00EC51EE">
      <w:pPr>
        <w:ind w:left="180" w:right="180" w:firstLine="360"/>
      </w:pPr>
      <w:r>
        <w:separator/>
      </w:r>
    </w:p>
  </w:endnote>
  <w:endnote w:type="continuationSeparator" w:id="0">
    <w:p w14:paraId="1B88EB7C" w14:textId="77777777" w:rsidR="000D46A0" w:rsidRDefault="000D46A0" w:rsidP="00EC51EE">
      <w:pPr>
        <w:ind w:left="180" w:right="180" w:firstLine="36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06A5C7" w14:textId="77777777" w:rsidR="00776385" w:rsidRDefault="00776385">
    <w:pPr>
      <w:pStyle w:val="a5"/>
      <w:ind w:left="180" w:right="18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E8C791" w14:textId="77777777" w:rsidR="00776385" w:rsidRDefault="00776385">
    <w:pPr>
      <w:pStyle w:val="a5"/>
      <w:ind w:left="180" w:right="180"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8284BD" w14:textId="77777777" w:rsidR="00776385" w:rsidRDefault="00DB032B">
    <w:pPr>
      <w:pStyle w:val="a5"/>
      <w:ind w:left="180" w:right="180" w:firstLine="420"/>
    </w:pPr>
    <w:r w:rsidRPr="00776385">
      <w:rPr>
        <w:rFonts w:asciiTheme="minorEastAsia" w:hAnsiTheme="minorEastAsia"/>
        <w:sz w:val="21"/>
        <w:szCs w:val="21"/>
      </w:rPr>
      <w:t>保存期限：</w:t>
    </w:r>
    <w:r w:rsidRPr="00776385">
      <w:rPr>
        <w:rFonts w:asciiTheme="minorEastAsia" w:hAnsiTheme="minorEastAsia" w:hint="eastAsia"/>
        <w:sz w:val="21"/>
        <w:szCs w:val="21"/>
      </w:rPr>
      <w:t xml:space="preserve">3年 </w:t>
    </w:r>
    <w:r w:rsidRPr="00776385">
      <w:rPr>
        <w:rFonts w:asciiTheme="minorEastAsia" w:hAnsiTheme="minorEastAsia"/>
        <w:sz w:val="21"/>
        <w:szCs w:val="21"/>
      </w:rPr>
      <w:t xml:space="preserve">  保存地点：</w:t>
    </w:r>
    <w:r w:rsidRPr="00776385">
      <w:rPr>
        <w:rFonts w:asciiTheme="minorEastAsia" w:hAnsiTheme="minorEastAsia" w:hint="eastAsia"/>
        <w:sz w:val="21"/>
        <w:szCs w:val="21"/>
      </w:rPr>
      <w:t>K</w:t>
    </w:r>
    <w:r w:rsidRPr="00776385">
      <w:rPr>
        <w:rFonts w:asciiTheme="minorEastAsia" w:hAnsiTheme="minorEastAsia"/>
        <w:sz w:val="21"/>
        <w:szCs w:val="21"/>
      </w:rPr>
      <w:t>MS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CD7C4F" w14:textId="77777777" w:rsidR="000D46A0" w:rsidRDefault="000D46A0" w:rsidP="00EC51EE">
      <w:pPr>
        <w:ind w:left="180" w:right="180" w:firstLine="360"/>
      </w:pPr>
      <w:r>
        <w:separator/>
      </w:r>
    </w:p>
  </w:footnote>
  <w:footnote w:type="continuationSeparator" w:id="0">
    <w:p w14:paraId="5ABDC99F" w14:textId="77777777" w:rsidR="000D46A0" w:rsidRDefault="000D46A0" w:rsidP="00EC51EE">
      <w:pPr>
        <w:ind w:left="180" w:right="180" w:firstLine="36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053C67" w14:textId="77777777" w:rsidR="00776385" w:rsidRDefault="00776385">
    <w:pPr>
      <w:pStyle w:val="a3"/>
      <w:ind w:left="180" w:right="180"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7B8C8F" w14:textId="77777777" w:rsidR="00287CDF" w:rsidRDefault="00287CDF" w:rsidP="007B0F01">
    <w:pPr>
      <w:pStyle w:val="a3"/>
      <w:ind w:left="180" w:right="180" w:firstLine="360"/>
      <w:jc w:val="right"/>
    </w:pPr>
    <w:r w:rsidRPr="00392920">
      <w:rPr>
        <w:noProof/>
      </w:rPr>
      <w:drawing>
        <wp:inline distT="0" distB="0" distL="0" distR="0" wp14:anchorId="075A6E31" wp14:editId="33420DCA">
          <wp:extent cx="1670050" cy="342058"/>
          <wp:effectExtent l="0" t="0" r="0" b="0"/>
          <wp:docPr id="5" name="Picture 2" descr="D:\Brand\VI\Creative\logo update 0922\logo png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2" descr="D:\Brand\VI\Creative\logo update 0922\logo png.png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3063" t="33849" r="14632" b="33659"/>
                  <a:stretch/>
                </pic:blipFill>
                <pic:spPr bwMode="auto">
                  <a:xfrm>
                    <a:off x="0" y="0"/>
                    <a:ext cx="1731283" cy="3546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7C2179" w14:textId="77777777" w:rsidR="00776385" w:rsidRDefault="002708C2" w:rsidP="002708C2">
    <w:pPr>
      <w:pStyle w:val="a3"/>
      <w:pBdr>
        <w:bottom w:val="single" w:sz="6" w:space="15" w:color="auto"/>
      </w:pBdr>
      <w:ind w:leftChars="0" w:left="180" w:right="180" w:hangingChars="100" w:hanging="180"/>
      <w:jc w:val="left"/>
    </w:pPr>
    <w:r w:rsidRPr="00392920">
      <w:rPr>
        <w:noProof/>
      </w:rPr>
      <w:drawing>
        <wp:anchor distT="0" distB="0" distL="114300" distR="114300" simplePos="0" relativeHeight="251659776" behindDoc="0" locked="0" layoutInCell="1" allowOverlap="1" wp14:anchorId="0817DCDF" wp14:editId="16810C5D">
          <wp:simplePos x="0" y="0"/>
          <wp:positionH relativeFrom="column">
            <wp:posOffset>3891666</wp:posOffset>
          </wp:positionH>
          <wp:positionV relativeFrom="paragraph">
            <wp:posOffset>102324</wp:posOffset>
          </wp:positionV>
          <wp:extent cx="1348450" cy="276943"/>
          <wp:effectExtent l="0" t="0" r="0" b="0"/>
          <wp:wrapNone/>
          <wp:docPr id="6" name="Picture 2" descr="D:\Brand\VI\Creative\logo update 0922\logo png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2" descr="D:\Brand\VI\Creative\logo update 0922\logo png.png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3063" t="33849" r="14632" b="33659"/>
                  <a:stretch/>
                </pic:blipFill>
                <pic:spPr bwMode="auto">
                  <a:xfrm>
                    <a:off x="0" y="0"/>
                    <a:ext cx="1348450" cy="276943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3A2842">
      <w:t>C030</w:t>
    </w:r>
    <w:r w:rsidR="006F539B">
      <w:t>1</w:t>
    </w:r>
    <w:r w:rsidR="003A2842">
      <w:t>-W-04-010</w:t>
    </w:r>
  </w:p>
  <w:p w14:paraId="6D1CD14E" w14:textId="77777777" w:rsidR="002708C2" w:rsidRDefault="00776385" w:rsidP="002708C2">
    <w:pPr>
      <w:pStyle w:val="a3"/>
      <w:pBdr>
        <w:bottom w:val="single" w:sz="6" w:space="15" w:color="auto"/>
      </w:pBdr>
      <w:ind w:leftChars="0" w:left="180" w:right="180" w:hangingChars="100" w:hanging="180"/>
      <w:jc w:val="left"/>
    </w:pPr>
    <w:r>
      <w:rPr>
        <w:rFonts w:hint="eastAsia"/>
      </w:rPr>
      <w:t>密级：核心商密□</w:t>
    </w:r>
    <w:r>
      <w:rPr>
        <w:rFonts w:hint="eastAsia"/>
      </w:rPr>
      <w:t xml:space="preserve"> </w:t>
    </w:r>
    <w:r>
      <w:rPr>
        <w:rFonts w:hint="eastAsia"/>
      </w:rPr>
      <w:t>普通商密</w:t>
    </w:r>
    <w:r w:rsidR="003A2842">
      <w:rPr>
        <w:rFonts w:hint="eastAsia"/>
      </w:rPr>
      <w:t>□</w:t>
    </w:r>
    <w:r>
      <w:rPr>
        <w:rFonts w:hint="eastAsia"/>
      </w:rPr>
      <w:t xml:space="preserve"> </w:t>
    </w:r>
    <w:r>
      <w:rPr>
        <w:rFonts w:hint="eastAsia"/>
      </w:rPr>
      <w:t>内部资料</w:t>
    </w:r>
    <w:r w:rsidR="003A2842">
      <w:rPr>
        <w:rFonts w:hint="eastAsia"/>
      </w:rPr>
      <w:t>■</w:t>
    </w:r>
    <w:r>
      <w:rPr>
        <w:rFonts w:hint="eastAsia"/>
      </w:rPr>
      <w:t xml:space="preserve"> </w:t>
    </w:r>
    <w:r>
      <w:rPr>
        <w:rFonts w:hint="eastAsia"/>
      </w:rPr>
      <w:t>对外公开□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F3858"/>
    <w:multiLevelType w:val="multilevel"/>
    <w:tmpl w:val="96EC534C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20E144A"/>
    <w:multiLevelType w:val="multilevel"/>
    <w:tmpl w:val="12105C2E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6C611C6"/>
    <w:multiLevelType w:val="multilevel"/>
    <w:tmpl w:val="F4283A98"/>
    <w:lvl w:ilvl="0">
      <w:start w:val="6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12FE408E"/>
    <w:multiLevelType w:val="multilevel"/>
    <w:tmpl w:val="78BA14C4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141362BC"/>
    <w:multiLevelType w:val="multilevel"/>
    <w:tmpl w:val="39DC2C66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16946187"/>
    <w:multiLevelType w:val="multilevel"/>
    <w:tmpl w:val="27AAF6C0"/>
    <w:lvl w:ilvl="0">
      <w:start w:val="1"/>
      <w:numFmt w:val="chineseCountingThousand"/>
      <w:pStyle w:val="1"/>
      <w:lvlText w:val="%1."/>
      <w:lvlJc w:val="right"/>
      <w:pPr>
        <w:ind w:left="0" w:firstLine="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0" w:firstLine="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0" w:firstLine="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0" w:firstLine="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0" w:firstLine="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0" w:firstLine="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0" w:firstLine="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0" w:firstLine="0"/>
      </w:pPr>
      <w:rPr>
        <w:rFonts w:hint="eastAsia"/>
      </w:rPr>
    </w:lvl>
  </w:abstractNum>
  <w:abstractNum w:abstractNumId="6" w15:restartNumberingAfterBreak="0">
    <w:nsid w:val="18150699"/>
    <w:multiLevelType w:val="multilevel"/>
    <w:tmpl w:val="9118A8BC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22125496"/>
    <w:multiLevelType w:val="multilevel"/>
    <w:tmpl w:val="9B1AD68C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22EB5133"/>
    <w:multiLevelType w:val="multilevel"/>
    <w:tmpl w:val="8CECAF4E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27360594"/>
    <w:multiLevelType w:val="multilevel"/>
    <w:tmpl w:val="601C9E0C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277B4C53"/>
    <w:multiLevelType w:val="multilevel"/>
    <w:tmpl w:val="9E4E91D8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2A4607BD"/>
    <w:multiLevelType w:val="multilevel"/>
    <w:tmpl w:val="25E65C12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2AC62DAE"/>
    <w:multiLevelType w:val="multilevel"/>
    <w:tmpl w:val="6302C57C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2C2004A5"/>
    <w:multiLevelType w:val="multilevel"/>
    <w:tmpl w:val="E0D85AE0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2C253ADC"/>
    <w:multiLevelType w:val="multilevel"/>
    <w:tmpl w:val="846EFF4E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2C767183"/>
    <w:multiLevelType w:val="multilevel"/>
    <w:tmpl w:val="2C767183"/>
    <w:lvl w:ilvl="0">
      <w:start w:val="1"/>
      <w:numFmt w:val="decimal"/>
      <w:lvlText w:val="%1.0"/>
      <w:lvlJc w:val="left"/>
      <w:pPr>
        <w:tabs>
          <w:tab w:val="left" w:pos="720"/>
        </w:tabs>
        <w:ind w:left="720" w:hanging="720"/>
      </w:pPr>
      <w:rPr>
        <w:rFonts w:ascii="Times New Roman" w:hAnsi="Times New Roman" w:hint="default"/>
        <w:b/>
        <w:i w:val="0"/>
        <w:sz w:val="24"/>
      </w:rPr>
    </w:lvl>
    <w:lvl w:ilvl="1">
      <w:start w:val="1"/>
      <w:numFmt w:val="decimal"/>
      <w:pStyle w:val="AACHeading2"/>
      <w:lvlText w:val="%1.%2"/>
      <w:lvlJc w:val="left"/>
      <w:pPr>
        <w:tabs>
          <w:tab w:val="left" w:pos="720"/>
        </w:tabs>
        <w:ind w:left="720" w:hanging="720"/>
      </w:pPr>
      <w:rPr>
        <w:rFonts w:ascii="Times New Roman" w:hAnsi="Times New Roman" w:hint="default"/>
        <w:b/>
        <w:i w:val="0"/>
        <w:sz w:val="24"/>
      </w:rPr>
    </w:lvl>
    <w:lvl w:ilvl="2">
      <w:start w:val="1"/>
      <w:numFmt w:val="decimal"/>
      <w:pStyle w:val="AACHeading3"/>
      <w:lvlText w:val="%1.%2.%3"/>
      <w:lvlJc w:val="left"/>
      <w:pPr>
        <w:tabs>
          <w:tab w:val="left" w:pos="720"/>
        </w:tabs>
        <w:ind w:left="720" w:hanging="720"/>
      </w:pPr>
      <w:rPr>
        <w:rFonts w:ascii="Times New Roman" w:hAnsi="Times New Roman" w:hint="default"/>
        <w:b/>
        <w:i w:val="0"/>
        <w:sz w:val="24"/>
      </w:rPr>
    </w:lvl>
    <w:lvl w:ilvl="3">
      <w:start w:val="1"/>
      <w:numFmt w:val="decimal"/>
      <w:pStyle w:val="AACHeading4"/>
      <w:lvlText w:val="%1.%2.%3.%4"/>
      <w:lvlJc w:val="left"/>
      <w:pPr>
        <w:tabs>
          <w:tab w:val="left" w:pos="1440"/>
        </w:tabs>
        <w:ind w:left="1440" w:hanging="1440"/>
      </w:pPr>
      <w:rPr>
        <w:rFonts w:ascii="Times New Roman" w:hAnsi="Times New Roman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left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left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left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</w:lvl>
  </w:abstractNum>
  <w:abstractNum w:abstractNumId="16" w15:restartNumberingAfterBreak="0">
    <w:nsid w:val="2F1F6327"/>
    <w:multiLevelType w:val="multilevel"/>
    <w:tmpl w:val="3390A2E0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311D5BC0"/>
    <w:multiLevelType w:val="multilevel"/>
    <w:tmpl w:val="5AE2EDF2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345C78D8"/>
    <w:multiLevelType w:val="multilevel"/>
    <w:tmpl w:val="946EC4D6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37D828C9"/>
    <w:multiLevelType w:val="multilevel"/>
    <w:tmpl w:val="C3F40612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37F97E03"/>
    <w:multiLevelType w:val="multilevel"/>
    <w:tmpl w:val="21A40582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38746A5B"/>
    <w:multiLevelType w:val="multilevel"/>
    <w:tmpl w:val="CBDE8DA2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3B637BE1"/>
    <w:multiLevelType w:val="multilevel"/>
    <w:tmpl w:val="7A4AD236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3CAE0D9D"/>
    <w:multiLevelType w:val="multilevel"/>
    <w:tmpl w:val="086A481A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3CF12999"/>
    <w:multiLevelType w:val="multilevel"/>
    <w:tmpl w:val="20FCCAF6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404317B0"/>
    <w:multiLevelType w:val="multilevel"/>
    <w:tmpl w:val="EC900C38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47CA545D"/>
    <w:multiLevelType w:val="multilevel"/>
    <w:tmpl w:val="56F67588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4B926BCE"/>
    <w:multiLevelType w:val="multilevel"/>
    <w:tmpl w:val="0E2C1F4A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4B9F4CC5"/>
    <w:multiLevelType w:val="multilevel"/>
    <w:tmpl w:val="E6DC096C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4DE5011E"/>
    <w:multiLevelType w:val="multilevel"/>
    <w:tmpl w:val="0310D436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4E1E21A8"/>
    <w:multiLevelType w:val="multilevel"/>
    <w:tmpl w:val="A300B146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4F3A3830"/>
    <w:multiLevelType w:val="multilevel"/>
    <w:tmpl w:val="8716F87E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54DD761E"/>
    <w:multiLevelType w:val="multilevel"/>
    <w:tmpl w:val="3A400582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56C22B26"/>
    <w:multiLevelType w:val="multilevel"/>
    <w:tmpl w:val="348AF752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58074654"/>
    <w:multiLevelType w:val="multilevel"/>
    <w:tmpl w:val="71EAA0E4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58630955"/>
    <w:multiLevelType w:val="multilevel"/>
    <w:tmpl w:val="730C2C96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59C52A71"/>
    <w:multiLevelType w:val="multilevel"/>
    <w:tmpl w:val="F3D83EA8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" w15:restartNumberingAfterBreak="0">
    <w:nsid w:val="5B5A4EA7"/>
    <w:multiLevelType w:val="multilevel"/>
    <w:tmpl w:val="42820960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5E5A7809"/>
    <w:multiLevelType w:val="multilevel"/>
    <w:tmpl w:val="6A501C9C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5F7A1AC4"/>
    <w:multiLevelType w:val="multilevel"/>
    <w:tmpl w:val="0E844D6A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 w15:restartNumberingAfterBreak="0">
    <w:nsid w:val="619B5275"/>
    <w:multiLevelType w:val="multilevel"/>
    <w:tmpl w:val="23A82D36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 w15:restartNumberingAfterBreak="0">
    <w:nsid w:val="632C6BA6"/>
    <w:multiLevelType w:val="multilevel"/>
    <w:tmpl w:val="2968E626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 w15:restartNumberingAfterBreak="0">
    <w:nsid w:val="638A6672"/>
    <w:multiLevelType w:val="multilevel"/>
    <w:tmpl w:val="05C46908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" w15:restartNumberingAfterBreak="0">
    <w:nsid w:val="64C245E5"/>
    <w:multiLevelType w:val="multilevel"/>
    <w:tmpl w:val="48484478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" w15:restartNumberingAfterBreak="0">
    <w:nsid w:val="66C31D06"/>
    <w:multiLevelType w:val="multilevel"/>
    <w:tmpl w:val="60946332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" w15:restartNumberingAfterBreak="0">
    <w:nsid w:val="695A6C41"/>
    <w:multiLevelType w:val="multilevel"/>
    <w:tmpl w:val="A402673A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" w15:restartNumberingAfterBreak="0">
    <w:nsid w:val="69AA6560"/>
    <w:multiLevelType w:val="multilevel"/>
    <w:tmpl w:val="A7D65FFC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" w15:restartNumberingAfterBreak="0">
    <w:nsid w:val="69CE64F4"/>
    <w:multiLevelType w:val="multilevel"/>
    <w:tmpl w:val="5AFCE51E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" w15:restartNumberingAfterBreak="0">
    <w:nsid w:val="6A730283"/>
    <w:multiLevelType w:val="multilevel"/>
    <w:tmpl w:val="F95CE736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" w15:restartNumberingAfterBreak="0">
    <w:nsid w:val="6DFB030D"/>
    <w:multiLevelType w:val="hybridMultilevel"/>
    <w:tmpl w:val="2064202C"/>
    <w:lvl w:ilvl="0" w:tplc="9140E8A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0" w15:restartNumberingAfterBreak="0">
    <w:nsid w:val="6EBF6F1F"/>
    <w:multiLevelType w:val="multilevel"/>
    <w:tmpl w:val="89840D3C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1" w15:restartNumberingAfterBreak="0">
    <w:nsid w:val="6F40349D"/>
    <w:multiLevelType w:val="multilevel"/>
    <w:tmpl w:val="66C8A1FC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2" w15:restartNumberingAfterBreak="0">
    <w:nsid w:val="70763B81"/>
    <w:multiLevelType w:val="multilevel"/>
    <w:tmpl w:val="206E7354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3" w15:restartNumberingAfterBreak="0">
    <w:nsid w:val="74510F60"/>
    <w:multiLevelType w:val="multilevel"/>
    <w:tmpl w:val="1126381E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4" w15:restartNumberingAfterBreak="0">
    <w:nsid w:val="75436DF9"/>
    <w:multiLevelType w:val="multilevel"/>
    <w:tmpl w:val="881E9138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5" w15:restartNumberingAfterBreak="0">
    <w:nsid w:val="757E3F5A"/>
    <w:multiLevelType w:val="multilevel"/>
    <w:tmpl w:val="3C561154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6" w15:restartNumberingAfterBreak="0">
    <w:nsid w:val="759C20D4"/>
    <w:multiLevelType w:val="multilevel"/>
    <w:tmpl w:val="21CE4A02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7" w15:restartNumberingAfterBreak="0">
    <w:nsid w:val="761317AF"/>
    <w:multiLevelType w:val="multilevel"/>
    <w:tmpl w:val="86B8C256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8" w15:restartNumberingAfterBreak="0">
    <w:nsid w:val="77AA0F52"/>
    <w:multiLevelType w:val="multilevel"/>
    <w:tmpl w:val="EBF6B964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9" w15:restartNumberingAfterBreak="0">
    <w:nsid w:val="7C714753"/>
    <w:multiLevelType w:val="multilevel"/>
    <w:tmpl w:val="EB9A3312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0" w15:restartNumberingAfterBreak="0">
    <w:nsid w:val="7F525251"/>
    <w:multiLevelType w:val="multilevel"/>
    <w:tmpl w:val="6D361D44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475805669">
    <w:abstractNumId w:val="5"/>
  </w:num>
  <w:num w:numId="2" w16cid:durableId="1613972878">
    <w:abstractNumId w:val="15"/>
  </w:num>
  <w:num w:numId="3" w16cid:durableId="1948853495">
    <w:abstractNumId w:val="49"/>
  </w:num>
  <w:num w:numId="4" w16cid:durableId="676343461">
    <w:abstractNumId w:val="3"/>
  </w:num>
  <w:num w:numId="5" w16cid:durableId="643386128">
    <w:abstractNumId w:val="27"/>
  </w:num>
  <w:num w:numId="6" w16cid:durableId="1516843556">
    <w:abstractNumId w:val="20"/>
  </w:num>
  <w:num w:numId="7" w16cid:durableId="968363812">
    <w:abstractNumId w:val="32"/>
  </w:num>
  <w:num w:numId="8" w16cid:durableId="57481013">
    <w:abstractNumId w:val="7"/>
  </w:num>
  <w:num w:numId="9" w16cid:durableId="268051034">
    <w:abstractNumId w:val="57"/>
  </w:num>
  <w:num w:numId="10" w16cid:durableId="387218896">
    <w:abstractNumId w:val="54"/>
  </w:num>
  <w:num w:numId="11" w16cid:durableId="1695422146">
    <w:abstractNumId w:val="6"/>
  </w:num>
  <w:num w:numId="12" w16cid:durableId="916087281">
    <w:abstractNumId w:val="13"/>
  </w:num>
  <w:num w:numId="13" w16cid:durableId="371734686">
    <w:abstractNumId w:val="2"/>
  </w:num>
  <w:num w:numId="14" w16cid:durableId="1063481333">
    <w:abstractNumId w:val="43"/>
  </w:num>
  <w:num w:numId="15" w16cid:durableId="1488980086">
    <w:abstractNumId w:val="26"/>
  </w:num>
  <w:num w:numId="16" w16cid:durableId="1012606928">
    <w:abstractNumId w:val="28"/>
  </w:num>
  <w:num w:numId="17" w16cid:durableId="107432468">
    <w:abstractNumId w:val="33"/>
  </w:num>
  <w:num w:numId="18" w16cid:durableId="548541780">
    <w:abstractNumId w:val="46"/>
  </w:num>
  <w:num w:numId="19" w16cid:durableId="2023119811">
    <w:abstractNumId w:val="23"/>
  </w:num>
  <w:num w:numId="20" w16cid:durableId="23872652">
    <w:abstractNumId w:val="51"/>
  </w:num>
  <w:num w:numId="21" w16cid:durableId="1830052426">
    <w:abstractNumId w:val="34"/>
  </w:num>
  <w:num w:numId="22" w16cid:durableId="2019387071">
    <w:abstractNumId w:val="1"/>
  </w:num>
  <w:num w:numId="23" w16cid:durableId="1753771836">
    <w:abstractNumId w:val="58"/>
  </w:num>
  <w:num w:numId="24" w16cid:durableId="569733804">
    <w:abstractNumId w:val="17"/>
  </w:num>
  <w:num w:numId="25" w16cid:durableId="261110868">
    <w:abstractNumId w:val="42"/>
  </w:num>
  <w:num w:numId="26" w16cid:durableId="352533817">
    <w:abstractNumId w:val="53"/>
  </w:num>
  <w:num w:numId="27" w16cid:durableId="1759135449">
    <w:abstractNumId w:val="4"/>
  </w:num>
  <w:num w:numId="28" w16cid:durableId="1064716328">
    <w:abstractNumId w:val="36"/>
  </w:num>
  <w:num w:numId="29" w16cid:durableId="1537767091">
    <w:abstractNumId w:val="56"/>
  </w:num>
  <w:num w:numId="30" w16cid:durableId="124198550">
    <w:abstractNumId w:val="18"/>
  </w:num>
  <w:num w:numId="31" w16cid:durableId="335352794">
    <w:abstractNumId w:val="47"/>
  </w:num>
  <w:num w:numId="32" w16cid:durableId="864907744">
    <w:abstractNumId w:val="16"/>
  </w:num>
  <w:num w:numId="33" w16cid:durableId="1693647067">
    <w:abstractNumId w:val="39"/>
  </w:num>
  <w:num w:numId="34" w16cid:durableId="266890328">
    <w:abstractNumId w:val="22"/>
  </w:num>
  <w:num w:numId="35" w16cid:durableId="744425053">
    <w:abstractNumId w:val="59"/>
  </w:num>
  <w:num w:numId="36" w16cid:durableId="1627735877">
    <w:abstractNumId w:val="38"/>
  </w:num>
  <w:num w:numId="37" w16cid:durableId="1534610865">
    <w:abstractNumId w:val="48"/>
  </w:num>
  <w:num w:numId="38" w16cid:durableId="1215893631">
    <w:abstractNumId w:val="24"/>
  </w:num>
  <w:num w:numId="39" w16cid:durableId="399329726">
    <w:abstractNumId w:val="11"/>
  </w:num>
  <w:num w:numId="40" w16cid:durableId="1391807716">
    <w:abstractNumId w:val="9"/>
  </w:num>
  <w:num w:numId="41" w16cid:durableId="293950988">
    <w:abstractNumId w:val="31"/>
  </w:num>
  <w:num w:numId="42" w16cid:durableId="1479417440">
    <w:abstractNumId w:val="29"/>
  </w:num>
  <w:num w:numId="43" w16cid:durableId="1830554634">
    <w:abstractNumId w:val="30"/>
  </w:num>
  <w:num w:numId="44" w16cid:durableId="468861967">
    <w:abstractNumId w:val="41"/>
  </w:num>
  <w:num w:numId="45" w16cid:durableId="789937065">
    <w:abstractNumId w:val="37"/>
  </w:num>
  <w:num w:numId="46" w16cid:durableId="1483158350">
    <w:abstractNumId w:val="52"/>
  </w:num>
  <w:num w:numId="47" w16cid:durableId="2005544032">
    <w:abstractNumId w:val="12"/>
  </w:num>
  <w:num w:numId="48" w16cid:durableId="534000154">
    <w:abstractNumId w:val="50"/>
  </w:num>
  <w:num w:numId="49" w16cid:durableId="1584144891">
    <w:abstractNumId w:val="25"/>
  </w:num>
  <w:num w:numId="50" w16cid:durableId="1678967342">
    <w:abstractNumId w:val="55"/>
  </w:num>
  <w:num w:numId="51" w16cid:durableId="1505320336">
    <w:abstractNumId w:val="40"/>
  </w:num>
  <w:num w:numId="52" w16cid:durableId="622158126">
    <w:abstractNumId w:val="35"/>
  </w:num>
  <w:num w:numId="53" w16cid:durableId="2085294199">
    <w:abstractNumId w:val="10"/>
  </w:num>
  <w:num w:numId="54" w16cid:durableId="1183277306">
    <w:abstractNumId w:val="21"/>
  </w:num>
  <w:num w:numId="55" w16cid:durableId="533156701">
    <w:abstractNumId w:val="44"/>
  </w:num>
  <w:num w:numId="56" w16cid:durableId="1891648752">
    <w:abstractNumId w:val="0"/>
  </w:num>
  <w:num w:numId="57" w16cid:durableId="1588003431">
    <w:abstractNumId w:val="60"/>
  </w:num>
  <w:num w:numId="58" w16cid:durableId="1471702383">
    <w:abstractNumId w:val="8"/>
  </w:num>
  <w:num w:numId="59" w16cid:durableId="588464483">
    <w:abstractNumId w:val="14"/>
  </w:num>
  <w:num w:numId="60" w16cid:durableId="1088235200">
    <w:abstractNumId w:val="45"/>
  </w:num>
  <w:num w:numId="61" w16cid:durableId="1533956967">
    <w:abstractNumId w:val="19"/>
  </w:num>
  <w:numIdMacAtCleanup w:val="6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A3D1F"/>
    <w:rsid w:val="00000FA7"/>
    <w:rsid w:val="00001043"/>
    <w:rsid w:val="00002603"/>
    <w:rsid w:val="00011BD0"/>
    <w:rsid w:val="0001305E"/>
    <w:rsid w:val="000151A1"/>
    <w:rsid w:val="0001729F"/>
    <w:rsid w:val="000225AE"/>
    <w:rsid w:val="00022814"/>
    <w:rsid w:val="00026115"/>
    <w:rsid w:val="000273A0"/>
    <w:rsid w:val="00027BA7"/>
    <w:rsid w:val="00030B72"/>
    <w:rsid w:val="000318EE"/>
    <w:rsid w:val="0003784D"/>
    <w:rsid w:val="00060DB8"/>
    <w:rsid w:val="00066246"/>
    <w:rsid w:val="000674DA"/>
    <w:rsid w:val="0007350A"/>
    <w:rsid w:val="00075D85"/>
    <w:rsid w:val="00075F63"/>
    <w:rsid w:val="00080A86"/>
    <w:rsid w:val="000824E4"/>
    <w:rsid w:val="00093529"/>
    <w:rsid w:val="00094B7C"/>
    <w:rsid w:val="0009527C"/>
    <w:rsid w:val="00097833"/>
    <w:rsid w:val="000A44FA"/>
    <w:rsid w:val="000B33C2"/>
    <w:rsid w:val="000B4883"/>
    <w:rsid w:val="000D46A0"/>
    <w:rsid w:val="000D52E6"/>
    <w:rsid w:val="000E023F"/>
    <w:rsid w:val="000E1099"/>
    <w:rsid w:val="000E2672"/>
    <w:rsid w:val="000F0EEF"/>
    <w:rsid w:val="000F19C0"/>
    <w:rsid w:val="00101650"/>
    <w:rsid w:val="00115B16"/>
    <w:rsid w:val="00123B2A"/>
    <w:rsid w:val="00125E77"/>
    <w:rsid w:val="0012607A"/>
    <w:rsid w:val="00143874"/>
    <w:rsid w:val="00160C9B"/>
    <w:rsid w:val="00162B4A"/>
    <w:rsid w:val="001641B8"/>
    <w:rsid w:val="00166CC4"/>
    <w:rsid w:val="00167602"/>
    <w:rsid w:val="00171B4B"/>
    <w:rsid w:val="00171FCE"/>
    <w:rsid w:val="001766A6"/>
    <w:rsid w:val="001769CF"/>
    <w:rsid w:val="00183071"/>
    <w:rsid w:val="00183400"/>
    <w:rsid w:val="001909C0"/>
    <w:rsid w:val="001A63B6"/>
    <w:rsid w:val="001B0FD0"/>
    <w:rsid w:val="001B1EA1"/>
    <w:rsid w:val="001B22AA"/>
    <w:rsid w:val="001B2390"/>
    <w:rsid w:val="001B6394"/>
    <w:rsid w:val="001C7896"/>
    <w:rsid w:val="001D67AC"/>
    <w:rsid w:val="001E1FED"/>
    <w:rsid w:val="001E4CB9"/>
    <w:rsid w:val="001E6372"/>
    <w:rsid w:val="001F6D9A"/>
    <w:rsid w:val="0020140C"/>
    <w:rsid w:val="00207407"/>
    <w:rsid w:val="00213536"/>
    <w:rsid w:val="00213D0B"/>
    <w:rsid w:val="00220AD9"/>
    <w:rsid w:val="00220FE7"/>
    <w:rsid w:val="00221132"/>
    <w:rsid w:val="00222793"/>
    <w:rsid w:val="00222FA6"/>
    <w:rsid w:val="00232AC1"/>
    <w:rsid w:val="00233AEB"/>
    <w:rsid w:val="002361A8"/>
    <w:rsid w:val="00240C7A"/>
    <w:rsid w:val="002542E4"/>
    <w:rsid w:val="0025455E"/>
    <w:rsid w:val="00255A5F"/>
    <w:rsid w:val="00255D5C"/>
    <w:rsid w:val="00262D7E"/>
    <w:rsid w:val="00264473"/>
    <w:rsid w:val="002658E2"/>
    <w:rsid w:val="00265A0A"/>
    <w:rsid w:val="00265BBC"/>
    <w:rsid w:val="002708C2"/>
    <w:rsid w:val="00270FDD"/>
    <w:rsid w:val="00276E76"/>
    <w:rsid w:val="0027773D"/>
    <w:rsid w:val="0028333F"/>
    <w:rsid w:val="00287CDF"/>
    <w:rsid w:val="002942F6"/>
    <w:rsid w:val="0029692E"/>
    <w:rsid w:val="00296EA7"/>
    <w:rsid w:val="002A2A6B"/>
    <w:rsid w:val="002A38A3"/>
    <w:rsid w:val="002B21E2"/>
    <w:rsid w:val="002B64E2"/>
    <w:rsid w:val="002C372E"/>
    <w:rsid w:val="002C4C01"/>
    <w:rsid w:val="002C504F"/>
    <w:rsid w:val="002D4FF9"/>
    <w:rsid w:val="002E0557"/>
    <w:rsid w:val="002E100F"/>
    <w:rsid w:val="002E2111"/>
    <w:rsid w:val="002F103F"/>
    <w:rsid w:val="002F2F37"/>
    <w:rsid w:val="002F516E"/>
    <w:rsid w:val="002F726F"/>
    <w:rsid w:val="002F7CFC"/>
    <w:rsid w:val="003008F3"/>
    <w:rsid w:val="00301A6E"/>
    <w:rsid w:val="003034EE"/>
    <w:rsid w:val="00310741"/>
    <w:rsid w:val="00311708"/>
    <w:rsid w:val="00314289"/>
    <w:rsid w:val="00315261"/>
    <w:rsid w:val="003172D3"/>
    <w:rsid w:val="003211BA"/>
    <w:rsid w:val="00321812"/>
    <w:rsid w:val="00323904"/>
    <w:rsid w:val="003328C1"/>
    <w:rsid w:val="00332DA1"/>
    <w:rsid w:val="0033468A"/>
    <w:rsid w:val="00340A64"/>
    <w:rsid w:val="00351B47"/>
    <w:rsid w:val="00351E10"/>
    <w:rsid w:val="00355273"/>
    <w:rsid w:val="00360131"/>
    <w:rsid w:val="003620C9"/>
    <w:rsid w:val="00362C5D"/>
    <w:rsid w:val="0037094A"/>
    <w:rsid w:val="0038463D"/>
    <w:rsid w:val="0038628B"/>
    <w:rsid w:val="00392920"/>
    <w:rsid w:val="003A2842"/>
    <w:rsid w:val="003B0E2F"/>
    <w:rsid w:val="003B22B8"/>
    <w:rsid w:val="003B4E08"/>
    <w:rsid w:val="003B65B2"/>
    <w:rsid w:val="003C51A8"/>
    <w:rsid w:val="003C5488"/>
    <w:rsid w:val="003C58EE"/>
    <w:rsid w:val="003D13B5"/>
    <w:rsid w:val="003E317F"/>
    <w:rsid w:val="003F0CBE"/>
    <w:rsid w:val="00403B61"/>
    <w:rsid w:val="00404C84"/>
    <w:rsid w:val="00433D64"/>
    <w:rsid w:val="004375DB"/>
    <w:rsid w:val="00442D3D"/>
    <w:rsid w:val="00445316"/>
    <w:rsid w:val="004514D7"/>
    <w:rsid w:val="0045743A"/>
    <w:rsid w:val="00461DF0"/>
    <w:rsid w:val="00465604"/>
    <w:rsid w:val="00466F70"/>
    <w:rsid w:val="00467538"/>
    <w:rsid w:val="00483820"/>
    <w:rsid w:val="0048432D"/>
    <w:rsid w:val="004859ED"/>
    <w:rsid w:val="004928F6"/>
    <w:rsid w:val="00497C1C"/>
    <w:rsid w:val="00497D9B"/>
    <w:rsid w:val="004A3425"/>
    <w:rsid w:val="004A7D31"/>
    <w:rsid w:val="004A7FB7"/>
    <w:rsid w:val="004B0341"/>
    <w:rsid w:val="004B2DFF"/>
    <w:rsid w:val="004B3F51"/>
    <w:rsid w:val="004B5C91"/>
    <w:rsid w:val="004B6F82"/>
    <w:rsid w:val="004C099A"/>
    <w:rsid w:val="004C114D"/>
    <w:rsid w:val="004C53F8"/>
    <w:rsid w:val="004C59CA"/>
    <w:rsid w:val="004D50F2"/>
    <w:rsid w:val="004E0393"/>
    <w:rsid w:val="004E05BB"/>
    <w:rsid w:val="004E1654"/>
    <w:rsid w:val="004E2D1E"/>
    <w:rsid w:val="004F05B4"/>
    <w:rsid w:val="004F53B7"/>
    <w:rsid w:val="004F5A41"/>
    <w:rsid w:val="004F6FC3"/>
    <w:rsid w:val="00504239"/>
    <w:rsid w:val="005235ED"/>
    <w:rsid w:val="00526921"/>
    <w:rsid w:val="00526C87"/>
    <w:rsid w:val="00533091"/>
    <w:rsid w:val="00550CA8"/>
    <w:rsid w:val="005510BE"/>
    <w:rsid w:val="00553965"/>
    <w:rsid w:val="0056421C"/>
    <w:rsid w:val="0056639D"/>
    <w:rsid w:val="00566A0C"/>
    <w:rsid w:val="005704BB"/>
    <w:rsid w:val="00572641"/>
    <w:rsid w:val="00572C2D"/>
    <w:rsid w:val="005731E4"/>
    <w:rsid w:val="005744DE"/>
    <w:rsid w:val="00575A3B"/>
    <w:rsid w:val="00577661"/>
    <w:rsid w:val="0058334E"/>
    <w:rsid w:val="00583F02"/>
    <w:rsid w:val="005976D6"/>
    <w:rsid w:val="005A36A7"/>
    <w:rsid w:val="005B7D8E"/>
    <w:rsid w:val="005C1DC4"/>
    <w:rsid w:val="005C6606"/>
    <w:rsid w:val="005D24AD"/>
    <w:rsid w:val="005D24FD"/>
    <w:rsid w:val="005D3F0A"/>
    <w:rsid w:val="005D4164"/>
    <w:rsid w:val="005D5209"/>
    <w:rsid w:val="005D6DC5"/>
    <w:rsid w:val="005E03E5"/>
    <w:rsid w:val="005E10F2"/>
    <w:rsid w:val="005E609E"/>
    <w:rsid w:val="005E737A"/>
    <w:rsid w:val="005F7318"/>
    <w:rsid w:val="006020DA"/>
    <w:rsid w:val="00605CE1"/>
    <w:rsid w:val="006079B6"/>
    <w:rsid w:val="00623040"/>
    <w:rsid w:val="00627745"/>
    <w:rsid w:val="00630F2D"/>
    <w:rsid w:val="00632BFF"/>
    <w:rsid w:val="006345DE"/>
    <w:rsid w:val="006552BB"/>
    <w:rsid w:val="00674F20"/>
    <w:rsid w:val="00676B9A"/>
    <w:rsid w:val="006847C4"/>
    <w:rsid w:val="00685209"/>
    <w:rsid w:val="006860C0"/>
    <w:rsid w:val="00690C86"/>
    <w:rsid w:val="0069212E"/>
    <w:rsid w:val="00697686"/>
    <w:rsid w:val="006B440E"/>
    <w:rsid w:val="006B7722"/>
    <w:rsid w:val="006C25C1"/>
    <w:rsid w:val="006C5BE0"/>
    <w:rsid w:val="006F1CEC"/>
    <w:rsid w:val="006F539B"/>
    <w:rsid w:val="006F5598"/>
    <w:rsid w:val="00700535"/>
    <w:rsid w:val="00701939"/>
    <w:rsid w:val="00707C53"/>
    <w:rsid w:val="00730DC8"/>
    <w:rsid w:val="0073681F"/>
    <w:rsid w:val="007405AA"/>
    <w:rsid w:val="0074429B"/>
    <w:rsid w:val="00745B67"/>
    <w:rsid w:val="0075301D"/>
    <w:rsid w:val="007543A4"/>
    <w:rsid w:val="00766987"/>
    <w:rsid w:val="00767DE7"/>
    <w:rsid w:val="00772D2A"/>
    <w:rsid w:val="00773636"/>
    <w:rsid w:val="00776385"/>
    <w:rsid w:val="00776B10"/>
    <w:rsid w:val="0077766A"/>
    <w:rsid w:val="00780574"/>
    <w:rsid w:val="0078341F"/>
    <w:rsid w:val="0079010D"/>
    <w:rsid w:val="00791F7F"/>
    <w:rsid w:val="00793ABC"/>
    <w:rsid w:val="00794894"/>
    <w:rsid w:val="00795D2A"/>
    <w:rsid w:val="007A4A8E"/>
    <w:rsid w:val="007A575A"/>
    <w:rsid w:val="007B0F01"/>
    <w:rsid w:val="007C241D"/>
    <w:rsid w:val="007C42A4"/>
    <w:rsid w:val="007D0F2E"/>
    <w:rsid w:val="007D1743"/>
    <w:rsid w:val="007D4A7C"/>
    <w:rsid w:val="007D793B"/>
    <w:rsid w:val="007E2A4C"/>
    <w:rsid w:val="007E558A"/>
    <w:rsid w:val="007F0739"/>
    <w:rsid w:val="007F30B2"/>
    <w:rsid w:val="007F53A9"/>
    <w:rsid w:val="00807F2E"/>
    <w:rsid w:val="00814555"/>
    <w:rsid w:val="0081784B"/>
    <w:rsid w:val="00817B35"/>
    <w:rsid w:val="00825821"/>
    <w:rsid w:val="008261AC"/>
    <w:rsid w:val="008306BB"/>
    <w:rsid w:val="00833D1E"/>
    <w:rsid w:val="00833DCF"/>
    <w:rsid w:val="008375A1"/>
    <w:rsid w:val="00851E9B"/>
    <w:rsid w:val="008616FD"/>
    <w:rsid w:val="00861ACE"/>
    <w:rsid w:val="008627C7"/>
    <w:rsid w:val="008629F1"/>
    <w:rsid w:val="00866DC0"/>
    <w:rsid w:val="0087296C"/>
    <w:rsid w:val="008737B5"/>
    <w:rsid w:val="00880C8D"/>
    <w:rsid w:val="00886998"/>
    <w:rsid w:val="0089086C"/>
    <w:rsid w:val="00890EB7"/>
    <w:rsid w:val="00891D47"/>
    <w:rsid w:val="00894648"/>
    <w:rsid w:val="00896199"/>
    <w:rsid w:val="0089635E"/>
    <w:rsid w:val="008975D6"/>
    <w:rsid w:val="008A467B"/>
    <w:rsid w:val="008B1EAB"/>
    <w:rsid w:val="008C0E8B"/>
    <w:rsid w:val="008C31A4"/>
    <w:rsid w:val="008C331E"/>
    <w:rsid w:val="008D24FD"/>
    <w:rsid w:val="008D463D"/>
    <w:rsid w:val="008E3D9C"/>
    <w:rsid w:val="008E6C9F"/>
    <w:rsid w:val="00901524"/>
    <w:rsid w:val="009021AF"/>
    <w:rsid w:val="009030D4"/>
    <w:rsid w:val="00905A15"/>
    <w:rsid w:val="0091480E"/>
    <w:rsid w:val="00915E9C"/>
    <w:rsid w:val="009169B4"/>
    <w:rsid w:val="00920015"/>
    <w:rsid w:val="009222B6"/>
    <w:rsid w:val="009225A5"/>
    <w:rsid w:val="00923484"/>
    <w:rsid w:val="009300B1"/>
    <w:rsid w:val="009316FE"/>
    <w:rsid w:val="0093717E"/>
    <w:rsid w:val="00937334"/>
    <w:rsid w:val="00941BD4"/>
    <w:rsid w:val="00944A1E"/>
    <w:rsid w:val="00951626"/>
    <w:rsid w:val="00957B1E"/>
    <w:rsid w:val="00961234"/>
    <w:rsid w:val="00967047"/>
    <w:rsid w:val="00970574"/>
    <w:rsid w:val="009939A3"/>
    <w:rsid w:val="00995245"/>
    <w:rsid w:val="0099594B"/>
    <w:rsid w:val="00996A4C"/>
    <w:rsid w:val="009A0088"/>
    <w:rsid w:val="009B7ACE"/>
    <w:rsid w:val="009C36E9"/>
    <w:rsid w:val="009C4467"/>
    <w:rsid w:val="009C5531"/>
    <w:rsid w:val="009C718D"/>
    <w:rsid w:val="009C7437"/>
    <w:rsid w:val="009D0AB5"/>
    <w:rsid w:val="009D22EC"/>
    <w:rsid w:val="009D447B"/>
    <w:rsid w:val="009E2B07"/>
    <w:rsid w:val="009E3B17"/>
    <w:rsid w:val="009F72BE"/>
    <w:rsid w:val="00A01459"/>
    <w:rsid w:val="00A01634"/>
    <w:rsid w:val="00A016D6"/>
    <w:rsid w:val="00A0561F"/>
    <w:rsid w:val="00A1135B"/>
    <w:rsid w:val="00A12A61"/>
    <w:rsid w:val="00A12B5B"/>
    <w:rsid w:val="00A13BEA"/>
    <w:rsid w:val="00A15564"/>
    <w:rsid w:val="00A27B4C"/>
    <w:rsid w:val="00A30448"/>
    <w:rsid w:val="00A33F4F"/>
    <w:rsid w:val="00A406C7"/>
    <w:rsid w:val="00A45A1B"/>
    <w:rsid w:val="00A4602D"/>
    <w:rsid w:val="00A50784"/>
    <w:rsid w:val="00A50F2D"/>
    <w:rsid w:val="00A5288A"/>
    <w:rsid w:val="00A540AF"/>
    <w:rsid w:val="00A54D23"/>
    <w:rsid w:val="00A561BE"/>
    <w:rsid w:val="00A56501"/>
    <w:rsid w:val="00A760A2"/>
    <w:rsid w:val="00A857CB"/>
    <w:rsid w:val="00A928B0"/>
    <w:rsid w:val="00A9789A"/>
    <w:rsid w:val="00AA404C"/>
    <w:rsid w:val="00AA4253"/>
    <w:rsid w:val="00AA72B5"/>
    <w:rsid w:val="00AB32C2"/>
    <w:rsid w:val="00AB61FE"/>
    <w:rsid w:val="00AC0E9E"/>
    <w:rsid w:val="00AC4FAC"/>
    <w:rsid w:val="00AD3237"/>
    <w:rsid w:val="00AE0E89"/>
    <w:rsid w:val="00AE13E9"/>
    <w:rsid w:val="00AE349A"/>
    <w:rsid w:val="00AE6033"/>
    <w:rsid w:val="00AF2BA0"/>
    <w:rsid w:val="00AF4C7E"/>
    <w:rsid w:val="00B041B7"/>
    <w:rsid w:val="00B05EB7"/>
    <w:rsid w:val="00B05EE2"/>
    <w:rsid w:val="00B111FE"/>
    <w:rsid w:val="00B26386"/>
    <w:rsid w:val="00B404EE"/>
    <w:rsid w:val="00B43795"/>
    <w:rsid w:val="00B44481"/>
    <w:rsid w:val="00B533F8"/>
    <w:rsid w:val="00B54324"/>
    <w:rsid w:val="00B60223"/>
    <w:rsid w:val="00B63D4B"/>
    <w:rsid w:val="00B87CBE"/>
    <w:rsid w:val="00B974A9"/>
    <w:rsid w:val="00BA66F8"/>
    <w:rsid w:val="00BA6EF8"/>
    <w:rsid w:val="00BB0616"/>
    <w:rsid w:val="00BB47ED"/>
    <w:rsid w:val="00BC150E"/>
    <w:rsid w:val="00BC40CD"/>
    <w:rsid w:val="00BD75EF"/>
    <w:rsid w:val="00BE5658"/>
    <w:rsid w:val="00BF1057"/>
    <w:rsid w:val="00BF459F"/>
    <w:rsid w:val="00C0010F"/>
    <w:rsid w:val="00C00CB5"/>
    <w:rsid w:val="00C06383"/>
    <w:rsid w:val="00C11DB8"/>
    <w:rsid w:val="00C12F8D"/>
    <w:rsid w:val="00C20D0B"/>
    <w:rsid w:val="00C2676D"/>
    <w:rsid w:val="00C33351"/>
    <w:rsid w:val="00C33C0E"/>
    <w:rsid w:val="00C35D9B"/>
    <w:rsid w:val="00C446D6"/>
    <w:rsid w:val="00C4596B"/>
    <w:rsid w:val="00C7138E"/>
    <w:rsid w:val="00C71B01"/>
    <w:rsid w:val="00C739A5"/>
    <w:rsid w:val="00C7492E"/>
    <w:rsid w:val="00C8067C"/>
    <w:rsid w:val="00C9430C"/>
    <w:rsid w:val="00C9718A"/>
    <w:rsid w:val="00CA2995"/>
    <w:rsid w:val="00CB5FF1"/>
    <w:rsid w:val="00CB7825"/>
    <w:rsid w:val="00CC286C"/>
    <w:rsid w:val="00CC3DD0"/>
    <w:rsid w:val="00CC4420"/>
    <w:rsid w:val="00CC5B3E"/>
    <w:rsid w:val="00CC61CF"/>
    <w:rsid w:val="00CC7935"/>
    <w:rsid w:val="00CE0334"/>
    <w:rsid w:val="00CE0D23"/>
    <w:rsid w:val="00CE12B6"/>
    <w:rsid w:val="00CE3F3B"/>
    <w:rsid w:val="00CE7345"/>
    <w:rsid w:val="00CE7654"/>
    <w:rsid w:val="00CE7662"/>
    <w:rsid w:val="00CE7A58"/>
    <w:rsid w:val="00D01F57"/>
    <w:rsid w:val="00D04808"/>
    <w:rsid w:val="00D04FC7"/>
    <w:rsid w:val="00D054FB"/>
    <w:rsid w:val="00D1056C"/>
    <w:rsid w:val="00D25672"/>
    <w:rsid w:val="00D25E46"/>
    <w:rsid w:val="00D30ADD"/>
    <w:rsid w:val="00D36FDD"/>
    <w:rsid w:val="00D4032B"/>
    <w:rsid w:val="00D4242A"/>
    <w:rsid w:val="00D45934"/>
    <w:rsid w:val="00D47034"/>
    <w:rsid w:val="00D51131"/>
    <w:rsid w:val="00D5704B"/>
    <w:rsid w:val="00D57CE6"/>
    <w:rsid w:val="00D6061B"/>
    <w:rsid w:val="00D61F36"/>
    <w:rsid w:val="00D65271"/>
    <w:rsid w:val="00D7369B"/>
    <w:rsid w:val="00D73FBC"/>
    <w:rsid w:val="00D761EA"/>
    <w:rsid w:val="00D82235"/>
    <w:rsid w:val="00D93592"/>
    <w:rsid w:val="00D94249"/>
    <w:rsid w:val="00D96457"/>
    <w:rsid w:val="00DA2DF7"/>
    <w:rsid w:val="00DA63E2"/>
    <w:rsid w:val="00DB032B"/>
    <w:rsid w:val="00DC165A"/>
    <w:rsid w:val="00DC2651"/>
    <w:rsid w:val="00DC2DC5"/>
    <w:rsid w:val="00DC40D1"/>
    <w:rsid w:val="00DD76C9"/>
    <w:rsid w:val="00DE1880"/>
    <w:rsid w:val="00DE31D1"/>
    <w:rsid w:val="00DE5EFA"/>
    <w:rsid w:val="00E01536"/>
    <w:rsid w:val="00E15BC9"/>
    <w:rsid w:val="00E208C7"/>
    <w:rsid w:val="00E2175F"/>
    <w:rsid w:val="00E23685"/>
    <w:rsid w:val="00E325AB"/>
    <w:rsid w:val="00E33FED"/>
    <w:rsid w:val="00E35FB6"/>
    <w:rsid w:val="00E42C3F"/>
    <w:rsid w:val="00E55685"/>
    <w:rsid w:val="00E57826"/>
    <w:rsid w:val="00E60CE0"/>
    <w:rsid w:val="00E61570"/>
    <w:rsid w:val="00E61AFE"/>
    <w:rsid w:val="00E67E7B"/>
    <w:rsid w:val="00E83DFC"/>
    <w:rsid w:val="00E86355"/>
    <w:rsid w:val="00E87592"/>
    <w:rsid w:val="00E909A7"/>
    <w:rsid w:val="00E96082"/>
    <w:rsid w:val="00EB0528"/>
    <w:rsid w:val="00EB60D2"/>
    <w:rsid w:val="00EC2BC3"/>
    <w:rsid w:val="00EC3CF3"/>
    <w:rsid w:val="00EC51EE"/>
    <w:rsid w:val="00EC54CC"/>
    <w:rsid w:val="00ED16F2"/>
    <w:rsid w:val="00ED550D"/>
    <w:rsid w:val="00ED7962"/>
    <w:rsid w:val="00EE05BB"/>
    <w:rsid w:val="00EE1294"/>
    <w:rsid w:val="00EE6C41"/>
    <w:rsid w:val="00EE7667"/>
    <w:rsid w:val="00EF06DB"/>
    <w:rsid w:val="00EF365F"/>
    <w:rsid w:val="00EF595C"/>
    <w:rsid w:val="00F006B2"/>
    <w:rsid w:val="00F020F1"/>
    <w:rsid w:val="00F028E4"/>
    <w:rsid w:val="00F23C3E"/>
    <w:rsid w:val="00F250AE"/>
    <w:rsid w:val="00F26F85"/>
    <w:rsid w:val="00F31B60"/>
    <w:rsid w:val="00F32562"/>
    <w:rsid w:val="00F36696"/>
    <w:rsid w:val="00F37DE5"/>
    <w:rsid w:val="00F37E2C"/>
    <w:rsid w:val="00F410A2"/>
    <w:rsid w:val="00F4609A"/>
    <w:rsid w:val="00F47B35"/>
    <w:rsid w:val="00F53279"/>
    <w:rsid w:val="00F61D0B"/>
    <w:rsid w:val="00F649EA"/>
    <w:rsid w:val="00F76DC7"/>
    <w:rsid w:val="00F80A15"/>
    <w:rsid w:val="00F93F54"/>
    <w:rsid w:val="00F969DE"/>
    <w:rsid w:val="00FA3D1F"/>
    <w:rsid w:val="00FB3DDB"/>
    <w:rsid w:val="00FB4118"/>
    <w:rsid w:val="00FD1D4F"/>
    <w:rsid w:val="00FD6E9C"/>
    <w:rsid w:val="00FE197D"/>
    <w:rsid w:val="00FE4902"/>
    <w:rsid w:val="00FF3F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076949"/>
  <w15:docId w15:val="{47E9B67B-A665-4923-A795-16904DE320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01939"/>
    <w:pPr>
      <w:widowControl w:val="0"/>
      <w:ind w:leftChars="100" w:left="100" w:rightChars="100" w:right="100" w:firstLineChars="200" w:firstLine="200"/>
      <w:jc w:val="both"/>
    </w:pPr>
    <w:rPr>
      <w:sz w:val="18"/>
    </w:rPr>
  </w:style>
  <w:style w:type="paragraph" w:styleId="1">
    <w:name w:val="heading 1"/>
    <w:basedOn w:val="a"/>
    <w:next w:val="a"/>
    <w:link w:val="10"/>
    <w:uiPriority w:val="9"/>
    <w:qFormat/>
    <w:rsid w:val="00AD3237"/>
    <w:pPr>
      <w:keepNext/>
      <w:keepLines/>
      <w:numPr>
        <w:numId w:val="1"/>
      </w:numPr>
      <w:spacing w:before="100" w:beforeAutospacing="1" w:after="100" w:afterAutospacing="1"/>
      <w:ind w:leftChars="0" w:rightChars="0" w:right="0" w:firstLineChars="0"/>
      <w:outlineLvl w:val="0"/>
    </w:pPr>
    <w:rPr>
      <w:b/>
      <w:bCs/>
      <w:kern w:val="44"/>
      <w:sz w:val="36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553965"/>
    <w:pPr>
      <w:keepNext/>
      <w:keepLines/>
      <w:spacing w:before="100" w:beforeAutospacing="1" w:after="100" w:afterAutospacing="1"/>
      <w:ind w:leftChars="0" w:left="0" w:rightChars="0" w:right="0" w:firstLineChars="0" w:firstLine="0"/>
      <w:outlineLvl w:val="1"/>
    </w:pPr>
    <w:rPr>
      <w:rFonts w:asciiTheme="majorHAnsi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345DE"/>
    <w:pPr>
      <w:keepNext/>
      <w:keepLines/>
      <w:spacing w:before="120" w:after="120" w:line="720" w:lineRule="auto"/>
      <w:ind w:leftChars="0" w:left="0" w:rightChars="0" w:right="0" w:firstLineChars="0" w:firstLine="0"/>
      <w:outlineLvl w:val="2"/>
    </w:pPr>
    <w:rPr>
      <w:b/>
      <w:bCs/>
      <w:sz w:val="24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FA3D1F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D3237"/>
    <w:rPr>
      <w:b/>
      <w:bCs/>
      <w:kern w:val="44"/>
      <w:sz w:val="36"/>
      <w:szCs w:val="44"/>
    </w:rPr>
  </w:style>
  <w:style w:type="character" w:customStyle="1" w:styleId="20">
    <w:name w:val="标题 2 字符"/>
    <w:basedOn w:val="a0"/>
    <w:link w:val="2"/>
    <w:uiPriority w:val="9"/>
    <w:rsid w:val="00553965"/>
    <w:rPr>
      <w:rFonts w:asciiTheme="majorHAnsi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6345DE"/>
    <w:rPr>
      <w:b/>
      <w:bCs/>
      <w:sz w:val="24"/>
      <w:szCs w:val="32"/>
    </w:rPr>
  </w:style>
  <w:style w:type="character" w:customStyle="1" w:styleId="40">
    <w:name w:val="标题 4 字符"/>
    <w:basedOn w:val="a0"/>
    <w:link w:val="4"/>
    <w:uiPriority w:val="9"/>
    <w:rsid w:val="00FA3D1F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a3">
    <w:name w:val="header"/>
    <w:basedOn w:val="a"/>
    <w:link w:val="a4"/>
    <w:uiPriority w:val="99"/>
    <w:unhideWhenUsed/>
    <w:rsid w:val="00FA3D1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Cs w:val="18"/>
    </w:rPr>
  </w:style>
  <w:style w:type="character" w:customStyle="1" w:styleId="a4">
    <w:name w:val="页眉 字符"/>
    <w:basedOn w:val="a0"/>
    <w:link w:val="a3"/>
    <w:uiPriority w:val="99"/>
    <w:rsid w:val="00FA3D1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A3D1F"/>
    <w:pPr>
      <w:tabs>
        <w:tab w:val="center" w:pos="4153"/>
        <w:tab w:val="right" w:pos="8306"/>
      </w:tabs>
      <w:snapToGrid w:val="0"/>
      <w:jc w:val="left"/>
    </w:pPr>
    <w:rPr>
      <w:szCs w:val="18"/>
    </w:rPr>
  </w:style>
  <w:style w:type="character" w:customStyle="1" w:styleId="a6">
    <w:name w:val="页脚 字符"/>
    <w:basedOn w:val="a0"/>
    <w:link w:val="a5"/>
    <w:uiPriority w:val="99"/>
    <w:rsid w:val="00FA3D1F"/>
    <w:rPr>
      <w:sz w:val="18"/>
      <w:szCs w:val="18"/>
    </w:rPr>
  </w:style>
  <w:style w:type="paragraph" w:styleId="a7">
    <w:name w:val="Date"/>
    <w:basedOn w:val="a"/>
    <w:next w:val="a"/>
    <w:link w:val="a8"/>
    <w:uiPriority w:val="99"/>
    <w:semiHidden/>
    <w:unhideWhenUsed/>
    <w:rsid w:val="00FA3D1F"/>
    <w:pPr>
      <w:ind w:leftChars="2500" w:left="2500"/>
    </w:pPr>
  </w:style>
  <w:style w:type="character" w:customStyle="1" w:styleId="a8">
    <w:name w:val="日期 字符"/>
    <w:basedOn w:val="a0"/>
    <w:link w:val="a7"/>
    <w:uiPriority w:val="99"/>
    <w:semiHidden/>
    <w:rsid w:val="00FA3D1F"/>
  </w:style>
  <w:style w:type="paragraph" w:styleId="a9">
    <w:name w:val="Document Map"/>
    <w:basedOn w:val="a"/>
    <w:link w:val="aa"/>
    <w:uiPriority w:val="99"/>
    <w:semiHidden/>
    <w:unhideWhenUsed/>
    <w:rsid w:val="00FA3D1F"/>
    <w:rPr>
      <w:rFonts w:ascii="宋体" w:eastAsia="宋体"/>
      <w:szCs w:val="18"/>
    </w:rPr>
  </w:style>
  <w:style w:type="character" w:customStyle="1" w:styleId="aa">
    <w:name w:val="文档结构图 字符"/>
    <w:basedOn w:val="a0"/>
    <w:link w:val="a9"/>
    <w:uiPriority w:val="99"/>
    <w:semiHidden/>
    <w:rsid w:val="00FA3D1F"/>
    <w:rPr>
      <w:rFonts w:ascii="宋体" w:eastAsia="宋体"/>
      <w:sz w:val="18"/>
      <w:szCs w:val="18"/>
    </w:rPr>
  </w:style>
  <w:style w:type="table" w:styleId="ab">
    <w:name w:val="Table Grid"/>
    <w:basedOn w:val="a1"/>
    <w:uiPriority w:val="99"/>
    <w:qFormat/>
    <w:rsid w:val="00FA3D1F"/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Balloon Text"/>
    <w:basedOn w:val="a"/>
    <w:link w:val="ad"/>
    <w:uiPriority w:val="99"/>
    <w:semiHidden/>
    <w:unhideWhenUsed/>
    <w:rsid w:val="00FA3D1F"/>
    <w:rPr>
      <w:szCs w:val="18"/>
    </w:rPr>
  </w:style>
  <w:style w:type="character" w:customStyle="1" w:styleId="ad">
    <w:name w:val="批注框文本 字符"/>
    <w:basedOn w:val="a0"/>
    <w:link w:val="ac"/>
    <w:uiPriority w:val="99"/>
    <w:semiHidden/>
    <w:rsid w:val="00FA3D1F"/>
    <w:rPr>
      <w:sz w:val="18"/>
      <w:szCs w:val="18"/>
    </w:rPr>
  </w:style>
  <w:style w:type="paragraph" w:styleId="ae">
    <w:name w:val="List Paragraph"/>
    <w:basedOn w:val="a"/>
    <w:uiPriority w:val="34"/>
    <w:qFormat/>
    <w:rsid w:val="00FA3D1F"/>
    <w:pPr>
      <w:ind w:firstLine="420"/>
    </w:pPr>
  </w:style>
  <w:style w:type="paragraph" w:styleId="af">
    <w:name w:val="caption"/>
    <w:basedOn w:val="a"/>
    <w:next w:val="a"/>
    <w:uiPriority w:val="35"/>
    <w:unhideWhenUsed/>
    <w:qFormat/>
    <w:rsid w:val="00FA3D1F"/>
    <w:rPr>
      <w:rFonts w:asciiTheme="majorHAnsi" w:eastAsia="黑体" w:hAnsiTheme="majorHAnsi" w:cstheme="majorBidi"/>
      <w:sz w:val="20"/>
      <w:szCs w:val="20"/>
    </w:rPr>
  </w:style>
  <w:style w:type="paragraph" w:styleId="af0">
    <w:name w:val="table of figures"/>
    <w:basedOn w:val="a"/>
    <w:next w:val="a"/>
    <w:uiPriority w:val="99"/>
    <w:unhideWhenUsed/>
    <w:rsid w:val="00FA3D1F"/>
    <w:pPr>
      <w:ind w:leftChars="200" w:left="200" w:hangingChars="200" w:hanging="200"/>
    </w:pPr>
  </w:style>
  <w:style w:type="paragraph" w:styleId="TOC1">
    <w:name w:val="toc 1"/>
    <w:basedOn w:val="a"/>
    <w:next w:val="a"/>
    <w:autoRedefine/>
    <w:uiPriority w:val="39"/>
    <w:unhideWhenUsed/>
    <w:rsid w:val="007B0F01"/>
    <w:pPr>
      <w:tabs>
        <w:tab w:val="left" w:pos="630"/>
        <w:tab w:val="right" w:leader="dot" w:pos="8296"/>
      </w:tabs>
      <w:spacing w:before="120" w:after="120"/>
    </w:pPr>
    <w:rPr>
      <w:rFonts w:eastAsia="黑体"/>
      <w:b/>
      <w:sz w:val="28"/>
    </w:rPr>
  </w:style>
  <w:style w:type="paragraph" w:styleId="TOC2">
    <w:name w:val="toc 2"/>
    <w:basedOn w:val="a"/>
    <w:next w:val="a"/>
    <w:autoRedefine/>
    <w:uiPriority w:val="39"/>
    <w:unhideWhenUsed/>
    <w:rsid w:val="00EE1294"/>
    <w:pPr>
      <w:tabs>
        <w:tab w:val="right" w:leader="dot" w:pos="8296"/>
      </w:tabs>
      <w:ind w:leftChars="200" w:left="420"/>
    </w:pPr>
    <w:rPr>
      <w:rFonts w:eastAsia="黑体"/>
    </w:rPr>
  </w:style>
  <w:style w:type="paragraph" w:styleId="TOC3">
    <w:name w:val="toc 3"/>
    <w:basedOn w:val="a"/>
    <w:next w:val="a"/>
    <w:autoRedefine/>
    <w:uiPriority w:val="39"/>
    <w:unhideWhenUsed/>
    <w:rsid w:val="00FA3D1F"/>
    <w:pPr>
      <w:ind w:leftChars="400" w:left="840"/>
    </w:pPr>
  </w:style>
  <w:style w:type="character" w:styleId="af1">
    <w:name w:val="Hyperlink"/>
    <w:basedOn w:val="a0"/>
    <w:uiPriority w:val="99"/>
    <w:unhideWhenUsed/>
    <w:rsid w:val="00FA3D1F"/>
    <w:rPr>
      <w:color w:val="0000FF" w:themeColor="hyperlink"/>
      <w:u w:val="single"/>
    </w:rPr>
  </w:style>
  <w:style w:type="character" w:customStyle="1" w:styleId="title1">
    <w:name w:val="title1"/>
    <w:basedOn w:val="a0"/>
    <w:rsid w:val="00183071"/>
    <w:rPr>
      <w:b/>
      <w:bCs/>
      <w:color w:val="008194"/>
    </w:rPr>
  </w:style>
  <w:style w:type="paragraph" w:styleId="af2">
    <w:name w:val="Normal (Web)"/>
    <w:basedOn w:val="a"/>
    <w:uiPriority w:val="99"/>
    <w:unhideWhenUsed/>
    <w:rsid w:val="00183071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Cs w:val="24"/>
    </w:rPr>
  </w:style>
  <w:style w:type="paragraph" w:styleId="af3">
    <w:name w:val="No Spacing"/>
    <w:link w:val="af4"/>
    <w:uiPriority w:val="1"/>
    <w:qFormat/>
    <w:rsid w:val="005E10F2"/>
    <w:rPr>
      <w:kern w:val="0"/>
      <w:sz w:val="24"/>
    </w:rPr>
  </w:style>
  <w:style w:type="character" w:customStyle="1" w:styleId="af4">
    <w:name w:val="无间隔 字符"/>
    <w:basedOn w:val="a0"/>
    <w:link w:val="af3"/>
    <w:uiPriority w:val="1"/>
    <w:rsid w:val="005E10F2"/>
    <w:rPr>
      <w:kern w:val="0"/>
      <w:sz w:val="24"/>
    </w:rPr>
  </w:style>
  <w:style w:type="paragraph" w:styleId="TOC">
    <w:name w:val="TOC Heading"/>
    <w:basedOn w:val="1"/>
    <w:next w:val="a"/>
    <w:uiPriority w:val="39"/>
    <w:unhideWhenUsed/>
    <w:qFormat/>
    <w:rsid w:val="008306BB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 w:val="32"/>
      <w:szCs w:val="32"/>
    </w:rPr>
  </w:style>
  <w:style w:type="paragraph" w:styleId="af5">
    <w:name w:val="Revision"/>
    <w:hidden/>
    <w:uiPriority w:val="99"/>
    <w:semiHidden/>
    <w:rsid w:val="00222FA6"/>
    <w:rPr>
      <w:sz w:val="18"/>
    </w:rPr>
  </w:style>
  <w:style w:type="paragraph" w:styleId="TOC4">
    <w:name w:val="toc 4"/>
    <w:basedOn w:val="a"/>
    <w:next w:val="a"/>
    <w:autoRedefine/>
    <w:uiPriority w:val="39"/>
    <w:unhideWhenUsed/>
    <w:rsid w:val="00222FA6"/>
    <w:pPr>
      <w:ind w:leftChars="600" w:left="1260"/>
    </w:pPr>
  </w:style>
  <w:style w:type="paragraph" w:customStyle="1" w:styleId="AACHeading2">
    <w:name w:val="AAC Heading 2"/>
    <w:qFormat/>
    <w:rsid w:val="000674DA"/>
    <w:pPr>
      <w:numPr>
        <w:ilvl w:val="1"/>
        <w:numId w:val="2"/>
      </w:numPr>
      <w:ind w:left="0" w:firstLine="0"/>
    </w:pPr>
    <w:rPr>
      <w:rFonts w:ascii="Times New Roman" w:eastAsia="宋体" w:hAnsi="Times New Roman" w:cs="Times New Roman"/>
      <w:b/>
      <w:kern w:val="0"/>
      <w:sz w:val="24"/>
      <w:szCs w:val="20"/>
      <w:lang w:eastAsia="en-US"/>
    </w:rPr>
  </w:style>
  <w:style w:type="paragraph" w:customStyle="1" w:styleId="AACHeading3">
    <w:name w:val="AAC Heading 3"/>
    <w:qFormat/>
    <w:rsid w:val="000674DA"/>
    <w:pPr>
      <w:numPr>
        <w:ilvl w:val="2"/>
        <w:numId w:val="2"/>
      </w:numPr>
      <w:ind w:left="0" w:firstLine="0"/>
    </w:pPr>
    <w:rPr>
      <w:rFonts w:ascii="Times New Roman" w:eastAsia="宋体" w:hAnsi="Times New Roman" w:cs="Times New Roman"/>
      <w:b/>
      <w:kern w:val="0"/>
      <w:sz w:val="24"/>
      <w:szCs w:val="20"/>
      <w:lang w:eastAsia="en-US"/>
    </w:rPr>
  </w:style>
  <w:style w:type="paragraph" w:customStyle="1" w:styleId="AACHeading4">
    <w:name w:val="AAC Heading 4"/>
    <w:qFormat/>
    <w:rsid w:val="000674DA"/>
    <w:pPr>
      <w:numPr>
        <w:ilvl w:val="3"/>
        <w:numId w:val="2"/>
      </w:numPr>
      <w:ind w:left="0" w:firstLine="0"/>
    </w:pPr>
    <w:rPr>
      <w:rFonts w:ascii="Times New Roman" w:eastAsia="宋体" w:hAnsi="Times New Roman" w:cs="Times New Roman"/>
      <w:kern w:val="0"/>
      <w:sz w:val="24"/>
      <w:szCs w:val="20"/>
      <w:lang w:eastAsia="en-US"/>
    </w:rPr>
  </w:style>
  <w:style w:type="paragraph" w:customStyle="1" w:styleId="TableText">
    <w:name w:val="TableText"/>
    <w:basedOn w:val="a"/>
    <w:rsid w:val="00D04FC7"/>
    <w:pPr>
      <w:widowControl/>
      <w:spacing w:before="20" w:after="20"/>
      <w:ind w:leftChars="0" w:left="0" w:rightChars="0" w:right="0" w:firstLineChars="0" w:firstLine="0"/>
      <w:jc w:val="left"/>
    </w:pPr>
    <w:rPr>
      <w:rFonts w:ascii="Calibri" w:eastAsia="微软雅黑"/>
      <w:sz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09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9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2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9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076652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96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21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12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07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0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23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5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67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9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48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4049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48710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5120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728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3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87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9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59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76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93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25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20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00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2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19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82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8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137044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746820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028303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555876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005284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901758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550121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120837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44143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663016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100689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614454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316643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887709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645627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884156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854735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941490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392977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584157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552393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792692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683231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866085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583544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152092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039552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746222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343704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156246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57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94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64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405833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187793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85891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776984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524373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05811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835694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616261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344120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769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7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88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55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05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33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61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39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96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994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613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63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63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95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29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76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22675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647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40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26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04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18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61439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382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6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10963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794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03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13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footer" Target="footer2.xml"/><Relationship Id="rId3" Type="http://schemas.openxmlformats.org/officeDocument/2006/relationships/numbering" Target="numbering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header" Target="header1.xml"/><Relationship Id="rId10" Type="http://schemas.openxmlformats.org/officeDocument/2006/relationships/image" Target="media/image2.png"/><Relationship Id="rId19" Type="http://schemas.openxmlformats.org/officeDocument/2006/relationships/header" Target="header3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2022-12-01T00:00:00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4467872-70E4-4E8F-AC43-7D64E0D654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2496</TotalTime>
  <Pages>50</Pages>
  <Words>5845</Words>
  <Characters>33318</Characters>
  <Application>Microsoft Office Word</Application>
  <DocSecurity>0</DocSecurity>
  <Lines>277</Lines>
  <Paragraphs>78</Paragraphs>
  <ScaleCrop>false</ScaleCrop>
  <Company>Sky123.Org</Company>
  <LinksUpToDate>false</LinksUpToDate>
  <CharactersWithSpaces>39085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技术项目</dc:title>
  <dc:subject/>
  <dc:creator>杨荣荣</dc:creator>
  <cp:lastModifiedBy>Xu, Jie</cp:lastModifiedBy>
  <cp:revision>329</cp:revision>
  <dcterms:created xsi:type="dcterms:W3CDTF">2017-07-18T05:04:00Z</dcterms:created>
  <dcterms:modified xsi:type="dcterms:W3CDTF">2026-06-18T05:56:00Z</dcterms:modified>
</cp:coreProperties>
</file>