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0FFC" w14:textId="77777777" w:rsidR="00D422CE" w:rsidRPr="00D422CE" w:rsidRDefault="00D422CE" w:rsidP="00D422CE">
      <w:pPr>
        <w:spacing w:after="0"/>
      </w:pPr>
      <w:r w:rsidRPr="00D422CE">
        <w:rPr>
          <w:b/>
          <w:bCs/>
        </w:rPr>
        <w:t>LLMs do NOT use RAG by default.</w:t>
      </w:r>
    </w:p>
    <w:p w14:paraId="0CA11EB3" w14:textId="77777777" w:rsidR="00D422CE" w:rsidRPr="00D422CE" w:rsidRDefault="00D422CE" w:rsidP="00D422CE">
      <w:pPr>
        <w:spacing w:after="0"/>
      </w:pPr>
      <w:r w:rsidRPr="00D422CE">
        <w:pict w14:anchorId="15C90CFF">
          <v:rect id="_x0000_i1061" style="width:0;height:1.5pt" o:hralign="center" o:hrstd="t" o:hr="t" fillcolor="#a0a0a0" stroked="f"/>
        </w:pict>
      </w:r>
    </w:p>
    <w:p w14:paraId="1C237F16" w14:textId="77777777" w:rsidR="00D422CE" w:rsidRPr="00D422CE" w:rsidRDefault="00D422CE" w:rsidP="00D422CE">
      <w:pPr>
        <w:spacing w:after="0"/>
        <w:rPr>
          <w:b/>
          <w:bCs/>
        </w:rPr>
      </w:pPr>
      <w:r w:rsidRPr="00D422CE">
        <w:rPr>
          <w:rFonts w:ascii="Segoe UI Emoji" w:hAnsi="Segoe UI Emoji" w:cs="Segoe UI Emoji"/>
          <w:b/>
          <w:bCs/>
        </w:rPr>
        <w:t>🧠</w:t>
      </w:r>
      <w:r w:rsidRPr="00D422CE">
        <w:rPr>
          <w:b/>
          <w:bCs/>
        </w:rPr>
        <w:t xml:space="preserve"> What LLMs Do </w:t>
      </w:r>
      <w:r w:rsidRPr="00D422CE">
        <w:rPr>
          <w:b/>
          <w:bCs/>
          <w:i/>
          <w:iCs/>
        </w:rPr>
        <w:t>By Default</w:t>
      </w:r>
    </w:p>
    <w:p w14:paraId="18CF4277" w14:textId="77777777" w:rsidR="00D422CE" w:rsidRPr="00D422CE" w:rsidRDefault="00D422CE" w:rsidP="00D422CE">
      <w:pPr>
        <w:spacing w:after="0"/>
      </w:pPr>
      <w:r w:rsidRPr="00D422CE">
        <w:t>Models like OpenAI GPT models or LLaMA:</w:t>
      </w:r>
    </w:p>
    <w:p w14:paraId="6235900B" w14:textId="77777777" w:rsidR="00D422CE" w:rsidRPr="00D422CE" w:rsidRDefault="00D422CE" w:rsidP="00D422CE">
      <w:pPr>
        <w:numPr>
          <w:ilvl w:val="0"/>
          <w:numId w:val="1"/>
        </w:numPr>
        <w:spacing w:after="0"/>
      </w:pPr>
      <w:r w:rsidRPr="00D422CE">
        <w:t xml:space="preserve">Generate answers purely from their </w:t>
      </w:r>
      <w:r w:rsidRPr="00D422CE">
        <w:rPr>
          <w:b/>
          <w:bCs/>
        </w:rPr>
        <w:t>trained knowledge</w:t>
      </w:r>
      <w:r w:rsidRPr="00D422CE">
        <w:t xml:space="preserve"> </w:t>
      </w:r>
    </w:p>
    <w:p w14:paraId="3BE3D468" w14:textId="77777777" w:rsidR="00D422CE" w:rsidRPr="00D422CE" w:rsidRDefault="00D422CE" w:rsidP="00D422CE">
      <w:pPr>
        <w:numPr>
          <w:ilvl w:val="0"/>
          <w:numId w:val="1"/>
        </w:numPr>
        <w:spacing w:after="0"/>
      </w:pPr>
      <w:r w:rsidRPr="00D422CE">
        <w:t xml:space="preserve">Do </w:t>
      </w:r>
      <w:r w:rsidRPr="00D422CE">
        <w:rPr>
          <w:b/>
          <w:bCs/>
        </w:rPr>
        <w:t>not automatically search external data</w:t>
      </w:r>
      <w:r w:rsidRPr="00D422CE">
        <w:t xml:space="preserve"> </w:t>
      </w:r>
    </w:p>
    <w:p w14:paraId="2E586E87" w14:textId="77777777" w:rsidR="00D422CE" w:rsidRPr="00D422CE" w:rsidRDefault="00D422CE" w:rsidP="00D422CE">
      <w:pPr>
        <w:numPr>
          <w:ilvl w:val="0"/>
          <w:numId w:val="1"/>
        </w:numPr>
        <w:spacing w:after="0"/>
      </w:pPr>
      <w:r w:rsidRPr="00D422CE">
        <w:t xml:space="preserve">Do </w:t>
      </w:r>
      <w:r w:rsidRPr="00D422CE">
        <w:rPr>
          <w:b/>
          <w:bCs/>
        </w:rPr>
        <w:t>not access your files, databases, or the internet (unless explicitly connected)</w:t>
      </w:r>
      <w:r w:rsidRPr="00D422CE">
        <w:t xml:space="preserve"> </w:t>
      </w:r>
    </w:p>
    <w:p w14:paraId="1194F53B" w14:textId="77777777" w:rsidR="00D422CE" w:rsidRPr="00D422CE" w:rsidRDefault="00D422CE" w:rsidP="00D422CE">
      <w:pPr>
        <w:spacing w:after="0"/>
      </w:pPr>
      <w:r w:rsidRPr="00D422CE">
        <w:rPr>
          <w:rFonts w:ascii="Segoe UI Emoji" w:hAnsi="Segoe UI Emoji" w:cs="Segoe UI Emoji"/>
        </w:rPr>
        <w:t>👉</w:t>
      </w:r>
      <w:r w:rsidRPr="00D422CE">
        <w:t xml:space="preserve"> This is called a </w:t>
      </w:r>
      <w:r w:rsidRPr="00D422CE">
        <w:rPr>
          <w:b/>
          <w:bCs/>
        </w:rPr>
        <w:t>“closed-book” setup</w:t>
      </w:r>
      <w:r w:rsidRPr="00D422CE">
        <w:t>.</w:t>
      </w:r>
    </w:p>
    <w:p w14:paraId="1A909727" w14:textId="77777777" w:rsidR="00D422CE" w:rsidRPr="00D422CE" w:rsidRDefault="00D422CE" w:rsidP="00D422CE">
      <w:pPr>
        <w:spacing w:after="0"/>
      </w:pPr>
      <w:r w:rsidRPr="00D422CE">
        <w:pict w14:anchorId="5D043D32">
          <v:rect id="_x0000_i1062" style="width:0;height:1.5pt" o:hralign="center" o:hrstd="t" o:hr="t" fillcolor="#a0a0a0" stroked="f"/>
        </w:pict>
      </w:r>
    </w:p>
    <w:p w14:paraId="380367EB" w14:textId="77777777" w:rsidR="00D422CE" w:rsidRPr="00D422CE" w:rsidRDefault="00D422CE" w:rsidP="00D422CE">
      <w:pPr>
        <w:spacing w:after="0"/>
        <w:rPr>
          <w:b/>
          <w:bCs/>
        </w:rPr>
      </w:pPr>
      <w:r w:rsidRPr="00D422CE">
        <w:rPr>
          <w:rFonts w:ascii="Segoe UI Emoji" w:hAnsi="Segoe UI Emoji" w:cs="Segoe UI Emoji"/>
          <w:b/>
          <w:bCs/>
        </w:rPr>
        <w:t>🔍</w:t>
      </w:r>
      <w:r w:rsidRPr="00D422CE">
        <w:rPr>
          <w:b/>
          <w:bCs/>
        </w:rPr>
        <w:t xml:space="preserve"> When RAG Comes </w:t>
      </w:r>
      <w:proofErr w:type="gramStart"/>
      <w:r w:rsidRPr="00D422CE">
        <w:rPr>
          <w:b/>
          <w:bCs/>
        </w:rPr>
        <w:t>Into</w:t>
      </w:r>
      <w:proofErr w:type="gramEnd"/>
      <w:r w:rsidRPr="00D422CE">
        <w:rPr>
          <w:b/>
          <w:bCs/>
        </w:rPr>
        <w:t xml:space="preserve"> Play</w:t>
      </w:r>
    </w:p>
    <w:p w14:paraId="75B67769" w14:textId="77777777" w:rsidR="00D422CE" w:rsidRPr="00D422CE" w:rsidRDefault="00D422CE" w:rsidP="00D422CE">
      <w:pPr>
        <w:spacing w:after="0"/>
      </w:pPr>
      <w:r w:rsidRPr="00D422CE">
        <w:t xml:space="preserve">RAG is something you </w:t>
      </w:r>
      <w:r w:rsidRPr="00D422CE">
        <w:rPr>
          <w:b/>
          <w:bCs/>
        </w:rPr>
        <w:t>add on top of an LLM</w:t>
      </w:r>
      <w:r w:rsidRPr="00D422CE">
        <w:t>, not something built-in by default.</w:t>
      </w:r>
    </w:p>
    <w:p w14:paraId="740FFD90" w14:textId="77777777" w:rsidR="00D422CE" w:rsidRPr="00D422CE" w:rsidRDefault="00D422CE" w:rsidP="00D422CE">
      <w:pPr>
        <w:spacing w:after="0"/>
      </w:pPr>
      <w:r w:rsidRPr="00D422CE">
        <w:t>You (or an app) must:</w:t>
      </w:r>
    </w:p>
    <w:p w14:paraId="247F786C" w14:textId="77777777" w:rsidR="00D422CE" w:rsidRPr="00D422CE" w:rsidRDefault="00D422CE" w:rsidP="00D422CE">
      <w:pPr>
        <w:numPr>
          <w:ilvl w:val="0"/>
          <w:numId w:val="2"/>
        </w:numPr>
        <w:spacing w:after="0"/>
      </w:pPr>
      <w:r w:rsidRPr="00D422CE">
        <w:t xml:space="preserve">Store documents in a vector database </w:t>
      </w:r>
    </w:p>
    <w:p w14:paraId="493B8B7E" w14:textId="77777777" w:rsidR="00D422CE" w:rsidRPr="00D422CE" w:rsidRDefault="00D422CE" w:rsidP="00D422CE">
      <w:pPr>
        <w:numPr>
          <w:ilvl w:val="0"/>
          <w:numId w:val="2"/>
        </w:numPr>
        <w:spacing w:after="0"/>
      </w:pPr>
      <w:r w:rsidRPr="00D422CE">
        <w:t xml:space="preserve">Retrieve relevant chunks </w:t>
      </w:r>
    </w:p>
    <w:p w14:paraId="0C634CD3" w14:textId="77777777" w:rsidR="00D422CE" w:rsidRPr="00D422CE" w:rsidRDefault="00D422CE" w:rsidP="00D422CE">
      <w:pPr>
        <w:numPr>
          <w:ilvl w:val="0"/>
          <w:numId w:val="2"/>
        </w:numPr>
        <w:spacing w:after="0"/>
      </w:pPr>
      <w:r w:rsidRPr="00D422CE">
        <w:t xml:space="preserve">Pass them into the model as context </w:t>
      </w:r>
    </w:p>
    <w:p w14:paraId="5886EB48" w14:textId="77777777" w:rsidR="00D422CE" w:rsidRPr="00D422CE" w:rsidRDefault="00D422CE" w:rsidP="00D422CE">
      <w:pPr>
        <w:spacing w:after="0"/>
      </w:pPr>
      <w:r w:rsidRPr="00D422CE">
        <w:t>Tools like:</w:t>
      </w:r>
    </w:p>
    <w:p w14:paraId="4AFCFE93" w14:textId="77777777" w:rsidR="00D422CE" w:rsidRPr="00D422CE" w:rsidRDefault="00D422CE" w:rsidP="00D422CE">
      <w:pPr>
        <w:numPr>
          <w:ilvl w:val="0"/>
          <w:numId w:val="3"/>
        </w:numPr>
        <w:spacing w:after="0"/>
      </w:pPr>
      <w:r w:rsidRPr="00D422CE">
        <w:t xml:space="preserve">LangChain </w:t>
      </w:r>
    </w:p>
    <w:p w14:paraId="66BF29F0" w14:textId="77777777" w:rsidR="00D422CE" w:rsidRPr="00D422CE" w:rsidRDefault="00D422CE" w:rsidP="00D422CE">
      <w:pPr>
        <w:numPr>
          <w:ilvl w:val="0"/>
          <w:numId w:val="3"/>
        </w:numPr>
        <w:spacing w:after="0"/>
      </w:pPr>
      <w:r w:rsidRPr="00D422CE">
        <w:t xml:space="preserve">LlamaIndex </w:t>
      </w:r>
    </w:p>
    <w:p w14:paraId="4EB8C28A" w14:textId="77777777" w:rsidR="00D422CE" w:rsidRPr="00D422CE" w:rsidRDefault="00D422CE" w:rsidP="00D422CE">
      <w:pPr>
        <w:spacing w:after="0"/>
      </w:pPr>
      <w:r w:rsidRPr="00D422CE">
        <w:t>…help you build that pipeline.</w:t>
      </w:r>
    </w:p>
    <w:p w14:paraId="210C069F" w14:textId="77777777" w:rsidR="00D422CE" w:rsidRPr="00D422CE" w:rsidRDefault="00D422CE" w:rsidP="00D422CE">
      <w:pPr>
        <w:spacing w:after="0"/>
      </w:pPr>
      <w:r w:rsidRPr="00D422CE">
        <w:pict w14:anchorId="06AC879A">
          <v:rect id="_x0000_i1063" style="width:0;height:1.5pt" o:hralign="center" o:hrstd="t" o:hr="t" fillcolor="#a0a0a0" stroked="f"/>
        </w:pict>
      </w:r>
    </w:p>
    <w:p w14:paraId="6566B71C" w14:textId="77777777" w:rsidR="00D422CE" w:rsidRPr="00D422CE" w:rsidRDefault="00D422CE" w:rsidP="00D422CE">
      <w:pPr>
        <w:spacing w:after="0"/>
        <w:rPr>
          <w:b/>
          <w:bCs/>
        </w:rPr>
      </w:pPr>
      <w:r w:rsidRPr="00D422CE">
        <w:rPr>
          <w:rFonts w:ascii="Segoe UI Emoji" w:hAnsi="Segoe UI Emoji" w:cs="Segoe UI Emoji"/>
          <w:b/>
          <w:bCs/>
        </w:rPr>
        <w:t>⚖️</w:t>
      </w:r>
      <w:r w:rsidRPr="00D422CE">
        <w:rPr>
          <w:b/>
          <w:bCs/>
        </w:rPr>
        <w:t xml:space="preserve"> Default LLM vs RAG-Enabled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1359"/>
        <w:gridCol w:w="1405"/>
      </w:tblGrid>
      <w:tr w:rsidR="00D422CE" w:rsidRPr="00D422CE" w14:paraId="5FEED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B939A" w14:textId="77777777" w:rsidR="00D422CE" w:rsidRPr="00D422CE" w:rsidRDefault="00D422CE" w:rsidP="00D422CE">
            <w:pPr>
              <w:spacing w:after="0"/>
              <w:rPr>
                <w:b/>
                <w:bCs/>
              </w:rPr>
            </w:pPr>
            <w:r w:rsidRPr="00D422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AA3A08" w14:textId="77777777" w:rsidR="00D422CE" w:rsidRPr="00D422CE" w:rsidRDefault="00D422CE" w:rsidP="00D422CE">
            <w:pPr>
              <w:spacing w:after="0"/>
              <w:rPr>
                <w:b/>
                <w:bCs/>
              </w:rPr>
            </w:pPr>
            <w:r w:rsidRPr="00D422CE">
              <w:rPr>
                <w:b/>
                <w:bCs/>
              </w:rPr>
              <w:t>Default LLM</w:t>
            </w:r>
          </w:p>
        </w:tc>
        <w:tc>
          <w:tcPr>
            <w:tcW w:w="0" w:type="auto"/>
            <w:vAlign w:val="center"/>
            <w:hideMark/>
          </w:tcPr>
          <w:p w14:paraId="1E8142DD" w14:textId="77777777" w:rsidR="00D422CE" w:rsidRPr="00D422CE" w:rsidRDefault="00D422CE" w:rsidP="00D422CE">
            <w:pPr>
              <w:spacing w:after="0"/>
              <w:rPr>
                <w:b/>
                <w:bCs/>
              </w:rPr>
            </w:pPr>
            <w:r w:rsidRPr="00D422CE">
              <w:rPr>
                <w:b/>
                <w:bCs/>
              </w:rPr>
              <w:t>RAG System</w:t>
            </w:r>
          </w:p>
        </w:tc>
      </w:tr>
      <w:tr w:rsidR="00D422CE" w:rsidRPr="00D422CE" w14:paraId="29768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F302" w14:textId="77777777" w:rsidR="00D422CE" w:rsidRPr="00D422CE" w:rsidRDefault="00D422CE" w:rsidP="00D422CE">
            <w:pPr>
              <w:spacing w:after="0"/>
            </w:pPr>
            <w:r w:rsidRPr="00D422CE">
              <w:t>Uses training data only</w:t>
            </w:r>
          </w:p>
        </w:tc>
        <w:tc>
          <w:tcPr>
            <w:tcW w:w="0" w:type="auto"/>
            <w:vAlign w:val="center"/>
            <w:hideMark/>
          </w:tcPr>
          <w:p w14:paraId="3E1A78F5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9F11B1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❌</w:t>
            </w:r>
          </w:p>
        </w:tc>
      </w:tr>
      <w:tr w:rsidR="00D422CE" w:rsidRPr="00D422CE" w14:paraId="4214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4641" w14:textId="77777777" w:rsidR="00D422CE" w:rsidRPr="00D422CE" w:rsidRDefault="00D422CE" w:rsidP="00D422CE">
            <w:pPr>
              <w:spacing w:after="0"/>
            </w:pPr>
            <w:r w:rsidRPr="00D422CE">
              <w:t>Can access external docs</w:t>
            </w:r>
          </w:p>
        </w:tc>
        <w:tc>
          <w:tcPr>
            <w:tcW w:w="0" w:type="auto"/>
            <w:vAlign w:val="center"/>
            <w:hideMark/>
          </w:tcPr>
          <w:p w14:paraId="781CF929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8F9A07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✅</w:t>
            </w:r>
          </w:p>
        </w:tc>
      </w:tr>
      <w:tr w:rsidR="00D422CE" w:rsidRPr="00D422CE" w14:paraId="74516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F555B" w14:textId="77777777" w:rsidR="00D422CE" w:rsidRPr="00D422CE" w:rsidRDefault="00D422CE" w:rsidP="00D422CE">
            <w:pPr>
              <w:spacing w:after="0"/>
            </w:pPr>
            <w:r w:rsidRPr="00D422CE">
              <w:t>Up-to-date info</w:t>
            </w:r>
          </w:p>
        </w:tc>
        <w:tc>
          <w:tcPr>
            <w:tcW w:w="0" w:type="auto"/>
            <w:vAlign w:val="center"/>
            <w:hideMark/>
          </w:tcPr>
          <w:p w14:paraId="433A49AB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❌</w:t>
            </w:r>
            <w:r w:rsidRPr="00D422CE">
              <w:t xml:space="preserve"> (limited)</w:t>
            </w:r>
          </w:p>
        </w:tc>
        <w:tc>
          <w:tcPr>
            <w:tcW w:w="0" w:type="auto"/>
            <w:vAlign w:val="center"/>
            <w:hideMark/>
          </w:tcPr>
          <w:p w14:paraId="2E28F525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✅</w:t>
            </w:r>
          </w:p>
        </w:tc>
      </w:tr>
      <w:tr w:rsidR="00D422CE" w:rsidRPr="00D422CE" w14:paraId="45FC1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2A58" w14:textId="77777777" w:rsidR="00D422CE" w:rsidRPr="00D422CE" w:rsidRDefault="00D422CE" w:rsidP="00D422CE">
            <w:pPr>
              <w:spacing w:after="0"/>
            </w:pPr>
            <w:r w:rsidRPr="00D422CE">
              <w:t>Needs extra setup</w:t>
            </w:r>
          </w:p>
        </w:tc>
        <w:tc>
          <w:tcPr>
            <w:tcW w:w="0" w:type="auto"/>
            <w:vAlign w:val="center"/>
            <w:hideMark/>
          </w:tcPr>
          <w:p w14:paraId="40DF5BFE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D8FA03" w14:textId="77777777" w:rsidR="00D422CE" w:rsidRPr="00D422CE" w:rsidRDefault="00D422CE" w:rsidP="00D422CE">
            <w:pPr>
              <w:spacing w:after="0"/>
            </w:pPr>
            <w:r w:rsidRPr="00D422CE">
              <w:rPr>
                <w:rFonts w:ascii="Segoe UI Emoji" w:hAnsi="Segoe UI Emoji" w:cs="Segoe UI Emoji"/>
              </w:rPr>
              <w:t>✅</w:t>
            </w:r>
          </w:p>
        </w:tc>
      </w:tr>
    </w:tbl>
    <w:p w14:paraId="740A8454" w14:textId="77777777" w:rsidR="00D422CE" w:rsidRPr="00D422CE" w:rsidRDefault="00D422CE" w:rsidP="00D422CE">
      <w:pPr>
        <w:spacing w:after="0"/>
      </w:pPr>
      <w:r w:rsidRPr="00D422CE">
        <w:pict w14:anchorId="23DAC9A8">
          <v:rect id="_x0000_i1064" style="width:0;height:1.5pt" o:hralign="center" o:hrstd="t" o:hr="t" fillcolor="#a0a0a0" stroked="f"/>
        </w:pict>
      </w:r>
    </w:p>
    <w:p w14:paraId="52838399" w14:textId="77777777" w:rsidR="00D422CE" w:rsidRPr="00D422CE" w:rsidRDefault="00D422CE" w:rsidP="00D422CE">
      <w:pPr>
        <w:spacing w:after="0"/>
        <w:rPr>
          <w:b/>
          <w:bCs/>
        </w:rPr>
      </w:pPr>
      <w:r w:rsidRPr="00D422CE">
        <w:rPr>
          <w:rFonts w:ascii="Segoe UI Emoji" w:hAnsi="Segoe UI Emoji" w:cs="Segoe UI Emoji"/>
          <w:b/>
          <w:bCs/>
        </w:rPr>
        <w:t>🧩</w:t>
      </w:r>
      <w:r w:rsidRPr="00D422CE">
        <w:rPr>
          <w:b/>
          <w:bCs/>
        </w:rPr>
        <w:t xml:space="preserve"> Real-World Example</w:t>
      </w:r>
    </w:p>
    <w:p w14:paraId="1A5C72CE" w14:textId="77777777" w:rsidR="00D422CE" w:rsidRPr="00D422CE" w:rsidRDefault="00D422CE" w:rsidP="00D422CE">
      <w:pPr>
        <w:numPr>
          <w:ilvl w:val="0"/>
          <w:numId w:val="4"/>
        </w:numPr>
        <w:spacing w:after="0"/>
      </w:pPr>
      <w:r w:rsidRPr="00D422CE">
        <w:t xml:space="preserve">ChatGPT (basic) → answers from training </w:t>
      </w:r>
    </w:p>
    <w:p w14:paraId="67AD03BA" w14:textId="77777777" w:rsidR="00D422CE" w:rsidRPr="00D422CE" w:rsidRDefault="00D422CE" w:rsidP="00D422CE">
      <w:pPr>
        <w:numPr>
          <w:ilvl w:val="0"/>
          <w:numId w:val="4"/>
        </w:numPr>
        <w:spacing w:after="0"/>
      </w:pPr>
      <w:r w:rsidRPr="00D422CE">
        <w:t xml:space="preserve">ChatGPT + your uploaded PDFs → </w:t>
      </w:r>
      <w:r w:rsidRPr="00D422CE">
        <w:rPr>
          <w:b/>
          <w:bCs/>
        </w:rPr>
        <w:t>that’s RAG happening behind the scenes</w:t>
      </w:r>
      <w:r w:rsidRPr="00D422CE">
        <w:t xml:space="preserve"> </w:t>
      </w:r>
    </w:p>
    <w:p w14:paraId="7374EDEE" w14:textId="77777777" w:rsidR="00D422CE" w:rsidRPr="00D422CE" w:rsidRDefault="00D422CE" w:rsidP="00D422CE">
      <w:pPr>
        <w:spacing w:after="0"/>
      </w:pPr>
      <w:r w:rsidRPr="00D422CE">
        <w:t>Same model, different setup.</w:t>
      </w:r>
    </w:p>
    <w:p w14:paraId="67D8AADC" w14:textId="77777777" w:rsidR="00D422CE" w:rsidRPr="00D422CE" w:rsidRDefault="00D422CE" w:rsidP="00D422CE">
      <w:pPr>
        <w:spacing w:after="0"/>
      </w:pPr>
      <w:r w:rsidRPr="00D422CE">
        <w:pict w14:anchorId="1B76FA0A">
          <v:rect id="_x0000_i1065" style="width:0;height:1.5pt" o:hralign="center" o:hrstd="t" o:hr="t" fillcolor="#a0a0a0" stroked="f"/>
        </w:pict>
      </w:r>
    </w:p>
    <w:p w14:paraId="7E1FAD3C" w14:textId="77777777" w:rsidR="00D422CE" w:rsidRPr="00D422CE" w:rsidRDefault="00D422CE" w:rsidP="00D422CE">
      <w:pPr>
        <w:spacing w:after="0"/>
        <w:rPr>
          <w:b/>
          <w:bCs/>
        </w:rPr>
      </w:pPr>
      <w:r w:rsidRPr="00D422CE">
        <w:rPr>
          <w:rFonts w:ascii="Segoe UI Emoji" w:hAnsi="Segoe UI Emoji" w:cs="Segoe UI Emoji"/>
          <w:b/>
          <w:bCs/>
        </w:rPr>
        <w:t>⚠️</w:t>
      </w:r>
      <w:r w:rsidRPr="00D422CE">
        <w:rPr>
          <w:b/>
          <w:bCs/>
        </w:rPr>
        <w:t xml:space="preserve"> Important Insight</w:t>
      </w:r>
    </w:p>
    <w:p w14:paraId="2045C58B" w14:textId="77777777" w:rsidR="00D422CE" w:rsidRPr="00D422CE" w:rsidRDefault="00D422CE" w:rsidP="00D422CE">
      <w:pPr>
        <w:spacing w:after="0"/>
      </w:pPr>
      <w:r w:rsidRPr="00D422CE">
        <w:t xml:space="preserve">Even when you </w:t>
      </w:r>
      <w:r w:rsidRPr="00D422CE">
        <w:rPr>
          <w:i/>
          <w:iCs/>
        </w:rPr>
        <w:t>feel</w:t>
      </w:r>
      <w:r w:rsidRPr="00D422CE">
        <w:t xml:space="preserve"> like an AI “knows” your data:</w:t>
      </w:r>
    </w:p>
    <w:p w14:paraId="2FB82AF5" w14:textId="77777777" w:rsidR="00D422CE" w:rsidRPr="00D422CE" w:rsidRDefault="00D422CE" w:rsidP="00D422CE">
      <w:pPr>
        <w:spacing w:after="0"/>
      </w:pPr>
      <w:r w:rsidRPr="00D422CE">
        <w:rPr>
          <w:rFonts w:ascii="Segoe UI Emoji" w:hAnsi="Segoe UI Emoji" w:cs="Segoe UI Emoji"/>
        </w:rPr>
        <w:lastRenderedPageBreak/>
        <w:t>👉</w:t>
      </w:r>
      <w:r w:rsidRPr="00D422CE">
        <w:t xml:space="preserve"> It’s usually because a </w:t>
      </w:r>
      <w:r w:rsidRPr="00D422CE">
        <w:rPr>
          <w:b/>
          <w:bCs/>
        </w:rPr>
        <w:t>RAG pipeline is feeding it that data</w:t>
      </w:r>
      <w:r w:rsidRPr="00D422CE">
        <w:t>, not because the model learned it.</w:t>
      </w:r>
    </w:p>
    <w:p w14:paraId="4754BB17" w14:textId="77777777" w:rsidR="00D422CE" w:rsidRPr="00D422CE" w:rsidRDefault="00D422CE" w:rsidP="00D422CE">
      <w:pPr>
        <w:spacing w:after="0"/>
      </w:pPr>
      <w:r w:rsidRPr="00D422CE">
        <w:pict w14:anchorId="3E631A77">
          <v:rect id="_x0000_i1066" style="width:0;height:1.5pt" o:hralign="center" o:hrstd="t" o:hr="t" fillcolor="#a0a0a0" stroked="f"/>
        </w:pict>
      </w:r>
    </w:p>
    <w:p w14:paraId="189A4324" w14:textId="77777777" w:rsidR="00D422CE" w:rsidRPr="00D422CE" w:rsidRDefault="00D422CE" w:rsidP="00D422CE">
      <w:pPr>
        <w:spacing w:after="0"/>
        <w:rPr>
          <w:b/>
          <w:bCs/>
        </w:rPr>
      </w:pPr>
      <w:r w:rsidRPr="00D422CE">
        <w:rPr>
          <w:rFonts w:ascii="Segoe UI Emoji" w:hAnsi="Segoe UI Emoji" w:cs="Segoe UI Emoji"/>
          <w:b/>
          <w:bCs/>
        </w:rPr>
        <w:t>🧠</w:t>
      </w:r>
      <w:r w:rsidRPr="00D422CE">
        <w:rPr>
          <w:b/>
          <w:bCs/>
        </w:rPr>
        <w:t xml:space="preserve"> Final Takeaway</w:t>
      </w:r>
    </w:p>
    <w:p w14:paraId="710E7120" w14:textId="77777777" w:rsidR="00D422CE" w:rsidRPr="00D422CE" w:rsidRDefault="00D422CE" w:rsidP="00D422CE">
      <w:pPr>
        <w:numPr>
          <w:ilvl w:val="0"/>
          <w:numId w:val="5"/>
        </w:numPr>
        <w:spacing w:after="0"/>
      </w:pPr>
      <w:r w:rsidRPr="00D422CE">
        <w:rPr>
          <w:b/>
          <w:bCs/>
        </w:rPr>
        <w:t>LLM alone = brain (memory)</w:t>
      </w:r>
      <w:r w:rsidRPr="00D422CE">
        <w:t xml:space="preserve"> </w:t>
      </w:r>
    </w:p>
    <w:p w14:paraId="5216C98B" w14:textId="77777777" w:rsidR="00D422CE" w:rsidRPr="00D422CE" w:rsidRDefault="00D422CE" w:rsidP="00D422CE">
      <w:pPr>
        <w:numPr>
          <w:ilvl w:val="0"/>
          <w:numId w:val="5"/>
        </w:numPr>
        <w:spacing w:after="0"/>
      </w:pPr>
      <w:r w:rsidRPr="00D422CE">
        <w:rPr>
          <w:b/>
          <w:bCs/>
        </w:rPr>
        <w:t>RAG = brain + search engine</w:t>
      </w:r>
      <w:r w:rsidRPr="00D422CE">
        <w:t xml:space="preserve"> </w:t>
      </w:r>
    </w:p>
    <w:p w14:paraId="69C8EAF8" w14:textId="77777777" w:rsidR="00D422CE" w:rsidRDefault="00D422CE" w:rsidP="00D422CE">
      <w:pPr>
        <w:spacing w:after="0"/>
      </w:pPr>
    </w:p>
    <w:sectPr w:rsidR="00D42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B7C9D"/>
    <w:multiLevelType w:val="multilevel"/>
    <w:tmpl w:val="DF9E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E6DE6"/>
    <w:multiLevelType w:val="multilevel"/>
    <w:tmpl w:val="A144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D696F"/>
    <w:multiLevelType w:val="multilevel"/>
    <w:tmpl w:val="2DE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E6397"/>
    <w:multiLevelType w:val="multilevel"/>
    <w:tmpl w:val="E978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718F9"/>
    <w:multiLevelType w:val="multilevel"/>
    <w:tmpl w:val="6894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9355417">
    <w:abstractNumId w:val="1"/>
  </w:num>
  <w:num w:numId="2" w16cid:durableId="1748113451">
    <w:abstractNumId w:val="4"/>
  </w:num>
  <w:num w:numId="3" w16cid:durableId="296642248">
    <w:abstractNumId w:val="3"/>
  </w:num>
  <w:num w:numId="4" w16cid:durableId="1794011721">
    <w:abstractNumId w:val="2"/>
  </w:num>
  <w:num w:numId="5" w16cid:durableId="156764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CE"/>
    <w:rsid w:val="00771CF9"/>
    <w:rsid w:val="00D4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6320"/>
  <w15:chartTrackingRefBased/>
  <w15:docId w15:val="{84E888B8-B8C9-4439-B1BB-0E8DE7C14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Sharma</dc:creator>
  <cp:keywords/>
  <dc:description/>
  <cp:lastModifiedBy>Jayesh Sharma</cp:lastModifiedBy>
  <cp:revision>1</cp:revision>
  <dcterms:created xsi:type="dcterms:W3CDTF">2026-03-27T17:53:00Z</dcterms:created>
  <dcterms:modified xsi:type="dcterms:W3CDTF">2026-03-27T18:01:00Z</dcterms:modified>
</cp:coreProperties>
</file>