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92" w:type="dxa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600"/>
        <w:gridCol w:w="3636"/>
      </w:tblGrid>
      <w:tr w:rsidR="008923A8" w14:paraId="2DCD238C" w14:textId="77777777" w:rsidTr="00163D45">
        <w:trPr>
          <w:jc w:val="center"/>
        </w:trPr>
        <w:tc>
          <w:tcPr>
            <w:tcW w:w="3456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49E2546" w14:textId="572CB403" w:rsidR="008923A8" w:rsidRDefault="00163D45">
            <w:r>
              <w:t>09628812071</w:t>
            </w:r>
          </w:p>
        </w:tc>
        <w:tc>
          <w:tcPr>
            <w:tcW w:w="36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208DD2C" w14:textId="3F812E15" w:rsidR="008923A8" w:rsidRDefault="00163D45">
            <w:pPr>
              <w:jc w:val="center"/>
            </w:pPr>
            <w:r>
              <w:t>jayveemadriaganacino@gmail.com</w:t>
            </w:r>
          </w:p>
        </w:tc>
        <w:tc>
          <w:tcPr>
            <w:tcW w:w="3636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19CCA8" w14:textId="265A6773" w:rsidR="008923A8" w:rsidRDefault="00163D45">
            <w:pPr>
              <w:jc w:val="right"/>
            </w:pPr>
            <w:r w:rsidRPr="00163D45">
              <w:t>jayveenacino.github.io/portfolio/</w:t>
            </w:r>
          </w:p>
        </w:tc>
      </w:tr>
    </w:tbl>
    <w:p w14:paraId="31D97585" w14:textId="753F7839" w:rsidR="008923A8" w:rsidRDefault="00344FF2">
      <w:pPr>
        <w:pBdr>
          <w:bottom w:val="single" w:sz="6" w:space="1" w:color="CCCCCC"/>
        </w:pBdr>
        <w:spacing w:before="80" w:after="48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D002223" wp14:editId="63809ED6">
            <wp:simplePos x="0" y="0"/>
            <wp:positionH relativeFrom="column">
              <wp:posOffset>5046307</wp:posOffset>
            </wp:positionH>
            <wp:positionV relativeFrom="paragraph">
              <wp:posOffset>229235</wp:posOffset>
            </wp:positionV>
            <wp:extent cx="1378424" cy="1378424"/>
            <wp:effectExtent l="0" t="0" r="0" b="0"/>
            <wp:wrapNone/>
            <wp:docPr id="93405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55691" name="Picture 9340556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8424" cy="1378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7E49FA" w14:textId="1E12E370" w:rsidR="008923A8" w:rsidRDefault="00163D45">
      <w:pPr>
        <w:spacing w:after="40"/>
      </w:pPr>
      <w:r>
        <w:rPr>
          <w:sz w:val="52"/>
        </w:rPr>
        <w:t>Nacino Jayvee Madriaga</w:t>
      </w:r>
    </w:p>
    <w:p w14:paraId="6C42D9B5" w14:textId="77777777" w:rsidR="00163D45" w:rsidRDefault="00163D45">
      <w:pPr>
        <w:pBdr>
          <w:bottom w:val="single" w:sz="4" w:space="4" w:color="CCCCCC"/>
        </w:pBdr>
        <w:spacing w:after="240"/>
        <w:rPr>
          <w:color w:val="787878"/>
          <w:sz w:val="26"/>
        </w:rPr>
      </w:pPr>
      <w:r w:rsidRPr="00163D45">
        <w:rPr>
          <w:color w:val="787878"/>
          <w:sz w:val="26"/>
        </w:rPr>
        <w:t xml:space="preserve">GRAPHIC DESIGNER </w:t>
      </w:r>
    </w:p>
    <w:p w14:paraId="7CDD1226" w14:textId="77E87A81" w:rsidR="008923A8" w:rsidRDefault="00000000">
      <w:pPr>
        <w:pBdr>
          <w:bottom w:val="single" w:sz="4" w:space="4" w:color="CCCCCC"/>
        </w:pBdr>
        <w:spacing w:after="240"/>
      </w:pPr>
      <w:r>
        <w:rPr>
          <w:color w:val="787878"/>
          <w:sz w:val="22"/>
        </w:rPr>
        <w:t>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8923A8" w14:paraId="2D71435C" w14:textId="77777777">
        <w:trPr>
          <w:jc w:val="center"/>
        </w:trPr>
        <w:tc>
          <w:tcPr>
            <w:tcW w:w="5256" w:type="dxa"/>
            <w:tcMar>
              <w:top w:w="0" w:type="dxa"/>
              <w:left w:w="0" w:type="dxa"/>
              <w:bottom w:w="180" w:type="dxa"/>
              <w:right w:w="140" w:type="dxa"/>
            </w:tcMar>
          </w:tcPr>
          <w:p w14:paraId="480E3B7B" w14:textId="268B9080" w:rsidR="008923A8" w:rsidRDefault="00163D45">
            <w:pPr>
              <w:spacing w:after="40"/>
            </w:pPr>
            <w:r>
              <w:rPr>
                <w:color w:val="B4B4B4"/>
              </w:rPr>
              <w:t xml:space="preserve">2023 - </w:t>
            </w:r>
            <w:r w:rsidR="00000000">
              <w:rPr>
                <w:color w:val="B4B4B4"/>
              </w:rPr>
              <w:t>202</w:t>
            </w:r>
            <w:r>
              <w:rPr>
                <w:color w:val="B4B4B4"/>
              </w:rPr>
              <w:t>6</w:t>
            </w:r>
            <w:r w:rsidR="00000000">
              <w:rPr>
                <w:color w:val="B4B4B4"/>
              </w:rPr>
              <w:t xml:space="preserve"> – Present </w:t>
            </w:r>
            <w:r w:rsidR="00000000">
              <w:rPr>
                <w:color w:val="B4B4B4"/>
              </w:rPr>
              <w:tab/>
            </w:r>
            <w:r w:rsidR="00000000">
              <w:rPr>
                <w:color w:val="B4B4B4"/>
              </w:rPr>
              <w:tab/>
            </w:r>
            <w:r w:rsidR="00000000">
              <w:rPr>
                <w:color w:val="B4B4B4"/>
              </w:rPr>
              <w:tab/>
            </w:r>
            <w:r w:rsidR="00000000">
              <w:rPr>
                <w:color w:val="B4B4B4"/>
              </w:rPr>
              <w:tab/>
            </w:r>
            <w:r>
              <w:rPr>
                <w:color w:val="B4B4B4"/>
              </w:rPr>
              <w:t xml:space="preserve">          </w:t>
            </w:r>
          </w:p>
          <w:p w14:paraId="650CCB4D" w14:textId="6BD061C3" w:rsidR="008923A8" w:rsidRDefault="00163D45">
            <w:pPr>
              <w:spacing w:after="120"/>
            </w:pPr>
            <w:r>
              <w:rPr>
                <w:b/>
              </w:rPr>
              <w:t>Graphic</w:t>
            </w:r>
            <w:r w:rsidR="00000000">
              <w:rPr>
                <w:b/>
              </w:rPr>
              <w:t xml:space="preserve"> Designer </w:t>
            </w:r>
            <w:r w:rsidR="00000000">
              <w:rPr>
                <w:b/>
              </w:rPr>
              <w:tab/>
            </w:r>
            <w:r w:rsidR="00000000">
              <w:rPr>
                <w:b/>
              </w:rPr>
              <w:tab/>
            </w:r>
            <w:proofErr w:type="spellStart"/>
            <w:r>
              <w:rPr>
                <w:b/>
              </w:rPr>
              <w:t>Kolehiyo</w:t>
            </w:r>
            <w:proofErr w:type="spellEnd"/>
            <w:r>
              <w:rPr>
                <w:b/>
              </w:rPr>
              <w:t xml:space="preserve"> Ng Subic</w:t>
            </w:r>
          </w:p>
          <w:p w14:paraId="36E03F36" w14:textId="7940848D" w:rsidR="008923A8" w:rsidRDefault="00163D45">
            <w:pPr>
              <w:spacing w:after="0"/>
            </w:pPr>
            <w:r w:rsidRPr="00163D45">
              <w:t>Created engaging visual designs for campus events and marketing campaigns, collaborating with teams to deliver high-quality graphics that increased audience engagement and communication effectiveness.</w:t>
            </w:r>
          </w:p>
        </w:tc>
        <w:tc>
          <w:tcPr>
            <w:tcW w:w="5256" w:type="dxa"/>
            <w:tcMar>
              <w:top w:w="0" w:type="dxa"/>
              <w:left w:w="140" w:type="dxa"/>
              <w:bottom w:w="180" w:type="dxa"/>
              <w:right w:w="0" w:type="dxa"/>
            </w:tcMar>
          </w:tcPr>
          <w:p w14:paraId="53E5C638" w14:textId="52DB1A18" w:rsidR="008923A8" w:rsidRDefault="00163D45">
            <w:pPr>
              <w:spacing w:after="40"/>
            </w:pPr>
            <w:r>
              <w:rPr>
                <w:color w:val="B4B4B4"/>
              </w:rPr>
              <w:t>2025</w:t>
            </w:r>
            <w:r w:rsidR="00000000">
              <w:rPr>
                <w:color w:val="B4B4B4"/>
              </w:rPr>
              <w:t xml:space="preserve"> </w:t>
            </w:r>
            <w:r w:rsidR="00000000">
              <w:rPr>
                <w:color w:val="B4B4B4"/>
              </w:rPr>
              <w:tab/>
            </w:r>
            <w:r w:rsidR="00000000">
              <w:rPr>
                <w:color w:val="B4B4B4"/>
              </w:rPr>
              <w:tab/>
            </w:r>
            <w:r w:rsidR="00000000">
              <w:rPr>
                <w:color w:val="B4B4B4"/>
              </w:rPr>
              <w:tab/>
            </w:r>
            <w:r w:rsidR="00000000">
              <w:rPr>
                <w:color w:val="B4B4B4"/>
              </w:rPr>
              <w:tab/>
            </w:r>
          </w:p>
          <w:p w14:paraId="30F236C0" w14:textId="6CA3B1A2" w:rsidR="008923A8" w:rsidRDefault="00163D45">
            <w:pPr>
              <w:spacing w:after="120"/>
            </w:pPr>
            <w:r>
              <w:rPr>
                <w:b/>
              </w:rPr>
              <w:t>Graphic Designer</w:t>
            </w:r>
            <w:r w:rsidR="00000000">
              <w:rPr>
                <w:b/>
              </w:rPr>
              <w:tab/>
            </w:r>
            <w:r w:rsidR="00000000">
              <w:rPr>
                <w:b/>
              </w:rPr>
              <w:tab/>
            </w:r>
            <w:r w:rsidR="00000000">
              <w:rPr>
                <w:b/>
              </w:rPr>
              <w:tab/>
            </w:r>
            <w:r>
              <w:rPr>
                <w:b/>
              </w:rPr>
              <w:t xml:space="preserve">        </w:t>
            </w:r>
            <w:r w:rsidR="00000000">
              <w:rPr>
                <w:b/>
              </w:rPr>
              <w:t xml:space="preserve"> </w:t>
            </w:r>
            <w:r>
              <w:rPr>
                <w:b/>
              </w:rPr>
              <w:t>Flash M</w:t>
            </w:r>
            <w:r w:rsidR="00000000">
              <w:rPr>
                <w:b/>
              </w:rPr>
              <w:t>.</w:t>
            </w:r>
          </w:p>
          <w:p w14:paraId="572B2683" w14:textId="176D5F9C" w:rsidR="008923A8" w:rsidRDefault="00163D45">
            <w:pPr>
              <w:spacing w:after="0"/>
            </w:pPr>
            <w:r w:rsidRPr="00163D45">
              <w:t>Developed large-format print materials, including tarpaulins, streamers, and signage, optimizing designs for print quality, readability, and visual impact.</w:t>
            </w:r>
          </w:p>
        </w:tc>
      </w:tr>
      <w:tr w:rsidR="008923A8" w14:paraId="1EEE6EA9" w14:textId="77777777">
        <w:trPr>
          <w:jc w:val="center"/>
        </w:trPr>
        <w:tc>
          <w:tcPr>
            <w:tcW w:w="5256" w:type="dxa"/>
            <w:tcMar>
              <w:top w:w="100" w:type="dxa"/>
              <w:left w:w="0" w:type="dxa"/>
              <w:bottom w:w="180" w:type="dxa"/>
              <w:right w:w="140" w:type="dxa"/>
            </w:tcMar>
          </w:tcPr>
          <w:p w14:paraId="6D31FD1B" w14:textId="7F71B96F" w:rsidR="008923A8" w:rsidRDefault="00000000">
            <w:pPr>
              <w:spacing w:after="40"/>
            </w:pPr>
            <w:r>
              <w:rPr>
                <w:color w:val="B4B4B4"/>
              </w:rPr>
              <w:t>20</w:t>
            </w:r>
            <w:r w:rsidR="00163D45">
              <w:rPr>
                <w:color w:val="B4B4B4"/>
              </w:rPr>
              <w:t>22</w:t>
            </w:r>
            <w:r>
              <w:rPr>
                <w:color w:val="B4B4B4"/>
              </w:rPr>
              <w:t xml:space="preserve"> </w:t>
            </w:r>
            <w:r>
              <w:rPr>
                <w:color w:val="B4B4B4"/>
              </w:rPr>
              <w:tab/>
            </w:r>
            <w:r>
              <w:rPr>
                <w:color w:val="B4B4B4"/>
              </w:rPr>
              <w:tab/>
            </w:r>
            <w:r>
              <w:rPr>
                <w:color w:val="B4B4B4"/>
              </w:rPr>
              <w:tab/>
            </w:r>
            <w:r>
              <w:rPr>
                <w:color w:val="B4B4B4"/>
              </w:rPr>
              <w:tab/>
            </w:r>
          </w:p>
          <w:p w14:paraId="4716566D" w14:textId="0DC25ACA" w:rsidR="00163D45" w:rsidRDefault="00163D45">
            <w:pPr>
              <w:spacing w:after="0"/>
              <w:rPr>
                <w:b/>
              </w:rPr>
            </w:pPr>
            <w:r>
              <w:rPr>
                <w:b/>
              </w:rPr>
              <w:t xml:space="preserve">Video Editor </w:t>
            </w:r>
            <w:r w:rsidR="00000000">
              <w:rPr>
                <w:b/>
              </w:rPr>
              <w:tab/>
            </w:r>
            <w:r w:rsidR="00000000">
              <w:rPr>
                <w:b/>
              </w:rPr>
              <w:tab/>
              <w:t xml:space="preserve">   </w:t>
            </w:r>
            <w:r>
              <w:rPr>
                <w:b/>
              </w:rPr>
              <w:t xml:space="preserve">          </w:t>
            </w:r>
            <w:r>
              <w:rPr>
                <w:b/>
              </w:rPr>
              <w:t>V</w:t>
            </w:r>
            <w:r w:rsidRPr="00163D45">
              <w:rPr>
                <w:b/>
              </w:rPr>
              <w:t>ienne's Cuisine</w:t>
            </w:r>
            <w:r>
              <w:rPr>
                <w:b/>
              </w:rPr>
              <w:t xml:space="preserve"> </w:t>
            </w:r>
          </w:p>
          <w:p w14:paraId="5D463A53" w14:textId="604DB083" w:rsidR="008923A8" w:rsidRDefault="00D25C5F">
            <w:pPr>
              <w:spacing w:after="0"/>
            </w:pPr>
            <w:r w:rsidRPr="00D25C5F">
              <w:t>Created high-quality video content showcasing menu items, cooking processes, and promotional campaigns, ensuring consistency with the brand's visual identity.</w:t>
            </w:r>
          </w:p>
        </w:tc>
        <w:tc>
          <w:tcPr>
            <w:tcW w:w="5256" w:type="dxa"/>
            <w:tcMar>
              <w:top w:w="100" w:type="dxa"/>
              <w:left w:w="140" w:type="dxa"/>
              <w:bottom w:w="180" w:type="dxa"/>
              <w:right w:w="0" w:type="dxa"/>
            </w:tcMar>
          </w:tcPr>
          <w:p w14:paraId="0421C77B" w14:textId="6EB35CB3" w:rsidR="008923A8" w:rsidRDefault="008923A8">
            <w:pPr>
              <w:spacing w:after="0"/>
            </w:pPr>
          </w:p>
        </w:tc>
      </w:tr>
    </w:tbl>
    <w:p w14:paraId="3C180CFB" w14:textId="77777777" w:rsidR="008923A8" w:rsidRDefault="008923A8">
      <w:pPr>
        <w:spacing w:after="2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8923A8" w14:paraId="2B48AF88" w14:textId="77777777">
        <w:trPr>
          <w:jc w:val="center"/>
        </w:trPr>
        <w:tc>
          <w:tcPr>
            <w:tcW w:w="5256" w:type="dxa"/>
            <w:tcMar>
              <w:top w:w="0" w:type="dxa"/>
              <w:left w:w="0" w:type="dxa"/>
              <w:bottom w:w="0" w:type="dxa"/>
              <w:right w:w="140" w:type="dxa"/>
            </w:tcMar>
          </w:tcPr>
          <w:p w14:paraId="01B6CCE2" w14:textId="77777777" w:rsidR="008923A8" w:rsidRDefault="00000000">
            <w:pPr>
              <w:pBdr>
                <w:bottom w:val="single" w:sz="4" w:space="4" w:color="CCCCCC"/>
              </w:pBdr>
              <w:spacing w:after="240"/>
            </w:pPr>
            <w:r>
              <w:rPr>
                <w:color w:val="787878"/>
                <w:sz w:val="22"/>
              </w:rPr>
              <w:t>Education</w:t>
            </w:r>
          </w:p>
          <w:p w14:paraId="5CDEA974" w14:textId="13E86275" w:rsidR="008923A8" w:rsidRDefault="00D25C5F">
            <w:pPr>
              <w:spacing w:after="40"/>
            </w:pPr>
            <w:r>
              <w:rPr>
                <w:color w:val="B4B4B4"/>
              </w:rPr>
              <w:t>2026</w:t>
            </w:r>
            <w:r w:rsidR="00000000">
              <w:rPr>
                <w:color w:val="B4B4B4"/>
              </w:rPr>
              <w:t xml:space="preserve"> </w:t>
            </w:r>
            <w:r w:rsidR="00000000">
              <w:rPr>
                <w:color w:val="B4B4B4"/>
              </w:rPr>
              <w:tab/>
            </w:r>
            <w:r w:rsidR="00000000">
              <w:rPr>
                <w:color w:val="B4B4B4"/>
              </w:rPr>
              <w:tab/>
            </w:r>
            <w:r w:rsidR="00000000">
              <w:rPr>
                <w:color w:val="B4B4B4"/>
              </w:rPr>
              <w:tab/>
            </w:r>
            <w:r w:rsidR="00000000">
              <w:rPr>
                <w:color w:val="B4B4B4"/>
              </w:rPr>
              <w:tab/>
            </w:r>
          </w:p>
          <w:p w14:paraId="6D356012" w14:textId="77777777" w:rsidR="00D25C5F" w:rsidRDefault="00000000" w:rsidP="00D25C5F">
            <w:pPr>
              <w:spacing w:after="0"/>
              <w:rPr>
                <w:b/>
              </w:rPr>
            </w:pPr>
            <w:r>
              <w:rPr>
                <w:b/>
              </w:rPr>
              <w:t xml:space="preserve">Bachelor of </w:t>
            </w:r>
            <w:r w:rsidR="00D25C5F">
              <w:rPr>
                <w:b/>
              </w:rPr>
              <w:t xml:space="preserve">Science in </w:t>
            </w:r>
          </w:p>
          <w:p w14:paraId="147BFF0A" w14:textId="476E3123" w:rsidR="00D25C5F" w:rsidRDefault="00D25C5F" w:rsidP="00D25C5F">
            <w:pPr>
              <w:spacing w:after="0"/>
              <w:rPr>
                <w:color w:val="787878"/>
              </w:rPr>
            </w:pPr>
            <w:r>
              <w:rPr>
                <w:b/>
              </w:rPr>
              <w:t>Computer Science</w:t>
            </w:r>
            <w:r w:rsidR="00000000">
              <w:rPr>
                <w:color w:val="787878"/>
              </w:rPr>
              <w:t xml:space="preserve"> </w:t>
            </w:r>
            <w:r w:rsidR="00000000">
              <w:rPr>
                <w:color w:val="787878"/>
              </w:rPr>
              <w:tab/>
            </w:r>
            <w:r>
              <w:rPr>
                <w:color w:val="787878"/>
              </w:rPr>
              <w:t xml:space="preserve">             </w:t>
            </w:r>
            <w:proofErr w:type="spellStart"/>
            <w:r>
              <w:rPr>
                <w:color w:val="787878"/>
              </w:rPr>
              <w:t>Kolehiyo</w:t>
            </w:r>
            <w:proofErr w:type="spellEnd"/>
            <w:r>
              <w:rPr>
                <w:color w:val="787878"/>
              </w:rPr>
              <w:t xml:space="preserve"> Ng Subic</w:t>
            </w:r>
            <w:r w:rsidR="00000000">
              <w:rPr>
                <w:color w:val="787878"/>
              </w:rPr>
              <w:t xml:space="preserve"> </w:t>
            </w:r>
          </w:p>
          <w:p w14:paraId="6C64021A" w14:textId="77777777" w:rsidR="00D25C5F" w:rsidRDefault="00D25C5F" w:rsidP="00D25C5F">
            <w:pPr>
              <w:spacing w:after="0"/>
              <w:rPr>
                <w:color w:val="787878"/>
              </w:rPr>
            </w:pPr>
          </w:p>
          <w:p w14:paraId="46563F81" w14:textId="77777777" w:rsidR="008923A8" w:rsidRDefault="00D25C5F" w:rsidP="00D25C5F">
            <w:pPr>
              <w:spacing w:after="0"/>
              <w:rPr>
                <w:color w:val="787878"/>
              </w:rPr>
            </w:pPr>
            <w:r>
              <w:rPr>
                <w:color w:val="787878"/>
              </w:rPr>
              <w:t>2020</w:t>
            </w:r>
          </w:p>
          <w:p w14:paraId="0E59EA9B" w14:textId="77777777" w:rsidR="00D25C5F" w:rsidRDefault="00D25C5F" w:rsidP="00D25C5F">
            <w:pPr>
              <w:spacing w:after="0"/>
              <w:rPr>
                <w:b/>
              </w:rPr>
            </w:pPr>
            <w:r w:rsidRPr="00D25C5F">
              <w:rPr>
                <w:b/>
              </w:rPr>
              <w:t xml:space="preserve">Information and </w:t>
            </w:r>
          </w:p>
          <w:p w14:paraId="28FF74FB" w14:textId="3DB0B285" w:rsidR="00D25C5F" w:rsidRDefault="00D25C5F" w:rsidP="00D25C5F">
            <w:pPr>
              <w:spacing w:after="0"/>
              <w:rPr>
                <w:color w:val="787878"/>
              </w:rPr>
            </w:pPr>
            <w:r w:rsidRPr="00D25C5F">
              <w:rPr>
                <w:b/>
              </w:rPr>
              <w:t>Communications Technology (</w:t>
            </w:r>
            <w:proofErr w:type="gramStart"/>
            <w:r w:rsidRPr="00D25C5F">
              <w:rPr>
                <w:b/>
              </w:rPr>
              <w:t>ICT)</w:t>
            </w:r>
            <w:r>
              <w:rPr>
                <w:b/>
              </w:rPr>
              <w:t xml:space="preserve">   </w:t>
            </w:r>
            <w:proofErr w:type="gramEnd"/>
            <w:r>
              <w:rPr>
                <w:b/>
              </w:rPr>
              <w:t xml:space="preserve">      </w:t>
            </w:r>
            <w:r>
              <w:rPr>
                <w:color w:val="787878"/>
              </w:rPr>
              <w:t>SNHS</w:t>
            </w:r>
          </w:p>
          <w:p w14:paraId="38E03184" w14:textId="77777777" w:rsidR="00D25C5F" w:rsidRDefault="00D25C5F" w:rsidP="00D25C5F">
            <w:pPr>
              <w:spacing w:after="0"/>
              <w:rPr>
                <w:color w:val="787878"/>
              </w:rPr>
            </w:pPr>
          </w:p>
          <w:p w14:paraId="683CAC88" w14:textId="49077E45" w:rsidR="00D25C5F" w:rsidRDefault="00D25C5F" w:rsidP="00D25C5F">
            <w:pPr>
              <w:spacing w:after="0"/>
              <w:rPr>
                <w:color w:val="787878"/>
              </w:rPr>
            </w:pPr>
            <w:r>
              <w:rPr>
                <w:color w:val="787878"/>
              </w:rPr>
              <w:t>20</w:t>
            </w:r>
            <w:r>
              <w:rPr>
                <w:color w:val="787878"/>
              </w:rPr>
              <w:t>19</w:t>
            </w:r>
          </w:p>
          <w:p w14:paraId="5D83A6CC" w14:textId="3FAF7FFC" w:rsidR="00D25C5F" w:rsidRDefault="00D25C5F" w:rsidP="00D25C5F">
            <w:pPr>
              <w:spacing w:after="0"/>
              <w:rPr>
                <w:color w:val="787878"/>
              </w:rPr>
            </w:pPr>
            <w:proofErr w:type="spellStart"/>
            <w:r>
              <w:rPr>
                <w:b/>
              </w:rPr>
              <w:t>Ilwas</w:t>
            </w:r>
            <w:proofErr w:type="spellEnd"/>
            <w:r>
              <w:rPr>
                <w:b/>
              </w:rPr>
              <w:t xml:space="preserve"> National High School</w:t>
            </w:r>
            <w:r>
              <w:rPr>
                <w:b/>
              </w:rPr>
              <w:t xml:space="preserve">       </w:t>
            </w:r>
            <w:r>
              <w:rPr>
                <w:b/>
              </w:rPr>
              <w:t xml:space="preserve">              </w:t>
            </w:r>
            <w:r>
              <w:rPr>
                <w:b/>
              </w:rPr>
              <w:t xml:space="preserve"> </w:t>
            </w:r>
            <w:r>
              <w:rPr>
                <w:color w:val="787878"/>
              </w:rPr>
              <w:t>ILWAS</w:t>
            </w:r>
          </w:p>
          <w:p w14:paraId="50D938F7" w14:textId="77777777" w:rsidR="00D25C5F" w:rsidRDefault="00D25C5F" w:rsidP="00D25C5F">
            <w:pPr>
              <w:spacing w:after="0"/>
              <w:rPr>
                <w:color w:val="787878"/>
              </w:rPr>
            </w:pPr>
          </w:p>
          <w:p w14:paraId="06265A5E" w14:textId="77777777" w:rsidR="00D25C5F" w:rsidRDefault="00D25C5F" w:rsidP="00D25C5F">
            <w:pPr>
              <w:spacing w:after="0"/>
              <w:rPr>
                <w:color w:val="787878"/>
              </w:rPr>
            </w:pPr>
          </w:p>
          <w:p w14:paraId="4E4F95F1" w14:textId="6B377F5F" w:rsidR="00D25C5F" w:rsidRPr="00D25C5F" w:rsidRDefault="00D25C5F" w:rsidP="00D25C5F">
            <w:pPr>
              <w:spacing w:after="0"/>
              <w:rPr>
                <w:b/>
              </w:rPr>
            </w:pPr>
          </w:p>
        </w:tc>
        <w:tc>
          <w:tcPr>
            <w:tcW w:w="5256" w:type="dxa"/>
            <w:tcMar>
              <w:top w:w="0" w:type="dxa"/>
              <w:left w:w="140" w:type="dxa"/>
              <w:bottom w:w="0" w:type="dxa"/>
              <w:right w:w="0" w:type="dxa"/>
            </w:tcMar>
          </w:tcPr>
          <w:p w14:paraId="5E382F3E" w14:textId="77777777" w:rsidR="008923A8" w:rsidRDefault="00000000">
            <w:pPr>
              <w:pBdr>
                <w:bottom w:val="single" w:sz="4" w:space="4" w:color="CCCCCC"/>
              </w:pBdr>
              <w:spacing w:after="240"/>
            </w:pPr>
            <w:r>
              <w:rPr>
                <w:color w:val="787878"/>
                <w:sz w:val="22"/>
              </w:rPr>
              <w:t>Skills</w:t>
            </w:r>
          </w:p>
          <w:p w14:paraId="2C793E8F" w14:textId="721FD501" w:rsidR="008923A8" w:rsidRDefault="00000000">
            <w:pPr>
              <w:spacing w:after="240"/>
            </w:pPr>
            <w:r>
              <w:rPr>
                <w:b/>
                <w:sz w:val="22"/>
              </w:rPr>
              <w:t xml:space="preserve">Professional </w:t>
            </w:r>
            <w:r>
              <w:rPr>
                <w:b/>
                <w:sz w:val="22"/>
              </w:rPr>
              <w:tab/>
            </w:r>
            <w:r>
              <w:rPr>
                <w:b/>
                <w:sz w:val="22"/>
              </w:rPr>
              <w:tab/>
            </w:r>
            <w:r w:rsidR="00D25C5F">
              <w:rPr>
                <w:b/>
                <w:sz w:val="22"/>
              </w:rPr>
              <w:t xml:space="preserve">         </w:t>
            </w:r>
            <w:r>
              <w:rPr>
                <w:b/>
                <w:sz w:val="22"/>
              </w:rPr>
              <w:t>Technical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28"/>
              <w:gridCol w:w="2628"/>
            </w:tblGrid>
            <w:tr w:rsidR="008923A8" w14:paraId="22110BE2" w14:textId="77777777">
              <w:tc>
                <w:tcPr>
                  <w:tcW w:w="2628" w:type="dxa"/>
                  <w:tcMar>
                    <w:top w:w="0" w:type="dxa"/>
                    <w:left w:w="0" w:type="dxa"/>
                    <w:bottom w:w="100" w:type="dxa"/>
                    <w:right w:w="60" w:type="dxa"/>
                  </w:tcMar>
                </w:tcPr>
                <w:p w14:paraId="4261B00B" w14:textId="77777777" w:rsidR="008923A8" w:rsidRDefault="00000000">
                  <w:pPr>
                    <w:spacing w:after="0"/>
                  </w:pPr>
                  <w:r>
                    <w:rPr>
                      <w:sz w:val="18"/>
                    </w:rPr>
                    <w:t>Strong collaboration with cross-functional teams</w:t>
                  </w:r>
                </w:p>
              </w:tc>
              <w:tc>
                <w:tcPr>
                  <w:tcW w:w="2628" w:type="dxa"/>
                  <w:tcMar>
                    <w:top w:w="0" w:type="dxa"/>
                    <w:left w:w="60" w:type="dxa"/>
                    <w:bottom w:w="100" w:type="dxa"/>
                    <w:right w:w="0" w:type="dxa"/>
                  </w:tcMar>
                </w:tcPr>
                <w:p w14:paraId="38AB6366" w14:textId="6BC24C26" w:rsidR="008923A8" w:rsidRDefault="00000000">
                  <w:pPr>
                    <w:spacing w:after="0"/>
                  </w:pPr>
                  <w:r>
                    <w:rPr>
                      <w:sz w:val="18"/>
                    </w:rPr>
                    <w:t xml:space="preserve">Photoshop, </w:t>
                  </w:r>
                  <w:r w:rsidR="00D25C5F">
                    <w:rPr>
                      <w:sz w:val="18"/>
                    </w:rPr>
                    <w:t>Premier Pro, Canva, Capcut</w:t>
                  </w:r>
                </w:p>
              </w:tc>
            </w:tr>
            <w:tr w:rsidR="008923A8" w14:paraId="07BE0F29" w14:textId="77777777">
              <w:tc>
                <w:tcPr>
                  <w:tcW w:w="2628" w:type="dxa"/>
                  <w:tcMar>
                    <w:top w:w="0" w:type="dxa"/>
                    <w:left w:w="0" w:type="dxa"/>
                    <w:bottom w:w="100" w:type="dxa"/>
                    <w:right w:w="60" w:type="dxa"/>
                  </w:tcMar>
                </w:tcPr>
                <w:p w14:paraId="0301B00D" w14:textId="77777777" w:rsidR="008923A8" w:rsidRDefault="00000000">
                  <w:pPr>
                    <w:spacing w:after="0"/>
                  </w:pPr>
                  <w:r>
                    <w:rPr>
                      <w:sz w:val="18"/>
                    </w:rPr>
                    <w:t>Effective client communication and presentation skills</w:t>
                  </w:r>
                </w:p>
              </w:tc>
              <w:tc>
                <w:tcPr>
                  <w:tcW w:w="2628" w:type="dxa"/>
                  <w:tcMar>
                    <w:top w:w="0" w:type="dxa"/>
                    <w:left w:w="60" w:type="dxa"/>
                    <w:bottom w:w="100" w:type="dxa"/>
                    <w:right w:w="0" w:type="dxa"/>
                  </w:tcMar>
                </w:tcPr>
                <w:p w14:paraId="2DB335AC" w14:textId="77777777" w:rsidR="00344FF2" w:rsidRDefault="00344FF2">
                  <w:pPr>
                    <w:spacing w:after="0"/>
                    <w:rPr>
                      <w:sz w:val="18"/>
                    </w:rPr>
                  </w:pPr>
                  <w:r w:rsidRPr="00344FF2">
                    <w:rPr>
                      <w:sz w:val="18"/>
                    </w:rPr>
                    <w:t xml:space="preserve">DaVinci Resolve, </w:t>
                  </w:r>
                </w:p>
                <w:p w14:paraId="72CB991E" w14:textId="0A6DB486" w:rsidR="008923A8" w:rsidRDefault="00344FF2">
                  <w:pPr>
                    <w:spacing w:after="0"/>
                  </w:pPr>
                  <w:r w:rsidRPr="00344FF2">
                    <w:rPr>
                      <w:sz w:val="18"/>
                    </w:rPr>
                    <w:t>Video Editing</w:t>
                  </w:r>
                </w:p>
              </w:tc>
            </w:tr>
            <w:tr w:rsidR="008923A8" w14:paraId="2ACA3F29" w14:textId="77777777">
              <w:tc>
                <w:tcPr>
                  <w:tcW w:w="2628" w:type="dxa"/>
                  <w:tcMar>
                    <w:top w:w="0" w:type="dxa"/>
                    <w:left w:w="0" w:type="dxa"/>
                    <w:bottom w:w="100" w:type="dxa"/>
                    <w:right w:w="60" w:type="dxa"/>
                  </w:tcMar>
                </w:tcPr>
                <w:p w14:paraId="21585AA8" w14:textId="77777777" w:rsidR="008923A8" w:rsidRDefault="00000000">
                  <w:pPr>
                    <w:spacing w:after="0"/>
                  </w:pPr>
                  <w:r>
                    <w:rPr>
                      <w:sz w:val="18"/>
                    </w:rPr>
                    <w:t>Time management in fast-paced environments</w:t>
                  </w:r>
                </w:p>
              </w:tc>
              <w:tc>
                <w:tcPr>
                  <w:tcW w:w="2628" w:type="dxa"/>
                  <w:tcMar>
                    <w:top w:w="0" w:type="dxa"/>
                    <w:left w:w="60" w:type="dxa"/>
                    <w:bottom w:w="100" w:type="dxa"/>
                    <w:right w:w="0" w:type="dxa"/>
                  </w:tcMar>
                </w:tcPr>
                <w:p w14:paraId="559AB2CD" w14:textId="4CEA0D87" w:rsidR="008923A8" w:rsidRDefault="00344FF2">
                  <w:pPr>
                    <w:spacing w:after="0"/>
                  </w:pPr>
                  <w:r w:rsidRPr="00344FF2">
                    <w:rPr>
                      <w:sz w:val="18"/>
                    </w:rPr>
                    <w:t>Graphic Design, Tarpaulin Design, Layout Design, Branding Materials</w:t>
                  </w:r>
                </w:p>
              </w:tc>
            </w:tr>
          </w:tbl>
          <w:p w14:paraId="2BE5D5D2" w14:textId="77777777" w:rsidR="008923A8" w:rsidRDefault="008923A8"/>
        </w:tc>
      </w:tr>
      <w:tr w:rsidR="00D25C5F" w14:paraId="328F01C7" w14:textId="77777777">
        <w:trPr>
          <w:jc w:val="center"/>
        </w:trPr>
        <w:tc>
          <w:tcPr>
            <w:tcW w:w="5256" w:type="dxa"/>
            <w:tcMar>
              <w:top w:w="0" w:type="dxa"/>
              <w:left w:w="0" w:type="dxa"/>
              <w:bottom w:w="0" w:type="dxa"/>
              <w:right w:w="140" w:type="dxa"/>
            </w:tcMar>
          </w:tcPr>
          <w:p w14:paraId="10CDAD38" w14:textId="77777777" w:rsidR="00D25C5F" w:rsidRDefault="00D25C5F">
            <w:pPr>
              <w:pBdr>
                <w:bottom w:val="single" w:sz="4" w:space="4" w:color="CCCCCC"/>
              </w:pBdr>
              <w:spacing w:after="240"/>
              <w:rPr>
                <w:color w:val="787878"/>
                <w:sz w:val="22"/>
              </w:rPr>
            </w:pPr>
          </w:p>
        </w:tc>
        <w:tc>
          <w:tcPr>
            <w:tcW w:w="5256" w:type="dxa"/>
            <w:tcMar>
              <w:top w:w="0" w:type="dxa"/>
              <w:left w:w="140" w:type="dxa"/>
              <w:bottom w:w="0" w:type="dxa"/>
              <w:right w:w="0" w:type="dxa"/>
            </w:tcMar>
          </w:tcPr>
          <w:p w14:paraId="3D7AFED5" w14:textId="77777777" w:rsidR="00D25C5F" w:rsidRDefault="00D25C5F">
            <w:pPr>
              <w:pBdr>
                <w:bottom w:val="single" w:sz="4" w:space="4" w:color="CCCCCC"/>
              </w:pBdr>
              <w:spacing w:after="240"/>
              <w:rPr>
                <w:color w:val="787878"/>
                <w:sz w:val="22"/>
              </w:rPr>
            </w:pPr>
          </w:p>
        </w:tc>
      </w:tr>
    </w:tbl>
    <w:p w14:paraId="1E82D0DF" w14:textId="77777777" w:rsidR="00205207" w:rsidRDefault="00205207"/>
    <w:sectPr w:rsidR="00205207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675604">
    <w:abstractNumId w:val="8"/>
  </w:num>
  <w:num w:numId="2" w16cid:durableId="1969047109">
    <w:abstractNumId w:val="6"/>
  </w:num>
  <w:num w:numId="3" w16cid:durableId="1081414309">
    <w:abstractNumId w:val="5"/>
  </w:num>
  <w:num w:numId="4" w16cid:durableId="1268973846">
    <w:abstractNumId w:val="4"/>
  </w:num>
  <w:num w:numId="5" w16cid:durableId="1528252157">
    <w:abstractNumId w:val="7"/>
  </w:num>
  <w:num w:numId="6" w16cid:durableId="1518887466">
    <w:abstractNumId w:val="3"/>
  </w:num>
  <w:num w:numId="7" w16cid:durableId="1090547641">
    <w:abstractNumId w:val="2"/>
  </w:num>
  <w:num w:numId="8" w16cid:durableId="1745957327">
    <w:abstractNumId w:val="1"/>
  </w:num>
  <w:num w:numId="9" w16cid:durableId="1692149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D45"/>
    <w:rsid w:val="00205207"/>
    <w:rsid w:val="0029639D"/>
    <w:rsid w:val="00326F90"/>
    <w:rsid w:val="00344FF2"/>
    <w:rsid w:val="00660839"/>
    <w:rsid w:val="008923A8"/>
    <w:rsid w:val="00AA1D8D"/>
    <w:rsid w:val="00B01556"/>
    <w:rsid w:val="00B47730"/>
    <w:rsid w:val="00CB0664"/>
    <w:rsid w:val="00D25C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777B0B"/>
  <w14:defaultImageDpi w14:val="300"/>
  <w15:docId w15:val="{BDAD5CD4-A822-4D00-A472-0EF3D787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63D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D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Jayvee Nacino</cp:lastModifiedBy>
  <cp:revision>2</cp:revision>
  <dcterms:created xsi:type="dcterms:W3CDTF">2026-06-23T09:27:00Z</dcterms:created>
  <dcterms:modified xsi:type="dcterms:W3CDTF">2026-06-23T09:27:00Z</dcterms:modified>
  <cp:category/>
</cp:coreProperties>
</file>