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B068A" w14:textId="3AA18668" w:rsidR="004D04FB" w:rsidRDefault="004D04FB" w:rsidP="004D04FB">
      <w:r>
        <w:t>/*</w:t>
      </w:r>
      <w:r>
        <w:t xml:space="preserve"> BIOSTAT 719</w:t>
      </w:r>
      <w:r>
        <w:t xml:space="preserve"> */</w:t>
      </w:r>
    </w:p>
    <w:p w14:paraId="76969FCA" w14:textId="2D80ACB8" w:rsidR="004D04FB" w:rsidRDefault="004D04FB" w:rsidP="004D04FB">
      <w:r>
        <w:t>/*</w:t>
      </w:r>
      <w:r>
        <w:t xml:space="preserve"> </w:t>
      </w:r>
      <w:r>
        <w:t>Example: car preferences</w:t>
      </w:r>
      <w:r>
        <w:t xml:space="preserve"> </w:t>
      </w:r>
      <w:r>
        <w:t>*/</w:t>
      </w:r>
    </w:p>
    <w:p w14:paraId="08F90E6C" w14:textId="03746F2F" w:rsidR="004D04FB" w:rsidRDefault="004D04FB" w:rsidP="004D04FB">
      <w:r>
        <w:t>/* Table 8.1 (Textbook page 153)</w:t>
      </w:r>
      <w:r>
        <w:t xml:space="preserve"> </w:t>
      </w:r>
      <w:r>
        <w:t>*/</w:t>
      </w:r>
    </w:p>
    <w:p w14:paraId="19C0FF0D" w14:textId="77777777" w:rsidR="004D04FB" w:rsidRDefault="004D04FB" w:rsidP="007827B9"/>
    <w:p w14:paraId="01789F3D" w14:textId="55AAEFDE" w:rsidR="007827B9" w:rsidRDefault="007827B9" w:rsidP="007827B9">
      <w:r>
        <w:t>data cars;</w:t>
      </w:r>
    </w:p>
    <w:p w14:paraId="0B81A6ED" w14:textId="77777777" w:rsidR="007827B9" w:rsidRDefault="007827B9" w:rsidP="007827B9">
      <w:r>
        <w:t>input sex $ age $ response $ count;</w:t>
      </w:r>
    </w:p>
    <w:p w14:paraId="07ED9BAF" w14:textId="77777777" w:rsidR="007827B9" w:rsidRDefault="007827B9" w:rsidP="007827B9">
      <w:r>
        <w:t>cards;</w:t>
      </w:r>
    </w:p>
    <w:p w14:paraId="417A2F6D" w14:textId="77777777" w:rsidR="007827B9" w:rsidRDefault="007827B9" w:rsidP="007827B9">
      <w:r>
        <w:t>women 18-23 1:no/little 26</w:t>
      </w:r>
    </w:p>
    <w:p w14:paraId="077A3631" w14:textId="77777777" w:rsidR="007827B9" w:rsidRDefault="007827B9" w:rsidP="007827B9">
      <w:r>
        <w:t>women 18-23 2:important 12</w:t>
      </w:r>
    </w:p>
    <w:p w14:paraId="767D9977" w14:textId="77777777" w:rsidR="007827B9" w:rsidRDefault="007827B9" w:rsidP="007827B9">
      <w:r>
        <w:t>women 18-23 3:very-important 7</w:t>
      </w:r>
    </w:p>
    <w:p w14:paraId="4B7555C1" w14:textId="77777777" w:rsidR="007827B9" w:rsidRDefault="007827B9" w:rsidP="007827B9">
      <w:r>
        <w:t>women 24-40 1:no/little 9</w:t>
      </w:r>
    </w:p>
    <w:p w14:paraId="6F6799C3" w14:textId="77777777" w:rsidR="007827B9" w:rsidRDefault="007827B9" w:rsidP="007827B9">
      <w:r>
        <w:t>women 24-40 2:important 21</w:t>
      </w:r>
    </w:p>
    <w:p w14:paraId="7482C712" w14:textId="77777777" w:rsidR="007827B9" w:rsidRDefault="007827B9" w:rsidP="007827B9">
      <w:r>
        <w:t>women 24-40 3:very-important 15</w:t>
      </w:r>
    </w:p>
    <w:p w14:paraId="581BF9D8" w14:textId="77777777" w:rsidR="007827B9" w:rsidRDefault="007827B9" w:rsidP="007827B9">
      <w:r>
        <w:t>women &gt;40 1:no/little 5</w:t>
      </w:r>
    </w:p>
    <w:p w14:paraId="444CBA7F" w14:textId="77777777" w:rsidR="007827B9" w:rsidRDefault="007827B9" w:rsidP="007827B9">
      <w:r>
        <w:t>women &gt;40 2:important 14</w:t>
      </w:r>
    </w:p>
    <w:p w14:paraId="4E9B6A9C" w14:textId="77777777" w:rsidR="007827B9" w:rsidRDefault="007827B9" w:rsidP="007827B9">
      <w:r>
        <w:t>women &gt;40 3:very-important 41</w:t>
      </w:r>
    </w:p>
    <w:p w14:paraId="3B55BFA9" w14:textId="77777777" w:rsidR="007827B9" w:rsidRDefault="007827B9" w:rsidP="007827B9">
      <w:r>
        <w:t>men 18-23 1:no/little 40</w:t>
      </w:r>
    </w:p>
    <w:p w14:paraId="63A679D4" w14:textId="77777777" w:rsidR="007827B9" w:rsidRDefault="007827B9" w:rsidP="007827B9">
      <w:r>
        <w:t>men 18-23 2:important 17</w:t>
      </w:r>
    </w:p>
    <w:p w14:paraId="049CA624" w14:textId="77777777" w:rsidR="007827B9" w:rsidRDefault="007827B9" w:rsidP="007827B9">
      <w:r>
        <w:t>men 18-23 3:very-important 8</w:t>
      </w:r>
    </w:p>
    <w:p w14:paraId="089E6AAE" w14:textId="77777777" w:rsidR="007827B9" w:rsidRDefault="007827B9" w:rsidP="007827B9">
      <w:r>
        <w:t>men 24-40 1:no/little 17</w:t>
      </w:r>
    </w:p>
    <w:p w14:paraId="406F4025" w14:textId="77777777" w:rsidR="007827B9" w:rsidRDefault="007827B9" w:rsidP="007827B9">
      <w:r>
        <w:t>men 24-40 2:important 15</w:t>
      </w:r>
    </w:p>
    <w:p w14:paraId="06FCA85B" w14:textId="77777777" w:rsidR="007827B9" w:rsidRDefault="007827B9" w:rsidP="007827B9">
      <w:r>
        <w:t>men 24-40 3:very-important 12</w:t>
      </w:r>
    </w:p>
    <w:p w14:paraId="25D36787" w14:textId="77777777" w:rsidR="007827B9" w:rsidRDefault="007827B9" w:rsidP="007827B9">
      <w:r>
        <w:t>men &gt;40 1:no/little 8</w:t>
      </w:r>
    </w:p>
    <w:p w14:paraId="3A376FEC" w14:textId="77777777" w:rsidR="007827B9" w:rsidRDefault="007827B9" w:rsidP="007827B9">
      <w:r>
        <w:t>men &gt;40 2:important 15</w:t>
      </w:r>
    </w:p>
    <w:p w14:paraId="7BCD8E51" w14:textId="77777777" w:rsidR="007827B9" w:rsidRDefault="007827B9" w:rsidP="007827B9">
      <w:r>
        <w:t>men &gt;40 3:very-important 18</w:t>
      </w:r>
    </w:p>
    <w:p w14:paraId="17D9B49C" w14:textId="77777777" w:rsidR="007827B9" w:rsidRDefault="007827B9" w:rsidP="007827B9">
      <w:r>
        <w:t>;</w:t>
      </w:r>
    </w:p>
    <w:p w14:paraId="15F28FD4" w14:textId="77777777" w:rsidR="007827B9" w:rsidRDefault="007827B9" w:rsidP="007827B9"/>
    <w:p w14:paraId="1584729D" w14:textId="77777777" w:rsidR="007827B9" w:rsidRDefault="007827B9" w:rsidP="007827B9">
      <w:r>
        <w:t>proc print data=cars; run;</w:t>
      </w:r>
    </w:p>
    <w:p w14:paraId="152DA62A" w14:textId="77777777" w:rsidR="007827B9" w:rsidRDefault="007827B9" w:rsidP="007827B9"/>
    <w:p w14:paraId="134C446B" w14:textId="77777777" w:rsidR="007827B9" w:rsidRDefault="007827B9" w:rsidP="007827B9">
      <w:r>
        <w:t>/* Nominal logistic regression */</w:t>
      </w:r>
    </w:p>
    <w:p w14:paraId="6FE98852" w14:textId="77777777" w:rsidR="007827B9" w:rsidRDefault="007827B9" w:rsidP="007827B9">
      <w:r>
        <w:t>proc logistic data=cars;</w:t>
      </w:r>
    </w:p>
    <w:p w14:paraId="6D1FAE9E" w14:textId="77777777" w:rsidR="007827B9" w:rsidRDefault="007827B9" w:rsidP="007827B9">
      <w:r>
        <w:t>class sex (param=ref ref='women');</w:t>
      </w:r>
    </w:p>
    <w:p w14:paraId="737AD4E9" w14:textId="77777777" w:rsidR="007827B9" w:rsidRDefault="007827B9" w:rsidP="007827B9">
      <w:r>
        <w:t>model response (ref='1:no/lit') = sex / link=glogit;</w:t>
      </w:r>
    </w:p>
    <w:p w14:paraId="4A46F60A" w14:textId="77777777" w:rsidR="007827B9" w:rsidRDefault="007827B9" w:rsidP="007827B9">
      <w:r>
        <w:t>weight count;</w:t>
      </w:r>
    </w:p>
    <w:p w14:paraId="1F59C02A" w14:textId="77777777" w:rsidR="007827B9" w:rsidRDefault="007827B9" w:rsidP="007827B9">
      <w:r>
        <w:t>run;</w:t>
      </w:r>
    </w:p>
    <w:p w14:paraId="512DDFA0" w14:textId="77777777" w:rsidR="007827B9" w:rsidRDefault="007827B9" w:rsidP="007827B9"/>
    <w:p w14:paraId="67E8EB31" w14:textId="77777777" w:rsidR="007827B9" w:rsidRDefault="007827B9" w:rsidP="007827B9">
      <w:r>
        <w:t>/* Ordinal logistic regression */</w:t>
      </w:r>
    </w:p>
    <w:p w14:paraId="6D93B07B" w14:textId="77777777" w:rsidR="007827B9" w:rsidRDefault="007827B9" w:rsidP="007827B9">
      <w:r>
        <w:t>/* Cumulative logistic regression */</w:t>
      </w:r>
    </w:p>
    <w:p w14:paraId="55E65E49" w14:textId="77777777" w:rsidR="007827B9" w:rsidRDefault="007827B9" w:rsidP="007827B9">
      <w:r>
        <w:t>proc logistic data=cars;</w:t>
      </w:r>
    </w:p>
    <w:p w14:paraId="01BBFD40" w14:textId="77777777" w:rsidR="007827B9" w:rsidRDefault="007827B9" w:rsidP="007827B9">
      <w:r>
        <w:t>class sex (param=ref ref='women');</w:t>
      </w:r>
    </w:p>
    <w:p w14:paraId="23EF34DA" w14:textId="77777777" w:rsidR="007827B9" w:rsidRDefault="007827B9" w:rsidP="007827B9">
      <w:r>
        <w:t>model response = sex / unequalslopes = sex;</w:t>
      </w:r>
    </w:p>
    <w:p w14:paraId="2ACB564E" w14:textId="77777777" w:rsidR="007827B9" w:rsidRDefault="007827B9" w:rsidP="007827B9">
      <w:r>
        <w:t>weight count;</w:t>
      </w:r>
    </w:p>
    <w:p w14:paraId="55BAC746" w14:textId="77777777" w:rsidR="007827B9" w:rsidRDefault="007827B9" w:rsidP="007827B9">
      <w:r>
        <w:t>run;</w:t>
      </w:r>
    </w:p>
    <w:p w14:paraId="797BB991" w14:textId="77777777" w:rsidR="007827B9" w:rsidRDefault="007827B9" w:rsidP="007827B9"/>
    <w:p w14:paraId="1A8AFA85" w14:textId="77777777" w:rsidR="007827B9" w:rsidRDefault="007827B9" w:rsidP="007827B9">
      <w:r>
        <w:lastRenderedPageBreak/>
        <w:t>/* Proportional odds regression */</w:t>
      </w:r>
    </w:p>
    <w:p w14:paraId="60B98A1E" w14:textId="77777777" w:rsidR="007827B9" w:rsidRDefault="007827B9" w:rsidP="007827B9">
      <w:r>
        <w:t>proc logistic data=cars;</w:t>
      </w:r>
    </w:p>
    <w:p w14:paraId="48F49DE1" w14:textId="77777777" w:rsidR="007827B9" w:rsidRDefault="007827B9" w:rsidP="007827B9">
      <w:r>
        <w:t>class sex (param=ref ref='women');</w:t>
      </w:r>
    </w:p>
    <w:p w14:paraId="6B5999AD" w14:textId="77777777" w:rsidR="007827B9" w:rsidRDefault="007827B9" w:rsidP="007827B9">
      <w:r>
        <w:t>model response = sex;</w:t>
      </w:r>
    </w:p>
    <w:p w14:paraId="676972FD" w14:textId="77777777" w:rsidR="007827B9" w:rsidRDefault="007827B9" w:rsidP="007827B9">
      <w:r>
        <w:t>weight count;</w:t>
      </w:r>
    </w:p>
    <w:p w14:paraId="536D388A" w14:textId="77777777" w:rsidR="007827B9" w:rsidRDefault="007827B9" w:rsidP="007827B9">
      <w:r>
        <w:t>run;</w:t>
      </w:r>
    </w:p>
    <w:p w14:paraId="201EDDCD" w14:textId="77777777" w:rsidR="007827B9" w:rsidRDefault="007827B9" w:rsidP="007827B9"/>
    <w:p w14:paraId="5B2FC8E1" w14:textId="77777777" w:rsidR="007827B9" w:rsidRDefault="007827B9" w:rsidP="007827B9"/>
    <w:p w14:paraId="533A3D8C" w14:textId="77777777" w:rsidR="007827B9" w:rsidRDefault="007827B9" w:rsidP="007827B9">
      <w:r>
        <w:t>proc logistic data=cars;</w:t>
      </w:r>
    </w:p>
    <w:p w14:paraId="7C580D94" w14:textId="77777777" w:rsidR="007827B9" w:rsidRDefault="007827B9" w:rsidP="007827B9">
      <w:r>
        <w:t>class sex (param=ref ref='women') age (param=ref ref='24-40');</w:t>
      </w:r>
    </w:p>
    <w:p w14:paraId="590DF248" w14:textId="77777777" w:rsidR="007827B9" w:rsidRDefault="007827B9" w:rsidP="007827B9">
      <w:r>
        <w:t>model response = sex age;</w:t>
      </w:r>
    </w:p>
    <w:p w14:paraId="07149664" w14:textId="77777777" w:rsidR="007827B9" w:rsidRDefault="007827B9" w:rsidP="007827B9">
      <w:r>
        <w:t>weight count;</w:t>
      </w:r>
    </w:p>
    <w:p w14:paraId="3BDA32D3" w14:textId="77777777" w:rsidR="000D0E01" w:rsidRDefault="007827B9" w:rsidP="007827B9">
      <w:r>
        <w:t>run;</w:t>
      </w:r>
    </w:p>
    <w:sectPr w:rsidR="000D0E01" w:rsidSect="00DE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B9"/>
    <w:rsid w:val="000D0E01"/>
    <w:rsid w:val="004D04FB"/>
    <w:rsid w:val="007827B9"/>
    <w:rsid w:val="00DE248A"/>
    <w:rsid w:val="00E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9F3AC"/>
  <w15:chartTrackingRefBased/>
  <w15:docId w15:val="{F9A1BACD-2541-F64C-8AF8-15EDE353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Hwanhee Hong</dc:creator>
  <cp:keywords/>
  <dc:description/>
  <cp:lastModifiedBy>Hwanhee Hong, Ph.D.</cp:lastModifiedBy>
  <cp:revision>2</cp:revision>
  <dcterms:created xsi:type="dcterms:W3CDTF">2019-10-03T14:08:00Z</dcterms:created>
  <dcterms:modified xsi:type="dcterms:W3CDTF">2020-09-29T04:56:00Z</dcterms:modified>
</cp:coreProperties>
</file>