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0" w:name="화장품-순위-자동-수집-cron-구축"/>
    <w:p>
      <w:pPr>
        <w:pStyle w:val="Heading3"/>
      </w:pPr>
      <w:r>
        <w:t xml:space="preserve">[2026-04-19 17:00] 화장품 순위 자동 수집 cron 구축</w:t>
      </w:r>
    </w:p>
    <w:p>
      <w:pPr>
        <w:pStyle w:val="FirstParagraph"/>
      </w:pPr>
      <w:r>
        <w:t xml:space="preserve">올리브영/글로우픽/화해 화장품 순위를 매주 월요일 자동으로 수집하는 시스템을 만들었습니다.</w:t>
      </w:r>
    </w:p>
    <w:p>
      <w:pPr>
        <w:numPr>
          <w:ilvl w:val="0"/>
          <w:numId w:val="1001"/>
        </w:numPr>
        <w:pStyle w:val="Compact"/>
      </w:pPr>
      <w:r>
        <w:t xml:space="preserve">네이버 쇼핑 API로 각 플랫폼 TOP 20 검색</w:t>
      </w:r>
    </w:p>
    <w:p>
      <w:pPr>
        <w:numPr>
          <w:ilvl w:val="0"/>
          <w:numId w:val="1001"/>
        </w:numPr>
        <w:pStyle w:val="Compact"/>
      </w:pPr>
      <w:r>
        <w:t xml:space="preserve">OpenAI로 제품명 영문 자동 번역</w:t>
      </w:r>
    </w:p>
    <w:p>
      <w:pPr>
        <w:numPr>
          <w:ilvl w:val="0"/>
          <w:numId w:val="1001"/>
        </w:numPr>
        <w:pStyle w:val="Compact"/>
      </w:pPr>
      <w:r>
        <w:t xml:space="preserve">TypeScript 데이터 파일에 자동 저장 + 커밋/push</w:t>
      </w:r>
    </w:p>
    <w:p>
      <w:pPr>
        <w:numPr>
          <w:ilvl w:val="0"/>
          <w:numId w:val="1001"/>
        </w:numPr>
        <w:pStyle w:val="Compact"/>
      </w:pPr>
      <w:r>
        <w:t xml:space="preserve">cron: 매주 월요일 09:00 KST 실행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0"/>
    <w:bookmarkStart w:id="21" w:name="highmedium-이슈-22건-일괄-수정"/>
    <w:p>
      <w:pPr>
        <w:pStyle w:val="Heading3"/>
      </w:pPr>
      <w:r>
        <w:t xml:space="preserve">[2026-04-19 16:00] High/Medium 이슈 22건 일괄 수정</w:t>
      </w:r>
    </w:p>
    <w:p>
      <w:pPr>
        <w:pStyle w:val="FirstParagraph"/>
      </w:pPr>
      <w:r>
        <w:t xml:space="preserve">CCG 3-AI 점검에서 발견된 나머지 이슈를 모두 수정했습니다.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보안 강화 7건</w:t>
      </w:r>
      <w:r>
        <w:t xml:space="preserve">: 얼굴분석 이미지 크기 제한, AI검색/번역 글자수 제한, 방문자 카운터 보안, 신고 입력 검증, reCAPTCHA 기준 강화, 관리자 에러 정보 숨김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프론트엔드 8건</w:t>
      </w:r>
      <w:r>
        <w:t xml:space="preserve">: 문의폼 중복제출 방지, 상담폼 에러처리, 에러페이지/404페이지 다국어화, 마이페이지 한국어 하드코딩 제거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기타</w:t>
      </w:r>
      <w:r>
        <w:t xml:space="preserve">: PWA 매니페스트 영문화, Supabase 서비스 클라이언트 수정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1"/>
    <w:bookmarkStart w:id="22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help@2bstory.com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(help@2bstory.com)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2026-04-19T02:11:14Z</dcterms:created>
  <dcterms:modified xsi:type="dcterms:W3CDTF">2026-04-19T02:11:14Z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