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A50F" w14:textId="5275C474" w:rsidR="00345B36" w:rsidRPr="005F6DF6" w:rsidRDefault="00D44411" w:rsidP="00345B36">
      <w:pPr>
        <w:jc w:val="both"/>
        <w:rPr>
          <w:rFonts w:ascii="Times New Roman" w:hAnsi="Times New Roman" w:cs="Times New Roman"/>
          <w:b/>
          <w:bCs/>
          <w:sz w:val="72"/>
          <w:szCs w:val="72"/>
        </w:rPr>
      </w:pPr>
      <w:r>
        <w:rPr>
          <w:rFonts w:ascii="Times New Roman" w:hAnsi="Times New Roman" w:cs="Times New Roman"/>
          <w:b/>
          <w:bCs/>
          <w:sz w:val="72"/>
          <w:szCs w:val="72"/>
        </w:rPr>
        <w:t>Bill Management</w:t>
      </w:r>
    </w:p>
    <w:p w14:paraId="26790BF0" w14:textId="77777777" w:rsidR="00345B36" w:rsidRDefault="00345B36" w:rsidP="00345B36">
      <w:pPr>
        <w:jc w:val="both"/>
        <w:rPr>
          <w:rFonts w:ascii="Times New Roman" w:hAnsi="Times New Roman" w:cs="Times New Roman"/>
          <w:sz w:val="24"/>
          <w:szCs w:val="24"/>
        </w:rPr>
      </w:pPr>
    </w:p>
    <w:p w14:paraId="0CCBC7B7" w14:textId="77777777" w:rsidR="00345B36" w:rsidRDefault="00345B36" w:rsidP="00345B36">
      <w:pPr>
        <w:jc w:val="both"/>
        <w:rPr>
          <w:rFonts w:ascii="Times New Roman" w:hAnsi="Times New Roman" w:cs="Times New Roman"/>
          <w:sz w:val="24"/>
          <w:szCs w:val="24"/>
        </w:rPr>
      </w:pPr>
    </w:p>
    <w:p w14:paraId="00B95C93" w14:textId="77777777" w:rsidR="00345B36" w:rsidRDefault="00345B36" w:rsidP="00345B36">
      <w:pPr>
        <w:jc w:val="both"/>
        <w:rPr>
          <w:rFonts w:ascii="Times New Roman" w:hAnsi="Times New Roman" w:cs="Times New Roman"/>
          <w:sz w:val="24"/>
          <w:szCs w:val="24"/>
        </w:rPr>
      </w:pPr>
    </w:p>
    <w:p w14:paraId="62212381" w14:textId="77777777" w:rsidR="00345B36" w:rsidRDefault="00345B36" w:rsidP="00345B36">
      <w:pPr>
        <w:jc w:val="both"/>
        <w:rPr>
          <w:rFonts w:ascii="Times New Roman" w:hAnsi="Times New Roman" w:cs="Times New Roman"/>
          <w:sz w:val="24"/>
          <w:szCs w:val="24"/>
        </w:rPr>
      </w:pPr>
    </w:p>
    <w:p w14:paraId="2C5BFD3C" w14:textId="77777777" w:rsidR="00345B36" w:rsidRDefault="00345B36" w:rsidP="00345B36">
      <w:pPr>
        <w:jc w:val="both"/>
        <w:rPr>
          <w:rFonts w:ascii="Times New Roman" w:hAnsi="Times New Roman" w:cs="Times New Roman"/>
          <w:sz w:val="24"/>
          <w:szCs w:val="24"/>
        </w:rPr>
      </w:pPr>
    </w:p>
    <w:p w14:paraId="600E9EEB" w14:textId="77777777" w:rsidR="00345B36" w:rsidRDefault="00345B36" w:rsidP="00345B36">
      <w:pPr>
        <w:jc w:val="both"/>
        <w:rPr>
          <w:rFonts w:ascii="Times New Roman" w:hAnsi="Times New Roman" w:cs="Times New Roman"/>
          <w:sz w:val="24"/>
          <w:szCs w:val="24"/>
        </w:rPr>
      </w:pPr>
    </w:p>
    <w:p w14:paraId="2BF37916" w14:textId="77777777" w:rsidR="00345B36" w:rsidRDefault="00345B36" w:rsidP="00345B36">
      <w:pPr>
        <w:jc w:val="both"/>
        <w:rPr>
          <w:rFonts w:ascii="Times New Roman" w:hAnsi="Times New Roman" w:cs="Times New Roman"/>
          <w:sz w:val="24"/>
          <w:szCs w:val="24"/>
        </w:rPr>
      </w:pPr>
    </w:p>
    <w:p w14:paraId="3679010F" w14:textId="77777777" w:rsidR="00345B36" w:rsidRDefault="00345B36" w:rsidP="00345B36">
      <w:pPr>
        <w:jc w:val="both"/>
        <w:rPr>
          <w:rFonts w:ascii="Times New Roman" w:hAnsi="Times New Roman" w:cs="Times New Roman"/>
          <w:sz w:val="24"/>
          <w:szCs w:val="24"/>
        </w:rPr>
      </w:pPr>
    </w:p>
    <w:p w14:paraId="5B2A5B8A" w14:textId="77777777" w:rsidR="00345B36" w:rsidRDefault="00345B36" w:rsidP="00345B36">
      <w:pPr>
        <w:jc w:val="both"/>
        <w:rPr>
          <w:rFonts w:ascii="Times New Roman" w:hAnsi="Times New Roman" w:cs="Times New Roman"/>
          <w:sz w:val="24"/>
          <w:szCs w:val="24"/>
        </w:rPr>
      </w:pPr>
    </w:p>
    <w:p w14:paraId="030694BA" w14:textId="77777777" w:rsidR="00345B36" w:rsidRDefault="00345B36" w:rsidP="00345B36">
      <w:pPr>
        <w:jc w:val="both"/>
        <w:rPr>
          <w:rFonts w:ascii="Times New Roman" w:hAnsi="Times New Roman" w:cs="Times New Roman"/>
          <w:sz w:val="24"/>
          <w:szCs w:val="24"/>
        </w:rPr>
      </w:pPr>
    </w:p>
    <w:p w14:paraId="2E846403" w14:textId="77777777" w:rsidR="00345B36" w:rsidRDefault="00345B36" w:rsidP="00345B36">
      <w:pPr>
        <w:jc w:val="both"/>
        <w:rPr>
          <w:rFonts w:ascii="Times New Roman" w:hAnsi="Times New Roman" w:cs="Times New Roman"/>
          <w:b/>
          <w:bCs/>
          <w:sz w:val="48"/>
          <w:szCs w:val="48"/>
        </w:rPr>
      </w:pPr>
    </w:p>
    <w:p w14:paraId="27FD82A9" w14:textId="77777777" w:rsidR="00345B36" w:rsidRDefault="00345B36" w:rsidP="00345B36">
      <w:pPr>
        <w:jc w:val="both"/>
        <w:rPr>
          <w:rFonts w:ascii="Times New Roman" w:hAnsi="Times New Roman" w:cs="Times New Roman"/>
          <w:b/>
          <w:bCs/>
          <w:sz w:val="48"/>
          <w:szCs w:val="48"/>
        </w:rPr>
      </w:pPr>
    </w:p>
    <w:p w14:paraId="438A6762" w14:textId="77777777" w:rsidR="00345B36" w:rsidRDefault="00345B36" w:rsidP="00345B36">
      <w:pPr>
        <w:jc w:val="both"/>
        <w:rPr>
          <w:rFonts w:ascii="Times New Roman" w:hAnsi="Times New Roman" w:cs="Times New Roman"/>
          <w:b/>
          <w:bCs/>
          <w:sz w:val="48"/>
          <w:szCs w:val="48"/>
        </w:rPr>
      </w:pPr>
    </w:p>
    <w:p w14:paraId="2FACFA36" w14:textId="77777777" w:rsidR="00345B36" w:rsidRDefault="00345B36" w:rsidP="00345B36">
      <w:pPr>
        <w:jc w:val="both"/>
        <w:rPr>
          <w:rFonts w:ascii="Times New Roman" w:hAnsi="Times New Roman" w:cs="Times New Roman"/>
          <w:b/>
          <w:bCs/>
          <w:sz w:val="48"/>
          <w:szCs w:val="48"/>
        </w:rPr>
      </w:pPr>
    </w:p>
    <w:p w14:paraId="1A07BAC4" w14:textId="77777777" w:rsidR="00345B36" w:rsidRDefault="00345B36" w:rsidP="00345B36">
      <w:pPr>
        <w:jc w:val="both"/>
        <w:rPr>
          <w:rFonts w:ascii="Times New Roman" w:hAnsi="Times New Roman" w:cs="Times New Roman"/>
          <w:b/>
          <w:bCs/>
          <w:sz w:val="48"/>
          <w:szCs w:val="48"/>
        </w:rPr>
      </w:pPr>
    </w:p>
    <w:p w14:paraId="3594C02E" w14:textId="77777777" w:rsidR="00345B36" w:rsidRDefault="00345B36" w:rsidP="00345B36">
      <w:pPr>
        <w:jc w:val="both"/>
        <w:rPr>
          <w:rFonts w:ascii="Times New Roman" w:hAnsi="Times New Roman" w:cs="Times New Roman"/>
          <w:b/>
          <w:bCs/>
          <w:sz w:val="48"/>
          <w:szCs w:val="48"/>
        </w:rPr>
      </w:pPr>
      <w:r w:rsidRPr="005F6DF6">
        <w:rPr>
          <w:rFonts w:ascii="Times New Roman" w:hAnsi="Times New Roman" w:cs="Times New Roman"/>
          <w:b/>
          <w:bCs/>
          <w:sz w:val="48"/>
          <w:szCs w:val="48"/>
        </w:rPr>
        <w:t>Introduction</w:t>
      </w:r>
    </w:p>
    <w:p w14:paraId="1B8FF8EA" w14:textId="77777777" w:rsidR="00550502" w:rsidRPr="00550502" w:rsidRDefault="00550502" w:rsidP="00550502">
      <w:pPr>
        <w:jc w:val="both"/>
        <w:rPr>
          <w:rFonts w:ascii="Times New Roman" w:hAnsi="Times New Roman" w:cs="Times New Roman"/>
          <w:sz w:val="24"/>
          <w:szCs w:val="24"/>
        </w:rPr>
      </w:pPr>
      <w:r w:rsidRPr="00550502">
        <w:rPr>
          <w:rFonts w:ascii="Times New Roman" w:hAnsi="Times New Roman" w:cs="Times New Roman"/>
          <w:sz w:val="24"/>
          <w:szCs w:val="24"/>
        </w:rPr>
        <w:t xml:space="preserve">The Billing Management System is a comprehensive software solution designed to automate and streamline the process of generating, managing, and tracking invoices for businesses. This system is developed using Java Spring Boot for the backend, ensuring a robust, scalable, and efficient architecture. The application utilizes JSON for seamless data exchange, enabling smooth integration with external systems and APIs. By automating the billing process, </w:t>
      </w:r>
      <w:r w:rsidRPr="00550502">
        <w:rPr>
          <w:rFonts w:ascii="Times New Roman" w:hAnsi="Times New Roman" w:cs="Times New Roman"/>
          <w:sz w:val="24"/>
          <w:szCs w:val="24"/>
        </w:rPr>
        <w:lastRenderedPageBreak/>
        <w:t>businesses can reduce manual errors, enhance operational efficiency, and maintain accurate financial records.</w:t>
      </w:r>
    </w:p>
    <w:p w14:paraId="7D4CDA4F" w14:textId="77777777" w:rsidR="00550502" w:rsidRPr="00550502" w:rsidRDefault="00550502" w:rsidP="00550502">
      <w:pPr>
        <w:jc w:val="both"/>
        <w:rPr>
          <w:rFonts w:ascii="Times New Roman" w:hAnsi="Times New Roman" w:cs="Times New Roman"/>
          <w:sz w:val="24"/>
          <w:szCs w:val="24"/>
        </w:rPr>
      </w:pPr>
    </w:p>
    <w:p w14:paraId="085FF679" w14:textId="77777777" w:rsidR="00550502" w:rsidRPr="00550502" w:rsidRDefault="00550502" w:rsidP="00550502">
      <w:pPr>
        <w:jc w:val="both"/>
        <w:rPr>
          <w:rFonts w:ascii="Times New Roman" w:hAnsi="Times New Roman" w:cs="Times New Roman"/>
          <w:sz w:val="24"/>
          <w:szCs w:val="24"/>
        </w:rPr>
      </w:pPr>
      <w:r w:rsidRPr="00550502">
        <w:rPr>
          <w:rFonts w:ascii="Times New Roman" w:hAnsi="Times New Roman" w:cs="Times New Roman"/>
          <w:sz w:val="24"/>
          <w:szCs w:val="24"/>
        </w:rPr>
        <w:t>The primary objective of this project is to create a user-friendly and reliable billing system that simplifies financial transactions and record-keeping. It allows businesses to generate invoices, manage customer details, and track payment statuses in a structured manner. The system ensures data integrity and security, making it a suitable solution for small and medium-sized enterprises (SMEs) looking to digitize their billing operations. Additionally, the use of modern web technologies ensures a responsive and interactive user experience.</w:t>
      </w:r>
    </w:p>
    <w:p w14:paraId="647F377A" w14:textId="77777777" w:rsidR="00550502" w:rsidRPr="00550502" w:rsidRDefault="00550502" w:rsidP="00550502">
      <w:pPr>
        <w:jc w:val="both"/>
        <w:rPr>
          <w:rFonts w:ascii="Times New Roman" w:hAnsi="Times New Roman" w:cs="Times New Roman"/>
          <w:sz w:val="24"/>
          <w:szCs w:val="24"/>
        </w:rPr>
      </w:pPr>
    </w:p>
    <w:p w14:paraId="7F803402" w14:textId="77777777" w:rsidR="00550502" w:rsidRPr="00550502" w:rsidRDefault="00550502" w:rsidP="00550502">
      <w:pPr>
        <w:jc w:val="both"/>
        <w:rPr>
          <w:rFonts w:ascii="Times New Roman" w:hAnsi="Times New Roman" w:cs="Times New Roman"/>
          <w:sz w:val="24"/>
          <w:szCs w:val="24"/>
        </w:rPr>
      </w:pPr>
      <w:r w:rsidRPr="00550502">
        <w:rPr>
          <w:rFonts w:ascii="Times New Roman" w:hAnsi="Times New Roman" w:cs="Times New Roman"/>
          <w:sz w:val="24"/>
          <w:szCs w:val="24"/>
        </w:rPr>
        <w:t>The scope of the project includes various essential functionalities such as invoice generation, customer management, payment tracking, and report generation. The system enables businesses to create professional invoices, send automated payment reminders, and maintain detailed financial records. With real-time tracking of invoices and payments, users can monitor outstanding balances and generate financial reports for better decision-making. The project is designed to be extendable, allowing future enhancements like tax calculations, multi-currency support, and integration with accounting software.</w:t>
      </w:r>
    </w:p>
    <w:p w14:paraId="7458381E" w14:textId="77777777" w:rsidR="00550502" w:rsidRPr="00550502" w:rsidRDefault="00550502" w:rsidP="00550502">
      <w:pPr>
        <w:jc w:val="both"/>
        <w:rPr>
          <w:rFonts w:ascii="Times New Roman" w:hAnsi="Times New Roman" w:cs="Times New Roman"/>
          <w:sz w:val="24"/>
          <w:szCs w:val="24"/>
        </w:rPr>
      </w:pPr>
    </w:p>
    <w:p w14:paraId="29317D8D" w14:textId="77777777" w:rsidR="00550502" w:rsidRDefault="00550502" w:rsidP="00550502">
      <w:pPr>
        <w:jc w:val="both"/>
        <w:rPr>
          <w:rFonts w:ascii="Times New Roman" w:hAnsi="Times New Roman" w:cs="Times New Roman"/>
          <w:sz w:val="24"/>
          <w:szCs w:val="24"/>
        </w:rPr>
      </w:pPr>
      <w:r w:rsidRPr="00550502">
        <w:rPr>
          <w:rFonts w:ascii="Times New Roman" w:hAnsi="Times New Roman" w:cs="Times New Roman"/>
          <w:sz w:val="24"/>
          <w:szCs w:val="24"/>
        </w:rPr>
        <w:t>In summary, the Billing Management System is a powerful tool that addresses the key challenges in financial management for businesses. By leveraging Java Spring Boot and JSON, the system ensures efficiency, security, and scalability in handling billing operations. The project aims to provide a cost-effective and automated solution that enhances accuracy, reduces workload, and improves overall business productivity.</w:t>
      </w:r>
    </w:p>
    <w:p w14:paraId="2540B1D3" w14:textId="77777777" w:rsidR="00550502" w:rsidRDefault="00550502" w:rsidP="00550502">
      <w:pPr>
        <w:jc w:val="both"/>
        <w:rPr>
          <w:rFonts w:ascii="Times New Roman" w:hAnsi="Times New Roman" w:cs="Times New Roman"/>
          <w:sz w:val="24"/>
          <w:szCs w:val="24"/>
        </w:rPr>
      </w:pPr>
    </w:p>
    <w:p w14:paraId="2CD1FF7D" w14:textId="6AAA6063" w:rsidR="00345B36" w:rsidRDefault="00345B36" w:rsidP="00550502">
      <w:pPr>
        <w:jc w:val="both"/>
        <w:rPr>
          <w:rFonts w:ascii="Times New Roman" w:hAnsi="Times New Roman" w:cs="Times New Roman"/>
          <w:b/>
          <w:bCs/>
          <w:color w:val="0D0D0D"/>
          <w:sz w:val="48"/>
          <w:szCs w:val="48"/>
          <w:shd w:val="clear" w:color="auto" w:fill="FFFFFF"/>
        </w:rPr>
      </w:pPr>
      <w:r w:rsidRPr="005F6DF6">
        <w:rPr>
          <w:rFonts w:ascii="Times New Roman" w:hAnsi="Times New Roman" w:cs="Times New Roman"/>
          <w:b/>
          <w:bCs/>
          <w:color w:val="0D0D0D"/>
          <w:sz w:val="48"/>
          <w:szCs w:val="48"/>
          <w:shd w:val="clear" w:color="auto" w:fill="FFFFFF"/>
        </w:rPr>
        <w:t>Abstraction</w:t>
      </w:r>
    </w:p>
    <w:p w14:paraId="6C345F90" w14:textId="77777777" w:rsidR="00550502" w:rsidRPr="00550502" w:rsidRDefault="00550502" w:rsidP="00550502">
      <w:pPr>
        <w:autoSpaceDE w:val="0"/>
        <w:autoSpaceDN w:val="0"/>
        <w:adjustRightInd w:val="0"/>
        <w:spacing w:after="0" w:line="240" w:lineRule="auto"/>
        <w:jc w:val="center"/>
        <w:rPr>
          <w:rFonts w:ascii="Times New Roman" w:hAnsi="Times New Roman" w:cs="Times New Roman"/>
          <w:color w:val="0D0D0D"/>
          <w:sz w:val="24"/>
          <w:szCs w:val="24"/>
          <w:shd w:val="clear" w:color="auto" w:fill="FFFFFF"/>
        </w:rPr>
      </w:pPr>
      <w:r w:rsidRPr="00550502">
        <w:rPr>
          <w:rFonts w:ascii="Times New Roman" w:hAnsi="Times New Roman" w:cs="Times New Roman"/>
          <w:color w:val="0D0D0D"/>
          <w:sz w:val="24"/>
          <w:szCs w:val="24"/>
          <w:shd w:val="clear" w:color="auto" w:fill="FFFFFF"/>
        </w:rPr>
        <w:t>The Billing Management System is a software application designed to automate and streamline the process of invoice generation, payment tracking, and financial record management for businesses. Developed using Java Spring Boot for the backend and JSON for data exchange, the system ensures a scalable and efficient solution for handling billing operations.</w:t>
      </w:r>
    </w:p>
    <w:p w14:paraId="30430409" w14:textId="77777777" w:rsidR="00550502" w:rsidRPr="00550502" w:rsidRDefault="00550502" w:rsidP="00550502">
      <w:pPr>
        <w:autoSpaceDE w:val="0"/>
        <w:autoSpaceDN w:val="0"/>
        <w:adjustRightInd w:val="0"/>
        <w:spacing w:after="0" w:line="240" w:lineRule="auto"/>
        <w:jc w:val="center"/>
        <w:rPr>
          <w:rFonts w:ascii="Times New Roman" w:hAnsi="Times New Roman" w:cs="Times New Roman"/>
          <w:color w:val="0D0D0D"/>
          <w:sz w:val="24"/>
          <w:szCs w:val="24"/>
          <w:shd w:val="clear" w:color="auto" w:fill="FFFFFF"/>
        </w:rPr>
      </w:pPr>
    </w:p>
    <w:p w14:paraId="15FE9654" w14:textId="77777777" w:rsidR="00550502" w:rsidRPr="00550502" w:rsidRDefault="00550502" w:rsidP="00550502">
      <w:pPr>
        <w:autoSpaceDE w:val="0"/>
        <w:autoSpaceDN w:val="0"/>
        <w:adjustRightInd w:val="0"/>
        <w:spacing w:after="0" w:line="240" w:lineRule="auto"/>
        <w:jc w:val="center"/>
        <w:rPr>
          <w:rFonts w:ascii="Times New Roman" w:hAnsi="Times New Roman" w:cs="Times New Roman"/>
          <w:color w:val="0D0D0D"/>
          <w:sz w:val="24"/>
          <w:szCs w:val="24"/>
          <w:shd w:val="clear" w:color="auto" w:fill="FFFFFF"/>
        </w:rPr>
      </w:pPr>
      <w:r w:rsidRPr="00550502">
        <w:rPr>
          <w:rFonts w:ascii="Times New Roman" w:hAnsi="Times New Roman" w:cs="Times New Roman"/>
          <w:color w:val="0D0D0D"/>
          <w:sz w:val="24"/>
          <w:szCs w:val="24"/>
          <w:shd w:val="clear" w:color="auto" w:fill="FFFFFF"/>
        </w:rPr>
        <w:t>This system enables businesses to generate invoices, manage customer details, track payments, and generate financial reports with minimal manual effort. By automating these tasks, it reduces errors, enhances efficiency, and improves financial accuracy. The application provides a secure and user-friendly interface, ensuring seamless interaction for both administrators and end users.</w:t>
      </w:r>
    </w:p>
    <w:p w14:paraId="62D9CBD0" w14:textId="77777777" w:rsidR="00550502" w:rsidRPr="00550502" w:rsidRDefault="00550502" w:rsidP="00550502">
      <w:pPr>
        <w:autoSpaceDE w:val="0"/>
        <w:autoSpaceDN w:val="0"/>
        <w:adjustRightInd w:val="0"/>
        <w:spacing w:after="0" w:line="240" w:lineRule="auto"/>
        <w:jc w:val="center"/>
        <w:rPr>
          <w:rFonts w:ascii="Times New Roman" w:hAnsi="Times New Roman" w:cs="Times New Roman"/>
          <w:color w:val="0D0D0D"/>
          <w:sz w:val="24"/>
          <w:szCs w:val="24"/>
          <w:shd w:val="clear" w:color="auto" w:fill="FFFFFF"/>
        </w:rPr>
      </w:pPr>
    </w:p>
    <w:p w14:paraId="586CC659" w14:textId="77777777" w:rsidR="00550502" w:rsidRPr="00550502" w:rsidRDefault="00550502" w:rsidP="00550502">
      <w:pPr>
        <w:autoSpaceDE w:val="0"/>
        <w:autoSpaceDN w:val="0"/>
        <w:adjustRightInd w:val="0"/>
        <w:spacing w:after="0" w:line="240" w:lineRule="auto"/>
        <w:jc w:val="center"/>
        <w:rPr>
          <w:rFonts w:ascii="Times New Roman" w:hAnsi="Times New Roman" w:cs="Times New Roman"/>
          <w:color w:val="0D0D0D"/>
          <w:sz w:val="24"/>
          <w:szCs w:val="24"/>
          <w:shd w:val="clear" w:color="auto" w:fill="FFFFFF"/>
        </w:rPr>
      </w:pPr>
      <w:r w:rsidRPr="00550502">
        <w:rPr>
          <w:rFonts w:ascii="Times New Roman" w:hAnsi="Times New Roman" w:cs="Times New Roman"/>
          <w:color w:val="0D0D0D"/>
          <w:sz w:val="24"/>
          <w:szCs w:val="24"/>
          <w:shd w:val="clear" w:color="auto" w:fill="FFFFFF"/>
        </w:rPr>
        <w:lastRenderedPageBreak/>
        <w:t>The primary objective of this project is to offer a cost-effective, reliable, and scalable solution for small and medium-sized enterprises (SMEs) looking to digitize their billing processes. The system ensures data integrity, security, and ease of use, making it a practical choice for businesses aiming for better financial management.</w:t>
      </w:r>
    </w:p>
    <w:p w14:paraId="600231BA" w14:textId="77777777" w:rsidR="00550502" w:rsidRPr="00550502" w:rsidRDefault="00550502" w:rsidP="00550502">
      <w:pPr>
        <w:autoSpaceDE w:val="0"/>
        <w:autoSpaceDN w:val="0"/>
        <w:adjustRightInd w:val="0"/>
        <w:spacing w:after="0" w:line="240" w:lineRule="auto"/>
        <w:jc w:val="center"/>
        <w:rPr>
          <w:rFonts w:ascii="Times New Roman" w:hAnsi="Times New Roman" w:cs="Times New Roman"/>
          <w:color w:val="0D0D0D"/>
          <w:sz w:val="24"/>
          <w:szCs w:val="24"/>
          <w:shd w:val="clear" w:color="auto" w:fill="FFFFFF"/>
        </w:rPr>
      </w:pPr>
    </w:p>
    <w:p w14:paraId="042B3CF9" w14:textId="4F3A8DE7" w:rsidR="002B0210" w:rsidRDefault="00550502" w:rsidP="00550502">
      <w:pPr>
        <w:autoSpaceDE w:val="0"/>
        <w:autoSpaceDN w:val="0"/>
        <w:adjustRightInd w:val="0"/>
        <w:spacing w:after="0" w:line="240" w:lineRule="auto"/>
        <w:jc w:val="center"/>
        <w:rPr>
          <w:rFonts w:ascii="Times New Roman" w:hAnsi="Times New Roman" w:cs="Times New Roman"/>
          <w:b/>
          <w:bCs/>
          <w:sz w:val="26"/>
          <w:szCs w:val="26"/>
        </w:rPr>
      </w:pPr>
      <w:r w:rsidRPr="00550502">
        <w:rPr>
          <w:rFonts w:ascii="Times New Roman" w:hAnsi="Times New Roman" w:cs="Times New Roman"/>
          <w:color w:val="0D0D0D"/>
          <w:sz w:val="24"/>
          <w:szCs w:val="24"/>
          <w:shd w:val="clear" w:color="auto" w:fill="FFFFFF"/>
        </w:rPr>
        <w:t>With features like automated invoice generation, payment reminders, and real-time tracking, the Billing Management System improves operational efficiency and decision-making. Designed for future scalability, it can be extended to include tax calculations, multi-currency support, and integration with accounting software.</w:t>
      </w:r>
    </w:p>
    <w:p w14:paraId="09CEDB1A" w14:textId="77777777"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14:paraId="5FB8223A" w14:textId="77777777"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14:paraId="3F3407E8" w14:textId="77777777" w:rsidR="002B0210" w:rsidRDefault="002B0210" w:rsidP="00550502">
      <w:pPr>
        <w:autoSpaceDE w:val="0"/>
        <w:autoSpaceDN w:val="0"/>
        <w:adjustRightInd w:val="0"/>
        <w:spacing w:after="0" w:line="240" w:lineRule="auto"/>
        <w:rPr>
          <w:rFonts w:ascii="Times New Roman" w:hAnsi="Times New Roman" w:cs="Times New Roman"/>
          <w:b/>
          <w:bCs/>
          <w:sz w:val="26"/>
          <w:szCs w:val="26"/>
        </w:rPr>
      </w:pPr>
    </w:p>
    <w:p w14:paraId="4A203675" w14:textId="77777777" w:rsidR="00674E5D" w:rsidRDefault="00674E5D" w:rsidP="005E2C26">
      <w:pPr>
        <w:autoSpaceDE w:val="0"/>
        <w:autoSpaceDN w:val="0"/>
        <w:adjustRightInd w:val="0"/>
        <w:spacing w:after="0" w:line="240" w:lineRule="auto"/>
        <w:jc w:val="center"/>
        <w:rPr>
          <w:rFonts w:ascii="Times New Roman" w:hAnsi="Times New Roman" w:cs="Times New Roman"/>
          <w:b/>
          <w:bCs/>
          <w:sz w:val="26"/>
          <w:szCs w:val="26"/>
        </w:rPr>
      </w:pPr>
    </w:p>
    <w:p w14:paraId="50D604EA" w14:textId="77777777" w:rsidR="002B0210" w:rsidRPr="00BF6C9C" w:rsidRDefault="002B0210" w:rsidP="002B0210">
      <w:pPr>
        <w:jc w:val="center"/>
        <w:rPr>
          <w:rFonts w:ascii="Times New Roman" w:hAnsi="Times New Roman" w:cs="Times New Roman"/>
          <w:color w:val="0E101A"/>
          <w:sz w:val="40"/>
          <w:szCs w:val="40"/>
        </w:rPr>
      </w:pPr>
      <w:r w:rsidRPr="00BF6C9C">
        <w:rPr>
          <w:rFonts w:ascii="Times New Roman" w:hAnsi="Times New Roman" w:cs="Times New Roman"/>
          <w:color w:val="0E101A"/>
          <w:sz w:val="40"/>
          <w:szCs w:val="40"/>
        </w:rPr>
        <w:t>Methodologies</w:t>
      </w:r>
    </w:p>
    <w:p w14:paraId="3D8759C1" w14:textId="77777777"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14:paraId="0C8B054D" w14:textId="77777777" w:rsidR="002B0210" w:rsidRDefault="002B0210" w:rsidP="002B0210">
      <w:pPr>
        <w:autoSpaceDE w:val="0"/>
        <w:autoSpaceDN w:val="0"/>
        <w:adjustRightInd w:val="0"/>
        <w:spacing w:after="0" w:line="240" w:lineRule="auto"/>
        <w:jc w:val="both"/>
      </w:pPr>
      <w:r>
        <w:t>There are three main users of thi</w:t>
      </w:r>
      <w:r w:rsidR="00697506">
        <w:t xml:space="preserve">s application one is the </w:t>
      </w:r>
      <w:proofErr w:type="gramStart"/>
      <w:r w:rsidR="00697506">
        <w:t>Admin</w:t>
      </w:r>
      <w:proofErr w:type="gramEnd"/>
      <w:r w:rsidR="00697506">
        <w:t xml:space="preserve">, the other is the </w:t>
      </w:r>
      <w:r w:rsidR="00905C80">
        <w:t>Customer</w:t>
      </w:r>
      <w:r>
        <w:t xml:space="preserve"> </w:t>
      </w:r>
      <w:r w:rsidR="00905C80">
        <w:t>and the last one is Vendor</w:t>
      </w:r>
      <w:r>
        <w:t>.</w:t>
      </w:r>
    </w:p>
    <w:p w14:paraId="4C5719B0" w14:textId="77777777"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1) Admin </w:t>
      </w:r>
    </w:p>
    <w:p w14:paraId="4481500D" w14:textId="77777777" w:rsidR="002A25E7" w:rsidRDefault="002B021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sz w:val="24"/>
          <w:szCs w:val="24"/>
        </w:rPr>
        <w:t>Admin can VIEW</w:t>
      </w:r>
      <w:r w:rsidR="00D01D7E">
        <w:rPr>
          <w:rFonts w:ascii="Times New Roman" w:eastAsia="Times New Roman" w:hAnsi="Times New Roman" w:cs="Times New Roman"/>
          <w:sz w:val="24"/>
          <w:szCs w:val="24"/>
        </w:rPr>
        <w:t xml:space="preserve">/UPDATE/DELETE </w:t>
      </w:r>
      <w:r w:rsidR="00905C80">
        <w:rPr>
          <w:rFonts w:ascii="Times New Roman" w:eastAsia="Times New Roman" w:hAnsi="Times New Roman" w:cs="Times New Roman"/>
          <w:sz w:val="24"/>
          <w:szCs w:val="24"/>
        </w:rPr>
        <w:t>Vendor Information</w:t>
      </w:r>
      <w:r w:rsidRPr="002B0210">
        <w:rPr>
          <w:rFonts w:ascii="Times New Roman" w:eastAsia="Times New Roman" w:hAnsi="Times New Roman" w:cs="Times New Roman"/>
          <w:sz w:val="24"/>
          <w:szCs w:val="24"/>
        </w:rPr>
        <w:t>.</w:t>
      </w:r>
    </w:p>
    <w:p w14:paraId="2FE8D7C4" w14:textId="77777777" w:rsidR="00905C80" w:rsidRDefault="00905C8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APPROVE/REJECT Vendors request.</w:t>
      </w:r>
    </w:p>
    <w:p w14:paraId="12AA5A44" w14:textId="77777777" w:rsidR="00905C80" w:rsidRDefault="00905C8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VIEW Help enquires</w:t>
      </w:r>
    </w:p>
    <w:p w14:paraId="2C5590EF" w14:textId="77777777" w:rsidR="00905C80" w:rsidRDefault="00905C8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ADD Feedbacks.</w:t>
      </w:r>
    </w:p>
    <w:p w14:paraId="69A5FD6F" w14:textId="77777777" w:rsidR="00905C80" w:rsidRPr="00905C80" w:rsidRDefault="00905C8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VIEW/SEARCH Feedbacks</w:t>
      </w:r>
    </w:p>
    <w:p w14:paraId="1FF878A6" w14:textId="77777777"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2) </w:t>
      </w:r>
      <w:r w:rsidR="00905C80">
        <w:rPr>
          <w:rFonts w:ascii="Times New Roman" w:eastAsia="Times New Roman" w:hAnsi="Times New Roman" w:cs="Times New Roman"/>
          <w:b/>
          <w:bCs/>
          <w:sz w:val="24"/>
          <w:szCs w:val="24"/>
        </w:rPr>
        <w:t>Customer</w:t>
      </w:r>
    </w:p>
    <w:p w14:paraId="1A392C4F" w14:textId="77777777" w:rsidR="002A25E7" w:rsidRDefault="00905C80"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can VIEW Bills.</w:t>
      </w:r>
    </w:p>
    <w:p w14:paraId="1E65886D" w14:textId="77777777" w:rsidR="00905C80" w:rsidRDefault="00905C80"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can make payment for the bills.</w:t>
      </w:r>
    </w:p>
    <w:p w14:paraId="382F7A24" w14:textId="77777777" w:rsidR="00905C80" w:rsidRDefault="00905C80"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can raise help ticket.</w:t>
      </w:r>
    </w:p>
    <w:p w14:paraId="106D87EE" w14:textId="77777777" w:rsidR="00905C80" w:rsidRDefault="00905C80"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can view FAQs.</w:t>
      </w:r>
    </w:p>
    <w:p w14:paraId="55046890" w14:textId="77777777" w:rsidR="00905C80" w:rsidRDefault="00905C80"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can VIEW/ADD Feedback.</w:t>
      </w:r>
    </w:p>
    <w:p w14:paraId="252C3182" w14:textId="77777777" w:rsidR="00905C80" w:rsidRDefault="00905C80"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can view Customer Invoice.</w:t>
      </w:r>
    </w:p>
    <w:p w14:paraId="2B740FDC" w14:textId="77777777"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3) </w:t>
      </w:r>
      <w:r w:rsidR="00905C80">
        <w:rPr>
          <w:rFonts w:ascii="Times New Roman" w:eastAsia="Times New Roman" w:hAnsi="Times New Roman" w:cs="Times New Roman"/>
          <w:b/>
          <w:bCs/>
          <w:sz w:val="24"/>
          <w:szCs w:val="24"/>
        </w:rPr>
        <w:t>Vendor</w:t>
      </w:r>
    </w:p>
    <w:p w14:paraId="1E913747" w14:textId="77777777" w:rsidR="002B0210" w:rsidRDefault="00905C80"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Vendor can Generate Bill for the </w:t>
      </w:r>
      <w:proofErr w:type="spellStart"/>
      <w:r>
        <w:rPr>
          <w:rFonts w:ascii="Times New Roman" w:eastAsia="Times New Roman" w:hAnsi="Times New Roman" w:cs="Times New Roman"/>
          <w:sz w:val="24"/>
          <w:szCs w:val="24"/>
        </w:rPr>
        <w:t>cutomers</w:t>
      </w:r>
      <w:proofErr w:type="spellEnd"/>
      <w:r w:rsidR="00387E86">
        <w:rPr>
          <w:rFonts w:ascii="Times New Roman" w:eastAsia="Times New Roman" w:hAnsi="Times New Roman" w:cs="Times New Roman"/>
          <w:sz w:val="24"/>
          <w:szCs w:val="24"/>
        </w:rPr>
        <w:t>.</w:t>
      </w:r>
    </w:p>
    <w:p w14:paraId="440255CA" w14:textId="77777777" w:rsidR="00905C80" w:rsidRDefault="00905C80"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 can VIEW the Bill Status.</w:t>
      </w:r>
    </w:p>
    <w:p w14:paraId="28A20CA9" w14:textId="77777777" w:rsidR="00905C80" w:rsidRDefault="00905C80"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 can search Bill reports.</w:t>
      </w:r>
    </w:p>
    <w:p w14:paraId="6BCC86E9" w14:textId="77777777" w:rsidR="00905C80" w:rsidRDefault="00905C80"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 can VIEW the FAQs</w:t>
      </w:r>
    </w:p>
    <w:p w14:paraId="2060787B" w14:textId="77777777" w:rsidR="00905C80" w:rsidRDefault="00905C80"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 can ADD Feedback.</w:t>
      </w:r>
    </w:p>
    <w:p w14:paraId="2FFAC673" w14:textId="77777777" w:rsidR="00905C80" w:rsidRDefault="00905C80"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 can VIEW customer invoices.</w:t>
      </w:r>
    </w:p>
    <w:p w14:paraId="429BF35B" w14:textId="77777777" w:rsidR="00F0038D" w:rsidRDefault="00D55C8F" w:rsidP="009E6EB6">
      <w:pPr>
        <w:autoSpaceDE w:val="0"/>
        <w:autoSpaceDN w:val="0"/>
        <w:adjustRightInd w:val="0"/>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Note: The login, registration and change password is common to all the user in the system.</w:t>
      </w:r>
    </w:p>
    <w:p w14:paraId="6893AC7E" w14:textId="77777777" w:rsidR="00345B36" w:rsidRDefault="00345B36" w:rsidP="009E6EB6">
      <w:pPr>
        <w:autoSpaceDE w:val="0"/>
        <w:autoSpaceDN w:val="0"/>
        <w:adjustRightInd w:val="0"/>
        <w:spacing w:after="0" w:line="240" w:lineRule="auto"/>
        <w:jc w:val="both"/>
        <w:rPr>
          <w:rFonts w:ascii="Times New Roman" w:hAnsi="Times New Roman" w:cs="Times New Roman"/>
          <w:b/>
          <w:bCs/>
          <w:sz w:val="26"/>
          <w:szCs w:val="26"/>
        </w:rPr>
      </w:pPr>
    </w:p>
    <w:p w14:paraId="4175FF86" w14:textId="77777777" w:rsidR="00345B36" w:rsidRDefault="00345B36" w:rsidP="00345B36">
      <w:pPr>
        <w:jc w:val="both"/>
        <w:rPr>
          <w:rFonts w:ascii="Times New Roman" w:hAnsi="Times New Roman" w:cs="Times New Roman"/>
          <w:b/>
          <w:bCs/>
          <w:sz w:val="48"/>
          <w:szCs w:val="48"/>
        </w:rPr>
      </w:pPr>
      <w:r w:rsidRPr="00957BBB">
        <w:rPr>
          <w:rFonts w:ascii="Times New Roman" w:hAnsi="Times New Roman" w:cs="Times New Roman"/>
          <w:b/>
          <w:bCs/>
          <w:sz w:val="48"/>
          <w:szCs w:val="48"/>
        </w:rPr>
        <w:t>Project Overview</w:t>
      </w:r>
    </w:p>
    <w:p w14:paraId="5ED86408" w14:textId="77777777" w:rsidR="000644FB" w:rsidRPr="000644FB" w:rsidRDefault="000644FB" w:rsidP="000644FB">
      <w:pPr>
        <w:jc w:val="both"/>
        <w:rPr>
          <w:rFonts w:ascii="Times New Roman" w:hAnsi="Times New Roman" w:cs="Times New Roman"/>
          <w:sz w:val="24"/>
          <w:szCs w:val="24"/>
          <w:lang w:val="en-IN"/>
        </w:rPr>
      </w:pPr>
      <w:r w:rsidRPr="000644FB">
        <w:rPr>
          <w:rFonts w:ascii="Times New Roman" w:hAnsi="Times New Roman" w:cs="Times New Roman"/>
          <w:sz w:val="24"/>
          <w:szCs w:val="24"/>
          <w:lang w:val="en-IN"/>
        </w:rPr>
        <w:t xml:space="preserve">The </w:t>
      </w:r>
      <w:r w:rsidRPr="000644FB">
        <w:rPr>
          <w:rFonts w:ascii="Times New Roman" w:hAnsi="Times New Roman" w:cs="Times New Roman"/>
          <w:b/>
          <w:bCs/>
          <w:sz w:val="24"/>
          <w:szCs w:val="24"/>
          <w:lang w:val="en-IN"/>
        </w:rPr>
        <w:t>Billing Management System</w:t>
      </w:r>
      <w:r w:rsidRPr="000644FB">
        <w:rPr>
          <w:rFonts w:ascii="Times New Roman" w:hAnsi="Times New Roman" w:cs="Times New Roman"/>
          <w:sz w:val="24"/>
          <w:szCs w:val="24"/>
          <w:lang w:val="en-IN"/>
        </w:rPr>
        <w:t xml:space="preserve"> is a web-based application developed using </w:t>
      </w:r>
      <w:r w:rsidRPr="000644FB">
        <w:rPr>
          <w:rFonts w:ascii="Times New Roman" w:hAnsi="Times New Roman" w:cs="Times New Roman"/>
          <w:b/>
          <w:bCs/>
          <w:sz w:val="24"/>
          <w:szCs w:val="24"/>
          <w:lang w:val="en-IN"/>
        </w:rPr>
        <w:t>Java Spring Boot</w:t>
      </w:r>
      <w:r w:rsidRPr="000644FB">
        <w:rPr>
          <w:rFonts w:ascii="Times New Roman" w:hAnsi="Times New Roman" w:cs="Times New Roman"/>
          <w:sz w:val="24"/>
          <w:szCs w:val="24"/>
          <w:lang w:val="en-IN"/>
        </w:rPr>
        <w:t xml:space="preserve"> and </w:t>
      </w:r>
      <w:r w:rsidRPr="000644FB">
        <w:rPr>
          <w:rFonts w:ascii="Times New Roman" w:hAnsi="Times New Roman" w:cs="Times New Roman"/>
          <w:b/>
          <w:bCs/>
          <w:sz w:val="24"/>
          <w:szCs w:val="24"/>
          <w:lang w:val="en-IN"/>
        </w:rPr>
        <w:t>JSON</w:t>
      </w:r>
      <w:r w:rsidRPr="000644FB">
        <w:rPr>
          <w:rFonts w:ascii="Times New Roman" w:hAnsi="Times New Roman" w:cs="Times New Roman"/>
          <w:sz w:val="24"/>
          <w:szCs w:val="24"/>
          <w:lang w:val="en-IN"/>
        </w:rPr>
        <w:t xml:space="preserve"> to simplify and automate the process of managing invoices, payments, and customer transactions. It is designed to help businesses efficiently handle their billing operations, reduce manual errors, and maintain accurate financial records.</w:t>
      </w:r>
    </w:p>
    <w:p w14:paraId="2E827F51" w14:textId="77777777" w:rsidR="000644FB" w:rsidRPr="000644FB" w:rsidRDefault="000644FB" w:rsidP="000644FB">
      <w:pPr>
        <w:jc w:val="both"/>
        <w:rPr>
          <w:rFonts w:ascii="Times New Roman" w:hAnsi="Times New Roman" w:cs="Times New Roman"/>
          <w:sz w:val="24"/>
          <w:szCs w:val="24"/>
          <w:lang w:val="en-IN"/>
        </w:rPr>
      </w:pPr>
      <w:r w:rsidRPr="000644FB">
        <w:rPr>
          <w:rFonts w:ascii="Times New Roman" w:hAnsi="Times New Roman" w:cs="Times New Roman"/>
          <w:sz w:val="24"/>
          <w:szCs w:val="24"/>
          <w:lang w:val="en-IN"/>
        </w:rPr>
        <w:t xml:space="preserve">This system provides a </w:t>
      </w:r>
      <w:r w:rsidRPr="000644FB">
        <w:rPr>
          <w:rFonts w:ascii="Times New Roman" w:hAnsi="Times New Roman" w:cs="Times New Roman"/>
          <w:b/>
          <w:bCs/>
          <w:sz w:val="24"/>
          <w:szCs w:val="24"/>
          <w:lang w:val="en-IN"/>
        </w:rPr>
        <w:t>centralized platform</w:t>
      </w:r>
      <w:r w:rsidRPr="000644FB">
        <w:rPr>
          <w:rFonts w:ascii="Times New Roman" w:hAnsi="Times New Roman" w:cs="Times New Roman"/>
          <w:sz w:val="24"/>
          <w:szCs w:val="24"/>
          <w:lang w:val="en-IN"/>
        </w:rPr>
        <w:t xml:space="preserve"> for generating invoices, tracking payments, and managing customer details. It allows businesses to create detailed invoices, send automated payment reminders, and generate financial reports. The use of </w:t>
      </w:r>
      <w:r w:rsidRPr="000644FB">
        <w:rPr>
          <w:rFonts w:ascii="Times New Roman" w:hAnsi="Times New Roman" w:cs="Times New Roman"/>
          <w:b/>
          <w:bCs/>
          <w:sz w:val="24"/>
          <w:szCs w:val="24"/>
          <w:lang w:val="en-IN"/>
        </w:rPr>
        <w:t>Spring Boot</w:t>
      </w:r>
      <w:r w:rsidRPr="000644FB">
        <w:rPr>
          <w:rFonts w:ascii="Times New Roman" w:hAnsi="Times New Roman" w:cs="Times New Roman"/>
          <w:sz w:val="24"/>
          <w:szCs w:val="24"/>
          <w:lang w:val="en-IN"/>
        </w:rPr>
        <w:t xml:space="preserve"> ensures a robust backend with high performance and scalability, while </w:t>
      </w:r>
      <w:r w:rsidRPr="000644FB">
        <w:rPr>
          <w:rFonts w:ascii="Times New Roman" w:hAnsi="Times New Roman" w:cs="Times New Roman"/>
          <w:b/>
          <w:bCs/>
          <w:sz w:val="24"/>
          <w:szCs w:val="24"/>
          <w:lang w:val="en-IN"/>
        </w:rPr>
        <w:t>JSON</w:t>
      </w:r>
      <w:r w:rsidRPr="000644FB">
        <w:rPr>
          <w:rFonts w:ascii="Times New Roman" w:hAnsi="Times New Roman" w:cs="Times New Roman"/>
          <w:sz w:val="24"/>
          <w:szCs w:val="24"/>
          <w:lang w:val="en-IN"/>
        </w:rPr>
        <w:t xml:space="preserve"> facilitates smooth data exchange and integration with external systems.</w:t>
      </w:r>
    </w:p>
    <w:p w14:paraId="5F5B1C4B" w14:textId="77777777" w:rsidR="000644FB" w:rsidRPr="000644FB" w:rsidRDefault="000644FB" w:rsidP="000644FB">
      <w:pPr>
        <w:jc w:val="both"/>
        <w:rPr>
          <w:rFonts w:ascii="Times New Roman" w:hAnsi="Times New Roman" w:cs="Times New Roman"/>
          <w:sz w:val="24"/>
          <w:szCs w:val="24"/>
          <w:lang w:val="en-IN"/>
        </w:rPr>
      </w:pPr>
      <w:r w:rsidRPr="000644FB">
        <w:rPr>
          <w:rFonts w:ascii="Times New Roman" w:hAnsi="Times New Roman" w:cs="Times New Roman"/>
          <w:sz w:val="24"/>
          <w:szCs w:val="24"/>
          <w:lang w:val="en-IN"/>
        </w:rPr>
        <w:t xml:space="preserve">The key functionalities of the system include </w:t>
      </w:r>
      <w:r w:rsidRPr="000644FB">
        <w:rPr>
          <w:rFonts w:ascii="Times New Roman" w:hAnsi="Times New Roman" w:cs="Times New Roman"/>
          <w:b/>
          <w:bCs/>
          <w:sz w:val="24"/>
          <w:szCs w:val="24"/>
          <w:lang w:val="en-IN"/>
        </w:rPr>
        <w:t>invoice generation, customer management, payment tracking, and financial reporting</w:t>
      </w:r>
      <w:r w:rsidRPr="000644FB">
        <w:rPr>
          <w:rFonts w:ascii="Times New Roman" w:hAnsi="Times New Roman" w:cs="Times New Roman"/>
          <w:sz w:val="24"/>
          <w:szCs w:val="24"/>
          <w:lang w:val="en-IN"/>
        </w:rPr>
        <w:t>. Users can create invoices for products or services, assign payment statuses, and generate reports for analysis. The system also supports automated notifications for due and overdue payments, ensuring better cash flow management.</w:t>
      </w:r>
    </w:p>
    <w:p w14:paraId="4559493B" w14:textId="77777777" w:rsidR="000644FB" w:rsidRPr="000644FB" w:rsidRDefault="000644FB" w:rsidP="000644FB">
      <w:pPr>
        <w:jc w:val="both"/>
        <w:rPr>
          <w:rFonts w:ascii="Times New Roman" w:hAnsi="Times New Roman" w:cs="Times New Roman"/>
          <w:sz w:val="24"/>
          <w:szCs w:val="24"/>
          <w:lang w:val="en-IN"/>
        </w:rPr>
      </w:pPr>
      <w:r w:rsidRPr="000644FB">
        <w:rPr>
          <w:rFonts w:ascii="Times New Roman" w:hAnsi="Times New Roman" w:cs="Times New Roman"/>
          <w:sz w:val="24"/>
          <w:szCs w:val="24"/>
          <w:lang w:val="en-IN"/>
        </w:rPr>
        <w:t xml:space="preserve">Security and efficiency are core aspects of the system, with </w:t>
      </w:r>
      <w:r w:rsidRPr="000644FB">
        <w:rPr>
          <w:rFonts w:ascii="Times New Roman" w:hAnsi="Times New Roman" w:cs="Times New Roman"/>
          <w:b/>
          <w:bCs/>
          <w:sz w:val="24"/>
          <w:szCs w:val="24"/>
          <w:lang w:val="en-IN"/>
        </w:rPr>
        <w:t>role-based access control, encrypted data storage, and secure API communication</w:t>
      </w:r>
      <w:r w:rsidRPr="000644FB">
        <w:rPr>
          <w:rFonts w:ascii="Times New Roman" w:hAnsi="Times New Roman" w:cs="Times New Roman"/>
          <w:sz w:val="24"/>
          <w:szCs w:val="24"/>
          <w:lang w:val="en-IN"/>
        </w:rPr>
        <w:t xml:space="preserve">. The system is designed to be </w:t>
      </w:r>
      <w:r w:rsidRPr="000644FB">
        <w:rPr>
          <w:rFonts w:ascii="Times New Roman" w:hAnsi="Times New Roman" w:cs="Times New Roman"/>
          <w:b/>
          <w:bCs/>
          <w:sz w:val="24"/>
          <w:szCs w:val="24"/>
          <w:lang w:val="en-IN"/>
        </w:rPr>
        <w:t>scalable and customizable</w:t>
      </w:r>
      <w:r w:rsidRPr="000644FB">
        <w:rPr>
          <w:rFonts w:ascii="Times New Roman" w:hAnsi="Times New Roman" w:cs="Times New Roman"/>
          <w:sz w:val="24"/>
          <w:szCs w:val="24"/>
          <w:lang w:val="en-IN"/>
        </w:rPr>
        <w:t>, making it suitable for small and medium-sized enterprises (SMEs) as well as larger businesses looking to automate their billing processes. Future enhancements may include tax calculations, multi-currency support, and integration with accounting software for a more comprehensive financial management solution.</w:t>
      </w:r>
    </w:p>
    <w:p w14:paraId="296ECBC2" w14:textId="77777777" w:rsidR="00345B36" w:rsidRDefault="00345B36" w:rsidP="00345B36">
      <w:pPr>
        <w:jc w:val="both"/>
        <w:rPr>
          <w:rFonts w:ascii="Times New Roman" w:hAnsi="Times New Roman" w:cs="Times New Roman"/>
          <w:b/>
          <w:bCs/>
          <w:sz w:val="48"/>
          <w:szCs w:val="48"/>
        </w:rPr>
      </w:pPr>
      <w:r w:rsidRPr="00957BBB">
        <w:rPr>
          <w:rFonts w:ascii="Times New Roman" w:hAnsi="Times New Roman" w:cs="Times New Roman"/>
          <w:b/>
          <w:bCs/>
          <w:sz w:val="48"/>
          <w:szCs w:val="48"/>
        </w:rPr>
        <w:t>Technologies Used</w:t>
      </w:r>
    </w:p>
    <w:p w14:paraId="1A8BA446" w14:textId="2E51D7C8"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sz w:val="24"/>
          <w:szCs w:val="24"/>
        </w:rPr>
        <w:t xml:space="preserve">The </w:t>
      </w:r>
      <w:r w:rsidR="00D44411">
        <w:rPr>
          <w:rFonts w:ascii="Times New Roman" w:hAnsi="Times New Roman" w:cs="Times New Roman"/>
          <w:sz w:val="24"/>
          <w:szCs w:val="24"/>
        </w:rPr>
        <w:t>Bill Management</w:t>
      </w:r>
      <w:r w:rsidRPr="005F6DF6">
        <w:rPr>
          <w:rFonts w:ascii="Times New Roman" w:hAnsi="Times New Roman" w:cs="Times New Roman"/>
          <w:sz w:val="24"/>
          <w:szCs w:val="24"/>
        </w:rPr>
        <w:t xml:space="preserve"> </w:t>
      </w:r>
      <w:r w:rsidRPr="00FB196A">
        <w:rPr>
          <w:rFonts w:ascii="Times New Roman" w:hAnsi="Times New Roman" w:cs="Times New Roman"/>
          <w:sz w:val="24"/>
          <w:szCs w:val="24"/>
        </w:rPr>
        <w:t xml:space="preserve">utilizes a combination of technologies to create a robust and efficient platform for managing online </w:t>
      </w:r>
      <w:r w:rsidR="00D44411">
        <w:rPr>
          <w:rFonts w:ascii="Times New Roman" w:hAnsi="Times New Roman" w:cs="Times New Roman"/>
          <w:sz w:val="24"/>
          <w:szCs w:val="24"/>
        </w:rPr>
        <w:t>Bill Management</w:t>
      </w:r>
      <w:r w:rsidRPr="005F6DF6">
        <w:rPr>
          <w:rFonts w:ascii="Times New Roman" w:hAnsi="Times New Roman" w:cs="Times New Roman"/>
          <w:sz w:val="24"/>
          <w:szCs w:val="24"/>
        </w:rPr>
        <w:t xml:space="preserve"> </w:t>
      </w:r>
      <w:r w:rsidRPr="00FB196A">
        <w:rPr>
          <w:rFonts w:ascii="Times New Roman" w:hAnsi="Times New Roman" w:cs="Times New Roman"/>
          <w:sz w:val="24"/>
          <w:szCs w:val="24"/>
        </w:rPr>
        <w:t>operations. Here's a description of the key technologies used in the project:</w:t>
      </w:r>
    </w:p>
    <w:p w14:paraId="7A29E040"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Java:</w:t>
      </w:r>
      <w:r w:rsidRPr="00FB196A">
        <w:rPr>
          <w:rFonts w:ascii="Times New Roman" w:hAnsi="Times New Roman" w:cs="Times New Roman"/>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338CFAC0"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Spring Boot:</w:t>
      </w:r>
      <w:r w:rsidRPr="00FB196A">
        <w:rPr>
          <w:rFonts w:ascii="Times New Roman" w:hAnsi="Times New Roman" w:cs="Times New Roman"/>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427C6932"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lastRenderedPageBreak/>
        <w:t>Hibernate:</w:t>
      </w:r>
      <w:r w:rsidRPr="00FB196A">
        <w:rPr>
          <w:rFonts w:ascii="Times New Roman" w:hAnsi="Times New Roman" w:cs="Times New Roman"/>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39DC8E03"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JPA (Java Persistence API):</w:t>
      </w:r>
      <w:r w:rsidRPr="00FB196A">
        <w:rPr>
          <w:rFonts w:ascii="Times New Roman" w:hAnsi="Times New Roman" w:cs="Times New Roman"/>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5D40E3AD"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JSP (</w:t>
      </w:r>
      <w:proofErr w:type="spellStart"/>
      <w:r w:rsidRPr="00FB196A">
        <w:rPr>
          <w:rFonts w:ascii="Times New Roman" w:hAnsi="Times New Roman" w:cs="Times New Roman"/>
          <w:b/>
          <w:bCs/>
          <w:sz w:val="24"/>
          <w:szCs w:val="24"/>
        </w:rPr>
        <w:t>JavaServer</w:t>
      </w:r>
      <w:proofErr w:type="spellEnd"/>
      <w:r w:rsidRPr="00FB196A">
        <w:rPr>
          <w:rFonts w:ascii="Times New Roman" w:hAnsi="Times New Roman" w:cs="Times New Roman"/>
          <w:b/>
          <w:bCs/>
          <w:sz w:val="24"/>
          <w:szCs w:val="24"/>
        </w:rPr>
        <w:t xml:space="preserve"> Pages):</w:t>
      </w:r>
      <w:r w:rsidRPr="00FB196A">
        <w:rPr>
          <w:rFonts w:ascii="Times New Roman" w:hAnsi="Times New Roman" w:cs="Times New Roman"/>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1D6B54D8"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HTML:</w:t>
      </w:r>
      <w:r w:rsidRPr="00FB196A">
        <w:rPr>
          <w:rFonts w:ascii="Times New Roman" w:hAnsi="Times New Roman" w:cs="Times New Roman"/>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39A292A6"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CSS (Cascading Style Sheets):</w:t>
      </w:r>
      <w:r w:rsidRPr="00FB196A">
        <w:rPr>
          <w:rFonts w:ascii="Times New Roman" w:hAnsi="Times New Roman" w:cs="Times New Roman"/>
          <w:sz w:val="24"/>
          <w:szCs w:val="24"/>
        </w:rPr>
        <w:t xml:space="preserve"> CSS is a stylesheet language used for styling HTML documents. It allows developers to control the appearance and layout of web pages, including aspects such as colors, fonts, margins, and positioning.</w:t>
      </w:r>
    </w:p>
    <w:p w14:paraId="2CE0BC47"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Bootstrap:</w:t>
      </w:r>
      <w:r w:rsidRPr="00FB196A">
        <w:rPr>
          <w:rFonts w:ascii="Times New Roman" w:hAnsi="Times New Roman" w:cs="Times New Roman"/>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44A3BEB1"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MySQL:</w:t>
      </w:r>
      <w:r w:rsidRPr="00FB196A">
        <w:rPr>
          <w:rFonts w:ascii="Times New Roman" w:hAnsi="Times New Roman" w:cs="Times New Roman"/>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58D77067"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MySQL Workbench:</w:t>
      </w:r>
      <w:r w:rsidRPr="00FB196A">
        <w:rPr>
          <w:rFonts w:ascii="Times New Roman" w:hAnsi="Times New Roman" w:cs="Times New Roman"/>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5C001308" w14:textId="77777777" w:rsidR="00345B36" w:rsidRPr="00FB196A" w:rsidRDefault="00345B36" w:rsidP="00345B36">
      <w:pPr>
        <w:jc w:val="both"/>
        <w:rPr>
          <w:rFonts w:ascii="Times New Roman" w:hAnsi="Times New Roman" w:cs="Times New Roman"/>
          <w:sz w:val="24"/>
          <w:szCs w:val="24"/>
        </w:rPr>
      </w:pPr>
      <w:r w:rsidRPr="00FB196A">
        <w:rPr>
          <w:rFonts w:ascii="Times New Roman" w:hAnsi="Times New Roman" w:cs="Times New Roman"/>
          <w:b/>
          <w:bCs/>
          <w:sz w:val="24"/>
          <w:szCs w:val="24"/>
        </w:rPr>
        <w:t>Eclipse:</w:t>
      </w:r>
      <w:r w:rsidRPr="00FB196A">
        <w:rPr>
          <w:rFonts w:ascii="Times New Roman" w:hAnsi="Times New Roman" w:cs="Times New Roman"/>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09E6FE2A" w14:textId="77777777" w:rsidR="00345B36" w:rsidRPr="007861BE" w:rsidRDefault="00345B36" w:rsidP="00345B36">
      <w:pPr>
        <w:jc w:val="both"/>
        <w:rPr>
          <w:rFonts w:ascii="Times New Roman" w:hAnsi="Times New Roman" w:cs="Times New Roman"/>
          <w:sz w:val="24"/>
          <w:szCs w:val="24"/>
        </w:rPr>
      </w:pPr>
    </w:p>
    <w:p w14:paraId="7DB14614" w14:textId="77777777" w:rsidR="00345B36" w:rsidRPr="006C329D" w:rsidRDefault="00345B36" w:rsidP="00345B36">
      <w:pPr>
        <w:jc w:val="both"/>
        <w:rPr>
          <w:rFonts w:ascii="Times New Roman" w:hAnsi="Times New Roman" w:cs="Times New Roman"/>
          <w:b/>
          <w:bCs/>
          <w:sz w:val="48"/>
          <w:szCs w:val="48"/>
        </w:rPr>
      </w:pPr>
      <w:r w:rsidRPr="005E37D1">
        <w:rPr>
          <w:rFonts w:ascii="Times New Roman" w:hAnsi="Times New Roman" w:cs="Times New Roman"/>
          <w:b/>
          <w:bCs/>
          <w:sz w:val="48"/>
          <w:szCs w:val="48"/>
        </w:rPr>
        <w:t>System Architecture</w:t>
      </w:r>
      <w:r w:rsidRPr="007861BE">
        <w:rPr>
          <w:rFonts w:ascii="Times New Roman" w:hAnsi="Times New Roman" w:cs="Times New Roman"/>
          <w:sz w:val="24"/>
          <w:szCs w:val="24"/>
        </w:rPr>
        <w:tab/>
      </w:r>
    </w:p>
    <w:p w14:paraId="14DA6FA5"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 xml:space="preserve">System architecture, particularly within the context of web applications, often incorporates the Model-View-Controller (MVC) architectural pattern. MVC provides a structured approach to </w:t>
      </w:r>
      <w:r w:rsidRPr="005E37D1">
        <w:rPr>
          <w:rFonts w:ascii="Times New Roman" w:hAnsi="Times New Roman" w:cs="Times New Roman"/>
          <w:sz w:val="24"/>
          <w:szCs w:val="24"/>
        </w:rPr>
        <w:lastRenderedPageBreak/>
        <w:t>organizing code and separating concerns within an application, facilitating modularity, scalability, and maintainability.</w:t>
      </w:r>
    </w:p>
    <w:p w14:paraId="1AF9C285" w14:textId="77777777" w:rsidR="00345B36" w:rsidRPr="006C329D" w:rsidRDefault="00345B36" w:rsidP="00345B36">
      <w:pPr>
        <w:jc w:val="both"/>
        <w:rPr>
          <w:rFonts w:ascii="Times New Roman" w:hAnsi="Times New Roman" w:cs="Times New Roman"/>
          <w:sz w:val="24"/>
          <w:szCs w:val="24"/>
        </w:rPr>
      </w:pPr>
      <w:r w:rsidRPr="006C329D">
        <w:rPr>
          <w:rFonts w:ascii="Times New Roman" w:hAnsi="Times New Roman" w:cs="Times New Roman"/>
          <w:sz w:val="24"/>
          <w:szCs w:val="24"/>
        </w:rPr>
        <w:t>Here's a breakdown of the MVC architecture:</w:t>
      </w:r>
    </w:p>
    <w:p w14:paraId="7AA816EB" w14:textId="77777777" w:rsidR="00345B36" w:rsidRPr="006C329D" w:rsidRDefault="00345B36" w:rsidP="00345B36">
      <w:pPr>
        <w:jc w:val="both"/>
        <w:rPr>
          <w:rFonts w:ascii="Times New Roman" w:hAnsi="Times New Roman" w:cs="Times New Roman"/>
          <w:b/>
          <w:bCs/>
          <w:sz w:val="24"/>
          <w:szCs w:val="24"/>
        </w:rPr>
      </w:pPr>
      <w:r w:rsidRPr="005E37D1">
        <w:rPr>
          <w:rFonts w:ascii="Times New Roman" w:hAnsi="Times New Roman" w:cs="Times New Roman"/>
          <w:b/>
          <w:bCs/>
          <w:sz w:val="24"/>
          <w:szCs w:val="24"/>
        </w:rPr>
        <w:t>Model (M):</w:t>
      </w:r>
    </w:p>
    <w:p w14:paraId="1D8434D4"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The Model represents the application's data and business logic. It encapsulates data access, manipulation, and validation operations.</w:t>
      </w:r>
    </w:p>
    <w:p w14:paraId="73EB5B71"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In a typical MVC setup, models are responsible for querying and updating the database, processing business rules, and enforcing data integrity.</w:t>
      </w:r>
    </w:p>
    <w:p w14:paraId="271FE142"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Models can be thought of as the "brains" of the application, managing the application's state and responding to requests from the controller or view.</w:t>
      </w:r>
    </w:p>
    <w:p w14:paraId="0D116756" w14:textId="77777777" w:rsidR="00345B36" w:rsidRPr="006C329D" w:rsidRDefault="00345B36" w:rsidP="00345B36">
      <w:pPr>
        <w:jc w:val="both"/>
        <w:rPr>
          <w:rFonts w:ascii="Times New Roman" w:hAnsi="Times New Roman" w:cs="Times New Roman"/>
          <w:b/>
          <w:bCs/>
          <w:sz w:val="24"/>
          <w:szCs w:val="24"/>
        </w:rPr>
      </w:pPr>
      <w:r w:rsidRPr="005E37D1">
        <w:rPr>
          <w:rFonts w:ascii="Times New Roman" w:hAnsi="Times New Roman" w:cs="Times New Roman"/>
          <w:b/>
          <w:bCs/>
          <w:sz w:val="24"/>
          <w:szCs w:val="24"/>
        </w:rPr>
        <w:t>View (V):</w:t>
      </w:r>
    </w:p>
    <w:p w14:paraId="6FB61738"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The View represents the presentation layer of the application. It is responsible for rendering user interfaces and presenting data to the user.</w:t>
      </w:r>
    </w:p>
    <w:p w14:paraId="37A5BC66"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Views typically consist of HTML templates, CSS stylesheets, and client-side scripts (e.g., JavaScript) for dynamic interactions.</w:t>
      </w:r>
    </w:p>
    <w:p w14:paraId="6C397509"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Views are passive components that receive data from the controller or model and present it to the user in a visually appealing and interactive format.</w:t>
      </w:r>
    </w:p>
    <w:p w14:paraId="734BCE41" w14:textId="77777777" w:rsidR="00345B36" w:rsidRPr="006C329D" w:rsidRDefault="00345B36" w:rsidP="00345B36">
      <w:pPr>
        <w:jc w:val="both"/>
        <w:rPr>
          <w:rFonts w:ascii="Times New Roman" w:hAnsi="Times New Roman" w:cs="Times New Roman"/>
          <w:b/>
          <w:bCs/>
          <w:sz w:val="24"/>
          <w:szCs w:val="24"/>
        </w:rPr>
      </w:pPr>
      <w:r w:rsidRPr="005E37D1">
        <w:rPr>
          <w:rFonts w:ascii="Times New Roman" w:hAnsi="Times New Roman" w:cs="Times New Roman"/>
          <w:b/>
          <w:bCs/>
          <w:sz w:val="24"/>
          <w:szCs w:val="24"/>
        </w:rPr>
        <w:t>Controller (C):</w:t>
      </w:r>
    </w:p>
    <w:p w14:paraId="3E349AB6"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The Controller acts as an intermediary between the Model and the View, handling user input, processing requests, and coordinating interactions between the Model and the View.</w:t>
      </w:r>
    </w:p>
    <w:p w14:paraId="031FFEC7"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Controllers receive input from the user via the View, invoke appropriate actions on the Model based on the user's interactions, and update the View with the results.</w:t>
      </w:r>
    </w:p>
    <w:p w14:paraId="7D7DD6C8"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Controllers encapsulate application logic related to request handling, routing, and business process orchestration, keeping the Model and View decoupled and independent.</w:t>
      </w:r>
    </w:p>
    <w:p w14:paraId="5FA5A33A"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Key characteristics of the MVC architecture:</w:t>
      </w:r>
    </w:p>
    <w:p w14:paraId="7073E07A"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b/>
          <w:bCs/>
          <w:sz w:val="24"/>
          <w:szCs w:val="24"/>
        </w:rPr>
        <w:t>Separation of Concerns:</w:t>
      </w:r>
      <w:r w:rsidRPr="005E37D1">
        <w:rPr>
          <w:rFonts w:ascii="Times New Roman" w:hAnsi="Times New Roman" w:cs="Times New Roman"/>
          <w:sz w:val="24"/>
          <w:szCs w:val="24"/>
        </w:rPr>
        <w:t xml:space="preserve"> MVC separates the application's concerns into distinct components (Model, View, Controller), promoting code organization, reusability, and testability.</w:t>
      </w:r>
    </w:p>
    <w:p w14:paraId="2877A48E"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b/>
          <w:bCs/>
          <w:sz w:val="24"/>
          <w:szCs w:val="24"/>
        </w:rPr>
        <w:t>Modularity:</w:t>
      </w:r>
      <w:r w:rsidRPr="005E37D1">
        <w:rPr>
          <w:rFonts w:ascii="Times New Roman" w:hAnsi="Times New Roman" w:cs="Times New Roman"/>
          <w:sz w:val="24"/>
          <w:szCs w:val="24"/>
        </w:rPr>
        <w:t xml:space="preserve"> MVC facilitates modularity by dividing the application into interchangeable components that can be developed, tested, and maintained independently.</w:t>
      </w:r>
    </w:p>
    <w:p w14:paraId="10F0955C"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b/>
          <w:bCs/>
          <w:sz w:val="24"/>
          <w:szCs w:val="24"/>
        </w:rPr>
        <w:lastRenderedPageBreak/>
        <w:t>Scalability:</w:t>
      </w:r>
      <w:r w:rsidRPr="005E37D1">
        <w:rPr>
          <w:rFonts w:ascii="Times New Roman" w:hAnsi="Times New Roman" w:cs="Times New Roman"/>
          <w:sz w:val="24"/>
          <w:szCs w:val="24"/>
        </w:rPr>
        <w:t xml:space="preserve"> MVC supports scalability by allowing developers to add or modify components (e.g., controllers, views, models) without affecting other parts of the application, enabling the system to evolve over time.</w:t>
      </w:r>
    </w:p>
    <w:p w14:paraId="789E9F9E"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b/>
          <w:bCs/>
          <w:sz w:val="24"/>
          <w:szCs w:val="24"/>
        </w:rPr>
        <w:t>Maintainability:</w:t>
      </w:r>
      <w:r w:rsidRPr="005E37D1">
        <w:rPr>
          <w:rFonts w:ascii="Times New Roman" w:hAnsi="Times New Roman" w:cs="Times New Roman"/>
          <w:sz w:val="24"/>
          <w:szCs w:val="24"/>
        </w:rPr>
        <w:t xml:space="preserve"> MVC promotes maintainability by isolating changes within specific components, making it easier to identify, understand, and update code without impacting the overall system.</w:t>
      </w:r>
    </w:p>
    <w:p w14:paraId="785E6F40" w14:textId="77777777" w:rsidR="00345B36" w:rsidRPr="005E37D1" w:rsidRDefault="00345B36" w:rsidP="00345B36">
      <w:pPr>
        <w:jc w:val="both"/>
        <w:rPr>
          <w:rFonts w:ascii="Times New Roman" w:hAnsi="Times New Roman" w:cs="Times New Roman"/>
          <w:sz w:val="24"/>
          <w:szCs w:val="24"/>
        </w:rPr>
      </w:pPr>
      <w:r w:rsidRPr="005E37D1">
        <w:rPr>
          <w:rFonts w:ascii="Times New Roman" w:hAnsi="Times New Roman" w:cs="Times New Roman"/>
          <w:b/>
          <w:bCs/>
          <w:sz w:val="24"/>
          <w:szCs w:val="24"/>
        </w:rPr>
        <w:t>Flexibility:</w:t>
      </w:r>
      <w:r w:rsidRPr="005E37D1">
        <w:rPr>
          <w:rFonts w:ascii="Times New Roman" w:hAnsi="Times New Roman" w:cs="Times New Roman"/>
          <w:sz w:val="24"/>
          <w:szCs w:val="24"/>
        </w:rPr>
        <w:t xml:space="preserve"> MVC provides flexibility in choosing technologies and frameworks for implementing each component, allowing developers to leverage the best tools for their specific requirements.</w:t>
      </w:r>
    </w:p>
    <w:p w14:paraId="59DED805" w14:textId="77777777" w:rsidR="00345B36" w:rsidRDefault="00345B36" w:rsidP="00345B36">
      <w:pPr>
        <w:jc w:val="both"/>
        <w:rPr>
          <w:rFonts w:ascii="Times New Roman" w:hAnsi="Times New Roman" w:cs="Times New Roman"/>
          <w:sz w:val="24"/>
          <w:szCs w:val="24"/>
        </w:rPr>
      </w:pPr>
      <w:r w:rsidRPr="005E37D1">
        <w:rPr>
          <w:rFonts w:ascii="Times New Roman" w:hAnsi="Times New Roman" w:cs="Times New Roman"/>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551215B3" w14:textId="77777777" w:rsidR="00345B36" w:rsidRDefault="00345B36" w:rsidP="00345B36">
      <w:pPr>
        <w:jc w:val="both"/>
        <w:rPr>
          <w:rFonts w:ascii="Times New Roman" w:hAnsi="Times New Roman" w:cs="Times New Roman"/>
          <w:sz w:val="24"/>
          <w:szCs w:val="24"/>
        </w:rPr>
      </w:pPr>
    </w:p>
    <w:p w14:paraId="31D764B8" w14:textId="77777777" w:rsidR="00345B36" w:rsidRDefault="00345B36" w:rsidP="00345B36">
      <w:pPr>
        <w:jc w:val="both"/>
        <w:rPr>
          <w:rFonts w:ascii="Times New Roman" w:hAnsi="Times New Roman" w:cs="Times New Roman"/>
          <w:b/>
          <w:bCs/>
          <w:sz w:val="48"/>
          <w:szCs w:val="48"/>
        </w:rPr>
      </w:pPr>
      <w:r>
        <w:rPr>
          <w:rFonts w:ascii="Times New Roman" w:hAnsi="Times New Roman" w:cs="Times New Roman"/>
          <w:b/>
          <w:bCs/>
          <w:sz w:val="48"/>
          <w:szCs w:val="48"/>
        </w:rPr>
        <w:t>Development Process</w:t>
      </w:r>
    </w:p>
    <w:p w14:paraId="2F3FC7E1" w14:textId="04B21706" w:rsidR="00345B36" w:rsidRPr="002C7B54" w:rsidRDefault="00345B36" w:rsidP="00345B36">
      <w:pPr>
        <w:jc w:val="both"/>
        <w:rPr>
          <w:rFonts w:ascii="Times New Roman" w:hAnsi="Times New Roman" w:cs="Times New Roman"/>
          <w:sz w:val="24"/>
          <w:szCs w:val="24"/>
        </w:rPr>
      </w:pPr>
      <w:r w:rsidRPr="002C7B54">
        <w:rPr>
          <w:rFonts w:ascii="Times New Roman" w:hAnsi="Times New Roman" w:cs="Times New Roman"/>
          <w:sz w:val="24"/>
          <w:szCs w:val="24"/>
        </w:rPr>
        <w:t xml:space="preserve">The development process of the </w:t>
      </w:r>
      <w:r w:rsidR="00D44411">
        <w:rPr>
          <w:rFonts w:ascii="Times New Roman" w:hAnsi="Times New Roman" w:cs="Times New Roman"/>
          <w:sz w:val="24"/>
          <w:szCs w:val="24"/>
        </w:rPr>
        <w:t>Bill Management</w:t>
      </w:r>
      <w:r w:rsidRPr="005F6DF6">
        <w:rPr>
          <w:rFonts w:ascii="Times New Roman" w:hAnsi="Times New Roman" w:cs="Times New Roman"/>
          <w:sz w:val="24"/>
          <w:szCs w:val="24"/>
        </w:rPr>
        <w:t xml:space="preserve"> </w:t>
      </w:r>
      <w:r w:rsidRPr="002C7B54">
        <w:rPr>
          <w:rFonts w:ascii="Times New Roman" w:hAnsi="Times New Roman" w:cs="Times New Roman"/>
          <w:sz w:val="24"/>
          <w:szCs w:val="24"/>
        </w:rPr>
        <w:t>was a systematic and collaborative effort aimed at transforming design specifications into a functional software solution. It involved several key stages, each contributing to the creation of a robust and user-friendly application.</w:t>
      </w:r>
    </w:p>
    <w:p w14:paraId="3CE3BED5" w14:textId="77777777" w:rsidR="00345B36" w:rsidRPr="002C7B54" w:rsidRDefault="00345B36" w:rsidP="00345B36">
      <w:pPr>
        <w:jc w:val="both"/>
        <w:rPr>
          <w:rFonts w:ascii="Times New Roman" w:hAnsi="Times New Roman" w:cs="Times New Roman"/>
          <w:sz w:val="24"/>
          <w:szCs w:val="24"/>
        </w:rPr>
      </w:pPr>
    </w:p>
    <w:p w14:paraId="081CBEC9" w14:textId="77777777" w:rsidR="00345B36" w:rsidRPr="002C7B54" w:rsidRDefault="00345B36" w:rsidP="00345B36">
      <w:pPr>
        <w:jc w:val="both"/>
        <w:rPr>
          <w:rFonts w:ascii="Times New Roman" w:hAnsi="Times New Roman" w:cs="Times New Roman"/>
          <w:sz w:val="24"/>
          <w:szCs w:val="24"/>
        </w:rPr>
      </w:pPr>
      <w:r w:rsidRPr="002C7B54">
        <w:rPr>
          <w:rFonts w:ascii="Times New Roman" w:hAnsi="Times New Roman" w:cs="Times New Roman"/>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51CFCA7C" w14:textId="77777777" w:rsidR="00345B36" w:rsidRPr="002C7B54" w:rsidRDefault="00345B36" w:rsidP="00345B36">
      <w:pPr>
        <w:jc w:val="both"/>
        <w:rPr>
          <w:rFonts w:ascii="Times New Roman" w:hAnsi="Times New Roman" w:cs="Times New Roman"/>
          <w:sz w:val="24"/>
          <w:szCs w:val="24"/>
        </w:rPr>
      </w:pPr>
      <w:r w:rsidRPr="002C7B54">
        <w:rPr>
          <w:rFonts w:ascii="Times New Roman" w:hAnsi="Times New Roman" w:cs="Times New Roman"/>
          <w:sz w:val="24"/>
          <w:szCs w:val="24"/>
        </w:rPr>
        <w:t>During the development phase, the team implemented the business logic, user interface components, and data access layer using Java, Spring Boot, Hibernate, JPA, JSP, HTML, CSS, Bootstrap, and other technologies. Coding standards and best practices were followed to ensure readability, maintainability, and scalability of the codebase.</w:t>
      </w:r>
    </w:p>
    <w:p w14:paraId="2B97C9FE" w14:textId="77777777" w:rsidR="00345B36" w:rsidRPr="002C7B54" w:rsidRDefault="00345B36" w:rsidP="00345B36">
      <w:pPr>
        <w:jc w:val="both"/>
        <w:rPr>
          <w:rFonts w:ascii="Times New Roman" w:hAnsi="Times New Roman" w:cs="Times New Roman"/>
          <w:sz w:val="24"/>
          <w:szCs w:val="24"/>
        </w:rPr>
      </w:pPr>
      <w:r w:rsidRPr="002C7B54">
        <w:rPr>
          <w:rFonts w:ascii="Times New Roman" w:hAnsi="Times New Roman" w:cs="Times New Roman"/>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792CF208" w14:textId="77777777" w:rsidR="00345B36" w:rsidRPr="002C7B54" w:rsidRDefault="00345B36" w:rsidP="00345B36">
      <w:pPr>
        <w:jc w:val="both"/>
        <w:rPr>
          <w:rFonts w:ascii="Times New Roman" w:hAnsi="Times New Roman" w:cs="Times New Roman"/>
          <w:sz w:val="24"/>
          <w:szCs w:val="24"/>
        </w:rPr>
      </w:pPr>
      <w:r w:rsidRPr="002C7B54">
        <w:rPr>
          <w:rFonts w:ascii="Times New Roman" w:hAnsi="Times New Roman" w:cs="Times New Roman"/>
          <w:sz w:val="24"/>
          <w:szCs w:val="24"/>
        </w:rPr>
        <w:lastRenderedPageBreak/>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4C4E182A" w14:textId="47FD5E4E" w:rsidR="00345B36" w:rsidRPr="002C7B54" w:rsidRDefault="00345B36" w:rsidP="00345B36">
      <w:pPr>
        <w:jc w:val="both"/>
        <w:rPr>
          <w:rFonts w:ascii="Times New Roman" w:hAnsi="Times New Roman" w:cs="Times New Roman"/>
          <w:sz w:val="24"/>
          <w:szCs w:val="24"/>
        </w:rPr>
      </w:pPr>
      <w:r w:rsidRPr="002C7B54">
        <w:rPr>
          <w:rFonts w:ascii="Times New Roman" w:hAnsi="Times New Roman" w:cs="Times New Roman"/>
          <w:sz w:val="24"/>
          <w:szCs w:val="24"/>
        </w:rPr>
        <w:t xml:space="preserve">In conclusion, the development process of the </w:t>
      </w:r>
      <w:r w:rsidR="00D44411">
        <w:rPr>
          <w:rFonts w:ascii="Times New Roman" w:hAnsi="Times New Roman" w:cs="Times New Roman"/>
          <w:sz w:val="24"/>
          <w:szCs w:val="24"/>
        </w:rPr>
        <w:t>Bill Management</w:t>
      </w:r>
      <w:r w:rsidRPr="005F6DF6">
        <w:rPr>
          <w:rFonts w:ascii="Times New Roman" w:hAnsi="Times New Roman" w:cs="Times New Roman"/>
          <w:sz w:val="24"/>
          <w:szCs w:val="24"/>
        </w:rPr>
        <w:t xml:space="preserve"> </w:t>
      </w:r>
      <w:r w:rsidRPr="002C7B54">
        <w:rPr>
          <w:rFonts w:ascii="Times New Roman" w:hAnsi="Times New Roman" w:cs="Times New Roman"/>
          <w:sz w:val="24"/>
          <w:szCs w:val="24"/>
        </w:rPr>
        <w:t>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6B01D574" w14:textId="77777777" w:rsidR="00345B36" w:rsidRPr="00E46982" w:rsidRDefault="00345B36" w:rsidP="00345B36">
      <w:pPr>
        <w:jc w:val="both"/>
        <w:rPr>
          <w:rFonts w:ascii="Times New Roman" w:hAnsi="Times New Roman" w:cs="Times New Roman"/>
          <w:b/>
          <w:bCs/>
          <w:sz w:val="32"/>
          <w:szCs w:val="32"/>
        </w:rPr>
      </w:pPr>
      <w:r w:rsidRPr="00E46982">
        <w:rPr>
          <w:rFonts w:ascii="Times New Roman" w:hAnsi="Times New Roman" w:cs="Times New Roman"/>
          <w:b/>
          <w:bCs/>
          <w:sz w:val="32"/>
          <w:szCs w:val="32"/>
        </w:rPr>
        <w:t xml:space="preserve">Requirements gathering and analysis: </w:t>
      </w:r>
    </w:p>
    <w:p w14:paraId="4066A6F2"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3D1F69A8" w14:textId="77777777" w:rsidR="00345B36" w:rsidRPr="00A4144F" w:rsidRDefault="00345B36" w:rsidP="00345B36">
      <w:pPr>
        <w:pStyle w:val="ListParagraph"/>
        <w:numPr>
          <w:ilvl w:val="0"/>
          <w:numId w:val="18"/>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Conduct interviews, workshops, or surveys with stakeholders to gather requirements.</w:t>
      </w:r>
    </w:p>
    <w:p w14:paraId="79252067" w14:textId="77777777" w:rsidR="00345B36" w:rsidRPr="00A4144F" w:rsidRDefault="00345B36" w:rsidP="00345B36">
      <w:pPr>
        <w:pStyle w:val="ListParagraph"/>
        <w:numPr>
          <w:ilvl w:val="0"/>
          <w:numId w:val="18"/>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Document functional requirements, such as user roles, features, and workflows.</w:t>
      </w:r>
    </w:p>
    <w:p w14:paraId="20590F79" w14:textId="77777777" w:rsidR="00345B36" w:rsidRPr="00A4144F" w:rsidRDefault="00345B36" w:rsidP="00345B36">
      <w:pPr>
        <w:pStyle w:val="ListParagraph"/>
        <w:numPr>
          <w:ilvl w:val="0"/>
          <w:numId w:val="18"/>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Define non-functional requirements, including performance, security, and scalability criteria.</w:t>
      </w:r>
    </w:p>
    <w:p w14:paraId="13B358C5" w14:textId="77777777" w:rsidR="00345B36" w:rsidRPr="00A4144F" w:rsidRDefault="00345B36" w:rsidP="00345B36">
      <w:pPr>
        <w:pStyle w:val="ListParagraph"/>
        <w:numPr>
          <w:ilvl w:val="0"/>
          <w:numId w:val="18"/>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Prioritize requirements and create a requirements specification document.</w:t>
      </w:r>
    </w:p>
    <w:p w14:paraId="62613FCD" w14:textId="77777777" w:rsidR="00345B36" w:rsidRDefault="00345B36" w:rsidP="00345B36">
      <w:pPr>
        <w:pStyle w:val="ListParagraph"/>
        <w:numPr>
          <w:ilvl w:val="0"/>
          <w:numId w:val="18"/>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Review and validate requirements with stakeholders to ensure alignment with business objectives.</w:t>
      </w:r>
    </w:p>
    <w:p w14:paraId="47D98B31"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b/>
          <w:bCs/>
          <w:sz w:val="24"/>
          <w:szCs w:val="24"/>
        </w:rPr>
        <w:t>Identify Stakeholders:</w:t>
      </w:r>
      <w:r w:rsidRPr="0083334C">
        <w:rPr>
          <w:rFonts w:ascii="Times New Roman" w:hAnsi="Times New Roman" w:cs="Times New Roman"/>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7FBDA9F8"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b/>
          <w:bCs/>
          <w:sz w:val="24"/>
          <w:szCs w:val="24"/>
        </w:rPr>
        <w:t>Conduct Stakeholder Interviews and Workshops:</w:t>
      </w:r>
      <w:r w:rsidRPr="0083334C">
        <w:rPr>
          <w:rFonts w:ascii="Times New Roman" w:hAnsi="Times New Roman" w:cs="Times New Roman"/>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2A2E80C3"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b/>
          <w:bCs/>
          <w:sz w:val="24"/>
          <w:szCs w:val="24"/>
        </w:rPr>
        <w:t>Elicit Requirements:</w:t>
      </w:r>
      <w:r w:rsidRPr="0083334C">
        <w:rPr>
          <w:rFonts w:ascii="Times New Roman" w:hAnsi="Times New Roman" w:cs="Times New Roman"/>
          <w:sz w:val="24"/>
          <w:szCs w:val="24"/>
        </w:rPr>
        <w:t xml:space="preserve"> Use various techniques to elicit requirements from stakeholders, such as:</w:t>
      </w:r>
    </w:p>
    <w:p w14:paraId="550E8172" w14:textId="77777777" w:rsidR="00345B36" w:rsidRPr="002C7B54" w:rsidRDefault="00345B36" w:rsidP="00345B36">
      <w:pPr>
        <w:pStyle w:val="ListParagraph"/>
        <w:numPr>
          <w:ilvl w:val="0"/>
          <w:numId w:val="20"/>
        </w:numPr>
        <w:spacing w:after="160" w:line="259" w:lineRule="auto"/>
        <w:jc w:val="both"/>
        <w:rPr>
          <w:rFonts w:ascii="Times New Roman" w:hAnsi="Times New Roman" w:cs="Times New Roman"/>
          <w:sz w:val="24"/>
          <w:szCs w:val="24"/>
        </w:rPr>
      </w:pPr>
      <w:r w:rsidRPr="002C7B54">
        <w:rPr>
          <w:rFonts w:ascii="Times New Roman" w:hAnsi="Times New Roman" w:cs="Times New Roman"/>
          <w:b/>
          <w:bCs/>
          <w:sz w:val="24"/>
          <w:szCs w:val="24"/>
        </w:rPr>
        <w:t>Requirements workshops:</w:t>
      </w:r>
      <w:r w:rsidRPr="002C7B54">
        <w:rPr>
          <w:rFonts w:ascii="Times New Roman" w:hAnsi="Times New Roman" w:cs="Times New Roman"/>
          <w:sz w:val="24"/>
          <w:szCs w:val="24"/>
        </w:rPr>
        <w:t xml:space="preserve"> Bring together stakeholders to collaborate on defining requirements.</w:t>
      </w:r>
    </w:p>
    <w:p w14:paraId="2888CCA1" w14:textId="77777777" w:rsidR="00345B36" w:rsidRPr="002C7B54" w:rsidRDefault="00345B36" w:rsidP="00345B36">
      <w:pPr>
        <w:pStyle w:val="ListParagraph"/>
        <w:numPr>
          <w:ilvl w:val="0"/>
          <w:numId w:val="20"/>
        </w:numPr>
        <w:spacing w:after="160" w:line="259" w:lineRule="auto"/>
        <w:jc w:val="both"/>
        <w:rPr>
          <w:rFonts w:ascii="Times New Roman" w:hAnsi="Times New Roman" w:cs="Times New Roman"/>
          <w:sz w:val="24"/>
          <w:szCs w:val="24"/>
        </w:rPr>
      </w:pPr>
      <w:r w:rsidRPr="002C7B54">
        <w:rPr>
          <w:rFonts w:ascii="Times New Roman" w:hAnsi="Times New Roman" w:cs="Times New Roman"/>
          <w:b/>
          <w:bCs/>
          <w:sz w:val="24"/>
          <w:szCs w:val="24"/>
        </w:rPr>
        <w:t>Brainstorming sessions:</w:t>
      </w:r>
      <w:r w:rsidRPr="002C7B54">
        <w:rPr>
          <w:rFonts w:ascii="Times New Roman" w:hAnsi="Times New Roman" w:cs="Times New Roman"/>
          <w:sz w:val="24"/>
          <w:szCs w:val="24"/>
        </w:rPr>
        <w:t xml:space="preserve"> Encourage stakeholders to generate ideas and requirements collectively.</w:t>
      </w:r>
    </w:p>
    <w:p w14:paraId="231F0AA4" w14:textId="77777777" w:rsidR="00345B36" w:rsidRPr="002C7B54" w:rsidRDefault="00345B36" w:rsidP="00345B36">
      <w:pPr>
        <w:pStyle w:val="ListParagraph"/>
        <w:numPr>
          <w:ilvl w:val="0"/>
          <w:numId w:val="20"/>
        </w:numPr>
        <w:spacing w:after="160" w:line="259" w:lineRule="auto"/>
        <w:jc w:val="both"/>
        <w:rPr>
          <w:rFonts w:ascii="Times New Roman" w:hAnsi="Times New Roman" w:cs="Times New Roman"/>
          <w:sz w:val="24"/>
          <w:szCs w:val="24"/>
        </w:rPr>
      </w:pPr>
      <w:r w:rsidRPr="002C7B54">
        <w:rPr>
          <w:rFonts w:ascii="Times New Roman" w:hAnsi="Times New Roman" w:cs="Times New Roman"/>
          <w:b/>
          <w:bCs/>
          <w:sz w:val="24"/>
          <w:szCs w:val="24"/>
        </w:rPr>
        <w:t>Prototyping:</w:t>
      </w:r>
      <w:r w:rsidRPr="002C7B54">
        <w:rPr>
          <w:rFonts w:ascii="Times New Roman" w:hAnsi="Times New Roman" w:cs="Times New Roman"/>
          <w:sz w:val="24"/>
          <w:szCs w:val="24"/>
        </w:rPr>
        <w:t xml:space="preserve"> Create mockups or prototypes to visualize and validate requirements.</w:t>
      </w:r>
    </w:p>
    <w:p w14:paraId="78E7FA5C" w14:textId="77777777" w:rsidR="00345B36" w:rsidRPr="002C7B54" w:rsidRDefault="00345B36" w:rsidP="00345B36">
      <w:pPr>
        <w:pStyle w:val="ListParagraph"/>
        <w:numPr>
          <w:ilvl w:val="0"/>
          <w:numId w:val="20"/>
        </w:numPr>
        <w:spacing w:after="160" w:line="259" w:lineRule="auto"/>
        <w:jc w:val="both"/>
        <w:rPr>
          <w:rFonts w:ascii="Times New Roman" w:hAnsi="Times New Roman" w:cs="Times New Roman"/>
          <w:sz w:val="24"/>
          <w:szCs w:val="24"/>
        </w:rPr>
      </w:pPr>
      <w:r w:rsidRPr="002C7B54">
        <w:rPr>
          <w:rFonts w:ascii="Times New Roman" w:hAnsi="Times New Roman" w:cs="Times New Roman"/>
          <w:sz w:val="24"/>
          <w:szCs w:val="24"/>
        </w:rPr>
        <w:lastRenderedPageBreak/>
        <w:t>Use case analysis: Identify and document specific use cases to understand how users will interact with the system.</w:t>
      </w:r>
    </w:p>
    <w:p w14:paraId="767C91E1" w14:textId="77777777" w:rsidR="00345B36" w:rsidRPr="002C7B54" w:rsidRDefault="00345B36" w:rsidP="00345B36">
      <w:pPr>
        <w:pStyle w:val="ListParagraph"/>
        <w:numPr>
          <w:ilvl w:val="0"/>
          <w:numId w:val="20"/>
        </w:numPr>
        <w:spacing w:after="160" w:line="259" w:lineRule="auto"/>
        <w:jc w:val="both"/>
        <w:rPr>
          <w:rFonts w:ascii="Times New Roman" w:hAnsi="Times New Roman" w:cs="Times New Roman"/>
          <w:sz w:val="24"/>
          <w:szCs w:val="24"/>
        </w:rPr>
      </w:pPr>
      <w:r w:rsidRPr="002C7B54">
        <w:rPr>
          <w:rFonts w:ascii="Times New Roman" w:hAnsi="Times New Roman" w:cs="Times New Roman"/>
          <w:b/>
          <w:bCs/>
          <w:sz w:val="24"/>
          <w:szCs w:val="24"/>
        </w:rPr>
        <w:t>User stories:</w:t>
      </w:r>
      <w:r w:rsidRPr="002C7B54">
        <w:rPr>
          <w:rFonts w:ascii="Times New Roman" w:hAnsi="Times New Roman" w:cs="Times New Roman"/>
          <w:sz w:val="24"/>
          <w:szCs w:val="24"/>
        </w:rPr>
        <w:t xml:space="preserve"> Capture requirements from the perspective of end-users in the form of user stories.</w:t>
      </w:r>
    </w:p>
    <w:p w14:paraId="23F56BB0" w14:textId="77777777" w:rsidR="00345B36" w:rsidRPr="002C7B54" w:rsidRDefault="00345B36" w:rsidP="00345B36">
      <w:pPr>
        <w:pStyle w:val="ListParagraph"/>
        <w:numPr>
          <w:ilvl w:val="0"/>
          <w:numId w:val="20"/>
        </w:numPr>
        <w:spacing w:after="160" w:line="259" w:lineRule="auto"/>
        <w:jc w:val="both"/>
        <w:rPr>
          <w:rFonts w:ascii="Times New Roman" w:hAnsi="Times New Roman" w:cs="Times New Roman"/>
          <w:sz w:val="24"/>
          <w:szCs w:val="24"/>
        </w:rPr>
      </w:pPr>
      <w:r w:rsidRPr="002C7B54">
        <w:rPr>
          <w:rFonts w:ascii="Times New Roman" w:hAnsi="Times New Roman" w:cs="Times New Roman"/>
          <w:b/>
          <w:bCs/>
          <w:sz w:val="24"/>
          <w:szCs w:val="24"/>
        </w:rPr>
        <w:t>Surveys and questionnaires:</w:t>
      </w:r>
      <w:r w:rsidRPr="002C7B54">
        <w:rPr>
          <w:rFonts w:ascii="Times New Roman" w:hAnsi="Times New Roman" w:cs="Times New Roman"/>
          <w:sz w:val="24"/>
          <w:szCs w:val="24"/>
        </w:rPr>
        <w:t xml:space="preserve"> Collect feedback from a larger audience to validate and prioritize requirements.</w:t>
      </w:r>
    </w:p>
    <w:p w14:paraId="1930F7A9"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b/>
          <w:bCs/>
          <w:sz w:val="24"/>
          <w:szCs w:val="24"/>
        </w:rPr>
        <w:t>Document Requirements:</w:t>
      </w:r>
      <w:r w:rsidRPr="0083334C">
        <w:rPr>
          <w:rFonts w:ascii="Times New Roman" w:hAnsi="Times New Roman" w:cs="Times New Roman"/>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0699D521"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b/>
          <w:bCs/>
          <w:sz w:val="24"/>
          <w:szCs w:val="24"/>
        </w:rPr>
        <w:t>Analyze Requirements:</w:t>
      </w:r>
      <w:r w:rsidRPr="0083334C">
        <w:rPr>
          <w:rFonts w:ascii="Times New Roman" w:hAnsi="Times New Roman" w:cs="Times New Roman"/>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56921872"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b/>
          <w:bCs/>
          <w:sz w:val="24"/>
          <w:szCs w:val="24"/>
        </w:rPr>
        <w:t>Validate Requirements:</w:t>
      </w:r>
      <w:r w:rsidRPr="0083334C">
        <w:rPr>
          <w:rFonts w:ascii="Times New Roman" w:hAnsi="Times New Roman" w:cs="Times New Roman"/>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3DC0B5DD"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b/>
          <w:bCs/>
          <w:sz w:val="24"/>
          <w:szCs w:val="24"/>
        </w:rPr>
        <w:t>Manage Requirements Changes:</w:t>
      </w:r>
      <w:r w:rsidRPr="0083334C">
        <w:rPr>
          <w:rFonts w:ascii="Times New Roman" w:hAnsi="Times New Roman" w:cs="Times New Roman"/>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250DC112"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b/>
          <w:bCs/>
          <w:sz w:val="24"/>
          <w:szCs w:val="24"/>
        </w:rPr>
        <w:t>Obtain Stakeholder Sign-off:</w:t>
      </w:r>
      <w:r w:rsidRPr="0083334C">
        <w:rPr>
          <w:rFonts w:ascii="Times New Roman" w:hAnsi="Times New Roman" w:cs="Times New Roman"/>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1BB48497"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774F5F68" w14:textId="77777777" w:rsidR="00345B36" w:rsidRDefault="00345B36" w:rsidP="00345B36">
      <w:pPr>
        <w:jc w:val="both"/>
        <w:rPr>
          <w:rFonts w:ascii="Times New Roman" w:hAnsi="Times New Roman" w:cs="Times New Roman"/>
          <w:b/>
          <w:bCs/>
          <w:sz w:val="32"/>
          <w:szCs w:val="32"/>
        </w:rPr>
      </w:pPr>
      <w:r w:rsidRPr="00E46982">
        <w:rPr>
          <w:rFonts w:ascii="Times New Roman" w:hAnsi="Times New Roman" w:cs="Times New Roman"/>
          <w:b/>
          <w:bCs/>
          <w:sz w:val="32"/>
          <w:szCs w:val="32"/>
        </w:rPr>
        <w:t>Database design</w:t>
      </w:r>
    </w:p>
    <w:p w14:paraId="3B0C0EB8"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 xml:space="preserve">Database design is a critical aspect of software development, as it lays the foundation for storing, managing, and retrieving data efficiently and accurately within an application. Effective database </w:t>
      </w:r>
      <w:r w:rsidRPr="008F3B60">
        <w:rPr>
          <w:rFonts w:ascii="Times New Roman" w:hAnsi="Times New Roman" w:cs="Times New Roman"/>
          <w:sz w:val="24"/>
          <w:szCs w:val="24"/>
        </w:rPr>
        <w:lastRenderedPageBreak/>
        <w:t>design ensures data integrity, performance, scalability, and flexibility. Here's a detailed overview of the database design process:</w:t>
      </w:r>
    </w:p>
    <w:p w14:paraId="589D7F16" w14:textId="77777777" w:rsidR="00345B36" w:rsidRPr="003B1E1A" w:rsidRDefault="00345B36" w:rsidP="00345B36">
      <w:pPr>
        <w:jc w:val="both"/>
        <w:rPr>
          <w:rFonts w:ascii="Times New Roman" w:hAnsi="Times New Roman" w:cs="Times New Roman"/>
          <w:b/>
          <w:bCs/>
          <w:sz w:val="24"/>
          <w:szCs w:val="24"/>
        </w:rPr>
      </w:pPr>
      <w:r w:rsidRPr="008F3B60">
        <w:rPr>
          <w:rFonts w:ascii="Times New Roman" w:hAnsi="Times New Roman" w:cs="Times New Roman"/>
          <w:b/>
          <w:bCs/>
          <w:sz w:val="24"/>
          <w:szCs w:val="24"/>
        </w:rPr>
        <w:t>Requirements Analysis:</w:t>
      </w:r>
    </w:p>
    <w:p w14:paraId="2D214B75"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Begin by understanding the requirements of the application and the data it needs to store and manipulate. Identify the entities (objects or concepts) within the domain of the application and the relationships between them.</w:t>
      </w:r>
    </w:p>
    <w:p w14:paraId="71588086"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Conduct interviews and discussions with stakeholders to gather insights into the data requirements, business rules, and constraints.</w:t>
      </w:r>
    </w:p>
    <w:p w14:paraId="6B477748"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Analyze existing documents, such as business requirements documents, use cases, and user stories, to extract relevant data requirements.</w:t>
      </w:r>
    </w:p>
    <w:p w14:paraId="2FB806DC" w14:textId="77777777" w:rsidR="00345B36" w:rsidRPr="003B1E1A" w:rsidRDefault="00345B36" w:rsidP="00345B36">
      <w:pPr>
        <w:jc w:val="both"/>
        <w:rPr>
          <w:rFonts w:ascii="Times New Roman" w:hAnsi="Times New Roman" w:cs="Times New Roman"/>
          <w:b/>
          <w:bCs/>
          <w:sz w:val="24"/>
          <w:szCs w:val="24"/>
        </w:rPr>
      </w:pPr>
      <w:r w:rsidRPr="008F3B60">
        <w:rPr>
          <w:rFonts w:ascii="Times New Roman" w:hAnsi="Times New Roman" w:cs="Times New Roman"/>
          <w:b/>
          <w:bCs/>
          <w:sz w:val="24"/>
          <w:szCs w:val="24"/>
        </w:rPr>
        <w:t>Conceptual Database Design:</w:t>
      </w:r>
    </w:p>
    <w:p w14:paraId="41EBE995"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Create a conceptual data model that represents the high-level structure of the database, independent of any specific database management system (DBMS).</w:t>
      </w:r>
    </w:p>
    <w:p w14:paraId="126CD3CC"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Use conceptual modeling techniques, such as Entity-Relationship Diagrams (ERDs) or Unified Modeling Language (UML) diagrams, to visualize the entities, attributes, and relationships in the domain.</w:t>
      </w:r>
    </w:p>
    <w:p w14:paraId="7405E457"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Define entity types, their attributes, and the relationships between entities. This stage focuses on understanding the semantics of the data without considering implementation details.</w:t>
      </w:r>
    </w:p>
    <w:p w14:paraId="2115D664" w14:textId="77777777" w:rsidR="00345B36" w:rsidRPr="003B1E1A" w:rsidRDefault="00345B36" w:rsidP="00345B36">
      <w:pPr>
        <w:jc w:val="both"/>
        <w:rPr>
          <w:rFonts w:ascii="Times New Roman" w:hAnsi="Times New Roman" w:cs="Times New Roman"/>
          <w:b/>
          <w:bCs/>
          <w:sz w:val="24"/>
          <w:szCs w:val="24"/>
        </w:rPr>
      </w:pPr>
      <w:r w:rsidRPr="008F3B60">
        <w:rPr>
          <w:rFonts w:ascii="Times New Roman" w:hAnsi="Times New Roman" w:cs="Times New Roman"/>
          <w:b/>
          <w:bCs/>
          <w:sz w:val="24"/>
          <w:szCs w:val="24"/>
        </w:rPr>
        <w:t>Logical Database Design:</w:t>
      </w:r>
    </w:p>
    <w:p w14:paraId="5DCE8CAC"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Translate the conceptual data model into a logical data model that can be implemented in a specific DBMS.</w:t>
      </w:r>
    </w:p>
    <w:p w14:paraId="57F79439"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Choose an appropriate data model, such as relational, document-oriented, or graph-based, based on the requirements of the application and the characteristics of the data.</w:t>
      </w:r>
    </w:p>
    <w:p w14:paraId="4FFE4492"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Design the tables (for relational databases) or collections (for NoSQL databases) to represent the entities and relationships identified in the conceptual model.</w:t>
      </w:r>
    </w:p>
    <w:p w14:paraId="68996429"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Define the primary keys, foreign keys, indexes, constraints, and data types for each table or collection.</w:t>
      </w:r>
    </w:p>
    <w:p w14:paraId="5FA471E7"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Normalize the data model to eliminate redundancy and ensure data integrity. Use normalization techniques, such as First Normal Form (1NF), Second Normal Form (2NF), and Third Normal Form (3NF), to reduce data redundancy and dependency.</w:t>
      </w:r>
    </w:p>
    <w:p w14:paraId="42B2922B" w14:textId="77777777" w:rsidR="00345B36" w:rsidRPr="003B1E1A" w:rsidRDefault="00345B36" w:rsidP="00345B36">
      <w:pPr>
        <w:jc w:val="both"/>
        <w:rPr>
          <w:rFonts w:ascii="Times New Roman" w:hAnsi="Times New Roman" w:cs="Times New Roman"/>
          <w:b/>
          <w:bCs/>
          <w:sz w:val="24"/>
          <w:szCs w:val="24"/>
        </w:rPr>
      </w:pPr>
      <w:r w:rsidRPr="008F3B60">
        <w:rPr>
          <w:rFonts w:ascii="Times New Roman" w:hAnsi="Times New Roman" w:cs="Times New Roman"/>
          <w:b/>
          <w:bCs/>
          <w:sz w:val="24"/>
          <w:szCs w:val="24"/>
        </w:rPr>
        <w:t>Physical Database Design:</w:t>
      </w:r>
    </w:p>
    <w:p w14:paraId="579E60FF"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lastRenderedPageBreak/>
        <w:t>Translate the logical data model into a physical schema that can be implemented in the chosen DBMS.</w:t>
      </w:r>
    </w:p>
    <w:p w14:paraId="71FC0D9F"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Decide on storage structures, such as tables, indexes, partitions, and tablespaces, to optimize data storage and access.</w:t>
      </w:r>
    </w:p>
    <w:p w14:paraId="6DA377AF"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Define data partitioning and clustering strategies to improve performance and scalability.</w:t>
      </w:r>
    </w:p>
    <w:p w14:paraId="33335635"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Consider factors such as data volume, access patterns, concurrency, and security requirements when designing the physical schema.</w:t>
      </w:r>
    </w:p>
    <w:p w14:paraId="537EFCCE"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 xml:space="preserve">Optimize the database design for performance by </w:t>
      </w:r>
      <w:proofErr w:type="spellStart"/>
      <w:r w:rsidRPr="008F3B60">
        <w:rPr>
          <w:rFonts w:ascii="Times New Roman" w:hAnsi="Times New Roman" w:cs="Times New Roman"/>
          <w:sz w:val="24"/>
          <w:szCs w:val="24"/>
        </w:rPr>
        <w:t>denormalizing</w:t>
      </w:r>
      <w:proofErr w:type="spellEnd"/>
      <w:r w:rsidRPr="008F3B60">
        <w:rPr>
          <w:rFonts w:ascii="Times New Roman" w:hAnsi="Times New Roman" w:cs="Times New Roman"/>
          <w:sz w:val="24"/>
          <w:szCs w:val="24"/>
        </w:rPr>
        <w:t xml:space="preserve"> tables, creating appropriate indexes, and partitioning data as needed.</w:t>
      </w:r>
    </w:p>
    <w:p w14:paraId="49B5449A" w14:textId="77777777" w:rsidR="00345B36" w:rsidRPr="003B1E1A" w:rsidRDefault="00345B36" w:rsidP="00345B36">
      <w:pPr>
        <w:jc w:val="both"/>
        <w:rPr>
          <w:rFonts w:ascii="Times New Roman" w:hAnsi="Times New Roman" w:cs="Times New Roman"/>
          <w:b/>
          <w:bCs/>
          <w:sz w:val="24"/>
          <w:szCs w:val="24"/>
        </w:rPr>
      </w:pPr>
      <w:r w:rsidRPr="008F3B60">
        <w:rPr>
          <w:rFonts w:ascii="Times New Roman" w:hAnsi="Times New Roman" w:cs="Times New Roman"/>
          <w:b/>
          <w:bCs/>
          <w:sz w:val="24"/>
          <w:szCs w:val="24"/>
        </w:rPr>
        <w:t>Data Integrity and Constraints:</w:t>
      </w:r>
    </w:p>
    <w:p w14:paraId="4A1592A6"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Enforce data integrity by defining constraints and rules that govern the validity of data in the database.</w:t>
      </w:r>
    </w:p>
    <w:p w14:paraId="38A7C7D1"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Define primary key constraints to ensure uniqueness of records, foreign key constraints to enforce referential integrity between tables, and other constraints such as NOT NULL, UNIQUE, CHECK, and DEFAULT constraints.</w:t>
      </w:r>
    </w:p>
    <w:p w14:paraId="17A96AC7"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Implement business rules and validation logic within the database using triggers, stored procedures, or constraints to maintain data consistency and integrity.</w:t>
      </w:r>
    </w:p>
    <w:p w14:paraId="59722391" w14:textId="77777777" w:rsidR="00345B36" w:rsidRPr="003B1E1A" w:rsidRDefault="00345B36" w:rsidP="00345B36">
      <w:pPr>
        <w:jc w:val="both"/>
        <w:rPr>
          <w:rFonts w:ascii="Times New Roman" w:hAnsi="Times New Roman" w:cs="Times New Roman"/>
          <w:b/>
          <w:bCs/>
          <w:sz w:val="24"/>
          <w:szCs w:val="24"/>
        </w:rPr>
      </w:pPr>
      <w:r w:rsidRPr="008F3B60">
        <w:rPr>
          <w:rFonts w:ascii="Times New Roman" w:hAnsi="Times New Roman" w:cs="Times New Roman"/>
          <w:b/>
          <w:bCs/>
          <w:sz w:val="24"/>
          <w:szCs w:val="24"/>
        </w:rPr>
        <w:t>Data Security and Access Control:</w:t>
      </w:r>
    </w:p>
    <w:p w14:paraId="0ACB5243"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Implement security measures to protect sensitive data and ensure that only authorized users have access to the database.</w:t>
      </w:r>
    </w:p>
    <w:p w14:paraId="351F8CFD"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Define user roles and privileges to restrict access to specific tables, views, or operations based on the principle of least privilege.</w:t>
      </w:r>
    </w:p>
    <w:p w14:paraId="167085AD"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Implement encryption, authentication, and auditing mechanisms to safeguard data privacy and prevent unauthorized access or tampering.</w:t>
      </w:r>
    </w:p>
    <w:p w14:paraId="75C5076D" w14:textId="77777777" w:rsidR="00345B36" w:rsidRPr="003B1E1A" w:rsidRDefault="00345B36" w:rsidP="00345B36">
      <w:pPr>
        <w:jc w:val="both"/>
        <w:rPr>
          <w:rFonts w:ascii="Times New Roman" w:hAnsi="Times New Roman" w:cs="Times New Roman"/>
          <w:b/>
          <w:bCs/>
          <w:sz w:val="24"/>
          <w:szCs w:val="24"/>
        </w:rPr>
      </w:pPr>
      <w:r w:rsidRPr="008F3B60">
        <w:rPr>
          <w:rFonts w:ascii="Times New Roman" w:hAnsi="Times New Roman" w:cs="Times New Roman"/>
          <w:b/>
          <w:bCs/>
          <w:sz w:val="24"/>
          <w:szCs w:val="24"/>
        </w:rPr>
        <w:t>Database Maintenance and Optimization:</w:t>
      </w:r>
    </w:p>
    <w:p w14:paraId="22BAC8AD"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Plan for ongoing database maintenance tasks, such as backup and recovery, database tuning, and performance monitoring.</w:t>
      </w:r>
    </w:p>
    <w:p w14:paraId="72B153DC"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Monitor database performance metrics, such as query execution times, resource utilization, and throughput, to identify bottlenecks and optimize performance.</w:t>
      </w:r>
    </w:p>
    <w:p w14:paraId="17EB15E9"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lastRenderedPageBreak/>
        <w:t>Implement indexing strategies, query optimization techniques, and database caching to improve query performance and response times.</w:t>
      </w:r>
    </w:p>
    <w:p w14:paraId="30B45035"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Regularly review and optimize the database schema, data storage structures, and indexing strategies to ensure optimal performance and scalability as the application evolves.</w:t>
      </w:r>
    </w:p>
    <w:p w14:paraId="1075BC73" w14:textId="77777777" w:rsidR="00345B36" w:rsidRPr="003B1E1A" w:rsidRDefault="00345B36" w:rsidP="00345B36">
      <w:pPr>
        <w:jc w:val="both"/>
        <w:rPr>
          <w:rFonts w:ascii="Times New Roman" w:hAnsi="Times New Roman" w:cs="Times New Roman"/>
          <w:b/>
          <w:bCs/>
          <w:sz w:val="24"/>
          <w:szCs w:val="24"/>
        </w:rPr>
      </w:pPr>
      <w:r w:rsidRPr="003B1E1A">
        <w:rPr>
          <w:rFonts w:ascii="Times New Roman" w:hAnsi="Times New Roman" w:cs="Times New Roman"/>
          <w:b/>
          <w:bCs/>
          <w:sz w:val="24"/>
          <w:szCs w:val="24"/>
        </w:rPr>
        <w:t>Documentation and Communication:</w:t>
      </w:r>
    </w:p>
    <w:p w14:paraId="0FCB4E4A"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Document the database design, including the conceptual, logical, and physical models, as well as any design decisions, assumptions, and trade-offs made during the process.</w:t>
      </w:r>
    </w:p>
    <w:p w14:paraId="05871D71"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Communicate the database design to stakeholders, developers, and other members of the project team to ensure a common understanding of the data model and its implications.</w:t>
      </w:r>
    </w:p>
    <w:p w14:paraId="2B812024"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Provide documentation and training materials to support database administrators, developers, and users in understanding and working with the database effectively.</w:t>
      </w:r>
    </w:p>
    <w:p w14:paraId="13BABF60" w14:textId="77777777" w:rsidR="00345B36" w:rsidRPr="008F3B60" w:rsidRDefault="00345B36" w:rsidP="00345B36">
      <w:pPr>
        <w:jc w:val="both"/>
        <w:rPr>
          <w:rFonts w:ascii="Times New Roman" w:hAnsi="Times New Roman" w:cs="Times New Roman"/>
          <w:sz w:val="24"/>
          <w:szCs w:val="24"/>
        </w:rPr>
      </w:pPr>
      <w:r w:rsidRPr="008F3B60">
        <w:rPr>
          <w:rFonts w:ascii="Times New Roman" w:hAnsi="Times New Roman" w:cs="Times New Roman"/>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7E4C857C" w14:textId="77777777" w:rsidR="00345B36" w:rsidRPr="00A4144F" w:rsidRDefault="00345B36" w:rsidP="00345B36">
      <w:pPr>
        <w:pStyle w:val="ListParagraph"/>
        <w:numPr>
          <w:ilvl w:val="0"/>
          <w:numId w:val="19"/>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Analyze the application's data requirements based on the gathered requirements.</w:t>
      </w:r>
    </w:p>
    <w:p w14:paraId="58A9EE6A" w14:textId="77777777" w:rsidR="00345B36" w:rsidRPr="00A4144F" w:rsidRDefault="00345B36" w:rsidP="00345B36">
      <w:pPr>
        <w:pStyle w:val="ListParagraph"/>
        <w:numPr>
          <w:ilvl w:val="0"/>
          <w:numId w:val="19"/>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Identify entities, attributes, and relationships to model the data effectively.</w:t>
      </w:r>
    </w:p>
    <w:p w14:paraId="0A2C48D4" w14:textId="77777777" w:rsidR="00345B36" w:rsidRPr="00A4144F" w:rsidRDefault="00345B36" w:rsidP="00345B36">
      <w:pPr>
        <w:pStyle w:val="ListParagraph"/>
        <w:numPr>
          <w:ilvl w:val="0"/>
          <w:numId w:val="19"/>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 xml:space="preserve">Create an Entity-Relationship Diagram (ERD) using tools like </w:t>
      </w:r>
      <w:proofErr w:type="spellStart"/>
      <w:r w:rsidRPr="00A4144F">
        <w:rPr>
          <w:rFonts w:ascii="Times New Roman" w:hAnsi="Times New Roman" w:cs="Times New Roman"/>
          <w:sz w:val="24"/>
          <w:szCs w:val="24"/>
        </w:rPr>
        <w:t>Lucidchart</w:t>
      </w:r>
      <w:proofErr w:type="spellEnd"/>
      <w:r w:rsidRPr="00A4144F">
        <w:rPr>
          <w:rFonts w:ascii="Times New Roman" w:hAnsi="Times New Roman" w:cs="Times New Roman"/>
          <w:sz w:val="24"/>
          <w:szCs w:val="24"/>
        </w:rPr>
        <w:t xml:space="preserve"> or draw.io.</w:t>
      </w:r>
    </w:p>
    <w:p w14:paraId="5FF2AB34" w14:textId="77777777" w:rsidR="00345B36" w:rsidRPr="00A4144F" w:rsidRDefault="00345B36" w:rsidP="00345B36">
      <w:pPr>
        <w:pStyle w:val="ListParagraph"/>
        <w:numPr>
          <w:ilvl w:val="0"/>
          <w:numId w:val="19"/>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Normalize the database schema to eliminate redundancy and improve data integrity.</w:t>
      </w:r>
    </w:p>
    <w:p w14:paraId="7B9EE0F3" w14:textId="77777777" w:rsidR="00345B36" w:rsidRPr="00A4144F" w:rsidRDefault="00345B36" w:rsidP="00345B36">
      <w:pPr>
        <w:pStyle w:val="ListParagraph"/>
        <w:numPr>
          <w:ilvl w:val="0"/>
          <w:numId w:val="19"/>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Define database constraints, such as primary keys, foreign keys, and unique constraints.</w:t>
      </w:r>
    </w:p>
    <w:p w14:paraId="1928BC2C" w14:textId="77777777" w:rsidR="00345B36" w:rsidRPr="00A4144F" w:rsidRDefault="00345B36" w:rsidP="00345B36">
      <w:pPr>
        <w:pStyle w:val="ListParagraph"/>
        <w:numPr>
          <w:ilvl w:val="0"/>
          <w:numId w:val="19"/>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Consider indexing strategies to optimize query performance for frequently accessed data.</w:t>
      </w:r>
    </w:p>
    <w:p w14:paraId="4AC79B0E" w14:textId="77777777" w:rsidR="00345B36" w:rsidRDefault="00345B36" w:rsidP="00345B36">
      <w:pPr>
        <w:jc w:val="both"/>
        <w:rPr>
          <w:rFonts w:ascii="Times New Roman" w:hAnsi="Times New Roman" w:cs="Times New Roman"/>
          <w:b/>
          <w:bCs/>
          <w:sz w:val="28"/>
        </w:rPr>
      </w:pPr>
    </w:p>
    <w:p w14:paraId="66945554" w14:textId="77777777" w:rsidR="00345B36" w:rsidRDefault="00345B36" w:rsidP="00345B36">
      <w:pPr>
        <w:jc w:val="both"/>
        <w:rPr>
          <w:rFonts w:ascii="Times New Roman" w:hAnsi="Times New Roman" w:cs="Times New Roman"/>
          <w:b/>
          <w:bCs/>
          <w:sz w:val="28"/>
        </w:rPr>
      </w:pPr>
    </w:p>
    <w:p w14:paraId="639A7146" w14:textId="77777777" w:rsidR="00345B36" w:rsidRDefault="00345B36" w:rsidP="00345B36">
      <w:pPr>
        <w:jc w:val="both"/>
        <w:rPr>
          <w:rFonts w:ascii="Times New Roman" w:hAnsi="Times New Roman" w:cs="Times New Roman"/>
          <w:b/>
          <w:bCs/>
          <w:sz w:val="28"/>
        </w:rPr>
      </w:pPr>
    </w:p>
    <w:p w14:paraId="36F86AA3" w14:textId="77777777" w:rsidR="00345B36" w:rsidRDefault="00345B36" w:rsidP="00345B36">
      <w:pPr>
        <w:jc w:val="both"/>
        <w:rPr>
          <w:rFonts w:ascii="Times New Roman" w:hAnsi="Times New Roman" w:cs="Times New Roman"/>
          <w:b/>
          <w:bCs/>
          <w:sz w:val="28"/>
        </w:rPr>
      </w:pPr>
    </w:p>
    <w:p w14:paraId="731FD1BE" w14:textId="77777777" w:rsidR="00345B36" w:rsidRDefault="00345B36" w:rsidP="00345B36">
      <w:pPr>
        <w:jc w:val="both"/>
        <w:rPr>
          <w:rFonts w:ascii="Times New Roman" w:hAnsi="Times New Roman" w:cs="Times New Roman"/>
          <w:b/>
          <w:bCs/>
          <w:sz w:val="28"/>
        </w:rPr>
      </w:pPr>
    </w:p>
    <w:p w14:paraId="26BE60C2" w14:textId="77777777" w:rsidR="00345B36" w:rsidRDefault="00345B36" w:rsidP="00345B36">
      <w:pPr>
        <w:jc w:val="both"/>
        <w:rPr>
          <w:rFonts w:ascii="Times New Roman" w:hAnsi="Times New Roman" w:cs="Times New Roman"/>
          <w:b/>
          <w:bCs/>
          <w:sz w:val="28"/>
        </w:rPr>
      </w:pPr>
    </w:p>
    <w:p w14:paraId="7092BA55" w14:textId="77777777" w:rsidR="00345B36" w:rsidRDefault="00345B36" w:rsidP="00345B36">
      <w:pPr>
        <w:jc w:val="both"/>
        <w:rPr>
          <w:rFonts w:ascii="Times New Roman" w:hAnsi="Times New Roman" w:cs="Times New Roman"/>
          <w:b/>
          <w:bCs/>
          <w:sz w:val="28"/>
        </w:rPr>
      </w:pPr>
    </w:p>
    <w:p w14:paraId="48033023" w14:textId="77777777" w:rsidR="00345B36" w:rsidRDefault="00345B36" w:rsidP="00345B36">
      <w:pPr>
        <w:jc w:val="both"/>
        <w:rPr>
          <w:rFonts w:ascii="Times New Roman" w:hAnsi="Times New Roman" w:cs="Times New Roman"/>
          <w:b/>
          <w:bCs/>
          <w:sz w:val="28"/>
        </w:rPr>
      </w:pPr>
    </w:p>
    <w:p w14:paraId="3D5A7FDD" w14:textId="77777777" w:rsidR="00345B36" w:rsidRDefault="00345B36" w:rsidP="00345B36">
      <w:pPr>
        <w:jc w:val="both"/>
        <w:rPr>
          <w:rFonts w:ascii="Times New Roman" w:hAnsi="Times New Roman" w:cs="Times New Roman"/>
          <w:b/>
          <w:bCs/>
          <w:sz w:val="28"/>
        </w:rPr>
      </w:pPr>
    </w:p>
    <w:p w14:paraId="53E81042" w14:textId="77777777" w:rsidR="00345B36" w:rsidRDefault="00345B36" w:rsidP="00345B36">
      <w:pPr>
        <w:jc w:val="both"/>
        <w:rPr>
          <w:rFonts w:ascii="Times New Roman" w:hAnsi="Times New Roman" w:cs="Times New Roman"/>
          <w:b/>
          <w:bCs/>
          <w:sz w:val="28"/>
        </w:rPr>
      </w:pPr>
    </w:p>
    <w:p w14:paraId="08C49F0E" w14:textId="77777777" w:rsidR="00345B36" w:rsidRDefault="00345B36" w:rsidP="00345B36">
      <w:pPr>
        <w:jc w:val="both"/>
        <w:rPr>
          <w:rFonts w:ascii="Times New Roman" w:hAnsi="Times New Roman" w:cs="Times New Roman"/>
          <w:b/>
          <w:bCs/>
          <w:sz w:val="28"/>
        </w:rPr>
      </w:pPr>
    </w:p>
    <w:p w14:paraId="7A167ED9" w14:textId="77777777" w:rsidR="00345B36" w:rsidRDefault="00345B36" w:rsidP="00345B36">
      <w:pPr>
        <w:jc w:val="both"/>
        <w:rPr>
          <w:rFonts w:ascii="Times New Roman" w:hAnsi="Times New Roman" w:cs="Times New Roman"/>
          <w:b/>
          <w:bCs/>
          <w:sz w:val="28"/>
        </w:rPr>
      </w:pPr>
    </w:p>
    <w:p w14:paraId="4C0D55D3" w14:textId="77777777" w:rsidR="00345B36" w:rsidRDefault="00345B36" w:rsidP="00345B36">
      <w:pPr>
        <w:jc w:val="both"/>
        <w:rPr>
          <w:rFonts w:ascii="Times New Roman" w:hAnsi="Times New Roman" w:cs="Times New Roman"/>
          <w:b/>
          <w:bCs/>
          <w:sz w:val="28"/>
        </w:rPr>
      </w:pPr>
    </w:p>
    <w:p w14:paraId="36A25765" w14:textId="77777777" w:rsidR="00345B36" w:rsidRDefault="00345B36" w:rsidP="00345B36">
      <w:pPr>
        <w:jc w:val="both"/>
        <w:rPr>
          <w:rFonts w:ascii="Times New Roman" w:hAnsi="Times New Roman" w:cs="Times New Roman"/>
          <w:b/>
          <w:bCs/>
          <w:sz w:val="28"/>
        </w:rPr>
      </w:pPr>
    </w:p>
    <w:p w14:paraId="0CFF8C12" w14:textId="77777777" w:rsidR="00345B36" w:rsidRDefault="00345B36" w:rsidP="00345B36">
      <w:pPr>
        <w:jc w:val="both"/>
        <w:rPr>
          <w:rFonts w:ascii="Times New Roman" w:hAnsi="Times New Roman" w:cs="Times New Roman"/>
          <w:b/>
          <w:bCs/>
          <w:sz w:val="28"/>
        </w:rPr>
      </w:pPr>
    </w:p>
    <w:p w14:paraId="42AD41DD" w14:textId="77777777" w:rsidR="00345B36" w:rsidRDefault="00345B36" w:rsidP="00345B36">
      <w:pPr>
        <w:jc w:val="both"/>
        <w:rPr>
          <w:rFonts w:ascii="Times New Roman" w:hAnsi="Times New Roman" w:cs="Times New Roman"/>
          <w:b/>
          <w:bCs/>
          <w:sz w:val="28"/>
        </w:rPr>
      </w:pPr>
    </w:p>
    <w:p w14:paraId="0BC4A563" w14:textId="77777777" w:rsidR="00345B36" w:rsidRDefault="00345B36" w:rsidP="00345B36">
      <w:pPr>
        <w:jc w:val="both"/>
        <w:rPr>
          <w:rFonts w:ascii="Times New Roman" w:hAnsi="Times New Roman" w:cs="Times New Roman"/>
          <w:b/>
          <w:bCs/>
          <w:sz w:val="28"/>
        </w:rPr>
      </w:pPr>
    </w:p>
    <w:p w14:paraId="1209823C" w14:textId="77777777" w:rsidR="00345B36" w:rsidRDefault="00345B36" w:rsidP="00345B36">
      <w:pPr>
        <w:jc w:val="both"/>
        <w:rPr>
          <w:rFonts w:ascii="Times New Roman" w:hAnsi="Times New Roman" w:cs="Times New Roman"/>
          <w:b/>
          <w:bCs/>
          <w:sz w:val="28"/>
        </w:rPr>
      </w:pPr>
    </w:p>
    <w:p w14:paraId="11D60547" w14:textId="77777777" w:rsidR="00345B36" w:rsidRDefault="00345B36" w:rsidP="00345B36">
      <w:pPr>
        <w:jc w:val="both"/>
        <w:rPr>
          <w:rFonts w:ascii="Times New Roman" w:hAnsi="Times New Roman" w:cs="Times New Roman"/>
          <w:b/>
          <w:bCs/>
          <w:sz w:val="28"/>
        </w:rPr>
      </w:pPr>
      <w:r w:rsidRPr="00E46982">
        <w:rPr>
          <w:rFonts w:ascii="Times New Roman" w:hAnsi="Times New Roman" w:cs="Times New Roman"/>
          <w:b/>
          <w:bCs/>
          <w:sz w:val="28"/>
        </w:rPr>
        <w:t>Entity Relationship Diagram</w:t>
      </w:r>
    </w:p>
    <w:p w14:paraId="5A952139" w14:textId="77777777" w:rsidR="00345B36" w:rsidRDefault="00345B36" w:rsidP="00345B36">
      <w:pPr>
        <w:jc w:val="both"/>
        <w:rPr>
          <w:rFonts w:ascii="Times New Roman" w:hAnsi="Times New Roman" w:cs="Times New Roman"/>
          <w:sz w:val="24"/>
          <w:szCs w:val="24"/>
        </w:rPr>
      </w:pPr>
      <w:r w:rsidRPr="00496235">
        <w:rPr>
          <w:rFonts w:ascii="Times New Roman" w:hAnsi="Times New Roman" w:cs="Times New Roman"/>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2310400D" w14:textId="77777777" w:rsidR="00345B36" w:rsidRDefault="00345B36" w:rsidP="009E6EB6">
      <w:pPr>
        <w:autoSpaceDE w:val="0"/>
        <w:autoSpaceDN w:val="0"/>
        <w:adjustRightInd w:val="0"/>
        <w:spacing w:after="0" w:line="240" w:lineRule="auto"/>
        <w:jc w:val="both"/>
        <w:rPr>
          <w:rFonts w:ascii="Times New Roman" w:hAnsi="Times New Roman" w:cs="Times New Roman"/>
          <w:b/>
          <w:sz w:val="48"/>
          <w:szCs w:val="48"/>
          <w:u w:val="single"/>
        </w:rPr>
      </w:pPr>
    </w:p>
    <w:p w14:paraId="4F289F94" w14:textId="13FE211E" w:rsidR="00DB17A2" w:rsidRDefault="008536FD" w:rsidP="00F0038D">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21EC2654" wp14:editId="0E0FECDA">
            <wp:extent cx="5341620" cy="8221980"/>
            <wp:effectExtent l="0" t="0" r="0" b="0"/>
            <wp:docPr id="15659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1620" cy="8221980"/>
                    </a:xfrm>
                    <a:prstGeom prst="rect">
                      <a:avLst/>
                    </a:prstGeom>
                    <a:noFill/>
                    <a:ln>
                      <a:noFill/>
                    </a:ln>
                  </pic:spPr>
                </pic:pic>
              </a:graphicData>
            </a:graphic>
          </wp:inline>
        </w:drawing>
      </w:r>
    </w:p>
    <w:p w14:paraId="7DFC0A7A" w14:textId="77777777" w:rsidR="00345B36" w:rsidRDefault="00345B36" w:rsidP="00F0038D">
      <w:pPr>
        <w:rPr>
          <w:rFonts w:ascii="Times New Roman" w:hAnsi="Times New Roman" w:cs="Times New Roman"/>
          <w:b/>
          <w:sz w:val="26"/>
          <w:szCs w:val="26"/>
        </w:rPr>
      </w:pPr>
    </w:p>
    <w:p w14:paraId="13B4804D" w14:textId="77777777" w:rsidR="00345B36" w:rsidRPr="003B1E1A" w:rsidRDefault="00345B36" w:rsidP="00345B36">
      <w:pPr>
        <w:jc w:val="both"/>
        <w:rPr>
          <w:rFonts w:ascii="Times New Roman" w:hAnsi="Times New Roman" w:cs="Times New Roman"/>
          <w:b/>
          <w:bCs/>
          <w:sz w:val="24"/>
          <w:szCs w:val="24"/>
        </w:rPr>
      </w:pPr>
      <w:r w:rsidRPr="00496235">
        <w:rPr>
          <w:rFonts w:ascii="Times New Roman" w:hAnsi="Times New Roman" w:cs="Times New Roman"/>
          <w:b/>
          <w:bCs/>
          <w:sz w:val="24"/>
          <w:szCs w:val="24"/>
        </w:rPr>
        <w:t>Attributes:</w:t>
      </w:r>
    </w:p>
    <w:p w14:paraId="0EAABE5A" w14:textId="77777777" w:rsidR="00345B36" w:rsidRPr="00496235" w:rsidRDefault="00345B36" w:rsidP="00345B36">
      <w:pPr>
        <w:pStyle w:val="ListParagraph"/>
        <w:numPr>
          <w:ilvl w:val="0"/>
          <w:numId w:val="22"/>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Attributes are the properties or characteristics of entities that describe them.</w:t>
      </w:r>
    </w:p>
    <w:p w14:paraId="475534E6" w14:textId="77777777" w:rsidR="00345B36" w:rsidRPr="00496235" w:rsidRDefault="00345B36" w:rsidP="00345B36">
      <w:pPr>
        <w:pStyle w:val="ListParagraph"/>
        <w:numPr>
          <w:ilvl w:val="0"/>
          <w:numId w:val="22"/>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Each attribute is associated with an entity and represents a specific piece of information about the entity.</w:t>
      </w:r>
    </w:p>
    <w:p w14:paraId="2ADB29DB" w14:textId="77777777" w:rsidR="00345B36" w:rsidRPr="00496235" w:rsidRDefault="00345B36" w:rsidP="00345B36">
      <w:pPr>
        <w:pStyle w:val="ListParagraph"/>
        <w:numPr>
          <w:ilvl w:val="0"/>
          <w:numId w:val="22"/>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Attributes are represented as ovals or ellipses connected to their respective entities by lines.</w:t>
      </w:r>
    </w:p>
    <w:p w14:paraId="34E18948" w14:textId="77777777" w:rsidR="00345B36" w:rsidRPr="003B1E1A" w:rsidRDefault="00345B36" w:rsidP="00345B36">
      <w:pPr>
        <w:jc w:val="both"/>
        <w:rPr>
          <w:rFonts w:ascii="Times New Roman" w:hAnsi="Times New Roman" w:cs="Times New Roman"/>
          <w:b/>
          <w:bCs/>
          <w:sz w:val="24"/>
          <w:szCs w:val="24"/>
        </w:rPr>
      </w:pPr>
      <w:r w:rsidRPr="00496235">
        <w:rPr>
          <w:rFonts w:ascii="Times New Roman" w:hAnsi="Times New Roman" w:cs="Times New Roman"/>
          <w:b/>
          <w:bCs/>
          <w:sz w:val="24"/>
          <w:szCs w:val="24"/>
        </w:rPr>
        <w:t>Relationships:</w:t>
      </w:r>
    </w:p>
    <w:p w14:paraId="4B5C5703" w14:textId="77777777" w:rsidR="00345B36" w:rsidRPr="00496235" w:rsidRDefault="00345B36" w:rsidP="00345B36">
      <w:pPr>
        <w:pStyle w:val="ListParagraph"/>
        <w:numPr>
          <w:ilvl w:val="0"/>
          <w:numId w:val="23"/>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Relationships define associations and connections between entities.</w:t>
      </w:r>
    </w:p>
    <w:p w14:paraId="3082EF59" w14:textId="77777777" w:rsidR="00345B36" w:rsidRPr="00496235" w:rsidRDefault="00345B36" w:rsidP="00345B36">
      <w:pPr>
        <w:pStyle w:val="ListParagraph"/>
        <w:numPr>
          <w:ilvl w:val="0"/>
          <w:numId w:val="23"/>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A relationship describes how entities are related to each other and can have various cardinality constraints, such as one-to-one, one-to-many, or many-to-many.</w:t>
      </w:r>
    </w:p>
    <w:p w14:paraId="2A24FA55" w14:textId="77777777" w:rsidR="00345B36" w:rsidRPr="00496235" w:rsidRDefault="00345B36" w:rsidP="00345B36">
      <w:pPr>
        <w:pStyle w:val="ListParagraph"/>
        <w:numPr>
          <w:ilvl w:val="0"/>
          <w:numId w:val="23"/>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Relationships are represented as lines connecting related entities, with optional symbols indicating cardinality and participation constraints.</w:t>
      </w:r>
    </w:p>
    <w:p w14:paraId="67A44FEA" w14:textId="77777777" w:rsidR="00345B36" w:rsidRPr="003B1E1A" w:rsidRDefault="00345B36" w:rsidP="00345B36">
      <w:pPr>
        <w:jc w:val="both"/>
        <w:rPr>
          <w:rFonts w:ascii="Times New Roman" w:hAnsi="Times New Roman" w:cs="Times New Roman"/>
          <w:b/>
          <w:bCs/>
          <w:sz w:val="24"/>
          <w:szCs w:val="24"/>
        </w:rPr>
      </w:pPr>
      <w:r w:rsidRPr="00496235">
        <w:rPr>
          <w:rFonts w:ascii="Times New Roman" w:hAnsi="Times New Roman" w:cs="Times New Roman"/>
          <w:b/>
          <w:bCs/>
          <w:sz w:val="24"/>
          <w:szCs w:val="24"/>
        </w:rPr>
        <w:t>Cardinality:</w:t>
      </w:r>
    </w:p>
    <w:p w14:paraId="259AB753" w14:textId="77777777" w:rsidR="00345B36" w:rsidRPr="00496235" w:rsidRDefault="00345B36" w:rsidP="00345B36">
      <w:pPr>
        <w:pStyle w:val="ListParagraph"/>
        <w:numPr>
          <w:ilvl w:val="0"/>
          <w:numId w:val="24"/>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Cardinality specifies the number of instances of one entity that are associated with the number of instances of another entity through a relationship.</w:t>
      </w:r>
    </w:p>
    <w:p w14:paraId="3B77B389" w14:textId="77777777" w:rsidR="00345B36" w:rsidRPr="00496235" w:rsidRDefault="00345B36" w:rsidP="00345B36">
      <w:pPr>
        <w:pStyle w:val="ListParagraph"/>
        <w:numPr>
          <w:ilvl w:val="0"/>
          <w:numId w:val="24"/>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Cardinality constraints are often indicated using symbols such as "1" (one), "M" (many), "0" (zero), "N" (any number), or specific ranges (e.g., "</w:t>
      </w:r>
      <w:proofErr w:type="gramStart"/>
      <w:r w:rsidRPr="00496235">
        <w:rPr>
          <w:rFonts w:ascii="Times New Roman" w:hAnsi="Times New Roman" w:cs="Times New Roman"/>
          <w:sz w:val="24"/>
          <w:szCs w:val="24"/>
        </w:rPr>
        <w:t>1..</w:t>
      </w:r>
      <w:proofErr w:type="gramEnd"/>
      <w:r w:rsidRPr="00496235">
        <w:rPr>
          <w:rFonts w:ascii="Times New Roman" w:hAnsi="Times New Roman" w:cs="Times New Roman"/>
          <w:sz w:val="24"/>
          <w:szCs w:val="24"/>
        </w:rPr>
        <w:t>*" for one or more).</w:t>
      </w:r>
    </w:p>
    <w:p w14:paraId="7A2F5413" w14:textId="77777777" w:rsidR="00345B36" w:rsidRPr="00496235" w:rsidRDefault="00345B36" w:rsidP="00345B36">
      <w:pPr>
        <w:pStyle w:val="ListParagraph"/>
        <w:numPr>
          <w:ilvl w:val="0"/>
          <w:numId w:val="24"/>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Cardinality constraints help define the nature of the relationship between entities and influence database schema design and query formulation.</w:t>
      </w:r>
    </w:p>
    <w:p w14:paraId="04B95DC8" w14:textId="77777777" w:rsidR="00345B36" w:rsidRPr="003B1E1A" w:rsidRDefault="00345B36" w:rsidP="00345B36">
      <w:pPr>
        <w:jc w:val="both"/>
        <w:rPr>
          <w:rFonts w:ascii="Times New Roman" w:hAnsi="Times New Roman" w:cs="Times New Roman"/>
          <w:b/>
          <w:bCs/>
          <w:sz w:val="24"/>
          <w:szCs w:val="24"/>
        </w:rPr>
      </w:pPr>
      <w:r w:rsidRPr="00496235">
        <w:rPr>
          <w:rFonts w:ascii="Times New Roman" w:hAnsi="Times New Roman" w:cs="Times New Roman"/>
          <w:b/>
          <w:bCs/>
          <w:sz w:val="24"/>
          <w:szCs w:val="24"/>
        </w:rPr>
        <w:t>Keys:</w:t>
      </w:r>
    </w:p>
    <w:p w14:paraId="564F8551" w14:textId="77777777" w:rsidR="00345B36" w:rsidRPr="00496235" w:rsidRDefault="00345B36" w:rsidP="00345B36">
      <w:pPr>
        <w:pStyle w:val="ListParagraph"/>
        <w:numPr>
          <w:ilvl w:val="0"/>
          <w:numId w:val="25"/>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Keys are attributes or combinations of attributes that uniquely identify instances of an entity within a database.</w:t>
      </w:r>
    </w:p>
    <w:p w14:paraId="43BA4F17" w14:textId="77777777" w:rsidR="00345B36" w:rsidRPr="00496235" w:rsidRDefault="00345B36" w:rsidP="00345B36">
      <w:pPr>
        <w:pStyle w:val="ListParagraph"/>
        <w:numPr>
          <w:ilvl w:val="0"/>
          <w:numId w:val="25"/>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Primary keys are special attributes designated to uniquely identify each instance of an entity, and they play a crucial role in maintaining data integrity and enforcing constraints.</w:t>
      </w:r>
    </w:p>
    <w:p w14:paraId="5D78F6F3" w14:textId="77777777" w:rsidR="00345B36" w:rsidRPr="00496235" w:rsidRDefault="00345B36" w:rsidP="00345B36">
      <w:pPr>
        <w:pStyle w:val="ListParagraph"/>
        <w:numPr>
          <w:ilvl w:val="0"/>
          <w:numId w:val="25"/>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Foreign keys are attributes that establish relationships between entities by referencing the primary key of another entity.</w:t>
      </w:r>
    </w:p>
    <w:p w14:paraId="04A6C111" w14:textId="77777777" w:rsidR="00345B36" w:rsidRPr="003B1E1A" w:rsidRDefault="00345B36" w:rsidP="00345B36">
      <w:pPr>
        <w:jc w:val="both"/>
        <w:rPr>
          <w:rFonts w:ascii="Times New Roman" w:hAnsi="Times New Roman" w:cs="Times New Roman"/>
          <w:b/>
          <w:bCs/>
          <w:sz w:val="24"/>
          <w:szCs w:val="24"/>
        </w:rPr>
      </w:pPr>
      <w:r w:rsidRPr="00496235">
        <w:rPr>
          <w:rFonts w:ascii="Times New Roman" w:hAnsi="Times New Roman" w:cs="Times New Roman"/>
          <w:b/>
          <w:bCs/>
          <w:sz w:val="24"/>
          <w:szCs w:val="24"/>
        </w:rPr>
        <w:t>Associative Entities:</w:t>
      </w:r>
    </w:p>
    <w:p w14:paraId="0C49552A" w14:textId="77777777" w:rsidR="00345B36" w:rsidRPr="00496235" w:rsidRDefault="00345B36" w:rsidP="00345B36">
      <w:pPr>
        <w:pStyle w:val="ListParagraph"/>
        <w:numPr>
          <w:ilvl w:val="0"/>
          <w:numId w:val="26"/>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Associative entities, also known as junction entities or relationship entities, represent entities that connect other entities in a many-to-many relationship.</w:t>
      </w:r>
    </w:p>
    <w:p w14:paraId="7454D145" w14:textId="77777777" w:rsidR="00345B36" w:rsidRPr="00496235" w:rsidRDefault="00345B36" w:rsidP="00345B36">
      <w:pPr>
        <w:pStyle w:val="ListParagraph"/>
        <w:numPr>
          <w:ilvl w:val="0"/>
          <w:numId w:val="26"/>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Associative entities typically contain attributes that describe the relationship between the connected entities.</w:t>
      </w:r>
    </w:p>
    <w:p w14:paraId="74ED39ED" w14:textId="77777777" w:rsidR="00345B36" w:rsidRDefault="00345B36" w:rsidP="00345B36">
      <w:pPr>
        <w:pStyle w:val="ListParagraph"/>
        <w:numPr>
          <w:ilvl w:val="0"/>
          <w:numId w:val="26"/>
        </w:numPr>
        <w:spacing w:after="160" w:line="259" w:lineRule="auto"/>
        <w:jc w:val="both"/>
        <w:rPr>
          <w:rFonts w:ascii="Times New Roman" w:hAnsi="Times New Roman" w:cs="Times New Roman"/>
          <w:sz w:val="24"/>
          <w:szCs w:val="24"/>
        </w:rPr>
      </w:pPr>
      <w:r w:rsidRPr="00496235">
        <w:rPr>
          <w:rFonts w:ascii="Times New Roman" w:hAnsi="Times New Roman" w:cs="Times New Roman"/>
          <w:sz w:val="24"/>
          <w:szCs w:val="24"/>
        </w:rPr>
        <w:t>They are represented similarly to regular entities in an ERD but are connected by relationships indicating their association with other entities.</w:t>
      </w:r>
    </w:p>
    <w:p w14:paraId="4BD42EA9" w14:textId="77777777" w:rsidR="00345B36" w:rsidRPr="00496235" w:rsidRDefault="00345B36" w:rsidP="00345B36">
      <w:pPr>
        <w:jc w:val="both"/>
        <w:rPr>
          <w:rFonts w:ascii="Times New Roman" w:hAnsi="Times New Roman" w:cs="Times New Roman"/>
          <w:sz w:val="24"/>
          <w:szCs w:val="24"/>
        </w:rPr>
      </w:pPr>
      <w:r w:rsidRPr="00496235">
        <w:rPr>
          <w:rFonts w:ascii="Times New Roman" w:hAnsi="Times New Roman" w:cs="Times New Roman"/>
          <w:sz w:val="24"/>
          <w:szCs w:val="24"/>
        </w:rPr>
        <w:lastRenderedPageBreak/>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260EE316" w14:textId="77777777" w:rsidR="00345B36" w:rsidRDefault="00345B36" w:rsidP="00345B36">
      <w:pPr>
        <w:jc w:val="both"/>
        <w:rPr>
          <w:rFonts w:ascii="Times New Roman" w:hAnsi="Times New Roman" w:cs="Times New Roman"/>
          <w:b/>
          <w:bCs/>
          <w:sz w:val="32"/>
          <w:szCs w:val="32"/>
        </w:rPr>
      </w:pPr>
      <w:r w:rsidRPr="00E46982">
        <w:rPr>
          <w:rFonts w:ascii="Times New Roman" w:hAnsi="Times New Roman" w:cs="Times New Roman"/>
          <w:b/>
          <w:bCs/>
          <w:sz w:val="32"/>
          <w:szCs w:val="32"/>
        </w:rPr>
        <w:t>System Design</w:t>
      </w:r>
    </w:p>
    <w:p w14:paraId="242A86BB" w14:textId="77777777" w:rsidR="00345B36" w:rsidRDefault="00345B36" w:rsidP="00345B36">
      <w:pPr>
        <w:jc w:val="both"/>
        <w:rPr>
          <w:rFonts w:ascii="Times New Roman" w:hAnsi="Times New Roman" w:cs="Times New Roman"/>
          <w:sz w:val="24"/>
          <w:szCs w:val="24"/>
        </w:rPr>
      </w:pPr>
      <w:r w:rsidRPr="004C4CFD">
        <w:rPr>
          <w:rFonts w:ascii="Times New Roman" w:hAnsi="Times New Roman" w:cs="Times New Roman"/>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0E7F6F35" w14:textId="77777777" w:rsidR="00345B36" w:rsidRPr="00A4144F" w:rsidRDefault="00345B36" w:rsidP="00345B36">
      <w:pPr>
        <w:pStyle w:val="ListParagraph"/>
        <w:numPr>
          <w:ilvl w:val="0"/>
          <w:numId w:val="21"/>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Architect the system using the Model-View-Controller (MVC) pattern to separate concerns and improve maintainability.</w:t>
      </w:r>
    </w:p>
    <w:p w14:paraId="49D9EB5E" w14:textId="77777777" w:rsidR="00345B36" w:rsidRPr="00A4144F" w:rsidRDefault="00345B36" w:rsidP="00345B36">
      <w:pPr>
        <w:pStyle w:val="ListParagraph"/>
        <w:numPr>
          <w:ilvl w:val="0"/>
          <w:numId w:val="21"/>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Create a high-level architecture diagram illustrating the components and their interactions.</w:t>
      </w:r>
    </w:p>
    <w:p w14:paraId="482747F2" w14:textId="77777777" w:rsidR="00345B36" w:rsidRPr="00A4144F" w:rsidRDefault="00345B36" w:rsidP="00345B36">
      <w:pPr>
        <w:pStyle w:val="ListParagraph"/>
        <w:numPr>
          <w:ilvl w:val="0"/>
          <w:numId w:val="21"/>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Develop detailed component diagrams or class diagrams to specify the structure and behavior of each component.</w:t>
      </w:r>
    </w:p>
    <w:p w14:paraId="25FFDDBE" w14:textId="77777777" w:rsidR="00345B36" w:rsidRPr="00A4144F" w:rsidRDefault="00345B36" w:rsidP="00345B36">
      <w:pPr>
        <w:pStyle w:val="ListParagraph"/>
        <w:numPr>
          <w:ilvl w:val="0"/>
          <w:numId w:val="21"/>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Define the data flow between components using Data Flow Diagrams (DFDs) or sequence diagrams.</w:t>
      </w:r>
    </w:p>
    <w:p w14:paraId="63EA78CB" w14:textId="77777777" w:rsidR="00345B36" w:rsidRPr="003B1E1A" w:rsidRDefault="00345B36" w:rsidP="00345B36">
      <w:pPr>
        <w:pStyle w:val="ListParagraph"/>
        <w:numPr>
          <w:ilvl w:val="0"/>
          <w:numId w:val="21"/>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Choose appropriate design patterns and architectural styles to address specific requirements, such as dependency injection for managing dependencies and inversion of control for decoupling components.</w:t>
      </w:r>
    </w:p>
    <w:p w14:paraId="3528FB7C"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Understand Requirements:</w:t>
      </w:r>
    </w:p>
    <w:p w14:paraId="00448191" w14:textId="77777777" w:rsidR="00345B36" w:rsidRPr="004C4CFD" w:rsidRDefault="00345B36" w:rsidP="00345B36">
      <w:pPr>
        <w:pStyle w:val="ListParagraph"/>
        <w:numPr>
          <w:ilvl w:val="0"/>
          <w:numId w:val="27"/>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Begin by thoroughly understanding the functional and non-functional requirements of the system.</w:t>
      </w:r>
    </w:p>
    <w:p w14:paraId="5F2B5005" w14:textId="77777777" w:rsidR="00345B36" w:rsidRPr="004C4CFD" w:rsidRDefault="00345B36" w:rsidP="00345B36">
      <w:pPr>
        <w:pStyle w:val="ListParagraph"/>
        <w:numPr>
          <w:ilvl w:val="0"/>
          <w:numId w:val="27"/>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Analyze use cases, user stories, and other requirements documentation to identify the system's features, constraints, and goals.</w:t>
      </w:r>
    </w:p>
    <w:p w14:paraId="1BA9C070" w14:textId="77777777" w:rsidR="00345B36" w:rsidRPr="004C4CFD" w:rsidRDefault="00345B36" w:rsidP="00345B36">
      <w:pPr>
        <w:pStyle w:val="ListParagraph"/>
        <w:numPr>
          <w:ilvl w:val="0"/>
          <w:numId w:val="27"/>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Clarify any ambiguities and resolve conflicting requirements through discussions with stakeholders.</w:t>
      </w:r>
    </w:p>
    <w:p w14:paraId="5A484AC6"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Define System Architecture:</w:t>
      </w:r>
    </w:p>
    <w:p w14:paraId="22696FB7" w14:textId="77777777" w:rsidR="00345B36" w:rsidRPr="004C4CFD" w:rsidRDefault="00345B36" w:rsidP="00345B36">
      <w:pPr>
        <w:pStyle w:val="ListParagraph"/>
        <w:numPr>
          <w:ilvl w:val="0"/>
          <w:numId w:val="28"/>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Choose an appropriate architectural style or pattern based on the requirements, such as layered architecture, client-server architecture, microservices architecture, or event-driven architecture.</w:t>
      </w:r>
    </w:p>
    <w:p w14:paraId="41EF7488" w14:textId="77777777" w:rsidR="00345B36" w:rsidRPr="004C4CFD" w:rsidRDefault="00345B36" w:rsidP="00345B36">
      <w:pPr>
        <w:pStyle w:val="ListParagraph"/>
        <w:numPr>
          <w:ilvl w:val="0"/>
          <w:numId w:val="28"/>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Define the high-level structure of the system, including the major components, layers, subsystems, and their interactions.</w:t>
      </w:r>
    </w:p>
    <w:p w14:paraId="1A564FF6" w14:textId="77777777" w:rsidR="00345B36" w:rsidRPr="004C4CFD" w:rsidRDefault="00345B36" w:rsidP="00345B36">
      <w:pPr>
        <w:pStyle w:val="ListParagraph"/>
        <w:numPr>
          <w:ilvl w:val="0"/>
          <w:numId w:val="28"/>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Determine how components will communicate with each other, including protocols, data formats, and APIs.</w:t>
      </w:r>
    </w:p>
    <w:p w14:paraId="7C465FF0"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lastRenderedPageBreak/>
        <w:t>Design Data Model:</w:t>
      </w:r>
    </w:p>
    <w:p w14:paraId="32DB76A5" w14:textId="77777777" w:rsidR="00345B36" w:rsidRPr="004C4CFD" w:rsidRDefault="00345B36" w:rsidP="00345B36">
      <w:pPr>
        <w:pStyle w:val="ListParagraph"/>
        <w:numPr>
          <w:ilvl w:val="0"/>
          <w:numId w:val="29"/>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Design the data model based on the requirements gathered during the analysis phase.</w:t>
      </w:r>
    </w:p>
    <w:p w14:paraId="2863668B" w14:textId="77777777" w:rsidR="00345B36" w:rsidRPr="004C4CFD" w:rsidRDefault="00345B36" w:rsidP="00345B36">
      <w:pPr>
        <w:pStyle w:val="ListParagraph"/>
        <w:numPr>
          <w:ilvl w:val="0"/>
          <w:numId w:val="29"/>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Identify entities, attributes, relationships, and constraints using techniques such as Entity-Relationship Diagrams (ERDs) or UML class diagrams.</w:t>
      </w:r>
    </w:p>
    <w:p w14:paraId="0861AABB" w14:textId="77777777" w:rsidR="00345B36" w:rsidRPr="004C4CFD" w:rsidRDefault="00345B36" w:rsidP="00345B36">
      <w:pPr>
        <w:pStyle w:val="ListParagraph"/>
        <w:numPr>
          <w:ilvl w:val="0"/>
          <w:numId w:val="29"/>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Normalize the data model to eliminate redundancy and ensure data integrity, applying normalization techniques such as First Normal Form (1NF), Second Normal Form (2NF), and Third Normal Form (3NF).</w:t>
      </w:r>
    </w:p>
    <w:p w14:paraId="25DF7F4F"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Define Component Interfaces:</w:t>
      </w:r>
    </w:p>
    <w:p w14:paraId="0A23B618" w14:textId="77777777" w:rsidR="00345B36" w:rsidRPr="004C4CFD" w:rsidRDefault="00345B36" w:rsidP="00345B36">
      <w:pPr>
        <w:pStyle w:val="ListParagraph"/>
        <w:numPr>
          <w:ilvl w:val="0"/>
          <w:numId w:val="30"/>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Specify the interfaces between different components, modules, or subsystems of the system.</w:t>
      </w:r>
    </w:p>
    <w:p w14:paraId="170D79A2" w14:textId="77777777" w:rsidR="00345B36" w:rsidRPr="004C4CFD" w:rsidRDefault="00345B36" w:rsidP="00345B36">
      <w:pPr>
        <w:pStyle w:val="ListParagraph"/>
        <w:numPr>
          <w:ilvl w:val="0"/>
          <w:numId w:val="30"/>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Define input and output parameters, data formats, method signatures, and communication protocols for each interface.</w:t>
      </w:r>
    </w:p>
    <w:p w14:paraId="7AFFF731" w14:textId="77777777" w:rsidR="00345B36" w:rsidRPr="004C4CFD" w:rsidRDefault="00345B36" w:rsidP="00345B36">
      <w:pPr>
        <w:pStyle w:val="ListParagraph"/>
        <w:numPr>
          <w:ilvl w:val="0"/>
          <w:numId w:val="30"/>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Ensure that interfaces are well-defined, clear, and consistent to facilitate integration and communication between components.</w:t>
      </w:r>
    </w:p>
    <w:p w14:paraId="48BB0D9C"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Design Module Structure:</w:t>
      </w:r>
    </w:p>
    <w:p w14:paraId="4B05E86C" w14:textId="77777777" w:rsidR="00345B36" w:rsidRPr="004C4CFD" w:rsidRDefault="00345B36" w:rsidP="00345B36">
      <w:pPr>
        <w:pStyle w:val="ListParagraph"/>
        <w:numPr>
          <w:ilvl w:val="0"/>
          <w:numId w:val="31"/>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Decompose the system into smaller modules or units of functionality based on the system architecture and requirements.</w:t>
      </w:r>
    </w:p>
    <w:p w14:paraId="3CB24D67" w14:textId="77777777" w:rsidR="00345B36" w:rsidRPr="004C4CFD" w:rsidRDefault="00345B36" w:rsidP="00345B36">
      <w:pPr>
        <w:pStyle w:val="ListParagraph"/>
        <w:numPr>
          <w:ilvl w:val="0"/>
          <w:numId w:val="31"/>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Identify cohesive and loosely coupled modules that encapsulate related functionality and minimize dependencies between modules.</w:t>
      </w:r>
    </w:p>
    <w:p w14:paraId="1F503DEA" w14:textId="77777777" w:rsidR="00345B36" w:rsidRPr="004C4CFD" w:rsidRDefault="00345B36" w:rsidP="00345B36">
      <w:pPr>
        <w:pStyle w:val="ListParagraph"/>
        <w:numPr>
          <w:ilvl w:val="0"/>
          <w:numId w:val="31"/>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Define the responsibilities and interfaces of each module, specifying how they interact with other modules and the external environment.</w:t>
      </w:r>
    </w:p>
    <w:p w14:paraId="6463F726"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Specify System Behavior:</w:t>
      </w:r>
    </w:p>
    <w:p w14:paraId="6A0D4F09" w14:textId="77777777" w:rsidR="00345B36" w:rsidRPr="004C4CFD" w:rsidRDefault="00345B36" w:rsidP="00345B36">
      <w:pPr>
        <w:pStyle w:val="ListParagraph"/>
        <w:numPr>
          <w:ilvl w:val="0"/>
          <w:numId w:val="32"/>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Define the behavior of the system in response to different inputs, events, and scenarios.</w:t>
      </w:r>
    </w:p>
    <w:p w14:paraId="1B9DEB22" w14:textId="77777777" w:rsidR="00345B36" w:rsidRPr="004C4CFD" w:rsidRDefault="00345B36" w:rsidP="00345B36">
      <w:pPr>
        <w:pStyle w:val="ListParagraph"/>
        <w:numPr>
          <w:ilvl w:val="0"/>
          <w:numId w:val="32"/>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Specify the business logic, algorithms, workflows, state transitions, and error handling mechanisms of the system.</w:t>
      </w:r>
    </w:p>
    <w:p w14:paraId="1452292F" w14:textId="77777777" w:rsidR="00345B36" w:rsidRPr="004C4CFD" w:rsidRDefault="00345B36" w:rsidP="00345B36">
      <w:pPr>
        <w:pStyle w:val="ListParagraph"/>
        <w:numPr>
          <w:ilvl w:val="0"/>
          <w:numId w:val="32"/>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Use techniques such as flowcharts, state diagrams, activity diagrams, or sequence diagrams to illustrate system behavior.</w:t>
      </w:r>
    </w:p>
    <w:p w14:paraId="2F029B89"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Consider Non-Functional Requirements:</w:t>
      </w:r>
    </w:p>
    <w:p w14:paraId="121597BC" w14:textId="77777777" w:rsidR="00345B36" w:rsidRPr="004C4CFD" w:rsidRDefault="00345B36" w:rsidP="00345B36">
      <w:pPr>
        <w:pStyle w:val="ListParagraph"/>
        <w:numPr>
          <w:ilvl w:val="0"/>
          <w:numId w:val="33"/>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Address non-functional requirements such as performance, scalability, reliability, security, and usability during system design.</w:t>
      </w:r>
    </w:p>
    <w:p w14:paraId="616ACD47" w14:textId="77777777" w:rsidR="00345B36" w:rsidRPr="004C4CFD" w:rsidRDefault="00345B36" w:rsidP="00345B36">
      <w:pPr>
        <w:pStyle w:val="ListParagraph"/>
        <w:numPr>
          <w:ilvl w:val="0"/>
          <w:numId w:val="33"/>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Design architectural strategies and mechanisms to meet these requirements, such as caching, load balancing, encryption, authentication, and user interface design principles.</w:t>
      </w:r>
    </w:p>
    <w:p w14:paraId="59520FA8"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Evaluate Design Decisions:</w:t>
      </w:r>
    </w:p>
    <w:p w14:paraId="3C2F8B54" w14:textId="77777777" w:rsidR="00345B36" w:rsidRPr="004C4CFD" w:rsidRDefault="00345B36" w:rsidP="00345B36">
      <w:pPr>
        <w:pStyle w:val="ListParagraph"/>
        <w:numPr>
          <w:ilvl w:val="0"/>
          <w:numId w:val="34"/>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Review and validate the system design against the requirements, constraints, and quality attributes.</w:t>
      </w:r>
    </w:p>
    <w:p w14:paraId="0700F38E" w14:textId="77777777" w:rsidR="00345B36" w:rsidRPr="004C4CFD" w:rsidRDefault="00345B36" w:rsidP="00345B36">
      <w:pPr>
        <w:pStyle w:val="ListParagraph"/>
        <w:numPr>
          <w:ilvl w:val="0"/>
          <w:numId w:val="34"/>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lastRenderedPageBreak/>
        <w:t>Conduct design reviews, walkthroughs, or architectural reviews with stakeholders and subject matter experts to solicit feedback and identify potential issues.</w:t>
      </w:r>
    </w:p>
    <w:p w14:paraId="4A8C407D" w14:textId="77777777" w:rsidR="00345B36" w:rsidRPr="004C4CFD" w:rsidRDefault="00345B36" w:rsidP="00345B36">
      <w:pPr>
        <w:pStyle w:val="ListParagraph"/>
        <w:numPr>
          <w:ilvl w:val="0"/>
          <w:numId w:val="34"/>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Refine and iterate on the design based on feedback and lessons learned from the evaluation process.</w:t>
      </w:r>
    </w:p>
    <w:p w14:paraId="0192D434"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Document Design Artifacts:</w:t>
      </w:r>
    </w:p>
    <w:p w14:paraId="78E38BBB" w14:textId="77777777" w:rsidR="00345B36" w:rsidRPr="004C4CFD" w:rsidRDefault="00345B36" w:rsidP="00345B36">
      <w:pPr>
        <w:pStyle w:val="ListParagraph"/>
        <w:numPr>
          <w:ilvl w:val="0"/>
          <w:numId w:val="35"/>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Document the system design artifacts, including architectural diagrams, data models, interface specifications, module specifications, and behavioral descriptions.</w:t>
      </w:r>
    </w:p>
    <w:p w14:paraId="4C7471A8" w14:textId="77777777" w:rsidR="00345B36" w:rsidRPr="004C4CFD" w:rsidRDefault="00345B36" w:rsidP="00345B36">
      <w:pPr>
        <w:pStyle w:val="ListParagraph"/>
        <w:numPr>
          <w:ilvl w:val="0"/>
          <w:numId w:val="35"/>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Create design documents, architectural blueprints, and technical specifications to communicate the system design to developers, testers, and other stakeholders.</w:t>
      </w:r>
    </w:p>
    <w:p w14:paraId="2A390EA0" w14:textId="77777777" w:rsidR="00345B36" w:rsidRPr="004C4CFD" w:rsidRDefault="00345B36" w:rsidP="00345B36">
      <w:pPr>
        <w:pStyle w:val="ListParagraph"/>
        <w:numPr>
          <w:ilvl w:val="0"/>
          <w:numId w:val="35"/>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Ensure that design documentation is comprehensive, well-organized, and accessible to support implementation, testing, and maintenance activities.</w:t>
      </w:r>
    </w:p>
    <w:p w14:paraId="69F2ECBC"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Iterate and Refine:</w:t>
      </w:r>
    </w:p>
    <w:p w14:paraId="2770D59E" w14:textId="77777777" w:rsidR="00345B36" w:rsidRPr="004C4CFD" w:rsidRDefault="00345B36" w:rsidP="00345B36">
      <w:pPr>
        <w:pStyle w:val="ListParagraph"/>
        <w:numPr>
          <w:ilvl w:val="0"/>
          <w:numId w:val="36"/>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System design is an iterative process, and it may require multiple iterations to refine and optimize the design based on feedback, changing requirements, and emerging constraints.</w:t>
      </w:r>
    </w:p>
    <w:p w14:paraId="2EBFE8C3" w14:textId="77777777" w:rsidR="00345B36" w:rsidRPr="004C4CFD" w:rsidRDefault="00345B36" w:rsidP="00345B36">
      <w:pPr>
        <w:pStyle w:val="ListParagraph"/>
        <w:numPr>
          <w:ilvl w:val="0"/>
          <w:numId w:val="36"/>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Continuously evaluate and refine the design as the project progresses, incorporating new insights, addressing issues, and adapting to evolving needs.</w:t>
      </w:r>
    </w:p>
    <w:p w14:paraId="13515CEE" w14:textId="77777777" w:rsidR="00345B36" w:rsidRPr="004C4CFD" w:rsidRDefault="00345B36" w:rsidP="00345B36">
      <w:pPr>
        <w:jc w:val="both"/>
        <w:rPr>
          <w:rFonts w:ascii="Times New Roman" w:hAnsi="Times New Roman" w:cs="Times New Roman"/>
          <w:sz w:val="24"/>
          <w:szCs w:val="24"/>
        </w:rPr>
      </w:pPr>
      <w:r w:rsidRPr="004C4CFD">
        <w:rPr>
          <w:rFonts w:ascii="Times New Roman" w:hAnsi="Times New Roman" w:cs="Times New Roman"/>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3366D301" w14:textId="77777777" w:rsidR="00345B36" w:rsidRDefault="00345B36" w:rsidP="00345B36">
      <w:pPr>
        <w:jc w:val="both"/>
        <w:rPr>
          <w:rFonts w:ascii="Times New Roman" w:hAnsi="Times New Roman" w:cs="Times New Roman"/>
          <w:b/>
          <w:bCs/>
          <w:sz w:val="28"/>
        </w:rPr>
      </w:pPr>
      <w:r w:rsidRPr="00E46982">
        <w:rPr>
          <w:rFonts w:ascii="Times New Roman" w:hAnsi="Times New Roman" w:cs="Times New Roman"/>
          <w:b/>
          <w:bCs/>
          <w:sz w:val="28"/>
        </w:rPr>
        <w:t xml:space="preserve">Data </w:t>
      </w:r>
      <w:proofErr w:type="spellStart"/>
      <w:r w:rsidRPr="00E46982">
        <w:rPr>
          <w:rFonts w:ascii="Times New Roman" w:hAnsi="Times New Roman" w:cs="Times New Roman"/>
          <w:b/>
          <w:bCs/>
          <w:sz w:val="28"/>
        </w:rPr>
        <w:t>FlowDiagram</w:t>
      </w:r>
      <w:proofErr w:type="spellEnd"/>
    </w:p>
    <w:p w14:paraId="0AB99E37" w14:textId="77777777" w:rsidR="00345B36" w:rsidRPr="004C4CFD" w:rsidRDefault="00345B36" w:rsidP="00345B36">
      <w:pPr>
        <w:jc w:val="both"/>
        <w:rPr>
          <w:rFonts w:ascii="Times New Roman" w:hAnsi="Times New Roman" w:cs="Times New Roman"/>
          <w:sz w:val="24"/>
          <w:szCs w:val="24"/>
        </w:rPr>
      </w:pPr>
      <w:r w:rsidRPr="004C4CFD">
        <w:rPr>
          <w:rFonts w:ascii="Times New Roman" w:hAnsi="Times New Roman" w:cs="Times New Roman"/>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0DF75716"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Processes:</w:t>
      </w:r>
    </w:p>
    <w:p w14:paraId="64D495D2" w14:textId="77777777" w:rsidR="00345B36" w:rsidRPr="004C4CFD" w:rsidRDefault="00345B36" w:rsidP="00345B36">
      <w:pPr>
        <w:pStyle w:val="ListParagraph"/>
        <w:numPr>
          <w:ilvl w:val="0"/>
          <w:numId w:val="37"/>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Processes represent activities or functions that manipulate data within the system.</w:t>
      </w:r>
    </w:p>
    <w:p w14:paraId="4A848749" w14:textId="77777777" w:rsidR="00345B36" w:rsidRPr="004C4CFD" w:rsidRDefault="00345B36" w:rsidP="00345B36">
      <w:pPr>
        <w:pStyle w:val="ListParagraph"/>
        <w:numPr>
          <w:ilvl w:val="0"/>
          <w:numId w:val="37"/>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Each process performs a specific task or operation on the input data to produce output data.</w:t>
      </w:r>
    </w:p>
    <w:p w14:paraId="5946C7DF" w14:textId="77777777" w:rsidR="00345B36" w:rsidRPr="004C4CFD" w:rsidRDefault="00345B36" w:rsidP="00345B36">
      <w:pPr>
        <w:pStyle w:val="ListParagraph"/>
        <w:numPr>
          <w:ilvl w:val="0"/>
          <w:numId w:val="37"/>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Processes are depicted as circles or rectangles in a DFD diagram, labeled with a descriptive name or identifier.</w:t>
      </w:r>
    </w:p>
    <w:p w14:paraId="0B6E9360" w14:textId="77777777" w:rsidR="00345B36" w:rsidRPr="004C4CFD" w:rsidRDefault="00345B36" w:rsidP="00345B36">
      <w:pPr>
        <w:pStyle w:val="ListParagraph"/>
        <w:numPr>
          <w:ilvl w:val="0"/>
          <w:numId w:val="37"/>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Examples of processes include data transformation, computation, validation, storage, retrieval, and transmission.</w:t>
      </w:r>
    </w:p>
    <w:p w14:paraId="2C1889CA"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lastRenderedPageBreak/>
        <w:t>Data Flows:</w:t>
      </w:r>
    </w:p>
    <w:p w14:paraId="446AE1E6" w14:textId="77777777" w:rsidR="00345B36" w:rsidRPr="004C4CFD" w:rsidRDefault="00345B36" w:rsidP="00345B36">
      <w:pPr>
        <w:pStyle w:val="ListParagraph"/>
        <w:numPr>
          <w:ilvl w:val="0"/>
          <w:numId w:val="38"/>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flows represent the movement of data between processes, data stores, and external entities within the system.</w:t>
      </w:r>
    </w:p>
    <w:p w14:paraId="53691463" w14:textId="77777777" w:rsidR="00345B36" w:rsidRPr="004C4CFD" w:rsidRDefault="00345B36" w:rsidP="00345B36">
      <w:pPr>
        <w:pStyle w:val="ListParagraph"/>
        <w:numPr>
          <w:ilvl w:val="0"/>
          <w:numId w:val="38"/>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flows are depicted as arrows in a DFD diagram, indicating the direction of data flow.</w:t>
      </w:r>
    </w:p>
    <w:p w14:paraId="01400005" w14:textId="77777777" w:rsidR="00345B36" w:rsidRPr="004C4CFD" w:rsidRDefault="00345B36" w:rsidP="00345B36">
      <w:pPr>
        <w:pStyle w:val="ListParagraph"/>
        <w:numPr>
          <w:ilvl w:val="0"/>
          <w:numId w:val="38"/>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Each data flow is labeled with a meaningful name that describes the type or content of the data being transmitted.</w:t>
      </w:r>
    </w:p>
    <w:p w14:paraId="0F4D826E" w14:textId="77777777" w:rsidR="00345B36" w:rsidRPr="004C4CFD" w:rsidRDefault="00345B36" w:rsidP="00345B36">
      <w:pPr>
        <w:pStyle w:val="ListParagraph"/>
        <w:numPr>
          <w:ilvl w:val="0"/>
          <w:numId w:val="38"/>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flows may represent inputs, outputs, or intermediate data exchanged between processes and external entities.</w:t>
      </w:r>
    </w:p>
    <w:p w14:paraId="2B917BCC"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Data Stores:</w:t>
      </w:r>
    </w:p>
    <w:p w14:paraId="07470B2E" w14:textId="77777777" w:rsidR="00345B36" w:rsidRPr="004C4CFD" w:rsidRDefault="00345B36" w:rsidP="00345B36">
      <w:pPr>
        <w:pStyle w:val="ListParagraph"/>
        <w:numPr>
          <w:ilvl w:val="0"/>
          <w:numId w:val="39"/>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stores represent repositories or storage locations where data is persistently stored within the system.</w:t>
      </w:r>
    </w:p>
    <w:p w14:paraId="4B84992C" w14:textId="77777777" w:rsidR="00345B36" w:rsidRPr="004C4CFD" w:rsidRDefault="00345B36" w:rsidP="00345B36">
      <w:pPr>
        <w:pStyle w:val="ListParagraph"/>
        <w:numPr>
          <w:ilvl w:val="0"/>
          <w:numId w:val="39"/>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stores are depicted as rectangles with two parallel lines on one side in a DFD diagram.</w:t>
      </w:r>
    </w:p>
    <w:p w14:paraId="38F50AAF" w14:textId="77777777" w:rsidR="00345B36" w:rsidRPr="004C4CFD" w:rsidRDefault="00345B36" w:rsidP="00345B36">
      <w:pPr>
        <w:pStyle w:val="ListParagraph"/>
        <w:numPr>
          <w:ilvl w:val="0"/>
          <w:numId w:val="39"/>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Each data store is labeled with a descriptive name that identifies the type or purpose of the stored data.</w:t>
      </w:r>
    </w:p>
    <w:p w14:paraId="2BA7A7B4" w14:textId="77777777" w:rsidR="00345B36" w:rsidRPr="004C4CFD" w:rsidRDefault="00345B36" w:rsidP="00345B36">
      <w:pPr>
        <w:pStyle w:val="ListParagraph"/>
        <w:numPr>
          <w:ilvl w:val="0"/>
          <w:numId w:val="39"/>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stores may include databases, files, tables, queues, or any other storage medium used by the system.</w:t>
      </w:r>
    </w:p>
    <w:p w14:paraId="59D96CD8"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External Entities:</w:t>
      </w:r>
    </w:p>
    <w:p w14:paraId="05318D1D" w14:textId="77777777" w:rsidR="00345B36" w:rsidRPr="004C4CFD" w:rsidRDefault="00345B36" w:rsidP="00345B36">
      <w:pPr>
        <w:pStyle w:val="ListParagraph"/>
        <w:numPr>
          <w:ilvl w:val="0"/>
          <w:numId w:val="40"/>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External entities represent sources or destinations of data that interact with the system but are external to it.</w:t>
      </w:r>
    </w:p>
    <w:p w14:paraId="58FF4190" w14:textId="77777777" w:rsidR="00345B36" w:rsidRPr="004C4CFD" w:rsidRDefault="00345B36" w:rsidP="00345B36">
      <w:pPr>
        <w:pStyle w:val="ListParagraph"/>
        <w:numPr>
          <w:ilvl w:val="0"/>
          <w:numId w:val="40"/>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External entities can be users, devices, systems, or other entities that exchange data with the system.</w:t>
      </w:r>
    </w:p>
    <w:p w14:paraId="53831BB6" w14:textId="77777777" w:rsidR="00345B36" w:rsidRPr="004C4CFD" w:rsidRDefault="00345B36" w:rsidP="00345B36">
      <w:pPr>
        <w:pStyle w:val="ListParagraph"/>
        <w:numPr>
          <w:ilvl w:val="0"/>
          <w:numId w:val="40"/>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External entities are depicted as squares or rectangles with rounded corners in a DFD diagram.</w:t>
      </w:r>
    </w:p>
    <w:p w14:paraId="67CAEC42" w14:textId="77777777" w:rsidR="00345B36" w:rsidRPr="004C4CFD" w:rsidRDefault="00345B36" w:rsidP="00345B36">
      <w:pPr>
        <w:pStyle w:val="ListParagraph"/>
        <w:numPr>
          <w:ilvl w:val="0"/>
          <w:numId w:val="40"/>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Each external entity is labeled with a descriptive name that identifies its role or function in the system.</w:t>
      </w:r>
    </w:p>
    <w:p w14:paraId="6ED68354"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 Paths:</w:t>
      </w:r>
    </w:p>
    <w:p w14:paraId="3679282D" w14:textId="77777777" w:rsidR="00345B36" w:rsidRPr="004C4CFD" w:rsidRDefault="00345B36" w:rsidP="00345B36">
      <w:pPr>
        <w:pStyle w:val="ListParagraph"/>
        <w:numPr>
          <w:ilvl w:val="0"/>
          <w:numId w:val="41"/>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flow paths represent the paths along which data flows through the system from its source to its destination.</w:t>
      </w:r>
    </w:p>
    <w:p w14:paraId="61070729" w14:textId="77777777" w:rsidR="00345B36" w:rsidRPr="004C4CFD" w:rsidRDefault="00345B36" w:rsidP="00345B36">
      <w:pPr>
        <w:pStyle w:val="ListParagraph"/>
        <w:numPr>
          <w:ilvl w:val="0"/>
          <w:numId w:val="41"/>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flow paths are traced by following the arrows that connect processes, data stores, and external entities in the DFD diagram.</w:t>
      </w:r>
    </w:p>
    <w:p w14:paraId="65AA8E4D" w14:textId="77777777" w:rsidR="00345B36" w:rsidRPr="004C4CFD" w:rsidRDefault="00345B36" w:rsidP="00345B36">
      <w:pPr>
        <w:pStyle w:val="ListParagraph"/>
        <w:numPr>
          <w:ilvl w:val="0"/>
          <w:numId w:val="41"/>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Data flow paths illustrate the sequence of operations performed on the data as it moves through the system, showing how data is processed and transformed.</w:t>
      </w:r>
    </w:p>
    <w:p w14:paraId="5B221B14"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Levels of Detail:</w:t>
      </w:r>
    </w:p>
    <w:p w14:paraId="4675B8D0" w14:textId="77777777" w:rsidR="00345B36" w:rsidRPr="004C4CFD" w:rsidRDefault="00345B36" w:rsidP="00345B36">
      <w:pPr>
        <w:pStyle w:val="ListParagraph"/>
        <w:numPr>
          <w:ilvl w:val="0"/>
          <w:numId w:val="42"/>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lastRenderedPageBreak/>
        <w:t>DFDs can be organized into multiple levels of detail to represent different perspectives or views of the system.</w:t>
      </w:r>
    </w:p>
    <w:p w14:paraId="2D3FE8A4" w14:textId="77777777" w:rsidR="00345B36" w:rsidRPr="004C4CFD" w:rsidRDefault="00345B36" w:rsidP="00345B36">
      <w:pPr>
        <w:pStyle w:val="ListParagraph"/>
        <w:numPr>
          <w:ilvl w:val="0"/>
          <w:numId w:val="42"/>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Level 0 DFD represents the highest level of abstraction, showing the overall structure and major processes of the system.</w:t>
      </w:r>
    </w:p>
    <w:p w14:paraId="07CCB6B2" w14:textId="77777777" w:rsidR="00345B36" w:rsidRPr="004C4CFD" w:rsidRDefault="00345B36" w:rsidP="00345B36">
      <w:pPr>
        <w:pStyle w:val="ListParagraph"/>
        <w:numPr>
          <w:ilvl w:val="0"/>
          <w:numId w:val="42"/>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Lower-level DFDs provide more detailed views of specific processes or subsystems, breaking down complex processes into smaller components.</w:t>
      </w:r>
    </w:p>
    <w:p w14:paraId="53897958" w14:textId="77777777" w:rsidR="00345B36" w:rsidRPr="003B1E1A" w:rsidRDefault="00345B36" w:rsidP="00345B36">
      <w:pPr>
        <w:jc w:val="both"/>
        <w:rPr>
          <w:rFonts w:ascii="Times New Roman" w:hAnsi="Times New Roman" w:cs="Times New Roman"/>
          <w:b/>
          <w:bCs/>
          <w:sz w:val="24"/>
          <w:szCs w:val="24"/>
        </w:rPr>
      </w:pPr>
      <w:r w:rsidRPr="004C4CFD">
        <w:rPr>
          <w:rFonts w:ascii="Times New Roman" w:hAnsi="Times New Roman" w:cs="Times New Roman"/>
          <w:b/>
          <w:bCs/>
          <w:sz w:val="24"/>
          <w:szCs w:val="24"/>
        </w:rPr>
        <w:t>Context Diagram:</w:t>
      </w:r>
    </w:p>
    <w:p w14:paraId="5C010507" w14:textId="77777777" w:rsidR="00345B36" w:rsidRPr="004C4CFD" w:rsidRDefault="00345B36" w:rsidP="00345B36">
      <w:pPr>
        <w:pStyle w:val="ListParagraph"/>
        <w:numPr>
          <w:ilvl w:val="0"/>
          <w:numId w:val="43"/>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A context diagram is a high-level DFD that provides an overview of the system and its interactions with external entities.</w:t>
      </w:r>
    </w:p>
    <w:p w14:paraId="2E2AB223" w14:textId="77777777" w:rsidR="00345B36" w:rsidRPr="004C4CFD" w:rsidRDefault="00345B36" w:rsidP="00345B36">
      <w:pPr>
        <w:pStyle w:val="ListParagraph"/>
        <w:numPr>
          <w:ilvl w:val="0"/>
          <w:numId w:val="43"/>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The context diagram shows the external entities that interact with the system and the data flows between them, without going into detail about internal processes or data stores.</w:t>
      </w:r>
    </w:p>
    <w:p w14:paraId="3700C554" w14:textId="77777777" w:rsidR="00345B36" w:rsidRPr="003B1E1A" w:rsidRDefault="00345B36" w:rsidP="00345B36">
      <w:pPr>
        <w:pStyle w:val="ListParagraph"/>
        <w:numPr>
          <w:ilvl w:val="0"/>
          <w:numId w:val="43"/>
        </w:numPr>
        <w:spacing w:after="160" w:line="259" w:lineRule="auto"/>
        <w:jc w:val="both"/>
        <w:rPr>
          <w:rFonts w:ascii="Times New Roman" w:hAnsi="Times New Roman" w:cs="Times New Roman"/>
          <w:sz w:val="24"/>
          <w:szCs w:val="24"/>
        </w:rPr>
      </w:pPr>
      <w:r w:rsidRPr="004C4CFD">
        <w:rPr>
          <w:rFonts w:ascii="Times New Roman" w:hAnsi="Times New Roman" w:cs="Times New Roman"/>
          <w:sz w:val="24"/>
          <w:szCs w:val="24"/>
        </w:rPr>
        <w:t>It serves as a starting point for understanding the scope and boundaries of the system and its external interfaces.</w:t>
      </w:r>
    </w:p>
    <w:p w14:paraId="339EEE79" w14:textId="77777777" w:rsidR="00345B36" w:rsidRDefault="00345B36" w:rsidP="00345B36">
      <w:pPr>
        <w:jc w:val="both"/>
        <w:rPr>
          <w:rFonts w:ascii="Times New Roman" w:hAnsi="Times New Roman" w:cs="Times New Roman"/>
          <w:b/>
          <w:bCs/>
          <w:sz w:val="28"/>
        </w:rPr>
      </w:pPr>
      <w:r w:rsidRPr="004C4CFD">
        <w:rPr>
          <w:rFonts w:ascii="Times New Roman" w:hAnsi="Times New Roman" w:cs="Times New Roman"/>
          <w:b/>
          <w:bCs/>
          <w:sz w:val="28"/>
        </w:rPr>
        <w:t>DFD Diagrams</w:t>
      </w:r>
    </w:p>
    <w:p w14:paraId="0DCD2FEE" w14:textId="77777777" w:rsidR="00345B36" w:rsidRDefault="00345B36" w:rsidP="00F0038D">
      <w:pPr>
        <w:rPr>
          <w:rFonts w:ascii="Times New Roman" w:hAnsi="Times New Roman" w:cs="Times New Roman"/>
          <w:b/>
          <w:sz w:val="26"/>
          <w:szCs w:val="26"/>
        </w:rPr>
      </w:pPr>
    </w:p>
    <w:p w14:paraId="647EE128" w14:textId="77777777" w:rsidR="00F0038D" w:rsidRDefault="00F0038D" w:rsidP="00F0038D">
      <w:pPr>
        <w:rPr>
          <w:rFonts w:ascii="Times New Roman" w:hAnsi="Times New Roman" w:cs="Times New Roman"/>
          <w:b/>
          <w:sz w:val="26"/>
          <w:szCs w:val="26"/>
        </w:rPr>
      </w:pPr>
      <w:r w:rsidRPr="002B483C">
        <w:rPr>
          <w:rFonts w:ascii="Times New Roman" w:hAnsi="Times New Roman" w:cs="Times New Roman"/>
          <w:b/>
          <w:sz w:val="26"/>
          <w:szCs w:val="26"/>
        </w:rPr>
        <w:t>Data Flow Diagram</w:t>
      </w:r>
      <w:r>
        <w:rPr>
          <w:rFonts w:ascii="Times New Roman" w:hAnsi="Times New Roman" w:cs="Times New Roman"/>
          <w:b/>
          <w:sz w:val="26"/>
          <w:szCs w:val="26"/>
        </w:rPr>
        <w:t xml:space="preserve"> </w:t>
      </w:r>
      <w:r w:rsidRPr="002B483C">
        <w:rPr>
          <w:rFonts w:ascii="Times New Roman" w:hAnsi="Times New Roman" w:cs="Times New Roman"/>
          <w:b/>
          <w:sz w:val="26"/>
          <w:szCs w:val="26"/>
        </w:rPr>
        <w:t>(DFD)</w:t>
      </w:r>
      <w:r>
        <w:rPr>
          <w:rFonts w:ascii="Times New Roman" w:hAnsi="Times New Roman" w:cs="Times New Roman"/>
          <w:b/>
          <w:sz w:val="26"/>
          <w:szCs w:val="26"/>
        </w:rPr>
        <w:t xml:space="preserve"> </w:t>
      </w:r>
    </w:p>
    <w:p w14:paraId="7290A70D" w14:textId="77777777"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0:</w:t>
      </w:r>
    </w:p>
    <w:p w14:paraId="326590AA" w14:textId="77777777" w:rsidR="00CC1B0F" w:rsidRDefault="00E24A9F" w:rsidP="00CC1B0F">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0DBC6EAA" wp14:editId="10EE1BD2">
            <wp:extent cx="4705350" cy="2990850"/>
            <wp:effectExtent l="19050" t="0" r="0" b="0"/>
            <wp:docPr id="1" name="Picture 0" descr="level=0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dfd.png"/>
                    <pic:cNvPicPr/>
                  </pic:nvPicPr>
                  <pic:blipFill>
                    <a:blip r:embed="rId6"/>
                    <a:stretch>
                      <a:fillRect/>
                    </a:stretch>
                  </pic:blipFill>
                  <pic:spPr>
                    <a:xfrm>
                      <a:off x="0" y="0"/>
                      <a:ext cx="4705350" cy="2990850"/>
                    </a:xfrm>
                    <a:prstGeom prst="rect">
                      <a:avLst/>
                    </a:prstGeom>
                  </pic:spPr>
                </pic:pic>
              </a:graphicData>
            </a:graphic>
          </wp:inline>
        </w:drawing>
      </w:r>
    </w:p>
    <w:p w14:paraId="7D6B95CE" w14:textId="77777777"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1</w:t>
      </w:r>
    </w:p>
    <w:p w14:paraId="235F0E0D" w14:textId="77777777" w:rsidR="00F0038D" w:rsidRDefault="00E24A9F" w:rsidP="00CC1B0F">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9ADF346" wp14:editId="415A8FCF">
            <wp:extent cx="5943600" cy="3433445"/>
            <wp:effectExtent l="19050" t="0" r="0" b="0"/>
            <wp:docPr id="2" name="Picture 1" descr="level=1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dfd.png"/>
                    <pic:cNvPicPr/>
                  </pic:nvPicPr>
                  <pic:blipFill>
                    <a:blip r:embed="rId7"/>
                    <a:stretch>
                      <a:fillRect/>
                    </a:stretch>
                  </pic:blipFill>
                  <pic:spPr>
                    <a:xfrm>
                      <a:off x="0" y="0"/>
                      <a:ext cx="5943600" cy="3433445"/>
                    </a:xfrm>
                    <a:prstGeom prst="rect">
                      <a:avLst/>
                    </a:prstGeom>
                  </pic:spPr>
                </pic:pic>
              </a:graphicData>
            </a:graphic>
          </wp:inline>
        </w:drawing>
      </w:r>
    </w:p>
    <w:p w14:paraId="10AAD946" w14:textId="77777777" w:rsidR="00D55C8F" w:rsidRDefault="00D55C8F" w:rsidP="00CC1B0F">
      <w:pPr>
        <w:rPr>
          <w:rFonts w:ascii="Times New Roman" w:hAnsi="Times New Roman" w:cs="Times New Roman"/>
          <w:b/>
          <w:sz w:val="26"/>
          <w:szCs w:val="26"/>
        </w:rPr>
      </w:pPr>
    </w:p>
    <w:p w14:paraId="055E1006" w14:textId="77777777" w:rsidR="00F0038D" w:rsidRDefault="00F0038D" w:rsidP="00CC1B0F">
      <w:pPr>
        <w:rPr>
          <w:rFonts w:ascii="Times New Roman" w:hAnsi="Times New Roman" w:cs="Times New Roman"/>
          <w:b/>
          <w:sz w:val="26"/>
          <w:szCs w:val="26"/>
        </w:rPr>
      </w:pPr>
      <w:r w:rsidRPr="00F0038D">
        <w:rPr>
          <w:rFonts w:ascii="Times New Roman" w:hAnsi="Times New Roman" w:cs="Times New Roman"/>
          <w:b/>
          <w:sz w:val="26"/>
          <w:szCs w:val="26"/>
        </w:rPr>
        <w:t>Level 2-DFD Admin</w:t>
      </w:r>
    </w:p>
    <w:p w14:paraId="04997580" w14:textId="77777777" w:rsidR="00F0038D" w:rsidRDefault="00E24A9F" w:rsidP="00CC1B0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A4BC7B3" wp14:editId="5838ED27">
            <wp:extent cx="4981575" cy="3457575"/>
            <wp:effectExtent l="19050" t="0" r="9525" b="0"/>
            <wp:docPr id="3" name="Picture 2" descr="level=2-admin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admindfd.png"/>
                    <pic:cNvPicPr/>
                  </pic:nvPicPr>
                  <pic:blipFill>
                    <a:blip r:embed="rId8"/>
                    <a:stretch>
                      <a:fillRect/>
                    </a:stretch>
                  </pic:blipFill>
                  <pic:spPr>
                    <a:xfrm>
                      <a:off x="0" y="0"/>
                      <a:ext cx="4981575" cy="3457575"/>
                    </a:xfrm>
                    <a:prstGeom prst="rect">
                      <a:avLst/>
                    </a:prstGeom>
                  </pic:spPr>
                </pic:pic>
              </a:graphicData>
            </a:graphic>
          </wp:inline>
        </w:drawing>
      </w:r>
    </w:p>
    <w:p w14:paraId="0E3D4F46" w14:textId="77777777" w:rsidR="00F0038D" w:rsidRDefault="00F0038D" w:rsidP="00F0038D">
      <w:pPr>
        <w:rPr>
          <w:rFonts w:ascii="Times New Roman" w:hAnsi="Times New Roman" w:cs="Times New Roman"/>
          <w:b/>
          <w:sz w:val="26"/>
          <w:szCs w:val="26"/>
        </w:rPr>
      </w:pPr>
      <w:r w:rsidRPr="00F0038D">
        <w:rPr>
          <w:rFonts w:ascii="Times New Roman" w:hAnsi="Times New Roman" w:cs="Times New Roman"/>
          <w:b/>
          <w:sz w:val="26"/>
          <w:szCs w:val="26"/>
        </w:rPr>
        <w:t xml:space="preserve">Level 2-DFD </w:t>
      </w:r>
      <w:r w:rsidR="00E24A9F">
        <w:rPr>
          <w:rFonts w:ascii="Times New Roman" w:hAnsi="Times New Roman" w:cs="Times New Roman"/>
          <w:b/>
          <w:sz w:val="26"/>
          <w:szCs w:val="26"/>
        </w:rPr>
        <w:t>Vendor</w:t>
      </w:r>
    </w:p>
    <w:p w14:paraId="6116E481" w14:textId="77777777" w:rsidR="00DB17A2" w:rsidRDefault="00E24A9F" w:rsidP="00F0038D">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1AEEC3D1" wp14:editId="54DAE9D0">
            <wp:extent cx="4981575" cy="3838575"/>
            <wp:effectExtent l="19050" t="0" r="9525" b="0"/>
            <wp:docPr id="5" name="Picture 4" descr="level=2-vendor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vendordfd.png"/>
                    <pic:cNvPicPr/>
                  </pic:nvPicPr>
                  <pic:blipFill>
                    <a:blip r:embed="rId9"/>
                    <a:stretch>
                      <a:fillRect/>
                    </a:stretch>
                  </pic:blipFill>
                  <pic:spPr>
                    <a:xfrm>
                      <a:off x="0" y="0"/>
                      <a:ext cx="4981575" cy="3838575"/>
                    </a:xfrm>
                    <a:prstGeom prst="rect">
                      <a:avLst/>
                    </a:prstGeom>
                  </pic:spPr>
                </pic:pic>
              </a:graphicData>
            </a:graphic>
          </wp:inline>
        </w:drawing>
      </w:r>
    </w:p>
    <w:p w14:paraId="46490BEB" w14:textId="77777777" w:rsidR="00F0038D" w:rsidRDefault="00F0038D" w:rsidP="00F0038D">
      <w:pPr>
        <w:rPr>
          <w:rFonts w:ascii="Times New Roman" w:hAnsi="Times New Roman" w:cs="Times New Roman"/>
          <w:b/>
          <w:sz w:val="26"/>
          <w:szCs w:val="26"/>
        </w:rPr>
      </w:pPr>
      <w:r w:rsidRPr="00F0038D">
        <w:rPr>
          <w:rFonts w:ascii="Times New Roman" w:hAnsi="Times New Roman" w:cs="Times New Roman"/>
          <w:b/>
          <w:sz w:val="26"/>
          <w:szCs w:val="26"/>
        </w:rPr>
        <w:t xml:space="preserve">Level 2-DFD </w:t>
      </w:r>
      <w:r w:rsidR="00E24A9F">
        <w:rPr>
          <w:rFonts w:ascii="Times New Roman" w:hAnsi="Times New Roman" w:cs="Times New Roman"/>
          <w:b/>
          <w:sz w:val="26"/>
          <w:szCs w:val="26"/>
        </w:rPr>
        <w:t>Customer</w:t>
      </w:r>
    </w:p>
    <w:p w14:paraId="7B5B1527" w14:textId="77777777" w:rsidR="00D55C8F" w:rsidRDefault="00E24A9F" w:rsidP="00F0038D">
      <w:pPr>
        <w:rPr>
          <w:rFonts w:ascii="Times New Roman" w:hAnsi="Times New Roman" w:cs="Times New Roman"/>
          <w:b/>
          <w:sz w:val="26"/>
          <w:szCs w:val="26"/>
          <w:u w:val="single"/>
        </w:rPr>
      </w:pPr>
      <w:r w:rsidRPr="00E24A9F">
        <w:rPr>
          <w:rFonts w:ascii="Times New Roman" w:hAnsi="Times New Roman" w:cs="Times New Roman"/>
          <w:b/>
          <w:noProof/>
          <w:sz w:val="26"/>
          <w:szCs w:val="26"/>
        </w:rPr>
        <w:drawing>
          <wp:inline distT="0" distB="0" distL="0" distR="0" wp14:anchorId="6D48B5F0" wp14:editId="1978AF2D">
            <wp:extent cx="4981575" cy="3648075"/>
            <wp:effectExtent l="19050" t="0" r="9525" b="0"/>
            <wp:docPr id="6" name="Picture 5" descr="level=2-cutomer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cutomerdfd.png"/>
                    <pic:cNvPicPr/>
                  </pic:nvPicPr>
                  <pic:blipFill>
                    <a:blip r:embed="rId10"/>
                    <a:stretch>
                      <a:fillRect/>
                    </a:stretch>
                  </pic:blipFill>
                  <pic:spPr>
                    <a:xfrm>
                      <a:off x="0" y="0"/>
                      <a:ext cx="4981575" cy="3648075"/>
                    </a:xfrm>
                    <a:prstGeom prst="rect">
                      <a:avLst/>
                    </a:prstGeom>
                  </pic:spPr>
                </pic:pic>
              </a:graphicData>
            </a:graphic>
          </wp:inline>
        </w:drawing>
      </w:r>
    </w:p>
    <w:p w14:paraId="71D78AFC" w14:textId="77777777" w:rsidR="00C341FD" w:rsidRDefault="00112362" w:rsidP="00CC1B0F">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3A586C9D" wp14:editId="6D4B99F3">
            <wp:extent cx="5943600" cy="5300980"/>
            <wp:effectExtent l="19050" t="0" r="0" b="0"/>
            <wp:docPr id="7" name="Picture 6" descr="s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d.png"/>
                    <pic:cNvPicPr/>
                  </pic:nvPicPr>
                  <pic:blipFill>
                    <a:blip r:embed="rId11"/>
                    <a:stretch>
                      <a:fillRect/>
                    </a:stretch>
                  </pic:blipFill>
                  <pic:spPr>
                    <a:xfrm>
                      <a:off x="0" y="0"/>
                      <a:ext cx="5943600" cy="5300980"/>
                    </a:xfrm>
                    <a:prstGeom prst="rect">
                      <a:avLst/>
                    </a:prstGeom>
                  </pic:spPr>
                </pic:pic>
              </a:graphicData>
            </a:graphic>
          </wp:inline>
        </w:drawing>
      </w:r>
    </w:p>
    <w:p w14:paraId="74FBE11A" w14:textId="77777777" w:rsidR="00210AB6" w:rsidRDefault="00210AB6" w:rsidP="00C341FD">
      <w:pPr>
        <w:pStyle w:val="ListParagraph1"/>
        <w:jc w:val="center"/>
        <w:rPr>
          <w:rFonts w:ascii="Times New Roman" w:hAnsi="Times New Roman" w:cs="Times New Roman"/>
          <w:b/>
          <w:sz w:val="26"/>
          <w:szCs w:val="26"/>
          <w:u w:val="single"/>
        </w:rPr>
      </w:pPr>
    </w:p>
    <w:p w14:paraId="7DF79083" w14:textId="77777777" w:rsidR="00112362" w:rsidRDefault="00112362" w:rsidP="00C341FD">
      <w:pPr>
        <w:pStyle w:val="ListParagraph1"/>
        <w:jc w:val="center"/>
        <w:rPr>
          <w:rFonts w:ascii="Times New Roman" w:hAnsi="Times New Roman" w:cs="Times New Roman"/>
          <w:b/>
          <w:sz w:val="26"/>
          <w:szCs w:val="26"/>
          <w:u w:val="single"/>
        </w:rPr>
      </w:pPr>
    </w:p>
    <w:p w14:paraId="1D6FEB5A" w14:textId="77777777" w:rsidR="00210AB6" w:rsidRDefault="00210AB6" w:rsidP="00C341FD">
      <w:pPr>
        <w:pStyle w:val="ListParagraph1"/>
        <w:jc w:val="center"/>
        <w:rPr>
          <w:rFonts w:ascii="Times New Roman" w:hAnsi="Times New Roman" w:cs="Times New Roman"/>
          <w:b/>
          <w:sz w:val="26"/>
          <w:szCs w:val="26"/>
          <w:u w:val="single"/>
        </w:rPr>
      </w:pPr>
    </w:p>
    <w:p w14:paraId="69A4959D" w14:textId="77777777" w:rsidR="00210AB6" w:rsidRDefault="00210AB6" w:rsidP="00C341FD">
      <w:pPr>
        <w:pStyle w:val="ListParagraph1"/>
        <w:jc w:val="center"/>
        <w:rPr>
          <w:rFonts w:ascii="Times New Roman" w:hAnsi="Times New Roman" w:cs="Times New Roman"/>
          <w:b/>
          <w:sz w:val="26"/>
          <w:szCs w:val="26"/>
          <w:u w:val="single"/>
        </w:rPr>
      </w:pPr>
    </w:p>
    <w:p w14:paraId="6A0C9188" w14:textId="77777777" w:rsidR="00210AB6" w:rsidRDefault="00210AB6" w:rsidP="00C341FD">
      <w:pPr>
        <w:pStyle w:val="ListParagraph1"/>
        <w:jc w:val="center"/>
        <w:rPr>
          <w:rFonts w:ascii="Times New Roman" w:hAnsi="Times New Roman" w:cs="Times New Roman"/>
          <w:b/>
          <w:sz w:val="26"/>
          <w:szCs w:val="26"/>
          <w:u w:val="single"/>
        </w:rPr>
      </w:pPr>
    </w:p>
    <w:p w14:paraId="7F380504" w14:textId="77777777" w:rsidR="00210AB6" w:rsidRDefault="00210AB6" w:rsidP="00C341FD">
      <w:pPr>
        <w:pStyle w:val="ListParagraph1"/>
        <w:jc w:val="center"/>
        <w:rPr>
          <w:rFonts w:ascii="Times New Roman" w:hAnsi="Times New Roman" w:cs="Times New Roman"/>
          <w:b/>
          <w:sz w:val="26"/>
          <w:szCs w:val="26"/>
          <w:u w:val="single"/>
        </w:rPr>
      </w:pPr>
    </w:p>
    <w:p w14:paraId="232558E6" w14:textId="77777777" w:rsidR="00210AB6" w:rsidRDefault="00210AB6" w:rsidP="00C341FD">
      <w:pPr>
        <w:pStyle w:val="ListParagraph1"/>
        <w:jc w:val="center"/>
        <w:rPr>
          <w:rFonts w:ascii="Times New Roman" w:hAnsi="Times New Roman" w:cs="Times New Roman"/>
          <w:b/>
          <w:sz w:val="26"/>
          <w:szCs w:val="26"/>
          <w:u w:val="single"/>
        </w:rPr>
      </w:pPr>
    </w:p>
    <w:p w14:paraId="6AD03F80" w14:textId="77777777" w:rsidR="00210AB6" w:rsidRDefault="00210AB6" w:rsidP="00C341FD">
      <w:pPr>
        <w:pStyle w:val="ListParagraph1"/>
        <w:jc w:val="center"/>
        <w:rPr>
          <w:rFonts w:ascii="Times New Roman" w:hAnsi="Times New Roman" w:cs="Times New Roman"/>
          <w:b/>
          <w:sz w:val="26"/>
          <w:szCs w:val="26"/>
          <w:u w:val="single"/>
        </w:rPr>
      </w:pPr>
    </w:p>
    <w:p w14:paraId="52210A6F" w14:textId="77777777" w:rsidR="00210AB6" w:rsidRDefault="00210AB6" w:rsidP="00C341FD">
      <w:pPr>
        <w:pStyle w:val="ListParagraph1"/>
        <w:jc w:val="center"/>
        <w:rPr>
          <w:rFonts w:ascii="Times New Roman" w:hAnsi="Times New Roman" w:cs="Times New Roman"/>
          <w:b/>
          <w:sz w:val="26"/>
          <w:szCs w:val="26"/>
          <w:u w:val="single"/>
        </w:rPr>
      </w:pPr>
    </w:p>
    <w:p w14:paraId="589A24C1" w14:textId="77777777" w:rsidR="00210AB6" w:rsidRDefault="00210AB6" w:rsidP="00C341FD">
      <w:pPr>
        <w:pStyle w:val="ListParagraph1"/>
        <w:jc w:val="center"/>
        <w:rPr>
          <w:rFonts w:ascii="Times New Roman" w:hAnsi="Times New Roman" w:cs="Times New Roman"/>
          <w:b/>
          <w:sz w:val="26"/>
          <w:szCs w:val="26"/>
          <w:u w:val="single"/>
        </w:rPr>
      </w:pPr>
    </w:p>
    <w:p w14:paraId="2C80F78D" w14:textId="77777777" w:rsidR="00210AB6" w:rsidRDefault="00210AB6" w:rsidP="00C341FD">
      <w:pPr>
        <w:pStyle w:val="ListParagraph1"/>
        <w:jc w:val="center"/>
        <w:rPr>
          <w:rFonts w:ascii="Times New Roman" w:hAnsi="Times New Roman" w:cs="Times New Roman"/>
          <w:b/>
          <w:sz w:val="26"/>
          <w:szCs w:val="26"/>
          <w:u w:val="single"/>
        </w:rPr>
      </w:pPr>
    </w:p>
    <w:p w14:paraId="6AA5A43A" w14:textId="77777777" w:rsidR="00210AB6" w:rsidRDefault="00210AB6" w:rsidP="00C341FD">
      <w:pPr>
        <w:pStyle w:val="ListParagraph1"/>
        <w:jc w:val="center"/>
        <w:rPr>
          <w:rFonts w:ascii="Times New Roman" w:hAnsi="Times New Roman" w:cs="Times New Roman"/>
          <w:b/>
          <w:sz w:val="26"/>
          <w:szCs w:val="26"/>
          <w:u w:val="single"/>
        </w:rPr>
      </w:pPr>
    </w:p>
    <w:p w14:paraId="2A02E3AC" w14:textId="77777777" w:rsidR="00345B36" w:rsidRPr="007861BE" w:rsidRDefault="00345B36" w:rsidP="00345B36">
      <w:pPr>
        <w:jc w:val="both"/>
        <w:rPr>
          <w:rFonts w:ascii="Times New Roman" w:hAnsi="Times New Roman" w:cs="Times New Roman"/>
          <w:sz w:val="24"/>
          <w:szCs w:val="24"/>
        </w:rPr>
      </w:pPr>
      <w:r w:rsidRPr="004C4CFD">
        <w:rPr>
          <w:rFonts w:ascii="Times New Roman" w:hAnsi="Times New Roman" w:cs="Times New Roman"/>
          <w:sz w:val="24"/>
          <w:szCs w:val="24"/>
        </w:rPr>
        <w:lastRenderedPageBreak/>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4BE4F96D" w14:textId="77777777" w:rsidR="00345B36" w:rsidRDefault="00345B36" w:rsidP="00345B36">
      <w:pPr>
        <w:jc w:val="both"/>
        <w:rPr>
          <w:rFonts w:ascii="Times New Roman" w:hAnsi="Times New Roman" w:cs="Times New Roman"/>
          <w:b/>
          <w:bCs/>
          <w:sz w:val="32"/>
          <w:szCs w:val="32"/>
        </w:rPr>
      </w:pPr>
      <w:r w:rsidRPr="00E46982">
        <w:rPr>
          <w:rFonts w:ascii="Times New Roman" w:hAnsi="Times New Roman" w:cs="Times New Roman"/>
          <w:b/>
          <w:bCs/>
          <w:sz w:val="32"/>
          <w:szCs w:val="32"/>
        </w:rPr>
        <w:t>Development</w:t>
      </w:r>
    </w:p>
    <w:p w14:paraId="2A41B06D" w14:textId="77777777" w:rsidR="00345B36" w:rsidRDefault="00345B36" w:rsidP="00345B36">
      <w:pPr>
        <w:jc w:val="both"/>
        <w:rPr>
          <w:rFonts w:ascii="Times New Roman" w:hAnsi="Times New Roman" w:cs="Times New Roman"/>
          <w:sz w:val="24"/>
          <w:szCs w:val="24"/>
        </w:rPr>
      </w:pPr>
      <w:r w:rsidRPr="003B55E5">
        <w:rPr>
          <w:rFonts w:ascii="Times New Roman" w:hAnsi="Times New Roman" w:cs="Times New Roman"/>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r>
        <w:rPr>
          <w:rFonts w:ascii="Times New Roman" w:hAnsi="Times New Roman" w:cs="Times New Roman"/>
          <w:sz w:val="24"/>
          <w:szCs w:val="24"/>
        </w:rPr>
        <w:t>.</w:t>
      </w:r>
    </w:p>
    <w:p w14:paraId="351A19AB" w14:textId="77777777" w:rsidR="00345B36" w:rsidRPr="00A4144F" w:rsidRDefault="00345B36" w:rsidP="00345B36">
      <w:pPr>
        <w:pStyle w:val="ListParagraph"/>
        <w:numPr>
          <w:ilvl w:val="0"/>
          <w:numId w:val="44"/>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Utilize Object-Relational Mapping (ORM) frameworks like Hibernate to simplify database interactions.</w:t>
      </w:r>
    </w:p>
    <w:p w14:paraId="45578751" w14:textId="77777777" w:rsidR="00345B36" w:rsidRPr="00A4144F" w:rsidRDefault="00345B36" w:rsidP="00345B36">
      <w:pPr>
        <w:pStyle w:val="ListParagraph"/>
        <w:numPr>
          <w:ilvl w:val="0"/>
          <w:numId w:val="44"/>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Design the View layer using HTML, CSS, and frontend frameworks such as Bootstrap or Materialize for responsive and visually appealing user interfaces.</w:t>
      </w:r>
    </w:p>
    <w:p w14:paraId="49EF123B" w14:textId="77777777" w:rsidR="00345B36" w:rsidRPr="00A4144F" w:rsidRDefault="00345B36" w:rsidP="00345B36">
      <w:pPr>
        <w:pStyle w:val="ListParagraph"/>
        <w:numPr>
          <w:ilvl w:val="0"/>
          <w:numId w:val="44"/>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Develop controller classes to handle HTTP requests, route them to appropriate actions, and interact with the Model layer.</w:t>
      </w:r>
    </w:p>
    <w:p w14:paraId="739B392C" w14:textId="77777777" w:rsidR="00345B36" w:rsidRPr="00A4144F" w:rsidRDefault="00345B36" w:rsidP="00345B36">
      <w:pPr>
        <w:pStyle w:val="ListParagraph"/>
        <w:numPr>
          <w:ilvl w:val="0"/>
          <w:numId w:val="44"/>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Use version control systems like Git for collaborative development and code management.</w:t>
      </w:r>
    </w:p>
    <w:p w14:paraId="24ED41BA" w14:textId="77777777" w:rsidR="00345B36" w:rsidRDefault="00345B36" w:rsidP="00345B36">
      <w:pPr>
        <w:pStyle w:val="ListParagraph"/>
        <w:numPr>
          <w:ilvl w:val="0"/>
          <w:numId w:val="44"/>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Follow coding standards, conventions, and best practices to ensure consistency and maintainability.</w:t>
      </w:r>
    </w:p>
    <w:p w14:paraId="3CFF300C" w14:textId="77777777" w:rsidR="00345B36" w:rsidRPr="003B1E1A" w:rsidRDefault="00345B36" w:rsidP="00345B36">
      <w:pPr>
        <w:pStyle w:val="ListParagraph"/>
        <w:numPr>
          <w:ilvl w:val="0"/>
          <w:numId w:val="44"/>
        </w:numPr>
        <w:spacing w:after="160" w:line="259" w:lineRule="auto"/>
        <w:jc w:val="both"/>
        <w:rPr>
          <w:rFonts w:ascii="Times New Roman" w:hAnsi="Times New Roman" w:cs="Times New Roman"/>
          <w:sz w:val="24"/>
          <w:szCs w:val="24"/>
        </w:rPr>
      </w:pPr>
      <w:r w:rsidRPr="00A4144F">
        <w:rPr>
          <w:rFonts w:ascii="Times New Roman" w:hAnsi="Times New Roman" w:cs="Times New Roman"/>
          <w:sz w:val="24"/>
          <w:szCs w:val="24"/>
        </w:rPr>
        <w:t>Implement the Model layer to represent the application's data model and business logic.</w:t>
      </w:r>
    </w:p>
    <w:p w14:paraId="24E30E08"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Select Development Methodology:</w:t>
      </w:r>
    </w:p>
    <w:p w14:paraId="359E224C" w14:textId="77777777" w:rsidR="00345B36" w:rsidRPr="003B55E5" w:rsidRDefault="00345B36" w:rsidP="00345B36">
      <w:pPr>
        <w:pStyle w:val="ListParagraph"/>
        <w:numPr>
          <w:ilvl w:val="0"/>
          <w:numId w:val="47"/>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Choose an appropriate development methodology based on the project's requirements, team size, and organizational culture.</w:t>
      </w:r>
    </w:p>
    <w:p w14:paraId="0E968BD6" w14:textId="77777777" w:rsidR="00345B36" w:rsidRPr="003B55E5" w:rsidRDefault="00345B36" w:rsidP="00345B36">
      <w:pPr>
        <w:pStyle w:val="ListParagraph"/>
        <w:numPr>
          <w:ilvl w:val="0"/>
          <w:numId w:val="47"/>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Common methodologies include Waterfall, Agile, Scrum, Kanban, and DevOps, each offering different approaches to managing the development process.</w:t>
      </w:r>
    </w:p>
    <w:p w14:paraId="407F5C7F"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Setup Development Environment:</w:t>
      </w:r>
    </w:p>
    <w:p w14:paraId="710C401D" w14:textId="77777777" w:rsidR="00345B36" w:rsidRPr="003B55E5" w:rsidRDefault="00345B36" w:rsidP="00345B36">
      <w:pPr>
        <w:pStyle w:val="ListParagraph"/>
        <w:numPr>
          <w:ilvl w:val="0"/>
          <w:numId w:val="48"/>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Set up the development environment with the necessary tools, libraries, frameworks, and resources required for coding.</w:t>
      </w:r>
    </w:p>
    <w:p w14:paraId="7E04796A" w14:textId="77777777" w:rsidR="00345B36" w:rsidRPr="003B55E5" w:rsidRDefault="00345B36" w:rsidP="00345B36">
      <w:pPr>
        <w:pStyle w:val="ListParagraph"/>
        <w:numPr>
          <w:ilvl w:val="0"/>
          <w:numId w:val="48"/>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Install and configure development tools such as Integrated Development Environments (IDEs), version control systems (e.g., Git), build automation tools (e.g., Maven, Gradle), and testing frameworks.</w:t>
      </w:r>
    </w:p>
    <w:p w14:paraId="0CB2D278"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Write Code:</w:t>
      </w:r>
    </w:p>
    <w:p w14:paraId="4340FBEB" w14:textId="77777777" w:rsidR="00345B36" w:rsidRPr="003B55E5" w:rsidRDefault="00345B36" w:rsidP="00345B36">
      <w:pPr>
        <w:pStyle w:val="ListParagraph"/>
        <w:numPr>
          <w:ilvl w:val="0"/>
          <w:numId w:val="49"/>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Developers write code according to the specifications and design documents created during the previous phases.</w:t>
      </w:r>
    </w:p>
    <w:p w14:paraId="2F0D344C" w14:textId="77777777" w:rsidR="00345B36" w:rsidRPr="003B55E5" w:rsidRDefault="00345B36" w:rsidP="00345B36">
      <w:pPr>
        <w:pStyle w:val="ListParagraph"/>
        <w:numPr>
          <w:ilvl w:val="0"/>
          <w:numId w:val="49"/>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lastRenderedPageBreak/>
        <w:t>Use appropriate programming languages, frameworks, and best practices to implement the desired functionality.</w:t>
      </w:r>
    </w:p>
    <w:p w14:paraId="289C1DDB" w14:textId="77777777" w:rsidR="00345B36" w:rsidRPr="003B55E5" w:rsidRDefault="00345B36" w:rsidP="00345B36">
      <w:pPr>
        <w:pStyle w:val="ListParagraph"/>
        <w:numPr>
          <w:ilvl w:val="0"/>
          <w:numId w:val="49"/>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Follow coding standards, naming conventions, and design patterns to ensure consistency and maintainability of the codebase.</w:t>
      </w:r>
    </w:p>
    <w:p w14:paraId="083210A9"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Business Logic:</w:t>
      </w:r>
    </w:p>
    <w:p w14:paraId="03B5DC6B" w14:textId="77777777" w:rsidR="00345B36" w:rsidRPr="003B55E5" w:rsidRDefault="00345B36" w:rsidP="00345B36">
      <w:pPr>
        <w:pStyle w:val="ListParagraph"/>
        <w:numPr>
          <w:ilvl w:val="0"/>
          <w:numId w:val="50"/>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Implement the business logic of the application, including algorithms, calculations, workflows, and decision-making processes.</w:t>
      </w:r>
    </w:p>
    <w:p w14:paraId="72D5B11C" w14:textId="77777777" w:rsidR="00345B36" w:rsidRPr="003B55E5" w:rsidRDefault="00345B36" w:rsidP="00345B36">
      <w:pPr>
        <w:pStyle w:val="ListParagraph"/>
        <w:numPr>
          <w:ilvl w:val="0"/>
          <w:numId w:val="50"/>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Write code to handle user interactions, process input data, and generate output responses according to the requirements.</w:t>
      </w:r>
    </w:p>
    <w:p w14:paraId="0AF880E0"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Develop User Interface (UI):</w:t>
      </w:r>
    </w:p>
    <w:p w14:paraId="7A74D508" w14:textId="77777777" w:rsidR="00345B36" w:rsidRPr="003B55E5" w:rsidRDefault="00345B36" w:rsidP="00345B36">
      <w:pPr>
        <w:pStyle w:val="ListParagraph"/>
        <w:numPr>
          <w:ilvl w:val="0"/>
          <w:numId w:val="51"/>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Design and develop the user interface (UI) components, including screens, forms, menus, buttons, and widgets.</w:t>
      </w:r>
    </w:p>
    <w:p w14:paraId="6F1D94EE" w14:textId="77777777" w:rsidR="00345B36" w:rsidRPr="003B55E5" w:rsidRDefault="00345B36" w:rsidP="00345B36">
      <w:pPr>
        <w:pStyle w:val="ListParagraph"/>
        <w:numPr>
          <w:ilvl w:val="0"/>
          <w:numId w:val="51"/>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Use frontend technologies such as HTML, CSS, JavaScript, and frontend frameworks to create interactive and responsive user interfaces.</w:t>
      </w:r>
    </w:p>
    <w:p w14:paraId="5CE76692"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Integrate Components:</w:t>
      </w:r>
    </w:p>
    <w:p w14:paraId="3456CF79" w14:textId="77777777" w:rsidR="00345B36" w:rsidRPr="003B55E5" w:rsidRDefault="00345B36" w:rsidP="00345B36">
      <w:pPr>
        <w:pStyle w:val="ListParagraph"/>
        <w:numPr>
          <w:ilvl w:val="0"/>
          <w:numId w:val="52"/>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Integrate different modules, components, and libraries to build a cohesive and functional system.</w:t>
      </w:r>
    </w:p>
    <w:p w14:paraId="01622609" w14:textId="77777777" w:rsidR="00345B36" w:rsidRPr="003B55E5" w:rsidRDefault="00345B36" w:rsidP="00345B36">
      <w:pPr>
        <w:pStyle w:val="ListParagraph"/>
        <w:numPr>
          <w:ilvl w:val="0"/>
          <w:numId w:val="52"/>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Ensure that components communicate effectively with each other and adhere to the defined interfaces and protocols.</w:t>
      </w:r>
    </w:p>
    <w:p w14:paraId="2D59C8EA"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Data Access Layer:</w:t>
      </w:r>
    </w:p>
    <w:p w14:paraId="687D81D6" w14:textId="77777777" w:rsidR="00345B36" w:rsidRPr="003B55E5" w:rsidRDefault="00345B36" w:rsidP="00345B36">
      <w:pPr>
        <w:pStyle w:val="ListParagraph"/>
        <w:numPr>
          <w:ilvl w:val="0"/>
          <w:numId w:val="53"/>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Develop the data access layer to interact with the database or external data sources.</w:t>
      </w:r>
    </w:p>
    <w:p w14:paraId="31EAE95D" w14:textId="77777777" w:rsidR="00345B36" w:rsidRPr="003B55E5" w:rsidRDefault="00345B36" w:rsidP="00345B36">
      <w:pPr>
        <w:pStyle w:val="ListParagraph"/>
        <w:numPr>
          <w:ilvl w:val="0"/>
          <w:numId w:val="53"/>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Write code to perform CRUD (Create, Read, Update, Delete) operations, query data, and handle transactions.</w:t>
      </w:r>
    </w:p>
    <w:p w14:paraId="1C076543" w14:textId="77777777" w:rsidR="00345B36" w:rsidRPr="003B55E5" w:rsidRDefault="00345B36" w:rsidP="00345B36">
      <w:pPr>
        <w:pStyle w:val="ListParagraph"/>
        <w:numPr>
          <w:ilvl w:val="0"/>
          <w:numId w:val="53"/>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Use Object-Relational Mapping (ORM) frameworks (e.g., Hibernate, Entity Framework) or data access libraries to abstract database interactions and improve productivity.</w:t>
      </w:r>
    </w:p>
    <w:p w14:paraId="62C471F6"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Write Unit Tests:</w:t>
      </w:r>
    </w:p>
    <w:p w14:paraId="2554D42B" w14:textId="77777777" w:rsidR="00345B36" w:rsidRPr="003B55E5" w:rsidRDefault="00345B36" w:rsidP="00345B36">
      <w:pPr>
        <w:pStyle w:val="ListParagraph"/>
        <w:numPr>
          <w:ilvl w:val="0"/>
          <w:numId w:val="54"/>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Write unit tests to validate the functionality of individual units or components of the software.</w:t>
      </w:r>
    </w:p>
    <w:p w14:paraId="425C3B61" w14:textId="77777777" w:rsidR="00345B36" w:rsidRPr="003B55E5" w:rsidRDefault="00345B36" w:rsidP="00345B36">
      <w:pPr>
        <w:pStyle w:val="ListParagraph"/>
        <w:numPr>
          <w:ilvl w:val="0"/>
          <w:numId w:val="54"/>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 xml:space="preserve">Use testing frameworks (e.g., JUnit, </w:t>
      </w:r>
      <w:proofErr w:type="spellStart"/>
      <w:r w:rsidRPr="003B55E5">
        <w:rPr>
          <w:rFonts w:ascii="Times New Roman" w:hAnsi="Times New Roman" w:cs="Times New Roman"/>
          <w:sz w:val="24"/>
          <w:szCs w:val="24"/>
        </w:rPr>
        <w:t>NUnit</w:t>
      </w:r>
      <w:proofErr w:type="spellEnd"/>
      <w:r w:rsidRPr="003B55E5">
        <w:rPr>
          <w:rFonts w:ascii="Times New Roman" w:hAnsi="Times New Roman" w:cs="Times New Roman"/>
          <w:sz w:val="24"/>
          <w:szCs w:val="24"/>
        </w:rPr>
        <w:t>) and mocking libraries to simulate dependencies and isolate units for testing.</w:t>
      </w:r>
    </w:p>
    <w:p w14:paraId="675ED632" w14:textId="77777777" w:rsidR="00345B36" w:rsidRPr="003B55E5" w:rsidRDefault="00345B36" w:rsidP="00345B36">
      <w:pPr>
        <w:pStyle w:val="ListParagraph"/>
        <w:numPr>
          <w:ilvl w:val="0"/>
          <w:numId w:val="54"/>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Write test cases to cover different scenarios, edge cases, and error conditions to ensure robustness and reliability of the code.</w:t>
      </w:r>
    </w:p>
    <w:p w14:paraId="3C4C33D3"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Perform Integration Testing:</w:t>
      </w:r>
    </w:p>
    <w:p w14:paraId="526D0290" w14:textId="77777777" w:rsidR="00345B36" w:rsidRPr="003B55E5" w:rsidRDefault="00345B36" w:rsidP="00345B36">
      <w:pPr>
        <w:pStyle w:val="ListParagraph"/>
        <w:numPr>
          <w:ilvl w:val="0"/>
          <w:numId w:val="55"/>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Conduct integration testing to verify that different components work together as expected.</w:t>
      </w:r>
    </w:p>
    <w:p w14:paraId="3B083125" w14:textId="77777777" w:rsidR="00345B36" w:rsidRPr="003B55E5" w:rsidRDefault="00345B36" w:rsidP="00345B36">
      <w:pPr>
        <w:pStyle w:val="ListParagraph"/>
        <w:numPr>
          <w:ilvl w:val="0"/>
          <w:numId w:val="55"/>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lastRenderedPageBreak/>
        <w:t>Test the interactions between modules, APIs, and external dependencies to identify and resolve integration issues.</w:t>
      </w:r>
    </w:p>
    <w:p w14:paraId="44522252" w14:textId="77777777" w:rsidR="00345B36" w:rsidRPr="003B55E5" w:rsidRDefault="00345B36" w:rsidP="00345B36">
      <w:pPr>
        <w:pStyle w:val="ListParagraph"/>
        <w:numPr>
          <w:ilvl w:val="0"/>
          <w:numId w:val="55"/>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Use techniques such as black-box testing, white-box testing, and end-to-end testing to validate system behavior across various integration points.</w:t>
      </w:r>
    </w:p>
    <w:p w14:paraId="1DFB8160"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Debug and Refactor Code:</w:t>
      </w:r>
    </w:p>
    <w:p w14:paraId="549F14B1" w14:textId="77777777" w:rsidR="00345B36" w:rsidRPr="003B55E5" w:rsidRDefault="00345B36" w:rsidP="00345B36">
      <w:pPr>
        <w:pStyle w:val="ListParagraph"/>
        <w:numPr>
          <w:ilvl w:val="0"/>
          <w:numId w:val="56"/>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Debug code to identify and fix defects, errors, and anomalies in the software.</w:t>
      </w:r>
    </w:p>
    <w:p w14:paraId="75E9BBD0" w14:textId="77777777" w:rsidR="00345B36" w:rsidRPr="003B55E5" w:rsidRDefault="00345B36" w:rsidP="00345B36">
      <w:pPr>
        <w:pStyle w:val="ListParagraph"/>
        <w:numPr>
          <w:ilvl w:val="0"/>
          <w:numId w:val="56"/>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Use debugging tools, logging frameworks, and diagnostic utilities to trace and troubleshoot issues.</w:t>
      </w:r>
    </w:p>
    <w:p w14:paraId="22D721E3" w14:textId="77777777" w:rsidR="00345B36" w:rsidRPr="003B55E5" w:rsidRDefault="00345B36" w:rsidP="00345B36">
      <w:pPr>
        <w:pStyle w:val="ListParagraph"/>
        <w:numPr>
          <w:ilvl w:val="0"/>
          <w:numId w:val="56"/>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Refactor code to improve readability, performance, and maintainability while preserving the existing functionality.</w:t>
      </w:r>
    </w:p>
    <w:p w14:paraId="323BB6BD" w14:textId="77777777" w:rsidR="00345B36" w:rsidRPr="00D6462B" w:rsidRDefault="00345B36" w:rsidP="00345B36">
      <w:pPr>
        <w:jc w:val="both"/>
        <w:rPr>
          <w:rFonts w:ascii="Times New Roman" w:hAnsi="Times New Roman" w:cs="Times New Roman"/>
          <w:b/>
          <w:bCs/>
          <w:sz w:val="24"/>
          <w:szCs w:val="24"/>
        </w:rPr>
      </w:pPr>
      <w:r w:rsidRPr="003B55E5">
        <w:rPr>
          <w:rFonts w:ascii="Times New Roman" w:hAnsi="Times New Roman" w:cs="Times New Roman"/>
          <w:b/>
          <w:bCs/>
          <w:sz w:val="24"/>
          <w:szCs w:val="24"/>
        </w:rPr>
        <w:t>Optimize Performance:</w:t>
      </w:r>
    </w:p>
    <w:p w14:paraId="37DE501F" w14:textId="77777777" w:rsidR="00345B36" w:rsidRPr="003B55E5" w:rsidRDefault="00345B36" w:rsidP="00345B36">
      <w:pPr>
        <w:pStyle w:val="ListParagraph"/>
        <w:numPr>
          <w:ilvl w:val="0"/>
          <w:numId w:val="57"/>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Identify and address performance bottlenecks, inefficiencies, and resource constraints in the code.</w:t>
      </w:r>
    </w:p>
    <w:p w14:paraId="66B47878" w14:textId="77777777" w:rsidR="00345B36" w:rsidRPr="003B55E5" w:rsidRDefault="00345B36" w:rsidP="00345B36">
      <w:pPr>
        <w:pStyle w:val="ListParagraph"/>
        <w:numPr>
          <w:ilvl w:val="0"/>
          <w:numId w:val="57"/>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Use profiling tools to analyze code execution, memory usage, and I/O operations to identify areas for optimization.</w:t>
      </w:r>
    </w:p>
    <w:p w14:paraId="347E912D" w14:textId="77777777" w:rsidR="00345B36" w:rsidRPr="003B55E5" w:rsidRDefault="00345B36" w:rsidP="00345B36">
      <w:pPr>
        <w:pStyle w:val="ListParagraph"/>
        <w:numPr>
          <w:ilvl w:val="0"/>
          <w:numId w:val="57"/>
        </w:numPr>
        <w:spacing w:after="160" w:line="259" w:lineRule="auto"/>
        <w:jc w:val="both"/>
        <w:rPr>
          <w:rFonts w:ascii="Times New Roman" w:hAnsi="Times New Roman" w:cs="Times New Roman"/>
          <w:sz w:val="24"/>
          <w:szCs w:val="24"/>
        </w:rPr>
      </w:pPr>
      <w:r w:rsidRPr="003B55E5">
        <w:rPr>
          <w:rFonts w:ascii="Times New Roman" w:hAnsi="Times New Roman" w:cs="Times New Roman"/>
          <w:sz w:val="24"/>
          <w:szCs w:val="24"/>
        </w:rPr>
        <w:t>Optimize algorithms, data structures, and database queries to improve the overall performance and responsiveness of the system.</w:t>
      </w:r>
    </w:p>
    <w:p w14:paraId="76942F4E" w14:textId="77777777" w:rsidR="00345B36" w:rsidRDefault="00345B36" w:rsidP="00345B36">
      <w:pPr>
        <w:jc w:val="both"/>
        <w:rPr>
          <w:rFonts w:ascii="Times New Roman" w:hAnsi="Times New Roman" w:cs="Times New Roman"/>
          <w:b/>
          <w:bCs/>
          <w:sz w:val="32"/>
          <w:szCs w:val="32"/>
        </w:rPr>
      </w:pPr>
      <w:r w:rsidRPr="0083334C">
        <w:rPr>
          <w:rFonts w:ascii="Times New Roman" w:hAnsi="Times New Roman" w:cs="Times New Roman"/>
          <w:b/>
          <w:bCs/>
          <w:sz w:val="24"/>
          <w:szCs w:val="24"/>
        </w:rPr>
        <w:t xml:space="preserve"> </w:t>
      </w:r>
      <w:r w:rsidRPr="00E46982">
        <w:rPr>
          <w:rFonts w:ascii="Times New Roman" w:hAnsi="Times New Roman" w:cs="Times New Roman"/>
          <w:b/>
          <w:bCs/>
          <w:sz w:val="32"/>
          <w:szCs w:val="32"/>
        </w:rPr>
        <w:t>Testing</w:t>
      </w:r>
    </w:p>
    <w:p w14:paraId="2DE7B9E0" w14:textId="77777777" w:rsidR="00345B36" w:rsidRDefault="00345B36" w:rsidP="00345B36">
      <w:pPr>
        <w:jc w:val="both"/>
        <w:rPr>
          <w:rFonts w:ascii="Times New Roman" w:hAnsi="Times New Roman" w:cs="Times New Roman"/>
          <w:sz w:val="24"/>
          <w:szCs w:val="24"/>
        </w:rPr>
      </w:pPr>
      <w:r w:rsidRPr="00316D45">
        <w:rPr>
          <w:rFonts w:ascii="Times New Roman" w:hAnsi="Times New Roman" w:cs="Times New Roman"/>
          <w:sz w:val="24"/>
          <w:szCs w:val="24"/>
        </w:rPr>
        <w:t>Manual testing is a crucial aspect of the software testing process, where human testers execute test cases manually without the use of automation tools or scripts. It involves systematically validating the behavior, functionality, usability, and performance of the software application to identify defects, bugs, and issues that may impact its quality and reliability. Here's a more detailed overview of manual testing:</w:t>
      </w:r>
    </w:p>
    <w:p w14:paraId="2DD287A4" w14:textId="77777777" w:rsidR="00345B36" w:rsidRPr="0083334C" w:rsidRDefault="00345B36" w:rsidP="00345B36">
      <w:pPr>
        <w:pStyle w:val="ListParagraph"/>
        <w:numPr>
          <w:ilvl w:val="0"/>
          <w:numId w:val="45"/>
        </w:numPr>
        <w:spacing w:after="160" w:line="259" w:lineRule="auto"/>
        <w:jc w:val="both"/>
        <w:rPr>
          <w:rFonts w:ascii="Times New Roman" w:hAnsi="Times New Roman" w:cs="Times New Roman"/>
          <w:sz w:val="24"/>
          <w:szCs w:val="24"/>
        </w:rPr>
      </w:pPr>
      <w:r w:rsidRPr="0083334C">
        <w:rPr>
          <w:rFonts w:ascii="Times New Roman" w:hAnsi="Times New Roman" w:cs="Times New Roman"/>
          <w:sz w:val="24"/>
          <w:szCs w:val="24"/>
        </w:rPr>
        <w:t>Perform integration testing to verify interactions between MVC components.</w:t>
      </w:r>
    </w:p>
    <w:p w14:paraId="00AA5A13" w14:textId="77777777" w:rsidR="00345B36" w:rsidRPr="0083334C" w:rsidRDefault="00345B36" w:rsidP="00345B36">
      <w:pPr>
        <w:pStyle w:val="ListParagraph"/>
        <w:numPr>
          <w:ilvl w:val="0"/>
          <w:numId w:val="45"/>
        </w:numPr>
        <w:spacing w:after="160" w:line="259" w:lineRule="auto"/>
        <w:jc w:val="both"/>
        <w:rPr>
          <w:rFonts w:ascii="Times New Roman" w:hAnsi="Times New Roman" w:cs="Times New Roman"/>
          <w:sz w:val="24"/>
          <w:szCs w:val="24"/>
        </w:rPr>
      </w:pPr>
      <w:r w:rsidRPr="0083334C">
        <w:rPr>
          <w:rFonts w:ascii="Times New Roman" w:hAnsi="Times New Roman" w:cs="Times New Roman"/>
          <w:sz w:val="24"/>
          <w:szCs w:val="24"/>
        </w:rPr>
        <w:t>Conduct system testing to validate end-to-end functionality and user workflows.</w:t>
      </w:r>
    </w:p>
    <w:p w14:paraId="224E46EC" w14:textId="77777777" w:rsidR="00345B36" w:rsidRPr="0083334C" w:rsidRDefault="00345B36" w:rsidP="00345B36">
      <w:pPr>
        <w:pStyle w:val="ListParagraph"/>
        <w:numPr>
          <w:ilvl w:val="0"/>
          <w:numId w:val="45"/>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We can </w:t>
      </w:r>
      <w:r w:rsidRPr="0083334C">
        <w:rPr>
          <w:rFonts w:ascii="Times New Roman" w:hAnsi="Times New Roman" w:cs="Times New Roman"/>
          <w:sz w:val="24"/>
          <w:szCs w:val="24"/>
        </w:rPr>
        <w:t>Use tools like Selenium for automated browser testing and Postman for API testing.</w:t>
      </w:r>
    </w:p>
    <w:p w14:paraId="3003922B" w14:textId="77777777" w:rsidR="00345B36" w:rsidRPr="0083334C" w:rsidRDefault="00345B36" w:rsidP="00345B36">
      <w:pPr>
        <w:pStyle w:val="ListParagraph"/>
        <w:numPr>
          <w:ilvl w:val="0"/>
          <w:numId w:val="45"/>
        </w:numPr>
        <w:spacing w:after="160" w:line="259" w:lineRule="auto"/>
        <w:jc w:val="both"/>
        <w:rPr>
          <w:rFonts w:ascii="Times New Roman" w:hAnsi="Times New Roman" w:cs="Times New Roman"/>
          <w:sz w:val="24"/>
          <w:szCs w:val="24"/>
        </w:rPr>
      </w:pPr>
      <w:r w:rsidRPr="0083334C">
        <w:rPr>
          <w:rFonts w:ascii="Times New Roman" w:hAnsi="Times New Roman" w:cs="Times New Roman"/>
          <w:sz w:val="24"/>
          <w:szCs w:val="24"/>
        </w:rPr>
        <w:t>Perform security testing, including vulnerability assessments and penetration testing, to identify and mitigate security risks.</w:t>
      </w:r>
    </w:p>
    <w:p w14:paraId="140B5713" w14:textId="77777777" w:rsidR="00345B36" w:rsidRPr="002A37B4" w:rsidRDefault="00345B36" w:rsidP="00345B36">
      <w:pPr>
        <w:pStyle w:val="ListParagraph"/>
        <w:numPr>
          <w:ilvl w:val="0"/>
          <w:numId w:val="45"/>
        </w:numPr>
        <w:spacing w:after="160" w:line="259" w:lineRule="auto"/>
        <w:jc w:val="both"/>
        <w:rPr>
          <w:rFonts w:ascii="Times New Roman" w:hAnsi="Times New Roman" w:cs="Times New Roman"/>
          <w:sz w:val="24"/>
          <w:szCs w:val="24"/>
        </w:rPr>
      </w:pPr>
      <w:r w:rsidRPr="0083334C">
        <w:rPr>
          <w:rFonts w:ascii="Times New Roman" w:hAnsi="Times New Roman" w:cs="Times New Roman"/>
          <w:sz w:val="24"/>
          <w:szCs w:val="24"/>
        </w:rPr>
        <w:t>Collaborate with stakeholders to conduct user acceptance testing (UAT) and gather feedback for further improvements.</w:t>
      </w:r>
    </w:p>
    <w:p w14:paraId="12182EC3"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t>Types of Manual Testing:</w:t>
      </w:r>
    </w:p>
    <w:p w14:paraId="44C6A92C"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Functional Testing:</w:t>
      </w:r>
      <w:r w:rsidRPr="00316D45">
        <w:rPr>
          <w:rFonts w:ascii="Times New Roman" w:hAnsi="Times New Roman" w:cs="Times New Roman"/>
          <w:sz w:val="24"/>
          <w:szCs w:val="24"/>
        </w:rPr>
        <w:t xml:space="preserve"> Focuses on verifying that the software meets the specified functional requirements by testing individual features, functionalities, and workflows.</w:t>
      </w:r>
    </w:p>
    <w:p w14:paraId="1454D344"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lastRenderedPageBreak/>
        <w:t>Regression Testing:</w:t>
      </w:r>
      <w:r w:rsidRPr="00316D45">
        <w:rPr>
          <w:rFonts w:ascii="Times New Roman" w:hAnsi="Times New Roman" w:cs="Times New Roman"/>
          <w:sz w:val="24"/>
          <w:szCs w:val="24"/>
        </w:rPr>
        <w:t xml:space="preserve"> Ensures that recent code changes or modifications have not adversely affected existing functionalities or introduced new defects.</w:t>
      </w:r>
    </w:p>
    <w:p w14:paraId="1539A46F"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User Interface (UI) Testing:</w:t>
      </w:r>
      <w:r w:rsidRPr="00316D45">
        <w:rPr>
          <w:rFonts w:ascii="Times New Roman" w:hAnsi="Times New Roman" w:cs="Times New Roman"/>
          <w:sz w:val="24"/>
          <w:szCs w:val="24"/>
        </w:rPr>
        <w:t xml:space="preserve"> Evaluates the visual elements, layout, and usability of the user interface to ensure consistency, accessibility, and ease of use.</w:t>
      </w:r>
    </w:p>
    <w:p w14:paraId="5F65E9CC"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Usability Testing:</w:t>
      </w:r>
      <w:r w:rsidRPr="00316D45">
        <w:rPr>
          <w:rFonts w:ascii="Times New Roman" w:hAnsi="Times New Roman" w:cs="Times New Roman"/>
          <w:sz w:val="24"/>
          <w:szCs w:val="24"/>
        </w:rPr>
        <w:t xml:space="preserve"> Assesses the software's user-friendliness, intuitiveness, and overall user experience to identify usability issues and areas for improvement.</w:t>
      </w:r>
    </w:p>
    <w:p w14:paraId="63C72F25"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Exploratory Testing:</w:t>
      </w:r>
      <w:r w:rsidRPr="00316D45">
        <w:rPr>
          <w:rFonts w:ascii="Times New Roman" w:hAnsi="Times New Roman" w:cs="Times New Roman"/>
          <w:sz w:val="24"/>
          <w:szCs w:val="24"/>
        </w:rPr>
        <w:t xml:space="preserve"> Involves ad-hoc testing, where testers explore the application's features, functionalities, and workflows in an unscripted manner to discover defects and anomalies.</w:t>
      </w:r>
    </w:p>
    <w:p w14:paraId="6B6877D4"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Ad Hoc Testing:</w:t>
      </w:r>
      <w:r w:rsidRPr="00316D45">
        <w:rPr>
          <w:rFonts w:ascii="Times New Roman" w:hAnsi="Times New Roman" w:cs="Times New Roman"/>
          <w:sz w:val="24"/>
          <w:szCs w:val="24"/>
        </w:rPr>
        <w:t xml:space="preserve"> Testers perform testing without any formal test plans or predefined test cases, focusing on finding defects through random exploration and experimentation.</w:t>
      </w:r>
    </w:p>
    <w:p w14:paraId="21C9F49B"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Smoke Testing:</w:t>
      </w:r>
      <w:r w:rsidRPr="00316D45">
        <w:rPr>
          <w:rFonts w:ascii="Times New Roman" w:hAnsi="Times New Roman" w:cs="Times New Roman"/>
          <w:sz w:val="24"/>
          <w:szCs w:val="24"/>
        </w:rPr>
        <w:t xml:space="preserve"> Verifies that the basic functionalities of the application are working as expected after a new build or deployment.</w:t>
      </w:r>
    </w:p>
    <w:p w14:paraId="5BB9AA0F"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Sanity Testing:</w:t>
      </w:r>
      <w:r w:rsidRPr="00316D45">
        <w:rPr>
          <w:rFonts w:ascii="Times New Roman" w:hAnsi="Times New Roman" w:cs="Times New Roman"/>
          <w:sz w:val="24"/>
          <w:szCs w:val="24"/>
        </w:rPr>
        <w:t xml:space="preserve"> Validates that specific functionalities or modules of the application are functioning correctly after minor changes or bug fixes.</w:t>
      </w:r>
    </w:p>
    <w:p w14:paraId="7CBDF3C9"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Integration Testing:</w:t>
      </w:r>
      <w:r w:rsidRPr="00316D45">
        <w:rPr>
          <w:rFonts w:ascii="Times New Roman" w:hAnsi="Times New Roman" w:cs="Times New Roman"/>
          <w:sz w:val="24"/>
          <w:szCs w:val="24"/>
        </w:rPr>
        <w:t xml:space="preserve"> Tests the interactions and interfaces between different modules, components, or systems to ensure they work together seamlessly.</w:t>
      </w:r>
    </w:p>
    <w:p w14:paraId="1E3E6D44"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Acceptance Testing:</w:t>
      </w:r>
      <w:r w:rsidRPr="00316D45">
        <w:rPr>
          <w:rFonts w:ascii="Times New Roman" w:hAnsi="Times New Roman" w:cs="Times New Roman"/>
          <w:sz w:val="24"/>
          <w:szCs w:val="24"/>
        </w:rPr>
        <w:t xml:space="preserve"> Involves validating the software against acceptance criteria defined by stakeholders to determine whether it meets the business requirements and is ready for deployment.</w:t>
      </w:r>
    </w:p>
    <w:p w14:paraId="5BF29E4C" w14:textId="77777777" w:rsidR="00345B36" w:rsidRPr="00316D45" w:rsidRDefault="00345B36" w:rsidP="00345B36">
      <w:pPr>
        <w:jc w:val="both"/>
        <w:rPr>
          <w:rFonts w:ascii="Times New Roman" w:hAnsi="Times New Roman" w:cs="Times New Roman"/>
          <w:sz w:val="24"/>
          <w:szCs w:val="24"/>
        </w:rPr>
      </w:pPr>
      <w:r w:rsidRPr="002A37B4">
        <w:rPr>
          <w:rFonts w:ascii="Times New Roman" w:hAnsi="Times New Roman" w:cs="Times New Roman"/>
          <w:b/>
          <w:bCs/>
          <w:sz w:val="24"/>
          <w:szCs w:val="24"/>
        </w:rPr>
        <w:t>Localization and Internationalization Testing:</w:t>
      </w:r>
      <w:r w:rsidRPr="00316D45">
        <w:rPr>
          <w:rFonts w:ascii="Times New Roman" w:hAnsi="Times New Roman" w:cs="Times New Roman"/>
          <w:sz w:val="24"/>
          <w:szCs w:val="24"/>
        </w:rPr>
        <w:t xml:space="preserve"> Verifies that the software supports multiple languages, cultures, and locales, and functions correctly in different geographical regions.</w:t>
      </w:r>
    </w:p>
    <w:p w14:paraId="05AFA63A" w14:textId="77777777" w:rsidR="00345B36" w:rsidRDefault="00345B36" w:rsidP="00345B36">
      <w:pPr>
        <w:jc w:val="both"/>
        <w:rPr>
          <w:rFonts w:ascii="Times New Roman" w:hAnsi="Times New Roman" w:cs="Times New Roman"/>
          <w:sz w:val="24"/>
          <w:szCs w:val="24"/>
        </w:rPr>
      </w:pPr>
      <w:r w:rsidRPr="00316D45">
        <w:rPr>
          <w:rFonts w:ascii="Times New Roman" w:hAnsi="Times New Roman" w:cs="Times New Roman"/>
          <w:sz w:val="24"/>
          <w:szCs w:val="24"/>
        </w:rPr>
        <w:t>Accessibility Testing: Ensures that the software is accessible to users with disabilities and complies with accessibility standards and guidelines.</w:t>
      </w:r>
    </w:p>
    <w:p w14:paraId="3E889FAA"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t>Test Case Design and Execution:</w:t>
      </w:r>
    </w:p>
    <w:p w14:paraId="1A621720" w14:textId="77777777" w:rsidR="00345B36" w:rsidRPr="002A37B4" w:rsidRDefault="00345B36" w:rsidP="00345B36">
      <w:pPr>
        <w:pStyle w:val="ListParagraph"/>
        <w:numPr>
          <w:ilvl w:val="0"/>
          <w:numId w:val="58"/>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Develop test cases based on the requirements, specifications, and user stories provided.</w:t>
      </w:r>
    </w:p>
    <w:p w14:paraId="401DDC59" w14:textId="77777777" w:rsidR="00345B36" w:rsidRPr="002A37B4" w:rsidRDefault="00345B36" w:rsidP="00345B36">
      <w:pPr>
        <w:pStyle w:val="ListParagraph"/>
        <w:numPr>
          <w:ilvl w:val="0"/>
          <w:numId w:val="58"/>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Design test scenarios that cover different use cases, workflows, and edge cases to ensure comprehensive test coverage.</w:t>
      </w:r>
    </w:p>
    <w:p w14:paraId="549B253D" w14:textId="77777777" w:rsidR="00345B36" w:rsidRPr="002A37B4" w:rsidRDefault="00345B36" w:rsidP="00345B36">
      <w:pPr>
        <w:pStyle w:val="ListParagraph"/>
        <w:numPr>
          <w:ilvl w:val="0"/>
          <w:numId w:val="58"/>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Execute test cases manually by following predefined steps, entering input data, and verifying expected outcomes against actual results.</w:t>
      </w:r>
    </w:p>
    <w:p w14:paraId="5EF06602" w14:textId="77777777" w:rsidR="00345B36" w:rsidRPr="002A37B4" w:rsidRDefault="00345B36" w:rsidP="00345B36">
      <w:pPr>
        <w:pStyle w:val="ListParagraph"/>
        <w:numPr>
          <w:ilvl w:val="0"/>
          <w:numId w:val="58"/>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Record test results, including any defects, issues, or observations encountered during testing.</w:t>
      </w:r>
    </w:p>
    <w:p w14:paraId="47863431" w14:textId="77777777" w:rsidR="00345B36" w:rsidRPr="002A37B4" w:rsidRDefault="00345B36" w:rsidP="00345B36">
      <w:pPr>
        <w:pStyle w:val="ListParagraph"/>
        <w:numPr>
          <w:ilvl w:val="0"/>
          <w:numId w:val="58"/>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Prioritize test cases based on risk, criticality, and business impact, focusing on high-priority areas first.</w:t>
      </w:r>
    </w:p>
    <w:p w14:paraId="028D1100"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lastRenderedPageBreak/>
        <w:t>Defect Reporting and Tracking:</w:t>
      </w:r>
    </w:p>
    <w:p w14:paraId="78D1CE44" w14:textId="77777777" w:rsidR="00345B36" w:rsidRPr="002A37B4" w:rsidRDefault="00345B36" w:rsidP="00345B36">
      <w:pPr>
        <w:pStyle w:val="ListParagraph"/>
        <w:numPr>
          <w:ilvl w:val="0"/>
          <w:numId w:val="59"/>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Document defects discovered during manual testing in a defect tracking system or bug tracking tool.</w:t>
      </w:r>
    </w:p>
    <w:p w14:paraId="23E2F96C" w14:textId="77777777" w:rsidR="00345B36" w:rsidRPr="002A37B4" w:rsidRDefault="00345B36" w:rsidP="00345B36">
      <w:pPr>
        <w:pStyle w:val="ListParagraph"/>
        <w:numPr>
          <w:ilvl w:val="0"/>
          <w:numId w:val="59"/>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Provide detailed descriptions of each defect, including steps to reproduce, expected behavior, actual behavior, severity, and priority.</w:t>
      </w:r>
    </w:p>
    <w:p w14:paraId="5587723C" w14:textId="77777777" w:rsidR="00345B36" w:rsidRPr="002A37B4" w:rsidRDefault="00345B36" w:rsidP="00345B36">
      <w:pPr>
        <w:pStyle w:val="ListParagraph"/>
        <w:numPr>
          <w:ilvl w:val="0"/>
          <w:numId w:val="59"/>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Assign defects to developers for resolution and track their status through the defect lifecycle, from open to resolved to closed.</w:t>
      </w:r>
    </w:p>
    <w:p w14:paraId="48364502" w14:textId="77777777" w:rsidR="00345B36" w:rsidRPr="002A37B4" w:rsidRDefault="00345B36" w:rsidP="00345B36">
      <w:pPr>
        <w:pStyle w:val="ListParagraph"/>
        <w:numPr>
          <w:ilvl w:val="0"/>
          <w:numId w:val="59"/>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developers, project managers, and other stakeholders to ensure timely resolution of defects and issues.</w:t>
      </w:r>
    </w:p>
    <w:p w14:paraId="65023611"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t>Exploratory Testing:</w:t>
      </w:r>
    </w:p>
    <w:p w14:paraId="20E109F0" w14:textId="77777777" w:rsidR="00345B36" w:rsidRPr="002A37B4" w:rsidRDefault="00345B36" w:rsidP="00345B36">
      <w:pPr>
        <w:pStyle w:val="ListParagraph"/>
        <w:numPr>
          <w:ilvl w:val="0"/>
          <w:numId w:val="60"/>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Conduct exploratory testing sessions where testers explore the application freely and creatively to uncover defects and usability issues.</w:t>
      </w:r>
    </w:p>
    <w:p w14:paraId="7446F4E8" w14:textId="77777777" w:rsidR="00345B36" w:rsidRPr="002A37B4" w:rsidRDefault="00345B36" w:rsidP="00345B36">
      <w:pPr>
        <w:pStyle w:val="ListParagraph"/>
        <w:numPr>
          <w:ilvl w:val="0"/>
          <w:numId w:val="60"/>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Use a combination of intuition, experience, and domain knowledge to guide exploratory testing efforts.</w:t>
      </w:r>
    </w:p>
    <w:p w14:paraId="612E5560" w14:textId="77777777" w:rsidR="00345B36" w:rsidRPr="002A37B4" w:rsidRDefault="00345B36" w:rsidP="00345B36">
      <w:pPr>
        <w:pStyle w:val="ListParagraph"/>
        <w:numPr>
          <w:ilvl w:val="0"/>
          <w:numId w:val="60"/>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Document findings, observations, and insights gained during exploratory testing sessions to inform future testing activities and improvements.</w:t>
      </w:r>
    </w:p>
    <w:p w14:paraId="498E2FB2"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t>Regression Testing:</w:t>
      </w:r>
    </w:p>
    <w:p w14:paraId="6EC8A81D" w14:textId="77777777" w:rsidR="00345B36" w:rsidRPr="002A37B4" w:rsidRDefault="00345B36" w:rsidP="00345B36">
      <w:pPr>
        <w:pStyle w:val="ListParagraph"/>
        <w:numPr>
          <w:ilvl w:val="0"/>
          <w:numId w:val="61"/>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Perform regression testing after each code change, bug fix, or software update to ensure that existing functionalities have not been impacted.</w:t>
      </w:r>
    </w:p>
    <w:p w14:paraId="22E64252" w14:textId="77777777" w:rsidR="00345B36" w:rsidRPr="002A37B4" w:rsidRDefault="00345B36" w:rsidP="00345B36">
      <w:pPr>
        <w:pStyle w:val="ListParagraph"/>
        <w:numPr>
          <w:ilvl w:val="0"/>
          <w:numId w:val="61"/>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Re-execute a subset of test cases from the regression test suite to verify that no new defects have been introduced and that previously fixed defects remain resolved.</w:t>
      </w:r>
    </w:p>
    <w:p w14:paraId="768AF8E9" w14:textId="77777777" w:rsidR="00345B36" w:rsidRPr="002A37B4" w:rsidRDefault="00345B36" w:rsidP="00345B36">
      <w:pPr>
        <w:pStyle w:val="ListParagraph"/>
        <w:numPr>
          <w:ilvl w:val="0"/>
          <w:numId w:val="61"/>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Automate repetitive or time-consuming regression test cases to streamline the testing process and improve efficiency.</w:t>
      </w:r>
    </w:p>
    <w:p w14:paraId="4C7BFA88"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t>Adaptability and Flexibility:</w:t>
      </w:r>
    </w:p>
    <w:p w14:paraId="4B46FEDC" w14:textId="77777777" w:rsidR="00345B36" w:rsidRPr="002A37B4" w:rsidRDefault="00345B36" w:rsidP="00345B36">
      <w:pPr>
        <w:pStyle w:val="ListParagraph"/>
        <w:numPr>
          <w:ilvl w:val="0"/>
          <w:numId w:val="62"/>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Be adaptable and flexible in responding to changes in requirements, priorities, and project timelines.</w:t>
      </w:r>
    </w:p>
    <w:p w14:paraId="7DAC1463" w14:textId="77777777" w:rsidR="00345B36" w:rsidRPr="002A37B4" w:rsidRDefault="00345B36" w:rsidP="00345B36">
      <w:pPr>
        <w:pStyle w:val="ListParagraph"/>
        <w:numPr>
          <w:ilvl w:val="0"/>
          <w:numId w:val="62"/>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Adjust test plans, test cases, and testing strategies as needed to accommodate changes and ensure effective test coverage.</w:t>
      </w:r>
    </w:p>
    <w:p w14:paraId="4D970B55" w14:textId="77777777" w:rsidR="00345B36" w:rsidRPr="002A37B4" w:rsidRDefault="00345B36" w:rsidP="00345B36">
      <w:pPr>
        <w:pStyle w:val="ListParagraph"/>
        <w:numPr>
          <w:ilvl w:val="0"/>
          <w:numId w:val="62"/>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Collaborate closely with developers, product owners, and other stakeholders to understand changes and their implications on testing.</w:t>
      </w:r>
    </w:p>
    <w:p w14:paraId="369A8EFA"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t>Communication and Collaboration:</w:t>
      </w:r>
    </w:p>
    <w:p w14:paraId="626BD127" w14:textId="77777777" w:rsidR="00345B36" w:rsidRPr="002A37B4" w:rsidRDefault="00345B36" w:rsidP="00345B36">
      <w:pPr>
        <w:pStyle w:val="ListParagraph"/>
        <w:numPr>
          <w:ilvl w:val="0"/>
          <w:numId w:val="63"/>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team members, project stakeholders, and other relevant parties to coordinate testing activities and share findings.</w:t>
      </w:r>
    </w:p>
    <w:p w14:paraId="5D43B82E" w14:textId="77777777" w:rsidR="00345B36" w:rsidRPr="002A37B4" w:rsidRDefault="00345B36" w:rsidP="00345B36">
      <w:pPr>
        <w:pStyle w:val="ListParagraph"/>
        <w:numPr>
          <w:ilvl w:val="0"/>
          <w:numId w:val="63"/>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Collaborate with developers to reproduce and troubleshoot defects, provide additional information, and verify fixes.</w:t>
      </w:r>
    </w:p>
    <w:p w14:paraId="09FDB5F3" w14:textId="77777777" w:rsidR="00345B36" w:rsidRPr="002A37B4" w:rsidRDefault="00345B36" w:rsidP="00345B36">
      <w:pPr>
        <w:pStyle w:val="ListParagraph"/>
        <w:numPr>
          <w:ilvl w:val="0"/>
          <w:numId w:val="63"/>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lastRenderedPageBreak/>
        <w:t>Participate in team meetings, stand-ups, and retrospectives to provide feedback, share insights, and contribute to process improvements.</w:t>
      </w:r>
    </w:p>
    <w:p w14:paraId="6539DAB4"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t>Documentation and Reporting:</w:t>
      </w:r>
    </w:p>
    <w:p w14:paraId="77882AC4" w14:textId="77777777" w:rsidR="00345B36" w:rsidRPr="002A37B4" w:rsidRDefault="00345B36" w:rsidP="00345B36">
      <w:pPr>
        <w:pStyle w:val="ListParagraph"/>
        <w:numPr>
          <w:ilvl w:val="0"/>
          <w:numId w:val="64"/>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Document test plans, test cases, test scenarios, and test results to provide traceability and transparency throughout the testing process.</w:t>
      </w:r>
    </w:p>
    <w:p w14:paraId="3DDD9950" w14:textId="77777777" w:rsidR="00345B36" w:rsidRPr="002A37B4" w:rsidRDefault="00345B36" w:rsidP="00345B36">
      <w:pPr>
        <w:pStyle w:val="ListParagraph"/>
        <w:numPr>
          <w:ilvl w:val="0"/>
          <w:numId w:val="64"/>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Generate test reports summarizing the testing activities, findings, and outcomes, including metrics such as test coverage, defect density, and test execution status.</w:t>
      </w:r>
    </w:p>
    <w:p w14:paraId="794F727E" w14:textId="77777777" w:rsidR="00345B36" w:rsidRPr="002A37B4" w:rsidRDefault="00345B36" w:rsidP="00345B36">
      <w:pPr>
        <w:pStyle w:val="ListParagraph"/>
        <w:numPr>
          <w:ilvl w:val="0"/>
          <w:numId w:val="64"/>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Provide recommendations for improvements based on the lessons learned from testing and the observed quality of the software.</w:t>
      </w:r>
    </w:p>
    <w:p w14:paraId="77E84335" w14:textId="77777777" w:rsidR="00345B36" w:rsidRPr="002A37B4" w:rsidRDefault="00345B36" w:rsidP="00345B36">
      <w:pPr>
        <w:jc w:val="both"/>
        <w:rPr>
          <w:rFonts w:ascii="Times New Roman" w:hAnsi="Times New Roman" w:cs="Times New Roman"/>
          <w:b/>
          <w:bCs/>
          <w:sz w:val="24"/>
          <w:szCs w:val="24"/>
        </w:rPr>
      </w:pPr>
      <w:r w:rsidRPr="002A37B4">
        <w:rPr>
          <w:rFonts w:ascii="Times New Roman" w:hAnsi="Times New Roman" w:cs="Times New Roman"/>
          <w:b/>
          <w:bCs/>
          <w:sz w:val="24"/>
          <w:szCs w:val="24"/>
        </w:rPr>
        <w:t>Continuous Learning and Improvement:</w:t>
      </w:r>
    </w:p>
    <w:p w14:paraId="246736C6" w14:textId="77777777" w:rsidR="00345B36" w:rsidRPr="002A37B4" w:rsidRDefault="00345B36" w:rsidP="00345B36">
      <w:pPr>
        <w:pStyle w:val="ListParagraph"/>
        <w:numPr>
          <w:ilvl w:val="0"/>
          <w:numId w:val="65"/>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Continuously seek opportunities to enhance testing skills, techniques, and domain knowledge through training, workshops, and self-study.</w:t>
      </w:r>
    </w:p>
    <w:p w14:paraId="26AD20C6" w14:textId="77777777" w:rsidR="00345B36" w:rsidRPr="002A37B4" w:rsidRDefault="00345B36" w:rsidP="00345B36">
      <w:pPr>
        <w:pStyle w:val="ListParagraph"/>
        <w:numPr>
          <w:ilvl w:val="0"/>
          <w:numId w:val="65"/>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Stay informed about emerging trends, best practices, and advancements in manual testing methodologies, tools, and technologies.</w:t>
      </w:r>
    </w:p>
    <w:p w14:paraId="5ACF1369" w14:textId="77777777" w:rsidR="00345B36" w:rsidRPr="00707A03" w:rsidRDefault="00345B36" w:rsidP="00345B36">
      <w:pPr>
        <w:pStyle w:val="ListParagraph"/>
        <w:numPr>
          <w:ilvl w:val="0"/>
          <w:numId w:val="65"/>
        </w:numPr>
        <w:spacing w:after="160" w:line="259" w:lineRule="auto"/>
        <w:jc w:val="both"/>
        <w:rPr>
          <w:rFonts w:ascii="Times New Roman" w:hAnsi="Times New Roman" w:cs="Times New Roman"/>
          <w:sz w:val="24"/>
          <w:szCs w:val="24"/>
        </w:rPr>
      </w:pPr>
      <w:r w:rsidRPr="002A37B4">
        <w:rPr>
          <w:rFonts w:ascii="Times New Roman" w:hAnsi="Times New Roman" w:cs="Times New Roman"/>
          <w:sz w:val="24"/>
          <w:szCs w:val="24"/>
        </w:rPr>
        <w:t>Share knowledge, experiences, and insights with peers and the broader testing community to foster collaboration and collective</w:t>
      </w:r>
    </w:p>
    <w:p w14:paraId="552887EC" w14:textId="77777777" w:rsidR="00345B36" w:rsidRPr="00316D45" w:rsidRDefault="00345B36" w:rsidP="00345B36">
      <w:pPr>
        <w:jc w:val="both"/>
        <w:rPr>
          <w:rFonts w:ascii="Times New Roman" w:hAnsi="Times New Roman" w:cs="Times New Roman"/>
          <w:b/>
          <w:bCs/>
          <w:sz w:val="48"/>
          <w:szCs w:val="48"/>
        </w:rPr>
      </w:pPr>
      <w:r w:rsidRPr="00316D45">
        <w:rPr>
          <w:rFonts w:ascii="Times New Roman" w:hAnsi="Times New Roman" w:cs="Times New Roman"/>
          <w:sz w:val="48"/>
          <w:szCs w:val="48"/>
        </w:rPr>
        <w:t xml:space="preserve">  </w:t>
      </w:r>
      <w:r w:rsidRPr="00316D45">
        <w:rPr>
          <w:rFonts w:ascii="Times New Roman" w:hAnsi="Times New Roman" w:cs="Times New Roman"/>
          <w:b/>
          <w:bCs/>
          <w:sz w:val="48"/>
          <w:szCs w:val="48"/>
        </w:rPr>
        <w:t>Deployment</w:t>
      </w:r>
    </w:p>
    <w:p w14:paraId="0EF34E57" w14:textId="77777777" w:rsidR="00345B36" w:rsidRDefault="00345B36" w:rsidP="00345B36">
      <w:pPr>
        <w:pStyle w:val="ListParagraph"/>
        <w:numPr>
          <w:ilvl w:val="0"/>
          <w:numId w:val="46"/>
        </w:numPr>
        <w:spacing w:after="160" w:line="259" w:lineRule="auto"/>
        <w:jc w:val="both"/>
        <w:rPr>
          <w:rFonts w:ascii="Times New Roman" w:hAnsi="Times New Roman" w:cs="Times New Roman"/>
          <w:sz w:val="24"/>
          <w:szCs w:val="24"/>
        </w:rPr>
      </w:pPr>
      <w:r w:rsidRPr="0083334C">
        <w:rPr>
          <w:rFonts w:ascii="Times New Roman" w:hAnsi="Times New Roman" w:cs="Times New Roman"/>
          <w:sz w:val="24"/>
          <w:szCs w:val="24"/>
        </w:rPr>
        <w:t>Set up the deployment environment, including servers, databases, and networking configurations.</w:t>
      </w:r>
    </w:p>
    <w:p w14:paraId="27111EC6" w14:textId="77777777" w:rsidR="00345B36" w:rsidRPr="0083334C" w:rsidRDefault="00345B36" w:rsidP="00345B36">
      <w:pPr>
        <w:pStyle w:val="ListParagraph"/>
        <w:numPr>
          <w:ilvl w:val="0"/>
          <w:numId w:val="46"/>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Deployment has been tested on localhost. </w:t>
      </w:r>
    </w:p>
    <w:p w14:paraId="56D64A20"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sz w:val="24"/>
          <w:szCs w:val="24"/>
        </w:rPr>
        <w:t>Monitor application performance, logs, and user feedback in the production environment.</w:t>
      </w:r>
    </w:p>
    <w:p w14:paraId="75E6904D" w14:textId="77777777" w:rsidR="00345B36" w:rsidRPr="0083334C" w:rsidRDefault="00345B36" w:rsidP="00345B36">
      <w:pPr>
        <w:jc w:val="both"/>
        <w:rPr>
          <w:rFonts w:ascii="Times New Roman" w:hAnsi="Times New Roman" w:cs="Times New Roman"/>
          <w:sz w:val="24"/>
          <w:szCs w:val="24"/>
        </w:rPr>
      </w:pPr>
      <w:r w:rsidRPr="0083334C">
        <w:rPr>
          <w:rFonts w:ascii="Times New Roman" w:hAnsi="Times New Roman" w:cs="Times New Roman"/>
          <w:sz w:val="24"/>
          <w:szCs w:val="24"/>
        </w:rPr>
        <w:t>Implement disaster recovery and backup strategies to ensure data integrity and availability.</w:t>
      </w:r>
    </w:p>
    <w:p w14:paraId="293AE2A5" w14:textId="77777777" w:rsidR="00345B36" w:rsidRPr="007861BE" w:rsidRDefault="00345B36" w:rsidP="00345B36">
      <w:pPr>
        <w:jc w:val="both"/>
        <w:rPr>
          <w:rFonts w:ascii="Times New Roman" w:hAnsi="Times New Roman" w:cs="Times New Roman"/>
          <w:sz w:val="24"/>
          <w:szCs w:val="24"/>
        </w:rPr>
      </w:pPr>
      <w:r w:rsidRPr="0083334C">
        <w:rPr>
          <w:rFonts w:ascii="Times New Roman" w:hAnsi="Times New Roman" w:cs="Times New Roman"/>
          <w:sz w:val="24"/>
          <w:szCs w:val="24"/>
        </w:rPr>
        <w:t>By following these detailed steps in each section, developers can ensure a systematic and structured approach to building a robust MVC-based application. Effective collaboration, thorough testing, and careful deployment practices are essential for delivering a high-quality software product that meets the needs of stakeholders and end-users.</w:t>
      </w:r>
    </w:p>
    <w:p w14:paraId="53159368" w14:textId="77777777" w:rsidR="00345B36" w:rsidRPr="007861BE" w:rsidRDefault="00345B36" w:rsidP="00345B36">
      <w:pPr>
        <w:jc w:val="both"/>
        <w:rPr>
          <w:rFonts w:ascii="Times New Roman" w:hAnsi="Times New Roman" w:cs="Times New Roman"/>
          <w:sz w:val="24"/>
          <w:szCs w:val="24"/>
        </w:rPr>
      </w:pPr>
      <w:r w:rsidRPr="007861BE">
        <w:rPr>
          <w:rFonts w:ascii="Times New Roman" w:hAnsi="Times New Roman" w:cs="Times New Roman"/>
          <w:sz w:val="24"/>
          <w:szCs w:val="24"/>
        </w:rPr>
        <w:t xml:space="preserve">  </w:t>
      </w:r>
    </w:p>
    <w:p w14:paraId="7DC4D0D9" w14:textId="77777777" w:rsidR="00345B36" w:rsidRDefault="00345B36" w:rsidP="00345B36">
      <w:pPr>
        <w:jc w:val="both"/>
        <w:rPr>
          <w:rFonts w:ascii="Times New Roman" w:hAnsi="Times New Roman" w:cs="Times New Roman"/>
          <w:b/>
          <w:bCs/>
          <w:sz w:val="48"/>
          <w:szCs w:val="48"/>
        </w:rPr>
      </w:pPr>
    </w:p>
    <w:p w14:paraId="028D0D65" w14:textId="77777777" w:rsidR="00345B36" w:rsidRDefault="00345B36" w:rsidP="00345B36">
      <w:pPr>
        <w:jc w:val="both"/>
        <w:rPr>
          <w:rFonts w:ascii="Times New Roman" w:hAnsi="Times New Roman" w:cs="Times New Roman"/>
          <w:b/>
          <w:bCs/>
          <w:sz w:val="48"/>
          <w:szCs w:val="48"/>
        </w:rPr>
      </w:pPr>
    </w:p>
    <w:p w14:paraId="78479934" w14:textId="77777777" w:rsidR="00345B36" w:rsidRDefault="00345B36" w:rsidP="00345B36">
      <w:pPr>
        <w:jc w:val="both"/>
        <w:rPr>
          <w:rFonts w:ascii="Times New Roman" w:hAnsi="Times New Roman" w:cs="Times New Roman"/>
          <w:b/>
          <w:bCs/>
          <w:sz w:val="48"/>
          <w:szCs w:val="48"/>
        </w:rPr>
      </w:pPr>
    </w:p>
    <w:p w14:paraId="6DCD64F7" w14:textId="77777777" w:rsidR="00345B36" w:rsidRDefault="00345B36" w:rsidP="00345B36">
      <w:pPr>
        <w:jc w:val="both"/>
        <w:rPr>
          <w:rFonts w:ascii="Times New Roman" w:hAnsi="Times New Roman" w:cs="Times New Roman"/>
          <w:b/>
          <w:bCs/>
          <w:sz w:val="48"/>
          <w:szCs w:val="48"/>
        </w:rPr>
      </w:pPr>
    </w:p>
    <w:p w14:paraId="7BA7390F" w14:textId="77777777" w:rsidR="00345B36" w:rsidRDefault="00345B36" w:rsidP="00345B36">
      <w:pPr>
        <w:jc w:val="both"/>
        <w:rPr>
          <w:rFonts w:ascii="Times New Roman" w:hAnsi="Times New Roman" w:cs="Times New Roman"/>
          <w:b/>
          <w:bCs/>
          <w:sz w:val="48"/>
          <w:szCs w:val="48"/>
        </w:rPr>
      </w:pPr>
    </w:p>
    <w:p w14:paraId="5944F2DA" w14:textId="77777777" w:rsidR="00345B36" w:rsidRDefault="00345B36" w:rsidP="00345B36">
      <w:pPr>
        <w:jc w:val="both"/>
        <w:rPr>
          <w:rFonts w:ascii="Times New Roman" w:hAnsi="Times New Roman" w:cs="Times New Roman"/>
          <w:b/>
          <w:bCs/>
          <w:sz w:val="48"/>
          <w:szCs w:val="48"/>
        </w:rPr>
      </w:pPr>
    </w:p>
    <w:p w14:paraId="45257F85" w14:textId="77777777" w:rsidR="00345B36" w:rsidRDefault="00345B36" w:rsidP="00345B36">
      <w:pPr>
        <w:jc w:val="both"/>
        <w:rPr>
          <w:rFonts w:ascii="Times New Roman" w:hAnsi="Times New Roman" w:cs="Times New Roman"/>
          <w:b/>
          <w:bCs/>
          <w:sz w:val="48"/>
          <w:szCs w:val="48"/>
        </w:rPr>
      </w:pPr>
    </w:p>
    <w:p w14:paraId="4A99E17D" w14:textId="77777777" w:rsidR="00345B36" w:rsidRDefault="00345B36" w:rsidP="00345B36">
      <w:pPr>
        <w:jc w:val="both"/>
        <w:rPr>
          <w:rFonts w:ascii="Times New Roman" w:hAnsi="Times New Roman" w:cs="Times New Roman"/>
          <w:b/>
          <w:bCs/>
          <w:sz w:val="48"/>
          <w:szCs w:val="48"/>
        </w:rPr>
      </w:pPr>
      <w:r w:rsidRPr="00707A03">
        <w:rPr>
          <w:rFonts w:ascii="Times New Roman" w:hAnsi="Times New Roman" w:cs="Times New Roman"/>
          <w:b/>
          <w:bCs/>
          <w:sz w:val="48"/>
          <w:szCs w:val="48"/>
        </w:rPr>
        <w:t xml:space="preserve">Source </w:t>
      </w:r>
      <w:r>
        <w:rPr>
          <w:rFonts w:ascii="Times New Roman" w:hAnsi="Times New Roman" w:cs="Times New Roman"/>
          <w:b/>
          <w:bCs/>
          <w:sz w:val="48"/>
          <w:szCs w:val="48"/>
        </w:rPr>
        <w:t>C</w:t>
      </w:r>
      <w:r w:rsidRPr="00707A03">
        <w:rPr>
          <w:rFonts w:ascii="Times New Roman" w:hAnsi="Times New Roman" w:cs="Times New Roman"/>
          <w:b/>
          <w:bCs/>
          <w:sz w:val="48"/>
          <w:szCs w:val="48"/>
        </w:rPr>
        <w:t>ode</w:t>
      </w:r>
      <w:r>
        <w:rPr>
          <w:rFonts w:ascii="Times New Roman" w:hAnsi="Times New Roman" w:cs="Times New Roman"/>
          <w:b/>
          <w:bCs/>
          <w:sz w:val="48"/>
          <w:szCs w:val="48"/>
        </w:rPr>
        <w:t xml:space="preserve"> &amp; </w:t>
      </w:r>
      <w:r w:rsidRPr="00707A03">
        <w:rPr>
          <w:rFonts w:ascii="Times New Roman" w:hAnsi="Times New Roman" w:cs="Times New Roman"/>
          <w:b/>
          <w:bCs/>
          <w:sz w:val="48"/>
          <w:szCs w:val="48"/>
        </w:rPr>
        <w:t>Screen</w:t>
      </w:r>
      <w:r>
        <w:rPr>
          <w:rFonts w:ascii="Times New Roman" w:hAnsi="Times New Roman" w:cs="Times New Roman"/>
          <w:b/>
          <w:bCs/>
          <w:sz w:val="48"/>
          <w:szCs w:val="48"/>
        </w:rPr>
        <w:t>s</w:t>
      </w:r>
      <w:r w:rsidRPr="00707A03">
        <w:rPr>
          <w:rFonts w:ascii="Times New Roman" w:hAnsi="Times New Roman" w:cs="Times New Roman"/>
          <w:b/>
          <w:bCs/>
          <w:sz w:val="48"/>
          <w:szCs w:val="48"/>
        </w:rPr>
        <w:t>hots</w:t>
      </w:r>
    </w:p>
    <w:p w14:paraId="0C6C5FE4" w14:textId="77777777" w:rsidR="00345B36" w:rsidRPr="001C2EE1" w:rsidRDefault="00345B36" w:rsidP="00345B36">
      <w:pPr>
        <w:jc w:val="both"/>
        <w:rPr>
          <w:rFonts w:ascii="Times New Roman" w:hAnsi="Times New Roman" w:cs="Times New Roman"/>
          <w:b/>
          <w:bCs/>
          <w:sz w:val="28"/>
        </w:rPr>
      </w:pPr>
      <w:r w:rsidRPr="001C2EE1">
        <w:rPr>
          <w:rFonts w:ascii="Times New Roman" w:hAnsi="Times New Roman" w:cs="Times New Roman"/>
          <w:b/>
          <w:bCs/>
          <w:sz w:val="28"/>
          <w:highlight w:val="yellow"/>
        </w:rPr>
        <w:t>Please ADD Updated Source Code and SS</w:t>
      </w:r>
    </w:p>
    <w:p w14:paraId="34A75B63" w14:textId="77777777" w:rsidR="00345B36" w:rsidRPr="001C2EE1" w:rsidRDefault="00345B36" w:rsidP="00345B36">
      <w:pPr>
        <w:jc w:val="both"/>
        <w:rPr>
          <w:rFonts w:ascii="Times New Roman" w:hAnsi="Times New Roman" w:cs="Times New Roman"/>
          <w:b/>
          <w:bCs/>
          <w:sz w:val="48"/>
          <w:szCs w:val="48"/>
        </w:rPr>
      </w:pPr>
    </w:p>
    <w:p w14:paraId="1369A93A" w14:textId="77777777" w:rsidR="00345B36" w:rsidRPr="00707A03" w:rsidRDefault="00345B36" w:rsidP="00345B36">
      <w:pPr>
        <w:jc w:val="both"/>
        <w:rPr>
          <w:rFonts w:ascii="Times New Roman" w:hAnsi="Times New Roman" w:cs="Times New Roman"/>
          <w:b/>
          <w:bCs/>
          <w:sz w:val="48"/>
          <w:szCs w:val="48"/>
        </w:rPr>
      </w:pPr>
    </w:p>
    <w:p w14:paraId="578DDBC1" w14:textId="77777777" w:rsidR="00345B36" w:rsidRDefault="00345B36" w:rsidP="00345B36">
      <w:pPr>
        <w:jc w:val="both"/>
        <w:rPr>
          <w:rFonts w:ascii="Times New Roman" w:hAnsi="Times New Roman" w:cs="Times New Roman"/>
          <w:b/>
          <w:bCs/>
          <w:sz w:val="48"/>
          <w:szCs w:val="48"/>
        </w:rPr>
      </w:pPr>
    </w:p>
    <w:p w14:paraId="7834521A" w14:textId="77777777" w:rsidR="00345B36" w:rsidRDefault="00345B36" w:rsidP="00345B36">
      <w:pPr>
        <w:jc w:val="both"/>
        <w:rPr>
          <w:rFonts w:ascii="Times New Roman" w:hAnsi="Times New Roman" w:cs="Times New Roman"/>
          <w:b/>
          <w:bCs/>
          <w:sz w:val="48"/>
          <w:szCs w:val="48"/>
        </w:rPr>
      </w:pPr>
    </w:p>
    <w:p w14:paraId="0A3EAB3B" w14:textId="77777777" w:rsidR="00345B36" w:rsidRDefault="00345B36" w:rsidP="00345B36">
      <w:pPr>
        <w:jc w:val="both"/>
        <w:rPr>
          <w:rFonts w:ascii="Times New Roman" w:hAnsi="Times New Roman" w:cs="Times New Roman"/>
          <w:b/>
          <w:bCs/>
          <w:sz w:val="48"/>
          <w:szCs w:val="48"/>
        </w:rPr>
      </w:pPr>
    </w:p>
    <w:p w14:paraId="213BAC9C" w14:textId="77777777" w:rsidR="00345B36" w:rsidRDefault="00345B36" w:rsidP="00345B36">
      <w:pPr>
        <w:jc w:val="both"/>
        <w:rPr>
          <w:rFonts w:ascii="Times New Roman" w:hAnsi="Times New Roman" w:cs="Times New Roman"/>
          <w:b/>
          <w:bCs/>
          <w:sz w:val="48"/>
          <w:szCs w:val="48"/>
        </w:rPr>
      </w:pPr>
    </w:p>
    <w:p w14:paraId="09599CAA" w14:textId="77777777" w:rsidR="00345B36" w:rsidRDefault="00345B36" w:rsidP="00345B36">
      <w:pPr>
        <w:jc w:val="both"/>
        <w:rPr>
          <w:rFonts w:ascii="Times New Roman" w:hAnsi="Times New Roman" w:cs="Times New Roman"/>
          <w:b/>
          <w:bCs/>
          <w:sz w:val="48"/>
          <w:szCs w:val="48"/>
        </w:rPr>
      </w:pPr>
    </w:p>
    <w:p w14:paraId="4DDBDDE1" w14:textId="77777777" w:rsidR="00345B36" w:rsidRDefault="00345B36" w:rsidP="00345B36">
      <w:pPr>
        <w:jc w:val="both"/>
        <w:rPr>
          <w:rFonts w:ascii="Times New Roman" w:hAnsi="Times New Roman" w:cs="Times New Roman"/>
          <w:b/>
          <w:bCs/>
          <w:sz w:val="48"/>
          <w:szCs w:val="48"/>
        </w:rPr>
      </w:pPr>
    </w:p>
    <w:p w14:paraId="06DBDC74" w14:textId="77777777" w:rsidR="00345B36" w:rsidRDefault="00345B36" w:rsidP="00345B36">
      <w:pPr>
        <w:jc w:val="both"/>
        <w:rPr>
          <w:rFonts w:ascii="Times New Roman" w:hAnsi="Times New Roman" w:cs="Times New Roman"/>
          <w:b/>
          <w:bCs/>
          <w:sz w:val="48"/>
          <w:szCs w:val="48"/>
        </w:rPr>
      </w:pPr>
    </w:p>
    <w:p w14:paraId="3BA50E34" w14:textId="77777777" w:rsidR="00345B36" w:rsidRDefault="00345B36" w:rsidP="00345B36">
      <w:pPr>
        <w:jc w:val="both"/>
        <w:rPr>
          <w:rFonts w:ascii="Times New Roman" w:hAnsi="Times New Roman" w:cs="Times New Roman"/>
          <w:b/>
          <w:bCs/>
          <w:sz w:val="48"/>
          <w:szCs w:val="48"/>
        </w:rPr>
      </w:pPr>
    </w:p>
    <w:p w14:paraId="461EC658" w14:textId="77777777" w:rsidR="00345B36" w:rsidRDefault="00345B36" w:rsidP="00345B36">
      <w:pPr>
        <w:jc w:val="both"/>
        <w:rPr>
          <w:rFonts w:ascii="Times New Roman" w:hAnsi="Times New Roman" w:cs="Times New Roman"/>
          <w:b/>
          <w:bCs/>
          <w:sz w:val="48"/>
          <w:szCs w:val="48"/>
        </w:rPr>
      </w:pPr>
    </w:p>
    <w:p w14:paraId="25ABF590" w14:textId="77777777" w:rsidR="00345B36" w:rsidRDefault="00345B36" w:rsidP="00345B36">
      <w:pPr>
        <w:jc w:val="both"/>
        <w:rPr>
          <w:rFonts w:ascii="Times New Roman" w:hAnsi="Times New Roman" w:cs="Times New Roman"/>
          <w:b/>
          <w:bCs/>
          <w:sz w:val="48"/>
          <w:szCs w:val="48"/>
        </w:rPr>
      </w:pPr>
    </w:p>
    <w:p w14:paraId="50F855C0" w14:textId="77777777" w:rsidR="00345B36" w:rsidRDefault="00345B36" w:rsidP="00345B36">
      <w:pPr>
        <w:jc w:val="both"/>
        <w:rPr>
          <w:rFonts w:ascii="Times New Roman" w:hAnsi="Times New Roman" w:cs="Times New Roman"/>
          <w:b/>
          <w:bCs/>
          <w:sz w:val="48"/>
          <w:szCs w:val="48"/>
        </w:rPr>
      </w:pPr>
    </w:p>
    <w:p w14:paraId="61FE88AE" w14:textId="77777777" w:rsidR="00345B36" w:rsidRDefault="00345B36" w:rsidP="00345B36">
      <w:pPr>
        <w:jc w:val="both"/>
        <w:rPr>
          <w:rFonts w:ascii="Times New Roman" w:hAnsi="Times New Roman" w:cs="Times New Roman"/>
          <w:b/>
          <w:bCs/>
          <w:sz w:val="48"/>
          <w:szCs w:val="48"/>
        </w:rPr>
      </w:pPr>
    </w:p>
    <w:p w14:paraId="7CCE648F" w14:textId="77777777" w:rsidR="00345B36" w:rsidRDefault="00345B36" w:rsidP="00345B36">
      <w:pPr>
        <w:jc w:val="both"/>
        <w:rPr>
          <w:rFonts w:ascii="Times New Roman" w:hAnsi="Times New Roman" w:cs="Times New Roman"/>
          <w:b/>
          <w:bCs/>
          <w:sz w:val="48"/>
          <w:szCs w:val="48"/>
        </w:rPr>
      </w:pPr>
    </w:p>
    <w:p w14:paraId="14F4AAA1" w14:textId="77777777" w:rsidR="00345B36" w:rsidRDefault="00345B36" w:rsidP="00345B36">
      <w:pPr>
        <w:jc w:val="both"/>
        <w:rPr>
          <w:rFonts w:ascii="Times New Roman" w:hAnsi="Times New Roman" w:cs="Times New Roman"/>
          <w:b/>
          <w:bCs/>
          <w:sz w:val="48"/>
          <w:szCs w:val="48"/>
        </w:rPr>
      </w:pPr>
    </w:p>
    <w:p w14:paraId="09428C87" w14:textId="77777777" w:rsidR="00345B36" w:rsidRDefault="00345B36" w:rsidP="00345B36">
      <w:pPr>
        <w:jc w:val="both"/>
        <w:rPr>
          <w:rFonts w:ascii="Times New Roman" w:hAnsi="Times New Roman" w:cs="Times New Roman"/>
          <w:b/>
          <w:bCs/>
          <w:sz w:val="48"/>
          <w:szCs w:val="48"/>
        </w:rPr>
      </w:pPr>
    </w:p>
    <w:p w14:paraId="5915C6B2" w14:textId="77777777" w:rsidR="00345B36" w:rsidRDefault="00345B36" w:rsidP="00345B36">
      <w:pPr>
        <w:jc w:val="both"/>
        <w:rPr>
          <w:rFonts w:ascii="Times New Roman" w:hAnsi="Times New Roman" w:cs="Times New Roman"/>
          <w:b/>
          <w:bCs/>
          <w:sz w:val="48"/>
          <w:szCs w:val="48"/>
        </w:rPr>
      </w:pPr>
      <w:r w:rsidRPr="00707A03">
        <w:rPr>
          <w:rFonts w:ascii="Times New Roman" w:hAnsi="Times New Roman" w:cs="Times New Roman"/>
          <w:b/>
          <w:bCs/>
          <w:sz w:val="48"/>
          <w:szCs w:val="48"/>
        </w:rPr>
        <w:t>Conclusion</w:t>
      </w:r>
    </w:p>
    <w:p w14:paraId="4F16DC3D" w14:textId="77777777" w:rsidR="00541BDC" w:rsidRPr="00541BDC" w:rsidRDefault="00541BDC" w:rsidP="00541BDC">
      <w:pPr>
        <w:jc w:val="both"/>
        <w:rPr>
          <w:rFonts w:ascii="Times New Roman" w:hAnsi="Times New Roman" w:cs="Times New Roman"/>
          <w:sz w:val="24"/>
          <w:szCs w:val="24"/>
        </w:rPr>
      </w:pPr>
      <w:r w:rsidRPr="00541BDC">
        <w:rPr>
          <w:rFonts w:ascii="Times New Roman" w:hAnsi="Times New Roman" w:cs="Times New Roman"/>
          <w:sz w:val="24"/>
          <w:szCs w:val="24"/>
        </w:rPr>
        <w:t>The Billing Management System provides an efficient, automated, and user-friendly solution for handling invoicing and financial transactions. Developed using Java Spring Boot and JSON, the system ensures scalability, security, and seamless data exchange, making it suitable for businesses of all sizes. By automating tasks such as invoice generation, payment tracking, and financial reporting, the system reduces manual effort, minimizes errors, and enhances overall productivity.</w:t>
      </w:r>
    </w:p>
    <w:p w14:paraId="3B0BE235" w14:textId="77777777" w:rsidR="00541BDC" w:rsidRPr="00541BDC" w:rsidRDefault="00541BDC" w:rsidP="00541BDC">
      <w:pPr>
        <w:jc w:val="both"/>
        <w:rPr>
          <w:rFonts w:ascii="Times New Roman" w:hAnsi="Times New Roman" w:cs="Times New Roman"/>
          <w:sz w:val="24"/>
          <w:szCs w:val="24"/>
        </w:rPr>
      </w:pPr>
    </w:p>
    <w:p w14:paraId="51F1E11F" w14:textId="77777777" w:rsidR="00541BDC" w:rsidRPr="00541BDC" w:rsidRDefault="00541BDC" w:rsidP="00541BDC">
      <w:pPr>
        <w:jc w:val="both"/>
        <w:rPr>
          <w:rFonts w:ascii="Times New Roman" w:hAnsi="Times New Roman" w:cs="Times New Roman"/>
          <w:sz w:val="24"/>
          <w:szCs w:val="24"/>
        </w:rPr>
      </w:pPr>
      <w:r w:rsidRPr="00541BDC">
        <w:rPr>
          <w:rFonts w:ascii="Times New Roman" w:hAnsi="Times New Roman" w:cs="Times New Roman"/>
          <w:sz w:val="24"/>
          <w:szCs w:val="24"/>
        </w:rPr>
        <w:t>With its centralized approach to billing operations, the system enables businesses to maintain accurate financial records, send automated payment reminders, and generate insightful reports for better decision-making. Its secure architecture, featuring role-based access control and encrypted data storage, ensures that sensitive financial data is well protected.</w:t>
      </w:r>
    </w:p>
    <w:p w14:paraId="4756423F" w14:textId="77777777" w:rsidR="00541BDC" w:rsidRPr="00541BDC" w:rsidRDefault="00541BDC" w:rsidP="00541BDC">
      <w:pPr>
        <w:jc w:val="both"/>
        <w:rPr>
          <w:rFonts w:ascii="Times New Roman" w:hAnsi="Times New Roman" w:cs="Times New Roman"/>
          <w:sz w:val="24"/>
          <w:szCs w:val="24"/>
        </w:rPr>
      </w:pPr>
    </w:p>
    <w:p w14:paraId="17B82051" w14:textId="53383883" w:rsidR="004E7A52" w:rsidRPr="008536FD" w:rsidRDefault="00541BDC" w:rsidP="00541BDC">
      <w:pPr>
        <w:jc w:val="both"/>
        <w:rPr>
          <w:rFonts w:ascii="Er" w:hAnsi="Er" w:cs="Times New Roman"/>
          <w:b/>
          <w:sz w:val="26"/>
          <w:szCs w:val="26"/>
        </w:rPr>
      </w:pPr>
      <w:r w:rsidRPr="00541BDC">
        <w:rPr>
          <w:rFonts w:ascii="Times New Roman" w:hAnsi="Times New Roman" w:cs="Times New Roman"/>
          <w:sz w:val="24"/>
          <w:szCs w:val="24"/>
        </w:rPr>
        <w:t xml:space="preserve">In conclusion, the Billing Management System is a cost-effective and reliable solution for businesses looking to streamline their billing process and improve financial management. With </w:t>
      </w:r>
      <w:r w:rsidRPr="00541BDC">
        <w:rPr>
          <w:rFonts w:ascii="Times New Roman" w:hAnsi="Times New Roman" w:cs="Times New Roman"/>
          <w:sz w:val="24"/>
          <w:szCs w:val="24"/>
        </w:rPr>
        <w:lastRenderedPageBreak/>
        <w:t>potential future enhancements such as tax calculations, multi-currency support, and accounting software integration, the system can further evolve into a comprehensive financial management tool, meeting the growing demands of modern businesses.</w:t>
      </w:r>
    </w:p>
    <w:sectPr w:rsidR="004E7A52" w:rsidRPr="008536FD" w:rsidSect="00795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2"/>
      <w:numFmt w:val="upperLetter"/>
      <w:lvlText w:val="%1)"/>
      <w:lvlJc w:val="left"/>
      <w:pPr>
        <w:ind w:left="401" w:hanging="300"/>
      </w:pPr>
      <w:rPr>
        <w:rFonts w:hint="default"/>
        <w:spacing w:val="-1"/>
        <w:u w:val="single" w:color="000000"/>
        <w:lang w:val="en-US" w:eastAsia="en-US" w:bidi="en-US"/>
      </w:rPr>
    </w:lvl>
    <w:lvl w:ilvl="1">
      <w:start w:val="1"/>
      <w:numFmt w:val="decimal"/>
      <w:lvlText w:val="%2."/>
      <w:lvlJc w:val="left"/>
      <w:pPr>
        <w:ind w:left="822" w:hanging="360"/>
      </w:pPr>
      <w:rPr>
        <w:rFonts w:ascii="Times New Roman" w:eastAsia="Times New Roman" w:hAnsi="Times New Roman" w:cs="Times New Roman" w:hint="default"/>
        <w:spacing w:val="-17"/>
        <w:w w:val="100"/>
        <w:sz w:val="24"/>
        <w:szCs w:val="24"/>
        <w:lang w:val="en-US" w:eastAsia="en-US" w:bidi="en-US"/>
      </w:rPr>
    </w:lvl>
    <w:lvl w:ilvl="2" w:tentative="1">
      <w:numFmt w:val="bullet"/>
      <w:lvlText w:val="•"/>
      <w:lvlJc w:val="left"/>
      <w:pPr>
        <w:ind w:left="1791" w:hanging="360"/>
      </w:pPr>
      <w:rPr>
        <w:rFonts w:hint="default"/>
        <w:lang w:val="en-US" w:eastAsia="en-US" w:bidi="en-US"/>
      </w:rPr>
    </w:lvl>
    <w:lvl w:ilvl="3" w:tentative="1">
      <w:numFmt w:val="bullet"/>
      <w:lvlText w:val="•"/>
      <w:lvlJc w:val="left"/>
      <w:pPr>
        <w:ind w:left="2762" w:hanging="360"/>
      </w:pPr>
      <w:rPr>
        <w:rFonts w:hint="default"/>
        <w:lang w:val="en-US" w:eastAsia="en-US" w:bidi="en-US"/>
      </w:rPr>
    </w:lvl>
    <w:lvl w:ilvl="4" w:tentative="1">
      <w:numFmt w:val="bullet"/>
      <w:lvlText w:val="•"/>
      <w:lvlJc w:val="left"/>
      <w:pPr>
        <w:ind w:left="3733" w:hanging="360"/>
      </w:pPr>
      <w:rPr>
        <w:rFonts w:hint="default"/>
        <w:lang w:val="en-US" w:eastAsia="en-US" w:bidi="en-US"/>
      </w:rPr>
    </w:lvl>
    <w:lvl w:ilvl="5" w:tentative="1">
      <w:numFmt w:val="bullet"/>
      <w:lvlText w:val="•"/>
      <w:lvlJc w:val="left"/>
      <w:pPr>
        <w:ind w:left="4704" w:hanging="360"/>
      </w:pPr>
      <w:rPr>
        <w:rFonts w:hint="default"/>
        <w:lang w:val="en-US" w:eastAsia="en-US" w:bidi="en-US"/>
      </w:rPr>
    </w:lvl>
    <w:lvl w:ilvl="6" w:tentative="1">
      <w:numFmt w:val="bullet"/>
      <w:lvlText w:val="•"/>
      <w:lvlJc w:val="left"/>
      <w:pPr>
        <w:ind w:left="5675" w:hanging="360"/>
      </w:pPr>
      <w:rPr>
        <w:rFonts w:hint="default"/>
        <w:lang w:val="en-US" w:eastAsia="en-US" w:bidi="en-US"/>
      </w:rPr>
    </w:lvl>
    <w:lvl w:ilvl="7" w:tentative="1">
      <w:numFmt w:val="bullet"/>
      <w:lvlText w:val="•"/>
      <w:lvlJc w:val="left"/>
      <w:pPr>
        <w:ind w:left="6646" w:hanging="360"/>
      </w:pPr>
      <w:rPr>
        <w:rFonts w:hint="default"/>
        <w:lang w:val="en-US" w:eastAsia="en-US" w:bidi="en-US"/>
      </w:rPr>
    </w:lvl>
    <w:lvl w:ilvl="8" w:tentative="1">
      <w:numFmt w:val="bullet"/>
      <w:lvlText w:val="•"/>
      <w:lvlJc w:val="left"/>
      <w:pPr>
        <w:ind w:left="7617" w:hanging="360"/>
      </w:pPr>
      <w:rPr>
        <w:rFonts w:hint="default"/>
        <w:lang w:val="en-US" w:eastAsia="en-US" w:bidi="en-US"/>
      </w:rPr>
    </w:lvl>
  </w:abstractNum>
  <w:abstractNum w:abstractNumId="1"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D0DE2"/>
    <w:multiLevelType w:val="hybridMultilevel"/>
    <w:tmpl w:val="999A0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7705E6"/>
    <w:multiLevelType w:val="hybridMultilevel"/>
    <w:tmpl w:val="7EB45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8130FB"/>
    <w:multiLevelType w:val="hybridMultilevel"/>
    <w:tmpl w:val="870A1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983617"/>
    <w:multiLevelType w:val="hybridMultilevel"/>
    <w:tmpl w:val="B97C5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905B44"/>
    <w:multiLevelType w:val="multilevel"/>
    <w:tmpl w:val="012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DD3BAC"/>
    <w:multiLevelType w:val="multilevel"/>
    <w:tmpl w:val="1ADD3BA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22F36BBF"/>
    <w:multiLevelType w:val="hybridMultilevel"/>
    <w:tmpl w:val="8DEAB0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E1733F"/>
    <w:multiLevelType w:val="hybridMultilevel"/>
    <w:tmpl w:val="30CA3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A9719BB"/>
    <w:multiLevelType w:val="multilevel"/>
    <w:tmpl w:val="2A9719BB"/>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25" w15:restartNumberingAfterBreak="0">
    <w:nsid w:val="2CC40EB6"/>
    <w:multiLevelType w:val="hybridMultilevel"/>
    <w:tmpl w:val="FE72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9378D2"/>
    <w:multiLevelType w:val="multilevel"/>
    <w:tmpl w:val="DA48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AF16D36"/>
    <w:multiLevelType w:val="multilevel"/>
    <w:tmpl w:val="3AF16D3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2"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2A50823"/>
    <w:multiLevelType w:val="multilevel"/>
    <w:tmpl w:val="C33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64F0C07"/>
    <w:multiLevelType w:val="hybridMultilevel"/>
    <w:tmpl w:val="0F382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68C23AD"/>
    <w:multiLevelType w:val="multilevel"/>
    <w:tmpl w:val="468C23AD"/>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49423A59"/>
    <w:multiLevelType w:val="hybridMultilevel"/>
    <w:tmpl w:val="6E44B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D9509EC"/>
    <w:multiLevelType w:val="hybridMultilevel"/>
    <w:tmpl w:val="CBCCE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E5751E"/>
    <w:multiLevelType w:val="multilevel"/>
    <w:tmpl w:val="9E2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9903B29"/>
    <w:multiLevelType w:val="multilevel"/>
    <w:tmpl w:val="59903B29"/>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BE11158"/>
    <w:multiLevelType w:val="multilevel"/>
    <w:tmpl w:val="5BE11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1"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40F6771"/>
    <w:multiLevelType w:val="multilevel"/>
    <w:tmpl w:val="640F677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15:restartNumberingAfterBreak="0">
    <w:nsid w:val="64F302D0"/>
    <w:multiLevelType w:val="multilevel"/>
    <w:tmpl w:val="64F30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C2D5400"/>
    <w:multiLevelType w:val="multilevel"/>
    <w:tmpl w:val="6C2D5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15:restartNumberingAfterBreak="0">
    <w:nsid w:val="6EEB6AAB"/>
    <w:multiLevelType w:val="multilevel"/>
    <w:tmpl w:val="6EEB6AAB"/>
    <w:lvl w:ilvl="0">
      <w:start w:val="1"/>
      <w:numFmt w:val="bullet"/>
      <w:lvlText w:val=""/>
      <w:lvlJc w:val="left"/>
      <w:pPr>
        <w:tabs>
          <w:tab w:val="left" w:pos="360"/>
        </w:tabs>
        <w:ind w:left="360" w:hanging="360"/>
      </w:pPr>
      <w:rPr>
        <w:rFonts w:ascii="Wingdings" w:hAnsi="Wingdings" w:hint="default"/>
        <w:sz w:val="32"/>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abstractNum w:abstractNumId="60"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D87685F"/>
    <w:multiLevelType w:val="hybridMultilevel"/>
    <w:tmpl w:val="A7ACF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D882624"/>
    <w:multiLevelType w:val="hybridMultilevel"/>
    <w:tmpl w:val="F4561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1922656">
    <w:abstractNumId w:val="56"/>
  </w:num>
  <w:num w:numId="2" w16cid:durableId="851526984">
    <w:abstractNumId w:val="50"/>
  </w:num>
  <w:num w:numId="3" w16cid:durableId="264388982">
    <w:abstractNumId w:val="48"/>
  </w:num>
  <w:num w:numId="4" w16cid:durableId="764688664">
    <w:abstractNumId w:val="0"/>
  </w:num>
  <w:num w:numId="5" w16cid:durableId="1062173389">
    <w:abstractNumId w:val="40"/>
  </w:num>
  <w:num w:numId="6" w16cid:durableId="511191595">
    <w:abstractNumId w:val="55"/>
  </w:num>
  <w:num w:numId="7" w16cid:durableId="1763329482">
    <w:abstractNumId w:val="17"/>
  </w:num>
  <w:num w:numId="8" w16cid:durableId="803233031">
    <w:abstractNumId w:val="24"/>
  </w:num>
  <w:num w:numId="9" w16cid:durableId="1399209557">
    <w:abstractNumId w:val="31"/>
  </w:num>
  <w:num w:numId="10" w16cid:durableId="1408066343">
    <w:abstractNumId w:val="59"/>
  </w:num>
  <w:num w:numId="11" w16cid:durableId="2135980172">
    <w:abstractNumId w:val="16"/>
  </w:num>
  <w:num w:numId="12" w16cid:durableId="666520193">
    <w:abstractNumId w:val="58"/>
  </w:num>
  <w:num w:numId="13" w16cid:durableId="1504857794">
    <w:abstractNumId w:val="28"/>
  </w:num>
  <w:num w:numId="14" w16cid:durableId="1454321433">
    <w:abstractNumId w:val="14"/>
  </w:num>
  <w:num w:numId="15" w16cid:durableId="1981568838">
    <w:abstractNumId w:val="34"/>
  </w:num>
  <w:num w:numId="16" w16cid:durableId="1480729401">
    <w:abstractNumId w:val="44"/>
  </w:num>
  <w:num w:numId="17" w16cid:durableId="1468820276">
    <w:abstractNumId w:val="3"/>
  </w:num>
  <w:num w:numId="18" w16cid:durableId="190916437">
    <w:abstractNumId w:val="18"/>
  </w:num>
  <w:num w:numId="19" w16cid:durableId="444152463">
    <w:abstractNumId w:val="36"/>
  </w:num>
  <w:num w:numId="20" w16cid:durableId="1475177921">
    <w:abstractNumId w:val="47"/>
  </w:num>
  <w:num w:numId="21" w16cid:durableId="458643789">
    <w:abstractNumId w:val="29"/>
  </w:num>
  <w:num w:numId="22" w16cid:durableId="1748073265">
    <w:abstractNumId w:val="51"/>
  </w:num>
  <w:num w:numId="23" w16cid:durableId="2054690969">
    <w:abstractNumId w:val="45"/>
  </w:num>
  <w:num w:numId="24" w16cid:durableId="475029389">
    <w:abstractNumId w:val="53"/>
  </w:num>
  <w:num w:numId="25" w16cid:durableId="1267347106">
    <w:abstractNumId w:val="33"/>
  </w:num>
  <w:num w:numId="26" w16cid:durableId="1380668950">
    <w:abstractNumId w:val="46"/>
  </w:num>
  <w:num w:numId="27" w16cid:durableId="638614215">
    <w:abstractNumId w:val="61"/>
  </w:num>
  <w:num w:numId="28" w16cid:durableId="1425571182">
    <w:abstractNumId w:val="26"/>
  </w:num>
  <w:num w:numId="29" w16cid:durableId="272712855">
    <w:abstractNumId w:val="15"/>
  </w:num>
  <w:num w:numId="30" w16cid:durableId="976688613">
    <w:abstractNumId w:val="12"/>
  </w:num>
  <w:num w:numId="31" w16cid:durableId="44452802">
    <w:abstractNumId w:val="22"/>
  </w:num>
  <w:num w:numId="32" w16cid:durableId="1285621534">
    <w:abstractNumId w:val="23"/>
  </w:num>
  <w:num w:numId="33" w16cid:durableId="414327988">
    <w:abstractNumId w:val="37"/>
  </w:num>
  <w:num w:numId="34" w16cid:durableId="1364286970">
    <w:abstractNumId w:val="9"/>
  </w:num>
  <w:num w:numId="35" w16cid:durableId="1262953459">
    <w:abstractNumId w:val="54"/>
  </w:num>
  <w:num w:numId="36" w16cid:durableId="242300263">
    <w:abstractNumId w:val="64"/>
  </w:num>
  <w:num w:numId="37" w16cid:durableId="543449291">
    <w:abstractNumId w:val="19"/>
  </w:num>
  <w:num w:numId="38" w16cid:durableId="2127505268">
    <w:abstractNumId w:val="42"/>
  </w:num>
  <w:num w:numId="39" w16cid:durableId="971206051">
    <w:abstractNumId w:val="52"/>
  </w:num>
  <w:num w:numId="40" w16cid:durableId="1559514401">
    <w:abstractNumId w:val="32"/>
  </w:num>
  <w:num w:numId="41" w16cid:durableId="1195970134">
    <w:abstractNumId w:val="21"/>
  </w:num>
  <w:num w:numId="42" w16cid:durableId="15427380">
    <w:abstractNumId w:val="60"/>
  </w:num>
  <w:num w:numId="43" w16cid:durableId="1356078359">
    <w:abstractNumId w:val="27"/>
  </w:num>
  <w:num w:numId="44" w16cid:durableId="1049842189">
    <w:abstractNumId w:val="13"/>
  </w:num>
  <w:num w:numId="45" w16cid:durableId="868371187">
    <w:abstractNumId w:val="4"/>
  </w:num>
  <w:num w:numId="46" w16cid:durableId="1106195973">
    <w:abstractNumId w:val="10"/>
  </w:num>
  <w:num w:numId="47" w16cid:durableId="437331042">
    <w:abstractNumId w:val="1"/>
  </w:num>
  <w:num w:numId="48" w16cid:durableId="1131898670">
    <w:abstractNumId w:val="8"/>
  </w:num>
  <w:num w:numId="49" w16cid:durableId="475024704">
    <w:abstractNumId w:val="38"/>
  </w:num>
  <w:num w:numId="50" w16cid:durableId="1299266278">
    <w:abstractNumId w:val="35"/>
  </w:num>
  <w:num w:numId="51" w16cid:durableId="496967256">
    <w:abstractNumId w:val="49"/>
  </w:num>
  <w:num w:numId="52" w16cid:durableId="2127698592">
    <w:abstractNumId w:val="11"/>
  </w:num>
  <w:num w:numId="53" w16cid:durableId="393042249">
    <w:abstractNumId w:val="5"/>
  </w:num>
  <w:num w:numId="54" w16cid:durableId="1609242241">
    <w:abstractNumId w:val="6"/>
  </w:num>
  <w:num w:numId="55" w16cid:durableId="536049726">
    <w:abstractNumId w:val="30"/>
  </w:num>
  <w:num w:numId="56" w16cid:durableId="1129394241">
    <w:abstractNumId w:val="57"/>
  </w:num>
  <w:num w:numId="57" w16cid:durableId="927662156">
    <w:abstractNumId w:val="7"/>
  </w:num>
  <w:num w:numId="58" w16cid:durableId="1145852734">
    <w:abstractNumId w:val="25"/>
  </w:num>
  <w:num w:numId="59" w16cid:durableId="615793449">
    <w:abstractNumId w:val="41"/>
  </w:num>
  <w:num w:numId="60" w16cid:durableId="733431359">
    <w:abstractNumId w:val="20"/>
  </w:num>
  <w:num w:numId="61" w16cid:durableId="21133071">
    <w:abstractNumId w:val="39"/>
  </w:num>
  <w:num w:numId="62" w16cid:durableId="2115661272">
    <w:abstractNumId w:val="43"/>
  </w:num>
  <w:num w:numId="63" w16cid:durableId="1894344653">
    <w:abstractNumId w:val="63"/>
  </w:num>
  <w:num w:numId="64" w16cid:durableId="544686080">
    <w:abstractNumId w:val="2"/>
  </w:num>
  <w:num w:numId="65" w16cid:durableId="141308948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C1B0F"/>
    <w:rsid w:val="0002112D"/>
    <w:rsid w:val="000644FB"/>
    <w:rsid w:val="00073955"/>
    <w:rsid w:val="0008657F"/>
    <w:rsid w:val="00096205"/>
    <w:rsid w:val="000D1410"/>
    <w:rsid w:val="00112362"/>
    <w:rsid w:val="001319FE"/>
    <w:rsid w:val="00192936"/>
    <w:rsid w:val="001950CD"/>
    <w:rsid w:val="001A464A"/>
    <w:rsid w:val="001A7B87"/>
    <w:rsid w:val="001B0A90"/>
    <w:rsid w:val="001D0A86"/>
    <w:rsid w:val="001D20D4"/>
    <w:rsid w:val="001E0566"/>
    <w:rsid w:val="001E7EA4"/>
    <w:rsid w:val="00210AB6"/>
    <w:rsid w:val="00220111"/>
    <w:rsid w:val="00262326"/>
    <w:rsid w:val="00276AA7"/>
    <w:rsid w:val="002A25E7"/>
    <w:rsid w:val="002B0210"/>
    <w:rsid w:val="002C1934"/>
    <w:rsid w:val="00312749"/>
    <w:rsid w:val="00314EED"/>
    <w:rsid w:val="00345B36"/>
    <w:rsid w:val="003527D4"/>
    <w:rsid w:val="003819AB"/>
    <w:rsid w:val="00387E86"/>
    <w:rsid w:val="003E58B5"/>
    <w:rsid w:val="0042060A"/>
    <w:rsid w:val="0046078B"/>
    <w:rsid w:val="004867B7"/>
    <w:rsid w:val="004B463A"/>
    <w:rsid w:val="004E4C17"/>
    <w:rsid w:val="004E7A52"/>
    <w:rsid w:val="005230E8"/>
    <w:rsid w:val="00533DFC"/>
    <w:rsid w:val="00541BDC"/>
    <w:rsid w:val="00550502"/>
    <w:rsid w:val="0055498C"/>
    <w:rsid w:val="005E0600"/>
    <w:rsid w:val="005E2C26"/>
    <w:rsid w:val="005F49AA"/>
    <w:rsid w:val="006152B4"/>
    <w:rsid w:val="00625014"/>
    <w:rsid w:val="00674E5D"/>
    <w:rsid w:val="00680760"/>
    <w:rsid w:val="00697506"/>
    <w:rsid w:val="006B26DA"/>
    <w:rsid w:val="006D2EB5"/>
    <w:rsid w:val="006D419F"/>
    <w:rsid w:val="00732025"/>
    <w:rsid w:val="007561AC"/>
    <w:rsid w:val="007953CC"/>
    <w:rsid w:val="0080023F"/>
    <w:rsid w:val="00810654"/>
    <w:rsid w:val="008536FD"/>
    <w:rsid w:val="008634AE"/>
    <w:rsid w:val="00864C95"/>
    <w:rsid w:val="00873DAD"/>
    <w:rsid w:val="00881FD7"/>
    <w:rsid w:val="008A7417"/>
    <w:rsid w:val="008E08DC"/>
    <w:rsid w:val="008E7E8C"/>
    <w:rsid w:val="00905C80"/>
    <w:rsid w:val="0092482D"/>
    <w:rsid w:val="00925950"/>
    <w:rsid w:val="00945553"/>
    <w:rsid w:val="0097448C"/>
    <w:rsid w:val="009869B6"/>
    <w:rsid w:val="009D6E53"/>
    <w:rsid w:val="009E3384"/>
    <w:rsid w:val="009E6EB6"/>
    <w:rsid w:val="00A02624"/>
    <w:rsid w:val="00A06D9E"/>
    <w:rsid w:val="00A17CD2"/>
    <w:rsid w:val="00AA2C4E"/>
    <w:rsid w:val="00AB13FD"/>
    <w:rsid w:val="00B01D07"/>
    <w:rsid w:val="00B103B9"/>
    <w:rsid w:val="00B14EF6"/>
    <w:rsid w:val="00B53214"/>
    <w:rsid w:val="00B72DBD"/>
    <w:rsid w:val="00B97080"/>
    <w:rsid w:val="00BE2B1B"/>
    <w:rsid w:val="00C070D2"/>
    <w:rsid w:val="00C2300E"/>
    <w:rsid w:val="00C341FD"/>
    <w:rsid w:val="00C507E8"/>
    <w:rsid w:val="00CA06A6"/>
    <w:rsid w:val="00CA4225"/>
    <w:rsid w:val="00CC1B0F"/>
    <w:rsid w:val="00CE380A"/>
    <w:rsid w:val="00CE437B"/>
    <w:rsid w:val="00D01D7E"/>
    <w:rsid w:val="00D23506"/>
    <w:rsid w:val="00D44411"/>
    <w:rsid w:val="00D52087"/>
    <w:rsid w:val="00D55C8F"/>
    <w:rsid w:val="00D945ED"/>
    <w:rsid w:val="00DB17A2"/>
    <w:rsid w:val="00DF0C6A"/>
    <w:rsid w:val="00DF5DCE"/>
    <w:rsid w:val="00E24A9F"/>
    <w:rsid w:val="00E55F84"/>
    <w:rsid w:val="00E66759"/>
    <w:rsid w:val="00E70BE2"/>
    <w:rsid w:val="00E95D8B"/>
    <w:rsid w:val="00ED5938"/>
    <w:rsid w:val="00EF37DE"/>
    <w:rsid w:val="00F0038D"/>
    <w:rsid w:val="00F061B6"/>
    <w:rsid w:val="00F30C01"/>
    <w:rsid w:val="00F556CA"/>
    <w:rsid w:val="00F652F0"/>
    <w:rsid w:val="00FD3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367D"/>
  <w15:docId w15:val="{D2CC04D7-18B0-440F-AF59-C5CE4318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3CC"/>
  </w:style>
  <w:style w:type="paragraph" w:styleId="Heading2">
    <w:name w:val="heading 2"/>
    <w:basedOn w:val="Normal"/>
    <w:next w:val="Normal"/>
    <w:link w:val="Heading2Char"/>
    <w:uiPriority w:val="1"/>
    <w:unhideWhenUsed/>
    <w:qFormat/>
    <w:rsid w:val="00CC1B0F"/>
    <w:pPr>
      <w:ind w:left="101"/>
      <w:outlineLvl w:val="1"/>
    </w:pPr>
    <w:rPr>
      <w:rFonts w:ascii="Times New Roman" w:eastAsia="Times New Roman" w:hAnsi="Times New Roman"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C1B0F"/>
    <w:pPr>
      <w:autoSpaceDE w:val="0"/>
      <w:autoSpaceDN w:val="0"/>
      <w:adjustRightInd w:val="0"/>
      <w:spacing w:after="0" w:line="240" w:lineRule="auto"/>
    </w:pPr>
    <w:rPr>
      <w:rFonts w:ascii="Calibri" w:eastAsiaTheme="minorHAnsi" w:hAnsi="Calibri" w:cs="Calibri"/>
      <w:color w:val="000000"/>
      <w:sz w:val="24"/>
      <w:szCs w:val="24"/>
      <w:lang w:val="en-IN"/>
    </w:rPr>
  </w:style>
  <w:style w:type="paragraph" w:customStyle="1" w:styleId="ListParagraph1">
    <w:name w:val="List Paragraph1"/>
    <w:basedOn w:val="Normal"/>
    <w:uiPriority w:val="1"/>
    <w:qFormat/>
    <w:rsid w:val="00CC1B0F"/>
    <w:pPr>
      <w:ind w:left="720"/>
      <w:contextualSpacing/>
    </w:pPr>
    <w:rPr>
      <w:rFonts w:eastAsiaTheme="minorHAnsi"/>
    </w:rPr>
  </w:style>
  <w:style w:type="character" w:customStyle="1" w:styleId="Heading2Char">
    <w:name w:val="Heading 2 Char"/>
    <w:basedOn w:val="DefaultParagraphFont"/>
    <w:link w:val="Heading2"/>
    <w:uiPriority w:val="1"/>
    <w:rsid w:val="00CC1B0F"/>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1"/>
    <w:unhideWhenUsed/>
    <w:qFormat/>
    <w:rsid w:val="00CC1B0F"/>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CC1B0F"/>
    <w:rPr>
      <w:rFonts w:ascii="Times New Roman" w:eastAsia="Times New Roman" w:hAnsi="Times New Roman" w:cs="Times New Roman"/>
      <w:sz w:val="24"/>
      <w:szCs w:val="24"/>
      <w:lang w:bidi="en-US"/>
    </w:rPr>
  </w:style>
  <w:style w:type="paragraph" w:styleId="NormalWeb">
    <w:name w:val="Normal (Web)"/>
    <w:basedOn w:val="Normal"/>
    <w:uiPriority w:val="99"/>
    <w:unhideWhenUsed/>
    <w:rsid w:val="00CC1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qFormat/>
    <w:rsid w:val="00CC1B0F"/>
    <w:rPr>
      <w:rFonts w:ascii="Times New Roman" w:hAnsi="Times New Roman" w:cs="Times New Roman" w:hint="default"/>
      <w:b/>
      <w:bCs/>
      <w:color w:val="000000"/>
      <w:sz w:val="28"/>
      <w:szCs w:val="28"/>
    </w:rPr>
  </w:style>
  <w:style w:type="paragraph" w:styleId="ListParagraph">
    <w:name w:val="List Paragraph"/>
    <w:basedOn w:val="Normal"/>
    <w:uiPriority w:val="34"/>
    <w:qFormat/>
    <w:rsid w:val="00CC1B0F"/>
    <w:pPr>
      <w:ind w:left="720"/>
      <w:contextualSpacing/>
    </w:pPr>
  </w:style>
  <w:style w:type="paragraph" w:styleId="BalloonText">
    <w:name w:val="Balloon Text"/>
    <w:basedOn w:val="Normal"/>
    <w:link w:val="BalloonTextChar"/>
    <w:uiPriority w:val="99"/>
    <w:semiHidden/>
    <w:unhideWhenUsed/>
    <w:rsid w:val="00F00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038D"/>
    <w:rPr>
      <w:rFonts w:ascii="Tahoma" w:hAnsi="Tahoma" w:cs="Tahoma"/>
      <w:sz w:val="16"/>
      <w:szCs w:val="16"/>
    </w:rPr>
  </w:style>
  <w:style w:type="character" w:styleId="Strong">
    <w:name w:val="Strong"/>
    <w:basedOn w:val="DefaultParagraphFont"/>
    <w:uiPriority w:val="22"/>
    <w:qFormat/>
    <w:rsid w:val="009455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46569">
      <w:bodyDiv w:val="1"/>
      <w:marLeft w:val="0"/>
      <w:marRight w:val="0"/>
      <w:marTop w:val="0"/>
      <w:marBottom w:val="0"/>
      <w:divBdr>
        <w:top w:val="none" w:sz="0" w:space="0" w:color="auto"/>
        <w:left w:val="none" w:sz="0" w:space="0" w:color="auto"/>
        <w:bottom w:val="none" w:sz="0" w:space="0" w:color="auto"/>
        <w:right w:val="none" w:sz="0" w:space="0" w:color="auto"/>
      </w:divBdr>
    </w:div>
    <w:div w:id="213279253">
      <w:bodyDiv w:val="1"/>
      <w:marLeft w:val="0"/>
      <w:marRight w:val="0"/>
      <w:marTop w:val="0"/>
      <w:marBottom w:val="0"/>
      <w:divBdr>
        <w:top w:val="none" w:sz="0" w:space="0" w:color="auto"/>
        <w:left w:val="none" w:sz="0" w:space="0" w:color="auto"/>
        <w:bottom w:val="none" w:sz="0" w:space="0" w:color="auto"/>
        <w:right w:val="none" w:sz="0" w:space="0" w:color="auto"/>
      </w:divBdr>
    </w:div>
    <w:div w:id="1138255831">
      <w:bodyDiv w:val="1"/>
      <w:marLeft w:val="0"/>
      <w:marRight w:val="0"/>
      <w:marTop w:val="0"/>
      <w:marBottom w:val="0"/>
      <w:divBdr>
        <w:top w:val="none" w:sz="0" w:space="0" w:color="auto"/>
        <w:left w:val="none" w:sz="0" w:space="0" w:color="auto"/>
        <w:bottom w:val="none" w:sz="0" w:space="0" w:color="auto"/>
        <w:right w:val="none" w:sz="0" w:space="0" w:color="auto"/>
      </w:divBdr>
    </w:div>
    <w:div w:id="1458331492">
      <w:bodyDiv w:val="1"/>
      <w:marLeft w:val="0"/>
      <w:marRight w:val="0"/>
      <w:marTop w:val="0"/>
      <w:marBottom w:val="0"/>
      <w:divBdr>
        <w:top w:val="none" w:sz="0" w:space="0" w:color="auto"/>
        <w:left w:val="none" w:sz="0" w:space="0" w:color="auto"/>
        <w:bottom w:val="none" w:sz="0" w:space="0" w:color="auto"/>
        <w:right w:val="none" w:sz="0" w:space="0" w:color="auto"/>
      </w:divBdr>
    </w:div>
    <w:div w:id="153750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TotalTime>
  <Pages>32</Pages>
  <Words>7436</Words>
  <Characters>42390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admine</dc:creator>
  <cp:lastModifiedBy>Bhupendra Patidar</cp:lastModifiedBy>
  <cp:revision>28</cp:revision>
  <dcterms:created xsi:type="dcterms:W3CDTF">2021-01-14T12:32:00Z</dcterms:created>
  <dcterms:modified xsi:type="dcterms:W3CDTF">2025-03-15T08:39:00Z</dcterms:modified>
</cp:coreProperties>
</file>