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t>ITCS 1212L</w:t>
      </w:r>
    </w:p>
    <w:p>
      <w:pPr>
        <w:pStyle w:val="Normal"/>
        <w:jc w:val="center"/>
        <w:rPr>
          <w:b/>
          <w:sz w:val="24"/>
          <w:szCs w:val="24"/>
        </w:rPr>
      </w:pPr>
      <w:r>
        <w:rPr>
          <w:b/>
          <w:sz w:val="24"/>
          <w:szCs w:val="24"/>
        </w:rPr>
        <w:t>Pre-Lab 1</w:t>
      </w:r>
    </w:p>
    <w:p>
      <w:pPr>
        <w:pStyle w:val="Normal"/>
        <w:jc w:val="center"/>
        <w:rPr>
          <w:b/>
          <w:sz w:val="24"/>
          <w:szCs w:val="24"/>
        </w:rPr>
      </w:pPr>
      <w:r>
        <w:rPr>
          <w:b/>
          <w:sz w:val="24"/>
          <w:szCs w:val="24"/>
        </w:rPr>
        <w:t>From Source Code to Executable and Algorithms</w:t>
      </w:r>
    </w:p>
    <w:p>
      <w:pPr>
        <w:pStyle w:val="Normal"/>
        <w:rPr>
          <w:b/>
          <w:sz w:val="24"/>
          <w:szCs w:val="24"/>
        </w:rPr>
      </w:pPr>
      <w:r>
        <w:rPr>
          <w:b/>
          <w:sz w:val="24"/>
          <w:szCs w:val="24"/>
        </w:rPr>
        <w:t>Learning Objectives:</w:t>
      </w:r>
    </w:p>
    <w:p>
      <w:pPr>
        <w:pStyle w:val="ListParagraph"/>
        <w:numPr>
          <w:ilvl w:val="0"/>
          <w:numId w:val="1"/>
        </w:numPr>
        <w:spacing w:lineRule="auto" w:line="252"/>
        <w:rPr>
          <w:rFonts w:cs="Franklin Gothic Medium"/>
          <w:color w:val="000000"/>
          <w:sz w:val="24"/>
          <w:szCs w:val="24"/>
        </w:rPr>
      </w:pPr>
      <w:r>
        <w:rPr>
          <w:rFonts w:cs="Franklin Gothic Medium"/>
          <w:color w:val="000000"/>
          <w:sz w:val="24"/>
          <w:szCs w:val="24"/>
        </w:rPr>
        <w:t>To understand the basics of program design and algorithm development</w:t>
      </w:r>
    </w:p>
    <w:p>
      <w:pPr>
        <w:pStyle w:val="ListParagraph"/>
        <w:numPr>
          <w:ilvl w:val="0"/>
          <w:numId w:val="1"/>
        </w:numPr>
        <w:spacing w:lineRule="auto" w:line="252"/>
        <w:rPr>
          <w:rFonts w:cs="Franklin Gothic Medium"/>
          <w:color w:val="000000"/>
          <w:sz w:val="24"/>
          <w:szCs w:val="24"/>
        </w:rPr>
      </w:pPr>
      <w:r>
        <w:rPr>
          <w:rFonts w:cs="Franklin Gothic Medium"/>
          <w:color w:val="000000"/>
          <w:sz w:val="24"/>
          <w:szCs w:val="24"/>
        </w:rPr>
        <w:t>To learn the basics of an editor and compiler</w:t>
      </w:r>
    </w:p>
    <w:p>
      <w:pPr>
        <w:pStyle w:val="ListParagraph"/>
        <w:numPr>
          <w:ilvl w:val="0"/>
          <w:numId w:val="1"/>
        </w:numPr>
        <w:spacing w:lineRule="auto" w:line="252"/>
        <w:rPr>
          <w:sz w:val="24"/>
          <w:szCs w:val="24"/>
        </w:rPr>
      </w:pPr>
      <w:r>
        <w:rPr>
          <w:rFonts w:cs="Franklin Gothic Medium"/>
          <w:color w:val="000000"/>
          <w:sz w:val="24"/>
          <w:szCs w:val="24"/>
        </w:rPr>
        <w:t xml:space="preserve"> </w:t>
      </w:r>
      <w:r>
        <w:rPr>
          <w:sz w:val="24"/>
          <w:szCs w:val="24"/>
        </w:rPr>
        <w:t>To learn the process of converting a source code to executable code</w:t>
      </w:r>
    </w:p>
    <w:p>
      <w:pPr>
        <w:pStyle w:val="ListParagraph"/>
        <w:numPr>
          <w:ilvl w:val="0"/>
          <w:numId w:val="1"/>
        </w:numPr>
        <w:spacing w:lineRule="auto" w:line="252"/>
        <w:rPr>
          <w:sz w:val="24"/>
          <w:szCs w:val="24"/>
        </w:rPr>
      </w:pPr>
      <w:r>
        <w:rPr>
          <w:sz w:val="24"/>
          <w:szCs w:val="24"/>
        </w:rPr>
        <w:t>To learn the difference between syntax errors and logic errors</w:t>
      </w:r>
    </w:p>
    <w:p>
      <w:pPr>
        <w:pStyle w:val="ListParagraph"/>
        <w:numPr>
          <w:ilvl w:val="0"/>
          <w:numId w:val="1"/>
        </w:numPr>
        <w:spacing w:lineRule="auto" w:line="252"/>
        <w:rPr>
          <w:sz w:val="24"/>
          <w:szCs w:val="24"/>
        </w:rPr>
      </w:pPr>
      <w:r>
        <w:rPr>
          <w:sz w:val="24"/>
          <w:szCs w:val="24"/>
        </w:rPr>
        <w:t>Practice developing algorithm</w:t>
      </w:r>
    </w:p>
    <w:p>
      <w:pPr>
        <w:pStyle w:val="ListParagraph"/>
        <w:spacing w:lineRule="auto" w:line="252"/>
        <w:rPr>
          <w:b/>
          <w:sz w:val="24"/>
          <w:szCs w:val="24"/>
        </w:rPr>
      </w:pPr>
      <w:r>
        <w:rPr>
          <w:b/>
          <w:sz w:val="24"/>
          <w:szCs w:val="24"/>
        </w:rPr>
      </w:r>
    </w:p>
    <w:p>
      <w:pPr>
        <w:pStyle w:val="ListParagraph"/>
        <w:spacing w:lineRule="auto" w:line="252"/>
        <w:ind w:left="0" w:right="0" w:hanging="0"/>
        <w:rPr>
          <w:b/>
          <w:bCs/>
          <w:sz w:val="24"/>
          <w:szCs w:val="24"/>
        </w:rPr>
      </w:pPr>
      <w:r>
        <w:rPr>
          <w:b/>
          <w:color w:val="0070C0"/>
          <w:sz w:val="28"/>
          <w:szCs w:val="28"/>
        </w:rPr>
        <w:t xml:space="preserve"> </w:t>
      </w:r>
      <w:r>
        <w:rPr>
          <w:b/>
          <w:bCs/>
          <w:sz w:val="24"/>
          <w:szCs w:val="24"/>
        </w:rPr>
        <w:t>Answer these questions by filling the blanks:</w:t>
      </w:r>
    </w:p>
    <w:p>
      <w:pPr>
        <w:pStyle w:val="ListParagraph"/>
        <w:numPr>
          <w:ilvl w:val="0"/>
          <w:numId w:val="4"/>
        </w:numPr>
        <w:rPr>
          <w:sz w:val="24"/>
          <w:szCs w:val="24"/>
        </w:rPr>
      </w:pPr>
      <w:r>
        <w:rPr>
          <w:sz w:val="24"/>
          <w:szCs w:val="24"/>
        </w:rPr>
        <w:t>Compilers detect ______________ errors.</w:t>
      </w:r>
    </w:p>
    <w:p>
      <w:pPr>
        <w:pStyle w:val="ListParagraph"/>
        <w:numPr>
          <w:ilvl w:val="0"/>
          <w:numId w:val="4"/>
        </w:numPr>
        <w:rPr>
          <w:sz w:val="24"/>
          <w:szCs w:val="24"/>
        </w:rPr>
      </w:pPr>
      <w:r>
        <w:rPr>
          <w:sz w:val="24"/>
          <w:szCs w:val="24"/>
        </w:rPr>
        <w:t>Usually the most difficult errors to correct are the _____________ errors, since they are not detected in the compilation process.</w:t>
      </w:r>
    </w:p>
    <w:p>
      <w:pPr>
        <w:pStyle w:val="ListParagraph"/>
        <w:numPr>
          <w:ilvl w:val="0"/>
          <w:numId w:val="4"/>
        </w:numPr>
        <w:rPr>
          <w:sz w:val="24"/>
          <w:szCs w:val="24"/>
        </w:rPr>
      </w:pPr>
      <w:r>
        <w:rPr>
          <w:sz w:val="24"/>
          <w:szCs w:val="24"/>
        </w:rPr>
        <w:t xml:space="preserve"> </w:t>
      </w:r>
      <w:r>
        <w:rPr>
          <w:sz w:val="24"/>
          <w:szCs w:val="24"/>
        </w:rPr>
        <w:t>_______________  code is the machine code consisting of ones and zeroes that is read by the computer.</w:t>
      </w:r>
    </w:p>
    <w:p>
      <w:pPr>
        <w:pStyle w:val="ListParagraph"/>
        <w:numPr>
          <w:ilvl w:val="0"/>
          <w:numId w:val="4"/>
        </w:numPr>
        <w:rPr>
          <w:rFonts w:cs="Courier New"/>
          <w:sz w:val="24"/>
          <w:szCs w:val="24"/>
        </w:rPr>
      </w:pPr>
      <w:r>
        <w:rPr>
          <w:rFonts w:cs="Courier New"/>
          <w:sz w:val="24"/>
          <w:szCs w:val="24"/>
        </w:rPr>
        <w:t xml:space="preserve">If we compare programming to cooking the recipe is like </w:t>
      </w:r>
      <w:r>
        <w:rPr>
          <w:sz w:val="21"/>
          <w:szCs w:val="21"/>
        </w:rPr>
        <w:t>_________________</w:t>
      </w:r>
      <w:r>
        <w:rPr>
          <w:rFonts w:cs="Courier New"/>
          <w:sz w:val="24"/>
          <w:szCs w:val="24"/>
        </w:rPr>
        <w:t>.</w:t>
      </w:r>
    </w:p>
    <w:p>
      <w:pPr>
        <w:pStyle w:val="ListParagraph"/>
        <w:numPr>
          <w:ilvl w:val="0"/>
          <w:numId w:val="4"/>
        </w:numPr>
        <w:rPr>
          <w:sz w:val="24"/>
          <w:szCs w:val="24"/>
        </w:rPr>
      </w:pPr>
      <w:r>
        <w:rPr>
          <w:sz w:val="24"/>
          <w:szCs w:val="24"/>
        </w:rPr>
        <w:t xml:space="preserve"> </w:t>
      </w:r>
      <w:r>
        <w:rPr>
          <w:sz w:val="24"/>
          <w:szCs w:val="24"/>
        </w:rPr>
        <w:t xml:space="preserve">What are the main components of a typical computer system? </w:t>
      </w:r>
    </w:p>
    <w:p>
      <w:pPr>
        <w:pStyle w:val="ListParagraph"/>
        <w:numPr>
          <w:ilvl w:val="0"/>
          <w:numId w:val="4"/>
        </w:numPr>
        <w:rPr>
          <w:sz w:val="24"/>
          <w:szCs w:val="24"/>
        </w:rPr>
      </w:pPr>
      <w:r>
        <w:rPr>
          <w:sz w:val="24"/>
          <w:szCs w:val="24"/>
        </w:rPr>
        <w:t>What is machine language and how is that related to these components?</w:t>
      </w:r>
    </w:p>
    <w:p>
      <w:pPr>
        <w:pStyle w:val="ListParagraph"/>
        <w:numPr>
          <w:ilvl w:val="0"/>
          <w:numId w:val="4"/>
        </w:numPr>
        <w:spacing w:lineRule="auto" w:line="252"/>
        <w:rPr>
          <w:sz w:val="24"/>
          <w:szCs w:val="24"/>
        </w:rPr>
      </w:pPr>
      <w:r>
        <w:rPr>
          <w:sz w:val="24"/>
          <w:szCs w:val="24"/>
        </w:rPr>
        <w:t xml:space="preserve"> </w:t>
      </w:r>
      <w:r>
        <w:rPr>
          <w:sz w:val="24"/>
          <w:szCs w:val="24"/>
        </w:rPr>
        <w:t xml:space="preserve">What is natural language? Give examples of it. </w:t>
      </w:r>
    </w:p>
    <w:p>
      <w:pPr>
        <w:pStyle w:val="ListParagraph"/>
        <w:numPr>
          <w:ilvl w:val="0"/>
          <w:numId w:val="4"/>
        </w:numPr>
        <w:spacing w:lineRule="auto" w:line="252"/>
        <w:rPr>
          <w:sz w:val="24"/>
          <w:szCs w:val="24"/>
        </w:rPr>
      </w:pPr>
      <w:r>
        <w:rPr>
          <w:sz w:val="24"/>
          <w:szCs w:val="24"/>
        </w:rPr>
        <w:t>Compare how our brain processes natural language instructions with how processor processes the machine language.</w:t>
      </w:r>
    </w:p>
    <w:p>
      <w:pPr>
        <w:pStyle w:val="ListParagraph"/>
        <w:numPr>
          <w:ilvl w:val="0"/>
          <w:numId w:val="4"/>
        </w:numPr>
        <w:spacing w:lineRule="auto" w:line="252"/>
        <w:rPr>
          <w:sz w:val="24"/>
          <w:szCs w:val="24"/>
        </w:rPr>
      </w:pPr>
      <w:r>
        <w:rPr>
          <w:sz w:val="24"/>
          <w:szCs w:val="24"/>
        </w:rPr>
        <w:t xml:space="preserve"> </w:t>
      </w:r>
      <w:r>
        <w:rPr>
          <w:sz w:val="24"/>
          <w:szCs w:val="24"/>
        </w:rPr>
        <w:t xml:space="preserve">What is high-level programming language (HLL)? At least name three different HLL programming languages. </w:t>
      </w:r>
    </w:p>
    <w:p>
      <w:pPr>
        <w:pStyle w:val="ListParagraph"/>
        <w:numPr>
          <w:ilvl w:val="0"/>
          <w:numId w:val="4"/>
        </w:numPr>
        <w:spacing w:lineRule="auto" w:line="252"/>
        <w:rPr>
          <w:sz w:val="24"/>
          <w:szCs w:val="24"/>
        </w:rPr>
      </w:pPr>
      <w:r>
        <w:rPr>
          <w:sz w:val="24"/>
          <w:szCs w:val="24"/>
        </w:rPr>
        <w:t>What is the programming language that we use in this class? List few advantages of this language.</w:t>
      </w:r>
    </w:p>
    <w:p>
      <w:pPr>
        <w:pStyle w:val="ListParagraph"/>
        <w:numPr>
          <w:ilvl w:val="0"/>
          <w:numId w:val="4"/>
        </w:numPr>
        <w:spacing w:lineRule="auto" w:line="252"/>
        <w:rPr>
          <w:sz w:val="24"/>
          <w:szCs w:val="24"/>
        </w:rPr>
      </w:pPr>
      <w:r>
        <w:rPr>
          <w:sz w:val="24"/>
          <w:szCs w:val="24"/>
        </w:rPr>
        <w:t>What are the main components of CPU?</w:t>
      </w:r>
    </w:p>
    <w:p>
      <w:pPr>
        <w:pStyle w:val="ListParagraph"/>
        <w:numPr>
          <w:ilvl w:val="1"/>
          <w:numId w:val="4"/>
        </w:numPr>
        <w:spacing w:lineRule="auto" w:line="252"/>
        <w:rPr/>
      </w:pPr>
      <w:r>
        <w:rPr>
          <w:sz w:val="24"/>
          <w:szCs w:val="24"/>
        </w:rPr>
        <w:t>What is the language of CPU?</w:t>
      </w:r>
      <w:r>
        <w:rPr/>
        <w:t xml:space="preserve"> </w:t>
      </w:r>
    </w:p>
    <w:p>
      <w:pPr>
        <w:pStyle w:val="ListParagraph"/>
        <w:numPr>
          <w:ilvl w:val="1"/>
          <w:numId w:val="4"/>
        </w:numPr>
        <w:spacing w:lineRule="auto" w:line="252"/>
        <w:rPr>
          <w:sz w:val="24"/>
          <w:szCs w:val="24"/>
        </w:rPr>
      </w:pPr>
      <w:r>
        <w:rPr>
          <w:sz w:val="24"/>
          <w:szCs w:val="24"/>
        </w:rPr>
        <w:t>What are the main tasks of CPU?</w:t>
      </w:r>
    </w:p>
    <w:p>
      <w:pPr>
        <w:pStyle w:val="ListParagraph"/>
        <w:numPr>
          <w:ilvl w:val="0"/>
          <w:numId w:val="4"/>
        </w:numPr>
        <w:spacing w:lineRule="auto" w:line="252"/>
        <w:rPr>
          <w:sz w:val="24"/>
          <w:szCs w:val="24"/>
        </w:rPr>
      </w:pPr>
      <w:r>
        <w:rPr>
          <w:sz w:val="24"/>
          <w:szCs w:val="24"/>
        </w:rPr>
        <w:t xml:space="preserve">What are the two basic processing capabilities of processors? Give examples of each               category. </w:t>
      </w:r>
    </w:p>
    <w:p>
      <w:pPr>
        <w:pStyle w:val="ListParagraph"/>
        <w:numPr>
          <w:ilvl w:val="0"/>
          <w:numId w:val="4"/>
        </w:numPr>
        <w:spacing w:lineRule="auto" w:line="252"/>
        <w:rPr>
          <w:sz w:val="24"/>
          <w:szCs w:val="24"/>
        </w:rPr>
      </w:pPr>
      <w:r>
        <w:rPr>
          <w:sz w:val="24"/>
          <w:szCs w:val="24"/>
        </w:rPr>
        <w:t>What is ‘source code’? Give an example of a source code.</w:t>
      </w:r>
    </w:p>
    <w:p>
      <w:pPr>
        <w:pStyle w:val="ListParagraph"/>
        <w:numPr>
          <w:ilvl w:val="0"/>
          <w:numId w:val="4"/>
        </w:numPr>
        <w:spacing w:lineRule="auto" w:line="252"/>
        <w:rPr>
          <w:sz w:val="24"/>
          <w:szCs w:val="24"/>
        </w:rPr>
      </w:pPr>
      <w:r>
        <w:rPr>
          <w:sz w:val="24"/>
          <w:szCs w:val="24"/>
        </w:rPr>
        <w:t>How do you create the source code? Give at least name of 3 different tools to enter source code with them.</w:t>
      </w:r>
    </w:p>
    <w:p>
      <w:pPr>
        <w:pStyle w:val="ListParagraph"/>
        <w:numPr>
          <w:ilvl w:val="0"/>
          <w:numId w:val="4"/>
        </w:numPr>
        <w:spacing w:lineRule="auto" w:line="252"/>
        <w:rPr>
          <w:sz w:val="24"/>
          <w:szCs w:val="24"/>
        </w:rPr>
      </w:pPr>
      <w:r>
        <w:rPr>
          <w:sz w:val="24"/>
          <w:szCs w:val="24"/>
        </w:rPr>
        <w:t>What is ‘the executable code’?</w:t>
      </w:r>
    </w:p>
    <w:p>
      <w:pPr>
        <w:pStyle w:val="ListParagraph"/>
        <w:numPr>
          <w:ilvl w:val="1"/>
          <w:numId w:val="4"/>
        </w:numPr>
        <w:spacing w:lineRule="auto" w:line="252"/>
        <w:rPr>
          <w:sz w:val="24"/>
          <w:szCs w:val="24"/>
        </w:rPr>
      </w:pPr>
      <w:r>
        <w:rPr>
          <w:sz w:val="24"/>
          <w:szCs w:val="24"/>
        </w:rPr>
        <w:t xml:space="preserve"> </w:t>
      </w:r>
      <w:r>
        <w:rPr>
          <w:sz w:val="24"/>
          <w:szCs w:val="24"/>
        </w:rPr>
        <w:t xml:space="preserve">How do you generate the executable code? </w:t>
      </w:r>
    </w:p>
    <w:p>
      <w:pPr>
        <w:pStyle w:val="ListParagraph"/>
        <w:numPr>
          <w:ilvl w:val="1"/>
          <w:numId w:val="4"/>
        </w:numPr>
        <w:spacing w:lineRule="auto" w:line="252"/>
        <w:rPr>
          <w:sz w:val="24"/>
          <w:szCs w:val="24"/>
        </w:rPr>
      </w:pPr>
      <w:r>
        <w:rPr>
          <w:sz w:val="24"/>
          <w:szCs w:val="24"/>
        </w:rPr>
        <w:t>Name at least 2 different tools that you can generate executable codes from source code with them for the language of this class.</w:t>
      </w:r>
    </w:p>
    <w:p>
      <w:pPr>
        <w:pStyle w:val="ListParagraph"/>
        <w:numPr>
          <w:ilvl w:val="0"/>
          <w:numId w:val="4"/>
        </w:numPr>
        <w:spacing w:lineRule="auto" w:line="252"/>
        <w:rPr>
          <w:sz w:val="24"/>
          <w:szCs w:val="24"/>
        </w:rPr>
      </w:pPr>
      <w:r>
        <w:rPr>
          <w:sz w:val="24"/>
          <w:szCs w:val="24"/>
        </w:rPr>
        <w:t>What does IDE stand for? Name at least 2 different IDEs that we will use in this course.</w:t>
      </w:r>
    </w:p>
    <w:p>
      <w:pPr>
        <w:pStyle w:val="ListParagraph"/>
        <w:numPr>
          <w:ilvl w:val="0"/>
          <w:numId w:val="4"/>
        </w:numPr>
        <w:spacing w:lineRule="auto" w:line="252"/>
        <w:rPr>
          <w:rFonts w:cs="Calibri"/>
          <w:sz w:val="24"/>
          <w:szCs w:val="24"/>
        </w:rPr>
      </w:pPr>
      <w:r>
        <w:rPr>
          <w:rFonts w:cs="Apple Chancery" w:ascii="Lucida Console" w:hAnsi="Lucida Console"/>
        </w:rPr>
        <w:t>cout &lt;&lt; “Hello World!” &lt;&lt; endl;</w:t>
      </w:r>
      <w:r>
        <w:rPr>
          <w:rFonts w:cs="Calibri"/>
          <w:sz w:val="24"/>
          <w:szCs w:val="24"/>
        </w:rPr>
        <w:t xml:space="preserve"> is an example of ______________ fundamental instruction. </w:t>
      </w:r>
    </w:p>
    <w:p>
      <w:pPr>
        <w:pStyle w:val="Normal"/>
        <w:spacing w:lineRule="auto" w:line="252"/>
        <w:jc w:val="both"/>
        <w:rPr>
          <w:b/>
          <w:bCs/>
          <w:sz w:val="24"/>
          <w:szCs w:val="24"/>
        </w:rPr>
      </w:pPr>
      <w:r>
        <w:rPr>
          <w:b/>
          <w:bCs/>
          <w:sz w:val="24"/>
          <w:szCs w:val="24"/>
        </w:rPr>
      </w:r>
    </w:p>
    <w:p>
      <w:pPr>
        <w:pStyle w:val="Normal"/>
        <w:jc w:val="both"/>
        <w:rPr>
          <w:rFonts w:cs="Courier New"/>
          <w:b/>
          <w:color w:val="FF0000"/>
          <w:sz w:val="24"/>
          <w:szCs w:val="24"/>
        </w:rPr>
      </w:pPr>
      <w:r>
        <w:rPr>
          <w:rFonts w:cs="Courier New"/>
          <w:b/>
          <w:sz w:val="24"/>
          <w:szCs w:val="24"/>
        </w:rPr>
        <w:t>Written Exercise:</w:t>
      </w:r>
      <w:r>
        <w:rPr>
          <w:rFonts w:cs="Courier New"/>
          <w:b/>
          <w:color w:val="FF0000"/>
          <w:sz w:val="24"/>
          <w:szCs w:val="24"/>
        </w:rPr>
        <w:t xml:space="preserve"> </w:t>
      </w:r>
    </w:p>
    <w:p>
      <w:pPr>
        <w:pStyle w:val="ListParagraph"/>
        <w:numPr>
          <w:ilvl w:val="0"/>
          <w:numId w:val="2"/>
        </w:numPr>
        <w:spacing w:lineRule="auto" w:line="252"/>
        <w:jc w:val="both"/>
        <w:rPr>
          <w:rFonts w:cs="Courier New"/>
          <w:sz w:val="24"/>
          <w:szCs w:val="24"/>
        </w:rPr>
      </w:pPr>
      <w:r>
        <w:rPr>
          <w:rFonts w:cs="Courier New"/>
          <w:sz w:val="24"/>
          <w:szCs w:val="24"/>
        </w:rPr>
        <w:t>Let’s develop an algorithm:</w:t>
      </w:r>
    </w:p>
    <w:p>
      <w:pPr>
        <w:pStyle w:val="ListParagraph"/>
        <w:jc w:val="both"/>
        <w:rPr>
          <w:rFonts w:cs="Courier New"/>
          <w:sz w:val="24"/>
          <w:szCs w:val="24"/>
        </w:rPr>
      </w:pPr>
      <w:r>
        <w:rPr>
          <w:rFonts w:cs="Courier New"/>
          <w:b/>
          <w:sz w:val="24"/>
          <w:szCs w:val="24"/>
        </w:rPr>
        <w:t>An algorithm is a set of clear, concise, correct, step-by-step sequence of steps to solve a problem.</w:t>
      </w:r>
      <w:r>
        <w:rPr>
          <w:rFonts w:cs="Courier New"/>
          <w:sz w:val="24"/>
          <w:szCs w:val="24"/>
        </w:rPr>
        <w:t xml:space="preserve"> Let’s look at an algorithm for washing your hands:</w:t>
      </w:r>
    </w:p>
    <w:p>
      <w:pPr>
        <w:pStyle w:val="ListParagraph"/>
        <w:numPr>
          <w:ilvl w:val="0"/>
          <w:numId w:val="3"/>
        </w:numPr>
        <w:spacing w:lineRule="auto" w:line="252"/>
        <w:jc w:val="both"/>
        <w:rPr>
          <w:rFonts w:cs="Courier New"/>
          <w:sz w:val="24"/>
          <w:szCs w:val="24"/>
        </w:rPr>
      </w:pPr>
      <w:r>
        <w:rPr>
          <w:rFonts w:cs="Courier New"/>
          <w:sz w:val="24"/>
          <w:szCs w:val="24"/>
        </w:rPr>
        <w:t>Turn cold water tap clockwise twice.</w:t>
      </w:r>
    </w:p>
    <w:p>
      <w:pPr>
        <w:pStyle w:val="ListParagraph"/>
        <w:numPr>
          <w:ilvl w:val="0"/>
          <w:numId w:val="3"/>
        </w:numPr>
        <w:spacing w:lineRule="auto" w:line="252"/>
        <w:jc w:val="both"/>
        <w:rPr>
          <w:rFonts w:cs="Courier New"/>
          <w:sz w:val="24"/>
          <w:szCs w:val="24"/>
        </w:rPr>
      </w:pPr>
      <w:r>
        <w:rPr>
          <w:rFonts w:cs="Courier New"/>
          <w:sz w:val="24"/>
          <w:szCs w:val="24"/>
        </w:rPr>
        <w:t>Place one hand under soap dispenser.</w:t>
      </w:r>
    </w:p>
    <w:p>
      <w:pPr>
        <w:pStyle w:val="ListParagraph"/>
        <w:numPr>
          <w:ilvl w:val="0"/>
          <w:numId w:val="3"/>
        </w:numPr>
        <w:spacing w:lineRule="auto" w:line="252"/>
        <w:jc w:val="both"/>
        <w:rPr>
          <w:rFonts w:cs="Courier New"/>
          <w:sz w:val="24"/>
          <w:szCs w:val="24"/>
        </w:rPr>
      </w:pPr>
      <w:r>
        <w:rPr>
          <w:rFonts w:cs="Courier New"/>
          <w:sz w:val="24"/>
          <w:szCs w:val="24"/>
        </w:rPr>
        <w:t>Pump the top of the soap dispenser with the other hand several times.</w:t>
      </w:r>
    </w:p>
    <w:p>
      <w:pPr>
        <w:pStyle w:val="ListParagraph"/>
        <w:numPr>
          <w:ilvl w:val="0"/>
          <w:numId w:val="3"/>
        </w:numPr>
        <w:spacing w:lineRule="auto" w:line="252"/>
        <w:jc w:val="both"/>
        <w:rPr>
          <w:rFonts w:cs="Courier New"/>
          <w:sz w:val="24"/>
          <w:szCs w:val="24"/>
        </w:rPr>
      </w:pPr>
      <w:r>
        <w:rPr>
          <w:rFonts w:cs="Courier New"/>
          <w:sz w:val="24"/>
          <w:szCs w:val="24"/>
        </w:rPr>
        <w:t>Place both hands under tap.</w:t>
      </w:r>
    </w:p>
    <w:p>
      <w:pPr>
        <w:pStyle w:val="ListParagraph"/>
        <w:numPr>
          <w:ilvl w:val="0"/>
          <w:numId w:val="3"/>
        </w:numPr>
        <w:spacing w:lineRule="auto" w:line="252"/>
        <w:jc w:val="both"/>
        <w:rPr>
          <w:rFonts w:cs="Courier New"/>
          <w:sz w:val="24"/>
          <w:szCs w:val="24"/>
        </w:rPr>
      </w:pPr>
      <w:r>
        <w:rPr>
          <w:rFonts w:cs="Courier New"/>
          <w:sz w:val="24"/>
          <w:szCs w:val="24"/>
        </w:rPr>
        <w:t>Rub together till soap clears from hand.</w:t>
      </w:r>
    </w:p>
    <w:p>
      <w:pPr>
        <w:pStyle w:val="ListParagraph"/>
        <w:numPr>
          <w:ilvl w:val="0"/>
          <w:numId w:val="3"/>
        </w:numPr>
        <w:spacing w:lineRule="auto" w:line="252"/>
        <w:jc w:val="both"/>
        <w:rPr>
          <w:rFonts w:cs="Courier New"/>
          <w:sz w:val="24"/>
          <w:szCs w:val="24"/>
        </w:rPr>
      </w:pPr>
      <w:r>
        <w:rPr>
          <w:rFonts w:cs="Courier New"/>
          <w:sz w:val="24"/>
          <w:szCs w:val="24"/>
        </w:rPr>
        <w:t>Remove hands from under the tap.</w:t>
      </w:r>
    </w:p>
    <w:p>
      <w:pPr>
        <w:pStyle w:val="ListParagraph"/>
        <w:numPr>
          <w:ilvl w:val="0"/>
          <w:numId w:val="3"/>
        </w:numPr>
        <w:spacing w:lineRule="auto" w:line="252"/>
        <w:jc w:val="both"/>
        <w:rPr>
          <w:rFonts w:cs="Courier New"/>
          <w:sz w:val="24"/>
          <w:szCs w:val="24"/>
        </w:rPr>
      </w:pPr>
      <w:r>
        <w:rPr>
          <w:rFonts w:cs="Courier New"/>
          <w:sz w:val="24"/>
          <w:szCs w:val="24"/>
        </w:rPr>
        <w:t>Turn cold water tap counter-clockwise until it does not turn anymore.</w:t>
      </w:r>
    </w:p>
    <w:p>
      <w:pPr>
        <w:pStyle w:val="ListParagraph"/>
        <w:spacing w:lineRule="auto" w:line="252"/>
        <w:ind w:left="1080" w:right="0" w:hanging="0"/>
        <w:jc w:val="both"/>
        <w:rPr>
          <w:rFonts w:cs="Courier New"/>
          <w:sz w:val="24"/>
          <w:szCs w:val="24"/>
        </w:rPr>
      </w:pPr>
      <w:r>
        <w:rPr>
          <w:rFonts w:cs="Courier New"/>
          <w:sz w:val="24"/>
          <w:szCs w:val="24"/>
        </w:rPr>
      </w:r>
    </w:p>
    <w:p>
      <w:pPr>
        <w:pStyle w:val="Normal"/>
        <w:jc w:val="both"/>
        <w:rPr>
          <w:rFonts w:cs="Courier New"/>
          <w:sz w:val="24"/>
          <w:szCs w:val="24"/>
        </w:rPr>
      </w:pPr>
      <w:r>
        <w:rPr>
          <w:rFonts w:cs="Courier New"/>
          <w:sz w:val="24"/>
          <w:szCs w:val="24"/>
        </w:rPr>
        <w:t>Writing an algorithm for processing data is very similar to above steps. For example, let’s assume we want to multiply two numbers also decrement the first one and subtract it from the first number. You can develop the following list of steps for above actions.</w:t>
      </w:r>
    </w:p>
    <w:p>
      <w:pPr>
        <w:pStyle w:val="ListParagraph"/>
        <w:numPr>
          <w:ilvl w:val="3"/>
          <w:numId w:val="3"/>
        </w:numPr>
        <w:spacing w:lineRule="auto" w:line="252"/>
        <w:ind w:left="1080" w:right="0" w:hanging="360"/>
        <w:jc w:val="both"/>
        <w:rPr>
          <w:sz w:val="24"/>
          <w:szCs w:val="24"/>
        </w:rPr>
      </w:pPr>
      <w:r>
        <w:rPr>
          <w:sz w:val="24"/>
          <w:szCs w:val="24"/>
        </w:rPr>
        <w:t xml:space="preserve">Declare two numbers as integers, say </w:t>
      </w:r>
      <w:r>
        <w:rPr>
          <w:rFonts w:cs="Apple Chancery"/>
          <w:sz w:val="24"/>
          <w:szCs w:val="24"/>
        </w:rPr>
        <w:t>x</w:t>
      </w:r>
      <w:r>
        <w:rPr>
          <w:sz w:val="24"/>
          <w:szCs w:val="24"/>
        </w:rPr>
        <w:t xml:space="preserve"> and </w:t>
      </w:r>
      <w:r>
        <w:rPr>
          <w:rFonts w:cs="Apple Chancery"/>
          <w:sz w:val="24"/>
          <w:szCs w:val="24"/>
        </w:rPr>
        <w:t>y</w:t>
      </w:r>
      <w:r>
        <w:rPr>
          <w:sz w:val="24"/>
          <w:szCs w:val="24"/>
        </w:rPr>
        <w:t xml:space="preserve">.  </w:t>
      </w:r>
    </w:p>
    <w:p>
      <w:pPr>
        <w:pStyle w:val="ListParagraph"/>
        <w:numPr>
          <w:ilvl w:val="3"/>
          <w:numId w:val="3"/>
        </w:numPr>
        <w:spacing w:lineRule="auto" w:line="252"/>
        <w:ind w:left="1080" w:right="0" w:hanging="360"/>
        <w:jc w:val="both"/>
        <w:rPr>
          <w:sz w:val="24"/>
          <w:szCs w:val="24"/>
        </w:rPr>
      </w:pPr>
      <w:r>
        <w:rPr>
          <w:sz w:val="24"/>
          <w:szCs w:val="24"/>
        </w:rPr>
        <w:t xml:space="preserve">Next, multiply them and assign the result to another integer </w:t>
      </w:r>
      <w:r>
        <w:rPr>
          <w:rFonts w:cs="Apple Chancery"/>
          <w:sz w:val="24"/>
          <w:szCs w:val="24"/>
        </w:rPr>
        <w:t>z.</w:t>
      </w:r>
      <w:r>
        <w:rPr>
          <w:sz w:val="24"/>
          <w:szCs w:val="24"/>
        </w:rPr>
        <w:t xml:space="preserve"> </w:t>
      </w:r>
    </w:p>
    <w:p>
      <w:pPr>
        <w:pStyle w:val="ListParagraph"/>
        <w:numPr>
          <w:ilvl w:val="3"/>
          <w:numId w:val="3"/>
        </w:numPr>
        <w:spacing w:lineRule="auto" w:line="252"/>
        <w:ind w:left="1080" w:right="0" w:hanging="360"/>
        <w:jc w:val="both"/>
        <w:rPr>
          <w:sz w:val="24"/>
          <w:szCs w:val="24"/>
        </w:rPr>
      </w:pPr>
      <w:r>
        <w:rPr>
          <w:sz w:val="24"/>
          <w:szCs w:val="24"/>
        </w:rPr>
        <w:t xml:space="preserve">Decrement first input number. </w:t>
      </w:r>
    </w:p>
    <w:p>
      <w:pPr>
        <w:pStyle w:val="ListParagraph"/>
        <w:numPr>
          <w:ilvl w:val="3"/>
          <w:numId w:val="3"/>
        </w:numPr>
        <w:spacing w:lineRule="auto" w:line="252"/>
        <w:ind w:left="1080" w:right="0" w:hanging="360"/>
        <w:jc w:val="both"/>
        <w:rPr>
          <w:sz w:val="24"/>
          <w:szCs w:val="24"/>
        </w:rPr>
      </w:pPr>
      <w:r>
        <w:rPr>
          <w:sz w:val="24"/>
          <w:szCs w:val="24"/>
        </w:rPr>
        <w:t xml:space="preserve">Update the second number </w:t>
      </w:r>
      <w:r>
        <w:rPr>
          <w:rFonts w:cs="Apple Chancery"/>
          <w:sz w:val="24"/>
          <w:szCs w:val="24"/>
        </w:rPr>
        <w:t>y</w:t>
      </w:r>
      <w:r>
        <w:rPr>
          <w:sz w:val="24"/>
          <w:szCs w:val="24"/>
        </w:rPr>
        <w:t xml:space="preserve"> by subtracting </w:t>
      </w:r>
      <w:r>
        <w:rPr>
          <w:rFonts w:cs="Apple Chancery"/>
          <w:sz w:val="24"/>
          <w:szCs w:val="24"/>
        </w:rPr>
        <w:t>x</w:t>
      </w:r>
      <w:r>
        <w:rPr>
          <w:sz w:val="24"/>
          <w:szCs w:val="24"/>
        </w:rPr>
        <w:t>.</w:t>
      </w:r>
    </w:p>
    <w:p>
      <w:pPr>
        <w:pStyle w:val="ListParagraph"/>
        <w:spacing w:lineRule="auto" w:line="252"/>
        <w:ind w:left="1080" w:right="0" w:hanging="0"/>
        <w:jc w:val="both"/>
        <w:rPr>
          <w:sz w:val="24"/>
          <w:szCs w:val="24"/>
        </w:rPr>
      </w:pPr>
      <w:r>
        <w:rPr>
          <w:sz w:val="24"/>
          <w:szCs w:val="24"/>
        </w:rPr>
      </w:r>
    </w:p>
    <w:p>
      <w:pPr>
        <w:pStyle w:val="Normal"/>
        <w:spacing w:lineRule="auto" w:line="252"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anklin Gothic Medium">
    <w:charset w:val="01"/>
    <w:family w:val="roman"/>
    <w:pitch w:val="variable"/>
  </w:font>
  <w:font w:name="Lucida Conso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rPr>
        <w:sz w:val="24"/>
        <w:b w:val="false"/>
        <w:szCs w:val="24"/>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66fe0"/>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b w:val="false"/>
      <w:bCs/>
      <w:sz w:val="24"/>
      <w:szCs w:val="24"/>
    </w:rPr>
  </w:style>
  <w:style w:type="character" w:styleId="ListLabel3">
    <w:name w:val="ListLabel 3"/>
    <w:rPr>
      <w:rFonts w:cs="Calibri"/>
    </w:rPr>
  </w:style>
  <w:style w:type="character" w:styleId="ListLabel4">
    <w:name w:val="ListLabel 4"/>
    <w:rPr>
      <w:b w:val="false"/>
      <w:bCs w:val="false"/>
      <w:sz w:val="24"/>
      <w:szCs w:val="24"/>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b w:val="false"/>
      <w:bCs/>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66fe0"/>
    <w:basedOn w:val="Normal"/>
    <w:pPr>
      <w:spacing w:before="0" w:after="160"/>
      <w:ind w:left="720" w:right="0" w:hanging="0"/>
      <w:contextualSpacing/>
    </w:pPr>
    <w:rPr/>
  </w:style>
  <w:style w:type="paragraph" w:styleId="Default" w:customStyle="1">
    <w:name w:val="Default"/>
    <w:rsid w:val="00157fd5"/>
    <w:pPr>
      <w:widowControl/>
      <w:suppressAutoHyphens w:val="true"/>
      <w:bidi w:val="0"/>
      <w:spacing w:lineRule="auto" w:line="240" w:before="0" w:after="0"/>
      <w:jc w:val="left"/>
    </w:pPr>
    <w:rPr>
      <w:rFonts w:ascii="Franklin Gothic Medium" w:hAnsi="Franklin Gothic Medium" w:eastAsia="Droid Sans Fallback" w:cs="Franklin Gothic Medium"/>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2015-07-08T12:29:00Z</dcterms:created>
  <dc:creator>Nasrin</dc:creator>
  <dc:language>en-US</dc:language>
  <cp:lastModifiedBy>Deepti Shetty</cp:lastModifiedBy>
  <dcterms:modified xsi:type="dcterms:W3CDTF">2015-07-28T22:47:00Z</dcterms:modified>
  <cp:revision>54</cp:revision>
</cp:coreProperties>
</file>