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945"/>
        <w:gridCol w:w="3300"/>
      </w:tblGrid>
      <w:tr w:rsidR="001C7ECA">
        <w:trPr>
          <w:trHeight w:val="660"/>
        </w:trPr>
        <w:tc>
          <w:tcPr>
            <w:tcW w:w="1260" w:type="dxa"/>
            <w:tcMar>
              <w:left w:w="0" w:type="dxa"/>
              <w:right w:w="0" w:type="dxa"/>
            </w:tcMar>
          </w:tcPr>
          <w:p w:rsidR="001C7ECA" w:rsidRDefault="002253D9">
            <w:pPr>
              <w:pStyle w:val="Title"/>
              <w:contextualSpacing w:val="0"/>
            </w:pPr>
            <w:r>
              <w:rPr>
                <w:noProof/>
              </w:rPr>
              <w:drawing>
                <wp:inline distT="19050" distB="19050" distL="19050" distR="19050" wp14:anchorId="796FFA1E" wp14:editId="57DB3AFF">
                  <wp:extent cx="590550" cy="638175"/>
                  <wp:effectExtent l="19050" t="0" r="0" b="0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38175"/>
                          </a:xfrm>
                          <a:prstGeom prst="rect">
                            <a:avLst/>
                          </a:prstGeom>
                          <a:noFill/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h.cix2i5944z7q" w:colFirst="0" w:colLast="0"/>
            <w:bookmarkEnd w:id="0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Pr="007F709A" w:rsidRDefault="00D50FDE">
            <w:pPr>
              <w:pStyle w:val="Title"/>
              <w:spacing w:after="120"/>
              <w:contextualSpacing w:val="0"/>
              <w:rPr>
                <w:rFonts w:ascii="Georgia" w:hAnsi="Georgia"/>
              </w:rPr>
            </w:pPr>
            <w:bookmarkStart w:id="1" w:name="h.gucs3bae6kpm" w:colFirst="0" w:colLast="0"/>
            <w:bookmarkEnd w:id="1"/>
            <w:r>
              <w:rPr>
                <w:sz w:val="52"/>
              </w:rPr>
              <w:br/>
            </w:r>
            <w:r w:rsidRPr="007F709A">
              <w:rPr>
                <w:rFonts w:ascii="Georgia" w:hAnsi="Georgia"/>
                <w:sz w:val="60"/>
              </w:rPr>
              <w:t>Jean-Marc Saunders</w:t>
            </w:r>
          </w:p>
          <w:p w:rsidR="001C7ECA" w:rsidRDefault="00D50FDE">
            <w:pPr>
              <w:pStyle w:val="Subtitle"/>
              <w:contextualSpacing w:val="0"/>
            </w:pPr>
            <w:bookmarkStart w:id="2" w:name="h.4bo7iqqujo29" w:colFirst="0" w:colLast="0"/>
            <w:bookmarkEnd w:id="2"/>
            <w:r>
              <w:rPr>
                <w:i/>
                <w:color w:val="000000"/>
                <w:sz w:val="22"/>
              </w:rPr>
              <w:t>108-203 Sunset Cir, 27408</w:t>
            </w:r>
          </w:p>
          <w:bookmarkStart w:id="3" w:name="h.rkv1ufwgug6s" w:colFirst="0" w:colLast="0"/>
          <w:bookmarkEnd w:id="3"/>
          <w:p w:rsidR="001C7ECA" w:rsidRDefault="004B31A6" w:rsidP="00A75959">
            <w:pPr>
              <w:pStyle w:val="Subtitle"/>
              <w:contextualSpacing w:val="0"/>
            </w:pPr>
            <w:r>
              <w:fldChar w:fldCharType="begin"/>
            </w:r>
            <w:r>
              <w:instrText xml:space="preserve"> HYPERLINK "mailto:jeanmarc.saunders@gmail.com" </w:instrText>
            </w:r>
            <w:r>
              <w:fldChar w:fldCharType="separate"/>
            </w:r>
            <w:r w:rsidRPr="00A73E79">
              <w:rPr>
                <w:rStyle w:val="Hyperlink"/>
              </w:rPr>
              <w:t>jeanmarc.saunders@gmail.com</w:t>
            </w:r>
            <w:r>
              <w:fldChar w:fldCharType="end"/>
            </w:r>
            <w:r>
              <w:t xml:space="preserve"> | </w:t>
            </w:r>
            <w:r w:rsidR="00A75959">
              <w:t>please request phone#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contextualSpacing w:val="0"/>
            </w:pPr>
          </w:p>
        </w:tc>
      </w:tr>
    </w:tbl>
    <w:p w:rsidR="001C7ECA" w:rsidRDefault="001C7ECA">
      <w:pPr>
        <w:pStyle w:val="Normal1"/>
        <w:spacing w:line="240" w:lineRule="auto"/>
        <w:ind w:right="180"/>
        <w:contextualSpacing w:val="0"/>
      </w:pPr>
    </w:p>
    <w:tbl>
      <w:tblPr>
        <w:tblStyle w:val="a0"/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6580"/>
        <w:gridCol w:w="245"/>
        <w:gridCol w:w="3270"/>
      </w:tblGrid>
      <w:tr w:rsidR="001C7ECA" w:rsidTr="00B934A5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contextualSpacing w:val="0"/>
            </w:pP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pBdr>
                <w:top w:val="single" w:sz="4" w:space="1" w:color="auto"/>
              </w:pBdr>
            </w:pPr>
          </w:p>
          <w:p w:rsidR="001C7ECA" w:rsidRPr="007F709A" w:rsidRDefault="00D50FDE" w:rsidP="007F709A">
            <w:pPr>
              <w:pStyle w:val="Title"/>
              <w:spacing w:after="120"/>
              <w:contextualSpacing w:val="0"/>
              <w:rPr>
                <w:rFonts w:ascii="Georgia" w:hAnsi="Georgia"/>
                <w:b/>
                <w:sz w:val="24"/>
              </w:rPr>
            </w:pPr>
            <w:bookmarkStart w:id="4" w:name="h.hb6xm1uweqnt" w:colFirst="0" w:colLast="0"/>
            <w:bookmarkEnd w:id="4"/>
            <w:r w:rsidRPr="007F709A">
              <w:rPr>
                <w:rFonts w:ascii="Georgia" w:hAnsi="Georgia"/>
                <w:b/>
                <w:sz w:val="24"/>
              </w:rPr>
              <w:t>OBJECTIVE</w:t>
            </w:r>
          </w:p>
          <w:p w:rsidR="001C7ECA" w:rsidRDefault="00D50FDE" w:rsidP="00A75959">
            <w:pPr>
              <w:pStyle w:val="Normal1"/>
              <w:spacing w:line="276" w:lineRule="auto"/>
              <w:contextualSpacing w:val="0"/>
            </w:pPr>
            <w:r>
              <w:rPr>
                <w:sz w:val="22"/>
              </w:rPr>
              <w:t>To obtain a position with an innovative company where I can use my 1</w:t>
            </w:r>
            <w:r w:rsidR="004849DC">
              <w:rPr>
                <w:sz w:val="22"/>
              </w:rPr>
              <w:t>9</w:t>
            </w:r>
            <w:r>
              <w:rPr>
                <w:sz w:val="22"/>
              </w:rPr>
              <w:t xml:space="preserve"> years of software engineering experience to develop innovative, user-friendly, business-focused technology solutions. </w:t>
            </w:r>
          </w:p>
        </w:tc>
        <w:tc>
          <w:tcPr>
            <w:tcW w:w="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contextualSpacing w:val="0"/>
            </w:pP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pBdr>
                <w:top w:val="single" w:sz="4" w:space="1" w:color="auto"/>
              </w:pBdr>
            </w:pPr>
          </w:p>
          <w:p w:rsidR="001C7ECA" w:rsidRPr="007F709A" w:rsidRDefault="00D50FDE" w:rsidP="007F709A">
            <w:pPr>
              <w:pStyle w:val="Title"/>
              <w:spacing w:after="120"/>
              <w:contextualSpacing w:val="0"/>
              <w:rPr>
                <w:rFonts w:ascii="Georgia" w:hAnsi="Georgia"/>
                <w:b/>
                <w:sz w:val="24"/>
              </w:rPr>
            </w:pPr>
            <w:bookmarkStart w:id="5" w:name="h.jpwhx7ny5vmb" w:colFirst="0" w:colLast="0"/>
            <w:bookmarkEnd w:id="5"/>
            <w:r w:rsidRPr="007F709A">
              <w:rPr>
                <w:rFonts w:ascii="Georgia" w:hAnsi="Georgia"/>
                <w:b/>
                <w:sz w:val="24"/>
              </w:rPr>
              <w:t>EDUCATION</w:t>
            </w:r>
          </w:p>
          <w:p w:rsidR="001C7ECA" w:rsidRDefault="00D50FDE" w:rsidP="00644FDD">
            <w:pPr>
              <w:pStyle w:val="Normal1"/>
              <w:spacing w:line="276" w:lineRule="auto"/>
              <w:contextualSpacing w:val="0"/>
            </w:pPr>
            <w:r>
              <w:rPr>
                <w:sz w:val="22"/>
              </w:rPr>
              <w:t xml:space="preserve">University of </w:t>
            </w:r>
            <w:r w:rsidR="00644FDD">
              <w:rPr>
                <w:sz w:val="22"/>
              </w:rPr>
              <w:t>North Carolina at Wilmington</w:t>
            </w:r>
            <w:r>
              <w:rPr>
                <w:sz w:val="22"/>
              </w:rPr>
              <w:t xml:space="preserve"> </w:t>
            </w:r>
            <w:r w:rsidR="00644FDD">
              <w:rPr>
                <w:sz w:val="22"/>
              </w:rPr>
              <w:t xml:space="preserve">- </w:t>
            </w:r>
            <w:r w:rsidRPr="00644FDD">
              <w:t xml:space="preserve">Bachelor of Science in </w:t>
            </w:r>
            <w:r w:rsidRPr="00644FDD">
              <w:rPr>
                <w:b/>
              </w:rPr>
              <w:t>Business Systems</w:t>
            </w:r>
            <w:r w:rsidRPr="00644FDD">
              <w:t>, 1998</w:t>
            </w:r>
            <w:r>
              <w:rPr>
                <w:sz w:val="22"/>
              </w:rPr>
              <w:t xml:space="preserve"> </w:t>
            </w:r>
          </w:p>
        </w:tc>
      </w:tr>
      <w:tr w:rsidR="001C7ECA" w:rsidTr="00B934A5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contextualSpacing w:val="0"/>
            </w:pPr>
          </w:p>
        </w:tc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pBdr>
                <w:top w:val="single" w:sz="4" w:space="1" w:color="auto"/>
              </w:pBdr>
            </w:pPr>
          </w:p>
          <w:p w:rsidR="001C7ECA" w:rsidRPr="007F709A" w:rsidRDefault="00D50FDE" w:rsidP="007F709A">
            <w:pPr>
              <w:pStyle w:val="Title"/>
              <w:spacing w:after="120"/>
              <w:contextualSpacing w:val="0"/>
              <w:rPr>
                <w:rFonts w:ascii="Georgia" w:hAnsi="Georgia"/>
                <w:b/>
                <w:sz w:val="24"/>
              </w:rPr>
            </w:pPr>
            <w:bookmarkStart w:id="6" w:name="h.jot9e4e4k415" w:colFirst="0" w:colLast="0"/>
            <w:bookmarkEnd w:id="6"/>
            <w:r w:rsidRPr="007F709A">
              <w:rPr>
                <w:rFonts w:ascii="Georgia" w:hAnsi="Georgia"/>
                <w:b/>
                <w:sz w:val="24"/>
              </w:rPr>
              <w:t>EXPERIENCE</w:t>
            </w:r>
          </w:p>
          <w:p w:rsidR="000F50C9" w:rsidRDefault="00A9287F" w:rsidP="00FB5ACB">
            <w:pPr>
              <w:pStyle w:val="Heading2"/>
              <w:contextualSpacing w:val="0"/>
              <w:rPr>
                <w:sz w:val="22"/>
              </w:rPr>
            </w:pPr>
            <w:r>
              <w:rPr>
                <w:sz w:val="22"/>
              </w:rPr>
              <w:t>Software Developer</w:t>
            </w:r>
            <w:r w:rsidR="00FB5ACB" w:rsidRPr="003F0A9E">
              <w:rPr>
                <w:sz w:val="22"/>
              </w:rPr>
              <w:t xml:space="preserve">, Honda Aero, Inc. </w:t>
            </w:r>
            <w:r w:rsidR="00A743E7">
              <w:rPr>
                <w:sz w:val="22"/>
              </w:rPr>
              <w:t>| 2013 - Present</w:t>
            </w:r>
          </w:p>
          <w:p w:rsidR="00A743E7" w:rsidRPr="00A743E7" w:rsidRDefault="00A743E7" w:rsidP="00A743E7">
            <w:pPr>
              <w:pStyle w:val="Normal1"/>
              <w:rPr>
                <w:rFonts w:ascii="Arial Unicode MS" w:eastAsia="Arial Unicode MS" w:hAnsi="Arial Unicode MS" w:cs="Arial Unicode MS"/>
                <w:sz w:val="16"/>
              </w:rPr>
            </w:pPr>
            <w:r w:rsidRPr="00A743E7">
              <w:rPr>
                <w:rFonts w:ascii="Arial Unicode MS" w:eastAsia="Arial Unicode MS" w:hAnsi="Arial Unicode MS" w:cs="Arial Unicode MS"/>
                <w:sz w:val="16"/>
              </w:rPr>
              <w:t xml:space="preserve">SSIS, SSRS, ORACLE, SQL SERVER, C#, </w:t>
            </w:r>
            <w:r w:rsidR="00D75E21">
              <w:rPr>
                <w:rFonts w:ascii="Arial Unicode MS" w:eastAsia="Arial Unicode MS" w:hAnsi="Arial Unicode MS" w:cs="Arial Unicode MS"/>
                <w:sz w:val="16"/>
              </w:rPr>
              <w:t xml:space="preserve">ASP.NET, </w:t>
            </w:r>
            <w:r w:rsidRPr="00A743E7">
              <w:rPr>
                <w:rFonts w:ascii="Arial Unicode MS" w:eastAsia="Arial Unicode MS" w:hAnsi="Arial Unicode MS" w:cs="Arial Unicode MS"/>
                <w:sz w:val="16"/>
              </w:rPr>
              <w:t>TFS, PL/SQL, IFS</w:t>
            </w:r>
            <w:r w:rsidR="00A9287F">
              <w:rPr>
                <w:rFonts w:ascii="Arial Unicode MS" w:eastAsia="Arial Unicode MS" w:hAnsi="Arial Unicode MS" w:cs="Arial Unicode MS"/>
                <w:sz w:val="16"/>
              </w:rPr>
              <w:t>, TELERIK</w:t>
            </w:r>
          </w:p>
          <w:p w:rsidR="00291835" w:rsidRDefault="00F010FC" w:rsidP="00FB5ACB">
            <w:pPr>
              <w:pStyle w:val="Normal1"/>
            </w:pPr>
            <w:r>
              <w:t>Currently serving the</w:t>
            </w:r>
            <w:r w:rsidR="00583D06">
              <w:t xml:space="preserve"> role </w:t>
            </w:r>
            <w:r>
              <w:t>of</w:t>
            </w:r>
            <w:r w:rsidR="00583D06">
              <w:t xml:space="preserve"> </w:t>
            </w:r>
            <w:r w:rsidR="00CC520B">
              <w:rPr>
                <w:i/>
              </w:rPr>
              <w:t>Software Developer</w:t>
            </w:r>
            <w:r w:rsidR="008619BD">
              <w:rPr>
                <w:i/>
              </w:rPr>
              <w:t xml:space="preserve"> </w:t>
            </w:r>
            <w:r w:rsidR="00A743E7">
              <w:t xml:space="preserve">specialized in </w:t>
            </w:r>
            <w:r w:rsidR="008619BD">
              <w:t xml:space="preserve">the development of </w:t>
            </w:r>
            <w:r w:rsidR="00CC520B">
              <w:t xml:space="preserve">internal/external </w:t>
            </w:r>
            <w:r w:rsidR="00A743E7">
              <w:t>i</w:t>
            </w:r>
            <w:r w:rsidR="008619BD">
              <w:t>nterfaces</w:t>
            </w:r>
            <w:r w:rsidR="000531CF">
              <w:t>, ETL processes</w:t>
            </w:r>
            <w:r w:rsidR="00CC520B">
              <w:t>, reports</w:t>
            </w:r>
            <w:r w:rsidR="00A743E7">
              <w:t>, data integration</w:t>
            </w:r>
            <w:r w:rsidR="00CC520B">
              <w:t>, custom web app</w:t>
            </w:r>
            <w:r w:rsidR="00CD35F9">
              <w:t>lications</w:t>
            </w:r>
            <w:r w:rsidR="00A743E7">
              <w:t xml:space="preserve"> and</w:t>
            </w:r>
            <w:r w:rsidR="00CC520B">
              <w:t xml:space="preserve"> modifications to in-house ERP (IFS)</w:t>
            </w:r>
            <w:r w:rsidR="00A743E7">
              <w:t xml:space="preserve">. </w:t>
            </w:r>
          </w:p>
          <w:p w:rsidR="00C90CA6" w:rsidRDefault="00C90CA6" w:rsidP="00C90CA6">
            <w:pPr>
              <w:pStyle w:val="Heading4"/>
              <w:spacing w:before="200"/>
              <w:contextualSpacing w:val="0"/>
              <w:rPr>
                <w:sz w:val="20"/>
              </w:rPr>
            </w:pPr>
            <w:r>
              <w:rPr>
                <w:sz w:val="20"/>
              </w:rPr>
              <w:t>Accomplishments</w:t>
            </w:r>
          </w:p>
          <w:p w:rsidR="00C90CA6" w:rsidRDefault="002E6E93" w:rsidP="00A2797A">
            <w:pPr>
              <w:pStyle w:val="Normal1"/>
              <w:numPr>
                <w:ilvl w:val="0"/>
                <w:numId w:val="3"/>
              </w:numPr>
              <w:ind w:left="432"/>
              <w:rPr>
                <w:sz w:val="18"/>
              </w:rPr>
            </w:pPr>
            <w:r>
              <w:rPr>
                <w:sz w:val="18"/>
              </w:rPr>
              <w:t>Designed</w:t>
            </w:r>
            <w:r w:rsidR="00C90CA6" w:rsidRPr="003F0A9E">
              <w:rPr>
                <w:sz w:val="18"/>
              </w:rPr>
              <w:t xml:space="preserve"> and develop</w:t>
            </w:r>
            <w:r>
              <w:rPr>
                <w:sz w:val="18"/>
              </w:rPr>
              <w:t>ed</w:t>
            </w:r>
            <w:r w:rsidR="00C90CA6" w:rsidRPr="003F0A9E">
              <w:rPr>
                <w:sz w:val="18"/>
              </w:rPr>
              <w:t xml:space="preserve"> </w:t>
            </w:r>
            <w:r w:rsidR="00CC520B">
              <w:rPr>
                <w:sz w:val="18"/>
              </w:rPr>
              <w:t>several external/internal interfaces</w:t>
            </w:r>
            <w:r w:rsidR="00C90CA6" w:rsidRPr="003F0A9E">
              <w:rPr>
                <w:sz w:val="18"/>
              </w:rPr>
              <w:t xml:space="preserve"> using SSIS, </w:t>
            </w:r>
            <w:r w:rsidRPr="003F0A9E">
              <w:rPr>
                <w:sz w:val="18"/>
              </w:rPr>
              <w:t>C#,</w:t>
            </w:r>
            <w:r>
              <w:rPr>
                <w:sz w:val="18"/>
              </w:rPr>
              <w:t xml:space="preserve"> </w:t>
            </w:r>
            <w:r w:rsidR="00CC520B">
              <w:rPr>
                <w:sz w:val="18"/>
              </w:rPr>
              <w:t>SQL Server</w:t>
            </w:r>
            <w:r w:rsidR="00C90CA6" w:rsidRPr="003F0A9E">
              <w:rPr>
                <w:sz w:val="18"/>
              </w:rPr>
              <w:t>, Oracle and SFTP</w:t>
            </w:r>
            <w:r>
              <w:rPr>
                <w:sz w:val="18"/>
              </w:rPr>
              <w:t>.</w:t>
            </w:r>
          </w:p>
          <w:p w:rsidR="00F54D64" w:rsidRPr="003F0A9E" w:rsidRDefault="002E6E93" w:rsidP="00A2797A">
            <w:pPr>
              <w:pStyle w:val="Normal1"/>
              <w:numPr>
                <w:ilvl w:val="0"/>
                <w:numId w:val="3"/>
              </w:numPr>
              <w:ind w:left="432"/>
              <w:rPr>
                <w:sz w:val="18"/>
              </w:rPr>
            </w:pPr>
            <w:r>
              <w:rPr>
                <w:sz w:val="18"/>
              </w:rPr>
              <w:t>Designed</w:t>
            </w:r>
            <w:r w:rsidRPr="003F0A9E">
              <w:rPr>
                <w:sz w:val="18"/>
              </w:rPr>
              <w:t xml:space="preserve"> and develop</w:t>
            </w:r>
            <w:r>
              <w:rPr>
                <w:sz w:val="18"/>
              </w:rPr>
              <w:t>ed</w:t>
            </w:r>
            <w:r w:rsidRPr="003F0A9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dashboards </w:t>
            </w:r>
            <w:r w:rsidR="00420076">
              <w:rPr>
                <w:sz w:val="18"/>
              </w:rPr>
              <w:t>for production a</w:t>
            </w:r>
            <w:r w:rsidR="00F54D64">
              <w:rPr>
                <w:sz w:val="18"/>
              </w:rPr>
              <w:t>ssembly</w:t>
            </w:r>
            <w:r w:rsidR="00420076">
              <w:rPr>
                <w:sz w:val="18"/>
              </w:rPr>
              <w:t xml:space="preserve"> status, shipment statistics</w:t>
            </w:r>
            <w:r w:rsidR="00F54D64">
              <w:rPr>
                <w:sz w:val="18"/>
              </w:rPr>
              <w:t xml:space="preserve"> and </w:t>
            </w:r>
            <w:r w:rsidR="00420076">
              <w:rPr>
                <w:sz w:val="18"/>
              </w:rPr>
              <w:t>part availability planning</w:t>
            </w:r>
            <w:r w:rsidR="00F54D64">
              <w:rPr>
                <w:sz w:val="18"/>
              </w:rPr>
              <w:t xml:space="preserve">. </w:t>
            </w:r>
          </w:p>
          <w:p w:rsidR="00C90CA6" w:rsidRDefault="007C04DE" w:rsidP="00A2797A">
            <w:pPr>
              <w:pStyle w:val="Normal1"/>
              <w:numPr>
                <w:ilvl w:val="0"/>
                <w:numId w:val="3"/>
              </w:numPr>
              <w:ind w:left="432"/>
              <w:rPr>
                <w:sz w:val="18"/>
              </w:rPr>
            </w:pPr>
            <w:r>
              <w:rPr>
                <w:sz w:val="18"/>
              </w:rPr>
              <w:t>Report</w:t>
            </w:r>
            <w:r w:rsidR="002E6E93">
              <w:rPr>
                <w:sz w:val="18"/>
              </w:rPr>
              <w:t xml:space="preserve">ing expert for internal and </w:t>
            </w:r>
            <w:r w:rsidR="00C90CA6" w:rsidRPr="003F0A9E">
              <w:rPr>
                <w:sz w:val="18"/>
              </w:rPr>
              <w:t>exte</w:t>
            </w:r>
            <w:r w:rsidR="00490EDB">
              <w:rPr>
                <w:sz w:val="18"/>
              </w:rPr>
              <w:t>rnal</w:t>
            </w:r>
            <w:r w:rsidR="002E6E93">
              <w:rPr>
                <w:sz w:val="18"/>
              </w:rPr>
              <w:t xml:space="preserve"> reports</w:t>
            </w:r>
            <w:r w:rsidR="00490EDB">
              <w:rPr>
                <w:sz w:val="18"/>
              </w:rPr>
              <w:t xml:space="preserve"> using SSRS and</w:t>
            </w:r>
            <w:r w:rsidR="00C90CA6" w:rsidRPr="003F0A9E">
              <w:rPr>
                <w:sz w:val="18"/>
              </w:rPr>
              <w:t xml:space="preserve"> </w:t>
            </w:r>
            <w:r w:rsidR="00490EDB">
              <w:rPr>
                <w:sz w:val="18"/>
              </w:rPr>
              <w:t xml:space="preserve">SAP </w:t>
            </w:r>
            <w:r w:rsidR="00C90CA6" w:rsidRPr="003F0A9E">
              <w:rPr>
                <w:sz w:val="18"/>
              </w:rPr>
              <w:t xml:space="preserve">Crystal Reports integrated with </w:t>
            </w:r>
            <w:r w:rsidR="00490EDB">
              <w:rPr>
                <w:sz w:val="18"/>
              </w:rPr>
              <w:t>IFS</w:t>
            </w:r>
            <w:r w:rsidR="00F231B3">
              <w:rPr>
                <w:sz w:val="18"/>
              </w:rPr>
              <w:t xml:space="preserve"> </w:t>
            </w:r>
            <w:r w:rsidR="00490EDB">
              <w:rPr>
                <w:sz w:val="18"/>
              </w:rPr>
              <w:t xml:space="preserve">8 </w:t>
            </w:r>
            <w:r w:rsidR="00C90CA6" w:rsidRPr="003F0A9E">
              <w:rPr>
                <w:sz w:val="18"/>
              </w:rPr>
              <w:t>ERP application</w:t>
            </w:r>
            <w:r w:rsidR="00CC520B">
              <w:rPr>
                <w:sz w:val="18"/>
              </w:rPr>
              <w:t>, SQL Server</w:t>
            </w:r>
            <w:r w:rsidR="009A28AD" w:rsidRPr="003F0A9E">
              <w:rPr>
                <w:sz w:val="18"/>
              </w:rPr>
              <w:t xml:space="preserve"> and Oracle 11g</w:t>
            </w:r>
            <w:r w:rsidR="002E6E93">
              <w:rPr>
                <w:sz w:val="18"/>
              </w:rPr>
              <w:t>.</w:t>
            </w:r>
          </w:p>
          <w:p w:rsidR="002E6E93" w:rsidRPr="003F0A9E" w:rsidRDefault="00E7036F" w:rsidP="00A2797A">
            <w:pPr>
              <w:pStyle w:val="Normal1"/>
              <w:numPr>
                <w:ilvl w:val="0"/>
                <w:numId w:val="3"/>
              </w:numPr>
              <w:ind w:left="432"/>
              <w:rPr>
                <w:sz w:val="18"/>
              </w:rPr>
            </w:pPr>
            <w:r>
              <w:rPr>
                <w:sz w:val="18"/>
              </w:rPr>
              <w:t>Customize</w:t>
            </w:r>
            <w:r w:rsidR="002E6E93">
              <w:rPr>
                <w:sz w:val="18"/>
              </w:rPr>
              <w:t xml:space="preserve"> in-house IFS ERP application to suit specific business process needs.</w:t>
            </w:r>
          </w:p>
          <w:p w:rsidR="00291835" w:rsidRPr="003F0A9E" w:rsidRDefault="00291835" w:rsidP="00A2797A">
            <w:pPr>
              <w:pStyle w:val="Normal1"/>
              <w:numPr>
                <w:ilvl w:val="0"/>
                <w:numId w:val="2"/>
              </w:numPr>
              <w:ind w:left="432" w:hanging="359"/>
              <w:rPr>
                <w:sz w:val="18"/>
              </w:rPr>
            </w:pPr>
            <w:r w:rsidRPr="003F0A9E">
              <w:rPr>
                <w:sz w:val="18"/>
              </w:rPr>
              <w:t xml:space="preserve">Partner with the end users to gather and document business requirements, conduct process analysis, and draft conceptual </w:t>
            </w:r>
            <w:r w:rsidR="00F010FC" w:rsidRPr="003F0A9E">
              <w:rPr>
                <w:sz w:val="18"/>
              </w:rPr>
              <w:t>&amp;</w:t>
            </w:r>
            <w:r w:rsidRPr="003F0A9E">
              <w:rPr>
                <w:sz w:val="18"/>
              </w:rPr>
              <w:t xml:space="preserve"> technical design documents.</w:t>
            </w:r>
          </w:p>
          <w:p w:rsidR="00291835" w:rsidRPr="003F0A9E" w:rsidRDefault="00291835" w:rsidP="00A2797A">
            <w:pPr>
              <w:pStyle w:val="Normal1"/>
              <w:numPr>
                <w:ilvl w:val="0"/>
                <w:numId w:val="2"/>
              </w:numPr>
              <w:ind w:left="432" w:hanging="359"/>
              <w:rPr>
                <w:sz w:val="18"/>
              </w:rPr>
            </w:pPr>
            <w:r w:rsidRPr="003F0A9E">
              <w:rPr>
                <w:sz w:val="18"/>
              </w:rPr>
              <w:t>Provide user assistance and direction for ad hoc data reporting</w:t>
            </w:r>
            <w:r w:rsidR="00583D06" w:rsidRPr="003F0A9E">
              <w:rPr>
                <w:sz w:val="18"/>
              </w:rPr>
              <w:t>. De</w:t>
            </w:r>
            <w:r w:rsidR="00F54D64">
              <w:rPr>
                <w:sz w:val="18"/>
              </w:rPr>
              <w:t>velop reports using custom</w:t>
            </w:r>
            <w:r w:rsidRPr="003F0A9E">
              <w:rPr>
                <w:sz w:val="18"/>
              </w:rPr>
              <w:t xml:space="preserve"> BI reporting environment</w:t>
            </w:r>
            <w:r w:rsidR="00583D06" w:rsidRPr="003F0A9E">
              <w:rPr>
                <w:sz w:val="18"/>
              </w:rPr>
              <w:t>.</w:t>
            </w:r>
          </w:p>
          <w:p w:rsidR="00291835" w:rsidRPr="003F0A9E" w:rsidRDefault="00291835" w:rsidP="00A2797A">
            <w:pPr>
              <w:pStyle w:val="Normal1"/>
              <w:numPr>
                <w:ilvl w:val="0"/>
                <w:numId w:val="2"/>
              </w:numPr>
              <w:ind w:left="432" w:hanging="359"/>
              <w:rPr>
                <w:sz w:val="18"/>
              </w:rPr>
            </w:pPr>
            <w:r w:rsidRPr="003F0A9E">
              <w:rPr>
                <w:sz w:val="18"/>
              </w:rPr>
              <w:t>Assess the imp</w:t>
            </w:r>
            <w:r w:rsidR="002253D9" w:rsidRPr="003F0A9E">
              <w:rPr>
                <w:sz w:val="18"/>
              </w:rPr>
              <w:t xml:space="preserve">act of software updates/patches </w:t>
            </w:r>
            <w:r w:rsidRPr="003F0A9E">
              <w:rPr>
                <w:sz w:val="18"/>
              </w:rPr>
              <w:t xml:space="preserve">and provide proposals for applying them effectively. </w:t>
            </w:r>
          </w:p>
          <w:p w:rsidR="00291835" w:rsidRPr="003F0A9E" w:rsidRDefault="00291835" w:rsidP="00A2797A">
            <w:pPr>
              <w:pStyle w:val="Normal1"/>
              <w:numPr>
                <w:ilvl w:val="0"/>
                <w:numId w:val="2"/>
              </w:numPr>
              <w:ind w:left="432" w:hanging="359"/>
              <w:rPr>
                <w:sz w:val="18"/>
              </w:rPr>
            </w:pPr>
            <w:r w:rsidRPr="003F0A9E">
              <w:rPr>
                <w:sz w:val="18"/>
              </w:rPr>
              <w:lastRenderedPageBreak/>
              <w:t>Work with users and IT members to troubleshoot reported problems pertaining to application software.</w:t>
            </w:r>
          </w:p>
          <w:p w:rsidR="00291835" w:rsidRPr="003F0A9E" w:rsidRDefault="00291835" w:rsidP="00A2797A">
            <w:pPr>
              <w:pStyle w:val="Normal1"/>
              <w:numPr>
                <w:ilvl w:val="0"/>
                <w:numId w:val="2"/>
              </w:numPr>
              <w:ind w:left="432" w:hanging="359"/>
              <w:rPr>
                <w:sz w:val="18"/>
              </w:rPr>
            </w:pPr>
            <w:r w:rsidRPr="003F0A9E">
              <w:rPr>
                <w:sz w:val="18"/>
              </w:rPr>
              <w:t>Provide orientation and training to end users for all modified and new systems.</w:t>
            </w:r>
          </w:p>
          <w:p w:rsidR="00291835" w:rsidRPr="003F0A9E" w:rsidRDefault="00291835" w:rsidP="00A2797A">
            <w:pPr>
              <w:pStyle w:val="Normal1"/>
              <w:numPr>
                <w:ilvl w:val="0"/>
                <w:numId w:val="2"/>
              </w:numPr>
              <w:ind w:left="432" w:hanging="359"/>
              <w:rPr>
                <w:sz w:val="18"/>
              </w:rPr>
            </w:pPr>
            <w:r w:rsidRPr="003F0A9E">
              <w:rPr>
                <w:sz w:val="18"/>
              </w:rPr>
              <w:t>Write and maintain IT Policies/documentation and other duties as requested</w:t>
            </w:r>
            <w:r w:rsidR="00F010FC" w:rsidRPr="003F0A9E">
              <w:rPr>
                <w:sz w:val="18"/>
              </w:rPr>
              <w:t>.</w:t>
            </w:r>
          </w:p>
          <w:p w:rsidR="00C90CA6" w:rsidRPr="00FB5ACB" w:rsidRDefault="00C90CA6" w:rsidP="00C90CA6">
            <w:pPr>
              <w:pStyle w:val="Normal1"/>
              <w:ind w:left="720"/>
            </w:pPr>
          </w:p>
          <w:p w:rsidR="001C7ECA" w:rsidRPr="003F0A9E" w:rsidRDefault="00D50FDE">
            <w:pPr>
              <w:pStyle w:val="Heading2"/>
              <w:contextualSpacing w:val="0"/>
              <w:rPr>
                <w:sz w:val="22"/>
              </w:rPr>
            </w:pPr>
            <w:bookmarkStart w:id="7" w:name="h.ddrrgk73yqt6" w:colFirst="0" w:colLast="0"/>
            <w:bookmarkEnd w:id="7"/>
            <w:r w:rsidRPr="003F0A9E">
              <w:rPr>
                <w:sz w:val="22"/>
              </w:rPr>
              <w:t xml:space="preserve">Product Engineer, Interact Public Safety </w:t>
            </w:r>
          </w:p>
          <w:p w:rsidR="001C7ECA" w:rsidRDefault="00C90CA6">
            <w:pPr>
              <w:pStyle w:val="Heading3"/>
              <w:contextualSpacing w:val="0"/>
            </w:pPr>
            <w:bookmarkStart w:id="8" w:name="h.6bk20ugprkhx" w:colFirst="0" w:colLast="0"/>
            <w:bookmarkEnd w:id="8"/>
            <w:r>
              <w:t>Winston-Salem, NC — 2008</w:t>
            </w:r>
            <w:r w:rsidR="00D50FDE">
              <w:t>-2013</w:t>
            </w:r>
            <w:r w:rsidR="00B934A5">
              <w:br/>
            </w:r>
            <w:r w:rsidR="00B934A5" w:rsidRPr="00B934A5">
              <w:rPr>
                <w:rFonts w:ascii="Arial Unicode MS" w:eastAsia="Arial Unicode MS" w:hAnsi="Arial Unicode MS" w:cs="Arial Unicode MS"/>
                <w:sz w:val="16"/>
              </w:rPr>
              <w:t>PROJECT MANAGEMENT</w:t>
            </w:r>
            <w:r w:rsidR="00B934A5">
              <w:rPr>
                <w:rFonts w:ascii="Arial Unicode MS" w:eastAsia="Arial Unicode MS" w:hAnsi="Arial Unicode MS" w:cs="Arial Unicode MS"/>
                <w:sz w:val="16"/>
              </w:rPr>
              <w:t>, PRODUCT DESIGN,</w:t>
            </w:r>
            <w:r w:rsidR="00B934A5" w:rsidRPr="00B934A5">
              <w:rPr>
                <w:rFonts w:ascii="Arial Unicode MS" w:eastAsia="Arial Unicode MS" w:hAnsi="Arial Unicode MS" w:cs="Arial Unicode MS"/>
                <w:sz w:val="16"/>
              </w:rPr>
              <w:t xml:space="preserve"> PRODUCT MANAGEMENT</w:t>
            </w:r>
          </w:p>
          <w:p w:rsidR="001C7ECA" w:rsidRDefault="00D50FDE">
            <w:pPr>
              <w:pStyle w:val="Normal1"/>
              <w:contextualSpacing w:val="0"/>
            </w:pPr>
            <w:r>
              <w:t xml:space="preserve">Served the role of product </w:t>
            </w:r>
            <w:r w:rsidR="00D00CEB">
              <w:t>owner in</w:t>
            </w:r>
            <w:r>
              <w:t xml:space="preserve"> an Agile with scrum development methodology environment</w:t>
            </w:r>
            <w:r w:rsidR="00D00CEB">
              <w:t>. R</w:t>
            </w:r>
            <w:r>
              <w:t>esponsible for the guidance, direction and design of Interacts next generation of public safety software products.</w:t>
            </w:r>
          </w:p>
          <w:p w:rsidR="001C7ECA" w:rsidRDefault="00D50FDE">
            <w:pPr>
              <w:pStyle w:val="Heading4"/>
              <w:spacing w:before="200"/>
              <w:contextualSpacing w:val="0"/>
            </w:pPr>
            <w:bookmarkStart w:id="9" w:name="h.rum66vf6sc2l" w:colFirst="0" w:colLast="0"/>
            <w:bookmarkEnd w:id="9"/>
            <w:r>
              <w:rPr>
                <w:sz w:val="20"/>
              </w:rPr>
              <w:t>Accomplishments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Collaborated with the end users to gather and document business requirements to draft conceptual design documents.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Created functional specifications and software design documentation based on business requirements.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Designed next generation Computer Aided Dispatching software products for Windows and the web.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Transformed business, market and public safety customer requirements into executable user stories for engineering.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Validated product functionality according to market and product requirements.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Provided constant source of competitive research, product knowledge, product features/benefits and demos to Sales and Marketing to enable effective selling.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Assisted with design and implementation of improved product development processes.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Interfaced with program management and engineering teams to facilitate new product development.</w:t>
            </w:r>
          </w:p>
          <w:p w:rsidR="00E37DA6" w:rsidRPr="003F0A9E" w:rsidRDefault="00D50FDE" w:rsidP="00E37DA6">
            <w:pPr>
              <w:pStyle w:val="Normal1"/>
              <w:numPr>
                <w:ilvl w:val="0"/>
                <w:numId w:val="2"/>
              </w:numPr>
              <w:ind w:hanging="359"/>
              <w:contextualSpacing w:val="0"/>
              <w:rPr>
                <w:sz w:val="18"/>
              </w:rPr>
            </w:pPr>
            <w:r w:rsidRPr="003F0A9E">
              <w:rPr>
                <w:sz w:val="18"/>
              </w:rPr>
              <w:t>Provided in-house training in the effective use and configuration of company used software.</w:t>
            </w:r>
            <w:bookmarkStart w:id="10" w:name="h.h7ys9zddwqtj" w:colFirst="0" w:colLast="0"/>
            <w:bookmarkStart w:id="11" w:name="h.618kdlg9wdnw" w:colFirst="0" w:colLast="0"/>
            <w:bookmarkEnd w:id="10"/>
            <w:bookmarkEnd w:id="11"/>
          </w:p>
          <w:p w:rsidR="00E37DA6" w:rsidRDefault="00E37DA6">
            <w:pPr>
              <w:pStyle w:val="Heading2"/>
              <w:contextualSpacing w:val="0"/>
            </w:pPr>
          </w:p>
          <w:p w:rsidR="00B934A5" w:rsidRDefault="00B934A5" w:rsidP="00B934A5">
            <w:pPr>
              <w:pStyle w:val="Heading2"/>
              <w:contextualSpacing w:val="0"/>
              <w:rPr>
                <w:i w:val="0"/>
                <w:color w:val="666666"/>
                <w:sz w:val="20"/>
              </w:rPr>
            </w:pPr>
            <w:r>
              <w:rPr>
                <w:sz w:val="22"/>
              </w:rPr>
              <w:t xml:space="preserve">Software Engineer II, </w:t>
            </w:r>
            <w:r w:rsidR="00D50FDE" w:rsidRPr="003F0A9E">
              <w:rPr>
                <w:sz w:val="22"/>
              </w:rPr>
              <w:t>Interact Public Safety</w:t>
            </w:r>
            <w:bookmarkStart w:id="12" w:name="h.3oeg3ws1l7ht" w:colFirst="0" w:colLast="0"/>
            <w:bookmarkEnd w:id="12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</w:r>
            <w:r w:rsidR="00C90CA6" w:rsidRPr="003F0A9E">
              <w:rPr>
                <w:i w:val="0"/>
                <w:color w:val="666666"/>
                <w:sz w:val="20"/>
              </w:rPr>
              <w:t>Winston-Salem, NC — 2008-2013</w:t>
            </w:r>
          </w:p>
          <w:p w:rsidR="00B934A5" w:rsidRPr="00B934A5" w:rsidRDefault="00B934A5" w:rsidP="00B934A5">
            <w:pPr>
              <w:pStyle w:val="Heading2"/>
              <w:contextualSpacing w:val="0"/>
              <w:rPr>
                <w:rFonts w:ascii="Arial Unicode MS" w:eastAsia="Arial Unicode MS" w:hAnsi="Arial Unicode MS" w:cs="Arial Unicode MS"/>
                <w:i w:val="0"/>
                <w:color w:val="666666"/>
                <w:sz w:val="16"/>
              </w:rPr>
            </w:pPr>
            <w:r w:rsidRPr="00B934A5">
              <w:rPr>
                <w:rFonts w:ascii="Arial Unicode MS" w:eastAsia="Arial Unicode MS" w:hAnsi="Arial Unicode MS" w:cs="Arial Unicode MS"/>
                <w:i w:val="0"/>
                <w:color w:val="666666"/>
                <w:sz w:val="16"/>
              </w:rPr>
              <w:t>C#, ASP.NET, SQL SERVER, GIT, CONFLUENCE, WCF</w:t>
            </w:r>
            <w:r>
              <w:rPr>
                <w:rFonts w:ascii="Arial Unicode MS" w:eastAsia="Arial Unicode MS" w:hAnsi="Arial Unicode MS" w:cs="Arial Unicode MS"/>
                <w:i w:val="0"/>
                <w:color w:val="666666"/>
                <w:sz w:val="16"/>
              </w:rPr>
              <w:br/>
            </w:r>
          </w:p>
          <w:p w:rsidR="001C7ECA" w:rsidRDefault="00D50FDE">
            <w:pPr>
              <w:pStyle w:val="Normal1"/>
              <w:contextualSpacing w:val="0"/>
            </w:pPr>
            <w:r>
              <w:t>Responsible for the maintenance and enhancements of the CAD web application and the CAD timer windows service/messaging application.</w:t>
            </w:r>
          </w:p>
          <w:p w:rsidR="001C7ECA" w:rsidRDefault="00D50FDE">
            <w:pPr>
              <w:pStyle w:val="Heading5"/>
              <w:contextualSpacing w:val="0"/>
            </w:pPr>
            <w:bookmarkStart w:id="13" w:name="h.13re2ai6ebhg" w:colFirst="0" w:colLast="0"/>
            <w:bookmarkEnd w:id="13"/>
            <w:r>
              <w:lastRenderedPageBreak/>
              <w:t>Accomplishments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Completed backlog of reported bugs and enhancement requests.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Decoupled code and added data layer.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Added AJAX functionality to data controls.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Added insert/update/delete capabilities to the CAD web application.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Documented new features and coordinated production releases.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Used cutting edge technology to create a dashboard product that interfaced with real time CAD data (Silverlight/Expression Blend).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 xml:space="preserve">Practiced </w:t>
            </w:r>
            <w:proofErr w:type="gramStart"/>
            <w:r w:rsidRPr="003F0A9E">
              <w:rPr>
                <w:sz w:val="18"/>
              </w:rPr>
              <w:t>Agile</w:t>
            </w:r>
            <w:proofErr w:type="gramEnd"/>
            <w:r w:rsidRPr="003F0A9E">
              <w:rPr>
                <w:sz w:val="18"/>
              </w:rPr>
              <w:t xml:space="preserve"> development methodologies.</w:t>
            </w:r>
          </w:p>
          <w:p w:rsidR="00F010FC" w:rsidRDefault="00F010FC">
            <w:pPr>
              <w:pStyle w:val="Heading2"/>
              <w:contextualSpacing w:val="0"/>
              <w:rPr>
                <w:rFonts w:ascii="Arial" w:eastAsia="Arial" w:hAnsi="Arial" w:cs="Arial"/>
                <w:i w:val="0"/>
                <w:color w:val="666666"/>
                <w:sz w:val="20"/>
              </w:rPr>
            </w:pPr>
            <w:bookmarkStart w:id="14" w:name="h.5gz7kgunqbhs" w:colFirst="0" w:colLast="0"/>
            <w:bookmarkEnd w:id="14"/>
          </w:p>
          <w:p w:rsidR="001C7ECA" w:rsidRPr="003F0A9E" w:rsidRDefault="00D50FDE">
            <w:pPr>
              <w:pStyle w:val="Heading2"/>
              <w:contextualSpacing w:val="0"/>
              <w:rPr>
                <w:sz w:val="22"/>
              </w:rPr>
            </w:pPr>
            <w:r w:rsidRPr="003F0A9E">
              <w:rPr>
                <w:sz w:val="22"/>
              </w:rPr>
              <w:t>Web Developer and Web Content Manager</w:t>
            </w:r>
            <w:r w:rsidR="003F0A9E" w:rsidRPr="001B55BD">
              <w:rPr>
                <w:sz w:val="16"/>
                <w:szCs w:val="16"/>
              </w:rPr>
              <w:t>,</w:t>
            </w:r>
            <w:r w:rsidRPr="003F0A9E">
              <w:rPr>
                <w:sz w:val="22"/>
              </w:rPr>
              <w:t xml:space="preserve"> GMAC Insurance</w:t>
            </w:r>
          </w:p>
          <w:p w:rsidR="001C7ECA" w:rsidRPr="00B934A5" w:rsidRDefault="00D50FDE">
            <w:pPr>
              <w:pStyle w:val="Heading3"/>
              <w:contextualSpacing w:val="0"/>
              <w:rPr>
                <w:rFonts w:ascii="Arial Unicode MS" w:eastAsia="Arial Unicode MS" w:hAnsi="Arial Unicode MS" w:cs="Arial Unicode MS"/>
                <w:sz w:val="16"/>
              </w:rPr>
            </w:pPr>
            <w:bookmarkStart w:id="15" w:name="h.biw8ivncm5s4" w:colFirst="0" w:colLast="0"/>
            <w:bookmarkEnd w:id="15"/>
            <w:r>
              <w:t>Winston-Salem, NC — 2007-2008</w:t>
            </w:r>
            <w:r w:rsidR="00B934A5">
              <w:br/>
            </w:r>
            <w:r w:rsidR="00B934A5" w:rsidRPr="00B934A5">
              <w:rPr>
                <w:rFonts w:ascii="Arial Unicode MS" w:eastAsia="Arial Unicode MS" w:hAnsi="Arial Unicode MS" w:cs="Arial Unicode MS"/>
                <w:sz w:val="16"/>
              </w:rPr>
              <w:t>ASP, HTML, TEAMSITE, SQL</w:t>
            </w:r>
          </w:p>
          <w:p w:rsidR="001C7ECA" w:rsidRDefault="00D50FDE">
            <w:pPr>
              <w:pStyle w:val="Normal1"/>
              <w:contextualSpacing w:val="0"/>
            </w:pPr>
            <w:r>
              <w:t xml:space="preserve">Responsible for the development and maintenance of </w:t>
            </w:r>
            <w:hyperlink r:id="rId10">
              <w:r>
                <w:rPr>
                  <w:color w:val="1155CC"/>
                  <w:u w:val="single"/>
                </w:rPr>
                <w:t>www.gmacinsurance.com</w:t>
              </w:r>
            </w:hyperlink>
            <w:r>
              <w:t xml:space="preserve"> </w:t>
            </w:r>
            <w:r w:rsidR="00B934A5">
              <w:t xml:space="preserve">(same apps still used) </w:t>
            </w:r>
            <w:r>
              <w:t>and intranet web portals.</w:t>
            </w:r>
          </w:p>
          <w:p w:rsidR="001C7ECA" w:rsidRDefault="00D50FDE">
            <w:pPr>
              <w:pStyle w:val="Heading5"/>
              <w:contextualSpacing w:val="0"/>
            </w:pPr>
            <w:bookmarkStart w:id="16" w:name="h.wtbp0hxfg091" w:colFirst="0" w:colLast="0"/>
            <w:bookmarkEnd w:id="16"/>
            <w:r>
              <w:t>Accomplishments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Promoted to lead internet/intranet developer.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Trained users in web content management system.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 xml:space="preserve">Coordinated GMAC insurance internet marketing campaigns. 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Maintained GMAC insurance quote and policyholder web applications across multiple product lines.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 xml:space="preserve">Monitored and </w:t>
            </w:r>
            <w:r w:rsidR="000531CF" w:rsidRPr="003F0A9E">
              <w:rPr>
                <w:sz w:val="18"/>
              </w:rPr>
              <w:t>reported web</w:t>
            </w:r>
            <w:r w:rsidRPr="003F0A9E">
              <w:rPr>
                <w:sz w:val="18"/>
              </w:rPr>
              <w:t xml:space="preserve"> usage statistics to executive personnel. 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Primary web portal administrator.</w:t>
            </w:r>
          </w:p>
          <w:p w:rsidR="001C7ECA" w:rsidRPr="003F0A9E" w:rsidRDefault="00D50FDE">
            <w:pPr>
              <w:pStyle w:val="Normal1"/>
              <w:numPr>
                <w:ilvl w:val="0"/>
                <w:numId w:val="2"/>
              </w:numPr>
              <w:ind w:hanging="359"/>
              <w:rPr>
                <w:sz w:val="18"/>
              </w:rPr>
            </w:pPr>
            <w:r w:rsidRPr="003F0A9E">
              <w:rPr>
                <w:sz w:val="18"/>
              </w:rPr>
              <w:t>Develop by wireframe.</w:t>
            </w:r>
          </w:p>
          <w:p w:rsidR="00F010FC" w:rsidRDefault="00F010FC">
            <w:pPr>
              <w:pStyle w:val="Heading2"/>
              <w:contextualSpacing w:val="0"/>
            </w:pPr>
            <w:bookmarkStart w:id="17" w:name="h.thiusefthwx3" w:colFirst="0" w:colLast="0"/>
            <w:bookmarkEnd w:id="17"/>
          </w:p>
          <w:p w:rsidR="001C7ECA" w:rsidRPr="003F0A9E" w:rsidRDefault="00D50FDE">
            <w:pPr>
              <w:pStyle w:val="Heading2"/>
              <w:contextualSpacing w:val="0"/>
              <w:rPr>
                <w:sz w:val="22"/>
              </w:rPr>
            </w:pPr>
            <w:r w:rsidRPr="003F0A9E">
              <w:rPr>
                <w:sz w:val="22"/>
              </w:rPr>
              <w:t xml:space="preserve">Web Application Developer and DBA </w:t>
            </w:r>
            <w:r w:rsidRPr="003F0A9E">
              <w:rPr>
                <w:sz w:val="18"/>
              </w:rPr>
              <w:t>(VB.NET/MSSQL)</w:t>
            </w:r>
            <w:r w:rsidRPr="003F0A9E">
              <w:rPr>
                <w:sz w:val="22"/>
              </w:rPr>
              <w:t xml:space="preserve">, </w:t>
            </w:r>
            <w:r w:rsidR="003F0A9E">
              <w:rPr>
                <w:sz w:val="22"/>
              </w:rPr>
              <w:br/>
            </w:r>
            <w:proofErr w:type="gramStart"/>
            <w:r w:rsidRPr="003F0A9E">
              <w:rPr>
                <w:sz w:val="22"/>
              </w:rPr>
              <w:t>The</w:t>
            </w:r>
            <w:proofErr w:type="gramEnd"/>
            <w:r w:rsidR="003F0A9E">
              <w:rPr>
                <w:sz w:val="22"/>
              </w:rPr>
              <w:t xml:space="preserve"> </w:t>
            </w:r>
            <w:r w:rsidRPr="003F0A9E">
              <w:rPr>
                <w:sz w:val="22"/>
              </w:rPr>
              <w:t>Todd Organization</w:t>
            </w:r>
          </w:p>
          <w:p w:rsidR="001C7ECA" w:rsidRDefault="00D50FDE">
            <w:pPr>
              <w:pStyle w:val="Heading3"/>
              <w:contextualSpacing w:val="0"/>
            </w:pPr>
            <w:bookmarkStart w:id="18" w:name="h.rbae3k12oosy" w:colFirst="0" w:colLast="0"/>
            <w:bookmarkEnd w:id="18"/>
            <w:r>
              <w:t>Greensboro, NC — 2006-2007</w:t>
            </w:r>
            <w:r w:rsidR="00B934A5">
              <w:br/>
            </w:r>
            <w:r w:rsidR="00B934A5" w:rsidRPr="00B934A5">
              <w:rPr>
                <w:rFonts w:ascii="Arial Unicode MS" w:eastAsia="Arial Unicode MS" w:hAnsi="Arial Unicode MS" w:cs="Arial Unicode MS"/>
                <w:sz w:val="16"/>
              </w:rPr>
              <w:t>VB.NET, VBA, ACCESS, MSSQL, ASP.NET</w:t>
            </w:r>
          </w:p>
          <w:p w:rsidR="001C7ECA" w:rsidRDefault="00D50FDE">
            <w:pPr>
              <w:pStyle w:val="Normal1"/>
              <w:contextualSpacing w:val="0"/>
            </w:pPr>
            <w:r>
              <w:t>Responsible for the development and maintenance of internal web applications used by the sales team. Primary reports developer and database administrator.</w:t>
            </w:r>
          </w:p>
          <w:p w:rsidR="001C7ECA" w:rsidRDefault="00D50FDE">
            <w:pPr>
              <w:pStyle w:val="Heading5"/>
              <w:contextualSpacing w:val="0"/>
            </w:pPr>
            <w:bookmarkStart w:id="19" w:name="h.a77mu1wifmq" w:colFirst="0" w:colLast="0"/>
            <w:bookmarkEnd w:id="19"/>
            <w:r>
              <w:t>Accomplishments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Designed and created Client-Prospect Pipeline internet application.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Designed reporting application from various data sources.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 xml:space="preserve">Implemented built-in application security log in using Active </w:t>
            </w:r>
            <w:r>
              <w:lastRenderedPageBreak/>
              <w:t xml:space="preserve">Directory. 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Trained field system users.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Maintained and enhanced existing web applications.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Maintained several SQL Server databases and performed optimization functions.</w:t>
            </w:r>
          </w:p>
          <w:p w:rsidR="001C7ECA" w:rsidRDefault="001C7ECA">
            <w:pPr>
              <w:pStyle w:val="Normal1"/>
              <w:contextualSpacing w:val="0"/>
            </w:pPr>
          </w:p>
          <w:p w:rsidR="001C7ECA" w:rsidRPr="003F0A9E" w:rsidRDefault="00420076">
            <w:pPr>
              <w:pStyle w:val="Heading2"/>
              <w:contextualSpacing w:val="0"/>
              <w:rPr>
                <w:sz w:val="22"/>
              </w:rPr>
            </w:pPr>
            <w:bookmarkStart w:id="20" w:name="h.91mxkflfzm8j" w:colFirst="0" w:colLast="0"/>
            <w:bookmarkEnd w:id="20"/>
            <w:proofErr w:type="gramStart"/>
            <w:r>
              <w:rPr>
                <w:sz w:val="22"/>
              </w:rPr>
              <w:t>Application Developer and DBA</w:t>
            </w:r>
            <w:r w:rsidR="00D50FDE" w:rsidRPr="003F0A9E">
              <w:rPr>
                <w:sz w:val="22"/>
              </w:rPr>
              <w:t xml:space="preserve">, Wilson-Cook Medical </w:t>
            </w:r>
            <w:r>
              <w:rPr>
                <w:sz w:val="22"/>
              </w:rPr>
              <w:t>MFG.</w:t>
            </w:r>
            <w:proofErr w:type="gramEnd"/>
          </w:p>
          <w:p w:rsidR="001C7ECA" w:rsidRDefault="00D50FDE">
            <w:pPr>
              <w:pStyle w:val="Heading3"/>
              <w:contextualSpacing w:val="0"/>
            </w:pPr>
            <w:bookmarkStart w:id="21" w:name="h.ri2bhs69zv37" w:colFirst="0" w:colLast="0"/>
            <w:bookmarkEnd w:id="21"/>
            <w:r>
              <w:t>Winston-Salem, NC — 2005-2006</w:t>
            </w:r>
            <w:r w:rsidR="00420076">
              <w:br/>
            </w:r>
            <w:r w:rsidR="00420076" w:rsidRPr="00420076">
              <w:rPr>
                <w:rFonts w:ascii="Arial Unicode MS" w:eastAsia="Arial Unicode MS" w:hAnsi="Arial Unicode MS" w:cs="Arial Unicode MS"/>
                <w:sz w:val="16"/>
              </w:rPr>
              <w:t>ACCESS, VBA, MSSQL</w:t>
            </w:r>
          </w:p>
          <w:p w:rsidR="001C7ECA" w:rsidRDefault="00D50FDE">
            <w:pPr>
              <w:pStyle w:val="Normal1"/>
              <w:spacing w:line="240" w:lineRule="auto"/>
              <w:contextualSpacing w:val="0"/>
            </w:pPr>
            <w:r>
              <w:t>Responsible for design and development of inventory tracking system for medical device manufacturing.</w:t>
            </w:r>
          </w:p>
          <w:p w:rsidR="001C7ECA" w:rsidRDefault="00D50FDE">
            <w:pPr>
              <w:pStyle w:val="Heading5"/>
              <w:contextualSpacing w:val="0"/>
            </w:pPr>
            <w:bookmarkStart w:id="22" w:name="h.oasjhu30xh4r" w:colFirst="0" w:colLast="0"/>
            <w:bookmarkEnd w:id="22"/>
            <w:r>
              <w:t>Accomplishments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Designed and implemented FDA compliant database applications for medical supply manufacturing systems.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Documented system procedure specifications and user manuals.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Conducted end-user training classes.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Carried out daily SQL Server database performance tuning and maintenance.</w:t>
            </w:r>
          </w:p>
          <w:p w:rsidR="001C7ECA" w:rsidRDefault="001C7ECA">
            <w:pPr>
              <w:pStyle w:val="Normal1"/>
              <w:contextualSpacing w:val="0"/>
            </w:pPr>
          </w:p>
          <w:p w:rsidR="001C7ECA" w:rsidRPr="003F0A9E" w:rsidRDefault="00420076">
            <w:pPr>
              <w:pStyle w:val="Heading2"/>
              <w:contextualSpacing w:val="0"/>
              <w:rPr>
                <w:sz w:val="22"/>
              </w:rPr>
            </w:pPr>
            <w:bookmarkStart w:id="23" w:name="h.g5wnfbsx5qr3" w:colFirst="0" w:colLast="0"/>
            <w:bookmarkStart w:id="24" w:name="h.3yqjkkrz0uk9" w:colFirst="0" w:colLast="0"/>
            <w:bookmarkEnd w:id="23"/>
            <w:bookmarkEnd w:id="24"/>
            <w:r>
              <w:rPr>
                <w:sz w:val="22"/>
              </w:rPr>
              <w:t>Application Developer</w:t>
            </w:r>
            <w:r w:rsidR="00D50FDE" w:rsidRPr="003F0A9E">
              <w:rPr>
                <w:sz w:val="22"/>
              </w:rPr>
              <w:t>, Willis Re</w:t>
            </w:r>
          </w:p>
          <w:p w:rsidR="001C7ECA" w:rsidRDefault="00D50FDE">
            <w:pPr>
              <w:pStyle w:val="Heading3"/>
              <w:contextualSpacing w:val="0"/>
            </w:pPr>
            <w:bookmarkStart w:id="25" w:name="h.t1snf2h96g7x" w:colFirst="0" w:colLast="0"/>
            <w:bookmarkEnd w:id="25"/>
            <w:r>
              <w:t>Greensboro, NC — 2000-2004</w:t>
            </w:r>
            <w:r w:rsidR="00420076">
              <w:br/>
            </w:r>
            <w:r w:rsidR="00420076" w:rsidRPr="00420076">
              <w:rPr>
                <w:rFonts w:ascii="Arial Unicode MS" w:eastAsia="Arial Unicode MS" w:hAnsi="Arial Unicode MS" w:cs="Arial Unicode MS"/>
                <w:sz w:val="16"/>
              </w:rPr>
              <w:t>VB6, MSSQL, CRYSTAL REPORTS</w:t>
            </w:r>
          </w:p>
          <w:p w:rsidR="001C7ECA" w:rsidRDefault="00D50FDE">
            <w:pPr>
              <w:pStyle w:val="Normal1"/>
              <w:spacing w:line="240" w:lineRule="auto"/>
              <w:contextualSpacing w:val="0"/>
            </w:pPr>
            <w:r>
              <w:t xml:space="preserve">Responsible for designing and developing a software solution that replaces multiple legacy </w:t>
            </w:r>
            <w:r w:rsidR="00C90CA6">
              <w:t xml:space="preserve">re-insurance </w:t>
            </w:r>
            <w:r>
              <w:t xml:space="preserve">software systems. </w:t>
            </w:r>
          </w:p>
          <w:p w:rsidR="001C7ECA" w:rsidRDefault="00D50FDE">
            <w:pPr>
              <w:pStyle w:val="Heading5"/>
              <w:contextualSpacing w:val="0"/>
            </w:pPr>
            <w:bookmarkStart w:id="26" w:name="h.bvtlkiftvenr" w:colFirst="0" w:colLast="0"/>
            <w:bookmarkEnd w:id="26"/>
            <w:r>
              <w:t>Accomplishments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Designed and developed an enterprise wide VB6 solution to replace multiple legacy systems.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Lead the reporting application development effort.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Wrote system procedure specifications and user manuals.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Trained staff and IT department.</w:t>
            </w:r>
          </w:p>
          <w:p w:rsidR="001C7ECA" w:rsidRDefault="00D50FDE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Lead the Pipeline application development effort.</w:t>
            </w:r>
          </w:p>
          <w:p w:rsidR="001B55BD" w:rsidRDefault="001B55BD">
            <w:pPr>
              <w:pStyle w:val="Heading2"/>
              <w:contextualSpacing w:val="0"/>
              <w:rPr>
                <w:rFonts w:ascii="Arial" w:eastAsia="Arial" w:hAnsi="Arial" w:cs="Arial"/>
                <w:i w:val="0"/>
                <w:color w:val="666666"/>
                <w:sz w:val="20"/>
              </w:rPr>
            </w:pPr>
            <w:bookmarkStart w:id="27" w:name="h.yffz6si28w7p" w:colFirst="0" w:colLast="0"/>
            <w:bookmarkEnd w:id="27"/>
          </w:p>
          <w:p w:rsidR="001C7ECA" w:rsidRDefault="00D50FDE">
            <w:pPr>
              <w:pStyle w:val="Heading2"/>
              <w:contextualSpacing w:val="0"/>
            </w:pPr>
            <w:r>
              <w:t>Consultant, AT&amp;T</w:t>
            </w:r>
          </w:p>
          <w:p w:rsidR="001C7ECA" w:rsidRDefault="00D50FDE">
            <w:pPr>
              <w:pStyle w:val="Heading3"/>
              <w:contextualSpacing w:val="0"/>
            </w:pPr>
            <w:bookmarkStart w:id="28" w:name="h.v32zena292tw" w:colFirst="0" w:colLast="0"/>
            <w:bookmarkEnd w:id="28"/>
            <w:r>
              <w:t>Greensboro, NC — 1998-2000</w:t>
            </w:r>
          </w:p>
          <w:p w:rsidR="001C7ECA" w:rsidRDefault="00D50FDE" w:rsidP="00420076">
            <w:pPr>
              <w:pStyle w:val="Normal1"/>
              <w:spacing w:line="240" w:lineRule="auto"/>
              <w:contextualSpacing w:val="0"/>
            </w:pPr>
            <w:r>
              <w:t xml:space="preserve">Responsible for maintaining multiple legacy </w:t>
            </w:r>
            <w:r w:rsidR="00420076">
              <w:t xml:space="preserve">mainframe </w:t>
            </w:r>
            <w:r>
              <w:t xml:space="preserve">systems. </w:t>
            </w:r>
            <w:bookmarkStart w:id="29" w:name="h.y1us4chu1moi" w:colFirst="0" w:colLast="0"/>
            <w:bookmarkEnd w:id="29"/>
          </w:p>
        </w:tc>
        <w:tc>
          <w:tcPr>
            <w:tcW w:w="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>
            <w:pPr>
              <w:pStyle w:val="Normal1"/>
              <w:contextualSpacing w:val="0"/>
            </w:pP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ECA" w:rsidRDefault="001C7ECA" w:rsidP="003F0A9E">
            <w:pPr>
              <w:pStyle w:val="Normal1"/>
              <w:pBdr>
                <w:top w:val="single" w:sz="4" w:space="1" w:color="auto"/>
              </w:pBdr>
              <w:jc w:val="right"/>
            </w:pPr>
          </w:p>
          <w:p w:rsidR="001C7ECA" w:rsidRPr="007F709A" w:rsidRDefault="00D50FDE" w:rsidP="007F709A">
            <w:pPr>
              <w:pStyle w:val="Title"/>
              <w:spacing w:after="120"/>
              <w:contextualSpacing w:val="0"/>
              <w:rPr>
                <w:rFonts w:ascii="Georgia" w:hAnsi="Georgia"/>
                <w:b/>
                <w:sz w:val="24"/>
              </w:rPr>
            </w:pPr>
            <w:bookmarkStart w:id="30" w:name="h.fft6fp748w7s" w:colFirst="0" w:colLast="0"/>
            <w:bookmarkEnd w:id="30"/>
            <w:r w:rsidRPr="007F709A">
              <w:rPr>
                <w:rFonts w:ascii="Georgia" w:hAnsi="Georgia"/>
                <w:b/>
                <w:sz w:val="24"/>
              </w:rPr>
              <w:t>SKILLS</w:t>
            </w:r>
          </w:p>
          <w:p w:rsidR="001C7ECA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Full SDLC</w:t>
            </w:r>
          </w:p>
          <w:p w:rsidR="00A42289" w:rsidRDefault="00A42289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>
              <w:t>Project Management</w:t>
            </w:r>
          </w:p>
          <w:p w:rsidR="00C04DDB" w:rsidRPr="00A42289" w:rsidRDefault="00C04DDB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bookmarkStart w:id="31" w:name="_GoBack"/>
            <w:bookmarkEnd w:id="31"/>
            <w:r>
              <w:t>Customer Service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Design by Specifications</w:t>
            </w:r>
          </w:p>
          <w:p w:rsidR="002253D9" w:rsidRPr="00A42289" w:rsidRDefault="002253D9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Requirement Gathering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User Interface Design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Release Management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Product Support</w:t>
            </w:r>
          </w:p>
          <w:p w:rsidR="00A42289" w:rsidRDefault="00A42289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Experienced in Agile</w:t>
            </w:r>
          </w:p>
          <w:p w:rsidR="002B55A4" w:rsidRDefault="002B55A4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>
              <w:t>Troubleshooting</w:t>
            </w:r>
          </w:p>
          <w:p w:rsidR="002B55A4" w:rsidRDefault="002B55A4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>
              <w:t>Technical Documentation</w:t>
            </w:r>
          </w:p>
          <w:p w:rsidR="001E18C9" w:rsidRPr="00A42289" w:rsidRDefault="001E18C9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>
              <w:t>Database Design</w:t>
            </w:r>
          </w:p>
          <w:p w:rsidR="0031749B" w:rsidRPr="00A42289" w:rsidRDefault="0031749B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ETL</w:t>
            </w:r>
          </w:p>
          <w:p w:rsidR="002253D9" w:rsidRPr="00A42289" w:rsidRDefault="0031749B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SSIS</w:t>
            </w:r>
          </w:p>
          <w:p w:rsidR="0031749B" w:rsidRPr="00A42289" w:rsidRDefault="0031749B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SSRS</w:t>
            </w:r>
          </w:p>
          <w:p w:rsidR="00E723C0" w:rsidRPr="00A42289" w:rsidRDefault="00E723C0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XML</w:t>
            </w:r>
          </w:p>
          <w:p w:rsidR="0031749B" w:rsidRPr="00A42289" w:rsidRDefault="0031749B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SAP Crystal Reports</w:t>
            </w:r>
          </w:p>
          <w:p w:rsidR="0031749B" w:rsidRPr="00A42289" w:rsidRDefault="0031749B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SQL Server/Oracle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C#.NET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VB.NET/VB6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ASP.NET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HTML/CSS/</w:t>
            </w:r>
            <w:r w:rsidR="00840635" w:rsidRPr="00A42289">
              <w:t>JavaScript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Classic ASP</w:t>
            </w:r>
          </w:p>
          <w:p w:rsidR="001C7ECA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MS Access (VBA)</w:t>
            </w:r>
          </w:p>
          <w:p w:rsidR="00F010FC" w:rsidRPr="00A42289" w:rsidRDefault="00D50FDE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 xml:space="preserve">Visual Studio 6.0 </w:t>
            </w:r>
            <w:r w:rsidR="0031749B" w:rsidRPr="00A42289">
              <w:t>–</w:t>
            </w:r>
            <w:r w:rsidRPr="00A42289">
              <w:t xml:space="preserve"> 201</w:t>
            </w:r>
            <w:r w:rsidR="0031749B" w:rsidRPr="00A42289">
              <w:t>3</w:t>
            </w:r>
          </w:p>
          <w:p w:rsidR="00F010FC" w:rsidRPr="00A42289" w:rsidRDefault="00F010FC" w:rsidP="003F0A9E">
            <w:pPr>
              <w:pStyle w:val="Normal1"/>
              <w:numPr>
                <w:ilvl w:val="0"/>
                <w:numId w:val="1"/>
              </w:numPr>
              <w:spacing w:line="276" w:lineRule="auto"/>
              <w:ind w:left="180" w:hanging="179"/>
              <w:jc w:val="right"/>
            </w:pPr>
            <w:r w:rsidRPr="00A42289">
              <w:t>SQL Navigator 7.0</w:t>
            </w:r>
          </w:p>
          <w:p w:rsidR="0031749B" w:rsidRDefault="0031749B" w:rsidP="003F0A9E">
            <w:pPr>
              <w:pStyle w:val="Normal1"/>
              <w:numPr>
                <w:ilvl w:val="0"/>
                <w:numId w:val="1"/>
              </w:numPr>
              <w:spacing w:line="240" w:lineRule="auto"/>
              <w:ind w:left="180" w:hanging="179"/>
              <w:jc w:val="right"/>
            </w:pPr>
            <w:r w:rsidRPr="00A42289">
              <w:t>ERP</w:t>
            </w:r>
            <w:r w:rsidR="002B55A4">
              <w:t>/MRP</w:t>
            </w:r>
            <w:r w:rsidR="002B55A4">
              <w:br/>
            </w:r>
          </w:p>
          <w:p w:rsidR="001C7ECA" w:rsidRDefault="001C7ECA" w:rsidP="003F0A9E">
            <w:pPr>
              <w:pStyle w:val="Normal1"/>
              <w:pBdr>
                <w:top w:val="single" w:sz="4" w:space="1" w:color="auto"/>
              </w:pBdr>
              <w:jc w:val="right"/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</w:pPr>
          </w:p>
          <w:p w:rsidR="003F0A9E" w:rsidRDefault="003F0A9E" w:rsidP="007F4BA9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3F0A9E" w:rsidRDefault="003F0A9E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  <w:sz w:val="12"/>
              </w:rPr>
            </w:pPr>
          </w:p>
          <w:p w:rsidR="007F4BA9" w:rsidRPr="003F0A9E" w:rsidRDefault="007F4BA9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  <w:sz w:val="12"/>
              </w:rPr>
            </w:pPr>
          </w:p>
          <w:p w:rsidR="002D604E" w:rsidRDefault="002D604E" w:rsidP="002D604E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  <w:color w:val="808080"/>
                <w:sz w:val="16"/>
              </w:rPr>
            </w:pPr>
          </w:p>
          <w:p w:rsidR="0037765E" w:rsidRPr="007F4BA9" w:rsidRDefault="0037765E" w:rsidP="0037765E">
            <w:pPr>
              <w:pStyle w:val="Normal1"/>
              <w:pBdr>
                <w:top w:val="single" w:sz="4" w:space="1" w:color="auto"/>
              </w:pBdr>
              <w:spacing w:line="600" w:lineRule="auto"/>
              <w:jc w:val="right"/>
              <w:rPr>
                <w:b/>
                <w:color w:val="808080"/>
                <w:sz w:val="16"/>
              </w:rPr>
            </w:pPr>
          </w:p>
          <w:p w:rsidR="007F4BA9" w:rsidRPr="003F0A9E" w:rsidRDefault="007F4BA9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  <w:sz w:val="16"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37765E" w:rsidRPr="007F4BA9" w:rsidRDefault="0037765E" w:rsidP="0037765E">
            <w:pPr>
              <w:pStyle w:val="Normal1"/>
              <w:pBdr>
                <w:top w:val="single" w:sz="4" w:space="1" w:color="auto"/>
              </w:pBdr>
              <w:spacing w:line="600" w:lineRule="auto"/>
              <w:jc w:val="right"/>
              <w:rPr>
                <w:b/>
                <w:color w:val="808080"/>
                <w:sz w:val="16"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jc w:val="right"/>
              <w:rPr>
                <w:b/>
              </w:rPr>
            </w:pPr>
          </w:p>
          <w:p w:rsidR="00C90CA6" w:rsidRDefault="00C90CA6" w:rsidP="007F4BA9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</w:rPr>
            </w:pPr>
          </w:p>
          <w:p w:rsidR="002D604E" w:rsidRDefault="002D604E" w:rsidP="007F4BA9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  <w:color w:val="808080"/>
                <w:sz w:val="16"/>
              </w:rPr>
            </w:pPr>
          </w:p>
          <w:p w:rsidR="00C90CA6" w:rsidRDefault="00C90C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Pr="007F4BA9" w:rsidRDefault="00E37DA6" w:rsidP="007F4BA9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  <w:color w:val="808080"/>
                <w:sz w:val="16"/>
              </w:rPr>
            </w:pPr>
          </w:p>
          <w:p w:rsidR="0037765E" w:rsidRPr="007F4BA9" w:rsidRDefault="0037765E" w:rsidP="0037765E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  <w:color w:val="808080"/>
                <w:sz w:val="16"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37765E" w:rsidRDefault="0037765E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37765E" w:rsidRPr="0037765E" w:rsidRDefault="0037765E" w:rsidP="0037765E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  <w:color w:val="808080"/>
                <w:sz w:val="16"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7765E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</w:rPr>
            </w:pPr>
          </w:p>
          <w:p w:rsidR="00E37DA6" w:rsidRDefault="00E37DA6" w:rsidP="0037765E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E37DA6" w:rsidRDefault="00E37DA6" w:rsidP="003F0A9E">
            <w:pPr>
              <w:pStyle w:val="Normal1"/>
              <w:pBdr>
                <w:top w:val="single" w:sz="4" w:space="1" w:color="auto"/>
              </w:pBdr>
              <w:spacing w:line="240" w:lineRule="auto"/>
              <w:jc w:val="right"/>
              <w:rPr>
                <w:b/>
              </w:rPr>
            </w:pPr>
          </w:p>
          <w:p w:rsidR="0037765E" w:rsidRPr="00C90CA6" w:rsidRDefault="0037765E" w:rsidP="002D604E">
            <w:pPr>
              <w:pStyle w:val="Normal1"/>
              <w:pBdr>
                <w:top w:val="single" w:sz="4" w:space="1" w:color="auto"/>
              </w:pBdr>
              <w:spacing w:line="480" w:lineRule="auto"/>
              <w:jc w:val="right"/>
              <w:rPr>
                <w:b/>
              </w:rPr>
            </w:pPr>
          </w:p>
        </w:tc>
      </w:tr>
    </w:tbl>
    <w:p w:rsidR="001C7ECA" w:rsidRDefault="001C7ECA" w:rsidP="001B55BD">
      <w:pPr>
        <w:pStyle w:val="Normal1"/>
        <w:contextualSpacing w:val="0"/>
      </w:pPr>
    </w:p>
    <w:sectPr w:rsidR="001C7ECA" w:rsidSect="001C7ECA">
      <w:footerReference w:type="default" r:id="rId11"/>
      <w:pgSz w:w="12240" w:h="15840"/>
      <w:pgMar w:top="360" w:right="72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030" w:rsidRDefault="00164030" w:rsidP="001C7ECA">
      <w:pPr>
        <w:spacing w:line="240" w:lineRule="auto"/>
      </w:pPr>
      <w:r>
        <w:separator/>
      </w:r>
    </w:p>
  </w:endnote>
  <w:endnote w:type="continuationSeparator" w:id="0">
    <w:p w:rsidR="00164030" w:rsidRDefault="00164030" w:rsidP="001C7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Segoe Script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CA" w:rsidRDefault="00F010FC">
    <w:pPr>
      <w:pStyle w:val="Normal1"/>
      <w:spacing w:line="276" w:lineRule="auto"/>
      <w:contextualSpacing w:val="0"/>
      <w:jc w:val="right"/>
    </w:pPr>
    <w:r w:rsidRPr="00F010FC">
      <w:rPr>
        <w:noProof/>
      </w:rPr>
      <w:drawing>
        <wp:inline distT="19050" distB="19050" distL="19050" distR="19050" wp14:anchorId="1474B97D" wp14:editId="5CFCADA0">
          <wp:extent cx="400050" cy="371475"/>
          <wp:effectExtent l="19050" t="0" r="0" b="0"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400050" cy="371475"/>
                  </a:xfrm>
                  <a:prstGeom prst="rect">
                    <a:avLst/>
                  </a:prstGeom>
                  <a:noFill/>
                  <a:ln/>
                </pic:spPr>
              </pic:pic>
            </a:graphicData>
          </a:graphic>
        </wp:inline>
      </w:drawing>
    </w:r>
  </w:p>
  <w:p w:rsidR="001C7ECA" w:rsidRDefault="001C7ECA">
    <w:pPr>
      <w:pStyle w:val="Normal1"/>
      <w:spacing w:line="276" w:lineRule="auto"/>
      <w:contextualSpacing w:val="0"/>
      <w:jc w:val="right"/>
    </w:pPr>
  </w:p>
  <w:p w:rsidR="001C7ECA" w:rsidRDefault="000F7F93">
    <w:pPr>
      <w:pStyle w:val="Normal1"/>
      <w:spacing w:line="276" w:lineRule="auto"/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7F709A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030" w:rsidRDefault="00164030" w:rsidP="001C7ECA">
      <w:pPr>
        <w:spacing w:line="240" w:lineRule="auto"/>
      </w:pPr>
      <w:r>
        <w:separator/>
      </w:r>
    </w:p>
  </w:footnote>
  <w:footnote w:type="continuationSeparator" w:id="0">
    <w:p w:rsidR="00164030" w:rsidRDefault="00164030" w:rsidP="001C7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.15pt;height:9.15pt" o:bullet="t">
        <v:imagedata r:id="rId1" o:title="BD14983_"/>
      </v:shape>
    </w:pict>
  </w:numPicBullet>
  <w:abstractNum w:abstractNumId="0">
    <w:nsid w:val="015B3BE5"/>
    <w:multiLevelType w:val="multilevel"/>
    <w:tmpl w:val="C614A2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DF87A6F"/>
    <w:multiLevelType w:val="multilevel"/>
    <w:tmpl w:val="84C4B7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2">
    <w:nsid w:val="467B18E7"/>
    <w:multiLevelType w:val="hybridMultilevel"/>
    <w:tmpl w:val="56E8717E"/>
    <w:lvl w:ilvl="0" w:tplc="64848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ECA"/>
    <w:rsid w:val="000531CF"/>
    <w:rsid w:val="00054D97"/>
    <w:rsid w:val="00081D94"/>
    <w:rsid w:val="000F50C9"/>
    <w:rsid w:val="000F7F93"/>
    <w:rsid w:val="00100197"/>
    <w:rsid w:val="00164030"/>
    <w:rsid w:val="001B55BD"/>
    <w:rsid w:val="001C7ECA"/>
    <w:rsid w:val="001E18C9"/>
    <w:rsid w:val="002253D9"/>
    <w:rsid w:val="00291835"/>
    <w:rsid w:val="002B55A4"/>
    <w:rsid w:val="002D604E"/>
    <w:rsid w:val="002E1B72"/>
    <w:rsid w:val="002E6E93"/>
    <w:rsid w:val="0031749B"/>
    <w:rsid w:val="003564F4"/>
    <w:rsid w:val="0037765E"/>
    <w:rsid w:val="003B281F"/>
    <w:rsid w:val="003C1870"/>
    <w:rsid w:val="003F0A9E"/>
    <w:rsid w:val="00420076"/>
    <w:rsid w:val="00441308"/>
    <w:rsid w:val="004849DC"/>
    <w:rsid w:val="00490EDB"/>
    <w:rsid w:val="004B31A6"/>
    <w:rsid w:val="004F1891"/>
    <w:rsid w:val="00583D06"/>
    <w:rsid w:val="00644FDD"/>
    <w:rsid w:val="006826AB"/>
    <w:rsid w:val="00693D40"/>
    <w:rsid w:val="00797FB4"/>
    <w:rsid w:val="007C04DE"/>
    <w:rsid w:val="007F4BA9"/>
    <w:rsid w:val="007F709A"/>
    <w:rsid w:val="00813592"/>
    <w:rsid w:val="00840635"/>
    <w:rsid w:val="00854E53"/>
    <w:rsid w:val="008619BD"/>
    <w:rsid w:val="008E7BAF"/>
    <w:rsid w:val="00995086"/>
    <w:rsid w:val="009963F7"/>
    <w:rsid w:val="009A28AD"/>
    <w:rsid w:val="00A2797A"/>
    <w:rsid w:val="00A42289"/>
    <w:rsid w:val="00A743E7"/>
    <w:rsid w:val="00A75959"/>
    <w:rsid w:val="00A9287F"/>
    <w:rsid w:val="00A92F2F"/>
    <w:rsid w:val="00A96D64"/>
    <w:rsid w:val="00B4321F"/>
    <w:rsid w:val="00B9069D"/>
    <w:rsid w:val="00B934A5"/>
    <w:rsid w:val="00BD0A1C"/>
    <w:rsid w:val="00C04DDB"/>
    <w:rsid w:val="00C477AA"/>
    <w:rsid w:val="00C90CA6"/>
    <w:rsid w:val="00CC520B"/>
    <w:rsid w:val="00CD35F9"/>
    <w:rsid w:val="00D00CEB"/>
    <w:rsid w:val="00D50FDE"/>
    <w:rsid w:val="00D75E21"/>
    <w:rsid w:val="00E37DA6"/>
    <w:rsid w:val="00E7036F"/>
    <w:rsid w:val="00E723C0"/>
    <w:rsid w:val="00F010FC"/>
    <w:rsid w:val="00F231B3"/>
    <w:rsid w:val="00F3566C"/>
    <w:rsid w:val="00F47B94"/>
    <w:rsid w:val="00F54D64"/>
    <w:rsid w:val="00F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61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91"/>
  </w:style>
  <w:style w:type="paragraph" w:styleId="Heading1">
    <w:name w:val="heading 1"/>
    <w:basedOn w:val="Normal1"/>
    <w:next w:val="Normal1"/>
    <w:rsid w:val="001C7ECA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rsid w:val="001C7ECA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rsid w:val="001C7ECA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1C7EC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1C7ECA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C7ECA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7ECA"/>
  </w:style>
  <w:style w:type="paragraph" w:styleId="Title">
    <w:name w:val="Title"/>
    <w:basedOn w:val="Normal1"/>
    <w:next w:val="Normal1"/>
    <w:rsid w:val="001C7ECA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1C7ECA"/>
    <w:pPr>
      <w:spacing w:line="240" w:lineRule="auto"/>
    </w:pPr>
    <w:rPr>
      <w:rFonts w:ascii="Georgia" w:eastAsia="Georgia" w:hAnsi="Georgia" w:cs="Georgia"/>
    </w:rPr>
  </w:style>
  <w:style w:type="table" w:customStyle="1" w:styleId="a">
    <w:basedOn w:val="TableNormal"/>
    <w:rsid w:val="001C7ECA"/>
    <w:tblPr>
      <w:tblStyleRowBandSize w:val="1"/>
      <w:tblStyleColBandSize w:val="1"/>
    </w:tblPr>
  </w:style>
  <w:style w:type="table" w:customStyle="1" w:styleId="a0">
    <w:basedOn w:val="TableNormal"/>
    <w:rsid w:val="001C7ECA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0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0FC"/>
  </w:style>
  <w:style w:type="paragraph" w:styleId="Footer">
    <w:name w:val="footer"/>
    <w:basedOn w:val="Normal"/>
    <w:link w:val="FooterChar"/>
    <w:uiPriority w:val="99"/>
    <w:unhideWhenUsed/>
    <w:rsid w:val="00F010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0FC"/>
  </w:style>
  <w:style w:type="character" w:styleId="Hyperlink">
    <w:name w:val="Hyperlink"/>
    <w:basedOn w:val="DefaultParagraphFont"/>
    <w:uiPriority w:val="99"/>
    <w:unhideWhenUsed/>
    <w:rsid w:val="004B31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macinsuranc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876F9-2DA1-4A30-B8A5-641C9227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jms.resume.docx</vt:lpstr>
    </vt:vector>
  </TitlesOfParts>
  <Company>Honda of America Mfg., Inc.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jms.resume.docx</dc:title>
  <cp:lastModifiedBy>Jean-Marc Saunders</cp:lastModifiedBy>
  <cp:revision>41</cp:revision>
  <dcterms:created xsi:type="dcterms:W3CDTF">2014-11-04T15:09:00Z</dcterms:created>
  <dcterms:modified xsi:type="dcterms:W3CDTF">2017-05-04T01:20:00Z</dcterms:modified>
</cp:coreProperties>
</file>