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335A" w14:textId="77777777" w:rsidR="008A42EF" w:rsidRDefault="00000000">
      <w:pPr>
        <w:pStyle w:val="Title"/>
        <w:jc w:val="center"/>
      </w:pPr>
      <w:r>
        <w:rPr>
          <w:rFonts w:ascii="Aptos" w:hAnsi="Aptos"/>
        </w:rPr>
        <w:t>IT Migration Readiness Questionnaire</w:t>
      </w:r>
      <w:r>
        <w:rPr>
          <w:rFonts w:ascii="Aptos" w:hAnsi="Aptos"/>
        </w:rPr>
        <w:br/>
        <w:t>Cafe Connection</w:t>
      </w:r>
    </w:p>
    <w:p w14:paraId="1EEAF789" w14:textId="77777777" w:rsidR="008A42EF" w:rsidRDefault="00000000">
      <w:pPr>
        <w:jc w:val="center"/>
      </w:pPr>
      <w:r>
        <w:rPr>
          <w:i/>
        </w:rPr>
        <w:t>Use this as a pre-meeting questionnaire or as a structured guide during the discussion with the senior IT team.</w:t>
      </w:r>
    </w:p>
    <w:p w14:paraId="37271591" w14:textId="77777777" w:rsidR="008A42EF" w:rsidRDefault="00000000">
      <w:pPr>
        <w:pStyle w:val="Heading1"/>
        <w:spacing w:before="80" w:after="40"/>
      </w:pPr>
      <w:r>
        <w:t>Project Basics</w:t>
      </w:r>
    </w:p>
    <w:p w14:paraId="71732A7F" w14:textId="77777777" w:rsidR="008A42EF" w:rsidRDefault="00000000">
      <w:pPr>
        <w:pStyle w:val="ListBullet"/>
        <w:spacing w:after="20"/>
        <w:ind w:left="216"/>
      </w:pPr>
      <w:r>
        <w:t>Application name:</w:t>
      </w:r>
    </w:p>
    <w:p w14:paraId="6A324DA2" w14:textId="77777777" w:rsidR="008A42EF" w:rsidRDefault="00000000">
      <w:r>
        <w:rPr>
          <w:sz w:val="16"/>
        </w:rPr>
        <w:t>__________________________________________________</w:t>
      </w:r>
    </w:p>
    <w:p w14:paraId="26D937AA" w14:textId="77777777" w:rsidR="008A42EF" w:rsidRDefault="00000000">
      <w:pPr>
        <w:pStyle w:val="ListBullet"/>
        <w:spacing w:after="20"/>
        <w:ind w:left="216"/>
      </w:pPr>
      <w:r>
        <w:t>Business owner:</w:t>
      </w:r>
    </w:p>
    <w:p w14:paraId="7639393D" w14:textId="77777777" w:rsidR="008A42EF" w:rsidRDefault="00000000">
      <w:r>
        <w:rPr>
          <w:sz w:val="16"/>
        </w:rPr>
        <w:t>__________________________________________________</w:t>
      </w:r>
    </w:p>
    <w:p w14:paraId="0C55DA1D" w14:textId="77777777" w:rsidR="008A42EF" w:rsidRDefault="00000000">
      <w:pPr>
        <w:pStyle w:val="ListBullet"/>
        <w:spacing w:after="20"/>
        <w:ind w:left="216"/>
      </w:pPr>
      <w:r>
        <w:t>Technical owner:</w:t>
      </w:r>
    </w:p>
    <w:p w14:paraId="549D553D" w14:textId="77777777" w:rsidR="008A42EF" w:rsidRDefault="00000000">
      <w:r>
        <w:rPr>
          <w:sz w:val="16"/>
        </w:rPr>
        <w:t>__________________________________________________</w:t>
      </w:r>
    </w:p>
    <w:p w14:paraId="32DBE2AC" w14:textId="77777777" w:rsidR="008A42EF" w:rsidRDefault="00000000">
      <w:pPr>
        <w:pStyle w:val="ListBullet"/>
        <w:spacing w:after="20"/>
        <w:ind w:left="216"/>
      </w:pPr>
      <w:r>
        <w:t>Intended users:</w:t>
      </w:r>
    </w:p>
    <w:p w14:paraId="3893AE56" w14:textId="77777777" w:rsidR="008A42EF" w:rsidRDefault="00000000">
      <w:r>
        <w:rPr>
          <w:sz w:val="16"/>
        </w:rPr>
        <w:t>__________________________________________________</w:t>
      </w:r>
    </w:p>
    <w:p w14:paraId="1493E885" w14:textId="77777777" w:rsidR="008A42EF" w:rsidRDefault="00000000">
      <w:pPr>
        <w:pStyle w:val="ListBullet"/>
        <w:spacing w:after="20"/>
        <w:ind w:left="216"/>
      </w:pPr>
      <w:r>
        <w:t>Internal-only or external-facing:</w:t>
      </w:r>
    </w:p>
    <w:p w14:paraId="094BF08A" w14:textId="77777777" w:rsidR="008A42EF" w:rsidRDefault="00000000">
      <w:r>
        <w:rPr>
          <w:sz w:val="16"/>
        </w:rPr>
        <w:t>__________________________________________________</w:t>
      </w:r>
    </w:p>
    <w:p w14:paraId="415796C7" w14:textId="77777777" w:rsidR="008A42EF" w:rsidRDefault="00000000">
      <w:pPr>
        <w:pStyle w:val="ListBullet"/>
        <w:spacing w:after="20"/>
        <w:ind w:left="216"/>
      </w:pPr>
      <w:r>
        <w:t>Required environments:</w:t>
      </w:r>
    </w:p>
    <w:p w14:paraId="5840366B" w14:textId="77777777" w:rsidR="008A42EF" w:rsidRDefault="00000000">
      <w:r>
        <w:rPr>
          <w:sz w:val="16"/>
        </w:rPr>
        <w:t>__________________________________________________</w:t>
      </w:r>
    </w:p>
    <w:p w14:paraId="327496D1" w14:textId="77777777" w:rsidR="008A42EF" w:rsidRDefault="00000000">
      <w:pPr>
        <w:pStyle w:val="ListBullet"/>
        <w:spacing w:after="20"/>
        <w:ind w:left="216"/>
      </w:pPr>
      <w:r>
        <w:t>Target migration timeframe:</w:t>
      </w:r>
    </w:p>
    <w:p w14:paraId="3DCA91A3" w14:textId="77777777" w:rsidR="008A42EF" w:rsidRDefault="00000000">
      <w:r>
        <w:rPr>
          <w:sz w:val="16"/>
        </w:rPr>
        <w:t>__________________________________________________</w:t>
      </w:r>
    </w:p>
    <w:p w14:paraId="1F41FF85" w14:textId="77777777" w:rsidR="008A42EF" w:rsidRDefault="00000000">
      <w:pPr>
        <w:pStyle w:val="Heading1"/>
        <w:spacing w:before="80" w:after="40"/>
      </w:pPr>
      <w:r>
        <w:t>Current Architecture</w:t>
      </w:r>
    </w:p>
    <w:p w14:paraId="41F45AF9" w14:textId="77777777" w:rsidR="008A42EF" w:rsidRDefault="00000000">
      <w:pPr>
        <w:pStyle w:val="ListBullet"/>
        <w:spacing w:after="20"/>
        <w:ind w:left="216"/>
      </w:pPr>
      <w:r>
        <w:t>Current frontend framework:</w:t>
      </w:r>
    </w:p>
    <w:p w14:paraId="5652CB23" w14:textId="77777777" w:rsidR="008A42EF" w:rsidRDefault="00000000">
      <w:r>
        <w:rPr>
          <w:sz w:val="16"/>
        </w:rPr>
        <w:t>__________________________________________________</w:t>
      </w:r>
    </w:p>
    <w:p w14:paraId="4147DEE6" w14:textId="77777777" w:rsidR="008A42EF" w:rsidRDefault="00000000">
      <w:pPr>
        <w:pStyle w:val="ListBullet"/>
        <w:spacing w:after="20"/>
        <w:ind w:left="216"/>
      </w:pPr>
      <w:r>
        <w:t>Current backend/runtime:</w:t>
      </w:r>
    </w:p>
    <w:p w14:paraId="7D3EE795" w14:textId="77777777" w:rsidR="008A42EF" w:rsidRDefault="00000000">
      <w:r>
        <w:rPr>
          <w:sz w:val="16"/>
        </w:rPr>
        <w:t>__________________________________________________</w:t>
      </w:r>
    </w:p>
    <w:p w14:paraId="71472AA6" w14:textId="77777777" w:rsidR="008A42EF" w:rsidRDefault="00000000">
      <w:pPr>
        <w:pStyle w:val="ListBullet"/>
        <w:spacing w:after="20"/>
        <w:ind w:left="216"/>
      </w:pPr>
      <w:r>
        <w:t>Current hosting provider:</w:t>
      </w:r>
    </w:p>
    <w:p w14:paraId="523C1552" w14:textId="77777777" w:rsidR="008A42EF" w:rsidRDefault="00000000">
      <w:r>
        <w:rPr>
          <w:sz w:val="16"/>
        </w:rPr>
        <w:t>__________________________________________________</w:t>
      </w:r>
    </w:p>
    <w:p w14:paraId="660ABDBC" w14:textId="77777777" w:rsidR="008A42EF" w:rsidRDefault="00000000">
      <w:pPr>
        <w:pStyle w:val="ListBullet"/>
        <w:spacing w:after="20"/>
        <w:ind w:left="216"/>
      </w:pPr>
      <w:r>
        <w:t>Current database:</w:t>
      </w:r>
    </w:p>
    <w:p w14:paraId="451DB20F" w14:textId="77777777" w:rsidR="008A42EF" w:rsidRDefault="00000000">
      <w:r>
        <w:rPr>
          <w:sz w:val="16"/>
        </w:rPr>
        <w:t>__________________________________________________</w:t>
      </w:r>
    </w:p>
    <w:p w14:paraId="1F44BE58" w14:textId="77777777" w:rsidR="008A42EF" w:rsidRDefault="00000000">
      <w:pPr>
        <w:pStyle w:val="ListBullet"/>
        <w:spacing w:after="20"/>
        <w:ind w:left="216"/>
      </w:pPr>
      <w:r>
        <w:t>Current file storage:</w:t>
      </w:r>
    </w:p>
    <w:p w14:paraId="2B470817" w14:textId="77777777" w:rsidR="008A42EF" w:rsidRDefault="00000000">
      <w:r>
        <w:rPr>
          <w:sz w:val="16"/>
        </w:rPr>
        <w:t>__________________________________________________</w:t>
      </w:r>
    </w:p>
    <w:p w14:paraId="5F0E3731" w14:textId="77777777" w:rsidR="008A42EF" w:rsidRDefault="00000000">
      <w:pPr>
        <w:pStyle w:val="ListBullet"/>
        <w:spacing w:after="20"/>
        <w:ind w:left="216"/>
      </w:pPr>
      <w:r>
        <w:t>Current authentication provider:</w:t>
      </w:r>
    </w:p>
    <w:p w14:paraId="3F682EAA" w14:textId="77777777" w:rsidR="008A42EF" w:rsidRDefault="00000000">
      <w:r>
        <w:rPr>
          <w:sz w:val="16"/>
        </w:rPr>
        <w:t>__________________________________________________</w:t>
      </w:r>
    </w:p>
    <w:p w14:paraId="1AD2FDC3" w14:textId="77777777" w:rsidR="008A42EF" w:rsidRDefault="00000000">
      <w:pPr>
        <w:pStyle w:val="ListBullet"/>
        <w:spacing w:after="20"/>
        <w:ind w:left="216"/>
      </w:pPr>
      <w:r>
        <w:t>Current third-party integrations:</w:t>
      </w:r>
    </w:p>
    <w:p w14:paraId="2B5DD8B0" w14:textId="77777777" w:rsidR="008A42EF" w:rsidRDefault="00000000">
      <w:r>
        <w:rPr>
          <w:sz w:val="16"/>
        </w:rPr>
        <w:t>__________________________________________________</w:t>
      </w:r>
    </w:p>
    <w:p w14:paraId="4A4EB047" w14:textId="77777777" w:rsidR="008A42EF" w:rsidRDefault="00000000">
      <w:pPr>
        <w:pStyle w:val="Heading1"/>
        <w:spacing w:before="80" w:after="40"/>
      </w:pPr>
      <w:r>
        <w:t>Internal Hosting Fit</w:t>
      </w:r>
    </w:p>
    <w:p w14:paraId="47CD738D" w14:textId="77777777" w:rsidR="008A42EF" w:rsidRDefault="00000000">
      <w:pPr>
        <w:pStyle w:val="ListBullet"/>
        <w:spacing w:after="20"/>
        <w:ind w:left="216"/>
      </w:pPr>
      <w:r>
        <w:t>What internal hosting options are approved for this kind of application?</w:t>
      </w:r>
    </w:p>
    <w:p w14:paraId="2FD6C74F" w14:textId="77777777" w:rsidR="008A42EF" w:rsidRDefault="00000000">
      <w:r>
        <w:rPr>
          <w:sz w:val="16"/>
        </w:rPr>
        <w:t>__________________________________________________</w:t>
      </w:r>
    </w:p>
    <w:p w14:paraId="5DA8E86E" w14:textId="77777777" w:rsidR="008A42EF" w:rsidRDefault="00000000">
      <w:pPr>
        <w:pStyle w:val="ListBullet"/>
        <w:spacing w:after="20"/>
        <w:ind w:left="216"/>
      </w:pPr>
      <w:r>
        <w:t>Can Node-based API services be hosted internally without major redesign?</w:t>
      </w:r>
    </w:p>
    <w:p w14:paraId="33E9AFC9" w14:textId="77777777" w:rsidR="008A42EF" w:rsidRDefault="00000000">
      <w:r>
        <w:rPr>
          <w:sz w:val="16"/>
        </w:rPr>
        <w:t>__________________________________________________</w:t>
      </w:r>
    </w:p>
    <w:p w14:paraId="2709741C" w14:textId="77777777" w:rsidR="008A42EF" w:rsidRDefault="00000000">
      <w:pPr>
        <w:pStyle w:val="ListBullet"/>
        <w:spacing w:after="20"/>
        <w:ind w:left="216"/>
      </w:pPr>
      <w:r>
        <w:t>Are containers required or preferred?</w:t>
      </w:r>
    </w:p>
    <w:p w14:paraId="30B81197" w14:textId="77777777" w:rsidR="008A42EF" w:rsidRDefault="00000000">
      <w:r>
        <w:rPr>
          <w:sz w:val="16"/>
        </w:rPr>
        <w:t>__________________________________________________</w:t>
      </w:r>
    </w:p>
    <w:p w14:paraId="2087A945" w14:textId="77777777" w:rsidR="008A42EF" w:rsidRDefault="00000000">
      <w:pPr>
        <w:pStyle w:val="ListBullet"/>
        <w:spacing w:after="20"/>
        <w:ind w:left="216"/>
      </w:pPr>
      <w:r>
        <w:t>Are scheduled/background jobs supported internally?</w:t>
      </w:r>
    </w:p>
    <w:p w14:paraId="0F7586A0" w14:textId="77777777" w:rsidR="008A42EF" w:rsidRDefault="00000000">
      <w:r>
        <w:rPr>
          <w:sz w:val="16"/>
        </w:rPr>
        <w:t>__________________________________________________</w:t>
      </w:r>
    </w:p>
    <w:p w14:paraId="2ABA5156" w14:textId="77777777" w:rsidR="008A42EF" w:rsidRDefault="00000000">
      <w:pPr>
        <w:pStyle w:val="ListBullet"/>
        <w:spacing w:after="20"/>
        <w:ind w:left="216"/>
      </w:pPr>
      <w:r>
        <w:t>Is there a preferred reference architecture we should follow?</w:t>
      </w:r>
    </w:p>
    <w:p w14:paraId="48CF2656" w14:textId="77777777" w:rsidR="008A42EF" w:rsidRDefault="00000000">
      <w:r>
        <w:rPr>
          <w:sz w:val="16"/>
        </w:rPr>
        <w:t>__________________________________________________</w:t>
      </w:r>
    </w:p>
    <w:p w14:paraId="4DFE7FC4" w14:textId="0534C6C5" w:rsidR="008A42EF" w:rsidRDefault="00000000">
      <w:pPr>
        <w:pStyle w:val="Heading1"/>
        <w:spacing w:before="80" w:after="40"/>
      </w:pPr>
      <w:r>
        <w:t>Identity And Access</w:t>
      </w:r>
    </w:p>
    <w:p w14:paraId="377869D4" w14:textId="77777777" w:rsidR="008A42EF" w:rsidRDefault="00000000">
      <w:pPr>
        <w:pStyle w:val="ListBullet"/>
        <w:spacing w:after="20"/>
        <w:ind w:left="216"/>
      </w:pPr>
      <w:r>
        <w:t>Must the application integrate with the company identity provider?</w:t>
      </w:r>
    </w:p>
    <w:p w14:paraId="2180CBE0" w14:textId="77777777" w:rsidR="008A42EF" w:rsidRDefault="00000000">
      <w:r>
        <w:rPr>
          <w:sz w:val="16"/>
        </w:rPr>
        <w:t>__________________________________________________</w:t>
      </w:r>
    </w:p>
    <w:p w14:paraId="651A0C64" w14:textId="77777777" w:rsidR="008A42EF" w:rsidRDefault="00000000">
      <w:pPr>
        <w:pStyle w:val="ListBullet"/>
        <w:spacing w:after="20"/>
        <w:ind w:left="216"/>
      </w:pPr>
      <w:r>
        <w:t>Which protocol is required?</w:t>
      </w:r>
    </w:p>
    <w:p w14:paraId="335A4520" w14:textId="77777777" w:rsidR="008A42EF" w:rsidRDefault="00000000">
      <w:r>
        <w:rPr>
          <w:sz w:val="16"/>
        </w:rPr>
        <w:t>__________________________________________________</w:t>
      </w:r>
    </w:p>
    <w:p w14:paraId="291AAC93" w14:textId="77777777" w:rsidR="008A42EF" w:rsidRDefault="00000000">
      <w:pPr>
        <w:pStyle w:val="ListBullet"/>
        <w:spacing w:after="20"/>
        <w:ind w:left="216"/>
      </w:pPr>
      <w:r>
        <w:t>Are MFA and session-control policies required?</w:t>
      </w:r>
    </w:p>
    <w:p w14:paraId="7F5B55F8" w14:textId="77777777" w:rsidR="008A42EF" w:rsidRDefault="00000000">
      <w:r>
        <w:rPr>
          <w:sz w:val="16"/>
        </w:rPr>
        <w:t>__________________________________________________</w:t>
      </w:r>
    </w:p>
    <w:p w14:paraId="6DFE11BD" w14:textId="77777777" w:rsidR="008A42EF" w:rsidRDefault="00000000">
      <w:pPr>
        <w:pStyle w:val="ListBullet"/>
        <w:spacing w:after="20"/>
        <w:ind w:left="216"/>
      </w:pPr>
      <w:r>
        <w:t>How should application roles map to enterprise groups?</w:t>
      </w:r>
    </w:p>
    <w:p w14:paraId="46FB693C" w14:textId="77777777" w:rsidR="008A42EF" w:rsidRDefault="00000000">
      <w:r>
        <w:rPr>
          <w:sz w:val="16"/>
        </w:rPr>
        <w:t>__________________________________________________</w:t>
      </w:r>
    </w:p>
    <w:p w14:paraId="3600FA17" w14:textId="77777777" w:rsidR="008A42EF" w:rsidRDefault="00000000">
      <w:pPr>
        <w:pStyle w:val="ListBullet"/>
        <w:spacing w:after="20"/>
        <w:ind w:left="216"/>
      </w:pPr>
      <w:r>
        <w:t>Are service accounts allowed for machine-to-machine access?</w:t>
      </w:r>
    </w:p>
    <w:p w14:paraId="5E870F48" w14:textId="77777777" w:rsidR="008A42EF" w:rsidRDefault="00000000">
      <w:r>
        <w:rPr>
          <w:sz w:val="16"/>
        </w:rPr>
        <w:lastRenderedPageBreak/>
        <w:t>__________________________________________________</w:t>
      </w:r>
    </w:p>
    <w:p w14:paraId="7E622F91" w14:textId="77777777" w:rsidR="008A42EF" w:rsidRDefault="00000000">
      <w:pPr>
        <w:pStyle w:val="Heading1"/>
        <w:spacing w:before="80" w:after="40"/>
      </w:pPr>
      <w:r>
        <w:t>Data And Storage</w:t>
      </w:r>
    </w:p>
    <w:p w14:paraId="17C7DBE4" w14:textId="77777777" w:rsidR="008A42EF" w:rsidRDefault="00000000">
      <w:pPr>
        <w:pStyle w:val="ListBullet"/>
        <w:spacing w:after="20"/>
        <w:ind w:left="216"/>
      </w:pPr>
      <w:r>
        <w:t>Is the current database technology approved for production use?</w:t>
      </w:r>
    </w:p>
    <w:p w14:paraId="694B8A60" w14:textId="77777777" w:rsidR="008A42EF" w:rsidRDefault="00000000">
      <w:r>
        <w:rPr>
          <w:sz w:val="16"/>
        </w:rPr>
        <w:t>__________________________________________________</w:t>
      </w:r>
    </w:p>
    <w:p w14:paraId="120868D5" w14:textId="77777777" w:rsidR="008A42EF" w:rsidRDefault="00000000">
      <w:pPr>
        <w:pStyle w:val="ListBullet"/>
        <w:spacing w:after="20"/>
        <w:ind w:left="216"/>
      </w:pPr>
      <w:r>
        <w:t>If not, which internal database should replace it?</w:t>
      </w:r>
    </w:p>
    <w:p w14:paraId="67AA72B1" w14:textId="77777777" w:rsidR="008A42EF" w:rsidRDefault="00000000">
      <w:r>
        <w:rPr>
          <w:sz w:val="16"/>
        </w:rPr>
        <w:t>__________________________________________________</w:t>
      </w:r>
    </w:p>
    <w:p w14:paraId="10FEDCCD" w14:textId="77777777" w:rsidR="008A42EF" w:rsidRDefault="00000000">
      <w:pPr>
        <w:pStyle w:val="ListBullet"/>
        <w:spacing w:after="20"/>
        <w:ind w:left="216"/>
      </w:pPr>
      <w:r>
        <w:t>Is the current file storage approach approved?</w:t>
      </w:r>
    </w:p>
    <w:p w14:paraId="1C69588D" w14:textId="77777777" w:rsidR="008A42EF" w:rsidRDefault="00000000">
      <w:r>
        <w:rPr>
          <w:sz w:val="16"/>
        </w:rPr>
        <w:t>__________________________________________________</w:t>
      </w:r>
    </w:p>
    <w:p w14:paraId="1076D5EB" w14:textId="77777777" w:rsidR="008A42EF" w:rsidRDefault="00000000">
      <w:pPr>
        <w:pStyle w:val="ListBullet"/>
        <w:spacing w:after="20"/>
        <w:ind w:left="216"/>
      </w:pPr>
      <w:r>
        <w:t>If not, which internal storage platform is required?</w:t>
      </w:r>
    </w:p>
    <w:p w14:paraId="39F950CB" w14:textId="77777777" w:rsidR="008A42EF" w:rsidRDefault="00000000">
      <w:r>
        <w:rPr>
          <w:sz w:val="16"/>
        </w:rPr>
        <w:t>__________________________________________________</w:t>
      </w:r>
    </w:p>
    <w:p w14:paraId="2C9D4CF8" w14:textId="77777777" w:rsidR="008A42EF" w:rsidRDefault="00000000">
      <w:pPr>
        <w:pStyle w:val="ListBullet"/>
        <w:spacing w:after="20"/>
        <w:ind w:left="216"/>
      </w:pPr>
      <w:r>
        <w:t>What are the backup, retention, archival, and recovery requirements?</w:t>
      </w:r>
    </w:p>
    <w:p w14:paraId="299E9C0A" w14:textId="77777777" w:rsidR="008A42EF" w:rsidRDefault="00000000">
      <w:r>
        <w:rPr>
          <w:sz w:val="16"/>
        </w:rPr>
        <w:t>__________________________________________________</w:t>
      </w:r>
    </w:p>
    <w:p w14:paraId="44D4EC39" w14:textId="77777777" w:rsidR="008A42EF" w:rsidRDefault="00000000">
      <w:pPr>
        <w:pStyle w:val="Heading1"/>
        <w:spacing w:before="80" w:after="40"/>
      </w:pPr>
      <w:r>
        <w:t>Network And Integration</w:t>
      </w:r>
    </w:p>
    <w:p w14:paraId="37771036" w14:textId="77777777" w:rsidR="008A42EF" w:rsidRDefault="00000000">
      <w:pPr>
        <w:pStyle w:val="ListBullet"/>
        <w:spacing w:after="20"/>
        <w:ind w:left="216"/>
      </w:pPr>
      <w:r>
        <w:t>Will internal servers be allowed outbound access to Firebase and Google APIs?</w:t>
      </w:r>
    </w:p>
    <w:p w14:paraId="6DB5C8B9" w14:textId="77777777" w:rsidR="008A42EF" w:rsidRDefault="00000000">
      <w:r>
        <w:rPr>
          <w:sz w:val="16"/>
        </w:rPr>
        <w:t>__________________________________________________</w:t>
      </w:r>
    </w:p>
    <w:p w14:paraId="71E24AA1" w14:textId="77777777" w:rsidR="008A42EF" w:rsidRDefault="00000000">
      <w:pPr>
        <w:pStyle w:val="ListBullet"/>
        <w:spacing w:after="20"/>
        <w:ind w:left="216"/>
      </w:pPr>
      <w:r>
        <w:t>Are firewall or proxy exceptions required?</w:t>
      </w:r>
    </w:p>
    <w:p w14:paraId="1155F236" w14:textId="77777777" w:rsidR="008A42EF" w:rsidRDefault="00000000">
      <w:r>
        <w:rPr>
          <w:sz w:val="16"/>
        </w:rPr>
        <w:t>__________________________________________________</w:t>
      </w:r>
    </w:p>
    <w:p w14:paraId="2939AE80" w14:textId="77777777" w:rsidR="008A42EF" w:rsidRDefault="00000000">
      <w:pPr>
        <w:pStyle w:val="ListBullet"/>
        <w:spacing w:after="20"/>
        <w:ind w:left="216"/>
      </w:pPr>
      <w:r>
        <w:t>Are there DNS, TLS, reverse proxy, or load-balancer requirements?</w:t>
      </w:r>
    </w:p>
    <w:p w14:paraId="24E836C6" w14:textId="77777777" w:rsidR="008A42EF" w:rsidRDefault="00000000">
      <w:r>
        <w:rPr>
          <w:sz w:val="16"/>
        </w:rPr>
        <w:t>__________________________________________________</w:t>
      </w:r>
    </w:p>
    <w:p w14:paraId="7B8A0E56" w14:textId="77777777" w:rsidR="008A42EF" w:rsidRDefault="00000000">
      <w:pPr>
        <w:pStyle w:val="ListBullet"/>
        <w:spacing w:after="20"/>
        <w:ind w:left="216"/>
      </w:pPr>
      <w:r>
        <w:t>Are there segmentation rules that affect application connectivity?</w:t>
      </w:r>
    </w:p>
    <w:p w14:paraId="7A54F339" w14:textId="77777777" w:rsidR="008A42EF" w:rsidRDefault="00000000">
      <w:r>
        <w:rPr>
          <w:sz w:val="16"/>
        </w:rPr>
        <w:t>__________________________________________________</w:t>
      </w:r>
    </w:p>
    <w:p w14:paraId="2803C6D2" w14:textId="77777777" w:rsidR="008A42EF" w:rsidRDefault="00000000">
      <w:pPr>
        <w:pStyle w:val="ListBullet"/>
        <w:spacing w:after="20"/>
        <w:ind w:left="216"/>
      </w:pPr>
      <w:r>
        <w:t>Are any current third-party integrations prohibited?</w:t>
      </w:r>
    </w:p>
    <w:p w14:paraId="33EF3C88" w14:textId="77777777" w:rsidR="008A42EF" w:rsidRDefault="00000000">
      <w:r>
        <w:rPr>
          <w:sz w:val="16"/>
        </w:rPr>
        <w:t>__________________________________________________</w:t>
      </w:r>
    </w:p>
    <w:p w14:paraId="7BF209DD" w14:textId="77777777" w:rsidR="008A42EF" w:rsidRDefault="00000000">
      <w:pPr>
        <w:pStyle w:val="Heading1"/>
        <w:spacing w:before="80" w:after="40"/>
      </w:pPr>
      <w:r>
        <w:t>Security And Compliance</w:t>
      </w:r>
    </w:p>
    <w:p w14:paraId="0F716909" w14:textId="77777777" w:rsidR="008A42EF" w:rsidRDefault="00000000">
      <w:pPr>
        <w:pStyle w:val="ListBullet"/>
        <w:spacing w:after="20"/>
        <w:ind w:left="216"/>
      </w:pPr>
      <w:r>
        <w:t>What security review is required before deployment?</w:t>
      </w:r>
    </w:p>
    <w:p w14:paraId="0CD73A97" w14:textId="77777777" w:rsidR="008A42EF" w:rsidRDefault="00000000">
      <w:r>
        <w:rPr>
          <w:sz w:val="16"/>
        </w:rPr>
        <w:t>__________________________________________________</w:t>
      </w:r>
    </w:p>
    <w:p w14:paraId="37EF6ECD" w14:textId="77777777" w:rsidR="008A42EF" w:rsidRDefault="00000000">
      <w:pPr>
        <w:pStyle w:val="ListBullet"/>
        <w:spacing w:after="20"/>
        <w:ind w:left="216"/>
      </w:pPr>
      <w:r>
        <w:t>What secrets-management platform must be used?</w:t>
      </w:r>
    </w:p>
    <w:p w14:paraId="777A6DEF" w14:textId="77777777" w:rsidR="008A42EF" w:rsidRDefault="00000000">
      <w:r>
        <w:rPr>
          <w:sz w:val="16"/>
        </w:rPr>
        <w:t>__________________________________________________</w:t>
      </w:r>
    </w:p>
    <w:p w14:paraId="2ED86442" w14:textId="77777777" w:rsidR="008A42EF" w:rsidRDefault="00000000">
      <w:pPr>
        <w:pStyle w:val="ListBullet"/>
        <w:spacing w:after="20"/>
        <w:ind w:left="216"/>
      </w:pPr>
      <w:r>
        <w:t>What logging and audit requirements apply?</w:t>
      </w:r>
    </w:p>
    <w:p w14:paraId="3E8B0A53" w14:textId="77777777" w:rsidR="008A42EF" w:rsidRDefault="00000000">
      <w:r>
        <w:rPr>
          <w:sz w:val="16"/>
        </w:rPr>
        <w:t>__________________________________________________</w:t>
      </w:r>
    </w:p>
    <w:p w14:paraId="7717DD87" w14:textId="77777777" w:rsidR="008A42EF" w:rsidRDefault="00000000">
      <w:pPr>
        <w:pStyle w:val="ListBullet"/>
        <w:spacing w:after="20"/>
        <w:ind w:left="216"/>
      </w:pPr>
      <w:r>
        <w:t>What vulnerability scanning or penetration testing is required?</w:t>
      </w:r>
    </w:p>
    <w:p w14:paraId="699A79E7" w14:textId="77777777" w:rsidR="008A42EF" w:rsidRDefault="00000000">
      <w:r>
        <w:rPr>
          <w:sz w:val="16"/>
        </w:rPr>
        <w:t>__________________________________________________</w:t>
      </w:r>
    </w:p>
    <w:p w14:paraId="6643887A" w14:textId="77777777" w:rsidR="008A42EF" w:rsidRDefault="00000000">
      <w:pPr>
        <w:pStyle w:val="ListBullet"/>
        <w:spacing w:after="20"/>
        <w:ind w:left="216"/>
      </w:pPr>
      <w:r>
        <w:t>Are there privacy, compliance, or data-classification requirements relevant to this app?</w:t>
      </w:r>
    </w:p>
    <w:p w14:paraId="47D7B04C" w14:textId="77777777" w:rsidR="008A42EF" w:rsidRDefault="00000000">
      <w:r>
        <w:rPr>
          <w:sz w:val="16"/>
        </w:rPr>
        <w:t>__________________________________________________</w:t>
      </w:r>
    </w:p>
    <w:p w14:paraId="389336BE" w14:textId="77777777" w:rsidR="008A42EF" w:rsidRDefault="00000000">
      <w:pPr>
        <w:pStyle w:val="Heading1"/>
        <w:spacing w:before="80" w:after="40"/>
      </w:pPr>
      <w:r>
        <w:t>Operations And Support</w:t>
      </w:r>
    </w:p>
    <w:p w14:paraId="02A7D66B" w14:textId="77777777" w:rsidR="008A42EF" w:rsidRDefault="00000000">
      <w:pPr>
        <w:pStyle w:val="ListBullet"/>
        <w:spacing w:after="20"/>
        <w:ind w:left="216"/>
      </w:pPr>
      <w:r>
        <w:t>What monitoring and alerting stack should be used?</w:t>
      </w:r>
    </w:p>
    <w:p w14:paraId="7BD96D9B" w14:textId="77777777" w:rsidR="008A42EF" w:rsidRDefault="00000000">
      <w:r>
        <w:rPr>
          <w:sz w:val="16"/>
        </w:rPr>
        <w:t>__________________________________________________</w:t>
      </w:r>
    </w:p>
    <w:p w14:paraId="5F4ECFFD" w14:textId="77777777" w:rsidR="008A42EF" w:rsidRDefault="00000000">
      <w:pPr>
        <w:pStyle w:val="ListBullet"/>
        <w:spacing w:after="20"/>
        <w:ind w:left="216"/>
      </w:pPr>
      <w:r>
        <w:t>What uptime or SLA expectations apply?</w:t>
      </w:r>
    </w:p>
    <w:p w14:paraId="6D8E176A" w14:textId="77777777" w:rsidR="008A42EF" w:rsidRDefault="00000000">
      <w:r>
        <w:rPr>
          <w:sz w:val="16"/>
        </w:rPr>
        <w:t>__________________________________________________</w:t>
      </w:r>
    </w:p>
    <w:p w14:paraId="7F253D08" w14:textId="77777777" w:rsidR="008A42EF" w:rsidRDefault="00000000">
      <w:pPr>
        <w:pStyle w:val="ListBullet"/>
        <w:spacing w:after="20"/>
        <w:ind w:left="216"/>
      </w:pPr>
      <w:r>
        <w:t>What incident response process applies to this application?</w:t>
      </w:r>
    </w:p>
    <w:p w14:paraId="52A3621A" w14:textId="77777777" w:rsidR="008A42EF" w:rsidRDefault="00000000">
      <w:r>
        <w:rPr>
          <w:sz w:val="16"/>
        </w:rPr>
        <w:t>__________________________________________________</w:t>
      </w:r>
    </w:p>
    <w:p w14:paraId="60F76592" w14:textId="77777777" w:rsidR="008A42EF" w:rsidRDefault="00000000">
      <w:pPr>
        <w:pStyle w:val="ListBullet"/>
        <w:spacing w:after="20"/>
        <w:ind w:left="216"/>
      </w:pPr>
      <w:r>
        <w:t>Who will own support and maintenance after migration?</w:t>
      </w:r>
    </w:p>
    <w:p w14:paraId="0E0081FC" w14:textId="77777777" w:rsidR="008A42EF" w:rsidRDefault="00000000">
      <w:r>
        <w:rPr>
          <w:sz w:val="16"/>
        </w:rPr>
        <w:t>__________________________________________________</w:t>
      </w:r>
    </w:p>
    <w:p w14:paraId="44876242" w14:textId="77777777" w:rsidR="008A42EF" w:rsidRDefault="00000000">
      <w:pPr>
        <w:pStyle w:val="ListBullet"/>
        <w:spacing w:after="20"/>
        <w:ind w:left="216"/>
      </w:pPr>
      <w:r>
        <w:t>What runbooks or documentation are required before go-live?</w:t>
      </w:r>
    </w:p>
    <w:p w14:paraId="18D16348" w14:textId="77777777" w:rsidR="008A42EF" w:rsidRDefault="00000000">
      <w:r>
        <w:rPr>
          <w:sz w:val="16"/>
        </w:rPr>
        <w:t>__________________________________________________</w:t>
      </w:r>
    </w:p>
    <w:p w14:paraId="33DA8AD0" w14:textId="77777777" w:rsidR="008A42EF" w:rsidRDefault="00000000">
      <w:pPr>
        <w:pStyle w:val="Heading1"/>
        <w:spacing w:before="80" w:after="40"/>
      </w:pPr>
      <w:r>
        <w:t>CI/CD And Change Management</w:t>
      </w:r>
    </w:p>
    <w:p w14:paraId="620C163E" w14:textId="77777777" w:rsidR="008A42EF" w:rsidRDefault="00000000">
      <w:pPr>
        <w:pStyle w:val="ListBullet"/>
        <w:spacing w:after="20"/>
        <w:ind w:left="216"/>
      </w:pPr>
      <w:r>
        <w:t>Can source remain in GitHub?</w:t>
      </w:r>
    </w:p>
    <w:p w14:paraId="04BE29B6" w14:textId="77777777" w:rsidR="008A42EF" w:rsidRDefault="00000000">
      <w:r>
        <w:rPr>
          <w:sz w:val="16"/>
        </w:rPr>
        <w:t>__________________________________________________</w:t>
      </w:r>
    </w:p>
    <w:p w14:paraId="0E52CEC9" w14:textId="77777777" w:rsidR="008A42EF" w:rsidRDefault="00000000">
      <w:pPr>
        <w:pStyle w:val="ListBullet"/>
        <w:spacing w:after="20"/>
        <w:ind w:left="216"/>
      </w:pPr>
      <w:r>
        <w:t>What CI/CD tooling is approved internally?</w:t>
      </w:r>
    </w:p>
    <w:p w14:paraId="19D3BA2E" w14:textId="77777777" w:rsidR="008A42EF" w:rsidRDefault="00000000">
      <w:r>
        <w:rPr>
          <w:sz w:val="16"/>
        </w:rPr>
        <w:t>__________________________________________________</w:t>
      </w:r>
    </w:p>
    <w:p w14:paraId="6A9A4349" w14:textId="77777777" w:rsidR="008A42EF" w:rsidRDefault="00000000">
      <w:pPr>
        <w:pStyle w:val="ListBullet"/>
        <w:spacing w:after="20"/>
        <w:ind w:left="216"/>
      </w:pPr>
      <w:r>
        <w:t>Are release approvals required before production deployment?</w:t>
      </w:r>
    </w:p>
    <w:p w14:paraId="3B1439C9" w14:textId="77777777" w:rsidR="008A42EF" w:rsidRDefault="00000000">
      <w:r>
        <w:rPr>
          <w:sz w:val="16"/>
        </w:rPr>
        <w:t>__________________________________________________</w:t>
      </w:r>
    </w:p>
    <w:p w14:paraId="11F9ADF0" w14:textId="77777777" w:rsidR="008A42EF" w:rsidRDefault="00000000">
      <w:pPr>
        <w:pStyle w:val="ListBullet"/>
        <w:spacing w:after="20"/>
        <w:ind w:left="216"/>
      </w:pPr>
      <w:r>
        <w:t>What rollback strategy is expected?</w:t>
      </w:r>
    </w:p>
    <w:p w14:paraId="32928277" w14:textId="77777777" w:rsidR="008A42EF" w:rsidRDefault="00000000">
      <w:r>
        <w:rPr>
          <w:sz w:val="16"/>
        </w:rPr>
        <w:t>__________________________________________________</w:t>
      </w:r>
    </w:p>
    <w:p w14:paraId="39A3E480" w14:textId="77777777" w:rsidR="008A42EF" w:rsidRDefault="00000000">
      <w:pPr>
        <w:pStyle w:val="ListBullet"/>
        <w:spacing w:after="20"/>
        <w:ind w:left="216"/>
      </w:pPr>
      <w:r>
        <w:t>Are there change-management windows or CAB requirements?</w:t>
      </w:r>
    </w:p>
    <w:p w14:paraId="5F81D119" w14:textId="77777777" w:rsidR="008A42EF" w:rsidRDefault="00000000">
      <w:r>
        <w:rPr>
          <w:sz w:val="16"/>
        </w:rPr>
        <w:t>__________________________________________________</w:t>
      </w:r>
    </w:p>
    <w:p w14:paraId="123F9AAE" w14:textId="77777777" w:rsidR="008A42EF" w:rsidRDefault="00000000">
      <w:pPr>
        <w:pStyle w:val="Heading1"/>
        <w:spacing w:before="80" w:after="40"/>
      </w:pPr>
      <w:r>
        <w:lastRenderedPageBreak/>
        <w:t>Migration Assessment</w:t>
      </w:r>
    </w:p>
    <w:p w14:paraId="2D1DBC96" w14:textId="77777777" w:rsidR="008A42EF" w:rsidRDefault="00000000">
      <w:pPr>
        <w:pStyle w:val="ListBullet"/>
        <w:spacing w:after="20"/>
        <w:ind w:left="216"/>
      </w:pPr>
      <w:r>
        <w:t>Can this application be migrated mostly as-is?</w:t>
      </w:r>
    </w:p>
    <w:p w14:paraId="68D882E2" w14:textId="77777777" w:rsidR="008A42EF" w:rsidRDefault="00000000">
      <w:r>
        <w:rPr>
          <w:sz w:val="16"/>
        </w:rPr>
        <w:t>__________________________________________________</w:t>
      </w:r>
    </w:p>
    <w:p w14:paraId="55220160" w14:textId="77777777" w:rsidR="008A42EF" w:rsidRDefault="00000000">
      <w:pPr>
        <w:pStyle w:val="ListBullet"/>
        <w:spacing w:after="20"/>
        <w:ind w:left="216"/>
      </w:pPr>
      <w:r>
        <w:t>Which components would need redesign before approval?</w:t>
      </w:r>
    </w:p>
    <w:p w14:paraId="149BA196" w14:textId="77777777" w:rsidR="008A42EF" w:rsidRDefault="00000000">
      <w:r>
        <w:rPr>
          <w:sz w:val="16"/>
        </w:rPr>
        <w:t>__________________________________________________</w:t>
      </w:r>
    </w:p>
    <w:p w14:paraId="3192A593" w14:textId="77777777" w:rsidR="008A42EF" w:rsidRDefault="00000000">
      <w:pPr>
        <w:pStyle w:val="ListBullet"/>
        <w:spacing w:after="20"/>
        <w:ind w:left="216"/>
      </w:pPr>
      <w:r>
        <w:t>What are the top technical blockers?</w:t>
      </w:r>
    </w:p>
    <w:p w14:paraId="61E6C713" w14:textId="77777777" w:rsidR="008A42EF" w:rsidRDefault="00000000">
      <w:r>
        <w:rPr>
          <w:sz w:val="16"/>
        </w:rPr>
        <w:t>__________________________________________________</w:t>
      </w:r>
    </w:p>
    <w:p w14:paraId="6D701976" w14:textId="77777777" w:rsidR="008A42EF" w:rsidRDefault="00000000">
      <w:pPr>
        <w:pStyle w:val="ListBullet"/>
        <w:spacing w:after="20"/>
        <w:ind w:left="216"/>
      </w:pPr>
      <w:r>
        <w:t>Would you recommend phased migration or a full cutover?</w:t>
      </w:r>
    </w:p>
    <w:p w14:paraId="008DC3D9" w14:textId="77777777" w:rsidR="008A42EF" w:rsidRDefault="00000000">
      <w:r>
        <w:rPr>
          <w:sz w:val="16"/>
        </w:rPr>
        <w:t>__________________________________________________</w:t>
      </w:r>
    </w:p>
    <w:p w14:paraId="599F1899" w14:textId="77777777" w:rsidR="008A42EF" w:rsidRDefault="00000000">
      <w:pPr>
        <w:pStyle w:val="ListBullet"/>
        <w:spacing w:after="20"/>
        <w:ind w:left="216"/>
      </w:pPr>
      <w:r>
        <w:t>What immediate next steps do you recommend after this review?</w:t>
      </w:r>
    </w:p>
    <w:p w14:paraId="477F8B56" w14:textId="77777777" w:rsidR="008A42EF" w:rsidRDefault="00000000">
      <w:r>
        <w:rPr>
          <w:sz w:val="16"/>
        </w:rPr>
        <w:t>__________________________________________________</w:t>
      </w:r>
    </w:p>
    <w:sectPr w:rsidR="008A42EF" w:rsidSect="00AD6FCC">
      <w:pgSz w:w="12240" w:h="15840"/>
      <w:pgMar w:top="720" w:right="648" w:bottom="720" w:left="648" w:header="720" w:footer="720" w:gutter="0"/>
      <w:cols w:space="5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111736">
    <w:abstractNumId w:val="8"/>
  </w:num>
  <w:num w:numId="2" w16cid:durableId="1755588442">
    <w:abstractNumId w:val="6"/>
  </w:num>
  <w:num w:numId="3" w16cid:durableId="2025550517">
    <w:abstractNumId w:val="5"/>
  </w:num>
  <w:num w:numId="4" w16cid:durableId="1995910710">
    <w:abstractNumId w:val="4"/>
  </w:num>
  <w:num w:numId="5" w16cid:durableId="1999336509">
    <w:abstractNumId w:val="7"/>
  </w:num>
  <w:num w:numId="6" w16cid:durableId="164786491">
    <w:abstractNumId w:val="3"/>
  </w:num>
  <w:num w:numId="7" w16cid:durableId="2092578864">
    <w:abstractNumId w:val="2"/>
  </w:num>
  <w:num w:numId="8" w16cid:durableId="977999347">
    <w:abstractNumId w:val="1"/>
  </w:num>
  <w:num w:numId="9" w16cid:durableId="83322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DF8"/>
    <w:rsid w:val="008A42EF"/>
    <w:rsid w:val="00AA1D8D"/>
    <w:rsid w:val="00AD6FC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19391"/>
  <w14:defaultImageDpi w14:val="300"/>
  <w15:docId w15:val="{52583598-53DB-4EE2-A334-87D0EC07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5220</Characters>
  <Application>Microsoft Office Word</Application>
  <DocSecurity>0</DocSecurity>
  <Lines>137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 Daskam</cp:lastModifiedBy>
  <cp:revision>2</cp:revision>
  <dcterms:created xsi:type="dcterms:W3CDTF">2013-12-23T23:15:00Z</dcterms:created>
  <dcterms:modified xsi:type="dcterms:W3CDTF">2026-04-19T18:02:00Z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66faca9b-1cf5-430a-a4df-9074d33606ae</vt:lpwstr>
  </property>
</Properties>
</file>