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9F08E" w14:textId="64CB6501" w:rsidR="00304F4D" w:rsidRPr="00C76D48" w:rsidRDefault="009F79F0">
      <w:pPr>
        <w:rPr>
          <w:rFonts w:ascii="Times New Roman" w:hAnsi="Times New Roman" w:cs="Times New Roman"/>
          <w:sz w:val="36"/>
          <w:szCs w:val="36"/>
        </w:rPr>
      </w:pPr>
      <w:r w:rsidRPr="009F79F0">
        <w:rPr>
          <w:rFonts w:ascii="Times New Roman" w:hAnsi="Times New Roman" w:cs="Times New Roman"/>
          <w:position w:val="-4"/>
          <w:sz w:val="36"/>
          <w:szCs w:val="36"/>
        </w:rPr>
        <w:object w:dxaOrig="180" w:dyaOrig="279" w14:anchorId="457DA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2pt;height:14pt" o:ole="">
            <v:imagedata r:id="rId7" o:title=""/>
          </v:shape>
          <o:OLEObject Type="Embed" ProgID="Equation.DSMT4" ShapeID="_x0000_i1049" DrawAspect="Content" ObjectID="_1790411265" r:id="rId8"/>
        </w:object>
      </w:r>
      <w:r w:rsidR="00304F4D" w:rsidRPr="00C76D48">
        <w:rPr>
          <w:rFonts w:ascii="Times New Roman" w:hAnsi="Times New Roman" w:cs="Times New Roman"/>
          <w:sz w:val="36"/>
          <w:szCs w:val="36"/>
        </w:rPr>
        <w:t>Disclosing a Random Walk</w:t>
      </w:r>
    </w:p>
    <w:p w14:paraId="6DEB85A7" w14:textId="77777777" w:rsidR="00304F4D" w:rsidRDefault="00304F4D">
      <w:pPr>
        <w:rPr>
          <w:rFonts w:hint="eastAsia"/>
        </w:rPr>
      </w:pPr>
    </w:p>
    <w:p w14:paraId="03390337" w14:textId="09E8BFF9" w:rsidR="00304F4D" w:rsidRPr="00A50570" w:rsidRDefault="00304F4D">
      <w:pPr>
        <w:rPr>
          <w:rFonts w:hint="eastAsia"/>
          <w:b/>
          <w:bCs/>
          <w:sz w:val="30"/>
          <w:szCs w:val="30"/>
        </w:rPr>
      </w:pPr>
      <w:r w:rsidRPr="00A50570">
        <w:rPr>
          <w:rFonts w:hint="eastAsia"/>
          <w:b/>
          <w:bCs/>
          <w:sz w:val="30"/>
          <w:szCs w:val="30"/>
        </w:rPr>
        <w:t>背景</w:t>
      </w:r>
    </w:p>
    <w:p w14:paraId="05D6B8C7" w14:textId="4C9A84D5" w:rsidR="00304F4D" w:rsidRPr="00304F4D" w:rsidRDefault="00304F4D" w:rsidP="00304F4D">
      <w:pPr>
        <w:ind w:firstLine="420"/>
        <w:rPr>
          <w:rFonts w:hint="eastAsia"/>
          <w:szCs w:val="24"/>
        </w:rPr>
      </w:pPr>
      <w:r w:rsidRPr="00304F4D">
        <w:rPr>
          <w:rFonts w:hint="eastAsia"/>
          <w:szCs w:val="24"/>
        </w:rPr>
        <w:t>有研究表明了在风险规避的情况下，披露信息会导致一个更低的贴现率和更高的价格。而有研究认为当交易者能够充分实现其持股多元化时，不对称信息只会通过其对系统风险溢价的影响来影响预期收益。但是现有的文献主要关注静态或者动态模型，并且假设资产具有固定价值，忽略了现实中，随着信息的到来，资产的预期价值遵循随机游走的情况。而在自愿披露的相关研究中，大多数研究是基于单期模型中探讨了信息不确定性下的非平凡均衡，在少有的多期模型中，大多数仍未充分考虑信息随时间的变化及其对市场的影响。本文旨在弥合静态和动态自愿披露模型之间的差距，提出并分析了一个新的动态自愿披露模型，该模型基于市场对代理人所掌握的信息的不确定性，并且允许任意分布和任意数量的周期。</w:t>
      </w:r>
    </w:p>
    <w:p w14:paraId="52E3DBF5" w14:textId="2C4B4802" w:rsidR="00304F4D" w:rsidRPr="00A50570" w:rsidRDefault="00304F4D" w:rsidP="00304F4D">
      <w:pPr>
        <w:rPr>
          <w:rFonts w:hint="eastAsia"/>
          <w:b/>
          <w:bCs/>
          <w:sz w:val="30"/>
          <w:szCs w:val="30"/>
        </w:rPr>
      </w:pPr>
      <w:r w:rsidRPr="00A50570">
        <w:rPr>
          <w:rFonts w:hint="eastAsia"/>
          <w:b/>
          <w:bCs/>
          <w:sz w:val="30"/>
          <w:szCs w:val="30"/>
        </w:rPr>
        <w:t>模型解释</w:t>
      </w:r>
    </w:p>
    <w:p w14:paraId="4A59FCB6" w14:textId="7A039AD4" w:rsidR="00846B97" w:rsidRPr="00A50570" w:rsidRDefault="00846B97" w:rsidP="00304F4D">
      <w:pPr>
        <w:rPr>
          <w:rFonts w:hint="eastAsia"/>
          <w:b/>
          <w:bCs/>
          <w:sz w:val="28"/>
          <w:szCs w:val="28"/>
        </w:rPr>
      </w:pPr>
      <w:r w:rsidRPr="00A50570">
        <w:rPr>
          <w:rFonts w:hint="eastAsia"/>
          <w:b/>
          <w:bCs/>
          <w:sz w:val="28"/>
          <w:szCs w:val="28"/>
        </w:rPr>
        <w:t>公式</w:t>
      </w:r>
      <w:r w:rsidRPr="00A50570">
        <w:rPr>
          <w:rFonts w:hint="eastAsia"/>
          <w:b/>
          <w:bCs/>
          <w:sz w:val="28"/>
          <w:szCs w:val="28"/>
        </w:rPr>
        <w:t>/</w:t>
      </w:r>
      <w:r w:rsidRPr="00A50570">
        <w:rPr>
          <w:rFonts w:hint="eastAsia"/>
          <w:b/>
          <w:bCs/>
          <w:sz w:val="28"/>
          <w:szCs w:val="28"/>
        </w:rPr>
        <w:t>符号定义</w:t>
      </w:r>
    </w:p>
    <w:p w14:paraId="3D550EEC" w14:textId="37D774A2" w:rsidR="00304F4D" w:rsidRPr="009075D4" w:rsidRDefault="00304F4D" w:rsidP="00450CAA">
      <w:pPr>
        <w:ind w:firstLine="420"/>
        <w:rPr>
          <w:rFonts w:ascii="宋体" w:hAnsi="宋体" w:hint="eastAsia"/>
          <w:szCs w:val="24"/>
        </w:rPr>
      </w:pPr>
      <w:r w:rsidRPr="009075D4">
        <w:rPr>
          <w:rFonts w:ascii="宋体" w:hAnsi="宋体" w:hint="eastAsia"/>
          <w:szCs w:val="24"/>
        </w:rPr>
        <w:t>1.时间是离散的，公司开始的价值V0是已知的。公司的价值随着随机游走而变化，当前价值是每个时间节点价值变化之</w:t>
      </w:r>
      <w:proofErr w:type="gramStart"/>
      <w:r w:rsidRPr="009075D4">
        <w:rPr>
          <w:rFonts w:ascii="宋体" w:hAnsi="宋体" w:hint="eastAsia"/>
          <w:szCs w:val="24"/>
        </w:rPr>
        <w:t>和</w:t>
      </w:r>
      <w:proofErr w:type="gramEnd"/>
      <w:r w:rsidRPr="009075D4">
        <w:rPr>
          <w:rFonts w:ascii="宋体" w:hAnsi="宋体" w:hint="eastAsia"/>
          <w:szCs w:val="24"/>
        </w:rPr>
        <w:t>。</w:t>
      </w:r>
    </w:p>
    <w:p w14:paraId="2313D1B3" w14:textId="65445A42" w:rsidR="00304F4D" w:rsidRPr="00FE4F26" w:rsidRDefault="00000000" w:rsidP="00304F4D">
      <w:pPr>
        <w:rPr>
          <w:rFonts w:ascii="宋体" w:hAnsi="宋体"/>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τ=1</m:t>
              </m:r>
            </m:sub>
            <m:sup>
              <m:r>
                <w:rPr>
                  <w:rFonts w:ascii="Cambria Math" w:hAnsi="Cambria Math" w:hint="eastAsia"/>
                  <w:szCs w:val="24"/>
                </w:rPr>
                <m:t>t</m:t>
              </m:r>
            </m:sup>
            <m:e>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e>
          </m:nary>
        </m:oMath>
      </m:oMathPara>
    </w:p>
    <w:p w14:paraId="294C9F8E" w14:textId="07A4C99A" w:rsidR="00FE4F26" w:rsidRPr="00FE4F26" w:rsidRDefault="00FE4F26" w:rsidP="00304F4D">
      <w:pPr>
        <w:rPr>
          <w:rFonts w:ascii="宋体" w:hAnsi="宋体" w:hint="eastAsia"/>
          <w:b/>
          <w:bCs/>
          <w:szCs w:val="24"/>
        </w:rPr>
      </w:pPr>
      <w:r w:rsidRPr="00FE4F26">
        <w:rPr>
          <w:rFonts w:ascii="宋体" w:hAnsi="宋体" w:hint="eastAsia"/>
          <w:szCs w:val="24"/>
          <w:highlight w:val="yellow"/>
        </w:rPr>
        <w:t>Latex的公式</w:t>
      </w:r>
      <w:proofErr w:type="spellStart"/>
      <w:r w:rsidRPr="00FE4F26">
        <w:rPr>
          <w:rFonts w:ascii="宋体" w:hAnsi="宋体" w:hint="eastAsia"/>
          <w:szCs w:val="24"/>
          <w:highlight w:val="yellow"/>
        </w:rPr>
        <w:t>V_t</w:t>
      </w:r>
      <w:proofErr w:type="spellEnd"/>
      <w:r w:rsidRPr="00FE4F26">
        <w:rPr>
          <w:rFonts w:ascii="宋体" w:hAnsi="宋体" w:hint="eastAsia"/>
          <w:szCs w:val="24"/>
          <w:highlight w:val="yellow"/>
        </w:rPr>
        <w:t xml:space="preserve"> = V_0 + \sum_{\tau=1}^{t} \Delta V_\tau</w:t>
      </w:r>
    </w:p>
    <w:p w14:paraId="29355E13" w14:textId="734716F9" w:rsidR="00304F4D" w:rsidRPr="009075D4" w:rsidRDefault="00304F4D" w:rsidP="00450CAA">
      <w:pPr>
        <w:ind w:firstLine="420"/>
        <w:rPr>
          <w:rFonts w:ascii="宋体" w:hAnsi="宋体" w:hint="eastAsia"/>
          <w:szCs w:val="24"/>
        </w:rPr>
      </w:pPr>
      <w:r w:rsidRPr="009075D4">
        <w:rPr>
          <w:rFonts w:ascii="宋体" w:hAnsi="宋体" w:hint="eastAsia"/>
          <w:szCs w:val="24"/>
        </w:rPr>
        <w:t>2.在每个周期t中，了解公司当前的价值的概率为</w:t>
      </w:r>
      <m:oMath>
        <m:r>
          <w:rPr>
            <w:rFonts w:ascii="Cambria Math" w:hAnsi="Cambria Math"/>
            <w:szCs w:val="24"/>
          </w:rPr>
          <m:t>π ∈(0,1)</m:t>
        </m:r>
      </m:oMath>
      <w:r w:rsidR="00EE27AC" w:rsidRPr="009075D4">
        <w:rPr>
          <w:rFonts w:ascii="宋体" w:hAnsi="宋体" w:hint="eastAsia"/>
          <w:szCs w:val="24"/>
        </w:rPr>
        <w:t>。</w:t>
      </w:r>
    </w:p>
    <w:p w14:paraId="7CAE6345" w14:textId="29A67E46" w:rsidR="00304F4D" w:rsidRPr="009075D4" w:rsidRDefault="00304F4D" w:rsidP="00450CAA">
      <w:pPr>
        <w:ind w:firstLine="420"/>
        <w:rPr>
          <w:rFonts w:ascii="宋体" w:hAnsi="宋体" w:hint="eastAsia"/>
          <w:szCs w:val="24"/>
        </w:rPr>
      </w:pPr>
      <w:r w:rsidRPr="009075D4">
        <w:rPr>
          <w:rFonts w:ascii="宋体" w:hAnsi="宋体" w:hint="eastAsia"/>
          <w:szCs w:val="24"/>
        </w:rPr>
        <w:t>3.历史时间序列</w:t>
      </w:r>
      <m:oMath>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hint="eastAsia"/>
                    <w:szCs w:val="24"/>
                  </w:rPr>
                  <m:t>d</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t</m:t>
                </m:r>
              </m:sub>
            </m:sSub>
          </m:e>
        </m:d>
      </m:oMath>
      <w:r w:rsidR="00EE27AC" w:rsidRPr="009075D4">
        <w:rPr>
          <w:rFonts w:ascii="宋体" w:hAnsi="宋体" w:hint="eastAsia"/>
          <w:szCs w:val="24"/>
        </w:rPr>
        <w:t>。</w:t>
      </w:r>
    </w:p>
    <w:p w14:paraId="67298D2B" w14:textId="4C877095" w:rsidR="00304F4D" w:rsidRPr="009075D4" w:rsidRDefault="00304F4D" w:rsidP="00450CAA">
      <w:pPr>
        <w:ind w:firstLine="420"/>
        <w:rPr>
          <w:rFonts w:ascii="宋体" w:hAnsi="宋体" w:hint="eastAsia"/>
          <w:szCs w:val="24"/>
        </w:rPr>
      </w:pPr>
      <w:r w:rsidRPr="009075D4">
        <w:rPr>
          <w:rFonts w:ascii="宋体" w:hAnsi="宋体" w:hint="eastAsia"/>
          <w:szCs w:val="24"/>
        </w:rPr>
        <w:t>4.当代理人披露了公司的价值，则</w:t>
      </w:r>
      <m:oMath>
        <m:sSub>
          <m:sSubPr>
            <m:ctrlPr>
              <w:rPr>
                <w:rFonts w:ascii="Cambria Math" w:hAnsi="Cambria Math"/>
                <w:i/>
                <w:szCs w:val="24"/>
              </w:rPr>
            </m:ctrlPr>
          </m:sSubPr>
          <m:e>
            <m:r>
              <w:rPr>
                <w:rFonts w:ascii="Cambria Math" w:hAnsi="Cambria Math" w:hint="eastAsia"/>
                <w:szCs w:val="24"/>
              </w:rPr>
              <m:t>d</m:t>
            </m:r>
          </m:e>
          <m:sub>
            <m:r>
              <w:rPr>
                <w:rFonts w:ascii="Cambria Math" w:hAnsi="Cambria Math"/>
                <w:szCs w:val="24"/>
              </w:rPr>
              <m:t>τ</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oMath>
      <w:r w:rsidR="00846B97" w:rsidRPr="009075D4">
        <w:rPr>
          <w:rFonts w:ascii="宋体" w:hAnsi="宋体" w:hint="eastAsia"/>
          <w:szCs w:val="24"/>
        </w:rPr>
        <w:t>，若代理人不披露公司价值，则</w:t>
      </w:r>
      <m:oMath>
        <m:sSub>
          <m:sSubPr>
            <m:ctrlPr>
              <w:rPr>
                <w:rFonts w:ascii="Cambria Math" w:hAnsi="Cambria Math"/>
                <w:i/>
                <w:szCs w:val="24"/>
              </w:rPr>
            </m:ctrlPr>
          </m:sSubPr>
          <m:e>
            <m:r>
              <w:rPr>
                <w:rFonts w:ascii="Cambria Math" w:hAnsi="Cambria Math" w:hint="eastAsia"/>
                <w:szCs w:val="24"/>
              </w:rPr>
              <m:t>d</m:t>
            </m:r>
          </m:e>
          <m:sub>
            <m:r>
              <w:rPr>
                <w:rFonts w:ascii="Cambria Math" w:hAnsi="Cambria Math"/>
                <w:szCs w:val="24"/>
              </w:rPr>
              <m:t>τ</m:t>
            </m:r>
          </m:sub>
        </m:sSub>
        <m:r>
          <w:rPr>
            <w:rFonts w:ascii="Cambria Math" w:hAnsi="Cambria Math"/>
            <w:szCs w:val="24"/>
          </w:rPr>
          <m:t>=∅</m:t>
        </m:r>
      </m:oMath>
      <w:r w:rsidR="00846B97" w:rsidRPr="009075D4">
        <w:rPr>
          <w:rFonts w:ascii="宋体" w:hAnsi="宋体" w:hint="eastAsia"/>
          <w:szCs w:val="24"/>
        </w:rPr>
        <w:t>。</w:t>
      </w:r>
    </w:p>
    <w:p w14:paraId="54327ED1" w14:textId="219D2DAF" w:rsidR="00846B97" w:rsidRPr="009075D4" w:rsidRDefault="00846B97" w:rsidP="00450CAA">
      <w:pPr>
        <w:ind w:firstLine="420"/>
        <w:rPr>
          <w:rFonts w:ascii="宋体" w:hAnsi="宋体" w:hint="eastAsia"/>
          <w:szCs w:val="24"/>
        </w:rPr>
      </w:pPr>
      <w:r w:rsidRPr="009075D4">
        <w:rPr>
          <w:rFonts w:ascii="宋体" w:hAnsi="宋体" w:hint="eastAsia"/>
          <w:szCs w:val="24"/>
        </w:rPr>
        <w:t>5.代理人的披露策略：</w:t>
      </w:r>
      <m:oMath>
        <m:sSub>
          <m:sSubPr>
            <m:ctrlPr>
              <w:rPr>
                <w:rFonts w:ascii="Cambria Math" w:hAnsi="Cambria Math"/>
                <w:i/>
                <w:szCs w:val="24"/>
              </w:rPr>
            </m:ctrlPr>
          </m:sSubPr>
          <m:e>
            <m:r>
              <w:rPr>
                <w:rFonts w:ascii="Cambria Math" w:hAnsi="Cambria Math"/>
                <w:szCs w:val="24"/>
              </w:rPr>
              <m:t>δ</m:t>
            </m:r>
          </m:e>
          <m:sub>
            <m:r>
              <w:rPr>
                <w:rFonts w:ascii="Cambria Math" w:hAnsi="Cambria Math" w:hint="eastAsia"/>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e>
        </m:d>
        <m:r>
          <w:rPr>
            <w:rFonts w:ascii="Cambria Math" w:hAnsi="Cambria Math"/>
            <w:szCs w:val="24"/>
          </w:rPr>
          <m:t>∈[0,1]</m:t>
        </m:r>
      </m:oMath>
      <w:r w:rsidRPr="009075D4">
        <w:rPr>
          <w:rFonts w:ascii="宋体" w:hAnsi="宋体" w:hint="eastAsia"/>
          <w:szCs w:val="24"/>
        </w:rPr>
        <w:t>,该策略的输出值表示根据历史信息和当前价值信息，代理人披露策略的概率。</w:t>
      </w:r>
    </w:p>
    <w:p w14:paraId="08AD1804" w14:textId="09493C9B" w:rsidR="00846B97" w:rsidRPr="009075D4" w:rsidRDefault="00846B97" w:rsidP="00450CAA">
      <w:pPr>
        <w:ind w:firstLine="420"/>
        <w:rPr>
          <w:rFonts w:ascii="宋体" w:hAnsi="宋体" w:hint="eastAsia"/>
          <w:szCs w:val="24"/>
        </w:rPr>
      </w:pPr>
      <w:r w:rsidRPr="009075D4">
        <w:rPr>
          <w:rFonts w:ascii="宋体" w:hAnsi="宋体" w:hint="eastAsia"/>
          <w:szCs w:val="24"/>
        </w:rPr>
        <w:t>6.市场价格：</w:t>
      </w:r>
      <m:oMath>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m:t>
        </m:r>
      </m:oMath>
      <w:r w:rsidR="00EE27AC" w:rsidRPr="009075D4">
        <w:rPr>
          <w:rFonts w:ascii="宋体" w:hAnsi="宋体" w:hint="eastAsia"/>
          <w:szCs w:val="24"/>
        </w:rPr>
        <w:t>。</w:t>
      </w:r>
    </w:p>
    <w:p w14:paraId="10328F11" w14:textId="7A139831" w:rsidR="00EE27AC" w:rsidRDefault="00846B97" w:rsidP="00450CAA">
      <w:pPr>
        <w:ind w:firstLine="420"/>
        <w:rPr>
          <w:rFonts w:ascii="宋体" w:hAnsi="宋体" w:hint="eastAsia"/>
          <w:szCs w:val="24"/>
        </w:rPr>
      </w:pPr>
      <w:r w:rsidRPr="009075D4">
        <w:rPr>
          <w:rFonts w:ascii="宋体" w:hAnsi="宋体" w:hint="eastAsia"/>
          <w:szCs w:val="24"/>
        </w:rPr>
        <w:t>7.代理人</w:t>
      </w:r>
      <w:r w:rsidR="00EE27AC" w:rsidRPr="009075D4">
        <w:rPr>
          <w:rFonts w:ascii="宋体" w:hAnsi="宋体" w:hint="eastAsia"/>
          <w:szCs w:val="24"/>
        </w:rPr>
        <w:t>的目标函数：</w:t>
      </w:r>
      <m:oMath>
        <m:nary>
          <m:naryPr>
            <m:chr m:val="∑"/>
            <m:limLoc m:val="undOvr"/>
            <m:ctrlPr>
              <w:rPr>
                <w:rFonts w:ascii="Cambria Math" w:hAnsi="Cambria Math"/>
                <w:i/>
                <w:szCs w:val="24"/>
              </w:rPr>
            </m:ctrlPr>
          </m:naryPr>
          <m:sub>
            <m:r>
              <w:rPr>
                <w:rFonts w:ascii="Cambria Math" w:hAnsi="Cambria Math" w:hint="eastAsia"/>
                <w:szCs w:val="24"/>
              </w:rPr>
              <m:t>t</m:t>
            </m:r>
            <m:r>
              <w:rPr>
                <w:rFonts w:ascii="Cambria Math" w:hAnsi="Cambria Math"/>
                <w:szCs w:val="24"/>
              </w:rPr>
              <m:t>=1</m:t>
            </m:r>
          </m:sub>
          <m:sup>
            <m:r>
              <w:rPr>
                <w:rFonts w:ascii="Cambria Math" w:hAnsi="Cambria Math"/>
                <w:szCs w:val="24"/>
              </w:rPr>
              <m:t>T</m:t>
            </m:r>
          </m:sup>
          <m:e>
            <m:sSub>
              <m:sSubPr>
                <m:ctrlPr>
                  <w:rPr>
                    <w:rFonts w:ascii="Cambria Math" w:hAnsi="Cambria Math"/>
                    <w:i/>
                    <w:szCs w:val="24"/>
                  </w:rPr>
                </m:ctrlPr>
              </m:sSubPr>
              <m:e>
                <m:r>
                  <w:rPr>
                    <w:rFonts w:ascii="Cambria Math" w:hAnsi="Cambria Math" w:hint="eastAsia"/>
                    <w:szCs w:val="24"/>
                  </w:rPr>
                  <m:t>w</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m:t>
            </m:r>
          </m:e>
        </m:nary>
      </m:oMath>
      <w:r w:rsidR="00EE27AC" w:rsidRPr="009075D4">
        <w:rPr>
          <w:rFonts w:ascii="宋体" w:hAnsi="宋体" w:hint="eastAsia"/>
          <w:szCs w:val="24"/>
        </w:rPr>
        <w:t>,</w:t>
      </w:r>
      <w:r w:rsidR="00EE27AC" w:rsidRPr="009075D4">
        <w:rPr>
          <w:rFonts w:ascii="宋体" w:hAnsi="宋体"/>
          <w:i/>
          <w:szCs w:val="24"/>
        </w:rPr>
        <w:t xml:space="preserve"> </w:t>
      </w:r>
      <m:oMath>
        <m:sSub>
          <m:sSubPr>
            <m:ctrlPr>
              <w:rPr>
                <w:rFonts w:ascii="Cambria Math" w:hAnsi="Cambria Math"/>
                <w:i/>
                <w:szCs w:val="24"/>
              </w:rPr>
            </m:ctrlPr>
          </m:sSubPr>
          <m:e>
            <m:r>
              <w:rPr>
                <w:rFonts w:ascii="Cambria Math" w:hAnsi="Cambria Math" w:hint="eastAsia"/>
                <w:szCs w:val="24"/>
              </w:rPr>
              <m:t>w</m:t>
            </m:r>
          </m:e>
          <m:sub>
            <m:r>
              <w:rPr>
                <w:rFonts w:ascii="Cambria Math" w:hAnsi="Cambria Math" w:hint="eastAsia"/>
                <w:szCs w:val="24"/>
              </w:rPr>
              <m:t>t</m:t>
            </m:r>
          </m:sub>
        </m:sSub>
      </m:oMath>
      <w:r w:rsidR="00EE27AC" w:rsidRPr="009075D4">
        <w:rPr>
          <w:rFonts w:ascii="宋体" w:hAnsi="宋体"/>
          <w:szCs w:val="24"/>
        </w:rPr>
        <w:t>是代理人根据各个信息，决定t时期的价格的权重，</w:t>
      </w:r>
      <w:r w:rsidR="00EE27AC" w:rsidRPr="009075D4">
        <w:rPr>
          <w:rFonts w:ascii="宋体" w:hAnsi="宋体" w:hint="eastAsia"/>
          <w:szCs w:val="24"/>
        </w:rPr>
        <w:t>代理人的目标是使得这个加权和最大。</w:t>
      </w:r>
    </w:p>
    <w:p w14:paraId="4CBAF682" w14:textId="0665F975" w:rsidR="00DB7DF3" w:rsidRPr="009075D4" w:rsidRDefault="00DB7DF3" w:rsidP="00450CAA">
      <w:pPr>
        <w:ind w:firstLine="420"/>
        <w:rPr>
          <w:rFonts w:ascii="宋体" w:hAnsi="宋体" w:hint="eastAsia"/>
          <w:szCs w:val="24"/>
        </w:rPr>
      </w:pPr>
      <w:r>
        <w:rPr>
          <w:rFonts w:ascii="宋体" w:hAnsi="宋体" w:hint="eastAsia"/>
          <w:szCs w:val="24"/>
        </w:rPr>
        <w:t>8.定价函数：</w:t>
      </w:r>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e>
        </m:d>
      </m:oMath>
      <w:r>
        <w:rPr>
          <w:rFonts w:ascii="宋体" w:hAnsi="宋体" w:hint="eastAsia"/>
          <w:szCs w:val="24"/>
        </w:rPr>
        <w:t>，</w:t>
      </w:r>
      <w:r w:rsidRPr="00DB7DF3">
        <w:rPr>
          <w:rFonts w:ascii="宋体" w:hAnsi="宋体"/>
          <w:szCs w:val="24"/>
        </w:rPr>
        <w:t>作为在给定的历史信息和一系列的特定阈值信息下，对当前价值</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DB7DF3">
        <w:rPr>
          <w:rFonts w:ascii="宋体" w:hAnsi="宋体"/>
          <w:szCs w:val="24"/>
        </w:rPr>
        <w:t>的期望值。</w:t>
      </w:r>
    </w:p>
    <w:p w14:paraId="6C4924A8" w14:textId="2A4D7EBB" w:rsidR="00EE27AC" w:rsidRPr="00A50570" w:rsidRDefault="009075D4" w:rsidP="00304F4D">
      <w:pPr>
        <w:rPr>
          <w:rFonts w:hint="eastAsia"/>
          <w:b/>
          <w:bCs/>
          <w:sz w:val="28"/>
          <w:szCs w:val="28"/>
        </w:rPr>
      </w:pPr>
      <w:r w:rsidRPr="00A50570">
        <w:rPr>
          <w:rFonts w:hint="eastAsia"/>
          <w:b/>
          <w:bCs/>
          <w:sz w:val="28"/>
          <w:szCs w:val="28"/>
        </w:rPr>
        <w:t>假设</w:t>
      </w:r>
    </w:p>
    <w:p w14:paraId="4E1F129D" w14:textId="0828BB1C" w:rsidR="009075D4" w:rsidRPr="009075D4" w:rsidRDefault="009075D4" w:rsidP="009075D4">
      <w:pPr>
        <w:pStyle w:val="a4"/>
        <w:numPr>
          <w:ilvl w:val="0"/>
          <w:numId w:val="1"/>
        </w:numPr>
        <w:ind w:firstLineChars="0"/>
        <w:rPr>
          <w:rFonts w:ascii="宋体" w:hAnsi="宋体" w:hint="eastAsia"/>
          <w:szCs w:val="24"/>
        </w:rPr>
      </w:pPr>
      <w:r w:rsidRPr="009075D4">
        <w:rPr>
          <w:rFonts w:ascii="宋体" w:hAnsi="宋体" w:hint="eastAsia"/>
          <w:szCs w:val="24"/>
        </w:rPr>
        <w:t xml:space="preserve">假设增量 </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hint="eastAsia"/>
          <w:szCs w:val="24"/>
        </w:rPr>
        <w:t>具有相同的分布，并且代理可以披露信息的概率是恒定的。</w:t>
      </w:r>
    </w:p>
    <w:p w14:paraId="1D1310B7" w14:textId="27487B77" w:rsidR="009075D4" w:rsidRPr="009075D4" w:rsidRDefault="009075D4" w:rsidP="009075D4">
      <w:pPr>
        <w:pStyle w:val="a4"/>
        <w:numPr>
          <w:ilvl w:val="0"/>
          <w:numId w:val="1"/>
        </w:numPr>
        <w:ind w:firstLineChars="0"/>
        <w:rPr>
          <w:rFonts w:ascii="宋体" w:hAnsi="宋体" w:hint="eastAsia"/>
          <w:szCs w:val="24"/>
        </w:rPr>
      </w:pPr>
      <w:r w:rsidRPr="009075D4">
        <w:rPr>
          <w:rFonts w:ascii="宋体" w:hAnsi="宋体"/>
          <w:szCs w:val="24"/>
        </w:rPr>
        <w:t>假设增量的均值为零且是独立的，这意味着价值过程遵循马丁格尔。</w:t>
      </w:r>
    </w:p>
    <w:p w14:paraId="4D3C9096" w14:textId="7095DE61" w:rsidR="009075D4" w:rsidRPr="009075D4" w:rsidRDefault="009075D4" w:rsidP="009075D4">
      <w:pPr>
        <w:pStyle w:val="a4"/>
        <w:numPr>
          <w:ilvl w:val="0"/>
          <w:numId w:val="1"/>
        </w:numPr>
        <w:ind w:firstLineChars="0"/>
        <w:rPr>
          <w:rFonts w:ascii="宋体" w:hAnsi="宋体" w:hint="eastAsia"/>
          <w:szCs w:val="24"/>
        </w:rPr>
      </w:pPr>
      <w:r w:rsidRPr="009075D4">
        <w:rPr>
          <w:rFonts w:ascii="宋体" w:hAnsi="宋体" w:hint="eastAsia"/>
          <w:szCs w:val="24"/>
        </w:rPr>
        <w:t>假设</w:t>
      </w:r>
      <w:r w:rsidRPr="009075D4">
        <w:rPr>
          <w:rFonts w:ascii="宋体" w:hAnsi="宋体"/>
          <w:szCs w:val="24"/>
        </w:rPr>
        <w:t xml:space="preserve">代理人只能及时披露信息，如果他不在 t 处透露 </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，他就不能在以后透露。</w:t>
      </w:r>
    </w:p>
    <w:p w14:paraId="5B3EA123" w14:textId="5C0137A6" w:rsidR="00EE27AC" w:rsidRPr="009075D4" w:rsidRDefault="009075D4" w:rsidP="00304F4D">
      <w:pPr>
        <w:pStyle w:val="a4"/>
        <w:numPr>
          <w:ilvl w:val="0"/>
          <w:numId w:val="1"/>
        </w:numPr>
        <w:ind w:firstLineChars="0"/>
        <w:rPr>
          <w:rFonts w:ascii="宋体" w:hAnsi="宋体" w:hint="eastAsia"/>
          <w:szCs w:val="24"/>
        </w:rPr>
      </w:pPr>
      <w:r w:rsidRPr="009075D4">
        <w:rPr>
          <w:rFonts w:ascii="宋体" w:hAnsi="宋体"/>
          <w:szCs w:val="24"/>
        </w:rPr>
        <w:t>假设代理人只有在能够披露</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时才会学习</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。相反，如果代理人即使在他</w:t>
      </w:r>
      <w:r w:rsidRPr="009075D4">
        <w:rPr>
          <w:rFonts w:ascii="宋体" w:hAnsi="宋体"/>
          <w:szCs w:val="24"/>
        </w:rPr>
        <w:lastRenderedPageBreak/>
        <w:t>无法披露</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 xml:space="preserve"> 的时期观察到 </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，我们的分析和结果将保持不变。因为代理人只有在他拥有可验证的信息时才采取行动，一旦这些信息到达，</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的当前实现就足以证明公司的未来价值</w:t>
      </w:r>
      <w:r w:rsidRPr="009075D4">
        <w:rPr>
          <w:rFonts w:ascii="宋体" w:hAnsi="宋体" w:hint="eastAsia"/>
          <w:szCs w:val="24"/>
        </w:rPr>
        <w:t>。</w:t>
      </w:r>
    </w:p>
    <w:p w14:paraId="28DBF4D8" w14:textId="3C87C2E6" w:rsidR="009075D4" w:rsidRDefault="009075D4" w:rsidP="00304F4D">
      <w:pPr>
        <w:pStyle w:val="a4"/>
        <w:numPr>
          <w:ilvl w:val="0"/>
          <w:numId w:val="1"/>
        </w:numPr>
        <w:ind w:firstLineChars="0"/>
        <w:rPr>
          <w:rFonts w:ascii="宋体" w:hAnsi="宋体" w:hint="eastAsia"/>
          <w:szCs w:val="24"/>
        </w:rPr>
      </w:pPr>
      <w:r w:rsidRPr="009075D4">
        <w:rPr>
          <w:rFonts w:ascii="宋体" w:hAnsi="宋体"/>
          <w:szCs w:val="24"/>
        </w:rPr>
        <w:t>假设当代理获得信息时，这些信息充分揭示了公司</w:t>
      </w:r>
      <m:oMath>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t</m:t>
            </m:r>
          </m:sub>
        </m:sSub>
      </m:oMath>
      <w:r w:rsidRPr="009075D4">
        <w:rPr>
          <w:rFonts w:ascii="宋体" w:hAnsi="宋体"/>
          <w:szCs w:val="24"/>
        </w:rPr>
        <w:t xml:space="preserve"> 的价值。即如果他只能在收到信息时披露信息，</w:t>
      </w:r>
      <w:r w:rsidRPr="009075D4">
        <w:rPr>
          <w:rFonts w:ascii="宋体" w:hAnsi="宋体" w:hint="eastAsia"/>
          <w:szCs w:val="24"/>
        </w:rPr>
        <w:t>则</w:t>
      </w:r>
      <w:r w:rsidRPr="009075D4">
        <w:rPr>
          <w:rFonts w:ascii="宋体" w:hAnsi="宋体"/>
          <w:szCs w:val="24"/>
        </w:rPr>
        <w:t>模型适用。</w:t>
      </w:r>
    </w:p>
    <w:p w14:paraId="6E0E44F4" w14:textId="7A6CF510" w:rsidR="009075D4" w:rsidRPr="00A50570" w:rsidRDefault="009075D4" w:rsidP="009075D4">
      <w:pPr>
        <w:rPr>
          <w:rFonts w:ascii="宋体" w:hAnsi="宋体" w:hint="eastAsia"/>
          <w:b/>
          <w:bCs/>
          <w:sz w:val="28"/>
          <w:szCs w:val="28"/>
        </w:rPr>
      </w:pPr>
      <w:r w:rsidRPr="00A50570">
        <w:rPr>
          <w:rFonts w:ascii="宋体" w:hAnsi="宋体" w:hint="eastAsia"/>
          <w:b/>
          <w:bCs/>
          <w:sz w:val="28"/>
          <w:szCs w:val="28"/>
        </w:rPr>
        <w:t>模型的均衡</w:t>
      </w:r>
    </w:p>
    <w:p w14:paraId="0AD81600" w14:textId="77777777" w:rsidR="00FE4F26" w:rsidRPr="00FE4F26" w:rsidRDefault="003A60D5" w:rsidP="00FE4F26">
      <w:pPr>
        <w:ind w:firstLine="420"/>
        <w:rPr>
          <w:rFonts w:ascii="Cambria Math" w:hAnsi="Cambria Math"/>
          <w:i/>
          <w:szCs w:val="24"/>
        </w:rPr>
      </w:pPr>
      <w:r w:rsidRPr="009075D4">
        <w:rPr>
          <w:rFonts w:ascii="宋体" w:hAnsi="宋体"/>
          <w:szCs w:val="24"/>
        </w:rPr>
        <w:t>模型的均衡是代理和市场价格的披露策略</w:t>
      </w:r>
      <w:r>
        <w:rPr>
          <w:rFonts w:ascii="宋体" w:hAnsi="宋体" w:hint="eastAsia"/>
          <w:szCs w:val="24"/>
        </w:rPr>
        <w:t>:</w:t>
      </w:r>
      <w:r w:rsidRPr="003A60D5">
        <w:rPr>
          <w:rFonts w:ascii="Cambria Math" w:hAnsi="Cambria Math"/>
          <w:i/>
          <w:szCs w:val="24"/>
        </w:rPr>
        <w:t xml:space="preserve">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e>
            </m:d>
          </m:e>
        </m:d>
      </m:oMath>
    </w:p>
    <w:p w14:paraId="41BCACBC" w14:textId="60DB31F5" w:rsidR="00FE4F26" w:rsidRPr="00FE4F26" w:rsidRDefault="00FE4F26" w:rsidP="00FE4F26">
      <w:pPr>
        <w:ind w:firstLine="420"/>
        <w:rPr>
          <w:rFonts w:ascii="Cambria Math" w:hAnsi="Cambria Math" w:hint="eastAsia"/>
          <w:iCs/>
          <w:szCs w:val="24"/>
        </w:rPr>
      </w:pPr>
      <w:r w:rsidRPr="00FE4F26">
        <w:rPr>
          <w:rFonts w:ascii="Cambria Math" w:hAnsi="Cambria Math"/>
          <w:iCs/>
          <w:szCs w:val="24"/>
          <w:highlight w:val="yellow"/>
        </w:rPr>
        <w:t>L</w:t>
      </w:r>
      <w:r w:rsidRPr="00FE4F26">
        <w:rPr>
          <w:rFonts w:ascii="Cambria Math" w:hAnsi="Cambria Math" w:hint="eastAsia"/>
          <w:iCs/>
          <w:szCs w:val="24"/>
          <w:highlight w:val="yellow"/>
        </w:rPr>
        <w:t>atex</w:t>
      </w:r>
      <w:r w:rsidRPr="00FE4F26">
        <w:rPr>
          <w:rFonts w:ascii="Cambria Math" w:hAnsi="Cambria Math" w:hint="eastAsia"/>
          <w:iCs/>
          <w:szCs w:val="24"/>
          <w:highlight w:val="yellow"/>
        </w:rPr>
        <w:t>的公式：</w:t>
      </w:r>
      <w:proofErr w:type="gramStart"/>
      <w:r w:rsidRPr="00FE4F26">
        <w:rPr>
          <w:rFonts w:ascii="Cambria Math" w:hAnsi="Cambria Math" w:hint="eastAsia"/>
          <w:iCs/>
          <w:szCs w:val="24"/>
          <w:highlight w:val="yellow"/>
        </w:rPr>
        <w:t>\{ \</w:t>
      </w:r>
      <w:proofErr w:type="spellStart"/>
      <w:proofErr w:type="gramEnd"/>
      <w:r w:rsidRPr="00FE4F26">
        <w:rPr>
          <w:rFonts w:ascii="Cambria Math" w:hAnsi="Cambria Math" w:hint="eastAsia"/>
          <w:iCs/>
          <w:szCs w:val="24"/>
          <w:highlight w:val="yellow"/>
        </w:rPr>
        <w:t>sigma_t</w:t>
      </w:r>
      <w:proofErr w:type="spellEnd"/>
      <w:r w:rsidRPr="00FE4F26">
        <w:rPr>
          <w:rFonts w:ascii="Cambria Math" w:hAnsi="Cambria Math" w:hint="eastAsia"/>
          <w:iCs/>
          <w:szCs w:val="24"/>
          <w:highlight w:val="yellow"/>
        </w:rPr>
        <w:t xml:space="preserve">(H_{t-1}, </w:t>
      </w:r>
      <w:proofErr w:type="spellStart"/>
      <w:r w:rsidRPr="00FE4F26">
        <w:rPr>
          <w:rFonts w:ascii="Cambria Math" w:hAnsi="Cambria Math" w:hint="eastAsia"/>
          <w:iCs/>
          <w:szCs w:val="24"/>
          <w:highlight w:val="yellow"/>
        </w:rPr>
        <w:t>V_t</w:t>
      </w:r>
      <w:proofErr w:type="spellEnd"/>
      <w:r w:rsidRPr="00FE4F26">
        <w:rPr>
          <w:rFonts w:ascii="Cambria Math" w:hAnsi="Cambria Math" w:hint="eastAsia"/>
          <w:iCs/>
          <w:szCs w:val="24"/>
          <w:highlight w:val="yellow"/>
        </w:rPr>
        <w:t xml:space="preserve">), </w:t>
      </w:r>
      <w:proofErr w:type="spellStart"/>
      <w:r w:rsidRPr="00FE4F26">
        <w:rPr>
          <w:rFonts w:ascii="Cambria Math" w:hAnsi="Cambria Math" w:hint="eastAsia"/>
          <w:iCs/>
          <w:szCs w:val="24"/>
          <w:highlight w:val="yellow"/>
        </w:rPr>
        <w:t>P_t</w:t>
      </w:r>
      <w:proofErr w:type="spellEnd"/>
      <w:r w:rsidRPr="00FE4F26">
        <w:rPr>
          <w:rFonts w:ascii="Cambria Math" w:hAnsi="Cambria Math" w:hint="eastAsia"/>
          <w:iCs/>
          <w:szCs w:val="24"/>
          <w:highlight w:val="yellow"/>
        </w:rPr>
        <w:t>(</w:t>
      </w:r>
      <w:proofErr w:type="spellStart"/>
      <w:r w:rsidRPr="00FE4F26">
        <w:rPr>
          <w:rFonts w:ascii="Cambria Math" w:hAnsi="Cambria Math" w:hint="eastAsia"/>
          <w:iCs/>
          <w:szCs w:val="24"/>
          <w:highlight w:val="yellow"/>
        </w:rPr>
        <w:t>H_t</w:t>
      </w:r>
      <w:proofErr w:type="spellEnd"/>
      <w:r w:rsidRPr="00FE4F26">
        <w:rPr>
          <w:rFonts w:ascii="Cambria Math" w:hAnsi="Cambria Math" w:hint="eastAsia"/>
          <w:iCs/>
          <w:szCs w:val="24"/>
          <w:highlight w:val="yellow"/>
        </w:rPr>
        <w:t>) \}</w:t>
      </w:r>
    </w:p>
    <w:p w14:paraId="662B6231" w14:textId="19D52AB7" w:rsidR="009075D4" w:rsidRDefault="009075D4" w:rsidP="00450CAA">
      <w:pPr>
        <w:ind w:firstLine="360"/>
        <w:rPr>
          <w:rFonts w:ascii="宋体" w:hAnsi="宋体" w:hint="eastAsia"/>
          <w:szCs w:val="24"/>
        </w:rPr>
      </w:pPr>
      <w:r w:rsidRPr="009075D4">
        <w:rPr>
          <w:rFonts w:ascii="宋体" w:hAnsi="宋体" w:hint="eastAsia"/>
          <w:szCs w:val="24"/>
        </w:rPr>
        <w:t>市场价格有两种情况：</w:t>
      </w:r>
    </w:p>
    <w:p w14:paraId="2AC1B00A" w14:textId="66344F65" w:rsidR="009075D4" w:rsidRDefault="009075D4" w:rsidP="009075D4">
      <w:pPr>
        <w:pStyle w:val="a4"/>
        <w:numPr>
          <w:ilvl w:val="0"/>
          <w:numId w:val="2"/>
        </w:numPr>
        <w:ind w:firstLineChars="0"/>
        <w:rPr>
          <w:rFonts w:ascii="宋体" w:hAnsi="宋体" w:hint="eastAsia"/>
          <w:szCs w:val="24"/>
        </w:rPr>
      </w:pPr>
      <w:r w:rsidRPr="009075D4">
        <w:rPr>
          <w:rFonts w:ascii="宋体" w:hAnsi="宋体" w:hint="eastAsia"/>
          <w:szCs w:val="24"/>
        </w:rPr>
        <w:t>当代理人披露时，对于任何的</w:t>
      </w:r>
      <m:oMath>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sub>
        </m:sSub>
      </m:oMath>
      <w:r w:rsidRPr="009075D4">
        <w:rPr>
          <w:rFonts w:ascii="宋体" w:hAnsi="宋体" w:hint="eastAsia"/>
          <w:szCs w:val="24"/>
        </w:rPr>
        <w:t>，当</w:t>
      </w:r>
      <m:oMath>
        <m:sSub>
          <m:sSubPr>
            <m:ctrlPr>
              <w:rPr>
                <w:rFonts w:ascii="Cambria Math" w:hAnsi="Cambria Math"/>
                <w:i/>
                <w:szCs w:val="24"/>
              </w:rPr>
            </m:ctrlPr>
          </m:sSubPr>
          <m:e>
            <m:r>
              <w:rPr>
                <w:rFonts w:ascii="Cambria Math" w:hAnsi="Cambria Math" w:hint="eastAsia"/>
                <w:szCs w:val="24"/>
              </w:rPr>
              <m:t>d</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oMath>
      <w:r w:rsidRPr="009075D4">
        <w:rPr>
          <w:rFonts w:ascii="宋体" w:hAnsi="宋体" w:hint="eastAsia"/>
          <w:szCs w:val="24"/>
        </w:rPr>
        <w:t>，则</w:t>
      </w:r>
      <m:oMath>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oMath>
      <w:r w:rsidRPr="009075D4">
        <w:rPr>
          <w:rFonts w:ascii="宋体" w:hAnsi="宋体" w:hint="eastAsia"/>
          <w:szCs w:val="24"/>
        </w:rPr>
        <w:t>。</w:t>
      </w:r>
    </w:p>
    <w:p w14:paraId="6B4F381C" w14:textId="25552D63" w:rsidR="009075D4" w:rsidRDefault="009075D4" w:rsidP="009075D4">
      <w:pPr>
        <w:pStyle w:val="a4"/>
        <w:numPr>
          <w:ilvl w:val="0"/>
          <w:numId w:val="2"/>
        </w:numPr>
        <w:ind w:firstLineChars="0"/>
        <w:rPr>
          <w:rFonts w:ascii="宋体" w:hAnsi="宋体" w:hint="eastAsia"/>
          <w:szCs w:val="24"/>
        </w:rPr>
      </w:pPr>
      <w:r>
        <w:rPr>
          <w:rFonts w:ascii="宋体" w:hAnsi="宋体" w:hint="eastAsia"/>
          <w:szCs w:val="24"/>
        </w:rPr>
        <w:t>当代理人不披露时，</w:t>
      </w:r>
      <w:r w:rsidRPr="009075D4">
        <w:rPr>
          <w:rFonts w:ascii="宋体" w:hAnsi="宋体" w:hint="eastAsia"/>
          <w:szCs w:val="24"/>
        </w:rPr>
        <w:t>对于任何的</w:t>
      </w:r>
      <m:oMath>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sub>
        </m:sSub>
      </m:oMath>
      <w:r w:rsidRPr="009075D4">
        <w:rPr>
          <w:rFonts w:ascii="宋体" w:hAnsi="宋体" w:hint="eastAsia"/>
          <w:szCs w:val="24"/>
        </w:rPr>
        <w:t>，当</w:t>
      </w:r>
      <m:oMath>
        <m:sSub>
          <m:sSubPr>
            <m:ctrlPr>
              <w:rPr>
                <w:rFonts w:ascii="Cambria Math" w:hAnsi="Cambria Math"/>
                <w:i/>
                <w:szCs w:val="24"/>
              </w:rPr>
            </m:ctrlPr>
          </m:sSubPr>
          <m:e>
            <m:r>
              <w:rPr>
                <w:rFonts w:ascii="Cambria Math" w:hAnsi="Cambria Math" w:hint="eastAsia"/>
                <w:szCs w:val="24"/>
              </w:rPr>
              <m:t>d</m:t>
            </m:r>
          </m:e>
          <m:sub>
            <m:r>
              <w:rPr>
                <w:rFonts w:ascii="Cambria Math" w:hAnsi="Cambria Math" w:hint="eastAsia"/>
                <w:szCs w:val="24"/>
              </w:rPr>
              <m:t>t</m:t>
            </m:r>
          </m:sub>
        </m:sSub>
        <m:r>
          <w:rPr>
            <w:rFonts w:ascii="Cambria Math" w:hAnsi="Cambria Math"/>
            <w:szCs w:val="24"/>
          </w:rPr>
          <m:t>=∅</m:t>
        </m:r>
      </m:oMath>
      <w:r>
        <w:rPr>
          <w:rFonts w:ascii="宋体" w:hAnsi="宋体" w:hint="eastAsia"/>
          <w:szCs w:val="24"/>
        </w:rPr>
        <w:t>，</w:t>
      </w:r>
      <m:oMath>
        <m:r>
          <w:rPr>
            <w:rFonts w:ascii="Cambria Math" w:hAnsi="Cambria Math"/>
            <w:szCs w:val="24"/>
          </w:rPr>
          <m:t>τ∈</m:t>
        </m:r>
        <m:d>
          <m:dPr>
            <m:begChr m:val="{"/>
            <m:endChr m:val="}"/>
            <m:ctrlPr>
              <w:rPr>
                <w:rFonts w:ascii="Cambria Math" w:hAnsi="Cambria Math"/>
                <w:i/>
                <w:szCs w:val="24"/>
              </w:rPr>
            </m:ctrlPr>
          </m:dPr>
          <m:e>
            <m:r>
              <w:rPr>
                <w:rFonts w:ascii="Cambria Math" w:hAnsi="Cambria Math"/>
                <w:szCs w:val="24"/>
              </w:rPr>
              <m:t>0,…,</m:t>
            </m:r>
            <m:r>
              <w:rPr>
                <w:rFonts w:ascii="Cambria Math" w:hAnsi="Cambria Math" w:hint="eastAsia"/>
                <w:szCs w:val="24"/>
              </w:rPr>
              <m:t>t</m:t>
            </m:r>
            <m:r>
              <w:rPr>
                <w:rFonts w:ascii="Cambria Math" w:hAnsi="Cambria Math"/>
                <w:szCs w:val="24"/>
              </w:rPr>
              <m:t>-1</m:t>
            </m:r>
          </m:e>
        </m:d>
      </m:oMath>
      <w:r>
        <w:rPr>
          <w:rFonts w:ascii="宋体" w:hAnsi="宋体" w:hint="eastAsia"/>
          <w:szCs w:val="24"/>
        </w:rPr>
        <w:t>，即</w:t>
      </w:r>
      <m:oMath>
        <m:r>
          <w:rPr>
            <w:rFonts w:ascii="Cambria Math" w:hAnsi="Cambria Math"/>
            <w:szCs w:val="24"/>
          </w:rPr>
          <m:t>τ</m:t>
        </m:r>
      </m:oMath>
      <w:r>
        <w:rPr>
          <w:rFonts w:ascii="宋体" w:hAnsi="宋体" w:hint="eastAsia"/>
          <w:szCs w:val="24"/>
        </w:rPr>
        <w:t>是最后一个披露期时，此时的定价为</w:t>
      </w:r>
      <w:r w:rsidR="003A60D5" w:rsidRPr="003A60D5">
        <w:rPr>
          <w:rFonts w:ascii="宋体" w:hAnsi="宋体"/>
          <w:szCs w:val="24"/>
        </w:rPr>
        <w:t>最后一次披露时的价格+基于代理人从最后一次披露</w:t>
      </w:r>
      <m:oMath>
        <m:r>
          <w:rPr>
            <w:rFonts w:ascii="Cambria Math" w:hAnsi="Cambria Math"/>
            <w:szCs w:val="24"/>
          </w:rPr>
          <m:t>τ</m:t>
        </m:r>
      </m:oMath>
      <w:r w:rsidR="003A60D5" w:rsidRPr="003A60D5">
        <w:rPr>
          <w:rFonts w:ascii="宋体" w:hAnsi="宋体"/>
          <w:szCs w:val="24"/>
        </w:rPr>
        <w:t xml:space="preserve"> 之后不再披露信息的策略</w:t>
      </w:r>
      <m:oMath>
        <m:sSub>
          <m:sSubPr>
            <m:ctrlPr>
              <w:rPr>
                <w:rFonts w:ascii="Cambria Math" w:hAnsi="Cambria Math"/>
                <w:i/>
                <w:szCs w:val="24"/>
              </w:rPr>
            </m:ctrlPr>
          </m:sSubPr>
          <m:e>
            <m:r>
              <w:rPr>
                <w:rFonts w:ascii="Cambria Math" w:hAnsi="Cambria Math"/>
                <w:szCs w:val="24"/>
              </w:rPr>
              <m:t>σ</m:t>
            </m:r>
          </m:e>
          <m:sub>
            <m:r>
              <w:rPr>
                <w:rFonts w:ascii="Cambria Math" w:hAnsi="Cambria Math" w:hint="eastAsia"/>
                <w:szCs w:val="24"/>
              </w:rPr>
              <m:t>s</m:t>
            </m:r>
          </m:sub>
        </m:sSub>
      </m:oMath>
      <w:r w:rsidR="003A60D5" w:rsidRPr="003A60D5">
        <w:rPr>
          <w:rFonts w:ascii="宋体" w:hAnsi="宋体"/>
          <w:szCs w:val="24"/>
        </w:rPr>
        <w:t>计算的条件期望。</w:t>
      </w:r>
    </w:p>
    <w:p w14:paraId="6F888B9C" w14:textId="674C5A05" w:rsidR="009075D4" w:rsidRDefault="00000000" w:rsidP="009075D4">
      <w:pPr>
        <w:pStyle w:val="a4"/>
        <w:ind w:left="360" w:firstLineChars="0" w:firstLine="0"/>
        <w:rPr>
          <w:rFonts w:ascii="宋体" w:hAnsi="宋体"/>
          <w:szCs w:val="24"/>
        </w:rPr>
      </w:pPr>
      <m:oMath>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r>
          <w:rPr>
            <w:rFonts w:ascii="Cambria Math" w:hAnsi="Cambria Math"/>
            <w:szCs w:val="24"/>
          </w:rPr>
          <m:t>+E</m:t>
        </m:r>
        <m:d>
          <m:dPr>
            <m:begChr m:val="["/>
            <m:endChr m:val="]"/>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hint="eastAsia"/>
                    <w:szCs w:val="24"/>
                  </w:rPr>
                  <m:t>s</m:t>
                </m:r>
                <m:r>
                  <w:rPr>
                    <w:rFonts w:ascii="Cambria Math" w:hAnsi="Cambria Math"/>
                    <w:szCs w:val="24"/>
                  </w:rPr>
                  <m:t>=τ+1</m:t>
                </m:r>
              </m:sub>
              <m:sup>
                <m:r>
                  <w:rPr>
                    <w:rFonts w:ascii="Cambria Math" w:hAnsi="Cambria Math" w:hint="eastAsia"/>
                    <w:szCs w:val="24"/>
                  </w:rPr>
                  <m:t>t</m:t>
                </m:r>
              </m:sup>
              <m:e>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hint="eastAsia"/>
                        <w:szCs w:val="24"/>
                      </w:rPr>
                      <m:t>s</m:t>
                    </m:r>
                  </m:sub>
                </m:sSub>
                <m:r>
                  <w:rPr>
                    <w:rFonts w:ascii="Cambria Math" w:hAnsi="Cambria Math"/>
                    <w:szCs w:val="24"/>
                  </w:rPr>
                  <m:t>|</m:t>
                </m:r>
              </m:e>
            </m:nary>
            <m:sSubSup>
              <m:sSubSupPr>
                <m:ctrlPr>
                  <w:rPr>
                    <w:rFonts w:ascii="Cambria Math" w:hAnsi="Cambria Math"/>
                    <w:i/>
                    <w:szCs w:val="24"/>
                  </w:rPr>
                </m:ctrlPr>
              </m:sSubSupPr>
              <m:e>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hint="eastAsia"/>
                        <w:szCs w:val="24"/>
                      </w:rPr>
                      <m:t>s</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s</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s</m:t>
                        </m:r>
                      </m:sub>
                    </m:sSub>
                  </m:e>
                </m:d>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d</m:t>
                    </m:r>
                  </m:e>
                  <m:sub>
                    <m:r>
                      <w:rPr>
                        <w:rFonts w:ascii="Cambria Math" w:hAnsi="Cambria Math"/>
                        <w:szCs w:val="24"/>
                      </w:rPr>
                      <m:t>s</m:t>
                    </m:r>
                  </m:sub>
                </m:sSub>
                <m:r>
                  <w:rPr>
                    <w:rFonts w:ascii="Cambria Math" w:hAnsi="Cambria Math"/>
                    <w:szCs w:val="24"/>
                  </w:rPr>
                  <m:t>=∅}</m:t>
                </m:r>
              </m:e>
              <m:sub>
                <m:r>
                  <w:rPr>
                    <w:rFonts w:ascii="Cambria Math" w:hAnsi="Cambria Math"/>
                    <w:szCs w:val="24"/>
                  </w:rPr>
                  <m:t>s=τ+1</m:t>
                </m:r>
              </m:sub>
              <m:sup>
                <m:r>
                  <w:rPr>
                    <w:rFonts w:ascii="Cambria Math" w:hAnsi="Cambria Math"/>
                    <w:szCs w:val="24"/>
                  </w:rPr>
                  <m:t>s=t</m:t>
                </m:r>
              </m:sup>
            </m:sSubSup>
          </m:e>
        </m:d>
      </m:oMath>
      <w:r w:rsidR="00FE4F26" w:rsidRPr="00FE4F26">
        <w:rPr>
          <w:rFonts w:ascii="宋体" w:hAnsi="宋体" w:hint="eastAsia"/>
          <w:position w:val="-4"/>
          <w:szCs w:val="24"/>
        </w:rPr>
        <w:object w:dxaOrig="180" w:dyaOrig="279" w14:anchorId="1C0A0345">
          <v:shape id="_x0000_i1072" type="#_x0000_t75" style="width:9.2pt;height:14pt" o:ole="">
            <v:imagedata r:id="rId9" o:title=""/>
          </v:shape>
          <o:OLEObject Type="Embed" ProgID="Equation.DSMT4" ShapeID="_x0000_i1072" DrawAspect="Content" ObjectID="_1790411266" r:id="rId10"/>
        </w:object>
      </w:r>
    </w:p>
    <w:p w14:paraId="462B3543" w14:textId="47416A59" w:rsidR="00FE4F26" w:rsidRPr="003A60D5" w:rsidRDefault="00FE4F26" w:rsidP="009075D4">
      <w:pPr>
        <w:pStyle w:val="a4"/>
        <w:ind w:left="360" w:firstLineChars="0" w:firstLine="0"/>
        <w:rPr>
          <w:rFonts w:ascii="宋体" w:hAnsi="宋体" w:hint="eastAsia"/>
          <w:szCs w:val="24"/>
        </w:rPr>
      </w:pPr>
      <w:r w:rsidRPr="00FE4F26">
        <w:rPr>
          <w:rFonts w:ascii="宋体" w:hAnsi="宋体" w:hint="eastAsia"/>
          <w:szCs w:val="24"/>
          <w:highlight w:val="yellow"/>
        </w:rPr>
        <w:t>Latex的公式</w:t>
      </w:r>
      <w:proofErr w:type="spellStart"/>
      <w:r w:rsidRPr="00FE4F26">
        <w:rPr>
          <w:rFonts w:ascii="宋体" w:hAnsi="宋体" w:hint="eastAsia"/>
          <w:szCs w:val="24"/>
          <w:highlight w:val="yellow"/>
        </w:rPr>
        <w:t>P_t</w:t>
      </w:r>
      <w:proofErr w:type="spellEnd"/>
      <w:r w:rsidRPr="00FE4F26">
        <w:rPr>
          <w:rFonts w:ascii="宋体" w:hAnsi="宋体" w:hint="eastAsia"/>
          <w:szCs w:val="24"/>
          <w:highlight w:val="yellow"/>
        </w:rPr>
        <w:t>(</w:t>
      </w:r>
      <w:proofErr w:type="spellStart"/>
      <w:r w:rsidRPr="00FE4F26">
        <w:rPr>
          <w:rFonts w:ascii="宋体" w:hAnsi="宋体" w:hint="eastAsia"/>
          <w:szCs w:val="24"/>
          <w:highlight w:val="yellow"/>
        </w:rPr>
        <w:t>H_t</w:t>
      </w:r>
      <w:proofErr w:type="spellEnd"/>
      <w:r w:rsidRPr="00FE4F26">
        <w:rPr>
          <w:rFonts w:ascii="宋体" w:hAnsi="宋体" w:hint="eastAsia"/>
          <w:szCs w:val="24"/>
          <w:highlight w:val="yellow"/>
        </w:rPr>
        <w:t>) = V_{\tau} + E\left[ \sum_{s=\tau+1}^{t} \Delta V_s \Bigg| \left\{ \</w:t>
      </w:r>
      <w:proofErr w:type="spellStart"/>
      <w:r w:rsidRPr="00FE4F26">
        <w:rPr>
          <w:rFonts w:ascii="宋体" w:hAnsi="宋体" w:hint="eastAsia"/>
          <w:szCs w:val="24"/>
          <w:highlight w:val="yellow"/>
        </w:rPr>
        <w:t>sigma_s</w:t>
      </w:r>
      <w:proofErr w:type="spellEnd"/>
      <w:r w:rsidRPr="00FE4F26">
        <w:rPr>
          <w:rFonts w:ascii="宋体" w:hAnsi="宋体" w:hint="eastAsia"/>
          <w:szCs w:val="24"/>
          <w:highlight w:val="yellow"/>
        </w:rPr>
        <w:t xml:space="preserve">(H_{s-1}, V_s), </w:t>
      </w:r>
      <w:proofErr w:type="spellStart"/>
      <w:r w:rsidRPr="00FE4F26">
        <w:rPr>
          <w:rFonts w:ascii="宋体" w:hAnsi="宋体" w:hint="eastAsia"/>
          <w:szCs w:val="24"/>
          <w:highlight w:val="yellow"/>
        </w:rPr>
        <w:t>d_s</w:t>
      </w:r>
      <w:proofErr w:type="spellEnd"/>
      <w:r w:rsidRPr="00FE4F26">
        <w:rPr>
          <w:rFonts w:ascii="宋体" w:hAnsi="宋体" w:hint="eastAsia"/>
          <w:szCs w:val="24"/>
          <w:highlight w:val="yellow"/>
        </w:rPr>
        <w:t xml:space="preserve"> = \</w:t>
      </w:r>
      <w:proofErr w:type="spellStart"/>
      <w:r w:rsidRPr="00FE4F26">
        <w:rPr>
          <w:rFonts w:ascii="宋体" w:hAnsi="宋体" w:hint="eastAsia"/>
          <w:szCs w:val="24"/>
          <w:highlight w:val="yellow"/>
        </w:rPr>
        <w:t>varnothing</w:t>
      </w:r>
      <w:proofErr w:type="spellEnd"/>
      <w:r w:rsidRPr="00FE4F26">
        <w:rPr>
          <w:rFonts w:ascii="宋体" w:hAnsi="宋体" w:hint="eastAsia"/>
          <w:szCs w:val="24"/>
          <w:highlight w:val="yellow"/>
        </w:rPr>
        <w:t xml:space="preserve"> \right\}_{s=\tau+1}^{t} \right]</w:t>
      </w:r>
    </w:p>
    <w:p w14:paraId="15901B3D" w14:textId="3F54E3A9" w:rsidR="003A60D5" w:rsidRDefault="003A60D5" w:rsidP="00450CAA">
      <w:pPr>
        <w:ind w:firstLine="360"/>
        <w:rPr>
          <w:rFonts w:ascii="宋体" w:hAnsi="宋体" w:hint="eastAsia"/>
          <w:szCs w:val="24"/>
        </w:rPr>
      </w:pPr>
      <w:r w:rsidRPr="003A60D5">
        <w:rPr>
          <w:rFonts w:ascii="宋体" w:hAnsi="宋体"/>
          <w:szCs w:val="24"/>
        </w:rPr>
        <w:t>在均衡路径上，市场价格严格遵循贝叶斯规则，根据代理人的披露行为和策略更新价格预期。市场只在代理人意外披露时观察到非均衡事件。此时</w:t>
      </w:r>
      <w:r>
        <w:rPr>
          <w:rFonts w:ascii="宋体" w:hAnsi="宋体" w:hint="eastAsia"/>
          <w:szCs w:val="24"/>
        </w:rPr>
        <w:t>,</w:t>
      </w:r>
      <w:r w:rsidRPr="003A60D5">
        <w:rPr>
          <w:rFonts w:hint="eastAsia"/>
        </w:rPr>
        <w:t xml:space="preserve"> </w:t>
      </w:r>
      <w:r w:rsidRPr="003A60D5">
        <w:rPr>
          <w:rFonts w:ascii="宋体" w:hAnsi="宋体" w:hint="eastAsia"/>
          <w:szCs w:val="24"/>
        </w:rPr>
        <w:t>意外披露期的价格</w:t>
      </w:r>
      <w:r>
        <w:rPr>
          <w:rFonts w:ascii="宋体" w:hAnsi="宋体" w:hint="eastAsia"/>
          <w:szCs w:val="24"/>
        </w:rPr>
        <w:t>=</w:t>
      </w:r>
      <w:r w:rsidRPr="003A60D5">
        <w:rPr>
          <w:rFonts w:ascii="宋体" w:hAnsi="宋体" w:hint="eastAsia"/>
          <w:szCs w:val="24"/>
        </w:rPr>
        <w:t>被披露的具体价值</w:t>
      </w:r>
      <w:r>
        <w:rPr>
          <w:rFonts w:ascii="宋体" w:hAnsi="宋体" w:hint="eastAsia"/>
          <w:szCs w:val="24"/>
        </w:rPr>
        <w:t>,</w:t>
      </w:r>
      <w:r w:rsidRPr="003A60D5">
        <w:t xml:space="preserve"> </w:t>
      </w:r>
      <w:r w:rsidRPr="003A60D5">
        <w:rPr>
          <w:rFonts w:ascii="宋体" w:hAnsi="宋体"/>
          <w:szCs w:val="24"/>
        </w:rPr>
        <w:t>模型假设从意外披露后的策略和价格继续形成一个新的均衡，仿佛</w:t>
      </w:r>
      <w:proofErr w:type="gramStart"/>
      <w:r w:rsidRPr="003A60D5">
        <w:rPr>
          <w:rFonts w:ascii="宋体" w:hAnsi="宋体"/>
          <w:szCs w:val="24"/>
        </w:rPr>
        <w:t>起始值</w:t>
      </w:r>
      <w:proofErr w:type="gramEnd"/>
      <w:r w:rsidRPr="003A60D5">
        <w:rPr>
          <w:rFonts w:ascii="宋体" w:hAnsi="宋体"/>
          <w:szCs w:val="24"/>
        </w:rPr>
        <w:t xml:space="preserve">为被披露的值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e>
        </m:acc>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oMath>
      <w:r w:rsidRPr="003A60D5">
        <w:rPr>
          <w:rFonts w:ascii="宋体" w:hAnsi="宋体"/>
          <w:szCs w:val="24"/>
        </w:rPr>
        <w:t xml:space="preserve">，且模型的时间范围缩短为 </w:t>
      </w:r>
      <m:oMath>
        <m:acc>
          <m:accPr>
            <m:chr m:val="̃"/>
            <m:ctrlPr>
              <w:rPr>
                <w:rFonts w:ascii="Cambria Math" w:hAnsi="Cambria Math"/>
                <w:i/>
                <w:szCs w:val="24"/>
              </w:rPr>
            </m:ctrlPr>
          </m:accPr>
          <m:e>
            <m:r>
              <w:rPr>
                <w:rFonts w:ascii="Cambria Math" w:hAnsi="Cambria Math"/>
                <w:szCs w:val="24"/>
              </w:rPr>
              <m:t>T</m:t>
            </m:r>
          </m:e>
        </m:acc>
        <m:r>
          <w:rPr>
            <w:rFonts w:ascii="Cambria Math" w:hAnsi="Cambria Math"/>
            <w:szCs w:val="24"/>
          </w:rPr>
          <m:t>=T-τ</m:t>
        </m:r>
      </m:oMath>
      <w:r>
        <w:rPr>
          <w:rFonts w:ascii="宋体" w:hAnsi="宋体" w:hint="eastAsia"/>
          <w:szCs w:val="24"/>
        </w:rPr>
        <w:t>。</w:t>
      </w:r>
    </w:p>
    <w:p w14:paraId="4D0DD6CA" w14:textId="2A8ACFAA" w:rsidR="00DB7DF3" w:rsidRPr="00A50570" w:rsidRDefault="00DB7DF3" w:rsidP="003A60D5">
      <w:pPr>
        <w:rPr>
          <w:rFonts w:ascii="宋体" w:hAnsi="宋体" w:hint="eastAsia"/>
          <w:b/>
          <w:bCs/>
          <w:sz w:val="28"/>
          <w:szCs w:val="28"/>
        </w:rPr>
      </w:pPr>
      <w:r w:rsidRPr="00A50570">
        <w:rPr>
          <w:rFonts w:ascii="宋体" w:hAnsi="宋体" w:hint="eastAsia"/>
          <w:b/>
          <w:bCs/>
          <w:sz w:val="28"/>
          <w:szCs w:val="28"/>
        </w:rPr>
        <w:t>阈值规则</w:t>
      </w:r>
    </w:p>
    <w:p w14:paraId="51DA6A42" w14:textId="44EC9D9D" w:rsidR="00DB7DF3" w:rsidRPr="00FE4F26" w:rsidRDefault="00000000" w:rsidP="003A60D5">
      <w:pPr>
        <w:rPr>
          <w:rFonts w:ascii="宋体" w:hAnsi="宋体"/>
          <w:szCs w:val="24"/>
        </w:rPr>
      </w:pPr>
      <m:oMathPara>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e>
          </m:ac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t</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e>
          </m:d>
        </m:oMath>
      </m:oMathPara>
    </w:p>
    <w:p w14:paraId="4A2C7E08" w14:textId="67077082" w:rsidR="00FE4F26" w:rsidRPr="00FE4F26" w:rsidRDefault="00FE4F26" w:rsidP="003A60D5">
      <w:pPr>
        <w:rPr>
          <w:rFonts w:ascii="宋体" w:hAnsi="宋体" w:hint="eastAsia"/>
          <w:b/>
          <w:bCs/>
          <w:szCs w:val="24"/>
        </w:rPr>
      </w:pPr>
      <w:r w:rsidRPr="00FE4F26">
        <w:rPr>
          <w:rFonts w:ascii="宋体" w:hAnsi="宋体" w:hint="eastAsia"/>
          <w:szCs w:val="24"/>
          <w:highlight w:val="yellow"/>
        </w:rPr>
        <w:t>Latex的公式</w:t>
      </w:r>
      <w:r w:rsidRPr="00FE4F26">
        <w:rPr>
          <w:rFonts w:ascii="宋体" w:hAnsi="宋体" w:hint="eastAsia"/>
          <w:szCs w:val="24"/>
          <w:highlight w:val="yellow"/>
        </w:rPr>
        <w:t>\hat{P}_t(</w:t>
      </w:r>
      <w:proofErr w:type="spellStart"/>
      <w:r w:rsidRPr="00FE4F26">
        <w:rPr>
          <w:rFonts w:ascii="宋体" w:hAnsi="宋体" w:hint="eastAsia"/>
          <w:szCs w:val="24"/>
          <w:highlight w:val="yellow"/>
        </w:rPr>
        <w:t>H_t</w:t>
      </w:r>
      <w:proofErr w:type="spellEnd"/>
      <w:r w:rsidRPr="00FE4F26">
        <w:rPr>
          <w:rFonts w:ascii="宋体" w:hAnsi="宋体" w:hint="eastAsia"/>
          <w:szCs w:val="24"/>
          <w:highlight w:val="yellow"/>
        </w:rPr>
        <w:t xml:space="preserve">, x_1, \dots, </w:t>
      </w:r>
      <w:proofErr w:type="spellStart"/>
      <w:r w:rsidRPr="00FE4F26">
        <w:rPr>
          <w:rFonts w:ascii="宋体" w:hAnsi="宋体" w:hint="eastAsia"/>
          <w:szCs w:val="24"/>
          <w:highlight w:val="yellow"/>
        </w:rPr>
        <w:t>x_t</w:t>
      </w:r>
      <w:proofErr w:type="spellEnd"/>
      <w:r w:rsidRPr="00FE4F26">
        <w:rPr>
          <w:rFonts w:ascii="宋体" w:hAnsi="宋体" w:hint="eastAsia"/>
          <w:szCs w:val="24"/>
          <w:highlight w:val="yellow"/>
        </w:rPr>
        <w:t xml:space="preserve">) = </w:t>
      </w:r>
      <w:proofErr w:type="spellStart"/>
      <w:r w:rsidRPr="00FE4F26">
        <w:rPr>
          <w:rFonts w:ascii="宋体" w:hAnsi="宋体" w:hint="eastAsia"/>
          <w:szCs w:val="24"/>
          <w:highlight w:val="yellow"/>
        </w:rPr>
        <w:t>P_t</w:t>
      </w:r>
      <w:proofErr w:type="spellEnd"/>
      <w:r w:rsidRPr="00FE4F26">
        <w:rPr>
          <w:rFonts w:ascii="宋体" w:hAnsi="宋体" w:hint="eastAsia"/>
          <w:szCs w:val="24"/>
          <w:highlight w:val="yellow"/>
        </w:rPr>
        <w:t>(</w:t>
      </w:r>
      <w:proofErr w:type="spellStart"/>
      <w:r w:rsidRPr="00FE4F26">
        <w:rPr>
          <w:rFonts w:ascii="宋体" w:hAnsi="宋体" w:hint="eastAsia"/>
          <w:szCs w:val="24"/>
          <w:highlight w:val="yellow"/>
        </w:rPr>
        <w:t>H_t</w:t>
      </w:r>
      <w:proofErr w:type="spellEnd"/>
      <w:r w:rsidRPr="00FE4F26">
        <w:rPr>
          <w:rFonts w:ascii="宋体" w:hAnsi="宋体" w:hint="eastAsia"/>
          <w:szCs w:val="24"/>
          <w:highlight w:val="yellow"/>
        </w:rPr>
        <w:t>)</w:t>
      </w:r>
    </w:p>
    <w:p w14:paraId="7B14EB31" w14:textId="4CE0D3D4" w:rsidR="00DB7DF3" w:rsidRDefault="00DB7DF3" w:rsidP="00450CAA">
      <w:pPr>
        <w:ind w:firstLine="420"/>
        <w:rPr>
          <w:rFonts w:ascii="宋体" w:hAnsi="宋体" w:hint="eastAsia"/>
          <w:szCs w:val="24"/>
        </w:rPr>
      </w:pPr>
      <w:r w:rsidRPr="00DB7DF3">
        <w:rPr>
          <w:rFonts w:ascii="宋体" w:hAnsi="宋体"/>
          <w:szCs w:val="24"/>
        </w:rPr>
        <w:t>在均衡条件下，市场价格与基于均衡阈值策略的条件期望相一致，市场价格正确反映了基于代理人均衡策略的信息。</w:t>
      </w:r>
    </w:p>
    <w:p w14:paraId="6B7CB91B" w14:textId="7816BC69" w:rsidR="00DB7DF3" w:rsidRDefault="00DB7DF3" w:rsidP="003A60D5">
      <w:pPr>
        <w:rPr>
          <w:rFonts w:ascii="宋体" w:hAnsi="宋体" w:hint="eastAsia"/>
          <w:szCs w:val="24"/>
        </w:rPr>
      </w:pPr>
      <w:r>
        <w:rPr>
          <w:rFonts w:ascii="宋体" w:hAnsi="宋体" w:hint="eastAsia"/>
          <w:szCs w:val="24"/>
        </w:rPr>
        <w:t>将均衡策略阈值记为</w:t>
      </w:r>
      <m:oMath>
        <m:sSubSup>
          <m:sSubSupPr>
            <m:ctrlPr>
              <w:rPr>
                <w:rFonts w:ascii="Cambria Math" w:hAnsi="Cambria Math"/>
                <w:i/>
                <w:szCs w:val="24"/>
              </w:rPr>
            </m:ctrlPr>
          </m:sSubSupPr>
          <m:e>
            <m:r>
              <w:rPr>
                <w:rFonts w:ascii="Cambria Math" w:hAnsi="Cambria Math" w:hint="eastAsia"/>
                <w:szCs w:val="24"/>
              </w:rPr>
              <m:t>x</m:t>
            </m:r>
          </m:e>
          <m:sub>
            <m:r>
              <w:rPr>
                <w:rFonts w:ascii="Cambria Math" w:hAnsi="Cambria Math" w:hint="eastAsia"/>
                <w:szCs w:val="24"/>
              </w:rPr>
              <m:t>t</m:t>
            </m:r>
          </m:sub>
          <m:sup>
            <m:r>
              <w:rPr>
                <w:rFonts w:ascii="Cambria Math" w:hAnsi="Cambria Math"/>
                <w:szCs w:val="24"/>
              </w:rPr>
              <m:t>*</m:t>
            </m:r>
          </m:sup>
        </m:sSub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r>
                  <w:rPr>
                    <w:rFonts w:ascii="Cambria Math" w:hAnsi="Cambria Math"/>
                    <w:szCs w:val="24"/>
                  </w:rPr>
                  <m:t>-1</m:t>
                </m:r>
              </m:sub>
            </m:sSub>
          </m:e>
        </m:d>
      </m:oMath>
      <w:r>
        <w:rPr>
          <w:rFonts w:ascii="宋体" w:hAnsi="宋体" w:hint="eastAsia"/>
          <w:szCs w:val="24"/>
        </w:rPr>
        <w:t>，即</w:t>
      </w:r>
      <w:r w:rsidRPr="00DB7DF3">
        <w:rPr>
          <w:rFonts w:ascii="宋体" w:hAnsi="宋体" w:hint="eastAsia"/>
          <w:szCs w:val="24"/>
        </w:rPr>
        <w:t>在给定历史信息</w:t>
      </w:r>
      <m:oMath>
        <m:sSub>
          <m:sSubPr>
            <m:ctrlPr>
              <w:rPr>
                <w:rFonts w:ascii="Cambria Math" w:hAnsi="Cambria Math"/>
                <w:i/>
                <w:szCs w:val="24"/>
              </w:rPr>
            </m:ctrlPr>
          </m:sSubPr>
          <m:e>
            <m:r>
              <w:rPr>
                <w:rFonts w:ascii="Cambria Math" w:hAnsi="Cambria Math"/>
                <w:szCs w:val="24"/>
              </w:rPr>
              <m:t>H</m:t>
            </m:r>
          </m:e>
          <m:sub>
            <m:r>
              <w:rPr>
                <w:rFonts w:ascii="Cambria Math" w:hAnsi="Cambria Math" w:hint="eastAsia"/>
                <w:szCs w:val="24"/>
              </w:rPr>
              <m:t>t</m:t>
            </m:r>
            <m:r>
              <w:rPr>
                <w:rFonts w:ascii="Cambria Math" w:hAnsi="Cambria Math"/>
                <w:szCs w:val="24"/>
              </w:rPr>
              <m:t>-1</m:t>
            </m:r>
          </m:sub>
        </m:sSub>
      </m:oMath>
      <w:r w:rsidRPr="00DB7DF3">
        <w:rPr>
          <w:rFonts w:ascii="宋体" w:hAnsi="宋体"/>
          <w:szCs w:val="24"/>
        </w:rPr>
        <w:t>下，代理人在时间</w:t>
      </w:r>
      <w:r>
        <w:rPr>
          <w:rFonts w:ascii="宋体" w:hAnsi="宋体" w:hint="eastAsia"/>
          <w:szCs w:val="24"/>
        </w:rPr>
        <w:t>t</w:t>
      </w:r>
      <w:r w:rsidRPr="00DB7DF3">
        <w:rPr>
          <w:rFonts w:ascii="宋体" w:hAnsi="宋体"/>
          <w:szCs w:val="24"/>
        </w:rPr>
        <w:t>选择披露的均衡阈值。</w:t>
      </w:r>
    </w:p>
    <w:p w14:paraId="79D94732" w14:textId="66D914FF" w:rsidR="00DB7DF3" w:rsidRPr="00A50570" w:rsidRDefault="00DB7DF3" w:rsidP="003A60D5">
      <w:pPr>
        <w:rPr>
          <w:rFonts w:ascii="宋体" w:hAnsi="宋体" w:hint="eastAsia"/>
          <w:b/>
          <w:bCs/>
          <w:sz w:val="30"/>
          <w:szCs w:val="30"/>
        </w:rPr>
      </w:pPr>
      <w:r w:rsidRPr="00A50570">
        <w:rPr>
          <w:rFonts w:ascii="宋体" w:hAnsi="宋体" w:hint="eastAsia"/>
          <w:b/>
          <w:bCs/>
          <w:sz w:val="30"/>
          <w:szCs w:val="30"/>
        </w:rPr>
        <w:t>初步探索</w:t>
      </w:r>
    </w:p>
    <w:p w14:paraId="062E8539" w14:textId="0CE62A74" w:rsidR="00DB7DF3" w:rsidRPr="00A50570" w:rsidRDefault="00DB7DF3" w:rsidP="003A60D5">
      <w:pPr>
        <w:rPr>
          <w:rFonts w:ascii="宋体" w:hAnsi="宋体" w:hint="eastAsia"/>
          <w:b/>
          <w:bCs/>
          <w:sz w:val="28"/>
          <w:szCs w:val="28"/>
        </w:rPr>
      </w:pPr>
      <w:r w:rsidRPr="00A50570">
        <w:rPr>
          <w:rFonts w:ascii="宋体" w:hAnsi="宋体" w:hint="eastAsia"/>
          <w:b/>
          <w:bCs/>
          <w:sz w:val="28"/>
          <w:szCs w:val="28"/>
        </w:rPr>
        <w:t>静态模型</w:t>
      </w:r>
    </w:p>
    <w:p w14:paraId="53171007" w14:textId="074CC21C" w:rsidR="00DB7DF3" w:rsidRDefault="00DB7DF3" w:rsidP="00450CAA">
      <w:pPr>
        <w:ind w:firstLine="420"/>
        <w:rPr>
          <w:rFonts w:ascii="宋体" w:hAnsi="宋体" w:hint="eastAsia"/>
          <w:szCs w:val="24"/>
        </w:rPr>
      </w:pPr>
      <w:r>
        <w:rPr>
          <w:rFonts w:ascii="宋体" w:hAnsi="宋体" w:hint="eastAsia"/>
          <w:szCs w:val="24"/>
        </w:rPr>
        <w:t>假如代理人不披露，将获得一个固定的收益</w:t>
      </w:r>
      <m:oMath>
        <m:r>
          <w:rPr>
            <w:rFonts w:ascii="Cambria Math" w:hAnsi="Cambria Math"/>
            <w:szCs w:val="24"/>
          </w:rPr>
          <m:t>P</m:t>
        </m:r>
        <m:d>
          <m:dPr>
            <m:ctrlPr>
              <w:rPr>
                <w:rFonts w:ascii="Cambria Math" w:hAnsi="Cambria Math"/>
                <w:i/>
                <w:szCs w:val="24"/>
              </w:rPr>
            </m:ctrlPr>
          </m:dPr>
          <m:e>
            <m:r>
              <w:rPr>
                <w:rFonts w:ascii="Cambria Math" w:hAnsi="Cambria Math"/>
                <w:szCs w:val="24"/>
              </w:rPr>
              <m:t>∅</m:t>
            </m:r>
          </m:e>
        </m:d>
      </m:oMath>
      <w:r w:rsidR="009A67D7">
        <w:rPr>
          <w:rFonts w:ascii="宋体" w:hAnsi="宋体" w:hint="eastAsia"/>
          <w:szCs w:val="24"/>
        </w:rPr>
        <w:t>；假如代理人披露，则会获得一个和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oMath>
      <w:r w:rsidR="00371148" w:rsidRPr="00371148">
        <w:rPr>
          <w:rFonts w:ascii="宋体" w:hAnsi="宋体"/>
          <w:szCs w:val="24"/>
        </w:rPr>
        <w:t>相关的收益，</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oMath>
      <w:r w:rsidR="00371148" w:rsidRPr="00371148">
        <w:rPr>
          <w:rFonts w:ascii="宋体" w:hAnsi="宋体"/>
          <w:szCs w:val="24"/>
        </w:rPr>
        <w:t>增加，则其收益也会增加。</w:t>
      </w:r>
    </w:p>
    <w:p w14:paraId="18940028" w14:textId="3636CDD5" w:rsidR="00EC43FB" w:rsidRPr="00EC43FB" w:rsidRDefault="00DB5A4D" w:rsidP="003A60D5">
      <w:pPr>
        <w:rPr>
          <w:rFonts w:ascii="宋体" w:hAnsi="宋体" w:hint="eastAsia"/>
          <w:szCs w:val="24"/>
        </w:rPr>
      </w:pPr>
      <w:r>
        <w:rPr>
          <w:rFonts w:ascii="宋体" w:hAnsi="宋体" w:hint="eastAsia"/>
          <w:szCs w:val="24"/>
        </w:rPr>
        <w:t>由于</w:t>
      </w:r>
      <w:r w:rsidR="00EC43FB" w:rsidRPr="00EC43FB">
        <w:rPr>
          <w:rFonts w:ascii="宋体" w:hAnsi="宋体"/>
          <w:szCs w:val="24"/>
        </w:rPr>
        <w:t>不披露的收益不变，而披露的收益随 V1 增加，因此代理人更有动力在资产价值较高时选择披露。</w:t>
      </w:r>
      <w:r w:rsidR="003F7B12">
        <w:rPr>
          <w:rFonts w:ascii="宋体" w:hAnsi="宋体" w:hint="eastAsia"/>
          <w:szCs w:val="24"/>
        </w:rPr>
        <w:t xml:space="preserve"> </w:t>
      </w:r>
    </w:p>
    <w:p w14:paraId="05BCBB00" w14:textId="68CDDA80" w:rsidR="00DB7DF3" w:rsidRDefault="003F7B12" w:rsidP="009F79F0">
      <w:pPr>
        <w:pStyle w:val="MTDisplayEquation"/>
        <w:rPr>
          <w:rFonts w:hint="eastAsia"/>
        </w:rPr>
      </w:pPr>
      <w:r>
        <w:rPr>
          <w:rFonts w:hint="eastAsia"/>
        </w:rPr>
        <w:tab/>
      </w:r>
      <m:oMath>
        <m:r>
          <w:rPr>
            <w:rFonts w:ascii="Cambria Math"/>
          </w:rPr>
          <m:t>P(</m:t>
        </m:r>
        <m:r>
          <w:rPr>
            <w:rFonts w:ascii="MS Gothic" w:eastAsia="MS Gothic" w:hAnsi="MS Gothic" w:cs="MS Gothic" w:hint="eastAsia"/>
          </w:rPr>
          <m:t>∅</m:t>
        </m:r>
        <m:r>
          <w:rPr>
            <w:rFonts w:ascii="Cambria Math"/>
          </w:rPr>
          <m:t>)=</m:t>
        </m:r>
        <m:f>
          <m:fPr>
            <m:ctrlPr>
              <w:rPr>
                <w:rFonts w:ascii="Cambria Math"/>
                <w:i/>
              </w:rPr>
            </m:ctrlPr>
          </m:fPr>
          <m:num>
            <m:r>
              <w:rPr>
                <w:rFonts w:ascii="Cambria Math"/>
              </w:rPr>
              <m:t>(1</m:t>
            </m:r>
            <m:r>
              <w:rPr>
                <w:rFonts w:ascii="微软雅黑" w:eastAsia="微软雅黑" w:hAnsi="微软雅黑" w:cs="微软雅黑" w:hint="eastAsia"/>
              </w:rPr>
              <m:t>-</m:t>
            </m:r>
            <m:r>
              <w:rPr>
                <w:rFonts w:ascii="Cambria Math"/>
              </w:rPr>
              <m:t>π)</m:t>
            </m:r>
            <m:r>
              <m:rPr>
                <m:scr m:val="double-struck"/>
              </m:rPr>
              <w:rPr>
                <w:rFonts w:ascii="Cambria Math"/>
              </w:rPr>
              <m:t>E[</m:t>
            </m:r>
            <m:sSub>
              <m:sSubPr>
                <m:ctrlPr>
                  <w:rPr>
                    <w:rFonts w:ascii="Cambria Math"/>
                    <w:i/>
                  </w:rPr>
                </m:ctrlPr>
              </m:sSubPr>
              <m:e>
                <m:r>
                  <w:rPr>
                    <w:rFonts w:ascii="Cambria Math"/>
                  </w:rPr>
                  <m:t>V</m:t>
                </m:r>
              </m:e>
              <m:sub>
                <m:r>
                  <w:rPr>
                    <w:rFonts w:ascii="Cambria Math"/>
                  </w:rPr>
                  <m:t>1</m:t>
                </m:r>
              </m:sub>
            </m:sSub>
            <m:r>
              <w:rPr>
                <w:rFonts w:ascii="Cambria Math"/>
              </w:rPr>
              <m:t>]+π</m:t>
            </m:r>
            <m:r>
              <w:rPr>
                <w:rFonts w:ascii="MS Gothic" w:eastAsia="MS Gothic" w:hAnsi="MS Gothic" w:cs="MS Gothic" w:hint="eastAsia"/>
              </w:rPr>
              <m:t>⋅</m:t>
            </m:r>
            <m:func>
              <m:funcPr>
                <m:ctrlPr>
                  <w:rPr>
                    <w:rFonts w:ascii="Cambria Math"/>
                    <w:i/>
                  </w:rPr>
                </m:ctrlPr>
              </m:funcPr>
              <m:fName>
                <m:r>
                  <w:rPr>
                    <w:rFonts w:ascii="Cambria Math"/>
                  </w:rPr>
                  <m:t>Pr</m:t>
                </m:r>
              </m:fName>
              <m:e>
                <m:r>
                  <w:rPr>
                    <w:rFonts w:ascii="Cambria Math"/>
                  </w:rPr>
                  <m:t>(</m:t>
                </m:r>
              </m:e>
            </m:func>
            <m:sSub>
              <m:sSubPr>
                <m:ctrlPr>
                  <w:rPr>
                    <w:rFonts w:ascii="Cambria Math"/>
                    <w:i/>
                  </w:rPr>
                </m:ctrlPr>
              </m:sSubPr>
              <m:e>
                <m:r>
                  <w:rPr>
                    <w:rFonts w:ascii="Cambria Math"/>
                  </w:rPr>
                  <m:t>V</m:t>
                </m:r>
              </m:e>
              <m:sub>
                <m:r>
                  <w:rPr>
                    <w:rFonts w:ascii="Cambria Math"/>
                  </w:rPr>
                  <m:t>1</m:t>
                </m:r>
              </m:sub>
            </m:sSub>
            <m:r>
              <w:rPr>
                <w:rFonts w:ascii="Cambria Math"/>
              </w:rPr>
              <m:t>&lt;P(</m:t>
            </m:r>
            <m:r>
              <w:rPr>
                <w:rFonts w:ascii="MS Gothic" w:eastAsia="MS Gothic" w:hAnsi="MS Gothic" w:cs="MS Gothic" w:hint="eastAsia"/>
              </w:rPr>
              <m:t>∅</m:t>
            </m:r>
            <m:r>
              <m:rPr>
                <m:scr m:val="double-struck"/>
              </m:rPr>
              <w:rPr>
                <w:rFonts w:ascii="Cambria Math"/>
              </w:rPr>
              <m:t>))E[</m:t>
            </m:r>
            <m:sSub>
              <m:sSubPr>
                <m:ctrlPr>
                  <w:rPr>
                    <w:rFonts w:ascii="Cambria Math"/>
                    <w:i/>
                  </w:rPr>
                </m:ctrlPr>
              </m:sSubPr>
              <m:e>
                <m:r>
                  <w:rPr>
                    <w:rFonts w:ascii="Cambria Math"/>
                  </w:rPr>
                  <m:t>V</m:t>
                </m:r>
              </m:e>
              <m:sub>
                <m:r>
                  <w:rPr>
                    <w:rFonts w:ascii="Cambria Math"/>
                  </w:rPr>
                  <m:t>1</m:t>
                </m:r>
              </m:sub>
            </m:sSub>
            <m:r>
              <w:rPr>
                <w:rFonts w:ascii="Cambria Math"/>
              </w:rPr>
              <m:t>|</m:t>
            </m:r>
            <m:sSub>
              <m:sSubPr>
                <m:ctrlPr>
                  <w:rPr>
                    <w:rFonts w:ascii="Cambria Math"/>
                    <w:i/>
                  </w:rPr>
                </m:ctrlPr>
              </m:sSubPr>
              <m:e>
                <m:r>
                  <w:rPr>
                    <w:rFonts w:ascii="Cambria Math"/>
                  </w:rPr>
                  <m:t>V</m:t>
                </m:r>
              </m:e>
              <m:sub>
                <m:r>
                  <w:rPr>
                    <w:rFonts w:ascii="Cambria Math"/>
                  </w:rPr>
                  <m:t>1</m:t>
                </m:r>
              </m:sub>
            </m:sSub>
            <m:r>
              <w:rPr>
                <w:rFonts w:ascii="Cambria Math"/>
              </w:rPr>
              <m:t>&lt;P(</m:t>
            </m:r>
            <m:r>
              <w:rPr>
                <w:rFonts w:ascii="MS Gothic" w:eastAsia="MS Gothic" w:hAnsi="MS Gothic" w:cs="MS Gothic" w:hint="eastAsia"/>
              </w:rPr>
              <m:t>∅</m:t>
            </m:r>
            <m:r>
              <w:rPr>
                <w:rFonts w:ascii="Cambria Math"/>
              </w:rPr>
              <m:t>)]</m:t>
            </m:r>
          </m:num>
          <m:den>
            <m:r>
              <w:rPr>
                <w:rFonts w:ascii="Cambria Math"/>
              </w:rPr>
              <m:t>(1</m:t>
            </m:r>
            <m:r>
              <w:rPr>
                <w:rFonts w:ascii="微软雅黑" w:eastAsia="微软雅黑" w:hAnsi="微软雅黑" w:cs="微软雅黑" w:hint="eastAsia"/>
              </w:rPr>
              <m:t>-</m:t>
            </m:r>
            <m:r>
              <w:rPr>
                <w:rFonts w:ascii="Cambria Math"/>
              </w:rPr>
              <m:t>π)+π</m:t>
            </m:r>
            <m:r>
              <w:rPr>
                <w:rFonts w:ascii="MS Gothic" w:eastAsia="MS Gothic" w:hAnsi="MS Gothic" w:cs="MS Gothic" w:hint="eastAsia"/>
              </w:rPr>
              <m:t>⋅</m:t>
            </m:r>
            <m:func>
              <m:funcPr>
                <m:ctrlPr>
                  <w:rPr>
                    <w:rFonts w:ascii="Cambria Math"/>
                    <w:i/>
                  </w:rPr>
                </m:ctrlPr>
              </m:funcPr>
              <m:fName>
                <m:r>
                  <w:rPr>
                    <w:rFonts w:ascii="Cambria Math"/>
                  </w:rPr>
                  <m:t>Pr</m:t>
                </m:r>
              </m:fName>
              <m:e>
                <m:r>
                  <w:rPr>
                    <w:rFonts w:ascii="Cambria Math"/>
                  </w:rPr>
                  <m:t>(</m:t>
                </m:r>
              </m:e>
            </m:func>
            <m:sSub>
              <m:sSubPr>
                <m:ctrlPr>
                  <w:rPr>
                    <w:rFonts w:ascii="Cambria Math"/>
                    <w:i/>
                  </w:rPr>
                </m:ctrlPr>
              </m:sSubPr>
              <m:e>
                <m:r>
                  <w:rPr>
                    <w:rFonts w:ascii="Cambria Math"/>
                  </w:rPr>
                  <m:t>V</m:t>
                </m:r>
              </m:e>
              <m:sub>
                <m:r>
                  <w:rPr>
                    <w:rFonts w:ascii="Cambria Math"/>
                  </w:rPr>
                  <m:t>1</m:t>
                </m:r>
              </m:sub>
            </m:sSub>
            <m:r>
              <w:rPr>
                <w:rFonts w:ascii="Cambria Math"/>
              </w:rPr>
              <m:t>&lt;P(</m:t>
            </m:r>
            <m:r>
              <w:rPr>
                <w:rFonts w:ascii="MS Gothic" w:eastAsia="MS Gothic" w:hAnsi="MS Gothic" w:cs="MS Gothic" w:hint="eastAsia"/>
              </w:rPr>
              <m:t>∅</m:t>
            </m:r>
            <m:r>
              <w:rPr>
                <w:rFonts w:ascii="Cambria Math"/>
              </w:rPr>
              <m:t>))</m:t>
            </m:r>
          </m:den>
        </m:f>
        <m:r>
          <w:rPr>
            <w:rFonts w:ascii="Cambria Math"/>
          </w:rPr>
          <m:t>.</m:t>
        </m:r>
        <m:r>
          <w:rPr>
            <w:rFonts w:ascii="Cambria Math" w:hAnsi="Cambria Math" w:hint="eastAsia"/>
          </w:rPr>
          <w:br/>
        </m:r>
      </m:oMath>
      <w:r>
        <w:rPr>
          <w:rFonts w:hint="eastAsia"/>
        </w:rPr>
        <w:t xml:space="preserve"> </w:t>
      </w:r>
    </w:p>
    <w:p w14:paraId="132C6D7F" w14:textId="7E71B164" w:rsidR="003F7B12" w:rsidRDefault="003F7B12" w:rsidP="003A60D5">
      <w:pPr>
        <w:rPr>
          <w:rFonts w:ascii="宋体" w:hAnsi="宋体" w:hint="eastAsia"/>
          <w:szCs w:val="24"/>
        </w:rPr>
      </w:pPr>
      <w:r>
        <w:rPr>
          <w:rFonts w:ascii="宋体" w:hAnsi="宋体" w:hint="eastAsia"/>
          <w:szCs w:val="24"/>
          <w:highlight w:val="yellow"/>
        </w:rPr>
        <w:t>Latex的代码</w:t>
      </w:r>
      <w:r w:rsidRPr="003F7B12">
        <w:rPr>
          <w:rFonts w:ascii="宋体" w:hAnsi="宋体" w:hint="eastAsia"/>
          <w:szCs w:val="24"/>
          <w:highlight w:val="yellow"/>
        </w:rPr>
        <w:t>P(\</w:t>
      </w:r>
      <w:proofErr w:type="spellStart"/>
      <w:r w:rsidRPr="003F7B12">
        <w:rPr>
          <w:rFonts w:ascii="宋体" w:hAnsi="宋体" w:hint="eastAsia"/>
          <w:szCs w:val="24"/>
          <w:highlight w:val="yellow"/>
        </w:rPr>
        <w:t>varnothing</w:t>
      </w:r>
      <w:proofErr w:type="spellEnd"/>
      <w:r w:rsidRPr="003F7B12">
        <w:rPr>
          <w:rFonts w:ascii="宋体" w:hAnsi="宋体" w:hint="eastAsia"/>
          <w:szCs w:val="24"/>
          <w:highlight w:val="yellow"/>
        </w:rPr>
        <w:t>) = \frac{(1 - \pi) \</w:t>
      </w:r>
      <w:proofErr w:type="spellStart"/>
      <w:r w:rsidRPr="003F7B12">
        <w:rPr>
          <w:rFonts w:ascii="宋体" w:hAnsi="宋体" w:hint="eastAsia"/>
          <w:szCs w:val="24"/>
          <w:highlight w:val="yellow"/>
        </w:rPr>
        <w:t>mathbb</w:t>
      </w:r>
      <w:proofErr w:type="spellEnd"/>
      <w:r w:rsidRPr="003F7B12">
        <w:rPr>
          <w:rFonts w:ascii="宋体" w:hAnsi="宋体" w:hint="eastAsia"/>
          <w:szCs w:val="24"/>
          <w:highlight w:val="yellow"/>
        </w:rPr>
        <w:t xml:space="preserve">{E}[V_1] + \pi </w:t>
      </w:r>
      <w:r w:rsidRPr="003F7B12">
        <w:rPr>
          <w:rFonts w:ascii="宋体" w:hAnsi="宋体" w:hint="eastAsia"/>
          <w:szCs w:val="24"/>
          <w:highlight w:val="yellow"/>
        </w:rPr>
        <w:lastRenderedPageBreak/>
        <w:t>\</w:t>
      </w:r>
      <w:proofErr w:type="spellStart"/>
      <w:r w:rsidRPr="003F7B12">
        <w:rPr>
          <w:rFonts w:ascii="宋体" w:hAnsi="宋体" w:hint="eastAsia"/>
          <w:szCs w:val="24"/>
          <w:highlight w:val="yellow"/>
        </w:rPr>
        <w:t>cdot</w:t>
      </w:r>
      <w:proofErr w:type="spellEnd"/>
      <w:r w:rsidRPr="003F7B12">
        <w:rPr>
          <w:rFonts w:ascii="宋体" w:hAnsi="宋体" w:hint="eastAsia"/>
          <w:szCs w:val="24"/>
          <w:highlight w:val="yellow"/>
        </w:rPr>
        <w:t xml:space="preserve"> \</w:t>
      </w:r>
      <w:proofErr w:type="spellStart"/>
      <w:r w:rsidRPr="003F7B12">
        <w:rPr>
          <w:rFonts w:ascii="宋体" w:hAnsi="宋体" w:hint="eastAsia"/>
          <w:szCs w:val="24"/>
          <w:highlight w:val="yellow"/>
        </w:rPr>
        <w:t>Pr</w:t>
      </w:r>
      <w:proofErr w:type="spellEnd"/>
      <w:r w:rsidRPr="003F7B12">
        <w:rPr>
          <w:rFonts w:ascii="宋体" w:hAnsi="宋体" w:hint="eastAsia"/>
          <w:szCs w:val="24"/>
          <w:highlight w:val="yellow"/>
        </w:rPr>
        <w:t>(V_1 &lt; P(\</w:t>
      </w:r>
      <w:proofErr w:type="spellStart"/>
      <w:r w:rsidRPr="003F7B12">
        <w:rPr>
          <w:rFonts w:ascii="宋体" w:hAnsi="宋体" w:hint="eastAsia"/>
          <w:szCs w:val="24"/>
          <w:highlight w:val="yellow"/>
        </w:rPr>
        <w:t>varnothing</w:t>
      </w:r>
      <w:proofErr w:type="spellEnd"/>
      <w:r w:rsidRPr="003F7B12">
        <w:rPr>
          <w:rFonts w:ascii="宋体" w:hAnsi="宋体" w:hint="eastAsia"/>
          <w:szCs w:val="24"/>
          <w:highlight w:val="yellow"/>
        </w:rPr>
        <w:t>)) \</w:t>
      </w:r>
      <w:proofErr w:type="spellStart"/>
      <w:r w:rsidRPr="003F7B12">
        <w:rPr>
          <w:rFonts w:ascii="宋体" w:hAnsi="宋体" w:hint="eastAsia"/>
          <w:szCs w:val="24"/>
          <w:highlight w:val="yellow"/>
        </w:rPr>
        <w:t>mathbb</w:t>
      </w:r>
      <w:proofErr w:type="spellEnd"/>
      <w:r w:rsidRPr="003F7B12">
        <w:rPr>
          <w:rFonts w:ascii="宋体" w:hAnsi="宋体" w:hint="eastAsia"/>
          <w:szCs w:val="24"/>
          <w:highlight w:val="yellow"/>
        </w:rPr>
        <w:t>{E}[V_1 | V_1 &lt; P(\</w:t>
      </w:r>
      <w:proofErr w:type="spellStart"/>
      <w:r w:rsidRPr="003F7B12">
        <w:rPr>
          <w:rFonts w:ascii="宋体" w:hAnsi="宋体" w:hint="eastAsia"/>
          <w:szCs w:val="24"/>
          <w:highlight w:val="yellow"/>
        </w:rPr>
        <w:t>varnothing</w:t>
      </w:r>
      <w:proofErr w:type="spellEnd"/>
      <w:r w:rsidRPr="003F7B12">
        <w:rPr>
          <w:rFonts w:ascii="宋体" w:hAnsi="宋体" w:hint="eastAsia"/>
          <w:szCs w:val="24"/>
          <w:highlight w:val="yellow"/>
        </w:rPr>
        <w:t>)]}{(1 - \pi) + \pi \</w:t>
      </w:r>
      <w:proofErr w:type="spellStart"/>
      <w:r w:rsidRPr="003F7B12">
        <w:rPr>
          <w:rFonts w:ascii="宋体" w:hAnsi="宋体" w:hint="eastAsia"/>
          <w:szCs w:val="24"/>
          <w:highlight w:val="yellow"/>
        </w:rPr>
        <w:t>cdot</w:t>
      </w:r>
      <w:proofErr w:type="spellEnd"/>
      <w:r w:rsidRPr="003F7B12">
        <w:rPr>
          <w:rFonts w:ascii="宋体" w:hAnsi="宋体" w:hint="eastAsia"/>
          <w:szCs w:val="24"/>
          <w:highlight w:val="yellow"/>
        </w:rPr>
        <w:t xml:space="preserve"> \</w:t>
      </w:r>
      <w:proofErr w:type="spellStart"/>
      <w:r w:rsidRPr="003F7B12">
        <w:rPr>
          <w:rFonts w:ascii="宋体" w:hAnsi="宋体" w:hint="eastAsia"/>
          <w:szCs w:val="24"/>
          <w:highlight w:val="yellow"/>
        </w:rPr>
        <w:t>Pr</w:t>
      </w:r>
      <w:proofErr w:type="spellEnd"/>
      <w:r w:rsidRPr="003F7B12">
        <w:rPr>
          <w:rFonts w:ascii="宋体" w:hAnsi="宋体" w:hint="eastAsia"/>
          <w:szCs w:val="24"/>
          <w:highlight w:val="yellow"/>
        </w:rPr>
        <w:t>(V_1 &lt; P(\</w:t>
      </w:r>
      <w:proofErr w:type="spellStart"/>
      <w:r w:rsidRPr="003F7B12">
        <w:rPr>
          <w:rFonts w:ascii="宋体" w:hAnsi="宋体" w:hint="eastAsia"/>
          <w:szCs w:val="24"/>
          <w:highlight w:val="yellow"/>
        </w:rPr>
        <w:t>varnothing</w:t>
      </w:r>
      <w:proofErr w:type="spellEnd"/>
      <w:r w:rsidRPr="003F7B12">
        <w:rPr>
          <w:rFonts w:ascii="宋体" w:hAnsi="宋体" w:hint="eastAsia"/>
          <w:szCs w:val="24"/>
          <w:highlight w:val="yellow"/>
        </w:rPr>
        <w:t>))}.</w:t>
      </w:r>
    </w:p>
    <w:p w14:paraId="5F715180" w14:textId="5E6F8E4C" w:rsidR="003F7B12" w:rsidRDefault="00FE3590" w:rsidP="00450CAA">
      <w:pPr>
        <w:ind w:firstLine="420"/>
        <w:rPr>
          <w:rFonts w:ascii="宋体" w:hAnsi="宋体" w:hint="eastAsia"/>
          <w:szCs w:val="24"/>
        </w:rPr>
      </w:pPr>
      <w:r w:rsidRPr="00FE3590">
        <w:rPr>
          <w:rFonts w:ascii="宋体" w:hAnsi="宋体"/>
          <w:szCs w:val="24"/>
        </w:rPr>
        <w:t>代理人未获得V1的概率是</w:t>
      </w:r>
      <m:oMath>
        <m:r>
          <w:rPr>
            <w:rFonts w:ascii="Cambria Math" w:hAnsi="Cambria Math"/>
            <w:szCs w:val="24"/>
          </w:rPr>
          <m:t xml:space="preserve">1- </m:t>
        </m:r>
        <m:r>
          <w:rPr>
            <w:rFonts w:ascii="Cambria Math" w:hAnsi="Cambria Math" w:cs="宋体" w:hint="eastAsia"/>
            <w:szCs w:val="24"/>
          </w:rPr>
          <m:t>π</m:t>
        </m:r>
      </m:oMath>
      <w:r w:rsidRPr="00FE3590">
        <w:rPr>
          <w:rFonts w:ascii="宋体" w:hAnsi="宋体"/>
          <w:szCs w:val="24"/>
        </w:rPr>
        <w:t>，此时，市场对于价格的期望为</w:t>
      </w:r>
      <m:oMath>
        <m:r>
          <w:rPr>
            <w:rFonts w:ascii="Cambria Math" w:hAnsi="Cambria Math"/>
            <w:szCs w:val="24"/>
          </w:rPr>
          <m:t>E</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e>
        </m:d>
      </m:oMath>
      <w:r w:rsidRPr="00FE3590">
        <w:rPr>
          <w:rFonts w:ascii="宋体" w:hAnsi="宋体"/>
          <w:szCs w:val="24"/>
        </w:rPr>
        <w:t>，而代理人获得V1的概率是 π，当此时，</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&lt; P</m:t>
        </m:r>
        <m:d>
          <m:dPr>
            <m:ctrlPr>
              <w:rPr>
                <w:rFonts w:ascii="Cambria Math" w:hAnsi="Cambria Math"/>
                <w:i/>
                <w:szCs w:val="24"/>
              </w:rPr>
            </m:ctrlPr>
          </m:dPr>
          <m:e>
            <m:r>
              <w:rPr>
                <w:rFonts w:ascii="Cambria Math" w:eastAsia="MS Gothic" w:hAnsi="Cambria Math" w:cs="MS Gothic"/>
                <w:szCs w:val="24"/>
              </w:rPr>
              <m:t>ϕ</m:t>
            </m:r>
          </m:e>
        </m:d>
      </m:oMath>
      <w:r w:rsidRPr="00FE3590">
        <w:rPr>
          <w:rFonts w:ascii="宋体" w:hAnsi="宋体"/>
          <w:szCs w:val="24"/>
        </w:rPr>
        <w:t>时，代理人选择不披露，此时市场的</w:t>
      </w:r>
      <w:r w:rsidR="00F957D5">
        <w:rPr>
          <w:rFonts w:ascii="宋体" w:hAnsi="宋体" w:hint="eastAsia"/>
          <w:szCs w:val="24"/>
        </w:rPr>
        <w:t>固定</w:t>
      </w:r>
      <w:r w:rsidRPr="00FE3590">
        <w:rPr>
          <w:rFonts w:ascii="宋体" w:hAnsi="宋体"/>
          <w:szCs w:val="24"/>
        </w:rPr>
        <w:t>价格就是代理人未获得</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oMath>
      <w:r w:rsidRPr="00FE3590">
        <w:rPr>
          <w:rFonts w:ascii="宋体" w:hAnsi="宋体"/>
          <w:szCs w:val="24"/>
        </w:rPr>
        <w:t>的概率*市场期望价值+代理人能够披露但是不披露的概率*此时的市场期望价值</w:t>
      </w:r>
      <w:r>
        <w:rPr>
          <w:rFonts w:ascii="宋体" w:hAnsi="宋体" w:hint="eastAsia"/>
          <w:szCs w:val="24"/>
        </w:rPr>
        <w:t>/所有的可能</w:t>
      </w:r>
      <w:r w:rsidR="00450CAA">
        <w:rPr>
          <w:rFonts w:ascii="宋体" w:hAnsi="宋体" w:hint="eastAsia"/>
          <w:szCs w:val="24"/>
        </w:rPr>
        <w:t>。</w:t>
      </w:r>
    </w:p>
    <w:p w14:paraId="7C6208D5" w14:textId="0CF778B3" w:rsidR="00FE3590" w:rsidRDefault="00FE3590" w:rsidP="009F79F0">
      <w:pPr>
        <w:ind w:firstLine="420"/>
        <w:rPr>
          <w:rFonts w:ascii="宋体" w:hAnsi="宋体" w:hint="eastAsia"/>
          <w:szCs w:val="24"/>
        </w:rPr>
      </w:pPr>
      <w:r>
        <w:rPr>
          <w:rFonts w:ascii="宋体" w:hAnsi="宋体" w:hint="eastAsia"/>
          <w:szCs w:val="24"/>
        </w:rPr>
        <w:t>并且</w:t>
      </w:r>
      <w:r w:rsidR="00F957D5">
        <w:rPr>
          <w:rFonts w:ascii="宋体" w:hAnsi="宋体" w:hint="eastAsia"/>
          <w:szCs w:val="24"/>
        </w:rPr>
        <w:t>均衡阈值</w:t>
      </w:r>
      <w:r>
        <w:rPr>
          <w:rFonts w:ascii="宋体" w:hAnsi="宋体" w:hint="eastAsia"/>
          <w:szCs w:val="24"/>
        </w:rPr>
        <w:t>满足</w:t>
      </w:r>
      <m:oMath>
        <m:acc>
          <m:accPr>
            <m:ctrlPr>
              <w:rPr>
                <w:rFonts w:ascii="Cambria Math" w:hAnsi="宋体"/>
                <w:i/>
                <w:szCs w:val="24"/>
              </w:rPr>
            </m:ctrlPr>
          </m:accPr>
          <m:e>
            <m:r>
              <w:rPr>
                <w:rFonts w:ascii="Cambria Math" w:hAnsi="宋体"/>
                <w:szCs w:val="24"/>
              </w:rPr>
              <m:t>P</m:t>
            </m:r>
          </m:e>
        </m:acc>
        <m:r>
          <w:rPr>
            <w:rFonts w:ascii="Cambria Math" w:hAnsi="宋体"/>
            <w:szCs w:val="24"/>
          </w:rPr>
          <m:t>(</m:t>
        </m:r>
        <m:r>
          <w:rPr>
            <w:rFonts w:ascii="MS Gothic" w:eastAsia="MS Gothic" w:hAnsi="MS Gothic" w:cs="MS Gothic" w:hint="eastAsia"/>
            <w:szCs w:val="24"/>
          </w:rPr>
          <m:t>∅</m:t>
        </m:r>
        <m:r>
          <w:rPr>
            <w:rFonts w:ascii="Cambria Math" w:hAnsi="宋体"/>
            <w:szCs w:val="24"/>
          </w:rPr>
          <m:t>,x)=</m:t>
        </m:r>
        <m:f>
          <m:fPr>
            <m:ctrlPr>
              <w:rPr>
                <w:rFonts w:ascii="Cambria Math" w:hAnsi="宋体"/>
                <w:i/>
                <w:szCs w:val="24"/>
              </w:rPr>
            </m:ctrlPr>
          </m:fPr>
          <m:num>
            <m:r>
              <w:rPr>
                <w:rFonts w:ascii="Cambria Math" w:hAnsi="宋体"/>
                <w:szCs w:val="24"/>
              </w:rPr>
              <m:t>(1</m:t>
            </m:r>
            <m:r>
              <w:rPr>
                <w:rFonts w:ascii="微软雅黑" w:eastAsia="微软雅黑" w:hAnsi="微软雅黑" w:cs="微软雅黑" w:hint="eastAsia"/>
                <w:szCs w:val="24"/>
              </w:rPr>
              <m:t>-</m:t>
            </m:r>
            <m:r>
              <w:rPr>
                <w:rFonts w:ascii="Cambria Math" w:hAnsi="宋体"/>
                <w:szCs w:val="24"/>
              </w:rPr>
              <m:t>π)</m:t>
            </m:r>
            <m:r>
              <m:rPr>
                <m:scr m:val="double-struck"/>
              </m:rPr>
              <w:rPr>
                <w:rFonts w:ascii="Cambria Math" w:hAnsi="宋体"/>
                <w:szCs w:val="24"/>
              </w:rPr>
              <m:t>E[</m:t>
            </m:r>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]+π</m:t>
            </m:r>
            <m:r>
              <w:rPr>
                <w:rFonts w:ascii="MS Gothic" w:eastAsia="MS Gothic" w:hAnsi="MS Gothic" w:cs="MS Gothic" w:hint="eastAsia"/>
                <w:szCs w:val="24"/>
              </w:rPr>
              <m:t>⋅</m:t>
            </m:r>
            <m:func>
              <m:funcPr>
                <m:ctrlPr>
                  <w:rPr>
                    <w:rFonts w:ascii="Cambria Math" w:hAnsi="宋体"/>
                    <w:i/>
                    <w:szCs w:val="24"/>
                  </w:rPr>
                </m:ctrlPr>
              </m:funcPr>
              <m:fName>
                <m:r>
                  <w:rPr>
                    <w:rFonts w:ascii="Cambria Math" w:hAnsi="宋体"/>
                    <w:szCs w:val="24"/>
                  </w:rPr>
                  <m:t>Pr</m:t>
                </m:r>
              </m:fName>
              <m:e>
                <m:r>
                  <w:rPr>
                    <w:rFonts w:ascii="Cambria Math" w:hAnsi="宋体"/>
                    <w:szCs w:val="24"/>
                  </w:rPr>
                  <m:t>(</m:t>
                </m:r>
              </m:e>
            </m:func>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&lt;x)</m:t>
            </m:r>
            <m:r>
              <m:rPr>
                <m:scr m:val="double-struck"/>
              </m:rPr>
              <w:rPr>
                <w:rFonts w:ascii="Cambria Math" w:hAnsi="宋体"/>
                <w:szCs w:val="24"/>
              </w:rPr>
              <m:t>E[</m:t>
            </m:r>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m:t>
            </m:r>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&lt;x]</m:t>
            </m:r>
          </m:num>
          <m:den>
            <m:r>
              <w:rPr>
                <w:rFonts w:ascii="Cambria Math" w:hAnsi="宋体"/>
                <w:szCs w:val="24"/>
              </w:rPr>
              <m:t>(1</m:t>
            </m:r>
            <m:r>
              <w:rPr>
                <w:rFonts w:ascii="微软雅黑" w:eastAsia="微软雅黑" w:hAnsi="微软雅黑" w:cs="微软雅黑" w:hint="eastAsia"/>
                <w:szCs w:val="24"/>
              </w:rPr>
              <m:t>-</m:t>
            </m:r>
            <m:r>
              <w:rPr>
                <w:rFonts w:ascii="Cambria Math" w:hAnsi="宋体"/>
                <w:szCs w:val="24"/>
              </w:rPr>
              <m:t>π)+π</m:t>
            </m:r>
            <m:r>
              <w:rPr>
                <w:rFonts w:ascii="MS Gothic" w:eastAsia="MS Gothic" w:hAnsi="MS Gothic" w:cs="MS Gothic" w:hint="eastAsia"/>
                <w:szCs w:val="24"/>
              </w:rPr>
              <m:t>⋅</m:t>
            </m:r>
            <m:func>
              <m:funcPr>
                <m:ctrlPr>
                  <w:rPr>
                    <w:rFonts w:ascii="Cambria Math" w:hAnsi="宋体"/>
                    <w:i/>
                    <w:szCs w:val="24"/>
                  </w:rPr>
                </m:ctrlPr>
              </m:funcPr>
              <m:fName>
                <m:r>
                  <w:rPr>
                    <w:rFonts w:ascii="Cambria Math" w:hAnsi="宋体"/>
                    <w:szCs w:val="24"/>
                  </w:rPr>
                  <m:t>Pr</m:t>
                </m:r>
              </m:fName>
              <m:e>
                <m:r>
                  <w:rPr>
                    <w:rFonts w:ascii="Cambria Math" w:hAnsi="宋体"/>
                    <w:szCs w:val="24"/>
                  </w:rPr>
                  <m:t>(</m:t>
                </m:r>
              </m:e>
            </m:func>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&lt;x)</m:t>
            </m:r>
          </m:den>
        </m:f>
        <m:r>
          <w:rPr>
            <w:rFonts w:ascii="Cambria Math" w:hAnsi="宋体"/>
            <w:szCs w:val="24"/>
          </w:rPr>
          <m:t>.</m:t>
        </m:r>
      </m:oMath>
      <w:r w:rsidR="00F957D5">
        <w:rPr>
          <w:rFonts w:ascii="宋体" w:hAnsi="宋体" w:hint="eastAsia"/>
          <w:szCs w:val="24"/>
        </w:rPr>
        <w:t xml:space="preserve"> </w:t>
      </w:r>
    </w:p>
    <w:p w14:paraId="6C9C5821" w14:textId="795BADC2" w:rsidR="00F957D5" w:rsidRDefault="00F957D5" w:rsidP="003A60D5">
      <w:pPr>
        <w:rPr>
          <w:rFonts w:ascii="宋体" w:hAnsi="宋体" w:hint="eastAsia"/>
          <w:szCs w:val="24"/>
        </w:rPr>
      </w:pPr>
      <w:r>
        <w:rPr>
          <w:rFonts w:ascii="宋体" w:hAnsi="宋体" w:hint="eastAsia"/>
          <w:szCs w:val="24"/>
          <w:highlight w:val="yellow"/>
        </w:rPr>
        <w:t>Latex的代码</w:t>
      </w:r>
      <w:r w:rsidRPr="00F957D5">
        <w:rPr>
          <w:rFonts w:ascii="宋体" w:hAnsi="宋体" w:hint="eastAsia"/>
          <w:szCs w:val="24"/>
          <w:highlight w:val="yellow"/>
        </w:rPr>
        <w:t>\hat{P}(\</w:t>
      </w:r>
      <w:proofErr w:type="spellStart"/>
      <w:r w:rsidRPr="00F957D5">
        <w:rPr>
          <w:rFonts w:ascii="宋体" w:hAnsi="宋体" w:hint="eastAsia"/>
          <w:szCs w:val="24"/>
          <w:highlight w:val="yellow"/>
        </w:rPr>
        <w:t>varnothing</w:t>
      </w:r>
      <w:proofErr w:type="spellEnd"/>
      <w:r w:rsidRPr="00F957D5">
        <w:rPr>
          <w:rFonts w:ascii="宋体" w:hAnsi="宋体" w:hint="eastAsia"/>
          <w:szCs w:val="24"/>
          <w:highlight w:val="yellow"/>
        </w:rPr>
        <w:t>, x) = \frac{(1 - \pi) \</w:t>
      </w:r>
      <w:proofErr w:type="spellStart"/>
      <w:r w:rsidRPr="00F957D5">
        <w:rPr>
          <w:rFonts w:ascii="宋体" w:hAnsi="宋体" w:hint="eastAsia"/>
          <w:szCs w:val="24"/>
          <w:highlight w:val="yellow"/>
        </w:rPr>
        <w:t>mathbb</w:t>
      </w:r>
      <w:proofErr w:type="spellEnd"/>
      <w:r w:rsidRPr="00F957D5">
        <w:rPr>
          <w:rFonts w:ascii="宋体" w:hAnsi="宋体" w:hint="eastAsia"/>
          <w:szCs w:val="24"/>
          <w:highlight w:val="yellow"/>
        </w:rPr>
        <w:t>{E}[V_1] + \pi \</w:t>
      </w:r>
      <w:proofErr w:type="spellStart"/>
      <w:r w:rsidRPr="00F957D5">
        <w:rPr>
          <w:rFonts w:ascii="宋体" w:hAnsi="宋体" w:hint="eastAsia"/>
          <w:szCs w:val="24"/>
          <w:highlight w:val="yellow"/>
        </w:rPr>
        <w:t>cdot</w:t>
      </w:r>
      <w:proofErr w:type="spellEnd"/>
      <w:r w:rsidRPr="00F957D5">
        <w:rPr>
          <w:rFonts w:ascii="宋体" w:hAnsi="宋体" w:hint="eastAsia"/>
          <w:szCs w:val="24"/>
          <w:highlight w:val="yellow"/>
        </w:rPr>
        <w:t xml:space="preserve"> \</w:t>
      </w:r>
      <w:proofErr w:type="spellStart"/>
      <w:r w:rsidRPr="00F957D5">
        <w:rPr>
          <w:rFonts w:ascii="宋体" w:hAnsi="宋体" w:hint="eastAsia"/>
          <w:szCs w:val="24"/>
          <w:highlight w:val="yellow"/>
        </w:rPr>
        <w:t>Pr</w:t>
      </w:r>
      <w:proofErr w:type="spellEnd"/>
      <w:r w:rsidRPr="00F957D5">
        <w:rPr>
          <w:rFonts w:ascii="宋体" w:hAnsi="宋体" w:hint="eastAsia"/>
          <w:szCs w:val="24"/>
          <w:highlight w:val="yellow"/>
        </w:rPr>
        <w:t>(V_1 &lt; x) \</w:t>
      </w:r>
      <w:proofErr w:type="spellStart"/>
      <w:r w:rsidRPr="00F957D5">
        <w:rPr>
          <w:rFonts w:ascii="宋体" w:hAnsi="宋体" w:hint="eastAsia"/>
          <w:szCs w:val="24"/>
          <w:highlight w:val="yellow"/>
        </w:rPr>
        <w:t>mathbb</w:t>
      </w:r>
      <w:proofErr w:type="spellEnd"/>
      <w:r w:rsidRPr="00F957D5">
        <w:rPr>
          <w:rFonts w:ascii="宋体" w:hAnsi="宋体" w:hint="eastAsia"/>
          <w:szCs w:val="24"/>
          <w:highlight w:val="yellow"/>
        </w:rPr>
        <w:t>{E}[V_1 | V_1 &lt; x]}{(1 - \pi) + \pi \</w:t>
      </w:r>
      <w:proofErr w:type="spellStart"/>
      <w:r w:rsidRPr="00F957D5">
        <w:rPr>
          <w:rFonts w:ascii="宋体" w:hAnsi="宋体" w:hint="eastAsia"/>
          <w:szCs w:val="24"/>
          <w:highlight w:val="yellow"/>
        </w:rPr>
        <w:t>cdot</w:t>
      </w:r>
      <w:proofErr w:type="spellEnd"/>
      <w:r w:rsidRPr="00F957D5">
        <w:rPr>
          <w:rFonts w:ascii="宋体" w:hAnsi="宋体" w:hint="eastAsia"/>
          <w:szCs w:val="24"/>
          <w:highlight w:val="yellow"/>
        </w:rPr>
        <w:t xml:space="preserve"> \</w:t>
      </w:r>
      <w:proofErr w:type="spellStart"/>
      <w:r w:rsidRPr="00F957D5">
        <w:rPr>
          <w:rFonts w:ascii="宋体" w:hAnsi="宋体" w:hint="eastAsia"/>
          <w:szCs w:val="24"/>
          <w:highlight w:val="yellow"/>
        </w:rPr>
        <w:t>Pr</w:t>
      </w:r>
      <w:proofErr w:type="spellEnd"/>
      <w:r w:rsidRPr="00F957D5">
        <w:rPr>
          <w:rFonts w:ascii="宋体" w:hAnsi="宋体" w:hint="eastAsia"/>
          <w:szCs w:val="24"/>
          <w:highlight w:val="yellow"/>
        </w:rPr>
        <w:t>(V_1 &lt; x)}.</w:t>
      </w:r>
    </w:p>
    <w:p w14:paraId="0352B433" w14:textId="01278F80" w:rsidR="00F957D5" w:rsidRDefault="00F957D5" w:rsidP="00450CAA">
      <w:pPr>
        <w:ind w:firstLine="420"/>
        <w:rPr>
          <w:rFonts w:ascii="宋体" w:hAnsi="宋体" w:hint="eastAsia"/>
          <w:szCs w:val="24"/>
        </w:rPr>
      </w:pPr>
      <w:r>
        <w:rPr>
          <w:rFonts w:ascii="宋体" w:hAnsi="宋体" w:hint="eastAsia"/>
          <w:szCs w:val="24"/>
        </w:rPr>
        <w:t>市场在不披露时的期望满足阈值规则，即满足</w:t>
      </w:r>
    </w:p>
    <w:p w14:paraId="0089F895" w14:textId="21B1C0B1" w:rsidR="00F957D5" w:rsidRDefault="00F957D5" w:rsidP="009F79F0">
      <w:pPr>
        <w:pStyle w:val="MTDisplayEquation"/>
        <w:rPr>
          <w:rFonts w:hint="eastAsia"/>
        </w:rPr>
      </w:pPr>
      <w:r>
        <w:rPr>
          <w:rFonts w:hint="eastAsia"/>
        </w:rPr>
        <w:tab/>
      </w:r>
      <m:oMath>
        <m:sSup>
          <m:sSupPr>
            <m:ctrlPr>
              <w:rPr>
                <w:rFonts w:ascii="Cambria Math"/>
                <w:i/>
              </w:rPr>
            </m:ctrlPr>
          </m:sSupPr>
          <m:e>
            <m:r>
              <w:rPr>
                <w:rFonts w:ascii="Cambria Math"/>
              </w:rPr>
              <m:t>x</m:t>
            </m:r>
          </m:e>
          <m:sup>
            <m:r>
              <w:rPr>
                <w:rFonts w:ascii="Cambria Math"/>
              </w:rPr>
              <m:t>*</m:t>
            </m:r>
          </m:sup>
        </m:sSup>
        <m:r>
          <w:rPr>
            <w:rFonts w:ascii="Cambria Math"/>
          </w:rPr>
          <m:t>=</m:t>
        </m:r>
        <m:f>
          <m:fPr>
            <m:ctrlPr>
              <w:rPr>
                <w:rFonts w:ascii="Cambria Math"/>
                <w:i/>
              </w:rPr>
            </m:ctrlPr>
          </m:fPr>
          <m:num>
            <m:r>
              <w:rPr>
                <w:rFonts w:ascii="Cambria Math"/>
              </w:rPr>
              <m:t>(1</m:t>
            </m:r>
            <m:r>
              <w:rPr>
                <w:rFonts w:ascii="微软雅黑" w:eastAsia="微软雅黑" w:hAnsi="微软雅黑" w:cs="微软雅黑" w:hint="eastAsia"/>
              </w:rPr>
              <m:t>-</m:t>
            </m:r>
            <m:r>
              <w:rPr>
                <w:rFonts w:ascii="Cambria Math"/>
              </w:rPr>
              <m:t>π)</m:t>
            </m:r>
            <m:r>
              <m:rPr>
                <m:scr m:val="double-struck"/>
              </m:rPr>
              <w:rPr>
                <w:rFonts w:ascii="Cambria Math"/>
              </w:rPr>
              <m:t>E[</m:t>
            </m:r>
            <m:sSub>
              <m:sSubPr>
                <m:ctrlPr>
                  <w:rPr>
                    <w:rFonts w:ascii="Cambria Math"/>
                    <w:i/>
                  </w:rPr>
                </m:ctrlPr>
              </m:sSubPr>
              <m:e>
                <m:r>
                  <w:rPr>
                    <w:rFonts w:ascii="Cambria Math"/>
                  </w:rPr>
                  <m:t>V</m:t>
                </m:r>
              </m:e>
              <m:sub>
                <m:r>
                  <w:rPr>
                    <w:rFonts w:ascii="Cambria Math"/>
                  </w:rPr>
                  <m:t>1</m:t>
                </m:r>
              </m:sub>
            </m:sSub>
            <m:r>
              <w:rPr>
                <w:rFonts w:ascii="Cambria Math"/>
              </w:rPr>
              <m:t>]+π</m:t>
            </m:r>
            <m:r>
              <w:rPr>
                <w:rFonts w:ascii="MS Gothic" w:eastAsia="MS Gothic" w:hAnsi="MS Gothic" w:cs="MS Gothic" w:hint="eastAsia"/>
              </w:rPr>
              <m:t>⋅</m:t>
            </m:r>
            <m:func>
              <m:funcPr>
                <m:ctrlPr>
                  <w:rPr>
                    <w:rFonts w:ascii="Cambria Math"/>
                    <w:i/>
                  </w:rPr>
                </m:ctrlPr>
              </m:funcPr>
              <m:fName>
                <m:r>
                  <w:rPr>
                    <w:rFonts w:ascii="Cambria Math"/>
                  </w:rPr>
                  <m:t>Pr</m:t>
                </m:r>
              </m:fName>
              <m:e>
                <m:r>
                  <w:rPr>
                    <w:rFonts w:ascii="Cambria Math"/>
                  </w:rPr>
                  <m:t>(</m:t>
                </m:r>
              </m:e>
            </m:func>
            <m:sSub>
              <m:sSubPr>
                <m:ctrlPr>
                  <w:rPr>
                    <w:rFonts w:ascii="Cambria Math"/>
                    <w:i/>
                  </w:rPr>
                </m:ctrlPr>
              </m:sSubPr>
              <m:e>
                <m:r>
                  <w:rPr>
                    <w:rFonts w:ascii="Cambria Math"/>
                  </w:rPr>
                  <m:t>V</m:t>
                </m:r>
              </m:e>
              <m:sub>
                <m:r>
                  <w:rPr>
                    <w:rFonts w:ascii="Cambria Math"/>
                  </w:rPr>
                  <m:t>1</m:t>
                </m:r>
              </m:sub>
            </m:sSub>
            <m:r>
              <w:rPr>
                <w:rFonts w:ascii="Cambria Math"/>
              </w:rPr>
              <m:t>&lt;</m:t>
            </m:r>
            <m:sSup>
              <m:sSupPr>
                <m:ctrlPr>
                  <w:rPr>
                    <w:rFonts w:ascii="Cambria Math"/>
                    <w:i/>
                  </w:rPr>
                </m:ctrlPr>
              </m:sSupPr>
              <m:e>
                <m:r>
                  <w:rPr>
                    <w:rFonts w:ascii="Cambria Math"/>
                  </w:rPr>
                  <m:t>x</m:t>
                </m:r>
              </m:e>
              <m:sup>
                <m:r>
                  <w:rPr>
                    <w:rFonts w:ascii="Cambria Math"/>
                  </w:rPr>
                  <m:t>*</m:t>
                </m:r>
              </m:sup>
            </m:sSup>
            <m:r>
              <m:rPr>
                <m:scr m:val="double-struck"/>
              </m:rPr>
              <w:rPr>
                <w:rFonts w:ascii="Cambria Math"/>
              </w:rPr>
              <m:t>)E[</m:t>
            </m:r>
            <m:sSub>
              <m:sSubPr>
                <m:ctrlPr>
                  <w:rPr>
                    <w:rFonts w:ascii="Cambria Math"/>
                    <w:i/>
                  </w:rPr>
                </m:ctrlPr>
              </m:sSubPr>
              <m:e>
                <m:r>
                  <w:rPr>
                    <w:rFonts w:ascii="Cambria Math"/>
                  </w:rPr>
                  <m:t>V</m:t>
                </m:r>
              </m:e>
              <m:sub>
                <m:r>
                  <w:rPr>
                    <w:rFonts w:ascii="Cambria Math"/>
                  </w:rPr>
                  <m:t>1</m:t>
                </m:r>
              </m:sub>
            </m:sSub>
            <m:r>
              <w:rPr>
                <w:rFonts w:ascii="Cambria Math"/>
              </w:rPr>
              <m:t>|</m:t>
            </m:r>
            <m:sSub>
              <m:sSubPr>
                <m:ctrlPr>
                  <w:rPr>
                    <w:rFonts w:ascii="Cambria Math"/>
                    <w:i/>
                  </w:rPr>
                </m:ctrlPr>
              </m:sSubPr>
              <m:e>
                <m:r>
                  <w:rPr>
                    <w:rFonts w:ascii="Cambria Math"/>
                  </w:rPr>
                  <m:t>V</m:t>
                </m:r>
              </m:e>
              <m:sub>
                <m:r>
                  <w:rPr>
                    <w:rFonts w:ascii="Cambria Math"/>
                  </w:rPr>
                  <m:t>1</m:t>
                </m:r>
              </m:sub>
            </m:sSub>
            <m:r>
              <w:rPr>
                <w:rFonts w:ascii="Cambria Math"/>
              </w:rPr>
              <m:t>&lt;</m:t>
            </m:r>
            <m:sSup>
              <m:sSupPr>
                <m:ctrlPr>
                  <w:rPr>
                    <w:rFonts w:ascii="Cambria Math"/>
                    <w:i/>
                  </w:rPr>
                </m:ctrlPr>
              </m:sSupPr>
              <m:e>
                <m:r>
                  <w:rPr>
                    <w:rFonts w:ascii="Cambria Math"/>
                  </w:rPr>
                  <m:t>x</m:t>
                </m:r>
              </m:e>
              <m:sup>
                <m:r>
                  <w:rPr>
                    <w:rFonts w:ascii="Cambria Math"/>
                  </w:rPr>
                  <m:t>*</m:t>
                </m:r>
              </m:sup>
            </m:sSup>
            <m:r>
              <w:rPr>
                <w:rFonts w:ascii="Cambria Math"/>
              </w:rPr>
              <m:t>]</m:t>
            </m:r>
          </m:num>
          <m:den>
            <m:r>
              <w:rPr>
                <w:rFonts w:ascii="Cambria Math"/>
              </w:rPr>
              <m:t>(1</m:t>
            </m:r>
            <m:r>
              <w:rPr>
                <w:rFonts w:ascii="微软雅黑" w:eastAsia="微软雅黑" w:hAnsi="微软雅黑" w:cs="微软雅黑" w:hint="eastAsia"/>
              </w:rPr>
              <m:t>-</m:t>
            </m:r>
            <m:r>
              <w:rPr>
                <w:rFonts w:ascii="Cambria Math"/>
              </w:rPr>
              <m:t>π)+π</m:t>
            </m:r>
            <m:r>
              <w:rPr>
                <w:rFonts w:ascii="MS Gothic" w:eastAsia="MS Gothic" w:hAnsi="MS Gothic" w:cs="MS Gothic" w:hint="eastAsia"/>
              </w:rPr>
              <m:t>⋅</m:t>
            </m:r>
            <m:func>
              <m:funcPr>
                <m:ctrlPr>
                  <w:rPr>
                    <w:rFonts w:ascii="Cambria Math"/>
                    <w:i/>
                  </w:rPr>
                </m:ctrlPr>
              </m:funcPr>
              <m:fName>
                <m:r>
                  <w:rPr>
                    <w:rFonts w:ascii="Cambria Math"/>
                  </w:rPr>
                  <m:t>Pr</m:t>
                </m:r>
              </m:fName>
              <m:e>
                <m:r>
                  <w:rPr>
                    <w:rFonts w:ascii="Cambria Math"/>
                  </w:rPr>
                  <m:t>(</m:t>
                </m:r>
              </m:e>
            </m:func>
            <m:sSub>
              <m:sSubPr>
                <m:ctrlPr>
                  <w:rPr>
                    <w:rFonts w:ascii="Cambria Math"/>
                    <w:i/>
                  </w:rPr>
                </m:ctrlPr>
              </m:sSubPr>
              <m:e>
                <m:r>
                  <w:rPr>
                    <w:rFonts w:ascii="Cambria Math"/>
                  </w:rPr>
                  <m:t>V</m:t>
                </m:r>
              </m:e>
              <m:sub>
                <m:r>
                  <w:rPr>
                    <w:rFonts w:ascii="Cambria Math"/>
                  </w:rPr>
                  <m:t>1</m:t>
                </m:r>
              </m:sub>
            </m:sSub>
            <m:r>
              <w:rPr>
                <w:rFonts w:ascii="Cambria Math"/>
              </w:rPr>
              <m:t>&lt;</m:t>
            </m:r>
            <m:sSup>
              <m:sSupPr>
                <m:ctrlPr>
                  <w:rPr>
                    <w:rFonts w:ascii="Cambria Math"/>
                    <w:i/>
                  </w:rPr>
                </m:ctrlPr>
              </m:sSupPr>
              <m:e>
                <m:r>
                  <w:rPr>
                    <w:rFonts w:ascii="Cambria Math"/>
                  </w:rPr>
                  <m:t>x</m:t>
                </m:r>
              </m:e>
              <m:sup>
                <m:r>
                  <w:rPr>
                    <w:rFonts w:ascii="Cambria Math"/>
                  </w:rPr>
                  <m:t>*</m:t>
                </m:r>
              </m:sup>
            </m:sSup>
            <m:r>
              <w:rPr>
                <w:rFonts w:ascii="Cambria Math"/>
              </w:rPr>
              <m:t>)</m:t>
            </m:r>
          </m:den>
        </m:f>
      </m:oMath>
      <w:r>
        <w:rPr>
          <w:rFonts w:hint="eastAsia"/>
        </w:rPr>
        <w:t xml:space="preserve"> </w:t>
      </w:r>
    </w:p>
    <w:p w14:paraId="78DABFEC" w14:textId="11970A42" w:rsidR="00F957D5" w:rsidRDefault="00F957D5" w:rsidP="003A60D5">
      <w:pPr>
        <w:rPr>
          <w:rFonts w:ascii="宋体" w:hAnsi="宋体" w:hint="eastAsia"/>
          <w:szCs w:val="24"/>
        </w:rPr>
      </w:pPr>
      <w:r>
        <w:rPr>
          <w:rFonts w:ascii="宋体" w:hAnsi="宋体" w:hint="eastAsia"/>
          <w:szCs w:val="24"/>
          <w:highlight w:val="yellow"/>
        </w:rPr>
        <w:t>Latex的代码</w:t>
      </w:r>
      <w:r w:rsidRPr="00F957D5">
        <w:rPr>
          <w:rFonts w:ascii="宋体" w:hAnsi="宋体" w:hint="eastAsia"/>
          <w:szCs w:val="24"/>
          <w:highlight w:val="yellow"/>
        </w:rPr>
        <w:t>x^* = \frac{(1 - \pi) \</w:t>
      </w:r>
      <w:proofErr w:type="spellStart"/>
      <w:r w:rsidRPr="00F957D5">
        <w:rPr>
          <w:rFonts w:ascii="宋体" w:hAnsi="宋体" w:hint="eastAsia"/>
          <w:szCs w:val="24"/>
          <w:highlight w:val="yellow"/>
        </w:rPr>
        <w:t>mathbb</w:t>
      </w:r>
      <w:proofErr w:type="spellEnd"/>
      <w:r w:rsidRPr="00F957D5">
        <w:rPr>
          <w:rFonts w:ascii="宋体" w:hAnsi="宋体" w:hint="eastAsia"/>
          <w:szCs w:val="24"/>
          <w:highlight w:val="yellow"/>
        </w:rPr>
        <w:t>{E}[V_1] + \pi \</w:t>
      </w:r>
      <w:proofErr w:type="spellStart"/>
      <w:r w:rsidRPr="00F957D5">
        <w:rPr>
          <w:rFonts w:ascii="宋体" w:hAnsi="宋体" w:hint="eastAsia"/>
          <w:szCs w:val="24"/>
          <w:highlight w:val="yellow"/>
        </w:rPr>
        <w:t>cdot</w:t>
      </w:r>
      <w:proofErr w:type="spellEnd"/>
      <w:r w:rsidRPr="00F957D5">
        <w:rPr>
          <w:rFonts w:ascii="宋体" w:hAnsi="宋体" w:hint="eastAsia"/>
          <w:szCs w:val="24"/>
          <w:highlight w:val="yellow"/>
        </w:rPr>
        <w:t xml:space="preserve"> \</w:t>
      </w:r>
      <w:proofErr w:type="spellStart"/>
      <w:r w:rsidRPr="00F957D5">
        <w:rPr>
          <w:rFonts w:ascii="宋体" w:hAnsi="宋体" w:hint="eastAsia"/>
          <w:szCs w:val="24"/>
          <w:highlight w:val="yellow"/>
        </w:rPr>
        <w:t>Pr</w:t>
      </w:r>
      <w:proofErr w:type="spellEnd"/>
      <w:r w:rsidRPr="00F957D5">
        <w:rPr>
          <w:rFonts w:ascii="宋体" w:hAnsi="宋体" w:hint="eastAsia"/>
          <w:szCs w:val="24"/>
          <w:highlight w:val="yellow"/>
        </w:rPr>
        <w:t>(V_1 &lt; x^*) \</w:t>
      </w:r>
      <w:proofErr w:type="spellStart"/>
      <w:r w:rsidRPr="00F957D5">
        <w:rPr>
          <w:rFonts w:ascii="宋体" w:hAnsi="宋体" w:hint="eastAsia"/>
          <w:szCs w:val="24"/>
          <w:highlight w:val="yellow"/>
        </w:rPr>
        <w:t>mathbb</w:t>
      </w:r>
      <w:proofErr w:type="spellEnd"/>
      <w:r w:rsidRPr="00F957D5">
        <w:rPr>
          <w:rFonts w:ascii="宋体" w:hAnsi="宋体" w:hint="eastAsia"/>
          <w:szCs w:val="24"/>
          <w:highlight w:val="yellow"/>
        </w:rPr>
        <w:t>{E}[V_1 | V_1 &lt; x^*]}{(1 - \pi) + \pi \</w:t>
      </w:r>
      <w:proofErr w:type="spellStart"/>
      <w:r w:rsidRPr="00F957D5">
        <w:rPr>
          <w:rFonts w:ascii="宋体" w:hAnsi="宋体" w:hint="eastAsia"/>
          <w:szCs w:val="24"/>
          <w:highlight w:val="yellow"/>
        </w:rPr>
        <w:t>cdot</w:t>
      </w:r>
      <w:proofErr w:type="spellEnd"/>
      <w:r w:rsidRPr="00F957D5">
        <w:rPr>
          <w:rFonts w:ascii="宋体" w:hAnsi="宋体" w:hint="eastAsia"/>
          <w:szCs w:val="24"/>
          <w:highlight w:val="yellow"/>
        </w:rPr>
        <w:t xml:space="preserve"> \</w:t>
      </w:r>
      <w:proofErr w:type="spellStart"/>
      <w:r w:rsidRPr="00F957D5">
        <w:rPr>
          <w:rFonts w:ascii="宋体" w:hAnsi="宋体" w:hint="eastAsia"/>
          <w:szCs w:val="24"/>
          <w:highlight w:val="yellow"/>
        </w:rPr>
        <w:t>Pr</w:t>
      </w:r>
      <w:proofErr w:type="spellEnd"/>
      <w:r w:rsidRPr="00F957D5">
        <w:rPr>
          <w:rFonts w:ascii="宋体" w:hAnsi="宋体" w:hint="eastAsia"/>
          <w:szCs w:val="24"/>
          <w:highlight w:val="yellow"/>
        </w:rPr>
        <w:t>(V_1 &lt; x^*)}</w:t>
      </w:r>
    </w:p>
    <w:p w14:paraId="3DE7D421" w14:textId="27A184D0" w:rsidR="00F957D5" w:rsidRDefault="00F957D5" w:rsidP="00450CAA">
      <w:pPr>
        <w:ind w:firstLine="420"/>
        <w:rPr>
          <w:rFonts w:ascii="宋体" w:hAnsi="宋体" w:hint="eastAsia"/>
          <w:szCs w:val="24"/>
        </w:rPr>
      </w:pPr>
      <w:r w:rsidRPr="00F957D5">
        <w:rPr>
          <w:rFonts w:ascii="宋体" w:hAnsi="宋体"/>
          <w:szCs w:val="24"/>
        </w:rPr>
        <w:t>固定点处于最低静默价格，且该固定点唯一，直觉原因在于边际类型和平均类型相等。</w:t>
      </w:r>
    </w:p>
    <w:p w14:paraId="241F94B6" w14:textId="77777777" w:rsidR="00F957D5" w:rsidRDefault="00F957D5" w:rsidP="003A60D5">
      <w:pPr>
        <w:rPr>
          <w:rFonts w:ascii="宋体" w:hAnsi="宋体" w:hint="eastAsia"/>
          <w:szCs w:val="24"/>
        </w:rPr>
      </w:pPr>
      <w:r>
        <w:rPr>
          <w:rFonts w:ascii="宋体" w:hAnsi="宋体" w:hint="eastAsia"/>
          <w:szCs w:val="24"/>
        </w:rPr>
        <w:t>动态模型：</w:t>
      </w:r>
    </w:p>
    <w:p w14:paraId="41B659B3" w14:textId="358121B7" w:rsidR="00F957D5" w:rsidRDefault="00F957D5" w:rsidP="00450CAA">
      <w:pPr>
        <w:ind w:firstLine="420"/>
        <w:rPr>
          <w:rFonts w:ascii="宋体" w:hAnsi="宋体" w:hint="eastAsia"/>
          <w:szCs w:val="24"/>
        </w:rPr>
      </w:pPr>
      <w:r w:rsidRPr="00F957D5">
        <w:rPr>
          <w:rFonts w:ascii="宋体" w:hAnsi="宋体"/>
          <w:szCs w:val="24"/>
        </w:rPr>
        <w:t>在任意时期t&lt;T时，此时类型为</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hint="eastAsia"/>
                <w:szCs w:val="24"/>
              </w:rPr>
              <m:t>t</m:t>
            </m:r>
          </m:sub>
        </m:sSub>
        <m:r>
          <w:rPr>
            <w:rFonts w:ascii="Cambria Math" w:hAnsi="Cambria Math"/>
            <w:szCs w:val="24"/>
          </w:rPr>
          <m:t>=</m:t>
        </m:r>
        <m:r>
          <w:rPr>
            <w:rFonts w:ascii="Cambria Math" w:hAnsi="Cambria Math" w:hint="eastAsia"/>
            <w:szCs w:val="24"/>
          </w:rPr>
          <m:t>v</m:t>
        </m:r>
      </m:oMath>
      <w:r w:rsidRPr="00F957D5">
        <w:rPr>
          <w:rFonts w:ascii="宋体" w:hAnsi="宋体"/>
          <w:szCs w:val="24"/>
        </w:rPr>
        <w:t>，</w:t>
      </w:r>
      <w:r>
        <w:rPr>
          <w:rFonts w:ascii="宋体" w:hAnsi="宋体" w:hint="eastAsia"/>
          <w:szCs w:val="24"/>
        </w:rPr>
        <w:t>满足以下三个引理：</w:t>
      </w:r>
    </w:p>
    <w:p w14:paraId="1D286BB7" w14:textId="3C81B877" w:rsidR="00F957D5" w:rsidRPr="00E0595E" w:rsidRDefault="00F957D5" w:rsidP="009F79F0">
      <w:pPr>
        <w:pStyle w:val="a4"/>
        <w:numPr>
          <w:ilvl w:val="0"/>
          <w:numId w:val="3"/>
        </w:numPr>
        <w:ind w:firstLineChars="0"/>
        <w:rPr>
          <w:rFonts w:ascii="宋体" w:hAnsi="宋体" w:hint="eastAsia"/>
          <w:szCs w:val="24"/>
        </w:rPr>
      </w:pPr>
      <w:r w:rsidRPr="00F957D5">
        <w:rPr>
          <w:rFonts w:ascii="宋体" w:hAnsi="宋体" w:hint="eastAsia"/>
          <w:szCs w:val="24"/>
        </w:rPr>
        <w:t>如果代理人选择披露，则期望收益为</w:t>
      </w:r>
      <w:r w:rsidRPr="00F957D5">
        <w:rPr>
          <w:rFonts w:ascii="宋体" w:hAnsi="宋体" w:hint="eastAsia"/>
          <w:position w:val="-4"/>
          <w:szCs w:val="24"/>
        </w:rPr>
        <w:object w:dxaOrig="180" w:dyaOrig="279" w14:anchorId="5836C512">
          <v:shape id="_x0000_i1028" type="#_x0000_t75" style="width:9.2pt;height:13.6pt" o:ole="">
            <v:imagedata r:id="rId11" o:title=""/>
          </v:shape>
          <o:OLEObject Type="Embed" ProgID="Equation.DSMT4" ShapeID="_x0000_i1028" DrawAspect="Content" ObjectID="_1790411267" r:id="rId12"/>
        </w:object>
      </w:r>
      <w:r>
        <w:rPr>
          <w:rFonts w:ascii="宋体" w:hAnsi="宋体" w:hint="eastAsia"/>
          <w:szCs w:val="24"/>
        </w:rPr>
        <w:t xml:space="preserve"> </w:t>
      </w:r>
      <m:oMath>
        <m:r>
          <m:rPr>
            <m:nor/>
          </m:rPr>
          <w:rPr>
            <w:rFonts w:ascii="Cambria Math" w:hAnsi="宋体"/>
            <w:szCs w:val="24"/>
          </w:rPr>
          <m:t>Payoff</m:t>
        </m:r>
        <m:r>
          <m:rPr>
            <m:sty m:val="p"/>
          </m:rPr>
          <w:rPr>
            <w:rFonts w:ascii="Cambria Math" w:hAnsi="宋体"/>
            <w:szCs w:val="24"/>
          </w:rPr>
          <m:t>=</m:t>
        </m:r>
        <m:r>
          <w:rPr>
            <w:rFonts w:ascii="Cambria Math" w:hAnsi="宋体"/>
            <w:szCs w:val="24"/>
          </w:rPr>
          <m:t>v</m:t>
        </m:r>
        <m:nary>
          <m:naryPr>
            <m:chr m:val="∑"/>
            <m:ctrlPr>
              <w:rPr>
                <w:rFonts w:ascii="Cambria Math" w:hAnsi="宋体"/>
                <w:i/>
                <w:szCs w:val="24"/>
              </w:rPr>
            </m:ctrlPr>
          </m:naryPr>
          <m:sub>
            <m:r>
              <w:rPr>
                <w:rFonts w:ascii="Cambria Math" w:hAnsi="宋体"/>
                <w:szCs w:val="24"/>
              </w:rPr>
              <m:t>s=t</m:t>
            </m:r>
          </m:sub>
          <m:sup>
            <m:r>
              <w:rPr>
                <w:rFonts w:ascii="Cambria Math" w:hAnsi="宋体"/>
                <w:szCs w:val="24"/>
              </w:rPr>
              <m:t>T</m:t>
            </m:r>
          </m:sup>
          <m:e>
            <m:sSub>
              <m:sSubPr>
                <m:ctrlPr>
                  <w:rPr>
                    <w:rFonts w:ascii="Cambria Math" w:hAnsi="宋体"/>
                    <w:i/>
                    <w:szCs w:val="24"/>
                  </w:rPr>
                </m:ctrlPr>
              </m:sSubPr>
              <m:e>
                <m:r>
                  <w:rPr>
                    <w:rFonts w:ascii="Cambria Math" w:hAnsi="宋体"/>
                    <w:szCs w:val="24"/>
                  </w:rPr>
                  <m:t>w</m:t>
                </m:r>
              </m:e>
              <m:sub>
                <m:r>
                  <w:rPr>
                    <w:rFonts w:ascii="Cambria Math" w:hAnsi="宋体"/>
                    <w:szCs w:val="24"/>
                  </w:rPr>
                  <m:t>s</m:t>
                </m:r>
              </m:sub>
            </m:sSub>
            <m:ctrlPr>
              <w:rPr>
                <w:rFonts w:ascii="Cambria Math" w:hAnsi="Cambria Math" w:hint="eastAsia"/>
                <w:i/>
                <w:szCs w:val="24"/>
              </w:rPr>
            </m:ctrlPr>
          </m:e>
        </m:nary>
      </m:oMath>
      <w:r w:rsidR="00E0595E">
        <w:rPr>
          <w:rFonts w:ascii="宋体" w:hAnsi="宋体" w:hint="eastAsia"/>
          <w:szCs w:val="24"/>
        </w:rPr>
        <w:t xml:space="preserve"> </w:t>
      </w:r>
    </w:p>
    <w:p w14:paraId="5FCED53C" w14:textId="12340A49" w:rsidR="00F957D5" w:rsidRDefault="00F957D5" w:rsidP="00F957D5">
      <w:pPr>
        <w:rPr>
          <w:rFonts w:ascii="宋体" w:hAnsi="宋体" w:hint="eastAsia"/>
          <w:szCs w:val="24"/>
        </w:rPr>
      </w:pPr>
      <w:r w:rsidRPr="00E0595E">
        <w:rPr>
          <w:rFonts w:ascii="宋体" w:hAnsi="宋体" w:hint="eastAsia"/>
          <w:szCs w:val="24"/>
          <w:highlight w:val="yellow"/>
        </w:rPr>
        <w:t xml:space="preserve">Latex的代码\text{Payoff} = v \sum_{s=t}^{T} </w:t>
      </w:r>
      <w:proofErr w:type="spellStart"/>
      <w:r w:rsidRPr="00E0595E">
        <w:rPr>
          <w:rFonts w:ascii="宋体" w:hAnsi="宋体" w:hint="eastAsia"/>
          <w:szCs w:val="24"/>
          <w:highlight w:val="yellow"/>
        </w:rPr>
        <w:t>w_s</w:t>
      </w:r>
      <w:proofErr w:type="spellEnd"/>
    </w:p>
    <w:p w14:paraId="209540AF" w14:textId="4E28E95F" w:rsidR="00F957D5" w:rsidRDefault="00F957D5" w:rsidP="009F79F0">
      <w:pPr>
        <w:pStyle w:val="a4"/>
        <w:numPr>
          <w:ilvl w:val="0"/>
          <w:numId w:val="3"/>
        </w:numPr>
        <w:ind w:firstLineChars="0"/>
        <w:rPr>
          <w:rFonts w:ascii="宋体" w:hAnsi="宋体" w:hint="eastAsia"/>
          <w:szCs w:val="24"/>
        </w:rPr>
      </w:pPr>
      <w:r>
        <w:rPr>
          <w:rFonts w:ascii="宋体" w:hAnsi="宋体" w:hint="eastAsia"/>
          <w:szCs w:val="24"/>
        </w:rPr>
        <w:t>如果代理人选择不披露</w:t>
      </w:r>
      <w:r w:rsidR="00EB6995">
        <w:rPr>
          <w:rFonts w:ascii="宋体" w:hAnsi="宋体" w:hint="eastAsia"/>
          <w:szCs w:val="24"/>
        </w:rPr>
        <w:t>，则期望收益为</w:t>
      </w:r>
      <m:oMath>
        <m:r>
          <m:rPr>
            <m:nor/>
          </m:rPr>
          <w:rPr>
            <w:rFonts w:ascii="Cambria Math" w:hAnsi="宋体"/>
            <w:szCs w:val="24"/>
          </w:rPr>
          <m:t>Payoff</m:t>
        </m:r>
        <m:r>
          <m:rPr>
            <m:sty m:val="p"/>
          </m:rPr>
          <w:rPr>
            <w:rFonts w:ascii="Cambria Math" w:hAnsi="宋体"/>
            <w:szCs w:val="24"/>
          </w:rPr>
          <m:t>=</m:t>
        </m:r>
        <m:sSub>
          <m:sSubPr>
            <m:ctrlPr>
              <w:rPr>
                <w:rFonts w:ascii="Cambria Math" w:hAnsi="宋体"/>
                <w:szCs w:val="24"/>
              </w:rPr>
            </m:ctrlPr>
          </m:sSubPr>
          <m:e>
            <m:r>
              <w:rPr>
                <w:rFonts w:ascii="Cambria Math" w:hAnsi="宋体"/>
                <w:szCs w:val="24"/>
              </w:rPr>
              <m:t>w</m:t>
            </m:r>
          </m:e>
          <m:sub>
            <m:r>
              <w:rPr>
                <w:rFonts w:ascii="Cambria Math" w:hAnsi="宋体"/>
                <w:szCs w:val="24"/>
              </w:rPr>
              <m:t>t</m:t>
            </m:r>
            <m:ctrlPr>
              <w:rPr>
                <w:rFonts w:ascii="Cambria Math" w:hAnsi="宋体"/>
                <w:i/>
                <w:szCs w:val="24"/>
              </w:rPr>
            </m:ctrlPr>
          </m:sub>
        </m:sSub>
        <m:sSub>
          <m:sSubPr>
            <m:ctrlPr>
              <w:rPr>
                <w:rFonts w:ascii="Cambria Math" w:hAnsi="宋体"/>
                <w:i/>
                <w:szCs w:val="24"/>
              </w:rPr>
            </m:ctrlPr>
          </m:sSubPr>
          <m:e>
            <m:r>
              <w:rPr>
                <w:rFonts w:ascii="Cambria Math" w:hAnsi="宋体"/>
                <w:szCs w:val="24"/>
              </w:rPr>
              <m:t>P</m:t>
            </m:r>
          </m:e>
          <m:sub>
            <m:r>
              <w:rPr>
                <w:rFonts w:ascii="Cambria Math" w:hAnsi="宋体"/>
                <w:szCs w:val="24"/>
              </w:rPr>
              <m:t>t</m:t>
            </m:r>
          </m:sub>
        </m:sSub>
        <m:r>
          <w:rPr>
            <w:rFonts w:ascii="Cambria Math" w:hAnsi="宋体"/>
            <w:szCs w:val="24"/>
          </w:rPr>
          <m:t>(</m:t>
        </m:r>
        <m:sSub>
          <m:sSubPr>
            <m:ctrlPr>
              <w:rPr>
                <w:rFonts w:ascii="Cambria Math" w:hAnsi="宋体"/>
                <w:i/>
                <w:szCs w:val="24"/>
              </w:rPr>
            </m:ctrlPr>
          </m:sSubPr>
          <m:e>
            <m:r>
              <w:rPr>
                <w:rFonts w:ascii="Cambria Math" w:hAnsi="宋体"/>
                <w:szCs w:val="24"/>
              </w:rPr>
              <m:t>H</m:t>
            </m:r>
          </m:e>
          <m:sub>
            <m:r>
              <w:rPr>
                <w:rFonts w:ascii="Cambria Math" w:hAnsi="宋体"/>
                <w:szCs w:val="24"/>
              </w:rPr>
              <m:t>t</m:t>
            </m:r>
            <m:r>
              <w:rPr>
                <w:rFonts w:ascii="微软雅黑" w:eastAsia="微软雅黑" w:hAnsi="微软雅黑" w:cs="微软雅黑" w:hint="eastAsia"/>
                <w:szCs w:val="24"/>
              </w:rPr>
              <m:t>-</m:t>
            </m:r>
            <m:r>
              <w:rPr>
                <w:rFonts w:ascii="Cambria Math" w:hAnsi="宋体"/>
                <w:szCs w:val="24"/>
              </w:rPr>
              <m:t>1</m:t>
            </m:r>
          </m:sub>
        </m:sSub>
        <m:r>
          <w:rPr>
            <w:rFonts w:ascii="Cambria Math" w:hAnsi="宋体"/>
            <w:szCs w:val="24"/>
          </w:rPr>
          <m:t>,</m:t>
        </m:r>
        <m:r>
          <w:rPr>
            <w:rFonts w:ascii="MS Gothic" w:eastAsia="MS Gothic" w:hAnsi="MS Gothic" w:cs="MS Gothic" w:hint="eastAsia"/>
            <w:szCs w:val="24"/>
          </w:rPr>
          <m:t>∅</m:t>
        </m:r>
        <m:r>
          <w:rPr>
            <w:rFonts w:ascii="Cambria Math" w:hAnsi="宋体"/>
            <w:szCs w:val="24"/>
          </w:rPr>
          <m:t>)+</m:t>
        </m:r>
        <m:r>
          <w:rPr>
            <w:rFonts w:ascii="MS Gothic" w:eastAsia="MS Gothic" w:hAnsi="MS Gothic" w:cs="MS Gothic" w:hint="eastAsia"/>
            <w:szCs w:val="24"/>
          </w:rPr>
          <m:t>h</m:t>
        </m:r>
        <m:r>
          <w:rPr>
            <w:rFonts w:ascii="Cambria Math" w:hAnsi="宋体"/>
            <w:szCs w:val="24"/>
          </w:rPr>
          <m:t>(v)</m:t>
        </m:r>
      </m:oMath>
      <w:r w:rsidR="00E0595E">
        <w:rPr>
          <w:rFonts w:ascii="宋体" w:hAnsi="宋体" w:hint="eastAsia"/>
          <w:szCs w:val="24"/>
        </w:rPr>
        <w:t xml:space="preserve"> </w:t>
      </w:r>
    </w:p>
    <w:p w14:paraId="749A922E" w14:textId="7EC81E49" w:rsidR="00E0595E" w:rsidRPr="004D209F" w:rsidRDefault="00E0595E" w:rsidP="004D209F">
      <w:pPr>
        <w:rPr>
          <w:rFonts w:ascii="宋体" w:hAnsi="宋体" w:hint="eastAsia"/>
          <w:szCs w:val="24"/>
        </w:rPr>
      </w:pPr>
      <w:r w:rsidRPr="004D209F">
        <w:rPr>
          <w:rFonts w:ascii="宋体" w:hAnsi="宋体" w:hint="eastAsia"/>
          <w:szCs w:val="24"/>
          <w:highlight w:val="yellow"/>
        </w:rPr>
        <w:t xml:space="preserve">Latex的代码\text{Payoff} = </w:t>
      </w:r>
      <w:proofErr w:type="spellStart"/>
      <w:r w:rsidRPr="004D209F">
        <w:rPr>
          <w:rFonts w:ascii="宋体" w:hAnsi="宋体" w:hint="eastAsia"/>
          <w:szCs w:val="24"/>
          <w:highlight w:val="yellow"/>
        </w:rPr>
        <w:t>w_t</w:t>
      </w:r>
      <w:proofErr w:type="spellEnd"/>
      <w:r w:rsidRPr="004D209F">
        <w:rPr>
          <w:rFonts w:ascii="宋体" w:hAnsi="宋体" w:hint="eastAsia"/>
          <w:szCs w:val="24"/>
          <w:highlight w:val="yellow"/>
        </w:rPr>
        <w:t xml:space="preserve"> </w:t>
      </w:r>
      <w:proofErr w:type="spellStart"/>
      <w:r w:rsidRPr="004D209F">
        <w:rPr>
          <w:rFonts w:ascii="宋体" w:hAnsi="宋体" w:hint="eastAsia"/>
          <w:szCs w:val="24"/>
          <w:highlight w:val="yellow"/>
        </w:rPr>
        <w:t>P_t</w:t>
      </w:r>
      <w:proofErr w:type="spellEnd"/>
      <w:r w:rsidRPr="004D209F">
        <w:rPr>
          <w:rFonts w:ascii="宋体" w:hAnsi="宋体" w:hint="eastAsia"/>
          <w:szCs w:val="24"/>
          <w:highlight w:val="yellow"/>
        </w:rPr>
        <w:t>(H_{t-1}, \</w:t>
      </w:r>
      <w:proofErr w:type="spellStart"/>
      <w:r w:rsidRPr="004D209F">
        <w:rPr>
          <w:rFonts w:ascii="宋体" w:hAnsi="宋体" w:hint="eastAsia"/>
          <w:szCs w:val="24"/>
          <w:highlight w:val="yellow"/>
        </w:rPr>
        <w:t>varnothing</w:t>
      </w:r>
      <w:proofErr w:type="spellEnd"/>
      <w:r w:rsidRPr="004D209F">
        <w:rPr>
          <w:rFonts w:ascii="宋体" w:hAnsi="宋体" w:hint="eastAsia"/>
          <w:szCs w:val="24"/>
          <w:highlight w:val="yellow"/>
        </w:rPr>
        <w:t>) + h(v)</w:t>
      </w:r>
    </w:p>
    <w:p w14:paraId="4CBD7F19" w14:textId="610E4A10" w:rsidR="00E0595E" w:rsidRDefault="00E0595E" w:rsidP="009F79F0">
      <w:pPr>
        <w:pStyle w:val="a4"/>
        <w:numPr>
          <w:ilvl w:val="0"/>
          <w:numId w:val="3"/>
        </w:numPr>
        <w:ind w:firstLineChars="0"/>
        <w:rPr>
          <w:rFonts w:ascii="宋体" w:hAnsi="宋体" w:hint="eastAsia"/>
          <w:szCs w:val="24"/>
        </w:rPr>
      </w:pPr>
      <w:r>
        <w:rPr>
          <w:rFonts w:ascii="宋体" w:hAnsi="宋体" w:hint="eastAsia"/>
          <w:szCs w:val="24"/>
        </w:rPr>
        <w:t>分布</w:t>
      </w:r>
      <m:oMath>
        <m:r>
          <w:rPr>
            <w:rFonts w:ascii="Cambria Math" w:hAnsi="Cambria Math"/>
            <w:szCs w:val="24"/>
          </w:rPr>
          <m:t>ψ</m:t>
        </m:r>
      </m:oMath>
      <w:r>
        <w:rPr>
          <w:rFonts w:ascii="宋体" w:hAnsi="宋体" w:hint="eastAsia"/>
          <w:szCs w:val="24"/>
        </w:rPr>
        <w:t>满足</w:t>
      </w:r>
      <m:oMath>
        <m:sSub>
          <m:sSubPr>
            <m:ctrlPr>
              <w:rPr>
                <w:rFonts w:ascii="Cambria Math" w:hAnsi="宋体"/>
                <w:i/>
                <w:szCs w:val="24"/>
              </w:rPr>
            </m:ctrlPr>
          </m:sSubPr>
          <m:e>
            <m:r>
              <m:rPr>
                <m:scr m:val="double-struck"/>
              </m:rPr>
              <w:rPr>
                <w:rFonts w:ascii="Cambria Math" w:hAnsi="宋体"/>
                <w:szCs w:val="24"/>
              </w:rPr>
              <m:t>E</m:t>
            </m:r>
          </m:e>
          <m:sub>
            <m:r>
              <w:rPr>
                <w:rFonts w:ascii="Cambria Math" w:hAnsi="宋体"/>
                <w:szCs w:val="24"/>
              </w:rPr>
              <m:t>ψ</m:t>
            </m:r>
          </m:sub>
        </m:sSub>
        <m:r>
          <w:rPr>
            <w:rFonts w:ascii="Cambria Math" w:hAnsi="宋体"/>
            <w:szCs w:val="24"/>
          </w:rPr>
          <m:t>[</m:t>
        </m:r>
        <m:sSub>
          <m:sSubPr>
            <m:ctrlPr>
              <w:rPr>
                <w:rFonts w:ascii="Cambria Math" w:hAnsi="宋体"/>
                <w:i/>
                <w:szCs w:val="24"/>
              </w:rPr>
            </m:ctrlPr>
          </m:sSubPr>
          <m:e>
            <m:r>
              <w:rPr>
                <w:rFonts w:ascii="Cambria Math" w:hAnsi="宋体"/>
                <w:szCs w:val="24"/>
              </w:rPr>
              <m:t>V</m:t>
            </m:r>
          </m:e>
          <m:sub>
            <m:r>
              <w:rPr>
                <w:rFonts w:ascii="Cambria Math" w:hAnsi="宋体"/>
                <w:szCs w:val="24"/>
              </w:rPr>
              <m:t>t</m:t>
            </m:r>
          </m:sub>
        </m:sSub>
        <m:r>
          <w:rPr>
            <w:rFonts w:ascii="Cambria Math" w:hAnsi="宋体"/>
            <w:szCs w:val="24"/>
          </w:rPr>
          <m:t>]=</m:t>
        </m:r>
        <m:sSub>
          <m:sSubPr>
            <m:ctrlPr>
              <w:rPr>
                <w:rFonts w:ascii="Cambria Math" w:hAnsi="宋体"/>
                <w:i/>
                <w:szCs w:val="24"/>
              </w:rPr>
            </m:ctrlPr>
          </m:sSubPr>
          <m:e>
            <m:r>
              <w:rPr>
                <w:rFonts w:ascii="Cambria Math" w:hAnsi="宋体"/>
                <w:szCs w:val="24"/>
              </w:rPr>
              <m:t>v</m:t>
            </m:r>
          </m:e>
          <m:sub>
            <m:r>
              <w:rPr>
                <w:rFonts w:ascii="Cambria Math" w:hAnsi="宋体"/>
                <w:szCs w:val="24"/>
              </w:rPr>
              <m:t>0</m:t>
            </m:r>
          </m:sub>
        </m:sSub>
      </m:oMath>
      <w:r w:rsidR="004D209F">
        <w:rPr>
          <w:rFonts w:ascii="宋体" w:hAnsi="宋体" w:hint="eastAsia"/>
          <w:szCs w:val="24"/>
        </w:rPr>
        <w:t xml:space="preserve"> </w:t>
      </w:r>
    </w:p>
    <w:p w14:paraId="70EEEFE1" w14:textId="13B38F33" w:rsidR="004D209F" w:rsidRDefault="004D209F" w:rsidP="004D209F">
      <w:pPr>
        <w:pStyle w:val="a4"/>
        <w:ind w:left="1080" w:firstLineChars="0" w:firstLine="0"/>
        <w:rPr>
          <w:rFonts w:ascii="宋体" w:hAnsi="宋体" w:hint="eastAsia"/>
          <w:szCs w:val="24"/>
        </w:rPr>
      </w:pPr>
      <w:r>
        <w:rPr>
          <w:rFonts w:ascii="宋体" w:hAnsi="宋体" w:hint="eastAsia"/>
          <w:szCs w:val="24"/>
        </w:rPr>
        <w:t>Latex的代码</w:t>
      </w:r>
      <w:r w:rsidRPr="004D209F">
        <w:rPr>
          <w:rFonts w:ascii="宋体" w:hAnsi="宋体" w:hint="eastAsia"/>
          <w:szCs w:val="24"/>
        </w:rPr>
        <w:t>\</w:t>
      </w:r>
      <w:proofErr w:type="spellStart"/>
      <w:r w:rsidRPr="004D209F">
        <w:rPr>
          <w:rFonts w:ascii="宋体" w:hAnsi="宋体" w:hint="eastAsia"/>
          <w:szCs w:val="24"/>
        </w:rPr>
        <w:t>mathbb</w:t>
      </w:r>
      <w:proofErr w:type="spellEnd"/>
      <w:r w:rsidRPr="004D209F">
        <w:rPr>
          <w:rFonts w:ascii="宋体" w:hAnsi="宋体" w:hint="eastAsia"/>
          <w:szCs w:val="24"/>
        </w:rPr>
        <w:t>{E}_{\psi}[</w:t>
      </w:r>
      <w:proofErr w:type="spellStart"/>
      <w:r w:rsidRPr="004D209F">
        <w:rPr>
          <w:rFonts w:ascii="宋体" w:hAnsi="宋体" w:hint="eastAsia"/>
          <w:szCs w:val="24"/>
        </w:rPr>
        <w:t>V_t</w:t>
      </w:r>
      <w:proofErr w:type="spellEnd"/>
      <w:r w:rsidRPr="004D209F">
        <w:rPr>
          <w:rFonts w:ascii="宋体" w:hAnsi="宋体" w:hint="eastAsia"/>
          <w:szCs w:val="24"/>
        </w:rPr>
        <w:t>] = v_0</w:t>
      </w:r>
    </w:p>
    <w:p w14:paraId="5379514B" w14:textId="46F9EDCF" w:rsidR="004D209F" w:rsidRDefault="004D209F" w:rsidP="009F79F0">
      <w:pPr>
        <w:ind w:firstLine="420"/>
        <w:rPr>
          <w:rFonts w:ascii="宋体" w:hAnsi="宋体" w:hint="eastAsia"/>
          <w:szCs w:val="24"/>
        </w:rPr>
      </w:pPr>
      <w:r>
        <w:rPr>
          <w:rFonts w:ascii="宋体" w:hAnsi="宋体"/>
          <w:szCs w:val="24"/>
        </w:rPr>
        <w:t>而此时，payoff满足</w:t>
      </w:r>
      <m:oMath>
        <m:r>
          <w:rPr>
            <w:rFonts w:ascii="MS Gothic" w:eastAsia="MS Gothic" w:hAnsi="MS Gothic" w:cs="MS Gothic" w:hint="eastAsia"/>
            <w:szCs w:val="24"/>
          </w:rPr>
          <m:t>h</m:t>
        </m:r>
        <m:r>
          <w:rPr>
            <w:rFonts w:ascii="Cambria Math" w:hAnsi="宋体"/>
            <w:szCs w:val="24"/>
          </w:rPr>
          <m:t>(v)&lt;</m:t>
        </m:r>
        <m:sSub>
          <m:sSubPr>
            <m:ctrlPr>
              <w:rPr>
                <w:rFonts w:ascii="Cambria Math" w:hAnsi="宋体"/>
                <w:i/>
                <w:szCs w:val="24"/>
              </w:rPr>
            </m:ctrlPr>
          </m:sSubPr>
          <m:e>
            <m:r>
              <m:rPr>
                <m:scr m:val="double-struck"/>
              </m:rPr>
              <w:rPr>
                <w:rFonts w:ascii="Cambria Math" w:hAnsi="宋体"/>
                <w:szCs w:val="24"/>
              </w:rPr>
              <m:t>E</m:t>
            </m:r>
          </m:e>
          <m:sub>
            <m:r>
              <w:rPr>
                <w:rFonts w:ascii="Cambria Math" w:hAnsi="宋体"/>
                <w:szCs w:val="24"/>
              </w:rPr>
              <m:t>ψ</m:t>
            </m:r>
          </m:sub>
        </m:sSub>
        <m:r>
          <w:rPr>
            <w:rFonts w:ascii="Cambria Math" w:hAnsi="宋体"/>
            <w:szCs w:val="24"/>
          </w:rPr>
          <m:t>[</m:t>
        </m:r>
        <m:r>
          <w:rPr>
            <w:rFonts w:ascii="MS Gothic" w:eastAsia="MS Gothic" w:hAnsi="MS Gothic" w:cs="MS Gothic" w:hint="eastAsia"/>
            <w:szCs w:val="24"/>
          </w:rPr>
          <m:t>h</m:t>
        </m:r>
        <m:r>
          <w:rPr>
            <w:rFonts w:ascii="Cambria Math" w:hAnsi="宋体"/>
            <w:szCs w:val="24"/>
          </w:rPr>
          <m:t>(V)].</m:t>
        </m:r>
      </m:oMath>
    </w:p>
    <w:p w14:paraId="13478F23" w14:textId="1D708C53" w:rsidR="004D209F" w:rsidRDefault="004D209F" w:rsidP="004D209F">
      <w:pPr>
        <w:rPr>
          <w:rFonts w:ascii="宋体" w:hAnsi="宋体" w:hint="eastAsia"/>
          <w:szCs w:val="24"/>
        </w:rPr>
      </w:pPr>
      <w:r w:rsidRPr="004D209F">
        <w:rPr>
          <w:rFonts w:ascii="宋体" w:hAnsi="宋体" w:hint="eastAsia"/>
          <w:szCs w:val="24"/>
          <w:highlight w:val="yellow"/>
        </w:rPr>
        <w:t>Latex的代码h(v) &lt; \</w:t>
      </w:r>
      <w:proofErr w:type="spellStart"/>
      <w:r w:rsidRPr="004D209F">
        <w:rPr>
          <w:rFonts w:ascii="宋体" w:hAnsi="宋体" w:hint="eastAsia"/>
          <w:szCs w:val="24"/>
          <w:highlight w:val="yellow"/>
        </w:rPr>
        <w:t>mathbb</w:t>
      </w:r>
      <w:proofErr w:type="spellEnd"/>
      <w:r w:rsidRPr="004D209F">
        <w:rPr>
          <w:rFonts w:ascii="宋体" w:hAnsi="宋体" w:hint="eastAsia"/>
          <w:szCs w:val="24"/>
          <w:highlight w:val="yellow"/>
        </w:rPr>
        <w:t>{E}_{\psi}[h(V)].</w:t>
      </w:r>
    </w:p>
    <w:p w14:paraId="450D860A" w14:textId="6A485172" w:rsidR="004D209F" w:rsidRDefault="004D209F" w:rsidP="00450CAA">
      <w:pPr>
        <w:ind w:firstLine="420"/>
        <w:rPr>
          <w:rFonts w:ascii="宋体" w:hAnsi="宋体" w:hint="eastAsia"/>
          <w:szCs w:val="24"/>
        </w:rPr>
      </w:pPr>
      <w:r w:rsidRPr="004D209F">
        <w:rPr>
          <w:rFonts w:ascii="宋体" w:hAnsi="宋体"/>
          <w:szCs w:val="24"/>
        </w:rPr>
        <w:t>考虑两期模型，假如在第一个周期不披露，则他的持续收益为</w:t>
      </w:r>
    </w:p>
    <w:p w14:paraId="5DC0440C" w14:textId="07E401BE" w:rsidR="004D209F" w:rsidRDefault="009F79F0" w:rsidP="009F79F0">
      <w:pPr>
        <w:ind w:firstLine="420"/>
        <w:rPr>
          <w:rFonts w:ascii="宋体" w:hAnsi="宋体" w:hint="eastAsia"/>
          <w:szCs w:val="24"/>
        </w:rPr>
      </w:pPr>
      <m:oMath>
        <m:r>
          <w:rPr>
            <w:rFonts w:ascii="MS Gothic" w:eastAsia="MS Gothic" w:hAnsi="MS Gothic" w:cs="MS Gothic" w:hint="eastAsia"/>
            <w:szCs w:val="24"/>
          </w:rPr>
          <m:t>h</m:t>
        </m:r>
        <m:r>
          <w:rPr>
            <w:rFonts w:ascii="Cambria Math" w:hAnsi="宋体"/>
            <w:szCs w:val="24"/>
          </w:rPr>
          <m:t>(v)=</m:t>
        </m:r>
        <m:sSub>
          <m:sSubPr>
            <m:ctrlPr>
              <w:rPr>
                <w:rFonts w:ascii="Cambria Math" w:hAnsi="宋体"/>
                <w:i/>
                <w:szCs w:val="24"/>
              </w:rPr>
            </m:ctrlPr>
          </m:sSubPr>
          <m:e>
            <m:r>
              <w:rPr>
                <w:rFonts w:ascii="Cambria Math" w:hAnsi="宋体"/>
                <w:szCs w:val="24"/>
              </w:rPr>
              <m:t>w</m:t>
            </m:r>
          </m:e>
          <m:sub>
            <m:r>
              <w:rPr>
                <w:rFonts w:ascii="Cambria Math" w:hAnsi="宋体"/>
                <w:szCs w:val="24"/>
              </w:rPr>
              <m:t>2</m:t>
            </m:r>
          </m:sub>
        </m:sSub>
        <m:d>
          <m:dPr>
            <m:ctrlPr>
              <w:rPr>
                <w:rFonts w:ascii="Cambria Math" w:hAnsi="宋体"/>
                <w:i/>
                <w:szCs w:val="24"/>
              </w:rPr>
            </m:ctrlPr>
          </m:dPr>
          <m:e>
            <m:r>
              <w:rPr>
                <w:rFonts w:ascii="Cambria Math" w:hAnsi="宋体"/>
                <w:szCs w:val="24"/>
              </w:rPr>
              <m:t>(1</m:t>
            </m:r>
            <m:r>
              <w:rPr>
                <w:rFonts w:ascii="微软雅黑" w:eastAsia="微软雅黑" w:hAnsi="微软雅黑" w:cs="微软雅黑" w:hint="eastAsia"/>
                <w:szCs w:val="24"/>
              </w:rPr>
              <m:t>-</m:t>
            </m:r>
            <m:r>
              <w:rPr>
                <w:rFonts w:ascii="Cambria Math" w:hAnsi="宋体"/>
                <w:szCs w:val="24"/>
              </w:rPr>
              <m:t>π)</m:t>
            </m:r>
            <m:sSub>
              <m:sSubPr>
                <m:ctrlPr>
                  <w:rPr>
                    <w:rFonts w:ascii="Cambria Math" w:hAnsi="宋体"/>
                    <w:i/>
                    <w:szCs w:val="24"/>
                  </w:rPr>
                </m:ctrlPr>
              </m:sSubPr>
              <m:e>
                <m:r>
                  <w:rPr>
                    <w:rFonts w:ascii="Cambria Math" w:hAnsi="宋体"/>
                    <w:szCs w:val="24"/>
                  </w:rPr>
                  <m:t>P</m:t>
                </m:r>
              </m:e>
              <m:sub>
                <m:r>
                  <w:rPr>
                    <w:rFonts w:ascii="Cambria Math" w:hAnsi="宋体"/>
                    <w:szCs w:val="24"/>
                  </w:rPr>
                  <m:t>2</m:t>
                </m:r>
              </m:sub>
            </m:sSub>
            <m:r>
              <w:rPr>
                <w:rFonts w:ascii="Cambria Math" w:hAnsi="宋体"/>
                <w:szCs w:val="24"/>
              </w:rPr>
              <m:t>(</m:t>
            </m:r>
            <m:r>
              <w:rPr>
                <w:rFonts w:ascii="MS Gothic" w:eastAsia="MS Gothic" w:hAnsi="MS Gothic" w:cs="MS Gothic" w:hint="eastAsia"/>
                <w:szCs w:val="24"/>
              </w:rPr>
              <m:t>∅</m:t>
            </m:r>
            <m:r>
              <w:rPr>
                <w:rFonts w:ascii="Cambria Math" w:hAnsi="宋体"/>
                <w:szCs w:val="24"/>
              </w:rPr>
              <m:t>,</m:t>
            </m:r>
            <m:r>
              <w:rPr>
                <w:rFonts w:ascii="MS Gothic" w:eastAsia="MS Gothic" w:hAnsi="MS Gothic" w:cs="MS Gothic" w:hint="eastAsia"/>
                <w:szCs w:val="24"/>
              </w:rPr>
              <m:t>∅</m:t>
            </m:r>
            <m:r>
              <w:rPr>
                <w:rFonts w:ascii="Cambria Math" w:hAnsi="宋体"/>
                <w:szCs w:val="24"/>
              </w:rPr>
              <m:t>)+π</m:t>
            </m:r>
            <m:r>
              <m:rPr>
                <m:scr m:val="double-struck"/>
              </m:rPr>
              <w:rPr>
                <w:rFonts w:ascii="Cambria Math" w:hAnsi="宋体"/>
                <w:szCs w:val="24"/>
              </w:rPr>
              <m:t>E[</m:t>
            </m:r>
            <m:func>
              <m:funcPr>
                <m:ctrlPr>
                  <w:rPr>
                    <w:rFonts w:ascii="Cambria Math" w:hAnsi="宋体"/>
                    <w:i/>
                    <w:szCs w:val="24"/>
                  </w:rPr>
                </m:ctrlPr>
              </m:funcPr>
              <m:fName>
                <m:r>
                  <w:rPr>
                    <w:rFonts w:ascii="Cambria Math" w:hAnsi="宋体"/>
                    <w:szCs w:val="24"/>
                  </w:rPr>
                  <m:t>max</m:t>
                </m:r>
              </m:fName>
              <m:e>
                <m:r>
                  <w:rPr>
                    <w:rFonts w:ascii="Cambria Math" w:hAnsi="宋体"/>
                    <w:szCs w:val="24"/>
                  </w:rPr>
                  <m:t>(</m:t>
                </m:r>
              </m:e>
            </m:func>
            <m:sSub>
              <m:sSubPr>
                <m:ctrlPr>
                  <w:rPr>
                    <w:rFonts w:ascii="Cambria Math" w:hAnsi="宋体"/>
                    <w:i/>
                    <w:szCs w:val="24"/>
                  </w:rPr>
                </m:ctrlPr>
              </m:sSubPr>
              <m:e>
                <m:r>
                  <w:rPr>
                    <w:rFonts w:ascii="Cambria Math" w:hAnsi="宋体"/>
                    <w:szCs w:val="24"/>
                  </w:rPr>
                  <m:t>P</m:t>
                </m:r>
              </m:e>
              <m:sub>
                <m:r>
                  <w:rPr>
                    <w:rFonts w:ascii="Cambria Math" w:hAnsi="宋体"/>
                    <w:szCs w:val="24"/>
                  </w:rPr>
                  <m:t>2</m:t>
                </m:r>
              </m:sub>
            </m:sSub>
            <m:r>
              <w:rPr>
                <w:rFonts w:ascii="Cambria Math" w:hAnsi="宋体"/>
                <w:szCs w:val="24"/>
              </w:rPr>
              <m:t>(</m:t>
            </m:r>
            <m:r>
              <w:rPr>
                <w:rFonts w:ascii="MS Gothic" w:eastAsia="MS Gothic" w:hAnsi="MS Gothic" w:cs="MS Gothic" w:hint="eastAsia"/>
                <w:szCs w:val="24"/>
              </w:rPr>
              <m:t>∅</m:t>
            </m:r>
            <m:r>
              <w:rPr>
                <w:rFonts w:ascii="Cambria Math" w:hAnsi="宋体"/>
                <w:szCs w:val="24"/>
              </w:rPr>
              <m:t>,</m:t>
            </m:r>
            <m:r>
              <w:rPr>
                <w:rFonts w:ascii="MS Gothic" w:eastAsia="MS Gothic" w:hAnsi="MS Gothic" w:cs="MS Gothic" w:hint="eastAsia"/>
                <w:szCs w:val="24"/>
              </w:rPr>
              <m:t>∅</m:t>
            </m:r>
            <m:r>
              <w:rPr>
                <w:rFonts w:ascii="Cambria Math" w:hAnsi="宋体"/>
                <w:szCs w:val="24"/>
              </w:rPr>
              <m:t>),</m:t>
            </m:r>
            <m:sSub>
              <m:sSubPr>
                <m:ctrlPr>
                  <w:rPr>
                    <w:rFonts w:ascii="Cambria Math" w:hAnsi="宋体"/>
                    <w:i/>
                    <w:szCs w:val="24"/>
                  </w:rPr>
                </m:ctrlPr>
              </m:sSubPr>
              <m:e>
                <m:r>
                  <w:rPr>
                    <w:rFonts w:ascii="Cambria Math" w:hAnsi="宋体"/>
                    <w:szCs w:val="24"/>
                  </w:rPr>
                  <m:t>V</m:t>
                </m:r>
              </m:e>
              <m:sub>
                <m:r>
                  <w:rPr>
                    <w:rFonts w:ascii="Cambria Math" w:hAnsi="宋体"/>
                    <w:szCs w:val="24"/>
                  </w:rPr>
                  <m:t>2</m:t>
                </m:r>
              </m:sub>
            </m:sSub>
            <m:r>
              <w:rPr>
                <w:rFonts w:ascii="Cambria Math" w:hAnsi="宋体"/>
                <w:szCs w:val="24"/>
              </w:rPr>
              <m:t>)|</m:t>
            </m:r>
            <m:sSub>
              <m:sSubPr>
                <m:ctrlPr>
                  <w:rPr>
                    <w:rFonts w:ascii="Cambria Math" w:hAnsi="宋体"/>
                    <w:i/>
                    <w:szCs w:val="24"/>
                  </w:rPr>
                </m:ctrlPr>
              </m:sSubPr>
              <m:e>
                <m:r>
                  <w:rPr>
                    <w:rFonts w:ascii="Cambria Math" w:hAnsi="宋体"/>
                    <w:szCs w:val="24"/>
                  </w:rPr>
                  <m:t>V</m:t>
                </m:r>
              </m:e>
              <m:sub>
                <m:r>
                  <w:rPr>
                    <w:rFonts w:ascii="Cambria Math" w:hAnsi="宋体"/>
                    <w:szCs w:val="24"/>
                  </w:rPr>
                  <m:t>1</m:t>
                </m:r>
              </m:sub>
            </m:sSub>
            <m:r>
              <w:rPr>
                <w:rFonts w:ascii="Cambria Math" w:hAnsi="宋体"/>
                <w:szCs w:val="24"/>
              </w:rPr>
              <m:t>=v]</m:t>
            </m:r>
          </m:e>
        </m:d>
        <m:r>
          <w:rPr>
            <w:rFonts w:ascii="Cambria Math" w:hAnsi="宋体"/>
            <w:szCs w:val="24"/>
          </w:rPr>
          <m:t>.</m:t>
        </m:r>
      </m:oMath>
      <w:r w:rsidR="004D209F">
        <w:rPr>
          <w:rFonts w:ascii="宋体" w:hAnsi="宋体" w:hint="eastAsia"/>
          <w:szCs w:val="24"/>
        </w:rPr>
        <w:t xml:space="preserve"> </w:t>
      </w:r>
    </w:p>
    <w:p w14:paraId="15474316" w14:textId="7C5A49BD" w:rsidR="004D209F" w:rsidRDefault="004D209F" w:rsidP="004D209F">
      <w:pPr>
        <w:rPr>
          <w:rFonts w:ascii="宋体" w:hAnsi="宋体" w:hint="eastAsia"/>
          <w:szCs w:val="24"/>
        </w:rPr>
      </w:pPr>
      <w:r w:rsidRPr="004D209F">
        <w:rPr>
          <w:rFonts w:ascii="宋体" w:hAnsi="宋体" w:hint="eastAsia"/>
          <w:szCs w:val="24"/>
          <w:highlight w:val="yellow"/>
        </w:rPr>
        <w:t>Latex的代码h(v) = w_2 \left( (1 - \pi) P_2(\</w:t>
      </w:r>
      <w:proofErr w:type="spellStart"/>
      <w:r w:rsidRPr="004D209F">
        <w:rPr>
          <w:rFonts w:ascii="宋体" w:hAnsi="宋体" w:hint="eastAsia"/>
          <w:szCs w:val="24"/>
          <w:highlight w:val="yellow"/>
        </w:rPr>
        <w:t>varnothing</w:t>
      </w:r>
      <w:proofErr w:type="spellEnd"/>
      <w:r w:rsidRPr="004D209F">
        <w:rPr>
          <w:rFonts w:ascii="宋体" w:hAnsi="宋体" w:hint="eastAsia"/>
          <w:szCs w:val="24"/>
          <w:highlight w:val="yellow"/>
        </w:rPr>
        <w:t>, \</w:t>
      </w:r>
      <w:proofErr w:type="spellStart"/>
      <w:r w:rsidRPr="004D209F">
        <w:rPr>
          <w:rFonts w:ascii="宋体" w:hAnsi="宋体" w:hint="eastAsia"/>
          <w:szCs w:val="24"/>
          <w:highlight w:val="yellow"/>
        </w:rPr>
        <w:t>varnothing</w:t>
      </w:r>
      <w:proofErr w:type="spellEnd"/>
      <w:r w:rsidRPr="004D209F">
        <w:rPr>
          <w:rFonts w:ascii="宋体" w:hAnsi="宋体" w:hint="eastAsia"/>
          <w:szCs w:val="24"/>
          <w:highlight w:val="yellow"/>
        </w:rPr>
        <w:t>) + \pi \</w:t>
      </w:r>
      <w:proofErr w:type="spellStart"/>
      <w:r w:rsidRPr="004D209F">
        <w:rPr>
          <w:rFonts w:ascii="宋体" w:hAnsi="宋体" w:hint="eastAsia"/>
          <w:szCs w:val="24"/>
          <w:highlight w:val="yellow"/>
        </w:rPr>
        <w:t>mathbb</w:t>
      </w:r>
      <w:proofErr w:type="spellEnd"/>
      <w:r w:rsidRPr="004D209F">
        <w:rPr>
          <w:rFonts w:ascii="宋体" w:hAnsi="宋体" w:hint="eastAsia"/>
          <w:szCs w:val="24"/>
          <w:highlight w:val="yellow"/>
        </w:rPr>
        <w:t>{E}[\max(P_2(\</w:t>
      </w:r>
      <w:proofErr w:type="spellStart"/>
      <w:r w:rsidRPr="004D209F">
        <w:rPr>
          <w:rFonts w:ascii="宋体" w:hAnsi="宋体" w:hint="eastAsia"/>
          <w:szCs w:val="24"/>
          <w:highlight w:val="yellow"/>
        </w:rPr>
        <w:t>varnothing</w:t>
      </w:r>
      <w:proofErr w:type="spellEnd"/>
      <w:r w:rsidRPr="004D209F">
        <w:rPr>
          <w:rFonts w:ascii="宋体" w:hAnsi="宋体" w:hint="eastAsia"/>
          <w:szCs w:val="24"/>
          <w:highlight w:val="yellow"/>
        </w:rPr>
        <w:t>, \</w:t>
      </w:r>
      <w:proofErr w:type="spellStart"/>
      <w:r w:rsidRPr="004D209F">
        <w:rPr>
          <w:rFonts w:ascii="宋体" w:hAnsi="宋体" w:hint="eastAsia"/>
          <w:szCs w:val="24"/>
          <w:highlight w:val="yellow"/>
        </w:rPr>
        <w:t>varnothing</w:t>
      </w:r>
      <w:proofErr w:type="spellEnd"/>
      <w:r w:rsidRPr="004D209F">
        <w:rPr>
          <w:rFonts w:ascii="宋体" w:hAnsi="宋体" w:hint="eastAsia"/>
          <w:szCs w:val="24"/>
          <w:highlight w:val="yellow"/>
        </w:rPr>
        <w:t>), V_2) | V_1 = v] \right).</w:t>
      </w:r>
    </w:p>
    <w:p w14:paraId="1E164C90" w14:textId="685B1596" w:rsidR="004D209F" w:rsidRDefault="004D209F" w:rsidP="00450CAA">
      <w:pPr>
        <w:ind w:firstLine="420"/>
        <w:rPr>
          <w:rFonts w:ascii="宋体" w:hAnsi="宋体" w:hint="eastAsia"/>
          <w:szCs w:val="24"/>
        </w:rPr>
      </w:pPr>
      <w:r w:rsidRPr="004D209F">
        <w:rPr>
          <w:rFonts w:ascii="宋体" w:hAnsi="宋体"/>
          <w:szCs w:val="24"/>
        </w:rPr>
        <w:t>此时，持续收益为第二期的权重*（代理人在第二期未能获得</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w:r w:rsidRPr="004D209F">
        <w:rPr>
          <w:rFonts w:ascii="宋体" w:hAnsi="宋体"/>
          <w:szCs w:val="24"/>
        </w:rPr>
        <w:t>的收益+代理人在第二期获得</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w:r w:rsidRPr="004D209F">
        <w:rPr>
          <w:rFonts w:ascii="宋体" w:hAnsi="宋体"/>
          <w:szCs w:val="24"/>
        </w:rPr>
        <w:t>时，根据披露策略（仅披露</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w:r w:rsidRPr="004D209F">
        <w:rPr>
          <w:rFonts w:ascii="宋体" w:hAnsi="宋体"/>
          <w:szCs w:val="24"/>
        </w:rPr>
        <w:t xml:space="preserve"> &gt;</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r>
          <w:rPr>
            <w:rFonts w:ascii="Cambria Math" w:hAnsi="Cambria Math"/>
            <w:szCs w:val="24"/>
          </w:rPr>
          <m:t>(ϕ,ϕ)</m:t>
        </m:r>
      </m:oMath>
      <w:r w:rsidRPr="004D209F">
        <w:rPr>
          <w:rFonts w:ascii="宋体" w:hAnsi="宋体"/>
          <w:szCs w:val="24"/>
        </w:rPr>
        <w:t>的期望收益）</w:t>
      </w:r>
    </w:p>
    <w:p w14:paraId="7E661B70" w14:textId="5370B3BF" w:rsidR="004D209F" w:rsidRDefault="004D209F" w:rsidP="004D209F">
      <w:pPr>
        <w:rPr>
          <w:rFonts w:ascii="宋体" w:hAnsi="宋体" w:hint="eastAsia"/>
          <w:szCs w:val="24"/>
        </w:rPr>
      </w:pPr>
      <w:r>
        <w:rPr>
          <w:rFonts w:ascii="宋体" w:hAnsi="宋体" w:hint="eastAsia"/>
          <w:szCs w:val="24"/>
        </w:rPr>
        <w:t>而根据以上引理，我们可以知道</w:t>
      </w:r>
      <m:oMath>
        <m:r>
          <w:rPr>
            <w:rFonts w:ascii="MS Gothic" w:eastAsia="MS Gothic" w:hAnsi="MS Gothic" w:cs="MS Gothic" w:hint="eastAsia"/>
            <w:szCs w:val="24"/>
          </w:rPr>
          <m:t>h</m:t>
        </m:r>
        <m:r>
          <w:rPr>
            <w:rFonts w:ascii="Cambria Math" w:hAnsi="Cambria Math"/>
            <w:szCs w:val="24"/>
          </w:rPr>
          <m:t>(v)</m:t>
        </m:r>
      </m:oMath>
      <w:r>
        <w:rPr>
          <w:rFonts w:ascii="宋体" w:hAnsi="宋体" w:hint="eastAsia"/>
          <w:szCs w:val="24"/>
        </w:rPr>
        <w:t>的性质，</w:t>
      </w:r>
      <m:oMath>
        <m:r>
          <w:rPr>
            <w:rFonts w:ascii="Cambria Math" w:eastAsia="MS Gothic" w:hAnsi="Cambria Math" w:cs="MS Gothic" w:hint="eastAsia"/>
            <w:szCs w:val="24"/>
          </w:rPr>
          <m:t>h</m:t>
        </m:r>
        <m:r>
          <w:rPr>
            <w:rFonts w:ascii="Cambria Math" w:hAnsi="Cambria Math"/>
            <w:szCs w:val="24"/>
          </w:rPr>
          <m:t>(v)</m:t>
        </m:r>
      </m:oMath>
      <w:r>
        <w:rPr>
          <w:rFonts w:ascii="宋体" w:hAnsi="宋体" w:hint="eastAsia"/>
          <w:szCs w:val="24"/>
        </w:rPr>
        <w:t>是递增的，且</w:t>
      </w:r>
      <m:oMath>
        <m:r>
          <w:rPr>
            <w:rFonts w:ascii="Cambria Math" w:eastAsia="MS Gothic" w:hAnsi="Cambria Math" w:cs="MS Gothic" w:hint="eastAsia"/>
            <w:szCs w:val="24"/>
          </w:rPr>
          <m:t>h</m:t>
        </m:r>
        <m:r>
          <w:rPr>
            <w:rFonts w:ascii="Cambria Math" w:hAnsi="Cambria Math"/>
            <w:szCs w:val="24"/>
          </w:rPr>
          <m:t>(v)</m:t>
        </m:r>
      </m:oMath>
      <w:r>
        <w:rPr>
          <w:rFonts w:ascii="宋体" w:hAnsi="宋体" w:hint="eastAsia"/>
          <w:szCs w:val="24"/>
        </w:rPr>
        <w:t>是</w:t>
      </w:r>
      <w:proofErr w:type="gramStart"/>
      <w:r>
        <w:rPr>
          <w:rFonts w:ascii="宋体" w:hAnsi="宋体" w:hint="eastAsia"/>
          <w:szCs w:val="24"/>
        </w:rPr>
        <w:t>凸</w:t>
      </w:r>
      <w:proofErr w:type="gramEnd"/>
      <w:r>
        <w:rPr>
          <w:rFonts w:ascii="宋体" w:hAnsi="宋体" w:hint="eastAsia"/>
          <w:szCs w:val="24"/>
        </w:rPr>
        <w:t>的，此外，</w:t>
      </w:r>
      <m:oMath>
        <m:r>
          <w:rPr>
            <w:rFonts w:ascii="Cambria Math" w:eastAsia="MS Gothic" w:hAnsi="Cambria Math" w:cs="MS Gothic" w:hint="eastAsia"/>
            <w:szCs w:val="24"/>
          </w:rPr>
          <m:t>h</m:t>
        </m:r>
        <m:r>
          <w:rPr>
            <w:rFonts w:ascii="Cambria Math" w:hAnsi="Cambria Math"/>
            <w:szCs w:val="24"/>
          </w:rPr>
          <m:t>(v)</m:t>
        </m:r>
      </m:oMath>
      <w:r>
        <w:rPr>
          <w:rFonts w:ascii="宋体" w:hAnsi="宋体" w:hint="eastAsia"/>
          <w:szCs w:val="24"/>
        </w:rPr>
        <w:t>的边际严格收益小于未来所有期权权重的总和。</w:t>
      </w:r>
    </w:p>
    <w:p w14:paraId="2585DAAE" w14:textId="6A333E97" w:rsidR="004D209F" w:rsidRPr="00A50570" w:rsidRDefault="004D209F" w:rsidP="004D209F">
      <w:pPr>
        <w:rPr>
          <w:rFonts w:ascii="宋体" w:hAnsi="宋体" w:hint="eastAsia"/>
          <w:b/>
          <w:bCs/>
          <w:sz w:val="30"/>
          <w:szCs w:val="30"/>
        </w:rPr>
      </w:pPr>
      <w:r w:rsidRPr="00A50570">
        <w:rPr>
          <w:rFonts w:ascii="宋体" w:hAnsi="宋体" w:hint="eastAsia"/>
          <w:b/>
          <w:bCs/>
          <w:sz w:val="30"/>
          <w:szCs w:val="30"/>
        </w:rPr>
        <w:t>超额披露</w:t>
      </w:r>
    </w:p>
    <w:p w14:paraId="61A105F9" w14:textId="6401615E" w:rsidR="00F75496" w:rsidRDefault="004D209F" w:rsidP="009F79F0">
      <w:pPr>
        <w:ind w:firstLine="420"/>
        <w:rPr>
          <w:rFonts w:ascii="宋体" w:hAnsi="宋体" w:hint="eastAsia"/>
          <w:szCs w:val="24"/>
        </w:rPr>
      </w:pPr>
      <w:r w:rsidRPr="004D209F">
        <w:rPr>
          <w:rFonts w:ascii="宋体" w:hAnsi="宋体"/>
          <w:szCs w:val="24"/>
        </w:rPr>
        <w:t>动态环境下，代理人的信息披露行为比静态模型预测的更为积极。代理人的披露阈值低于静态模型，并且代理人在某些情况下会选择披露信息，即使这会降</w:t>
      </w:r>
      <w:r w:rsidRPr="004D209F">
        <w:rPr>
          <w:rFonts w:ascii="宋体" w:hAnsi="宋体"/>
          <w:szCs w:val="24"/>
        </w:rPr>
        <w:lastRenderedPageBreak/>
        <w:t>低他当前的价格至低于静默价格。</w:t>
      </w:r>
      <w:r>
        <w:rPr>
          <w:rFonts w:ascii="宋体" w:hAnsi="宋体" w:hint="eastAsia"/>
          <w:szCs w:val="24"/>
        </w:rPr>
        <w:t>其数学表达式为：</w:t>
      </w:r>
      <m:oMath>
        <m:sSubSup>
          <m:sSubSupPr>
            <m:ctrlPr>
              <w:rPr>
                <w:rFonts w:ascii="Cambria Math" w:hAnsi="宋体"/>
                <w:i/>
                <w:szCs w:val="24"/>
              </w:rPr>
            </m:ctrlPr>
          </m:sSubSupPr>
          <m:e>
            <m:r>
              <w:rPr>
                <w:rFonts w:ascii="Cambria Math" w:hAnsi="宋体"/>
                <w:szCs w:val="24"/>
              </w:rPr>
              <m:t>x</m:t>
            </m:r>
          </m:e>
          <m:sub>
            <m:r>
              <w:rPr>
                <w:rFonts w:ascii="Cambria Math" w:hAnsi="宋体"/>
                <w:szCs w:val="24"/>
              </w:rPr>
              <m:t>t</m:t>
            </m:r>
          </m:sub>
          <m:sup>
            <m:r>
              <w:rPr>
                <w:rFonts w:ascii="Cambria Math" w:hAnsi="宋体"/>
                <w:szCs w:val="24"/>
              </w:rPr>
              <m:t>*</m:t>
            </m:r>
          </m:sup>
        </m:sSubSup>
        <m:r>
          <w:rPr>
            <w:rFonts w:ascii="Cambria Math" w:hAnsi="宋体"/>
            <w:szCs w:val="24"/>
          </w:rPr>
          <m:t>&lt;</m:t>
        </m:r>
        <m:sSubSup>
          <m:sSubSupPr>
            <m:ctrlPr>
              <w:rPr>
                <w:rFonts w:ascii="Cambria Math" w:hAnsi="宋体"/>
                <w:i/>
                <w:szCs w:val="24"/>
              </w:rPr>
            </m:ctrlPr>
          </m:sSubSupPr>
          <m:e>
            <m:r>
              <w:rPr>
                <w:rFonts w:ascii="Cambria Math" w:hAnsi="宋体"/>
                <w:szCs w:val="24"/>
              </w:rPr>
              <m:t>x</m:t>
            </m:r>
          </m:e>
          <m:sub>
            <m:r>
              <w:rPr>
                <w:rFonts w:ascii="Cambria Math" w:hAnsi="宋体"/>
                <w:szCs w:val="24"/>
              </w:rPr>
              <m:t>t</m:t>
            </m:r>
          </m:sub>
          <m:sup>
            <m:r>
              <w:rPr>
                <w:rFonts w:ascii="Cambria Math" w:hAnsi="宋体"/>
                <w:szCs w:val="24"/>
              </w:rPr>
              <m:t>myopic</m:t>
            </m:r>
          </m:sup>
        </m:sSubSup>
        <m:r>
          <w:rPr>
            <w:rFonts w:ascii="Cambria Math" w:hAnsi="宋体"/>
            <w:szCs w:val="24"/>
          </w:rPr>
          <m:t>&lt;</m:t>
        </m:r>
        <m:sSub>
          <m:sSubPr>
            <m:ctrlPr>
              <w:rPr>
                <w:rFonts w:ascii="Cambria Math" w:hAnsi="宋体"/>
                <w:i/>
                <w:szCs w:val="24"/>
              </w:rPr>
            </m:ctrlPr>
          </m:sSubPr>
          <m:e>
            <m:r>
              <w:rPr>
                <w:rFonts w:ascii="Cambria Math" w:hAnsi="宋体"/>
                <w:szCs w:val="24"/>
              </w:rPr>
              <m:t>P</m:t>
            </m:r>
          </m:e>
          <m:sub>
            <m:r>
              <w:rPr>
                <w:rFonts w:ascii="Cambria Math" w:hAnsi="宋体"/>
                <w:szCs w:val="24"/>
              </w:rPr>
              <m:t>t</m:t>
            </m:r>
          </m:sub>
        </m:sSub>
        <m:r>
          <w:rPr>
            <w:rFonts w:ascii="Cambria Math" w:hAnsi="宋体"/>
            <w:szCs w:val="24"/>
          </w:rPr>
          <m:t>(</m:t>
        </m:r>
        <m:r>
          <w:rPr>
            <w:rFonts w:ascii="MS Gothic" w:eastAsia="MS Gothic" w:hAnsi="MS Gothic" w:cs="MS Gothic" w:hint="eastAsia"/>
            <w:szCs w:val="24"/>
          </w:rPr>
          <m:t>∅</m:t>
        </m:r>
        <m:r>
          <w:rPr>
            <w:rFonts w:ascii="Cambria Math" w:hAnsi="宋体"/>
            <w:szCs w:val="24"/>
          </w:rPr>
          <m:t>).</m:t>
        </m:r>
      </m:oMath>
      <w:r w:rsidR="00F75496">
        <w:rPr>
          <w:rFonts w:ascii="宋体" w:hAnsi="宋体" w:hint="eastAsia"/>
          <w:szCs w:val="24"/>
        </w:rPr>
        <w:t xml:space="preserve"> </w:t>
      </w:r>
    </w:p>
    <w:p w14:paraId="531F43B0" w14:textId="01EDD988" w:rsidR="004D209F" w:rsidRDefault="00F75496" w:rsidP="004D209F">
      <w:pPr>
        <w:rPr>
          <w:rFonts w:ascii="宋体" w:hAnsi="宋体" w:hint="eastAsia"/>
          <w:szCs w:val="24"/>
        </w:rPr>
      </w:pPr>
      <w:r w:rsidRPr="00F75496">
        <w:rPr>
          <w:rFonts w:ascii="宋体" w:hAnsi="宋体" w:hint="eastAsia"/>
          <w:szCs w:val="24"/>
          <w:highlight w:val="yellow"/>
        </w:rPr>
        <w:t>Latex的代码</w:t>
      </w:r>
      <w:proofErr w:type="spellStart"/>
      <w:r w:rsidRPr="00F75496">
        <w:rPr>
          <w:rFonts w:ascii="宋体" w:hAnsi="宋体" w:hint="eastAsia"/>
          <w:szCs w:val="24"/>
          <w:highlight w:val="yellow"/>
        </w:rPr>
        <w:t>x_t</w:t>
      </w:r>
      <w:proofErr w:type="spellEnd"/>
      <w:r w:rsidRPr="00F75496">
        <w:rPr>
          <w:rFonts w:ascii="宋体" w:hAnsi="宋体" w:hint="eastAsia"/>
          <w:szCs w:val="24"/>
          <w:highlight w:val="yellow"/>
        </w:rPr>
        <w:t xml:space="preserve">^* &lt; </w:t>
      </w:r>
      <w:proofErr w:type="spellStart"/>
      <w:r w:rsidRPr="00F75496">
        <w:rPr>
          <w:rFonts w:ascii="宋体" w:hAnsi="宋体" w:hint="eastAsia"/>
          <w:szCs w:val="24"/>
          <w:highlight w:val="yellow"/>
        </w:rPr>
        <w:t>x_t</w:t>
      </w:r>
      <w:proofErr w:type="spellEnd"/>
      <w:r w:rsidRPr="00F75496">
        <w:rPr>
          <w:rFonts w:ascii="宋体" w:hAnsi="宋体" w:hint="eastAsia"/>
          <w:szCs w:val="24"/>
          <w:highlight w:val="yellow"/>
        </w:rPr>
        <w:t xml:space="preserve">^{myopic} &lt; </w:t>
      </w:r>
      <w:proofErr w:type="spellStart"/>
      <w:r w:rsidRPr="00F75496">
        <w:rPr>
          <w:rFonts w:ascii="宋体" w:hAnsi="宋体" w:hint="eastAsia"/>
          <w:szCs w:val="24"/>
          <w:highlight w:val="yellow"/>
        </w:rPr>
        <w:t>P_t</w:t>
      </w:r>
      <w:proofErr w:type="spellEnd"/>
      <w:r w:rsidRPr="00F75496">
        <w:rPr>
          <w:rFonts w:ascii="宋体" w:hAnsi="宋体" w:hint="eastAsia"/>
          <w:szCs w:val="24"/>
          <w:highlight w:val="yellow"/>
        </w:rPr>
        <w:t>(\</w:t>
      </w:r>
      <w:proofErr w:type="spellStart"/>
      <w:r w:rsidRPr="00F75496">
        <w:rPr>
          <w:rFonts w:ascii="宋体" w:hAnsi="宋体" w:hint="eastAsia"/>
          <w:szCs w:val="24"/>
          <w:highlight w:val="yellow"/>
        </w:rPr>
        <w:t>varnothing</w:t>
      </w:r>
      <w:proofErr w:type="spellEnd"/>
      <w:r w:rsidRPr="00F75496">
        <w:rPr>
          <w:rFonts w:ascii="宋体" w:hAnsi="宋体" w:hint="eastAsia"/>
          <w:szCs w:val="24"/>
          <w:highlight w:val="yellow"/>
        </w:rPr>
        <w:t>).</w:t>
      </w:r>
    </w:p>
    <w:p w14:paraId="3E742089" w14:textId="4DA71723" w:rsidR="004D209F" w:rsidRDefault="004D209F" w:rsidP="00450CAA">
      <w:pPr>
        <w:ind w:firstLine="420"/>
        <w:rPr>
          <w:rFonts w:ascii="宋体" w:hAnsi="宋体" w:hint="eastAsia"/>
          <w:szCs w:val="24"/>
        </w:rPr>
      </w:pPr>
      <w:r>
        <w:rPr>
          <w:rFonts w:ascii="宋体" w:hAnsi="宋体" w:hint="eastAsia"/>
          <w:szCs w:val="24"/>
        </w:rPr>
        <w:t>其中</w:t>
      </w:r>
      <m:oMath>
        <m:sSubSup>
          <m:sSubSupPr>
            <m:ctrlPr>
              <w:rPr>
                <w:rFonts w:ascii="Cambria Math" w:hAnsi="Cambria Math"/>
                <w:i/>
                <w:szCs w:val="24"/>
              </w:rPr>
            </m:ctrlPr>
          </m:sSubSupPr>
          <m:e>
            <m:r>
              <w:rPr>
                <w:rFonts w:ascii="Cambria Math" w:hAnsi="Cambria Math" w:hint="eastAsia"/>
                <w:szCs w:val="24"/>
              </w:rPr>
              <m:t>x</m:t>
            </m:r>
          </m:e>
          <m:sub>
            <m:r>
              <w:rPr>
                <w:rFonts w:ascii="Cambria Math" w:hAnsi="Cambria Math" w:hint="eastAsia"/>
                <w:szCs w:val="24"/>
              </w:rPr>
              <m:t>t</m:t>
            </m:r>
          </m:sub>
          <m:sup>
            <m:r>
              <w:rPr>
                <w:rFonts w:ascii="Cambria Math" w:hAnsi="Cambria Math"/>
                <w:szCs w:val="24"/>
              </w:rPr>
              <m:t>*</m:t>
            </m:r>
          </m:sup>
        </m:sSubSup>
      </m:oMath>
      <w:r>
        <w:rPr>
          <w:rFonts w:ascii="宋体" w:hAnsi="宋体" w:hint="eastAsia"/>
          <w:szCs w:val="24"/>
        </w:rPr>
        <w:t>为</w:t>
      </w:r>
      <w:r w:rsidRPr="004D209F">
        <w:rPr>
          <w:rFonts w:ascii="宋体" w:hAnsi="宋体"/>
          <w:szCs w:val="24"/>
        </w:rPr>
        <w:t>动态模型中的均衡披露阈值</w:t>
      </w:r>
      <w:r>
        <w:rPr>
          <w:rFonts w:ascii="宋体" w:hAnsi="宋体" w:hint="eastAsia"/>
          <w:szCs w:val="24"/>
        </w:rPr>
        <w:t>，而</w:t>
      </w:r>
      <m:oMath>
        <m:sSubSup>
          <m:sSubSupPr>
            <m:ctrlPr>
              <w:rPr>
                <w:rFonts w:ascii="Cambria Math" w:hAnsi="Cambria Math"/>
                <w:i/>
                <w:szCs w:val="24"/>
              </w:rPr>
            </m:ctrlPr>
          </m:sSubSupPr>
          <m:e>
            <m:r>
              <w:rPr>
                <w:rFonts w:ascii="Cambria Math" w:hAnsi="Cambria Math" w:hint="eastAsia"/>
                <w:szCs w:val="24"/>
              </w:rPr>
              <m:t>x</m:t>
            </m:r>
          </m:e>
          <m:sub>
            <m:r>
              <w:rPr>
                <w:rFonts w:ascii="Cambria Math" w:hAnsi="Cambria Math" w:hint="eastAsia"/>
                <w:szCs w:val="24"/>
              </w:rPr>
              <m:t>t</m:t>
            </m:r>
          </m:sub>
          <m:sup>
            <m:r>
              <w:rPr>
                <w:rFonts w:ascii="Cambria Math" w:hAnsi="Cambria Math" w:hint="eastAsia"/>
                <w:szCs w:val="24"/>
              </w:rPr>
              <m:t>myopic</m:t>
            </m:r>
          </m:sup>
        </m:sSubSup>
      </m:oMath>
      <w:r>
        <w:rPr>
          <w:rFonts w:ascii="宋体" w:hAnsi="宋体" w:hint="eastAsia"/>
          <w:szCs w:val="24"/>
        </w:rPr>
        <w:t>为</w:t>
      </w:r>
      <w:r w:rsidRPr="004D209F">
        <w:rPr>
          <w:rFonts w:ascii="宋体" w:hAnsi="宋体"/>
          <w:szCs w:val="24"/>
        </w:rPr>
        <w:t>静态模型中的披露阈值</w:t>
      </w:r>
      <w:r>
        <w:rPr>
          <w:rFonts w:ascii="宋体" w:hAnsi="宋体" w:hint="eastAsia"/>
          <w:szCs w:val="24"/>
        </w:rPr>
        <w:t>，而</w:t>
      </w:r>
      <m:oMath>
        <m:r>
          <w:rPr>
            <w:rFonts w:ascii="Cambria Math" w:hAnsi="Cambria Math"/>
            <w:szCs w:val="24"/>
          </w:rPr>
          <m:t>P(ϕ)</m:t>
        </m:r>
      </m:oMath>
      <w:r>
        <w:rPr>
          <w:rFonts w:ascii="宋体" w:hAnsi="宋体" w:hint="eastAsia"/>
          <w:szCs w:val="24"/>
        </w:rPr>
        <w:t>为静默价格。</w:t>
      </w:r>
    </w:p>
    <w:p w14:paraId="1D45D934" w14:textId="508DB02E" w:rsidR="00F75496" w:rsidRPr="00A50570" w:rsidRDefault="00F75496" w:rsidP="004D209F">
      <w:pPr>
        <w:rPr>
          <w:rFonts w:ascii="宋体" w:hAnsi="宋体" w:hint="eastAsia"/>
          <w:b/>
          <w:bCs/>
          <w:sz w:val="30"/>
          <w:szCs w:val="30"/>
        </w:rPr>
      </w:pPr>
      <w:r w:rsidRPr="00A50570">
        <w:rPr>
          <w:rFonts w:ascii="宋体" w:hAnsi="宋体" w:hint="eastAsia"/>
          <w:b/>
          <w:bCs/>
          <w:sz w:val="30"/>
          <w:szCs w:val="30"/>
        </w:rPr>
        <w:t>比较静态结果</w:t>
      </w:r>
    </w:p>
    <w:p w14:paraId="0C464B27" w14:textId="0ED0279A" w:rsidR="00F75496" w:rsidRDefault="00F75496" w:rsidP="004D209F">
      <w:pPr>
        <w:rPr>
          <w:rFonts w:ascii="宋体" w:hAnsi="宋体" w:hint="eastAsia"/>
          <w:szCs w:val="24"/>
        </w:rPr>
      </w:pPr>
      <w:r>
        <w:rPr>
          <w:rFonts w:ascii="宋体" w:hAnsi="宋体" w:hint="eastAsia"/>
          <w:szCs w:val="24"/>
        </w:rPr>
        <w:t>文章进一步提出了两个命题。</w:t>
      </w:r>
    </w:p>
    <w:p w14:paraId="00B441AA" w14:textId="77777777" w:rsidR="00F75496" w:rsidRPr="00F75496" w:rsidRDefault="00F75496" w:rsidP="00F75496">
      <w:pPr>
        <w:rPr>
          <w:rFonts w:ascii="宋体" w:hAnsi="宋体" w:hint="eastAsia"/>
          <w:szCs w:val="24"/>
        </w:rPr>
      </w:pPr>
      <w:r w:rsidRPr="00F75496">
        <w:rPr>
          <w:rFonts w:ascii="宋体" w:hAnsi="宋体"/>
          <w:szCs w:val="24"/>
        </w:rPr>
        <w:t>命题1：静默价格随着不披露的期数增加而下降</w:t>
      </w:r>
    </w:p>
    <w:p w14:paraId="1E47C092" w14:textId="77777777" w:rsidR="00F75496" w:rsidRPr="00F75496" w:rsidRDefault="00F75496" w:rsidP="00F75496">
      <w:pPr>
        <w:ind w:firstLine="420"/>
        <w:rPr>
          <w:rFonts w:ascii="宋体" w:hAnsi="宋体" w:hint="eastAsia"/>
          <w:szCs w:val="24"/>
        </w:rPr>
      </w:pPr>
      <w:r w:rsidRPr="00F75496">
        <w:rPr>
          <w:rFonts w:ascii="宋体" w:hAnsi="宋体"/>
          <w:szCs w:val="24"/>
        </w:rPr>
        <w:t>每当代理人在某一时期选择不披露，市场会基于不披露的信息更新对资产价值的预期。如果代理人一直不披露，市场会认为资产价值可能较低，因此静默价格会逐期降低。</w:t>
      </w:r>
    </w:p>
    <w:p w14:paraId="41B36227" w14:textId="77777777" w:rsidR="00F75496" w:rsidRPr="00F75496" w:rsidRDefault="00F75496" w:rsidP="00F75496">
      <w:pPr>
        <w:rPr>
          <w:rFonts w:ascii="宋体" w:hAnsi="宋体" w:hint="eastAsia"/>
          <w:szCs w:val="24"/>
        </w:rPr>
      </w:pPr>
      <w:r w:rsidRPr="00F75496">
        <w:rPr>
          <w:rFonts w:ascii="宋体" w:hAnsi="宋体"/>
          <w:szCs w:val="24"/>
        </w:rPr>
        <w:t>命题2：</w:t>
      </w:r>
    </w:p>
    <w:p w14:paraId="2DBA8C97" w14:textId="77777777" w:rsidR="00F75496" w:rsidRDefault="00F75496" w:rsidP="00F75496">
      <w:pPr>
        <w:rPr>
          <w:rFonts w:ascii="宋体" w:hAnsi="宋体" w:hint="eastAsia"/>
          <w:szCs w:val="24"/>
        </w:rPr>
      </w:pPr>
      <w:r w:rsidRPr="00F75496">
        <w:rPr>
          <w:rFonts w:ascii="宋体" w:hAnsi="宋体"/>
          <w:szCs w:val="24"/>
        </w:rPr>
        <w:t xml:space="preserve">对于两期模型： </w:t>
      </w:r>
    </w:p>
    <w:p w14:paraId="4C714513" w14:textId="2B89303A" w:rsidR="00F75496" w:rsidRPr="00F75496" w:rsidRDefault="00F75496" w:rsidP="00F75496">
      <w:pPr>
        <w:pStyle w:val="a4"/>
        <w:numPr>
          <w:ilvl w:val="0"/>
          <w:numId w:val="5"/>
        </w:numPr>
        <w:ind w:firstLineChars="0"/>
        <w:rPr>
          <w:rFonts w:ascii="宋体" w:hAnsi="宋体" w:hint="eastAsia"/>
          <w:szCs w:val="24"/>
        </w:rPr>
      </w:pPr>
      <w:r w:rsidRPr="00F75496">
        <w:rPr>
          <w:rFonts w:ascii="宋体" w:hAnsi="宋体"/>
          <w:szCs w:val="24"/>
        </w:rPr>
        <w:t>第一期的披露阈值随着权重</w:t>
      </w:r>
      <m:oMath>
        <m:r>
          <w:rPr>
            <w:rFonts w:ascii="Cambria Math" w:hAnsi="Cambria Math"/>
            <w:szCs w:val="24"/>
          </w:rPr>
          <m:t> </m:t>
        </m:r>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1</m:t>
            </m:r>
          </m:sub>
        </m:sSub>
      </m:oMath>
      <w:r w:rsidRPr="00F75496">
        <w:rPr>
          <w:rFonts w:ascii="宋体" w:hAnsi="宋体"/>
          <w:szCs w:val="24"/>
        </w:rPr>
        <w:t xml:space="preserve">增加而增加。 </w:t>
      </w:r>
    </w:p>
    <w:p w14:paraId="19C95198" w14:textId="60FA433E" w:rsidR="00F75496" w:rsidRPr="00F75496" w:rsidRDefault="00F75496" w:rsidP="00F75496">
      <w:pPr>
        <w:pStyle w:val="a4"/>
        <w:numPr>
          <w:ilvl w:val="0"/>
          <w:numId w:val="5"/>
        </w:numPr>
        <w:ind w:firstLineChars="0"/>
        <w:rPr>
          <w:rFonts w:ascii="宋体" w:hAnsi="宋体" w:hint="eastAsia"/>
          <w:szCs w:val="24"/>
        </w:rPr>
      </w:pPr>
      <w:r w:rsidRPr="00F75496">
        <w:rPr>
          <w:rFonts w:ascii="宋体" w:hAnsi="宋体"/>
          <w:szCs w:val="24"/>
        </w:rPr>
        <w:t>当 </w:t>
      </w:r>
      <m:oMath>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1</m:t>
            </m:r>
          </m:sub>
        </m:sSub>
        <m:r>
          <w:rPr>
            <w:rFonts w:ascii="Cambria Math" w:hAnsi="Cambria Math"/>
            <w:szCs w:val="24"/>
          </w:rPr>
          <m:t>=0</m:t>
        </m:r>
      </m:oMath>
      <w:r w:rsidRPr="00F75496">
        <w:rPr>
          <w:rFonts w:ascii="宋体" w:hAnsi="宋体"/>
          <w:szCs w:val="24"/>
        </w:rPr>
        <w:t> 时，第二期的披露阈值达到最小值。</w:t>
      </w:r>
    </w:p>
    <w:p w14:paraId="08F9155E" w14:textId="12CDBAAF" w:rsidR="00F75496" w:rsidRPr="00F75496" w:rsidRDefault="00F75496" w:rsidP="00F75496">
      <w:pPr>
        <w:ind w:firstLine="360"/>
        <w:rPr>
          <w:rFonts w:ascii="宋体" w:hAnsi="宋体" w:hint="eastAsia"/>
          <w:szCs w:val="24"/>
        </w:rPr>
      </w:pPr>
      <w:r w:rsidRPr="00F75496">
        <w:rPr>
          <w:rFonts w:ascii="宋体" w:hAnsi="宋体"/>
          <w:szCs w:val="24"/>
        </w:rPr>
        <w:t xml:space="preserve">当代理人对第一期的权重 </w:t>
      </w:r>
      <m:oMath>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1</m:t>
            </m:r>
          </m:sub>
        </m:sSub>
      </m:oMath>
      <w:r w:rsidRPr="00F75496">
        <w:rPr>
          <w:rFonts w:ascii="宋体" w:hAnsi="宋体"/>
          <w:szCs w:val="24"/>
        </w:rPr>
        <w:t xml:space="preserve"> 增加时，他更看重第一期的收益，相应地，他需要更高的资产价值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oMath>
      <w:r w:rsidRPr="00F75496">
        <w:rPr>
          <w:rFonts w:ascii="宋体" w:hAnsi="宋体"/>
          <w:szCs w:val="24"/>
        </w:rPr>
        <w:t xml:space="preserve"> 才会选择披露。如果代理人完全不关心第一期的收益（即</w:t>
      </w:r>
      <m:oMath>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1</m:t>
            </m:r>
          </m:sub>
        </m:sSub>
        <m:r>
          <w:rPr>
            <w:rFonts w:ascii="Cambria Math" w:hAnsi="Cambria Math"/>
            <w:szCs w:val="24"/>
          </w:rPr>
          <m:t>=0</m:t>
        </m:r>
      </m:oMath>
      <w:r w:rsidRPr="00F75496">
        <w:rPr>
          <w:rFonts w:ascii="宋体" w:hAnsi="宋体"/>
          <w:szCs w:val="24"/>
        </w:rPr>
        <w:t>），他在第二期会选择以最低的阈值披露信息，从而最大化信息披露量。</w:t>
      </w:r>
    </w:p>
    <w:p w14:paraId="152621D0" w14:textId="64B29338" w:rsidR="00F75496" w:rsidRPr="00A50570" w:rsidRDefault="00F75496" w:rsidP="004D209F">
      <w:pPr>
        <w:rPr>
          <w:rFonts w:ascii="宋体" w:hAnsi="宋体" w:hint="eastAsia"/>
          <w:b/>
          <w:bCs/>
          <w:sz w:val="30"/>
          <w:szCs w:val="30"/>
        </w:rPr>
      </w:pPr>
      <w:r w:rsidRPr="00A50570">
        <w:rPr>
          <w:rFonts w:ascii="宋体" w:hAnsi="宋体" w:hint="eastAsia"/>
          <w:b/>
          <w:bCs/>
          <w:sz w:val="30"/>
          <w:szCs w:val="30"/>
        </w:rPr>
        <w:t>讨论和延伸</w:t>
      </w:r>
    </w:p>
    <w:p w14:paraId="2E93388A" w14:textId="7B6861E6" w:rsidR="00F75496" w:rsidRPr="00A50570" w:rsidRDefault="00F75496" w:rsidP="004D209F">
      <w:pPr>
        <w:rPr>
          <w:rFonts w:ascii="宋体" w:hAnsi="宋体" w:hint="eastAsia"/>
          <w:b/>
          <w:bCs/>
          <w:sz w:val="28"/>
          <w:szCs w:val="28"/>
        </w:rPr>
      </w:pPr>
      <w:r w:rsidRPr="00A50570">
        <w:rPr>
          <w:rFonts w:ascii="宋体" w:hAnsi="宋体" w:hint="eastAsia"/>
          <w:b/>
          <w:bCs/>
          <w:sz w:val="28"/>
          <w:szCs w:val="28"/>
        </w:rPr>
        <w:t>可疑信念原则</w:t>
      </w:r>
    </w:p>
    <w:p w14:paraId="164BE657" w14:textId="41BD8EC0" w:rsidR="003F1014" w:rsidRDefault="00F75496" w:rsidP="003F1014">
      <w:pPr>
        <w:ind w:firstLine="420"/>
        <w:rPr>
          <w:rFonts w:ascii="宋体" w:hAnsi="宋体" w:hint="eastAsia"/>
          <w:szCs w:val="24"/>
        </w:rPr>
      </w:pPr>
      <w:r w:rsidRPr="00F75496">
        <w:rPr>
          <w:rFonts w:ascii="宋体" w:hAnsi="宋体"/>
          <w:szCs w:val="24"/>
        </w:rPr>
        <w:t>在本文提出的动态模型中，根据超额披露的模型可知，披露政策并没有最小化第一期不披露的价格，但是仍存在最小原则的理念，作者将其称为可疑信念原则，它不再是全局最小化，并且依赖于披露策略。</w:t>
      </w:r>
    </w:p>
    <w:p w14:paraId="1A923C3B" w14:textId="0E7A3879" w:rsidR="003F1014" w:rsidRDefault="003F1014" w:rsidP="003F1014">
      <w:pPr>
        <w:ind w:firstLine="420"/>
        <w:rPr>
          <w:rFonts w:ascii="宋体" w:hAnsi="宋体" w:hint="eastAsia"/>
          <w:szCs w:val="24"/>
        </w:rPr>
      </w:pPr>
      <w:r>
        <w:rPr>
          <w:rFonts w:ascii="宋体" w:hAnsi="宋体" w:hint="eastAsia"/>
          <w:szCs w:val="24"/>
        </w:rPr>
        <w:t>此时，定义</w:t>
      </w:r>
      <w:r w:rsidRPr="003F1014">
        <w:rPr>
          <w:rFonts w:ascii="宋体" w:hAnsi="宋体" w:hint="eastAsia"/>
          <w:position w:val="-10"/>
          <w:szCs w:val="24"/>
        </w:rPr>
        <w:object w:dxaOrig="780" w:dyaOrig="320" w14:anchorId="534132DE">
          <v:shape id="_x0000_i1035" type="#_x0000_t75" style="width:39.2pt;height:16.4pt" o:ole="">
            <v:imagedata r:id="rId13" o:title=""/>
          </v:shape>
          <o:OLEObject Type="Embed" ProgID="Equation.DSMT4" ShapeID="_x0000_i1035" DrawAspect="Content" ObjectID="_1790411268" r:id="rId14"/>
        </w:object>
      </w:r>
      <w:r>
        <w:rPr>
          <w:rFonts w:ascii="宋体" w:hAnsi="宋体" w:hint="eastAsia"/>
          <w:szCs w:val="24"/>
        </w:rPr>
        <w:t xml:space="preserve"> </w:t>
      </w:r>
      <w:r w:rsidRPr="003F1014">
        <w:rPr>
          <w:rFonts w:ascii="宋体" w:hAnsi="宋体"/>
          <w:szCs w:val="24"/>
        </w:rPr>
        <w:t>表示在代理人实际遵循策略</w:t>
      </w:r>
      <m:oMath>
        <m:r>
          <w:rPr>
            <w:rFonts w:ascii="Cambria Math" w:hAnsi="Cambria Math"/>
            <w:szCs w:val="24"/>
          </w:rPr>
          <m:t>σ</m:t>
        </m:r>
      </m:oMath>
      <w:r w:rsidRPr="003F1014">
        <w:rPr>
          <w:rFonts w:ascii="宋体" w:hAnsi="宋体"/>
          <w:szCs w:val="24"/>
        </w:rPr>
        <w:t>的情况下，如果市场错误地认为代理人遵循策略</w:t>
      </w:r>
      <m:oMath>
        <m:r>
          <w:rPr>
            <w:rFonts w:ascii="Cambria Math" w:hAnsi="Cambria Math"/>
            <w:szCs w:val="24"/>
          </w:rPr>
          <m:t>σ'</m:t>
        </m:r>
      </m:oMath>
      <w:r w:rsidRPr="003F1014">
        <w:rPr>
          <w:rFonts w:ascii="宋体" w:hAnsi="宋体"/>
          <w:szCs w:val="24"/>
        </w:rPr>
        <w:t>，则加权的静默价格之和的期望值</w:t>
      </w:r>
    </w:p>
    <w:p w14:paraId="26843624" w14:textId="2AC04219" w:rsidR="003F1014" w:rsidRDefault="009F79F0" w:rsidP="009F79F0">
      <w:pPr>
        <w:ind w:firstLine="420"/>
        <w:rPr>
          <w:rFonts w:ascii="宋体" w:hAnsi="宋体" w:hint="eastAsia"/>
          <w:szCs w:val="24"/>
        </w:rPr>
      </w:pPr>
      <m:oMath>
        <m:r>
          <w:rPr>
            <w:rFonts w:ascii="Cambria Math" w:hAnsi="宋体"/>
            <w:szCs w:val="24"/>
          </w:rPr>
          <m:t>ϕ(σ,</m:t>
        </m:r>
        <m:acc>
          <m:accPr>
            <m:ctrlPr>
              <w:rPr>
                <w:rFonts w:ascii="Cambria Math" w:hAnsi="宋体"/>
                <w:i/>
                <w:szCs w:val="24"/>
              </w:rPr>
            </m:ctrlPr>
          </m:accPr>
          <m:e>
            <m:r>
              <w:rPr>
                <w:rFonts w:ascii="Cambria Math" w:hAnsi="宋体"/>
                <w:szCs w:val="24"/>
              </w:rPr>
              <m:t>σ</m:t>
            </m:r>
          </m:e>
        </m:acc>
        <m:r>
          <m:rPr>
            <m:scr m:val="double-struck"/>
          </m:rPr>
          <w:rPr>
            <w:rFonts w:ascii="Cambria Math" w:hAnsi="宋体"/>
            <w:szCs w:val="24"/>
          </w:rPr>
          <m:t>)=E</m:t>
        </m:r>
        <m:d>
          <m:dPr>
            <m:begChr m:val="["/>
            <m:endChr m:val="]"/>
            <m:ctrlPr>
              <w:rPr>
                <w:rFonts w:ascii="Cambria Math" w:hAnsi="宋体"/>
                <w:i/>
                <w:szCs w:val="24"/>
              </w:rPr>
            </m:ctrlPr>
          </m:dPr>
          <m:e>
            <m:nary>
              <m:naryPr>
                <m:chr m:val="∑"/>
                <m:ctrlPr>
                  <w:rPr>
                    <w:rFonts w:ascii="Cambria Math" w:hAnsi="宋体"/>
                    <w:i/>
                    <w:szCs w:val="24"/>
                  </w:rPr>
                </m:ctrlPr>
              </m:naryPr>
              <m:sub>
                <m:r>
                  <w:rPr>
                    <w:rFonts w:ascii="Cambria Math" w:hAnsi="宋体"/>
                    <w:szCs w:val="24"/>
                  </w:rPr>
                  <m:t>s=1</m:t>
                </m:r>
              </m:sub>
              <m:sup>
                <m:r>
                  <w:rPr>
                    <w:rFonts w:ascii="Cambria Math" w:hAnsi="宋体"/>
                    <w:szCs w:val="24"/>
                  </w:rPr>
                  <m:t>τ(σ)</m:t>
                </m:r>
                <m:r>
                  <w:rPr>
                    <w:rFonts w:ascii="微软雅黑" w:eastAsia="微软雅黑" w:hAnsi="微软雅黑" w:cs="微软雅黑" w:hint="eastAsia"/>
                    <w:szCs w:val="24"/>
                  </w:rPr>
                  <m:t>-</m:t>
                </m:r>
                <m:r>
                  <w:rPr>
                    <w:rFonts w:ascii="Cambria Math" w:hAnsi="宋体"/>
                    <w:szCs w:val="24"/>
                  </w:rPr>
                  <m:t>1</m:t>
                </m:r>
              </m:sup>
              <m:e>
                <m:sSub>
                  <m:sSubPr>
                    <m:ctrlPr>
                      <w:rPr>
                        <w:rFonts w:ascii="Cambria Math" w:hAnsi="宋体"/>
                        <w:i/>
                        <w:szCs w:val="24"/>
                      </w:rPr>
                    </m:ctrlPr>
                  </m:sSubPr>
                  <m:e>
                    <m:r>
                      <w:rPr>
                        <w:rFonts w:ascii="Cambria Math" w:hAnsi="宋体"/>
                        <w:szCs w:val="24"/>
                      </w:rPr>
                      <m:t>w</m:t>
                    </m:r>
                  </m:e>
                  <m:sub>
                    <m:r>
                      <w:rPr>
                        <w:rFonts w:ascii="Cambria Math" w:hAnsi="宋体"/>
                        <w:szCs w:val="24"/>
                      </w:rPr>
                      <m:t>s</m:t>
                    </m:r>
                  </m:sub>
                </m:sSub>
                <m:ctrlPr>
                  <w:rPr>
                    <w:rFonts w:ascii="Cambria Math" w:hAnsi="Cambria Math" w:hint="eastAsia"/>
                    <w:i/>
                    <w:szCs w:val="24"/>
                  </w:rPr>
                </m:ctrlPr>
              </m:e>
            </m:nary>
            <m:r>
              <w:rPr>
                <w:rFonts w:ascii="MS Gothic" w:eastAsia="MS Gothic" w:hAnsi="MS Gothic" w:cs="MS Gothic" w:hint="eastAsia"/>
                <w:szCs w:val="24"/>
              </w:rPr>
              <m:t>⋅</m:t>
            </m:r>
            <m:sSubSup>
              <m:sSubSupPr>
                <m:ctrlPr>
                  <w:rPr>
                    <w:rFonts w:ascii="Cambria Math" w:hAnsi="宋体"/>
                    <w:i/>
                    <w:szCs w:val="24"/>
                  </w:rPr>
                </m:ctrlPr>
              </m:sSubSupPr>
              <m:e>
                <m:r>
                  <w:rPr>
                    <w:rFonts w:ascii="Cambria Math" w:hAnsi="宋体"/>
                    <w:szCs w:val="24"/>
                  </w:rPr>
                  <m:t>P</m:t>
                </m:r>
              </m:e>
              <m:sub>
                <m:r>
                  <w:rPr>
                    <w:rFonts w:ascii="Cambria Math" w:hAnsi="宋体"/>
                    <w:szCs w:val="24"/>
                  </w:rPr>
                  <m:t>s</m:t>
                </m:r>
              </m:sub>
              <m:sup>
                <m:acc>
                  <m:accPr>
                    <m:ctrlPr>
                      <w:rPr>
                        <w:rFonts w:ascii="Cambria Math" w:hAnsi="宋体"/>
                        <w:i/>
                        <w:szCs w:val="24"/>
                      </w:rPr>
                    </m:ctrlPr>
                  </m:accPr>
                  <m:e>
                    <m:r>
                      <w:rPr>
                        <w:rFonts w:ascii="Cambria Math" w:hAnsi="宋体"/>
                        <w:szCs w:val="24"/>
                      </w:rPr>
                      <m:t>σ</m:t>
                    </m:r>
                  </m:e>
                </m:acc>
                <m:ctrlPr>
                  <w:rPr>
                    <w:rFonts w:ascii="Cambria Math" w:hAnsi="Cambria Math" w:hint="eastAsia"/>
                    <w:i/>
                    <w:szCs w:val="24"/>
                  </w:rPr>
                </m:ctrlPr>
              </m:sup>
            </m:sSubSup>
            <m:r>
              <w:rPr>
                <w:rFonts w:ascii="Cambria Math" w:hAnsi="宋体"/>
                <w:szCs w:val="24"/>
              </w:rPr>
              <m:t>(</m:t>
            </m:r>
            <m:r>
              <w:rPr>
                <w:rFonts w:ascii="MS Gothic" w:eastAsia="MS Gothic" w:hAnsi="MS Gothic" w:cs="MS Gothic" w:hint="eastAsia"/>
                <w:szCs w:val="24"/>
              </w:rPr>
              <m:t>∅</m:t>
            </m:r>
            <m:r>
              <w:rPr>
                <w:rFonts w:ascii="Cambria Math" w:hAnsi="宋体"/>
                <w:szCs w:val="24"/>
              </w:rPr>
              <m:t>)</m:t>
            </m:r>
          </m:e>
        </m:d>
      </m:oMath>
      <w:r w:rsidR="003F1014">
        <w:rPr>
          <w:rFonts w:ascii="宋体" w:hAnsi="宋体" w:hint="eastAsia"/>
          <w:szCs w:val="24"/>
        </w:rPr>
        <w:t xml:space="preserve"> </w:t>
      </w:r>
    </w:p>
    <w:p w14:paraId="4A5C9B3F" w14:textId="73D61A68" w:rsidR="003F1014" w:rsidRDefault="003F1014" w:rsidP="003F1014">
      <w:pPr>
        <w:rPr>
          <w:rFonts w:ascii="宋体" w:hAnsi="宋体" w:hint="eastAsia"/>
          <w:szCs w:val="24"/>
        </w:rPr>
      </w:pPr>
      <w:r w:rsidRPr="003F1014">
        <w:rPr>
          <w:rFonts w:ascii="宋体" w:hAnsi="宋体" w:hint="eastAsia"/>
          <w:szCs w:val="24"/>
          <w:highlight w:val="yellow"/>
        </w:rPr>
        <w:t>Latex的代码\phi(\sigma, \hat{\sigma}) = \</w:t>
      </w:r>
      <w:proofErr w:type="spellStart"/>
      <w:r w:rsidRPr="003F1014">
        <w:rPr>
          <w:rFonts w:ascii="宋体" w:hAnsi="宋体" w:hint="eastAsia"/>
          <w:szCs w:val="24"/>
          <w:highlight w:val="yellow"/>
        </w:rPr>
        <w:t>mathbb</w:t>
      </w:r>
      <w:proofErr w:type="spellEnd"/>
      <w:r w:rsidRPr="003F1014">
        <w:rPr>
          <w:rFonts w:ascii="宋体" w:hAnsi="宋体" w:hint="eastAsia"/>
          <w:szCs w:val="24"/>
          <w:highlight w:val="yellow"/>
        </w:rPr>
        <w:t xml:space="preserve">{E} \left[ \sum_{s=1}^{\tau(\sigma)-1} </w:t>
      </w:r>
      <w:proofErr w:type="spellStart"/>
      <w:r w:rsidRPr="003F1014">
        <w:rPr>
          <w:rFonts w:ascii="宋体" w:hAnsi="宋体" w:hint="eastAsia"/>
          <w:szCs w:val="24"/>
          <w:highlight w:val="yellow"/>
        </w:rPr>
        <w:t>w_s</w:t>
      </w:r>
      <w:proofErr w:type="spellEnd"/>
      <w:r w:rsidRPr="003F1014">
        <w:rPr>
          <w:rFonts w:ascii="宋体" w:hAnsi="宋体" w:hint="eastAsia"/>
          <w:szCs w:val="24"/>
          <w:highlight w:val="yellow"/>
        </w:rPr>
        <w:t xml:space="preserve"> \</w:t>
      </w:r>
      <w:proofErr w:type="spellStart"/>
      <w:r w:rsidRPr="003F1014">
        <w:rPr>
          <w:rFonts w:ascii="宋体" w:hAnsi="宋体" w:hint="eastAsia"/>
          <w:szCs w:val="24"/>
          <w:highlight w:val="yellow"/>
        </w:rPr>
        <w:t>cdot</w:t>
      </w:r>
      <w:proofErr w:type="spellEnd"/>
      <w:r w:rsidRPr="003F1014">
        <w:rPr>
          <w:rFonts w:ascii="宋体" w:hAnsi="宋体" w:hint="eastAsia"/>
          <w:szCs w:val="24"/>
          <w:highlight w:val="yellow"/>
        </w:rPr>
        <w:t xml:space="preserve"> P_s^{\hat{\sigma}}(\</w:t>
      </w:r>
      <w:proofErr w:type="spellStart"/>
      <w:r w:rsidRPr="003F1014">
        <w:rPr>
          <w:rFonts w:ascii="宋体" w:hAnsi="宋体" w:hint="eastAsia"/>
          <w:szCs w:val="24"/>
          <w:highlight w:val="yellow"/>
        </w:rPr>
        <w:t>varnothing</w:t>
      </w:r>
      <w:proofErr w:type="spellEnd"/>
      <w:r w:rsidRPr="003F1014">
        <w:rPr>
          <w:rFonts w:ascii="宋体" w:hAnsi="宋体" w:hint="eastAsia"/>
          <w:szCs w:val="24"/>
          <w:highlight w:val="yellow"/>
        </w:rPr>
        <w:t>) \right]）</w:t>
      </w:r>
    </w:p>
    <w:p w14:paraId="6B42613A" w14:textId="4F1EFE90" w:rsidR="003F1014" w:rsidRDefault="003F1014" w:rsidP="00450CAA">
      <w:pPr>
        <w:ind w:firstLine="420"/>
        <w:rPr>
          <w:rFonts w:ascii="宋体" w:hAnsi="宋体" w:hint="eastAsia"/>
          <w:szCs w:val="24"/>
        </w:rPr>
      </w:pPr>
      <w:r>
        <w:rPr>
          <w:rFonts w:ascii="宋体" w:hAnsi="宋体" w:hint="eastAsia"/>
          <w:szCs w:val="24"/>
        </w:rPr>
        <w:t>其中</w:t>
      </w:r>
      <w:r w:rsidRPr="003F1014">
        <w:rPr>
          <w:rFonts w:ascii="宋体" w:hAnsi="宋体" w:hint="eastAsia"/>
          <w:position w:val="-12"/>
          <w:szCs w:val="24"/>
        </w:rPr>
        <w:object w:dxaOrig="720" w:dyaOrig="380" w14:anchorId="3CE34948">
          <v:shape id="_x0000_i1037" type="#_x0000_t75" style="width:36pt;height:19.2pt" o:ole="">
            <v:imagedata r:id="rId15" o:title=""/>
          </v:shape>
          <o:OLEObject Type="Embed" ProgID="Equation.DSMT4" ShapeID="_x0000_i1037" DrawAspect="Content" ObjectID="_1790411269" r:id="rId16"/>
        </w:object>
      </w:r>
      <w:r>
        <w:rPr>
          <w:rFonts w:ascii="宋体" w:hAnsi="宋体" w:hint="eastAsia"/>
          <w:szCs w:val="24"/>
        </w:rPr>
        <w:t xml:space="preserve"> 表示</w:t>
      </w:r>
      <w:r w:rsidRPr="003F1014">
        <w:rPr>
          <w:rFonts w:ascii="宋体" w:hAnsi="宋体"/>
          <w:szCs w:val="24"/>
        </w:rPr>
        <w:t>在时间</w:t>
      </w:r>
      <w:r>
        <w:rPr>
          <w:rFonts w:ascii="宋体" w:hAnsi="宋体" w:hint="eastAsia"/>
          <w:szCs w:val="24"/>
        </w:rPr>
        <w:t>s</w:t>
      </w:r>
      <w:r w:rsidRPr="003F1014">
        <w:rPr>
          <w:rFonts w:ascii="宋体" w:hAnsi="宋体"/>
          <w:szCs w:val="24"/>
        </w:rPr>
        <w:t>代理人选择不披露信息时，市场对资产价值的估计价格</w:t>
      </w:r>
      <w:r>
        <w:rPr>
          <w:rFonts w:ascii="宋体" w:hAnsi="宋体" w:hint="eastAsia"/>
          <w:szCs w:val="24"/>
        </w:rPr>
        <w:t>，而</w:t>
      </w:r>
      <m:oMath>
        <m:r>
          <w:rPr>
            <w:rFonts w:ascii="Cambria Math" w:hAnsi="Cambria Math"/>
            <w:szCs w:val="24"/>
          </w:rPr>
          <m:t>σ</m:t>
        </m:r>
      </m:oMath>
      <w:r>
        <w:rPr>
          <w:rFonts w:ascii="宋体" w:hAnsi="宋体" w:hint="eastAsia"/>
          <w:szCs w:val="24"/>
        </w:rPr>
        <w:t>表示</w:t>
      </w:r>
      <w:r w:rsidRPr="003F1014">
        <w:rPr>
          <w:rFonts w:ascii="宋体" w:hAnsi="宋体"/>
          <w:szCs w:val="24"/>
        </w:rPr>
        <w:t>代理人的实际策略，即代理人选择在何时披露信息</w:t>
      </w:r>
      <w:r>
        <w:rPr>
          <w:rFonts w:ascii="宋体" w:hAnsi="宋体" w:hint="eastAsia"/>
          <w:szCs w:val="24"/>
        </w:rPr>
        <w:t>，</w:t>
      </w:r>
      <m:oMath>
        <m:r>
          <w:rPr>
            <w:rFonts w:ascii="Cambria Math" w:hAnsi="Cambria Math"/>
            <w:szCs w:val="24"/>
          </w:rPr>
          <m:t>σ'</m:t>
        </m:r>
      </m:oMath>
      <w:r>
        <w:rPr>
          <w:rFonts w:ascii="宋体" w:hAnsi="宋体" w:hint="eastAsia"/>
          <w:szCs w:val="24"/>
        </w:rPr>
        <w:t>为</w:t>
      </w:r>
      <w:r w:rsidRPr="003F1014">
        <w:rPr>
          <w:rFonts w:ascii="宋体" w:hAnsi="宋体"/>
          <w:szCs w:val="24"/>
        </w:rPr>
        <w:t>市场的信念，即市场认为代理人遵循的策略</w:t>
      </w:r>
      <w:r>
        <w:rPr>
          <w:rFonts w:ascii="宋体" w:hAnsi="宋体" w:hint="eastAsia"/>
          <w:szCs w:val="24"/>
        </w:rPr>
        <w:t>。</w:t>
      </w:r>
      <m:oMath>
        <m:r>
          <w:rPr>
            <w:rFonts w:ascii="Cambria Math" w:hAnsi="Cambria Math"/>
            <w:szCs w:val="24"/>
          </w:rPr>
          <m:t>τ</m:t>
        </m:r>
        <m:d>
          <m:dPr>
            <m:ctrlPr>
              <w:rPr>
                <w:rFonts w:ascii="Cambria Math" w:hAnsi="Cambria Math"/>
                <w:i/>
                <w:szCs w:val="24"/>
              </w:rPr>
            </m:ctrlPr>
          </m:dPr>
          <m:e>
            <m:r>
              <w:rPr>
                <w:rFonts w:ascii="Cambria Math" w:hAnsi="Cambria Math"/>
                <w:szCs w:val="24"/>
              </w:rPr>
              <m:t>σ</m:t>
            </m:r>
          </m:e>
        </m:d>
      </m:oMath>
      <w:r w:rsidRPr="003F1014">
        <w:rPr>
          <w:rFonts w:ascii="宋体" w:hAnsi="宋体"/>
          <w:szCs w:val="24"/>
        </w:rPr>
        <w:t>是一个随机的变量，表示代理人首次选择披露信息的时间点，取决于策略</w:t>
      </w:r>
      <m:oMath>
        <m:r>
          <w:rPr>
            <w:rFonts w:ascii="Cambria Math" w:hAnsi="Cambria Math"/>
            <w:szCs w:val="24"/>
          </w:rPr>
          <m:t>σ</m:t>
        </m:r>
      </m:oMath>
      <w:r>
        <w:rPr>
          <w:rFonts w:ascii="宋体" w:hAnsi="宋体" w:hint="eastAsia"/>
          <w:szCs w:val="24"/>
        </w:rPr>
        <w:t>。</w:t>
      </w:r>
    </w:p>
    <w:p w14:paraId="7EAB03BB" w14:textId="40BF73E3" w:rsidR="002614C1" w:rsidRDefault="003F1014" w:rsidP="009F79F0">
      <w:pPr>
        <w:rPr>
          <w:rFonts w:ascii="宋体" w:hAnsi="宋体" w:hint="eastAsia"/>
          <w:szCs w:val="24"/>
        </w:rPr>
      </w:pPr>
      <w:r>
        <w:rPr>
          <w:rFonts w:ascii="宋体" w:hAnsi="宋体" w:hint="eastAsia"/>
          <w:szCs w:val="24"/>
        </w:rPr>
        <w:t>若</w:t>
      </w:r>
      <w:r w:rsidR="002614C1">
        <w:rPr>
          <w:rFonts w:ascii="宋体" w:hAnsi="宋体" w:hint="eastAsia"/>
          <w:szCs w:val="24"/>
        </w:rPr>
        <w:t>代理人遵守策略</w:t>
      </w:r>
      <m:oMath>
        <m:sSup>
          <m:sSupPr>
            <m:ctrlPr>
              <w:rPr>
                <w:rFonts w:ascii="Cambria Math" w:hAnsi="Cambria Math"/>
                <w:i/>
                <w:szCs w:val="24"/>
              </w:rPr>
            </m:ctrlPr>
          </m:sSupPr>
          <m:e>
            <m:r>
              <w:rPr>
                <w:rFonts w:ascii="Cambria Math" w:hAnsi="Cambria Math"/>
                <w:szCs w:val="24"/>
              </w:rPr>
              <m:t>σ</m:t>
            </m:r>
          </m:e>
          <m:sup>
            <m:r>
              <w:rPr>
                <w:rFonts w:ascii="Cambria Math" w:hAnsi="Cambria Math"/>
                <w:szCs w:val="24"/>
              </w:rPr>
              <m:t>*</m:t>
            </m:r>
          </m:sup>
        </m:sSup>
      </m:oMath>
      <w:r w:rsidR="002614C1">
        <w:rPr>
          <w:rFonts w:ascii="宋体" w:hAnsi="宋体" w:hint="eastAsia"/>
          <w:szCs w:val="24"/>
        </w:rPr>
        <w:t>，则</w:t>
      </w:r>
      <m:oMath>
        <m:sSup>
          <m:sSupPr>
            <m:ctrlPr>
              <w:rPr>
                <w:rFonts w:ascii="Cambria Math" w:hAnsi="Cambria Math"/>
                <w:i/>
                <w:szCs w:val="24"/>
              </w:rPr>
            </m:ctrlPr>
          </m:sSupPr>
          <m:e>
            <m:r>
              <w:rPr>
                <w:rFonts w:ascii="Cambria Math" w:hAnsi="Cambria Math"/>
                <w:szCs w:val="24"/>
              </w:rPr>
              <m:t>σ</m:t>
            </m:r>
          </m:e>
          <m:sup>
            <m:r>
              <w:rPr>
                <w:rFonts w:ascii="Cambria Math" w:hAnsi="Cambria Math"/>
                <w:szCs w:val="24"/>
              </w:rPr>
              <m:t>*</m:t>
            </m:r>
          </m:sup>
        </m:sSup>
      </m:oMath>
      <w:r w:rsidR="002614C1">
        <w:rPr>
          <w:rFonts w:ascii="宋体" w:hAnsi="宋体" w:hint="eastAsia"/>
          <w:szCs w:val="24"/>
        </w:rPr>
        <w:t>是均衡策略的充分必要条件是，对于任意策略</w:t>
      </w:r>
      <m:oMath>
        <m:r>
          <w:rPr>
            <w:rFonts w:ascii="Cambria Math" w:hAnsi="Cambria Math"/>
            <w:szCs w:val="24"/>
          </w:rPr>
          <m:t>σ</m:t>
        </m:r>
      </m:oMath>
      <w:r w:rsidR="002614C1">
        <w:rPr>
          <w:rFonts w:ascii="宋体" w:hAnsi="宋体" w:hint="eastAsia"/>
          <w:szCs w:val="24"/>
        </w:rPr>
        <w:t>，满足</w:t>
      </w:r>
      <m:oMath>
        <m:r>
          <w:rPr>
            <w:rFonts w:ascii="Cambria Math" w:hAnsi="宋体"/>
            <w:szCs w:val="24"/>
          </w:rPr>
          <m:t>ϕ(σ,</m:t>
        </m:r>
        <m:sSup>
          <m:sSupPr>
            <m:ctrlPr>
              <w:rPr>
                <w:rFonts w:ascii="Cambria Math" w:hAnsi="宋体"/>
                <w:i/>
                <w:szCs w:val="24"/>
              </w:rPr>
            </m:ctrlPr>
          </m:sSupPr>
          <m:e>
            <m:r>
              <w:rPr>
                <w:rFonts w:ascii="Cambria Math" w:hAnsi="宋体"/>
                <w:szCs w:val="24"/>
              </w:rPr>
              <m:t>σ</m:t>
            </m:r>
          </m:e>
          <m:sup>
            <m:r>
              <w:rPr>
                <w:rFonts w:ascii="Cambria Math" w:hAnsi="宋体"/>
                <w:szCs w:val="24"/>
              </w:rPr>
              <m:t>*</m:t>
            </m:r>
          </m:sup>
        </m:sSup>
        <m:r>
          <w:rPr>
            <w:rFonts w:ascii="Cambria Math" w:hAnsi="宋体"/>
            <w:szCs w:val="24"/>
          </w:rPr>
          <m:t>)</m:t>
        </m:r>
        <m:r>
          <w:rPr>
            <w:rFonts w:ascii="Cambria Math" w:hAnsi="宋体"/>
            <w:szCs w:val="24"/>
          </w:rPr>
          <m:t>≤</m:t>
        </m:r>
        <m:r>
          <w:rPr>
            <w:rFonts w:ascii="Cambria Math" w:hAnsi="宋体"/>
            <w:szCs w:val="24"/>
          </w:rPr>
          <m:t>ϕ(σ,σ)</m:t>
        </m:r>
      </m:oMath>
      <w:r w:rsidR="002614C1">
        <w:rPr>
          <w:rFonts w:ascii="宋体" w:hAnsi="宋体" w:hint="eastAsia"/>
          <w:szCs w:val="24"/>
        </w:rPr>
        <w:t xml:space="preserve"> </w:t>
      </w:r>
    </w:p>
    <w:p w14:paraId="02343B39" w14:textId="0CA8C157" w:rsidR="002614C1" w:rsidRDefault="002614C1" w:rsidP="003F1014">
      <w:pPr>
        <w:rPr>
          <w:rFonts w:ascii="宋体" w:hAnsi="宋体" w:hint="eastAsia"/>
          <w:szCs w:val="24"/>
        </w:rPr>
      </w:pPr>
      <w:r w:rsidRPr="002614C1">
        <w:rPr>
          <w:rFonts w:ascii="宋体" w:hAnsi="宋体" w:hint="eastAsia"/>
          <w:szCs w:val="24"/>
          <w:highlight w:val="yellow"/>
        </w:rPr>
        <w:t>Latex的代码\phi(\sigma, \sigma^*) \</w:t>
      </w:r>
      <w:proofErr w:type="spellStart"/>
      <w:r w:rsidRPr="002614C1">
        <w:rPr>
          <w:rFonts w:ascii="宋体" w:hAnsi="宋体" w:hint="eastAsia"/>
          <w:szCs w:val="24"/>
          <w:highlight w:val="yellow"/>
        </w:rPr>
        <w:t>leq</w:t>
      </w:r>
      <w:proofErr w:type="spellEnd"/>
      <w:r w:rsidRPr="002614C1">
        <w:rPr>
          <w:rFonts w:ascii="宋体" w:hAnsi="宋体" w:hint="eastAsia"/>
          <w:szCs w:val="24"/>
          <w:highlight w:val="yellow"/>
        </w:rPr>
        <w:t xml:space="preserve"> \phi(\sigma, \sigma)</w:t>
      </w:r>
    </w:p>
    <w:p w14:paraId="75627B72" w14:textId="0391D3F8" w:rsidR="002614C1" w:rsidRDefault="002614C1" w:rsidP="009F79F0">
      <w:pPr>
        <w:rPr>
          <w:rFonts w:ascii="宋体" w:hAnsi="宋体" w:hint="eastAsia"/>
          <w:szCs w:val="24"/>
        </w:rPr>
      </w:pPr>
      <w:r>
        <w:rPr>
          <w:rFonts w:ascii="宋体" w:hAnsi="宋体" w:hint="eastAsia"/>
          <w:szCs w:val="24"/>
        </w:rPr>
        <w:lastRenderedPageBreak/>
        <w:t>进一步，得出推论，</w:t>
      </w:r>
      <w:r>
        <w:rPr>
          <w:rFonts w:ascii="宋体" w:hAnsi="宋体"/>
          <w:szCs w:val="24"/>
        </w:rPr>
        <w:t>即当</w:t>
      </w:r>
      <m:oMath>
        <m:r>
          <w:rPr>
            <w:rFonts w:ascii="Cambria Math" w:hAnsi="Cambria Math"/>
            <w:szCs w:val="24"/>
          </w:rPr>
          <m:t>∀s≤T-1,</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s</m:t>
            </m:r>
          </m:sub>
        </m:sSub>
        <m:r>
          <w:rPr>
            <w:rFonts w:ascii="Cambria Math" w:hAnsi="Cambria Math"/>
            <w:szCs w:val="24"/>
          </w:rPr>
          <m:t>=0</m:t>
        </m:r>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m:t>
            </m:r>
          </m:sub>
        </m:sSub>
        <m:r>
          <w:rPr>
            <w:rFonts w:ascii="Cambria Math" w:hAnsi="Cambria Math"/>
            <w:szCs w:val="24"/>
          </w:rPr>
          <m:t>=1</m:t>
        </m:r>
      </m:oMath>
      <w:r>
        <w:rPr>
          <w:rFonts w:ascii="宋体" w:hAnsi="宋体" w:hint="eastAsia"/>
          <w:szCs w:val="24"/>
        </w:rPr>
        <w:t>满足</w:t>
      </w:r>
      <m:oMath>
        <m:func>
          <m:funcPr>
            <m:ctrlPr>
              <w:rPr>
                <w:rFonts w:ascii="Cambria Math" w:hAnsi="宋体"/>
                <w:i/>
                <w:szCs w:val="24"/>
              </w:rPr>
            </m:ctrlPr>
          </m:funcPr>
          <m:fName>
            <m:sSup>
              <m:sSupPr>
                <m:ctrlPr>
                  <w:rPr>
                    <w:rFonts w:ascii="Cambria Math" w:hAnsi="宋体"/>
                    <w:i/>
                    <w:szCs w:val="24"/>
                  </w:rPr>
                </m:ctrlPr>
              </m:sSupPr>
              <m:e>
                <m:r>
                  <w:rPr>
                    <w:rFonts w:ascii="Cambria Math" w:hAnsi="宋体"/>
                    <w:szCs w:val="24"/>
                  </w:rPr>
                  <m:t>σ</m:t>
                </m:r>
              </m:e>
              <m:sup>
                <m:r>
                  <w:rPr>
                    <w:rFonts w:ascii="Cambria Math" w:hAnsi="宋体"/>
                    <w:szCs w:val="24"/>
                  </w:rPr>
                  <m:t>*</m:t>
                </m:r>
              </m:sup>
            </m:sSup>
            <m:r>
              <w:rPr>
                <w:rFonts w:ascii="Cambria Math" w:hAnsi="宋体"/>
                <w:szCs w:val="24"/>
              </w:rPr>
              <m:t>=</m:t>
            </m:r>
          </m:fName>
          <m:e>
            <m:r>
              <w:rPr>
                <w:rFonts w:ascii="Cambria Math" w:hAnsi="宋体"/>
                <w:szCs w:val="24"/>
              </w:rPr>
              <m:t>argmin</m:t>
            </m:r>
            <m:sSub>
              <m:sSubPr>
                <m:ctrlPr>
                  <w:rPr>
                    <w:rFonts w:ascii="Cambria Math" w:hAnsi="宋体"/>
                    <w:i/>
                    <w:szCs w:val="24"/>
                  </w:rPr>
                </m:ctrlPr>
              </m:sSubPr>
              <m:e/>
              <m:sub>
                <m:r>
                  <w:rPr>
                    <w:rFonts w:ascii="Cambria Math" w:hAnsi="宋体"/>
                    <w:szCs w:val="24"/>
                  </w:rPr>
                  <m:t>σ</m:t>
                </m:r>
              </m:sub>
            </m:sSub>
            <m:ctrlPr>
              <w:rPr>
                <w:rFonts w:ascii="Cambria Math" w:hAnsi="Cambria Math" w:hint="eastAsia"/>
                <w:i/>
                <w:szCs w:val="24"/>
              </w:rPr>
            </m:ctrlPr>
          </m:e>
        </m:func>
        <m:sSubSup>
          <m:sSubSupPr>
            <m:ctrlPr>
              <w:rPr>
                <w:rFonts w:ascii="Cambria Math" w:hAnsi="宋体"/>
                <w:i/>
                <w:szCs w:val="24"/>
              </w:rPr>
            </m:ctrlPr>
          </m:sSubSupPr>
          <m:e>
            <m:r>
              <w:rPr>
                <w:rFonts w:ascii="Cambria Math" w:hAnsi="宋体"/>
                <w:szCs w:val="24"/>
              </w:rPr>
              <m:t>P</m:t>
            </m:r>
          </m:e>
          <m:sub>
            <m:r>
              <w:rPr>
                <w:rFonts w:ascii="Cambria Math" w:hAnsi="宋体"/>
                <w:szCs w:val="24"/>
              </w:rPr>
              <m:t>T</m:t>
            </m:r>
          </m:sub>
          <m:sup>
            <m:r>
              <w:rPr>
                <w:rFonts w:ascii="Cambria Math" w:hAnsi="宋体"/>
                <w:szCs w:val="24"/>
              </w:rPr>
              <m:t>σ</m:t>
            </m:r>
          </m:sup>
        </m:sSubSup>
        <m:r>
          <w:rPr>
            <w:rFonts w:ascii="Cambria Math" w:hAnsi="宋体"/>
            <w:szCs w:val="24"/>
          </w:rPr>
          <m:t>(</m:t>
        </m:r>
        <m:r>
          <w:rPr>
            <w:rFonts w:ascii="MS Gothic" w:eastAsia="MS Gothic" w:hAnsi="MS Gothic" w:cs="MS Gothic" w:hint="eastAsia"/>
            <w:szCs w:val="24"/>
          </w:rPr>
          <m:t>∅</m:t>
        </m:r>
        <m:r>
          <w:rPr>
            <w:rFonts w:ascii="Cambria Math" w:hAnsi="宋体"/>
            <w:szCs w:val="24"/>
          </w:rPr>
          <m:t>)</m:t>
        </m:r>
      </m:oMath>
      <w:r>
        <w:rPr>
          <w:rFonts w:ascii="宋体" w:hAnsi="宋体" w:hint="eastAsia"/>
          <w:szCs w:val="24"/>
        </w:rPr>
        <w:t xml:space="preserve"> </w:t>
      </w:r>
    </w:p>
    <w:p w14:paraId="3C7DC346" w14:textId="2045EB9F" w:rsidR="002614C1" w:rsidRPr="002614C1" w:rsidRDefault="002614C1" w:rsidP="003F1014">
      <w:pPr>
        <w:rPr>
          <w:rFonts w:ascii="宋体" w:hAnsi="宋体" w:hint="eastAsia"/>
          <w:b/>
          <w:bCs/>
          <w:szCs w:val="24"/>
        </w:rPr>
      </w:pPr>
      <w:r w:rsidRPr="002614C1">
        <w:rPr>
          <w:rFonts w:ascii="宋体" w:hAnsi="宋体" w:hint="eastAsia"/>
          <w:szCs w:val="24"/>
          <w:highlight w:val="yellow"/>
        </w:rPr>
        <w:t>Latex的代码\sigma^* = \</w:t>
      </w:r>
      <w:proofErr w:type="spellStart"/>
      <w:r w:rsidRPr="002614C1">
        <w:rPr>
          <w:rFonts w:ascii="宋体" w:hAnsi="宋体" w:hint="eastAsia"/>
          <w:szCs w:val="24"/>
          <w:highlight w:val="yellow"/>
        </w:rPr>
        <w:t>arg</w:t>
      </w:r>
      <w:proofErr w:type="spellEnd"/>
      <w:r w:rsidRPr="002614C1">
        <w:rPr>
          <w:rFonts w:ascii="宋体" w:hAnsi="宋体" w:hint="eastAsia"/>
          <w:szCs w:val="24"/>
          <w:highlight w:val="yellow"/>
        </w:rPr>
        <w:t>\min_{\sigma} P_T^{\sigma}(\</w:t>
      </w:r>
      <w:proofErr w:type="spellStart"/>
      <w:r w:rsidRPr="002614C1">
        <w:rPr>
          <w:rFonts w:ascii="宋体" w:hAnsi="宋体" w:hint="eastAsia"/>
          <w:szCs w:val="24"/>
          <w:highlight w:val="yellow"/>
        </w:rPr>
        <w:t>varnothing</w:t>
      </w:r>
      <w:proofErr w:type="spellEnd"/>
      <w:r w:rsidRPr="002614C1">
        <w:rPr>
          <w:rFonts w:ascii="宋体" w:hAnsi="宋体" w:hint="eastAsia"/>
          <w:szCs w:val="24"/>
          <w:highlight w:val="yellow"/>
        </w:rPr>
        <w:t>)</w:t>
      </w:r>
    </w:p>
    <w:p w14:paraId="0CA5BD5D" w14:textId="71DC07B9" w:rsidR="002614C1" w:rsidRDefault="002614C1" w:rsidP="00450CAA">
      <w:pPr>
        <w:ind w:firstLine="420"/>
        <w:rPr>
          <w:rFonts w:ascii="宋体" w:hAnsi="宋体" w:hint="eastAsia"/>
          <w:szCs w:val="24"/>
        </w:rPr>
      </w:pPr>
      <w:r>
        <w:rPr>
          <w:rFonts w:ascii="宋体" w:hAnsi="宋体" w:hint="eastAsia"/>
          <w:szCs w:val="24"/>
        </w:rPr>
        <w:t>该推论说明了</w:t>
      </w:r>
      <w:r w:rsidRPr="002614C1">
        <w:rPr>
          <w:rFonts w:ascii="宋体" w:hAnsi="宋体"/>
          <w:szCs w:val="24"/>
        </w:rPr>
        <w:t>代理人仅关心最后一期（即 t=T）的收益，其他所有期的权重均为零</w:t>
      </w:r>
      <w:r>
        <w:rPr>
          <w:rFonts w:ascii="宋体" w:hAnsi="宋体" w:hint="eastAsia"/>
          <w:szCs w:val="24"/>
        </w:rPr>
        <w:t>，并且</w:t>
      </w:r>
      <w:r w:rsidRPr="002614C1">
        <w:rPr>
          <w:rFonts w:ascii="宋体" w:hAnsi="宋体"/>
          <w:szCs w:val="24"/>
        </w:rPr>
        <w:t>代理人选择一种策略，使得最后一期的静默价格</w:t>
      </w:r>
      <w:r>
        <w:rPr>
          <w:rFonts w:ascii="宋体" w:hAnsi="宋体" w:hint="eastAsia"/>
          <w:szCs w:val="24"/>
        </w:rPr>
        <w:t>最小化，而</w:t>
      </w:r>
      <w:r w:rsidRPr="002614C1">
        <w:rPr>
          <w:rFonts w:ascii="宋体" w:hAnsi="宋体"/>
          <w:szCs w:val="24"/>
        </w:rPr>
        <w:t>在这种情况下，代理人会最大化信息披露，因为更高的信息披露率可以减少最后一期的静默价格。</w:t>
      </w:r>
    </w:p>
    <w:p w14:paraId="2A920EC8" w14:textId="77777777" w:rsidR="00450CAA" w:rsidRDefault="002614C1" w:rsidP="00450CAA">
      <w:pPr>
        <w:ind w:firstLine="420"/>
        <w:rPr>
          <w:rFonts w:ascii="宋体" w:hAnsi="宋体" w:hint="eastAsia"/>
          <w:szCs w:val="24"/>
        </w:rPr>
      </w:pPr>
      <w:r>
        <w:rPr>
          <w:rFonts w:ascii="宋体" w:hAnsi="宋体" w:hint="eastAsia"/>
          <w:szCs w:val="24"/>
        </w:rPr>
        <w:t>本文提出的怀疑信念原则和</w:t>
      </w:r>
      <w:r w:rsidR="00450CAA">
        <w:rPr>
          <w:rFonts w:ascii="宋体" w:hAnsi="宋体" w:hint="eastAsia"/>
          <w:szCs w:val="24"/>
        </w:rPr>
        <w:t>传统最小原则的关系是，当</w:t>
      </w:r>
      <w:r w:rsidR="00450CAA" w:rsidRPr="00450CAA">
        <w:rPr>
          <w:rFonts w:ascii="宋体" w:hAnsi="宋体"/>
          <w:szCs w:val="24"/>
        </w:rPr>
        <w:t>代理人仅关心一个时期（如仅关心最后一期），怀疑信念原则简化为最小原则。这表明在某些特定条件下，怀疑信念原则与静态模型中的最小原则一致。</w:t>
      </w:r>
    </w:p>
    <w:p w14:paraId="30C34190" w14:textId="69563091" w:rsidR="002614C1" w:rsidRDefault="00450CAA" w:rsidP="00450CAA">
      <w:pPr>
        <w:ind w:firstLine="420"/>
        <w:rPr>
          <w:rFonts w:ascii="宋体" w:hAnsi="宋体" w:hint="eastAsia"/>
          <w:szCs w:val="24"/>
        </w:rPr>
      </w:pPr>
      <w:r>
        <w:rPr>
          <w:rFonts w:ascii="宋体" w:hAnsi="宋体" w:hint="eastAsia"/>
          <w:szCs w:val="24"/>
        </w:rPr>
        <w:t>本文提出的怀疑信念原则的优点在于，</w:t>
      </w:r>
      <w:r w:rsidRPr="00450CAA">
        <w:rPr>
          <w:rFonts w:ascii="宋体" w:hAnsi="宋体"/>
          <w:szCs w:val="24"/>
        </w:rPr>
        <w:t>在多期决策环境中，怀疑信念原则提供了一种更为灵活和全面的市场信念调整机制，适用于更复杂的动态信息披露情境。</w:t>
      </w:r>
    </w:p>
    <w:p w14:paraId="7CA67F4B" w14:textId="3D53AD12" w:rsidR="00AD14DE" w:rsidRPr="009276FF" w:rsidRDefault="00AD14DE" w:rsidP="00AD14DE">
      <w:pPr>
        <w:rPr>
          <w:rFonts w:ascii="宋体" w:hAnsi="宋体" w:hint="eastAsia"/>
          <w:b/>
          <w:bCs/>
          <w:sz w:val="28"/>
          <w:szCs w:val="28"/>
        </w:rPr>
      </w:pPr>
      <w:r w:rsidRPr="009276FF">
        <w:rPr>
          <w:rFonts w:ascii="宋体" w:hAnsi="宋体" w:hint="eastAsia"/>
          <w:b/>
          <w:bCs/>
          <w:sz w:val="28"/>
          <w:szCs w:val="28"/>
        </w:rPr>
        <w:t>随机游走模型扩展</w:t>
      </w:r>
    </w:p>
    <w:p w14:paraId="61CB6381" w14:textId="33845338" w:rsidR="00AD14DE" w:rsidRDefault="00AD14DE" w:rsidP="009276FF">
      <w:pPr>
        <w:ind w:firstLine="420"/>
        <w:rPr>
          <w:rFonts w:ascii="宋体" w:hAnsi="宋体" w:hint="eastAsia"/>
          <w:szCs w:val="24"/>
        </w:rPr>
      </w:pPr>
      <w:r>
        <w:rPr>
          <w:rFonts w:ascii="宋体" w:hAnsi="宋体" w:hint="eastAsia"/>
          <w:szCs w:val="24"/>
        </w:rPr>
        <w:t>在带漂移的随机游走、几何随机游走、均值回复随机游走中，均衡策略仍是阈值策略。而对于任何均衡、任意历史和类型，</w:t>
      </w:r>
      <w:r w:rsidR="000900A9">
        <w:rPr>
          <w:rFonts w:ascii="宋体" w:hAnsi="宋体" w:hint="eastAsia"/>
          <w:szCs w:val="24"/>
        </w:rPr>
        <w:t>期望收益如下：</w:t>
      </w:r>
    </w:p>
    <w:p w14:paraId="7BBB2B7C" w14:textId="49D55A21" w:rsidR="000900A9" w:rsidRDefault="009F79F0" w:rsidP="009F79F0">
      <w:pPr>
        <w:rPr>
          <w:rFonts w:ascii="宋体" w:hAnsi="宋体" w:hint="eastAsia"/>
          <w:szCs w:val="24"/>
        </w:rPr>
      </w:pPr>
      <m:oMath>
        <m:r>
          <m:rPr>
            <m:nor/>
          </m:rPr>
          <w:rPr>
            <w:rFonts w:ascii="Cambria Math" w:hAnsi="宋体"/>
            <w:szCs w:val="24"/>
          </w:rPr>
          <m:t>disclosure payoff</m:t>
        </m:r>
        <m:r>
          <m:rPr>
            <m:sty m:val="p"/>
          </m:rPr>
          <w:rPr>
            <w:rFonts w:ascii="Cambria Math" w:hAnsi="宋体"/>
            <w:szCs w:val="24"/>
          </w:rPr>
          <m:t>=</m:t>
        </m:r>
        <m:r>
          <w:rPr>
            <w:rFonts w:ascii="Cambria Math" w:hAnsi="宋体"/>
            <w:szCs w:val="24"/>
          </w:rPr>
          <m:t>v</m:t>
        </m:r>
        <m:r>
          <m:rPr>
            <m:sty m:val="p"/>
          </m:rPr>
          <w:rPr>
            <w:rFonts w:ascii="MS Gothic" w:eastAsia="MS Gothic" w:hAnsi="MS Gothic" w:cs="MS Gothic" w:hint="eastAsia"/>
            <w:szCs w:val="24"/>
          </w:rPr>
          <m:t>⋅</m:t>
        </m:r>
        <m:r>
          <w:rPr>
            <w:rFonts w:ascii="Cambria Math" w:hAnsi="宋体"/>
            <w:szCs w:val="24"/>
          </w:rPr>
          <m:t>M</m:t>
        </m:r>
        <m:r>
          <m:rPr>
            <m:sty m:val="p"/>
          </m:rPr>
          <w:rPr>
            <w:rFonts w:ascii="Cambria Math" w:hAnsi="宋体"/>
            <w:szCs w:val="24"/>
          </w:rPr>
          <m:t>+</m:t>
        </m:r>
        <m:r>
          <w:rPr>
            <w:rFonts w:ascii="Cambria Math" w:hAnsi="宋体"/>
            <w:szCs w:val="24"/>
          </w:rPr>
          <m:t>c</m:t>
        </m:r>
      </m:oMath>
      <w:r w:rsidR="000900A9">
        <w:rPr>
          <w:rFonts w:ascii="宋体" w:hAnsi="宋体" w:hint="eastAsia"/>
          <w:szCs w:val="24"/>
        </w:rPr>
        <w:t xml:space="preserve"> </w:t>
      </w:r>
    </w:p>
    <w:p w14:paraId="26B63595" w14:textId="048BA49C" w:rsidR="000900A9" w:rsidRDefault="000900A9" w:rsidP="00AD14DE">
      <w:pPr>
        <w:rPr>
          <w:rFonts w:ascii="宋体" w:hAnsi="宋体" w:hint="eastAsia"/>
          <w:szCs w:val="24"/>
        </w:rPr>
      </w:pPr>
      <w:r w:rsidRPr="009276FF">
        <w:rPr>
          <w:rFonts w:ascii="宋体" w:hAnsi="宋体" w:hint="eastAsia"/>
          <w:szCs w:val="24"/>
          <w:highlight w:val="yellow"/>
        </w:rPr>
        <w:t>Latex的代码\text{disclosure payoff} = v \</w:t>
      </w:r>
      <w:proofErr w:type="spellStart"/>
      <w:r w:rsidRPr="009276FF">
        <w:rPr>
          <w:rFonts w:ascii="宋体" w:hAnsi="宋体" w:hint="eastAsia"/>
          <w:szCs w:val="24"/>
          <w:highlight w:val="yellow"/>
        </w:rPr>
        <w:t>cdot</w:t>
      </w:r>
      <w:proofErr w:type="spellEnd"/>
      <w:r w:rsidRPr="009276FF">
        <w:rPr>
          <w:rFonts w:ascii="宋体" w:hAnsi="宋体" w:hint="eastAsia"/>
          <w:szCs w:val="24"/>
          <w:highlight w:val="yellow"/>
        </w:rPr>
        <w:t xml:space="preserve"> M + c</w:t>
      </w:r>
    </w:p>
    <w:p w14:paraId="58C940DF" w14:textId="5C83430A" w:rsidR="000900A9" w:rsidRDefault="009F79F0" w:rsidP="009F79F0">
      <w:pPr>
        <w:rPr>
          <w:rFonts w:ascii="宋体" w:hAnsi="宋体" w:hint="eastAsia"/>
          <w:szCs w:val="24"/>
        </w:rPr>
      </w:pPr>
      <w:proofErr w:type="spellStart"/>
      <m:oMath>
        <m:r>
          <m:rPr>
            <m:nor/>
          </m:rPr>
          <w:rPr>
            <w:rFonts w:ascii="Cambria Math" w:hAnsi="宋体"/>
            <w:szCs w:val="24"/>
          </w:rPr>
          <m:t>undisclosure</m:t>
        </m:r>
        <w:proofErr w:type="spellEnd"/>
        <m:r>
          <m:rPr>
            <m:nor/>
          </m:rPr>
          <w:rPr>
            <w:rFonts w:ascii="Cambria Math" w:hAnsi="宋体"/>
            <w:szCs w:val="24"/>
          </w:rPr>
          <m:t xml:space="preserve"> payoff</m:t>
        </m:r>
        <m:r>
          <m:rPr>
            <m:sty m:val="p"/>
          </m:rPr>
          <w:rPr>
            <w:rFonts w:ascii="Cambria Math" w:hAnsi="宋体"/>
            <w:szCs w:val="24"/>
          </w:rPr>
          <m:t>=</m:t>
        </m:r>
        <m:sSub>
          <m:sSubPr>
            <m:ctrlPr>
              <w:rPr>
                <w:rFonts w:ascii="Cambria Math" w:hAnsi="宋体"/>
                <w:szCs w:val="24"/>
              </w:rPr>
            </m:ctrlPr>
          </m:sSubPr>
          <m:e>
            <m:r>
              <w:rPr>
                <w:rFonts w:ascii="Cambria Math" w:hAnsi="宋体"/>
                <w:szCs w:val="24"/>
              </w:rPr>
              <m:t>w</m:t>
            </m:r>
          </m:e>
          <m:sub>
            <m:r>
              <w:rPr>
                <w:rFonts w:ascii="Cambria Math" w:hAnsi="宋体"/>
                <w:szCs w:val="24"/>
              </w:rPr>
              <m:t>t</m:t>
            </m:r>
            <m:ctrlPr>
              <w:rPr>
                <w:rFonts w:ascii="Cambria Math" w:hAnsi="宋体"/>
                <w:i/>
                <w:szCs w:val="24"/>
              </w:rPr>
            </m:ctrlPr>
          </m:sub>
        </m:sSub>
        <m:sSub>
          <m:sSubPr>
            <m:ctrlPr>
              <w:rPr>
                <w:rFonts w:ascii="Cambria Math" w:hAnsi="宋体"/>
                <w:i/>
                <w:szCs w:val="24"/>
              </w:rPr>
            </m:ctrlPr>
          </m:sSubPr>
          <m:e>
            <m:r>
              <w:rPr>
                <w:rFonts w:ascii="Cambria Math" w:hAnsi="宋体"/>
                <w:szCs w:val="24"/>
              </w:rPr>
              <m:t>P</m:t>
            </m:r>
          </m:e>
          <m:sub>
            <m:r>
              <w:rPr>
                <w:rFonts w:ascii="Cambria Math" w:hAnsi="宋体"/>
                <w:szCs w:val="24"/>
              </w:rPr>
              <m:t>t</m:t>
            </m:r>
          </m:sub>
        </m:sSub>
        <m:r>
          <w:rPr>
            <w:rFonts w:ascii="Cambria Math" w:hAnsi="宋体"/>
            <w:szCs w:val="24"/>
          </w:rPr>
          <m:t>(</m:t>
        </m:r>
        <m:sSub>
          <m:sSubPr>
            <m:ctrlPr>
              <w:rPr>
                <w:rFonts w:ascii="Cambria Math" w:hAnsi="宋体"/>
                <w:i/>
                <w:szCs w:val="24"/>
              </w:rPr>
            </m:ctrlPr>
          </m:sSubPr>
          <m:e>
            <m:r>
              <w:rPr>
                <w:rFonts w:ascii="Cambria Math" w:hAnsi="宋体"/>
                <w:szCs w:val="24"/>
              </w:rPr>
              <m:t>H</m:t>
            </m:r>
          </m:e>
          <m:sub>
            <m:r>
              <w:rPr>
                <w:rFonts w:ascii="Cambria Math" w:hAnsi="宋体"/>
                <w:szCs w:val="24"/>
              </w:rPr>
              <m:t>t</m:t>
            </m:r>
            <m:r>
              <w:rPr>
                <w:rFonts w:ascii="微软雅黑" w:eastAsia="微软雅黑" w:hAnsi="微软雅黑" w:cs="微软雅黑" w:hint="eastAsia"/>
                <w:szCs w:val="24"/>
              </w:rPr>
              <m:t>-</m:t>
            </m:r>
            <m:r>
              <w:rPr>
                <w:rFonts w:ascii="Cambria Math" w:hAnsi="宋体"/>
                <w:szCs w:val="24"/>
              </w:rPr>
              <m:t>1</m:t>
            </m:r>
          </m:sub>
        </m:sSub>
        <m:r>
          <w:rPr>
            <w:rFonts w:ascii="Cambria Math" w:hAnsi="宋体"/>
            <w:szCs w:val="24"/>
          </w:rPr>
          <m:t>,</m:t>
        </m:r>
        <m:r>
          <w:rPr>
            <w:rFonts w:ascii="MS Gothic" w:eastAsia="MS Gothic" w:hAnsi="MS Gothic" w:cs="MS Gothic" w:hint="eastAsia"/>
            <w:szCs w:val="24"/>
          </w:rPr>
          <m:t>∅</m:t>
        </m:r>
        <m:r>
          <w:rPr>
            <w:rFonts w:ascii="Cambria Math" w:hAnsi="宋体"/>
            <w:szCs w:val="24"/>
          </w:rPr>
          <m:t>)+</m:t>
        </m:r>
        <m:r>
          <w:rPr>
            <w:rFonts w:ascii="MS Gothic" w:eastAsia="MS Gothic" w:hAnsi="MS Gothic" w:cs="MS Gothic" w:hint="eastAsia"/>
            <w:szCs w:val="24"/>
          </w:rPr>
          <m:t>h</m:t>
        </m:r>
        <m:r>
          <w:rPr>
            <w:rFonts w:ascii="Cambria Math" w:hAnsi="宋体"/>
            <w:szCs w:val="24"/>
          </w:rPr>
          <m:t>(v)</m:t>
        </m:r>
      </m:oMath>
      <w:r w:rsidR="00A614E5">
        <w:rPr>
          <w:rFonts w:ascii="宋体" w:hAnsi="宋体" w:hint="eastAsia"/>
          <w:szCs w:val="24"/>
        </w:rPr>
        <w:t xml:space="preserve"> </w:t>
      </w:r>
    </w:p>
    <w:p w14:paraId="492C77E3" w14:textId="51BF0F52" w:rsidR="00A614E5" w:rsidRDefault="00A614E5" w:rsidP="00AD14DE">
      <w:pPr>
        <w:rPr>
          <w:rFonts w:ascii="宋体" w:hAnsi="宋体" w:hint="eastAsia"/>
          <w:szCs w:val="24"/>
        </w:rPr>
      </w:pPr>
      <w:r w:rsidRPr="009276FF">
        <w:rPr>
          <w:rFonts w:ascii="宋体" w:hAnsi="宋体" w:hint="eastAsia"/>
          <w:szCs w:val="24"/>
          <w:highlight w:val="yellow"/>
        </w:rPr>
        <w:t>Latex的代码\text{</w:t>
      </w:r>
      <w:proofErr w:type="spellStart"/>
      <w:r w:rsidRPr="009276FF">
        <w:rPr>
          <w:rFonts w:ascii="宋体" w:hAnsi="宋体" w:hint="eastAsia"/>
          <w:szCs w:val="24"/>
          <w:highlight w:val="yellow"/>
        </w:rPr>
        <w:t>undisclosure</w:t>
      </w:r>
      <w:proofErr w:type="spellEnd"/>
      <w:r w:rsidRPr="009276FF">
        <w:rPr>
          <w:rFonts w:ascii="宋体" w:hAnsi="宋体" w:hint="eastAsia"/>
          <w:szCs w:val="24"/>
          <w:highlight w:val="yellow"/>
        </w:rPr>
        <w:t xml:space="preserve"> payoff} = </w:t>
      </w:r>
      <w:proofErr w:type="spellStart"/>
      <w:r w:rsidRPr="009276FF">
        <w:rPr>
          <w:rFonts w:ascii="宋体" w:hAnsi="宋体" w:hint="eastAsia"/>
          <w:szCs w:val="24"/>
          <w:highlight w:val="yellow"/>
        </w:rPr>
        <w:t>w_t</w:t>
      </w:r>
      <w:proofErr w:type="spellEnd"/>
      <w:r w:rsidRPr="009276FF">
        <w:rPr>
          <w:rFonts w:ascii="宋体" w:hAnsi="宋体" w:hint="eastAsia"/>
          <w:szCs w:val="24"/>
          <w:highlight w:val="yellow"/>
        </w:rPr>
        <w:t xml:space="preserve"> </w:t>
      </w:r>
      <w:proofErr w:type="spellStart"/>
      <w:r w:rsidRPr="009276FF">
        <w:rPr>
          <w:rFonts w:ascii="宋体" w:hAnsi="宋体" w:hint="eastAsia"/>
          <w:szCs w:val="24"/>
          <w:highlight w:val="yellow"/>
        </w:rPr>
        <w:t>P_t</w:t>
      </w:r>
      <w:proofErr w:type="spellEnd"/>
      <w:r w:rsidRPr="009276FF">
        <w:rPr>
          <w:rFonts w:ascii="宋体" w:hAnsi="宋体" w:hint="eastAsia"/>
          <w:szCs w:val="24"/>
          <w:highlight w:val="yellow"/>
        </w:rPr>
        <w:t>(H_{t-1}, \</w:t>
      </w:r>
      <w:proofErr w:type="spellStart"/>
      <w:r w:rsidRPr="009276FF">
        <w:rPr>
          <w:rFonts w:ascii="宋体" w:hAnsi="宋体" w:hint="eastAsia"/>
          <w:szCs w:val="24"/>
          <w:highlight w:val="yellow"/>
        </w:rPr>
        <w:t>varnothing</w:t>
      </w:r>
      <w:proofErr w:type="spellEnd"/>
      <w:r w:rsidRPr="009276FF">
        <w:rPr>
          <w:rFonts w:ascii="宋体" w:hAnsi="宋体" w:hint="eastAsia"/>
          <w:szCs w:val="24"/>
          <w:highlight w:val="yellow"/>
        </w:rPr>
        <w:t>) + h(v)</w:t>
      </w:r>
    </w:p>
    <w:p w14:paraId="2B6AABD1" w14:textId="3450E3B9" w:rsidR="009276FF" w:rsidRDefault="009276FF" w:rsidP="009276FF">
      <w:pPr>
        <w:ind w:firstLine="420"/>
        <w:rPr>
          <w:rFonts w:ascii="宋体" w:hAnsi="宋体" w:hint="eastAsia"/>
          <w:szCs w:val="24"/>
        </w:rPr>
      </w:pPr>
      <w:r>
        <w:rPr>
          <w:rFonts w:ascii="宋体" w:hAnsi="宋体" w:hint="eastAsia"/>
          <w:szCs w:val="24"/>
        </w:rPr>
        <w:t>而对于不同的资产价值过程，参数M和c的取值有所不同：</w:t>
      </w:r>
    </w:p>
    <w:p w14:paraId="0ED0281B" w14:textId="2706279E" w:rsidR="009276FF" w:rsidRPr="009276FF" w:rsidRDefault="009276FF" w:rsidP="009F79F0">
      <w:pPr>
        <w:pStyle w:val="a4"/>
        <w:numPr>
          <w:ilvl w:val="0"/>
          <w:numId w:val="6"/>
        </w:numPr>
        <w:ind w:firstLineChars="0"/>
        <w:rPr>
          <w:rFonts w:ascii="宋体" w:hAnsi="宋体" w:hint="eastAsia"/>
          <w:szCs w:val="24"/>
        </w:rPr>
      </w:pPr>
      <w:r w:rsidRPr="009276FF">
        <w:rPr>
          <w:rFonts w:ascii="宋体" w:hAnsi="宋体" w:hint="eastAsia"/>
          <w:szCs w:val="24"/>
        </w:rPr>
        <w:t>带漂移或无漂移的随机游走</w:t>
      </w:r>
      <m:oMath>
        <m:r>
          <w:rPr>
            <w:rFonts w:ascii="Cambria Math"/>
          </w:rPr>
          <m:t>M=</m:t>
        </m:r>
        <m:nary>
          <m:naryPr>
            <m:chr m:val="∑"/>
            <m:ctrlPr>
              <w:rPr>
                <w:rFonts w:ascii="Cambria Math"/>
                <w:i/>
              </w:rPr>
            </m:ctrlPr>
          </m:naryPr>
          <m:sub>
            <m:r>
              <w:rPr>
                <w:rFonts w:ascii="Cambria Math"/>
              </w:rPr>
              <m:t>s=t</m:t>
            </m:r>
          </m:sub>
          <m:sup>
            <m:r>
              <w:rPr>
                <w:rFonts w:ascii="Cambria Math"/>
              </w:rPr>
              <m:t>T</m:t>
            </m:r>
          </m:sup>
          <m:e>
            <m:sSub>
              <m:sSubPr>
                <m:ctrlPr>
                  <w:rPr>
                    <w:rFonts w:ascii="Cambria Math"/>
                    <w:i/>
                  </w:rPr>
                </m:ctrlPr>
              </m:sSubPr>
              <m:e>
                <m:r>
                  <w:rPr>
                    <w:rFonts w:ascii="Cambria Math"/>
                  </w:rPr>
                  <m:t>w</m:t>
                </m:r>
              </m:e>
              <m:sub>
                <m:r>
                  <w:rPr>
                    <w:rFonts w:ascii="Cambria Math"/>
                  </w:rPr>
                  <m:t>s</m:t>
                </m:r>
              </m:sub>
            </m:sSub>
            <m:ctrlPr>
              <w:rPr>
                <w:rFonts w:ascii="Cambria Math" w:hAnsi="Cambria Math" w:hint="eastAsia"/>
                <w:i/>
              </w:rPr>
            </m:ctrlPr>
          </m:e>
        </m:nary>
      </m:oMath>
      <w:r w:rsidRPr="009276FF">
        <w:rPr>
          <w:rFonts w:ascii="宋体" w:hAnsi="宋体" w:hint="eastAsia"/>
          <w:szCs w:val="24"/>
        </w:rPr>
        <w:t xml:space="preserve"> </w:t>
      </w:r>
      <w:r>
        <w:rPr>
          <w:rFonts w:ascii="宋体" w:hAnsi="宋体" w:hint="eastAsia"/>
          <w:szCs w:val="24"/>
        </w:rPr>
        <w:t>，</w:t>
      </w:r>
      <m:oMath>
        <m:r>
          <w:rPr>
            <w:rFonts w:ascii="Cambria Math" w:hAnsi="宋体"/>
            <w:szCs w:val="24"/>
          </w:rPr>
          <m:t>c=</m:t>
        </m:r>
        <m:nary>
          <m:naryPr>
            <m:chr m:val="∑"/>
            <m:ctrlPr>
              <w:rPr>
                <w:rFonts w:ascii="Cambria Math" w:hAnsi="宋体"/>
                <w:i/>
                <w:szCs w:val="24"/>
              </w:rPr>
            </m:ctrlPr>
          </m:naryPr>
          <m:sub>
            <m:r>
              <w:rPr>
                <w:rFonts w:ascii="Cambria Math" w:hAnsi="宋体"/>
                <w:szCs w:val="24"/>
              </w:rPr>
              <m:t>s=t+1</m:t>
            </m:r>
          </m:sub>
          <m:sup>
            <m:r>
              <w:rPr>
                <w:rFonts w:ascii="Cambria Math" w:hAnsi="宋体"/>
                <w:szCs w:val="24"/>
              </w:rPr>
              <m:t>T</m:t>
            </m:r>
          </m:sup>
          <m:e>
            <m:sSub>
              <m:sSubPr>
                <m:ctrlPr>
                  <w:rPr>
                    <w:rFonts w:ascii="Cambria Math" w:hAnsi="宋体"/>
                    <w:i/>
                    <w:szCs w:val="24"/>
                  </w:rPr>
                </m:ctrlPr>
              </m:sSubPr>
              <m:e>
                <m:r>
                  <w:rPr>
                    <w:rFonts w:ascii="Cambria Math" w:hAnsi="宋体"/>
                    <w:szCs w:val="24"/>
                  </w:rPr>
                  <m:t>w</m:t>
                </m:r>
              </m:e>
              <m:sub>
                <m:r>
                  <w:rPr>
                    <w:rFonts w:ascii="Cambria Math" w:hAnsi="宋体"/>
                    <w:szCs w:val="24"/>
                  </w:rPr>
                  <m:t>s</m:t>
                </m:r>
              </m:sub>
            </m:sSub>
            <m:ctrlPr>
              <w:rPr>
                <w:rFonts w:ascii="Cambria Math" w:hAnsi="Cambria Math" w:hint="eastAsia"/>
                <w:i/>
                <w:szCs w:val="24"/>
              </w:rPr>
            </m:ctrlPr>
          </m:e>
        </m:nary>
        <m:r>
          <m:rPr>
            <m:scr m:val="double-struck"/>
          </m:rPr>
          <w:rPr>
            <w:rFonts w:ascii="Cambria Math" w:hAnsi="宋体"/>
            <w:szCs w:val="24"/>
          </w:rPr>
          <m:t>E[</m:t>
        </m:r>
        <m:r>
          <w:rPr>
            <w:rFonts w:ascii="Cambria Math" w:hAnsi="宋体"/>
            <w:szCs w:val="24"/>
          </w:rPr>
          <m:t>Δ</m:t>
        </m:r>
        <m:sSub>
          <m:sSubPr>
            <m:ctrlPr>
              <w:rPr>
                <w:rFonts w:ascii="Cambria Math" w:hAnsi="宋体"/>
                <w:i/>
                <w:szCs w:val="24"/>
              </w:rPr>
            </m:ctrlPr>
          </m:sSubPr>
          <m:e>
            <m:r>
              <w:rPr>
                <w:rFonts w:ascii="Cambria Math" w:hAnsi="宋体"/>
                <w:szCs w:val="24"/>
              </w:rPr>
              <m:t>V</m:t>
            </m:r>
          </m:e>
          <m:sub>
            <m:r>
              <w:rPr>
                <w:rFonts w:ascii="Cambria Math" w:hAnsi="宋体"/>
                <w:szCs w:val="24"/>
              </w:rPr>
              <m:t>s</m:t>
            </m:r>
          </m:sub>
        </m:sSub>
        <m:r>
          <w:rPr>
            <w:rFonts w:ascii="Cambria Math" w:hAnsi="宋体"/>
            <w:szCs w:val="24"/>
          </w:rPr>
          <m:t>]</m:t>
        </m:r>
      </m:oMath>
      <w:r>
        <w:rPr>
          <w:rFonts w:ascii="宋体" w:hAnsi="宋体" w:hint="eastAsia"/>
          <w:szCs w:val="24"/>
        </w:rPr>
        <w:t xml:space="preserve"> </w:t>
      </w:r>
    </w:p>
    <w:p w14:paraId="666AC07D" w14:textId="77777777" w:rsidR="009276FF" w:rsidRDefault="009276FF" w:rsidP="009276FF">
      <w:pPr>
        <w:pStyle w:val="a4"/>
        <w:ind w:left="360" w:firstLineChars="0" w:firstLine="0"/>
        <w:rPr>
          <w:rFonts w:ascii="宋体" w:hAnsi="宋体" w:hint="eastAsia"/>
          <w:szCs w:val="24"/>
        </w:rPr>
      </w:pPr>
      <w:r w:rsidRPr="009276FF">
        <w:rPr>
          <w:rFonts w:ascii="宋体" w:hAnsi="宋体" w:hint="eastAsia"/>
          <w:szCs w:val="24"/>
          <w:highlight w:val="yellow"/>
        </w:rPr>
        <w:t xml:space="preserve">Latex的代码M = \sum_{s=t}^{T} </w:t>
      </w:r>
      <w:proofErr w:type="spellStart"/>
      <w:r w:rsidRPr="009276FF">
        <w:rPr>
          <w:rFonts w:ascii="宋体" w:hAnsi="宋体" w:hint="eastAsia"/>
          <w:szCs w:val="24"/>
          <w:highlight w:val="yellow"/>
        </w:rPr>
        <w:t>w_s</w:t>
      </w:r>
      <w:proofErr w:type="spellEnd"/>
      <w:r w:rsidRPr="009276FF">
        <w:rPr>
          <w:rFonts w:ascii="宋体" w:hAnsi="宋体" w:hint="eastAsia"/>
          <w:szCs w:val="24"/>
          <w:highlight w:val="yellow"/>
        </w:rPr>
        <w:t xml:space="preserve"> ，c = \sum_{s=t+1}^{T} </w:t>
      </w:r>
      <w:proofErr w:type="spellStart"/>
      <w:r w:rsidRPr="009276FF">
        <w:rPr>
          <w:rFonts w:ascii="宋体" w:hAnsi="宋体" w:hint="eastAsia"/>
          <w:szCs w:val="24"/>
          <w:highlight w:val="yellow"/>
        </w:rPr>
        <w:t>w_s</w:t>
      </w:r>
      <w:proofErr w:type="spellEnd"/>
      <w:r w:rsidRPr="009276FF">
        <w:rPr>
          <w:rFonts w:ascii="宋体" w:hAnsi="宋体" w:hint="eastAsia"/>
          <w:szCs w:val="24"/>
          <w:highlight w:val="yellow"/>
        </w:rPr>
        <w:t xml:space="preserve"> \</w:t>
      </w:r>
      <w:proofErr w:type="spellStart"/>
      <w:r w:rsidRPr="009276FF">
        <w:rPr>
          <w:rFonts w:ascii="宋体" w:hAnsi="宋体" w:hint="eastAsia"/>
          <w:szCs w:val="24"/>
          <w:highlight w:val="yellow"/>
        </w:rPr>
        <w:t>mathbb</w:t>
      </w:r>
      <w:proofErr w:type="spellEnd"/>
      <w:r w:rsidRPr="009276FF">
        <w:rPr>
          <w:rFonts w:ascii="宋体" w:hAnsi="宋体" w:hint="eastAsia"/>
          <w:szCs w:val="24"/>
          <w:highlight w:val="yellow"/>
        </w:rPr>
        <w:t>{E}[\Delta V_s]</w:t>
      </w:r>
      <w:r w:rsidRPr="009276FF">
        <w:rPr>
          <w:rFonts w:ascii="宋体" w:hAnsi="宋体" w:hint="eastAsia"/>
          <w:szCs w:val="24"/>
        </w:rPr>
        <w:t xml:space="preserve"> </w:t>
      </w:r>
    </w:p>
    <w:p w14:paraId="1C919B75" w14:textId="7D103F68" w:rsidR="009276FF" w:rsidRPr="009276FF" w:rsidRDefault="009276FF" w:rsidP="009F79F0">
      <w:pPr>
        <w:pStyle w:val="a4"/>
        <w:numPr>
          <w:ilvl w:val="0"/>
          <w:numId w:val="6"/>
        </w:numPr>
        <w:ind w:firstLineChars="0"/>
        <w:rPr>
          <w:rFonts w:ascii="宋体" w:hAnsi="宋体" w:hint="eastAsia"/>
          <w:szCs w:val="24"/>
        </w:rPr>
      </w:pPr>
      <w:r w:rsidRPr="009276FF">
        <w:rPr>
          <w:rFonts w:ascii="宋体" w:hAnsi="宋体" w:hint="eastAsia"/>
          <w:szCs w:val="24"/>
        </w:rPr>
        <w:t xml:space="preserve">几何随机游走 </w:t>
      </w:r>
      <m:oMath>
        <m:r>
          <w:rPr>
            <w:rFonts w:ascii="Cambria Math" w:hAnsi="宋体"/>
            <w:szCs w:val="24"/>
          </w:rPr>
          <m:t>M=</m:t>
        </m:r>
        <m:sSub>
          <m:sSubPr>
            <m:ctrlPr>
              <w:rPr>
                <w:rFonts w:ascii="Cambria Math" w:hAnsi="宋体"/>
                <w:i/>
                <w:szCs w:val="24"/>
              </w:rPr>
            </m:ctrlPr>
          </m:sSubPr>
          <m:e>
            <m:r>
              <w:rPr>
                <w:rFonts w:ascii="Cambria Math" w:hAnsi="宋体"/>
                <w:szCs w:val="24"/>
              </w:rPr>
              <m:t>w</m:t>
            </m:r>
          </m:e>
          <m:sub>
            <m:r>
              <w:rPr>
                <w:rFonts w:ascii="Cambria Math" w:hAnsi="宋体"/>
                <w:szCs w:val="24"/>
              </w:rPr>
              <m:t>t</m:t>
            </m:r>
          </m:sub>
        </m:sSub>
        <m:r>
          <w:rPr>
            <w:rFonts w:ascii="Cambria Math" w:hAnsi="宋体"/>
            <w:szCs w:val="24"/>
          </w:rPr>
          <m:t>+</m:t>
        </m:r>
        <m:nary>
          <m:naryPr>
            <m:chr m:val="∑"/>
            <m:ctrlPr>
              <w:rPr>
                <w:rFonts w:ascii="Cambria Math" w:hAnsi="宋体"/>
                <w:i/>
                <w:szCs w:val="24"/>
              </w:rPr>
            </m:ctrlPr>
          </m:naryPr>
          <m:sub>
            <m:r>
              <w:rPr>
                <w:rFonts w:ascii="Cambria Math" w:hAnsi="宋体"/>
                <w:szCs w:val="24"/>
              </w:rPr>
              <m:t>s=t+1</m:t>
            </m:r>
          </m:sub>
          <m:sup>
            <m:r>
              <w:rPr>
                <w:rFonts w:ascii="Cambria Math" w:hAnsi="宋体"/>
                <w:szCs w:val="24"/>
              </w:rPr>
              <m:t>T</m:t>
            </m:r>
          </m:sup>
          <m:e>
            <m:sSub>
              <m:sSubPr>
                <m:ctrlPr>
                  <w:rPr>
                    <w:rFonts w:ascii="Cambria Math" w:hAnsi="宋体"/>
                    <w:i/>
                    <w:szCs w:val="24"/>
                  </w:rPr>
                </m:ctrlPr>
              </m:sSubPr>
              <m:e>
                <m:r>
                  <w:rPr>
                    <w:rFonts w:ascii="Cambria Math" w:hAnsi="宋体"/>
                    <w:szCs w:val="24"/>
                  </w:rPr>
                  <m:t>w</m:t>
                </m:r>
              </m:e>
              <m:sub>
                <m:r>
                  <w:rPr>
                    <w:rFonts w:ascii="Cambria Math" w:hAnsi="宋体"/>
                    <w:szCs w:val="24"/>
                  </w:rPr>
                  <m:t>s</m:t>
                </m:r>
              </m:sub>
            </m:sSub>
            <m:ctrlPr>
              <w:rPr>
                <w:rFonts w:ascii="Cambria Math" w:hAnsi="Cambria Math" w:hint="eastAsia"/>
                <w:i/>
                <w:szCs w:val="24"/>
              </w:rPr>
            </m:ctrlPr>
          </m:e>
        </m:nary>
        <m:r>
          <w:rPr>
            <w:rFonts w:ascii="MS Gothic" w:eastAsia="MS Gothic" w:hAnsi="MS Gothic" w:cs="MS Gothic" w:hint="eastAsia"/>
            <w:szCs w:val="24"/>
          </w:rPr>
          <m:t>⋅</m:t>
        </m:r>
        <m:r>
          <m:rPr>
            <m:scr m:val="double-struck"/>
          </m:rPr>
          <w:rPr>
            <w:rFonts w:ascii="Cambria Math" w:hAnsi="宋体"/>
            <w:szCs w:val="24"/>
          </w:rPr>
          <m:t>E</m:t>
        </m:r>
        <m:d>
          <m:dPr>
            <m:begChr m:val="["/>
            <m:endChr m:val="]"/>
            <m:ctrlPr>
              <w:rPr>
                <w:rFonts w:ascii="Cambria Math" w:hAnsi="宋体"/>
                <w:i/>
                <w:szCs w:val="24"/>
              </w:rPr>
            </m:ctrlPr>
          </m:dPr>
          <m:e>
            <m:nary>
              <m:naryPr>
                <m:chr m:val="∏"/>
                <m:ctrlPr>
                  <w:rPr>
                    <w:rFonts w:ascii="Cambria Math" w:hAnsi="宋体"/>
                    <w:i/>
                    <w:szCs w:val="24"/>
                  </w:rPr>
                </m:ctrlPr>
              </m:naryPr>
              <m:sub>
                <m:r>
                  <w:rPr>
                    <w:rFonts w:ascii="Cambria Math" w:hAnsi="宋体"/>
                    <w:szCs w:val="24"/>
                  </w:rPr>
                  <m:t>τ=t+1</m:t>
                </m:r>
              </m:sub>
              <m:sup>
                <m:r>
                  <w:rPr>
                    <w:rFonts w:ascii="Cambria Math" w:hAnsi="宋体"/>
                    <w:szCs w:val="24"/>
                  </w:rPr>
                  <m:t>s</m:t>
                </m:r>
              </m:sup>
              <m:e>
                <m:r>
                  <w:rPr>
                    <w:rFonts w:ascii="Cambria Math" w:hAnsi="宋体"/>
                    <w:szCs w:val="24"/>
                  </w:rPr>
                  <m:t>Δ</m:t>
                </m:r>
                <m:ctrlPr>
                  <w:rPr>
                    <w:rFonts w:ascii="Cambria Math" w:hAnsi="Cambria Math"/>
                    <w:i/>
                    <w:szCs w:val="24"/>
                  </w:rPr>
                </m:ctrlPr>
              </m:e>
            </m:nary>
            <m:sSub>
              <m:sSubPr>
                <m:ctrlPr>
                  <w:rPr>
                    <w:rFonts w:ascii="Cambria Math" w:hAnsi="宋体"/>
                    <w:i/>
                    <w:szCs w:val="24"/>
                  </w:rPr>
                </m:ctrlPr>
              </m:sSubPr>
              <m:e>
                <m:r>
                  <w:rPr>
                    <w:rFonts w:ascii="Cambria Math" w:hAnsi="宋体"/>
                    <w:szCs w:val="24"/>
                  </w:rPr>
                  <m:t>V</m:t>
                </m:r>
              </m:e>
              <m:sub>
                <m:r>
                  <w:rPr>
                    <w:rFonts w:ascii="Cambria Math" w:hAnsi="宋体"/>
                    <w:szCs w:val="24"/>
                  </w:rPr>
                  <m:t>τ</m:t>
                </m:r>
              </m:sub>
            </m:sSub>
            <m:ctrlPr>
              <w:rPr>
                <w:rFonts w:ascii="Cambria Math" w:hAnsi="Cambria Math" w:hint="eastAsia"/>
                <w:i/>
                <w:szCs w:val="24"/>
              </w:rPr>
            </m:ctrlPr>
          </m:e>
        </m:d>
      </m:oMath>
      <w:r>
        <w:rPr>
          <w:rFonts w:ascii="宋体" w:hAnsi="宋体" w:hint="eastAsia"/>
          <w:szCs w:val="24"/>
        </w:rPr>
        <w:t xml:space="preserve"> ，</w:t>
      </w:r>
      <w:r w:rsidRPr="009276FF">
        <w:rPr>
          <w:rFonts w:ascii="宋体" w:hAnsi="宋体" w:hint="eastAsia"/>
          <w:szCs w:val="24"/>
        </w:rPr>
        <w:t xml:space="preserve">c=0  </w:t>
      </w:r>
    </w:p>
    <w:p w14:paraId="37DE22B4" w14:textId="77777777" w:rsidR="009276FF" w:rsidRDefault="009276FF" w:rsidP="009276FF">
      <w:pPr>
        <w:pStyle w:val="a4"/>
        <w:ind w:left="360" w:firstLineChars="0" w:firstLine="0"/>
        <w:rPr>
          <w:rFonts w:ascii="宋体" w:hAnsi="宋体" w:hint="eastAsia"/>
          <w:szCs w:val="24"/>
        </w:rPr>
      </w:pPr>
      <w:r w:rsidRPr="009276FF">
        <w:rPr>
          <w:rFonts w:ascii="宋体" w:hAnsi="宋体" w:hint="eastAsia"/>
          <w:szCs w:val="24"/>
          <w:highlight w:val="yellow"/>
        </w:rPr>
        <w:t xml:space="preserve">Latex 的代码M = </w:t>
      </w:r>
      <w:proofErr w:type="spellStart"/>
      <w:r w:rsidRPr="009276FF">
        <w:rPr>
          <w:rFonts w:ascii="宋体" w:hAnsi="宋体" w:hint="eastAsia"/>
          <w:szCs w:val="24"/>
          <w:highlight w:val="yellow"/>
        </w:rPr>
        <w:t>w_t</w:t>
      </w:r>
      <w:proofErr w:type="spellEnd"/>
      <w:r w:rsidRPr="009276FF">
        <w:rPr>
          <w:rFonts w:ascii="宋体" w:hAnsi="宋体" w:hint="eastAsia"/>
          <w:szCs w:val="24"/>
          <w:highlight w:val="yellow"/>
        </w:rPr>
        <w:t xml:space="preserve"> + \sum_{s=t+1}^{T} </w:t>
      </w:r>
      <w:proofErr w:type="spellStart"/>
      <w:r w:rsidRPr="009276FF">
        <w:rPr>
          <w:rFonts w:ascii="宋体" w:hAnsi="宋体" w:hint="eastAsia"/>
          <w:szCs w:val="24"/>
          <w:highlight w:val="yellow"/>
        </w:rPr>
        <w:t>w_s</w:t>
      </w:r>
      <w:proofErr w:type="spellEnd"/>
      <w:r w:rsidRPr="009276FF">
        <w:rPr>
          <w:rFonts w:ascii="宋体" w:hAnsi="宋体" w:hint="eastAsia"/>
          <w:szCs w:val="24"/>
          <w:highlight w:val="yellow"/>
        </w:rPr>
        <w:t xml:space="preserve"> \</w:t>
      </w:r>
      <w:proofErr w:type="spellStart"/>
      <w:r w:rsidRPr="009276FF">
        <w:rPr>
          <w:rFonts w:ascii="宋体" w:hAnsi="宋体" w:hint="eastAsia"/>
          <w:szCs w:val="24"/>
          <w:highlight w:val="yellow"/>
        </w:rPr>
        <w:t>cdot</w:t>
      </w:r>
      <w:proofErr w:type="spellEnd"/>
      <w:r w:rsidRPr="009276FF">
        <w:rPr>
          <w:rFonts w:ascii="宋体" w:hAnsi="宋体" w:hint="eastAsia"/>
          <w:szCs w:val="24"/>
          <w:highlight w:val="yellow"/>
        </w:rPr>
        <w:t xml:space="preserve"> \</w:t>
      </w:r>
      <w:proofErr w:type="spellStart"/>
      <w:r w:rsidRPr="009276FF">
        <w:rPr>
          <w:rFonts w:ascii="宋体" w:hAnsi="宋体" w:hint="eastAsia"/>
          <w:szCs w:val="24"/>
          <w:highlight w:val="yellow"/>
        </w:rPr>
        <w:t>mathbb</w:t>
      </w:r>
      <w:proofErr w:type="spellEnd"/>
      <w:r w:rsidRPr="009276FF">
        <w:rPr>
          <w:rFonts w:ascii="宋体" w:hAnsi="宋体" w:hint="eastAsia"/>
          <w:szCs w:val="24"/>
          <w:highlight w:val="yellow"/>
        </w:rPr>
        <w:t>{E} \left[ \prod_{\tau=t+1}^{s} \Delta V_{\tau} \right]</w:t>
      </w:r>
      <w:r w:rsidRPr="009276FF">
        <w:rPr>
          <w:rFonts w:ascii="宋体" w:hAnsi="宋体" w:hint="eastAsia"/>
          <w:szCs w:val="24"/>
        </w:rPr>
        <w:t xml:space="preserve">    </w:t>
      </w:r>
    </w:p>
    <w:p w14:paraId="6F01CA4E" w14:textId="320682F9" w:rsidR="009276FF" w:rsidRDefault="009276FF" w:rsidP="009F79F0">
      <w:pPr>
        <w:pStyle w:val="a4"/>
        <w:numPr>
          <w:ilvl w:val="0"/>
          <w:numId w:val="6"/>
        </w:numPr>
        <w:ind w:firstLineChars="0"/>
        <w:rPr>
          <w:rFonts w:ascii="宋体" w:hAnsi="宋体" w:hint="eastAsia"/>
          <w:szCs w:val="24"/>
        </w:rPr>
      </w:pPr>
      <w:r>
        <w:rPr>
          <w:rFonts w:ascii="宋体" w:hAnsi="宋体" w:hint="eastAsia"/>
          <w:szCs w:val="24"/>
        </w:rPr>
        <w:t>均值回复随机游走</w:t>
      </w:r>
      <m:oMath>
        <m:r>
          <w:rPr>
            <w:rFonts w:ascii="Cambria Math" w:hAnsi="宋体"/>
            <w:szCs w:val="24"/>
          </w:rPr>
          <m:t>M=</m:t>
        </m:r>
        <m:nary>
          <m:naryPr>
            <m:chr m:val="∑"/>
            <m:ctrlPr>
              <w:rPr>
                <w:rFonts w:ascii="Cambria Math" w:hAnsi="宋体"/>
                <w:i/>
                <w:szCs w:val="24"/>
              </w:rPr>
            </m:ctrlPr>
          </m:naryPr>
          <m:sub>
            <m:r>
              <w:rPr>
                <w:rFonts w:ascii="Cambria Math" w:hAnsi="宋体"/>
                <w:szCs w:val="24"/>
              </w:rPr>
              <m:t>s=t</m:t>
            </m:r>
          </m:sub>
          <m:sup>
            <m:r>
              <w:rPr>
                <w:rFonts w:ascii="Cambria Math" w:hAnsi="宋体"/>
                <w:szCs w:val="24"/>
              </w:rPr>
              <m:t>T</m:t>
            </m:r>
          </m:sup>
          <m:e>
            <m:sSub>
              <m:sSubPr>
                <m:ctrlPr>
                  <w:rPr>
                    <w:rFonts w:ascii="Cambria Math" w:hAnsi="宋体"/>
                    <w:i/>
                    <w:szCs w:val="24"/>
                  </w:rPr>
                </m:ctrlPr>
              </m:sSubPr>
              <m:e>
                <m:r>
                  <w:rPr>
                    <w:rFonts w:ascii="Cambria Math" w:hAnsi="宋体"/>
                    <w:szCs w:val="24"/>
                  </w:rPr>
                  <m:t>w</m:t>
                </m:r>
              </m:e>
              <m:sub>
                <m:r>
                  <w:rPr>
                    <w:rFonts w:ascii="Cambria Math" w:hAnsi="宋体"/>
                    <w:szCs w:val="24"/>
                  </w:rPr>
                  <m:t>s</m:t>
                </m:r>
              </m:sub>
            </m:sSub>
            <m:ctrlPr>
              <w:rPr>
                <w:rFonts w:ascii="Cambria Math" w:hAnsi="Cambria Math" w:hint="eastAsia"/>
                <w:i/>
                <w:szCs w:val="24"/>
              </w:rPr>
            </m:ctrlPr>
          </m:e>
        </m:nary>
        <m:sSup>
          <m:sSupPr>
            <m:ctrlPr>
              <w:rPr>
                <w:rFonts w:ascii="Cambria Math" w:hAnsi="宋体"/>
                <w:i/>
                <w:szCs w:val="24"/>
              </w:rPr>
            </m:ctrlPr>
          </m:sSupPr>
          <m:e>
            <m:r>
              <w:rPr>
                <w:rFonts w:ascii="Cambria Math" w:hAnsi="宋体"/>
                <w:szCs w:val="24"/>
              </w:rPr>
              <m:t>α</m:t>
            </m:r>
          </m:e>
          <m:sup>
            <m:r>
              <w:rPr>
                <w:rFonts w:ascii="Cambria Math" w:hAnsi="宋体"/>
                <w:szCs w:val="24"/>
              </w:rPr>
              <m:t>s</m:t>
            </m:r>
            <m:r>
              <w:rPr>
                <w:rFonts w:ascii="微软雅黑" w:eastAsia="微软雅黑" w:hAnsi="微软雅黑" w:cs="微软雅黑" w:hint="eastAsia"/>
                <w:szCs w:val="24"/>
              </w:rPr>
              <m:t>-</m:t>
            </m:r>
            <m:r>
              <w:rPr>
                <w:rFonts w:ascii="Cambria Math" w:hAnsi="宋体"/>
                <w:szCs w:val="24"/>
              </w:rPr>
              <m:t>t</m:t>
            </m:r>
          </m:sup>
        </m:sSup>
      </m:oMath>
      <w:r>
        <w:rPr>
          <w:rFonts w:ascii="宋体" w:hAnsi="宋体" w:hint="eastAsia"/>
          <w:szCs w:val="24"/>
        </w:rPr>
        <w:t xml:space="preserve">  ，c=0</w:t>
      </w:r>
      <w:r w:rsidRPr="009276FF">
        <w:rPr>
          <w:rFonts w:ascii="宋体" w:hAnsi="宋体" w:hint="eastAsia"/>
          <w:szCs w:val="24"/>
        </w:rPr>
        <w:t xml:space="preserve">      </w:t>
      </w:r>
    </w:p>
    <w:p w14:paraId="4E7CACE3" w14:textId="77777777" w:rsidR="009276FF" w:rsidRDefault="009276FF" w:rsidP="009276FF">
      <w:pPr>
        <w:pStyle w:val="a4"/>
        <w:ind w:left="360" w:firstLineChars="0" w:firstLine="0"/>
        <w:rPr>
          <w:rFonts w:ascii="宋体" w:hAnsi="宋体" w:hint="eastAsia"/>
          <w:szCs w:val="24"/>
        </w:rPr>
      </w:pPr>
      <w:r w:rsidRPr="009276FF">
        <w:rPr>
          <w:rFonts w:ascii="宋体" w:hAnsi="宋体" w:hint="eastAsia"/>
          <w:szCs w:val="24"/>
          <w:highlight w:val="yellow"/>
        </w:rPr>
        <w:t>Latex 的代码M = \sum_{s=t}^{T} w_s \alpha^{s-t}</w:t>
      </w:r>
    </w:p>
    <w:p w14:paraId="19C835FC" w14:textId="77777777" w:rsidR="009276FF" w:rsidRDefault="009276FF" w:rsidP="009276FF">
      <w:pPr>
        <w:rPr>
          <w:rFonts w:ascii="宋体" w:hAnsi="宋体" w:hint="eastAsia"/>
          <w:szCs w:val="24"/>
        </w:rPr>
      </w:pPr>
      <w:r>
        <w:rPr>
          <w:rFonts w:ascii="宋体" w:hAnsi="宋体" w:hint="eastAsia"/>
          <w:szCs w:val="24"/>
        </w:rPr>
        <w:t>但是模型同时存在局限性，它并不适用于所有类型的资产价值过程，特别是当增量不独立时。</w:t>
      </w:r>
      <w:r w:rsidRPr="009276FF">
        <w:rPr>
          <w:rFonts w:ascii="宋体" w:hAnsi="宋体" w:hint="eastAsia"/>
          <w:szCs w:val="24"/>
        </w:rPr>
        <w:t xml:space="preserve">  </w:t>
      </w:r>
    </w:p>
    <w:p w14:paraId="20A1A641" w14:textId="77777777" w:rsidR="00885237" w:rsidRDefault="00885237" w:rsidP="009276FF">
      <w:pPr>
        <w:rPr>
          <w:rFonts w:ascii="宋体" w:hAnsi="宋体" w:hint="eastAsia"/>
          <w:b/>
          <w:bCs/>
          <w:sz w:val="28"/>
          <w:szCs w:val="28"/>
        </w:rPr>
      </w:pPr>
      <w:r w:rsidRPr="00885237">
        <w:rPr>
          <w:rFonts w:ascii="宋体" w:hAnsi="宋体" w:hint="eastAsia"/>
          <w:b/>
          <w:bCs/>
          <w:sz w:val="28"/>
          <w:szCs w:val="28"/>
        </w:rPr>
        <w:t>当价值发生变化时的披露模型</w:t>
      </w:r>
    </w:p>
    <w:p w14:paraId="20D98070" w14:textId="77777777" w:rsidR="00885237" w:rsidRDefault="00885237" w:rsidP="00885237">
      <w:pPr>
        <w:ind w:firstLine="420"/>
        <w:rPr>
          <w:rFonts w:ascii="宋体" w:hAnsi="宋体" w:hint="eastAsia"/>
          <w:szCs w:val="24"/>
        </w:rPr>
      </w:pPr>
      <w:r w:rsidRPr="00885237">
        <w:rPr>
          <w:rFonts w:ascii="宋体" w:hAnsi="宋体" w:hint="eastAsia"/>
          <w:szCs w:val="24"/>
        </w:rPr>
        <w:t>在每个时期t，以概率π发生一个信息事件。信息事件发生时</w:t>
      </w:r>
      <w:r>
        <w:rPr>
          <w:rFonts w:ascii="宋体" w:hAnsi="宋体" w:hint="eastAsia"/>
          <w:szCs w:val="24"/>
        </w:rPr>
        <w:t>，</w:t>
      </w:r>
      <w:r w:rsidRPr="00885237">
        <w:rPr>
          <w:rFonts w:ascii="宋体" w:hAnsi="宋体" w:hint="eastAsia"/>
          <w:szCs w:val="24"/>
        </w:rPr>
        <w:t>资产价值 Vt 增加 ΔVt，经理人获得该增量的可验证信息，且ΔVt是独立同分布的随机变量</w:t>
      </w:r>
      <w:r>
        <w:rPr>
          <w:rFonts w:ascii="宋体" w:hAnsi="宋体" w:hint="eastAsia"/>
          <w:szCs w:val="24"/>
        </w:rPr>
        <w:t>；</w:t>
      </w:r>
      <w:r w:rsidRPr="00885237">
        <w:rPr>
          <w:rFonts w:ascii="宋体" w:hAnsi="宋体"/>
          <w:szCs w:val="24"/>
        </w:rPr>
        <w:t>信息事件不发生时</w:t>
      </w:r>
      <w:r>
        <w:rPr>
          <w:rFonts w:ascii="宋体" w:hAnsi="宋体" w:hint="eastAsia"/>
          <w:szCs w:val="24"/>
        </w:rPr>
        <w:t>，</w:t>
      </w:r>
      <w:r w:rsidRPr="00885237">
        <w:rPr>
          <w:rFonts w:ascii="宋体" w:hAnsi="宋体"/>
          <w:szCs w:val="24"/>
        </w:rPr>
        <w:t>资产价值保持不变，即 Vt=Vt</w:t>
      </w:r>
      <w:r w:rsidRPr="00885237">
        <w:rPr>
          <w:rFonts w:ascii="微软雅黑" w:eastAsia="微软雅黑" w:hAnsi="微软雅黑" w:cs="微软雅黑" w:hint="eastAsia"/>
          <w:szCs w:val="24"/>
        </w:rPr>
        <w:t>−</w:t>
      </w:r>
      <w:r w:rsidRPr="00885237">
        <w:rPr>
          <w:rFonts w:ascii="宋体" w:hAnsi="宋体"/>
          <w:szCs w:val="24"/>
        </w:rPr>
        <w:t>1，</w:t>
      </w:r>
      <w:proofErr w:type="gramStart"/>
      <w:r w:rsidRPr="00885237">
        <w:rPr>
          <w:rFonts w:ascii="宋体" w:hAnsi="宋体"/>
          <w:szCs w:val="24"/>
        </w:rPr>
        <w:t>且经理</w:t>
      </w:r>
      <w:proofErr w:type="gramEnd"/>
      <w:r w:rsidRPr="00885237">
        <w:rPr>
          <w:rFonts w:ascii="宋体" w:hAnsi="宋体"/>
          <w:szCs w:val="24"/>
        </w:rPr>
        <w:t>人无法证明资产价值未发生变化。</w:t>
      </w:r>
    </w:p>
    <w:p w14:paraId="314ADDAD" w14:textId="686213ED" w:rsidR="00885237" w:rsidRDefault="00885237" w:rsidP="00885237">
      <w:pPr>
        <w:ind w:firstLine="420"/>
        <w:rPr>
          <w:rFonts w:ascii="宋体" w:hAnsi="宋体" w:hint="eastAsia"/>
          <w:szCs w:val="24"/>
        </w:rPr>
      </w:pPr>
      <w:r>
        <w:rPr>
          <w:rFonts w:ascii="宋体" w:hAnsi="宋体" w:hint="eastAsia"/>
          <w:szCs w:val="24"/>
        </w:rPr>
        <w:t>信息披露也存在两种情况。当经理人可以披露</w:t>
      </w:r>
      <w:r w:rsidRPr="00885237">
        <w:rPr>
          <w:rFonts w:ascii="宋体" w:hAnsi="宋体"/>
          <w:szCs w:val="24"/>
        </w:rPr>
        <w:t>当前的累计资产价值 Vt</w:t>
      </w:r>
      <w:r>
        <w:rPr>
          <w:rFonts w:ascii="宋体" w:hAnsi="宋体" w:hint="eastAsia"/>
          <w:szCs w:val="24"/>
        </w:rPr>
        <w:t>时，</w:t>
      </w:r>
      <w:r w:rsidRPr="00885237">
        <w:rPr>
          <w:rFonts w:ascii="宋体" w:hAnsi="宋体"/>
          <w:szCs w:val="24"/>
        </w:rPr>
        <w:t>经理人遵循低于静态模型的阈值策略，即动态模型中的披露阈值低于静态模型的阈值</w:t>
      </w:r>
      <w:r>
        <w:rPr>
          <w:rFonts w:ascii="宋体" w:hAnsi="宋体" w:hint="eastAsia"/>
          <w:szCs w:val="24"/>
        </w:rPr>
        <w:t>。而</w:t>
      </w:r>
      <w:r w:rsidRPr="00885237">
        <w:rPr>
          <w:rFonts w:ascii="宋体" w:hAnsi="宋体"/>
          <w:szCs w:val="24"/>
        </w:rPr>
        <w:t>经理人只能披露当前时期的增量</w:t>
      </w:r>
      <w:proofErr w:type="spellStart"/>
      <w:r w:rsidRPr="00885237">
        <w:rPr>
          <w:rFonts w:ascii="宋体" w:hAnsi="宋体"/>
          <w:szCs w:val="24"/>
        </w:rPr>
        <w:t>ΔVt</w:t>
      </w:r>
      <w:proofErr w:type="spellEnd"/>
      <w:r>
        <w:rPr>
          <w:rFonts w:ascii="宋体" w:hAnsi="宋体" w:hint="eastAsia"/>
          <w:szCs w:val="24"/>
        </w:rPr>
        <w:t>，</w:t>
      </w:r>
      <w:r w:rsidRPr="00885237">
        <w:rPr>
          <w:rFonts w:ascii="宋体" w:hAnsi="宋体"/>
          <w:szCs w:val="24"/>
        </w:rPr>
        <w:t>在这种情况下，经理人变得短视，即其</w:t>
      </w:r>
      <w:proofErr w:type="gramStart"/>
      <w:r w:rsidRPr="00885237">
        <w:rPr>
          <w:rFonts w:ascii="宋体" w:hAnsi="宋体"/>
          <w:szCs w:val="24"/>
        </w:rPr>
        <w:t>决策仅</w:t>
      </w:r>
      <w:proofErr w:type="gramEnd"/>
      <w:r w:rsidRPr="00885237">
        <w:rPr>
          <w:rFonts w:ascii="宋体" w:hAnsi="宋体"/>
          <w:szCs w:val="24"/>
        </w:rPr>
        <w:t>基于当前时期的收益，不考虑未来的收益</w:t>
      </w:r>
      <w:r>
        <w:rPr>
          <w:rFonts w:ascii="宋体" w:hAnsi="宋体" w:hint="eastAsia"/>
          <w:szCs w:val="24"/>
        </w:rPr>
        <w:t>。</w:t>
      </w:r>
    </w:p>
    <w:p w14:paraId="263E2C2D" w14:textId="41B5B274" w:rsidR="00DC2B80" w:rsidRDefault="00DC2B80" w:rsidP="009F79F0">
      <w:pPr>
        <w:ind w:firstLine="420"/>
        <w:rPr>
          <w:rFonts w:ascii="宋体" w:hAnsi="宋体" w:hint="eastAsia"/>
          <w:szCs w:val="24"/>
        </w:rPr>
      </w:pPr>
      <w:r w:rsidRPr="00DC2B80">
        <w:rPr>
          <w:rFonts w:ascii="宋体" w:hAnsi="宋体"/>
          <w:szCs w:val="24"/>
        </w:rPr>
        <w:t>在时期</w:t>
      </w:r>
      <w:r>
        <w:rPr>
          <w:rFonts w:ascii="宋体" w:hAnsi="宋体" w:hint="eastAsia"/>
          <w:szCs w:val="24"/>
        </w:rPr>
        <w:t>t，</w:t>
      </w:r>
      <w:r w:rsidRPr="00DC2B80">
        <w:rPr>
          <w:rFonts w:ascii="宋体" w:hAnsi="宋体"/>
          <w:szCs w:val="24"/>
        </w:rPr>
        <w:t>价格Pt等于上一时期的价格Pt</w:t>
      </w:r>
      <w:r w:rsidRPr="00DC2B80">
        <w:rPr>
          <w:rFonts w:ascii="微软雅黑" w:eastAsia="微软雅黑" w:hAnsi="微软雅黑" w:cs="微软雅黑" w:hint="eastAsia"/>
          <w:szCs w:val="24"/>
        </w:rPr>
        <w:t>−</w:t>
      </w:r>
      <w:r w:rsidRPr="00DC2B80">
        <w:rPr>
          <w:rFonts w:ascii="宋体" w:hAnsi="宋体"/>
          <w:szCs w:val="24"/>
        </w:rPr>
        <w:t>1加上当前增量的期望值</w:t>
      </w:r>
      <w:r>
        <w:rPr>
          <w:rFonts w:ascii="宋体" w:hAnsi="宋体" w:hint="eastAsia"/>
          <w:szCs w:val="24"/>
        </w:rPr>
        <w:t>，</w:t>
      </w:r>
      <w:r w:rsidRPr="00DC2B80">
        <w:rPr>
          <w:rFonts w:ascii="宋体" w:hAnsi="宋体"/>
          <w:szCs w:val="24"/>
        </w:rPr>
        <w:t>其中</w:t>
      </w:r>
      <w:r w:rsidRPr="00DC2B80">
        <w:rPr>
          <w:rFonts w:ascii="宋体" w:hAnsi="宋体"/>
          <w:szCs w:val="24"/>
        </w:rPr>
        <w:lastRenderedPageBreak/>
        <w:t>dt 表示在时期t的披露决策。</w:t>
      </w:r>
      <w:r>
        <w:rPr>
          <w:rFonts w:ascii="宋体" w:hAnsi="宋体" w:hint="eastAsia"/>
          <w:szCs w:val="24"/>
        </w:rPr>
        <w:t>数学表达为</w:t>
      </w:r>
      <m:oMath>
        <m:sSub>
          <m:sSubPr>
            <m:ctrlPr>
              <w:rPr>
                <w:rFonts w:ascii="Cambria Math" w:hAnsi="宋体"/>
                <w:i/>
                <w:szCs w:val="24"/>
              </w:rPr>
            </m:ctrlPr>
          </m:sSubPr>
          <m:e>
            <m:r>
              <w:rPr>
                <w:rFonts w:ascii="Cambria Math" w:hAnsi="宋体"/>
                <w:szCs w:val="24"/>
              </w:rPr>
              <m:t>P</m:t>
            </m:r>
          </m:e>
          <m:sub>
            <m:r>
              <w:rPr>
                <w:rFonts w:ascii="Cambria Math" w:hAnsi="宋体"/>
                <w:szCs w:val="24"/>
              </w:rPr>
              <m:t>t</m:t>
            </m:r>
          </m:sub>
        </m:sSub>
        <m:r>
          <w:rPr>
            <w:rFonts w:ascii="Cambria Math" w:hAnsi="宋体"/>
            <w:szCs w:val="24"/>
          </w:rPr>
          <m:t>=</m:t>
        </m:r>
        <m:sSub>
          <m:sSubPr>
            <m:ctrlPr>
              <w:rPr>
                <w:rFonts w:ascii="Cambria Math" w:hAnsi="宋体"/>
                <w:i/>
                <w:szCs w:val="24"/>
              </w:rPr>
            </m:ctrlPr>
          </m:sSubPr>
          <m:e>
            <m:r>
              <w:rPr>
                <w:rFonts w:ascii="Cambria Math" w:hAnsi="宋体"/>
                <w:szCs w:val="24"/>
              </w:rPr>
              <m:t>P</m:t>
            </m:r>
          </m:e>
          <m:sub>
            <m:r>
              <w:rPr>
                <w:rFonts w:ascii="Cambria Math" w:hAnsi="宋体"/>
                <w:szCs w:val="24"/>
              </w:rPr>
              <m:t>t</m:t>
            </m:r>
            <m:r>
              <w:rPr>
                <w:rFonts w:ascii="微软雅黑" w:eastAsia="微软雅黑" w:hAnsi="微软雅黑" w:cs="微软雅黑" w:hint="eastAsia"/>
                <w:szCs w:val="24"/>
              </w:rPr>
              <m:t>-</m:t>
            </m:r>
            <m:r>
              <w:rPr>
                <w:rFonts w:ascii="Cambria Math" w:hAnsi="宋体"/>
                <w:szCs w:val="24"/>
              </w:rPr>
              <m:t>1</m:t>
            </m:r>
          </m:sub>
        </m:sSub>
        <m:r>
          <m:rPr>
            <m:scr m:val="double-struck"/>
          </m:rPr>
          <w:rPr>
            <w:rFonts w:ascii="Cambria Math" w:hAnsi="宋体"/>
            <w:szCs w:val="24"/>
          </w:rPr>
          <m:t>+E[</m:t>
        </m:r>
        <m:r>
          <w:rPr>
            <w:rFonts w:ascii="Cambria Math" w:hAnsi="宋体"/>
            <w:szCs w:val="24"/>
          </w:rPr>
          <m:t>Δ</m:t>
        </m:r>
        <m:sSub>
          <m:sSubPr>
            <m:ctrlPr>
              <w:rPr>
                <w:rFonts w:ascii="Cambria Math" w:hAnsi="宋体"/>
                <w:i/>
                <w:szCs w:val="24"/>
              </w:rPr>
            </m:ctrlPr>
          </m:sSubPr>
          <m:e>
            <m:r>
              <w:rPr>
                <w:rFonts w:ascii="Cambria Math" w:hAnsi="宋体"/>
                <w:szCs w:val="24"/>
              </w:rPr>
              <m:t>V</m:t>
            </m:r>
          </m:e>
          <m:sub>
            <m:r>
              <w:rPr>
                <w:rFonts w:ascii="Cambria Math" w:hAnsi="宋体"/>
                <w:szCs w:val="24"/>
              </w:rPr>
              <m:t>t</m:t>
            </m:r>
          </m:sub>
        </m:sSub>
        <m:r>
          <w:rPr>
            <w:rFonts w:ascii="Cambria Math" w:hAnsi="宋体"/>
            <w:szCs w:val="24"/>
          </w:rPr>
          <m:t>|</m:t>
        </m:r>
        <m:sSub>
          <m:sSubPr>
            <m:ctrlPr>
              <w:rPr>
                <w:rFonts w:ascii="Cambria Math" w:hAnsi="宋体"/>
                <w:i/>
                <w:szCs w:val="24"/>
              </w:rPr>
            </m:ctrlPr>
          </m:sSubPr>
          <m:e>
            <m:r>
              <w:rPr>
                <w:rFonts w:ascii="Cambria Math" w:hAnsi="宋体"/>
                <w:szCs w:val="24"/>
              </w:rPr>
              <m:t>d</m:t>
            </m:r>
          </m:e>
          <m:sub>
            <m:r>
              <w:rPr>
                <w:rFonts w:ascii="Cambria Math" w:hAnsi="宋体"/>
                <w:szCs w:val="24"/>
              </w:rPr>
              <m:t>t</m:t>
            </m:r>
          </m:sub>
        </m:sSub>
        <m:r>
          <w:rPr>
            <w:rFonts w:ascii="Cambria Math" w:hAnsi="宋体"/>
            <w:szCs w:val="24"/>
          </w:rPr>
          <m:t>]</m:t>
        </m:r>
      </m:oMath>
      <w:r>
        <w:rPr>
          <w:rFonts w:ascii="宋体" w:hAnsi="宋体" w:hint="eastAsia"/>
          <w:szCs w:val="24"/>
        </w:rPr>
        <w:t xml:space="preserve"> </w:t>
      </w:r>
    </w:p>
    <w:p w14:paraId="79AE3116" w14:textId="77777777" w:rsidR="00DC2B80" w:rsidRDefault="00DC2B80" w:rsidP="00DC2B80">
      <w:pPr>
        <w:rPr>
          <w:rFonts w:ascii="宋体" w:hAnsi="宋体" w:hint="eastAsia"/>
          <w:szCs w:val="24"/>
        </w:rPr>
      </w:pPr>
      <w:r w:rsidRPr="00DC2B80">
        <w:rPr>
          <w:rFonts w:ascii="宋体" w:hAnsi="宋体" w:hint="eastAsia"/>
          <w:szCs w:val="24"/>
          <w:highlight w:val="yellow"/>
        </w:rPr>
        <w:t>Latex的代码</w:t>
      </w:r>
      <w:proofErr w:type="spellStart"/>
      <w:r w:rsidRPr="00DC2B80">
        <w:rPr>
          <w:rFonts w:ascii="宋体" w:hAnsi="宋体" w:hint="eastAsia"/>
          <w:szCs w:val="24"/>
          <w:highlight w:val="yellow"/>
        </w:rPr>
        <w:t>P_t</w:t>
      </w:r>
      <w:proofErr w:type="spellEnd"/>
      <w:r w:rsidRPr="00DC2B80">
        <w:rPr>
          <w:rFonts w:ascii="宋体" w:hAnsi="宋体" w:hint="eastAsia"/>
          <w:szCs w:val="24"/>
          <w:highlight w:val="yellow"/>
        </w:rPr>
        <w:t xml:space="preserve"> = P_{t-1} + \</w:t>
      </w:r>
      <w:proofErr w:type="spellStart"/>
      <w:r w:rsidRPr="00DC2B80">
        <w:rPr>
          <w:rFonts w:ascii="宋体" w:hAnsi="宋体" w:hint="eastAsia"/>
          <w:szCs w:val="24"/>
          <w:highlight w:val="yellow"/>
        </w:rPr>
        <w:t>mathbb</w:t>
      </w:r>
      <w:proofErr w:type="spellEnd"/>
      <w:r w:rsidRPr="00DC2B80">
        <w:rPr>
          <w:rFonts w:ascii="宋体" w:hAnsi="宋体" w:hint="eastAsia"/>
          <w:szCs w:val="24"/>
          <w:highlight w:val="yellow"/>
        </w:rPr>
        <w:t xml:space="preserve">{E}[\Delta </w:t>
      </w:r>
      <w:proofErr w:type="spellStart"/>
      <w:r w:rsidRPr="00DC2B80">
        <w:rPr>
          <w:rFonts w:ascii="宋体" w:hAnsi="宋体" w:hint="eastAsia"/>
          <w:szCs w:val="24"/>
          <w:highlight w:val="yellow"/>
        </w:rPr>
        <w:t>V_t</w:t>
      </w:r>
      <w:proofErr w:type="spellEnd"/>
      <w:r w:rsidRPr="00DC2B80">
        <w:rPr>
          <w:rFonts w:ascii="宋体" w:hAnsi="宋体" w:hint="eastAsia"/>
          <w:szCs w:val="24"/>
          <w:highlight w:val="yellow"/>
        </w:rPr>
        <w:t xml:space="preserve"> | d_t]</w:t>
      </w:r>
      <w:r w:rsidR="009276FF" w:rsidRPr="00885237">
        <w:rPr>
          <w:rFonts w:ascii="宋体" w:hAnsi="宋体" w:hint="eastAsia"/>
          <w:szCs w:val="24"/>
        </w:rPr>
        <w:t xml:space="preserve">  </w:t>
      </w:r>
    </w:p>
    <w:p w14:paraId="5FD90401" w14:textId="77777777" w:rsidR="00DC2B80" w:rsidRPr="00DC2B80" w:rsidRDefault="00DC2B80" w:rsidP="00DC2B80">
      <w:pPr>
        <w:rPr>
          <w:rFonts w:ascii="宋体" w:hAnsi="宋体" w:hint="eastAsia"/>
        </w:rPr>
      </w:pPr>
      <w:r>
        <w:rPr>
          <w:rFonts w:ascii="宋体" w:hAnsi="宋体"/>
          <w:szCs w:val="24"/>
        </w:rPr>
        <w:tab/>
      </w:r>
      <w:r w:rsidRPr="00DC2B80">
        <w:rPr>
          <w:rFonts w:ascii="宋体" w:hAnsi="宋体"/>
        </w:rPr>
        <w:t>由于Pt</w:t>
      </w:r>
      <w:r w:rsidRPr="00DC2B80">
        <w:rPr>
          <w:rFonts w:ascii="微软雅黑" w:eastAsia="微软雅黑" w:hAnsi="微软雅黑" w:cs="微软雅黑" w:hint="eastAsia"/>
        </w:rPr>
        <w:t>−</w:t>
      </w:r>
      <w:r w:rsidRPr="00DC2B80">
        <w:rPr>
          <w:rFonts w:ascii="宋体" w:hAnsi="宋体"/>
        </w:rPr>
        <w:t>1 对披露决策没有影响，经理人的披露</w:t>
      </w:r>
      <w:proofErr w:type="gramStart"/>
      <w:r w:rsidRPr="00DC2B80">
        <w:rPr>
          <w:rFonts w:ascii="宋体" w:hAnsi="宋体"/>
        </w:rPr>
        <w:t>决策仅</w:t>
      </w:r>
      <w:proofErr w:type="gramEnd"/>
      <w:r w:rsidRPr="00DC2B80">
        <w:rPr>
          <w:rFonts w:ascii="宋体" w:hAnsi="宋体"/>
        </w:rPr>
        <w:t>基于当前增量</w:t>
      </w:r>
      <w:proofErr w:type="spellStart"/>
      <w:r w:rsidRPr="00DC2B80">
        <w:rPr>
          <w:rFonts w:ascii="宋体" w:hAnsi="宋体"/>
        </w:rPr>
        <w:t>ΔVt</w:t>
      </w:r>
      <w:proofErr w:type="spellEnd"/>
      <w:r w:rsidRPr="00DC2B80">
        <w:rPr>
          <w:rFonts w:ascii="宋体" w:hAnsi="宋体"/>
        </w:rPr>
        <w:t>，与过去的决策无关。</w:t>
      </w:r>
    </w:p>
    <w:p w14:paraId="237B7B8C" w14:textId="77777777" w:rsidR="00DC2B80" w:rsidRDefault="00DC2B80" w:rsidP="00DC2B80">
      <w:pPr>
        <w:ind w:firstLine="420"/>
        <w:rPr>
          <w:rFonts w:ascii="宋体" w:hAnsi="宋体" w:hint="eastAsia"/>
          <w:szCs w:val="24"/>
        </w:rPr>
      </w:pPr>
      <w:r w:rsidRPr="00DC2B80">
        <w:rPr>
          <w:rFonts w:ascii="宋体" w:hAnsi="宋体"/>
          <w:szCs w:val="24"/>
        </w:rPr>
        <w:t>这一比较表明，我们的模型会根据代理可以披露的信息的性质产生不同的结果。如果只是当前的增量，披露并不取决于过去的决定。如果是累计值，之前的披露决策确实会影响当前的披露。</w:t>
      </w:r>
    </w:p>
    <w:p w14:paraId="18B46144" w14:textId="19D01E62" w:rsidR="00DC2B80" w:rsidRDefault="00DC2B80" w:rsidP="00DC2B80">
      <w:pPr>
        <w:rPr>
          <w:rFonts w:ascii="宋体" w:hAnsi="宋体" w:hint="eastAsia"/>
          <w:b/>
          <w:bCs/>
          <w:sz w:val="30"/>
          <w:szCs w:val="30"/>
        </w:rPr>
      </w:pPr>
      <w:r>
        <w:rPr>
          <w:rFonts w:ascii="宋体" w:hAnsi="宋体" w:hint="eastAsia"/>
          <w:b/>
          <w:bCs/>
          <w:sz w:val="30"/>
          <w:szCs w:val="30"/>
        </w:rPr>
        <w:t xml:space="preserve">  结论</w:t>
      </w:r>
    </w:p>
    <w:p w14:paraId="52228BD9" w14:textId="7B05D1A3" w:rsidR="00DC2B80" w:rsidRPr="00DC2B80" w:rsidRDefault="00DC2B80" w:rsidP="00DC2B80">
      <w:pPr>
        <w:ind w:firstLine="420"/>
        <w:rPr>
          <w:rFonts w:ascii="宋体" w:hAnsi="宋体" w:hint="eastAsia"/>
          <w:szCs w:val="24"/>
        </w:rPr>
      </w:pPr>
      <w:r w:rsidRPr="00DC2B80">
        <w:rPr>
          <w:rFonts w:ascii="宋体" w:hAnsi="宋体" w:hint="eastAsia"/>
          <w:szCs w:val="24"/>
        </w:rPr>
        <w:t>在动态信息披露模型的框架下，本研究揭示了经理人在多期决策环境下的独特披露行为与市场反应。首先，经理人表现出超额披露倾向，即在资产价值较低时仍选择披露信息，旨在减少市场未来的不确定性，尽管这可能会导致当前股价的下降。其次，研究提出了怀疑信念原则，该原则代替了静态模型中的最小原则，强调市场在动态环境下会依据代理人的实际披露策略动态调整信念，而不是简单假设最悲观情景。总的来说，动态模型展示了信息披露行为在多期决策中的复杂性与市场信念调整的机制，凸显了市场透明度与信息效率的提升。</w:t>
      </w:r>
    </w:p>
    <w:p w14:paraId="27B9F465" w14:textId="533F73E3" w:rsidR="009276FF" w:rsidRPr="00885237" w:rsidRDefault="009276FF" w:rsidP="00DC2B80">
      <w:pPr>
        <w:rPr>
          <w:rFonts w:ascii="宋体" w:hAnsi="宋体" w:hint="eastAsia"/>
          <w:szCs w:val="24"/>
        </w:rPr>
      </w:pPr>
      <w:r w:rsidRPr="00885237">
        <w:rPr>
          <w:rFonts w:ascii="宋体" w:hAnsi="宋体" w:hint="eastAsia"/>
          <w:szCs w:val="24"/>
        </w:rPr>
        <w:t xml:space="preserve"> </w:t>
      </w:r>
      <w:r w:rsidRPr="00885237">
        <w:rPr>
          <w:rFonts w:ascii="宋体" w:hAnsi="宋体" w:hint="eastAsia"/>
          <w:b/>
          <w:bCs/>
          <w:sz w:val="28"/>
          <w:szCs w:val="28"/>
        </w:rPr>
        <w:t xml:space="preserve">                           </w:t>
      </w:r>
    </w:p>
    <w:sectPr w:rsidR="009276FF" w:rsidRPr="00885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48618" w14:textId="77777777" w:rsidR="00C23B4A" w:rsidRDefault="00C23B4A" w:rsidP="002A3E67">
      <w:pPr>
        <w:rPr>
          <w:rFonts w:hint="eastAsia"/>
        </w:rPr>
      </w:pPr>
      <w:r>
        <w:separator/>
      </w:r>
    </w:p>
  </w:endnote>
  <w:endnote w:type="continuationSeparator" w:id="0">
    <w:p w14:paraId="1DC4CAFD" w14:textId="77777777" w:rsidR="00C23B4A" w:rsidRDefault="00C23B4A" w:rsidP="002A3E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C6536" w14:textId="77777777" w:rsidR="00C23B4A" w:rsidRDefault="00C23B4A" w:rsidP="002A3E67">
      <w:pPr>
        <w:rPr>
          <w:rFonts w:hint="eastAsia"/>
        </w:rPr>
      </w:pPr>
      <w:r>
        <w:separator/>
      </w:r>
    </w:p>
  </w:footnote>
  <w:footnote w:type="continuationSeparator" w:id="0">
    <w:p w14:paraId="5158F908" w14:textId="77777777" w:rsidR="00C23B4A" w:rsidRDefault="00C23B4A" w:rsidP="002A3E6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912D7"/>
    <w:multiLevelType w:val="hybridMultilevel"/>
    <w:tmpl w:val="CCF215B4"/>
    <w:lvl w:ilvl="0" w:tplc="CAD01076">
      <w:start w:val="1"/>
      <w:numFmt w:val="lowerRoman"/>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1D08E1"/>
    <w:multiLevelType w:val="hybridMultilevel"/>
    <w:tmpl w:val="530AF732"/>
    <w:lvl w:ilvl="0" w:tplc="D56E7CE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D5555E"/>
    <w:multiLevelType w:val="hybridMultilevel"/>
    <w:tmpl w:val="06CE5EE0"/>
    <w:lvl w:ilvl="0" w:tplc="8E6C42E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C883273"/>
    <w:multiLevelType w:val="multilevel"/>
    <w:tmpl w:val="2E52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E6592"/>
    <w:multiLevelType w:val="hybridMultilevel"/>
    <w:tmpl w:val="28FEE8A6"/>
    <w:lvl w:ilvl="0" w:tplc="BF06D90C">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6C4725C3"/>
    <w:multiLevelType w:val="hybridMultilevel"/>
    <w:tmpl w:val="599053B2"/>
    <w:lvl w:ilvl="0" w:tplc="0B2C02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8975632">
    <w:abstractNumId w:val="2"/>
  </w:num>
  <w:num w:numId="2" w16cid:durableId="1523666884">
    <w:abstractNumId w:val="4"/>
  </w:num>
  <w:num w:numId="3" w16cid:durableId="1343121981">
    <w:abstractNumId w:val="0"/>
  </w:num>
  <w:num w:numId="4" w16cid:durableId="1310982743">
    <w:abstractNumId w:val="3"/>
  </w:num>
  <w:num w:numId="5" w16cid:durableId="1150486830">
    <w:abstractNumId w:val="1"/>
  </w:num>
  <w:num w:numId="6" w16cid:durableId="59787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4D"/>
    <w:rsid w:val="000452F9"/>
    <w:rsid w:val="000771D5"/>
    <w:rsid w:val="000900A9"/>
    <w:rsid w:val="00122BF2"/>
    <w:rsid w:val="00127C7F"/>
    <w:rsid w:val="002614C1"/>
    <w:rsid w:val="00264BFC"/>
    <w:rsid w:val="002A0382"/>
    <w:rsid w:val="002A3E67"/>
    <w:rsid w:val="00304F4D"/>
    <w:rsid w:val="00371148"/>
    <w:rsid w:val="003A60D5"/>
    <w:rsid w:val="003F1014"/>
    <w:rsid w:val="003F7B12"/>
    <w:rsid w:val="00450CAA"/>
    <w:rsid w:val="004A767A"/>
    <w:rsid w:val="004D209F"/>
    <w:rsid w:val="00501510"/>
    <w:rsid w:val="00540CC3"/>
    <w:rsid w:val="00550EEB"/>
    <w:rsid w:val="005D6B39"/>
    <w:rsid w:val="00687A26"/>
    <w:rsid w:val="00846B97"/>
    <w:rsid w:val="00885237"/>
    <w:rsid w:val="009075D4"/>
    <w:rsid w:val="00927297"/>
    <w:rsid w:val="009276FF"/>
    <w:rsid w:val="009A67D7"/>
    <w:rsid w:val="009E4682"/>
    <w:rsid w:val="009F0EF0"/>
    <w:rsid w:val="009F79F0"/>
    <w:rsid w:val="00A50570"/>
    <w:rsid w:val="00A614E5"/>
    <w:rsid w:val="00AC1ED1"/>
    <w:rsid w:val="00AD14DE"/>
    <w:rsid w:val="00B111C7"/>
    <w:rsid w:val="00BA0FDC"/>
    <w:rsid w:val="00C23B4A"/>
    <w:rsid w:val="00C76D48"/>
    <w:rsid w:val="00DB5A4D"/>
    <w:rsid w:val="00DB7DF3"/>
    <w:rsid w:val="00DC2B80"/>
    <w:rsid w:val="00E0595E"/>
    <w:rsid w:val="00EB6995"/>
    <w:rsid w:val="00EC0231"/>
    <w:rsid w:val="00EC43FB"/>
    <w:rsid w:val="00EE27AC"/>
    <w:rsid w:val="00F15D52"/>
    <w:rsid w:val="00F75496"/>
    <w:rsid w:val="00F957D5"/>
    <w:rsid w:val="00FE3590"/>
    <w:rsid w:val="00FE4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53DC9"/>
  <w15:chartTrackingRefBased/>
  <w15:docId w15:val="{0A39C6E5-CFB0-4B58-8083-F5A247D1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F4D"/>
    <w:pPr>
      <w:widowControl w:val="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4F4D"/>
    <w:rPr>
      <w:color w:val="666666"/>
    </w:rPr>
  </w:style>
  <w:style w:type="paragraph" w:styleId="a4">
    <w:name w:val="List Paragraph"/>
    <w:basedOn w:val="a"/>
    <w:uiPriority w:val="34"/>
    <w:qFormat/>
    <w:rsid w:val="009075D4"/>
    <w:pPr>
      <w:ind w:firstLineChars="200" w:firstLine="420"/>
    </w:pPr>
  </w:style>
  <w:style w:type="paragraph" w:customStyle="1" w:styleId="MTDisplayEquation">
    <w:name w:val="MTDisplayEquation"/>
    <w:basedOn w:val="a"/>
    <w:next w:val="a"/>
    <w:link w:val="MTDisplayEquation0"/>
    <w:rsid w:val="003F7B12"/>
    <w:pPr>
      <w:tabs>
        <w:tab w:val="center" w:pos="4160"/>
        <w:tab w:val="right" w:pos="8300"/>
      </w:tabs>
    </w:pPr>
    <w:rPr>
      <w:rFonts w:ascii="宋体" w:hAnsi="宋体"/>
      <w:szCs w:val="24"/>
    </w:rPr>
  </w:style>
  <w:style w:type="character" w:customStyle="1" w:styleId="MTDisplayEquation0">
    <w:name w:val="MTDisplayEquation 字符"/>
    <w:basedOn w:val="a0"/>
    <w:link w:val="MTDisplayEquation"/>
    <w:rsid w:val="003F7B12"/>
    <w:rPr>
      <w:rFonts w:ascii="宋体" w:eastAsia="宋体" w:hAnsi="宋体"/>
      <w:sz w:val="24"/>
      <w:szCs w:val="24"/>
    </w:rPr>
  </w:style>
  <w:style w:type="paragraph" w:styleId="a5">
    <w:name w:val="header"/>
    <w:basedOn w:val="a"/>
    <w:link w:val="a6"/>
    <w:uiPriority w:val="99"/>
    <w:unhideWhenUsed/>
    <w:rsid w:val="002A3E67"/>
    <w:pPr>
      <w:tabs>
        <w:tab w:val="center" w:pos="4153"/>
        <w:tab w:val="right" w:pos="8306"/>
      </w:tabs>
      <w:snapToGrid w:val="0"/>
      <w:jc w:val="center"/>
    </w:pPr>
    <w:rPr>
      <w:sz w:val="18"/>
      <w:szCs w:val="18"/>
    </w:rPr>
  </w:style>
  <w:style w:type="character" w:customStyle="1" w:styleId="a6">
    <w:name w:val="页眉 字符"/>
    <w:basedOn w:val="a0"/>
    <w:link w:val="a5"/>
    <w:uiPriority w:val="99"/>
    <w:rsid w:val="002A3E67"/>
    <w:rPr>
      <w:rFonts w:eastAsia="宋体"/>
      <w:sz w:val="18"/>
      <w:szCs w:val="18"/>
    </w:rPr>
  </w:style>
  <w:style w:type="paragraph" w:styleId="a7">
    <w:name w:val="footer"/>
    <w:basedOn w:val="a"/>
    <w:link w:val="a8"/>
    <w:uiPriority w:val="99"/>
    <w:unhideWhenUsed/>
    <w:rsid w:val="002A3E67"/>
    <w:pPr>
      <w:tabs>
        <w:tab w:val="center" w:pos="4153"/>
        <w:tab w:val="right" w:pos="8306"/>
      </w:tabs>
      <w:snapToGrid w:val="0"/>
      <w:jc w:val="left"/>
    </w:pPr>
    <w:rPr>
      <w:sz w:val="18"/>
      <w:szCs w:val="18"/>
    </w:rPr>
  </w:style>
  <w:style w:type="character" w:customStyle="1" w:styleId="a8">
    <w:name w:val="页脚 字符"/>
    <w:basedOn w:val="a0"/>
    <w:link w:val="a7"/>
    <w:uiPriority w:val="99"/>
    <w:rsid w:val="002A3E67"/>
    <w:rPr>
      <w:rFonts w:eastAsia="宋体"/>
      <w:sz w:val="18"/>
      <w:szCs w:val="18"/>
    </w:rPr>
  </w:style>
  <w:style w:type="paragraph" w:styleId="a9">
    <w:name w:val="Normal (Web)"/>
    <w:basedOn w:val="a"/>
    <w:uiPriority w:val="99"/>
    <w:semiHidden/>
    <w:unhideWhenUsed/>
    <w:rsid w:val="00DC2B80"/>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5062">
      <w:bodyDiv w:val="1"/>
      <w:marLeft w:val="0"/>
      <w:marRight w:val="0"/>
      <w:marTop w:val="0"/>
      <w:marBottom w:val="0"/>
      <w:divBdr>
        <w:top w:val="none" w:sz="0" w:space="0" w:color="auto"/>
        <w:left w:val="none" w:sz="0" w:space="0" w:color="auto"/>
        <w:bottom w:val="none" w:sz="0" w:space="0" w:color="auto"/>
        <w:right w:val="none" w:sz="0" w:space="0" w:color="auto"/>
      </w:divBdr>
    </w:div>
    <w:div w:id="448427674">
      <w:bodyDiv w:val="1"/>
      <w:marLeft w:val="0"/>
      <w:marRight w:val="0"/>
      <w:marTop w:val="0"/>
      <w:marBottom w:val="0"/>
      <w:divBdr>
        <w:top w:val="none" w:sz="0" w:space="0" w:color="auto"/>
        <w:left w:val="none" w:sz="0" w:space="0" w:color="auto"/>
        <w:bottom w:val="none" w:sz="0" w:space="0" w:color="auto"/>
        <w:right w:val="none" w:sz="0" w:space="0" w:color="auto"/>
      </w:divBdr>
    </w:div>
    <w:div w:id="797258806">
      <w:bodyDiv w:val="1"/>
      <w:marLeft w:val="0"/>
      <w:marRight w:val="0"/>
      <w:marTop w:val="0"/>
      <w:marBottom w:val="0"/>
      <w:divBdr>
        <w:top w:val="none" w:sz="0" w:space="0" w:color="auto"/>
        <w:left w:val="none" w:sz="0" w:space="0" w:color="auto"/>
        <w:bottom w:val="none" w:sz="0" w:space="0" w:color="auto"/>
        <w:right w:val="none" w:sz="0" w:space="0" w:color="auto"/>
      </w:divBdr>
    </w:div>
    <w:div w:id="1120684318">
      <w:bodyDiv w:val="1"/>
      <w:marLeft w:val="0"/>
      <w:marRight w:val="0"/>
      <w:marTop w:val="0"/>
      <w:marBottom w:val="0"/>
      <w:divBdr>
        <w:top w:val="none" w:sz="0" w:space="0" w:color="auto"/>
        <w:left w:val="none" w:sz="0" w:space="0" w:color="auto"/>
        <w:bottom w:val="none" w:sz="0" w:space="0" w:color="auto"/>
        <w:right w:val="none" w:sz="0" w:space="0" w:color="auto"/>
      </w:divBdr>
    </w:div>
    <w:div w:id="1232278392">
      <w:bodyDiv w:val="1"/>
      <w:marLeft w:val="0"/>
      <w:marRight w:val="0"/>
      <w:marTop w:val="0"/>
      <w:marBottom w:val="0"/>
      <w:divBdr>
        <w:top w:val="none" w:sz="0" w:space="0" w:color="auto"/>
        <w:left w:val="none" w:sz="0" w:space="0" w:color="auto"/>
        <w:bottom w:val="none" w:sz="0" w:space="0" w:color="auto"/>
        <w:right w:val="none" w:sz="0" w:space="0" w:color="auto"/>
      </w:divBdr>
    </w:div>
    <w:div w:id="1276526366">
      <w:bodyDiv w:val="1"/>
      <w:marLeft w:val="0"/>
      <w:marRight w:val="0"/>
      <w:marTop w:val="0"/>
      <w:marBottom w:val="0"/>
      <w:divBdr>
        <w:top w:val="none" w:sz="0" w:space="0" w:color="auto"/>
        <w:left w:val="none" w:sz="0" w:space="0" w:color="auto"/>
        <w:bottom w:val="none" w:sz="0" w:space="0" w:color="auto"/>
        <w:right w:val="none" w:sz="0" w:space="0" w:color="auto"/>
      </w:divBdr>
    </w:div>
    <w:div w:id="1704209930">
      <w:bodyDiv w:val="1"/>
      <w:marLeft w:val="0"/>
      <w:marRight w:val="0"/>
      <w:marTop w:val="0"/>
      <w:marBottom w:val="0"/>
      <w:divBdr>
        <w:top w:val="none" w:sz="0" w:space="0" w:color="auto"/>
        <w:left w:val="none" w:sz="0" w:space="0" w:color="auto"/>
        <w:bottom w:val="none" w:sz="0" w:space="0" w:color="auto"/>
        <w:right w:val="none" w:sz="0" w:space="0" w:color="auto"/>
      </w:divBdr>
    </w:div>
    <w:div w:id="19437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yigaa@qq.com</dc:creator>
  <cp:keywords/>
  <dc:description/>
  <cp:lastModifiedBy>yigaa@qq.com</cp:lastModifiedBy>
  <cp:revision>79</cp:revision>
  <dcterms:created xsi:type="dcterms:W3CDTF">2024-10-10T07:38:00Z</dcterms:created>
  <dcterms:modified xsi:type="dcterms:W3CDTF">2024-10-14T03:41:00Z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