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</w:t>
      </w:r>
      <w:r w:rsidDel="00000000" w:rsidR="00000000" w:rsidRPr="00000000">
        <w:rPr>
          <w:b w:val="1"/>
          <w:u w:val="single"/>
          <w:rtl w:val="0"/>
        </w:rPr>
        <w:t xml:space="preserve"> 1: Health Tracking Module: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Epic Story 1.1: As a female user, I want to track and monitor my menstrual cycle for reproductive health and fertility planning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User Story 1.1.1</w:t>
      </w:r>
      <w:r w:rsidDel="00000000" w:rsidR="00000000" w:rsidRPr="00000000">
        <w:rPr>
          <w:rtl w:val="0"/>
        </w:rPr>
        <w:t xml:space="preserve">: As a female user, I want to enter my menstrual cycle data to predict my upcoming cycle dates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An interface with a form where users can enter the following data: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Height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Birth Control 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rPr/>
      </w:pPr>
      <w:r w:rsidDel="00000000" w:rsidR="00000000" w:rsidRPr="00000000">
        <w:rPr>
          <w:rtl w:val="0"/>
        </w:rPr>
        <w:t xml:space="preserve">If yes? Type of BC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Period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Activity Level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User Story 1.1.2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Enable female users to set n</w:t>
      </w:r>
      <w:r w:rsidDel="00000000" w:rsidR="00000000" w:rsidRPr="00000000">
        <w:rPr>
          <w:rtl w:val="0"/>
        </w:rPr>
        <w:t xml:space="preserve">otifications</w:t>
      </w:r>
      <w:r w:rsidDel="00000000" w:rsidR="00000000" w:rsidRPr="00000000">
        <w:rPr>
          <w:rtl w:val="0"/>
        </w:rPr>
        <w:t xml:space="preserve"> for upcoming fertile days based on cycle data.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Cycle Phase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Abnormalities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Birth Control Alarm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i w:val="1"/>
          <w:rtl w:val="0"/>
        </w:rPr>
        <w:t xml:space="preserve">User Story 1.1.3: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As a female user, I want to be able to view my menstrual cycle through a calendar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Calendar View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Circular Flow View with phases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Analysis View (1 year)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# of cycles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How long your period is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Period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i w:val="1"/>
          <w:rtl w:val="0"/>
        </w:rPr>
        <w:t xml:space="preserve">User Story 1.1.4:</w:t>
      </w:r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As a female user, I want to be able to configure my settings and what I'm able to see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“Twitter Feed” Social Feature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Education/Teaching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Messages Section (AI Chatbot)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Epic Story 2: As a male user, I want to track and monitor my testosterone cycle for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User Story 2.1</w:t>
      </w:r>
      <w:r w:rsidDel="00000000" w:rsidR="00000000" w:rsidRPr="00000000">
        <w:rPr>
          <w:rtl w:val="0"/>
        </w:rPr>
        <w:t xml:space="preserve">: As a male user, I want to enter my testosterone cycle data to predict my upcoming cycle dates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An interface with a form where users can enter the following data: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Height 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Testosterone enhancements or diminutions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Work Schedule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Sleep Schedule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Health Conditions/medication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(Optional) Calorie Def, Surplus, Maintenance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User Story 2.2:</w:t>
      </w:r>
      <w:r w:rsidDel="00000000" w:rsidR="00000000" w:rsidRPr="00000000">
        <w:rPr>
          <w:rtl w:val="0"/>
        </w:rPr>
        <w:t xml:space="preserve"> Enable male users to set n</w:t>
      </w:r>
      <w:r w:rsidDel="00000000" w:rsidR="00000000" w:rsidRPr="00000000">
        <w:rPr>
          <w:rtl w:val="0"/>
        </w:rPr>
        <w:t xml:space="preserve">otifications</w:t>
      </w:r>
      <w:r w:rsidDel="00000000" w:rsidR="00000000" w:rsidRPr="00000000">
        <w:rPr>
          <w:rtl w:val="0"/>
        </w:rPr>
        <w:t xml:space="preserve"> for upcoming fertile time slots in a given day based on cycle data.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Dietary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phase you are in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Sleep Notifications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Daily Questions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your sports team lost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Epic Story 3:</w:t>
      </w:r>
      <w:r w:rsidDel="00000000" w:rsidR="00000000" w:rsidRPr="00000000">
        <w:rPr>
          <w:b w:val="1"/>
          <w:rtl w:val="0"/>
        </w:rPr>
        <w:t xml:space="preserve"> Enable users to set n</w:t>
      </w:r>
      <w:r w:rsidDel="00000000" w:rsidR="00000000" w:rsidRPr="00000000">
        <w:rPr>
          <w:b w:val="1"/>
          <w:rtl w:val="0"/>
        </w:rPr>
        <w:t xml:space="preserve">otifications</w:t>
      </w:r>
      <w:r w:rsidDel="00000000" w:rsidR="00000000" w:rsidRPr="00000000">
        <w:rPr>
          <w:b w:val="1"/>
          <w:rtl w:val="0"/>
        </w:rPr>
        <w:t xml:space="preserve"> for upcoming fertile days based on cycle data.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 Approaching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rPr>
          <w:u w:val="non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Implement a user-friendly interface to input menstrual cycle data into the Solid Pods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backend system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to securely store and retrieve menstrual cycle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calendar view 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or users to visualize their menstrual cycles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data encryption and security protocols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are in place for sensitive health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Epic Story 2: As a male user, I want to monitor my overall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b w:val="1"/>
          <w:rtl w:val="0"/>
        </w:rPr>
        <w:t xml:space="preserve">health and fitness metrics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rtl w:val="0"/>
        </w:rPr>
        <w:t xml:space="preserve"> using the Solid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 entry points for male users to input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fitness, diet, and sleep data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securely into Pods.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backend algorithms to analyze fitness data and generate personalized health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dashboard for visualizing trends in exercise routines, nutrition, and sleep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integration with fitness tracking devices for real-time data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data backup and recovery mechanisms to prevent data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 2: Medical Records Integration: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tl w:val="0"/>
        </w:rPr>
        <w:t xml:space="preserve">User Story 1: As a female user, I want seamless integration of menstrual cycle data with my electronic health records (EHR).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secure APIs for integrating menstrual cycle data with existing EHR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data mapping tools to ensure compatibility between Solid Pods and various EHR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healthcare professionals to access menstrual cycle data during consultations.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audit logs to track access and modifications to health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compliance with health data interoperability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User Story 2: As a male user, I want my health data stored in Pods to be seamlessly integrated with health insurance systems.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health insurance providers to define integration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secure APIs for transmitting health data to insurance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consent mechanisms for users to control data sharing with insurance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compliance with industry standards for health data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thorough testing to validate data accuracy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 3: Productivity and Wellness Insights: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1: As a female user, I want insights into how my menstrual cycle affects my mood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algorithms to correlate menstrual cycle data with mood fluctuations and productivity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visualizations to represent mood and productivity trends over the menstrual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personalized recommendations for stress management during specific cycle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users to journal and track daily activities to enhance mood and productivity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user feedback mechanisms to continuously improve insights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2: As a male user, I want to receive recommendations for maintaining a work-life balance based on health and productivity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Acceptance Criteria /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work-related tasks and productivity metrics to generate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 recommendation engine for suggesting work-life balance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calendar systems to provide reminders for breaks and relaxation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feedback loop for users to provide input on the effectiveness of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anonymization when aggregating productivity insights for broader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ff Wall" w:id="6" w:date="2024-01-18T00:40:18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another user story</w:t>
      </w:r>
    </w:p>
  </w:comment>
  <w:comment w:author="Jeff Wall" w:id="5" w:date="2024-01-18T00:37:22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user story</w:t>
      </w:r>
    </w:p>
  </w:comment>
  <w:comment w:author="Jeff Wall" w:id="8" w:date="2024-01-18T00:35:46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could be a separate user story. Some of these might even be able to be decomposed into even more fine grained stories. Diet for example could have a macro story, a calorie tracker story, a barcode scanner story, etc.</w:t>
      </w:r>
    </w:p>
  </w:comment>
  <w:comment w:author="Jeff Wall" w:id="3" w:date="2024-01-18T00:39:21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 or however you implement it could also be a user story, unless it is part of the calendar view. Then it could be acceptance criteria for the calendar view.</w:t>
      </w:r>
    </w:p>
  </w:comment>
  <w:comment w:author="Jeff Wall" w:id="10" w:date="2024-01-18T00:28:24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a good overall feature, this is ambitious for this particular semester. You may want to focus on the basic functionality before trying to integrate with other APIs.</w:t>
      </w:r>
    </w:p>
  </w:comment>
  <w:comment w:author="Jeff Wall" w:id="4" w:date="2024-01-18T00:40:02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 data on the Solid pod storage could be another story</w:t>
      </w:r>
    </w:p>
  </w:comment>
  <w:comment w:author="Jeff Wall" w:id="9" w:date="2024-01-18T00:28:38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comment below.</w:t>
      </w:r>
    </w:p>
  </w:comment>
  <w:comment w:author="Maggie Zimmermann" w:id="2" w:date="2024-03-07T00:56:36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classe(s)</w:t>
      </w:r>
    </w:p>
  </w:comment>
  <w:comment w:author="Maggie Zimmermann" w:id="0" w:date="2024-01-18T00:34:22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multiple stories: keep functionally decomposing these until they are smaller/more precise</w:t>
      </w:r>
    </w:p>
  </w:comment>
  <w:comment w:author="Maggie Zimmermann" w:id="1" w:date="2024-01-18T00:34:22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multiple stories: keep functionally decomposing these until they are smaller/more precise</w:t>
      </w:r>
    </w:p>
  </w:comment>
  <w:comment w:author="Jeff Wall" w:id="7" w:date="2024-01-18T00:24:5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epic. It needs to be functionally decomposed into more specific user stories. The user stories should focus on particular health and fitness metrics that you intend to track.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F" w15:done="0"/>
  <w15:commentEx w15:paraId="000000A0" w15:done="0"/>
  <w15:commentEx w15:paraId="000000A1" w15:done="0"/>
  <w15:commentEx w15:paraId="000000A2" w15:done="0"/>
  <w15:commentEx w15:paraId="000000A3" w15:done="0"/>
  <w15:commentEx w15:paraId="000000A4" w15:done="0"/>
  <w15:commentEx w15:paraId="000000A5" w15:done="0"/>
  <w15:commentEx w15:paraId="000000A6" w15:done="0"/>
  <w15:commentEx w15:paraId="000000A7" w15:done="0"/>
  <w15:commentEx w15:paraId="000000A8" w15:done="0"/>
  <w15:commentEx w15:paraId="000000A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lu2fibb1Jpi4SAL2vXwXoWeIA==">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