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232"/>
        <w:gridCol w:w="4535"/>
        <w:gridCol w:w="1258"/>
        <w:gridCol w:w="3324"/>
      </w:tblGrid>
      <w:tr w:rsidR="00830DCE" w:rsidRPr="008A3722" w14:paraId="207BD82B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00E0FE70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Title:</w:t>
            </w:r>
          </w:p>
        </w:tc>
        <w:tc>
          <w:tcPr>
            <w:tcW w:w="9117" w:type="dxa"/>
            <w:gridSpan w:val="3"/>
          </w:tcPr>
          <w:p w14:paraId="528DAEE8" w14:textId="1FC4EF9B" w:rsidR="00830DCE" w:rsidRPr="008A3722" w:rsidRDefault="0041040E" w:rsidP="000D347F">
            <w:pPr>
              <w:tabs>
                <w:tab w:val="left" w:pos="3375"/>
              </w:tabs>
              <w:spacing w:before="160" w:after="160"/>
            </w:pPr>
            <w:r>
              <w:t xml:space="preserve"> </w:t>
            </w:r>
            <w:r w:rsidR="00A76A7A">
              <w:t xml:space="preserve"> </w:t>
            </w:r>
          </w:p>
        </w:tc>
      </w:tr>
      <w:tr w:rsidR="00830DCE" w:rsidRPr="008A3722" w14:paraId="278AEE1C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A20BF6A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Name:</w:t>
            </w:r>
          </w:p>
        </w:tc>
        <w:tc>
          <w:tcPr>
            <w:tcW w:w="4535" w:type="dxa"/>
          </w:tcPr>
          <w:p w14:paraId="655C1E85" w14:textId="6128D563" w:rsidR="00830DCE" w:rsidRPr="008A3722" w:rsidRDefault="0041040E" w:rsidP="0041040E">
            <w:pPr>
              <w:tabs>
                <w:tab w:val="left" w:pos="3210"/>
              </w:tabs>
              <w:spacing w:before="160" w:after="160"/>
            </w:pPr>
            <w:r>
              <w:t xml:space="preserve"> </w:t>
            </w:r>
            <w:r w:rsidR="00A76A7A">
              <w:t xml:space="preserve"> 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1A0BCC6E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Date:</w:t>
            </w:r>
          </w:p>
        </w:tc>
        <w:tc>
          <w:tcPr>
            <w:tcW w:w="3324" w:type="dxa"/>
          </w:tcPr>
          <w:p w14:paraId="51AE51F4" w14:textId="6F3B2F49" w:rsidR="00830DCE" w:rsidRPr="008A3722" w:rsidRDefault="0041040E" w:rsidP="008A3722">
            <w:pPr>
              <w:spacing w:before="160" w:after="160"/>
            </w:pPr>
            <w:r>
              <w:t xml:space="preserve"> </w:t>
            </w:r>
            <w:r w:rsidR="00A76A7A">
              <w:t xml:space="preserve">  </w:t>
            </w:r>
          </w:p>
        </w:tc>
      </w:tr>
      <w:tr w:rsidR="00830DCE" w:rsidRPr="008A3722" w14:paraId="0860B3A0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17DD744D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College:</w:t>
            </w:r>
          </w:p>
        </w:tc>
        <w:tc>
          <w:tcPr>
            <w:tcW w:w="4535" w:type="dxa"/>
          </w:tcPr>
          <w:p w14:paraId="25C3766E" w14:textId="768F2D20" w:rsidR="00830DCE" w:rsidRPr="0041040E" w:rsidRDefault="00A76A7A" w:rsidP="008A3722">
            <w:pPr>
              <w:spacing w:before="160" w:after="16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 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56A3263D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Year:</w:t>
            </w:r>
          </w:p>
        </w:tc>
        <w:tc>
          <w:tcPr>
            <w:tcW w:w="3324" w:type="dxa"/>
            <w:vAlign w:val="center"/>
          </w:tcPr>
          <w:p w14:paraId="4BFEC88D" w14:textId="1524CA4E" w:rsidR="00830DCE" w:rsidRPr="00B24514" w:rsidRDefault="00A76A7A" w:rsidP="00B24514">
            <w:pPr>
              <w:spacing w:before="160" w:after="160"/>
              <w:rPr>
                <w:bCs/>
              </w:rPr>
            </w:pPr>
            <w:r>
              <w:rPr>
                <w:bCs/>
              </w:rPr>
              <w:t xml:space="preserve">  </w:t>
            </w:r>
          </w:p>
        </w:tc>
      </w:tr>
    </w:tbl>
    <w:p w14:paraId="00D7B1E8" w14:textId="77777777" w:rsidR="00E71330" w:rsidRPr="00830DCE" w:rsidRDefault="00E71330" w:rsidP="00830DCE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8780"/>
        <w:gridCol w:w="1569"/>
      </w:tblGrid>
      <w:tr w:rsidR="00830DCE" w:rsidRPr="008A3722" w14:paraId="7D77F92B" w14:textId="77777777" w:rsidTr="002441E7">
        <w:tc>
          <w:tcPr>
            <w:tcW w:w="8780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6DD0CE45" w14:textId="77777777" w:rsidR="00830DCE" w:rsidRPr="008A3722" w:rsidRDefault="00830DCE" w:rsidP="00E71330">
            <w:pPr>
              <w:rPr>
                <w:b/>
              </w:rPr>
            </w:pPr>
            <w:r w:rsidRPr="008A3722">
              <w:rPr>
                <w:b/>
              </w:rPr>
              <w:t>Reaction Scheme:</w:t>
            </w:r>
          </w:p>
        </w:tc>
        <w:tc>
          <w:tcPr>
            <w:tcW w:w="1569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7E8627B9" w14:textId="77777777" w:rsidR="00830DCE" w:rsidRPr="008A3722" w:rsidRDefault="00830DCE" w:rsidP="00E71330"/>
          <w:p w14:paraId="7BAED6EB" w14:textId="77777777" w:rsidR="00830DCE" w:rsidRPr="008A3722" w:rsidRDefault="00830DCE" w:rsidP="00E71330"/>
        </w:tc>
      </w:tr>
      <w:tr w:rsidR="00830DCE" w:rsidRPr="00B41DE5" w14:paraId="660C5F10" w14:textId="77777777" w:rsidTr="002441E7">
        <w:tc>
          <w:tcPr>
            <w:tcW w:w="10349" w:type="dxa"/>
            <w:gridSpan w:val="2"/>
          </w:tcPr>
          <w:p w14:paraId="50B6DB7B" w14:textId="77777777" w:rsidR="00830DCE" w:rsidRPr="00B41DE5" w:rsidRDefault="00830DCE" w:rsidP="008B7E9D">
            <w:pPr>
              <w:jc w:val="both"/>
              <w:rPr>
                <w:iCs/>
                <w:color w:val="BFBFBF" w:themeColor="background1" w:themeShade="BF"/>
                <w:sz w:val="18"/>
                <w:szCs w:val="18"/>
              </w:rPr>
            </w:pPr>
          </w:p>
          <w:p w14:paraId="255D3610" w14:textId="77777777" w:rsidR="008B7E9D" w:rsidRPr="00B41DE5" w:rsidRDefault="008B7E9D" w:rsidP="008B7E9D">
            <w:pPr>
              <w:jc w:val="both"/>
              <w:rPr>
                <w:iCs/>
                <w:color w:val="BFBFBF" w:themeColor="background1" w:themeShade="BF"/>
                <w:sz w:val="18"/>
                <w:szCs w:val="18"/>
              </w:rPr>
            </w:pPr>
          </w:p>
          <w:p w14:paraId="225C7542" w14:textId="77777777" w:rsidR="008B7E9D" w:rsidRPr="00B41DE5" w:rsidRDefault="008B7E9D" w:rsidP="008B7E9D">
            <w:pPr>
              <w:jc w:val="both"/>
              <w:rPr>
                <w:iCs/>
                <w:color w:val="BFBFBF" w:themeColor="background1" w:themeShade="BF"/>
                <w:sz w:val="18"/>
                <w:szCs w:val="18"/>
              </w:rPr>
            </w:pPr>
          </w:p>
          <w:p w14:paraId="57C3C8A2" w14:textId="77777777" w:rsidR="008B7E9D" w:rsidRPr="00B41DE5" w:rsidRDefault="008B7E9D" w:rsidP="008B7E9D">
            <w:pPr>
              <w:jc w:val="both"/>
              <w:rPr>
                <w:iCs/>
                <w:color w:val="BFBFBF" w:themeColor="background1" w:themeShade="BF"/>
                <w:sz w:val="18"/>
                <w:szCs w:val="18"/>
              </w:rPr>
            </w:pPr>
          </w:p>
          <w:p w14:paraId="2A308D05" w14:textId="77777777" w:rsidR="008B7E9D" w:rsidRPr="00B41DE5" w:rsidRDefault="008B7E9D" w:rsidP="008B7E9D">
            <w:pPr>
              <w:jc w:val="both"/>
              <w:rPr>
                <w:iCs/>
                <w:color w:val="BFBFBF" w:themeColor="background1" w:themeShade="BF"/>
                <w:sz w:val="18"/>
                <w:szCs w:val="18"/>
              </w:rPr>
            </w:pPr>
          </w:p>
          <w:p w14:paraId="1D15DEF3" w14:textId="77777777" w:rsidR="008B7E9D" w:rsidRPr="00B41DE5" w:rsidRDefault="008B7E9D" w:rsidP="008B7E9D">
            <w:pPr>
              <w:jc w:val="both"/>
              <w:rPr>
                <w:iCs/>
                <w:color w:val="BFBFBF" w:themeColor="background1" w:themeShade="BF"/>
                <w:sz w:val="18"/>
                <w:szCs w:val="18"/>
              </w:rPr>
            </w:pPr>
          </w:p>
          <w:p w14:paraId="24BD7695" w14:textId="77777777" w:rsidR="008B7E9D" w:rsidRPr="00B41DE5" w:rsidRDefault="008B7E9D" w:rsidP="008B7E9D">
            <w:pPr>
              <w:jc w:val="both"/>
              <w:rPr>
                <w:iCs/>
                <w:sz w:val="18"/>
                <w:szCs w:val="18"/>
              </w:rPr>
            </w:pPr>
          </w:p>
          <w:p w14:paraId="46AFEC63" w14:textId="3D47653A" w:rsidR="008B7E9D" w:rsidRPr="00B41DE5" w:rsidRDefault="008B7E9D" w:rsidP="008B7E9D">
            <w:pPr>
              <w:jc w:val="both"/>
              <w:rPr>
                <w:iCs/>
                <w:sz w:val="18"/>
                <w:szCs w:val="18"/>
              </w:rPr>
            </w:pPr>
          </w:p>
        </w:tc>
      </w:tr>
    </w:tbl>
    <w:p w14:paraId="6905E202" w14:textId="21BC5B8B" w:rsidR="000A3085" w:rsidRPr="00B41DE5" w:rsidRDefault="000A3085" w:rsidP="00830DCE">
      <w:pPr>
        <w:spacing w:after="0" w:line="240" w:lineRule="auto"/>
        <w:rPr>
          <w:iCs/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697"/>
        <w:gridCol w:w="927"/>
        <w:gridCol w:w="2480"/>
        <w:gridCol w:w="1276"/>
        <w:gridCol w:w="3969"/>
      </w:tblGrid>
      <w:tr w:rsidR="000A3085" w14:paraId="58D483B7" w14:textId="77777777" w:rsidTr="001E62DF">
        <w:trPr>
          <w:cantSplit/>
        </w:trPr>
        <w:tc>
          <w:tcPr>
            <w:tcW w:w="1697" w:type="dxa"/>
            <w:shd w:val="clear" w:color="auto" w:fill="F2F2F2" w:themeFill="background1" w:themeFillShade="F2"/>
            <w:vAlign w:val="center"/>
          </w:tcPr>
          <w:p w14:paraId="33AAC41E" w14:textId="121B3D5E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Substances/ Equipment Used</w:t>
            </w:r>
          </w:p>
        </w:tc>
        <w:tc>
          <w:tcPr>
            <w:tcW w:w="927" w:type="dxa"/>
            <w:shd w:val="clear" w:color="auto" w:fill="F2F2F2" w:themeFill="background1" w:themeFillShade="F2"/>
            <w:vAlign w:val="center"/>
          </w:tcPr>
          <w:p w14:paraId="2BBC5995" w14:textId="77777777" w:rsidR="000A3085" w:rsidRPr="008A3722" w:rsidRDefault="000A3085" w:rsidP="000A3085">
            <w:pPr>
              <w:jc w:val="center"/>
              <w:rPr>
                <w:b/>
              </w:rPr>
            </w:pPr>
            <w:r w:rsidRPr="008A3722">
              <w:rPr>
                <w:b/>
              </w:rPr>
              <w:t>Mass/</w:t>
            </w:r>
          </w:p>
          <w:p w14:paraId="39326FD1" w14:textId="73C57FF8" w:rsidR="000A3085" w:rsidRPr="000A3085" w:rsidRDefault="000A3085" w:rsidP="000A3085">
            <w:pPr>
              <w:jc w:val="center"/>
              <w:rPr>
                <w:b/>
              </w:rPr>
            </w:pPr>
            <w:r w:rsidRPr="008A3722">
              <w:rPr>
                <w:b/>
              </w:rPr>
              <w:t>Volume</w:t>
            </w:r>
          </w:p>
        </w:tc>
        <w:tc>
          <w:tcPr>
            <w:tcW w:w="2480" w:type="dxa"/>
            <w:shd w:val="clear" w:color="auto" w:fill="F2F2F2" w:themeFill="background1" w:themeFillShade="F2"/>
          </w:tcPr>
          <w:p w14:paraId="1A5BAD7D" w14:textId="77777777" w:rsidR="000A3085" w:rsidRDefault="000A3085" w:rsidP="000A3085">
            <w:pPr>
              <w:jc w:val="center"/>
              <w:rPr>
                <w:b/>
              </w:rPr>
            </w:pPr>
          </w:p>
          <w:p w14:paraId="5EF87240" w14:textId="645B370C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Hazards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C43EC78" w14:textId="6F584EF6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Exposure Route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54D3B506" w14:textId="2DB4BC5A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Control Measures</w:t>
            </w:r>
          </w:p>
        </w:tc>
      </w:tr>
      <w:tr w:rsidR="000A3085" w14:paraId="5738077F" w14:textId="77777777" w:rsidTr="00C659C8">
        <w:trPr>
          <w:cantSplit/>
        </w:trPr>
        <w:tc>
          <w:tcPr>
            <w:tcW w:w="1697" w:type="dxa"/>
            <w:vAlign w:val="center"/>
          </w:tcPr>
          <w:p w14:paraId="6BCDE9D5" w14:textId="0EF94FF3" w:rsidR="00B24514" w:rsidRPr="00591C38" w:rsidRDefault="006E4261" w:rsidP="005F2C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927" w:type="dxa"/>
            <w:vAlign w:val="center"/>
          </w:tcPr>
          <w:p w14:paraId="55906EDD" w14:textId="6E33796B" w:rsidR="000A3085" w:rsidRPr="00591C38" w:rsidRDefault="006E4261" w:rsidP="005F2C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80" w:type="dxa"/>
            <w:vAlign w:val="center"/>
          </w:tcPr>
          <w:p w14:paraId="20F9F013" w14:textId="36578ACC" w:rsidR="000A3085" w:rsidRPr="00591C38" w:rsidRDefault="000A3085" w:rsidP="006E42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2604F21" w14:textId="77777777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33C881AD" w14:textId="0250B356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546518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9E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E2397C6" w14:textId="77777777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840122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6825D2D" w14:textId="77777777" w:rsidR="000A3085" w:rsidRPr="00AD5E69" w:rsidRDefault="000A3085" w:rsidP="000A3085">
            <w:pPr>
              <w:rPr>
                <w:rFonts w:cstheme="minorHAnsi"/>
                <w:sz w:val="16"/>
                <w:szCs w:val="16"/>
              </w:rPr>
            </w:pPr>
          </w:p>
          <w:p w14:paraId="723D3D71" w14:textId="77777777" w:rsidR="000A3085" w:rsidRPr="00AD5E69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264772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F7BCFF0" w14:textId="326B1DCD" w:rsidR="000A3085" w:rsidRDefault="000A3085" w:rsidP="000A3085">
            <w:pPr>
              <w:rPr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93909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3969" w:type="dxa"/>
            <w:vAlign w:val="center"/>
          </w:tcPr>
          <w:p w14:paraId="5658929D" w14:textId="3470C973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476054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1EFD6B67" w14:textId="5500471C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27905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7B0E0423" w14:textId="66C8504C" w:rsidR="000A3085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8715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63C1BBFB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2004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</w:t>
            </w:r>
            <w:r w:rsidR="000A3085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1A558366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30669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Fumehood</w:t>
            </w:r>
          </w:p>
          <w:p w14:paraId="5D9E9328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43802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27803ABA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21418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7D59B933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7600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7622CC3D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40385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300243F6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931816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3BE4E528" w14:textId="61F5FB53" w:rsidR="000A3085" w:rsidRDefault="00000000" w:rsidP="000A3085">
            <w:pPr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97699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</w:tbl>
    <w:p w14:paraId="52109DCA" w14:textId="77777777" w:rsidR="000A3085" w:rsidRPr="00830DCE" w:rsidRDefault="000A3085" w:rsidP="00830DCE">
      <w:pPr>
        <w:spacing w:after="0" w:line="240" w:lineRule="auto"/>
        <w:rPr>
          <w:sz w:val="18"/>
          <w:szCs w:val="18"/>
        </w:rPr>
      </w:pPr>
    </w:p>
    <w:p w14:paraId="1352DE53" w14:textId="77777777" w:rsidR="00ED7D79" w:rsidRPr="00D676F1" w:rsidRDefault="00ED7D79" w:rsidP="00D676F1">
      <w:pPr>
        <w:spacing w:after="0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3403"/>
        <w:gridCol w:w="833"/>
        <w:gridCol w:w="6113"/>
      </w:tblGrid>
      <w:tr w:rsidR="008A3722" w:rsidRPr="008A3722" w14:paraId="6750C4D0" w14:textId="77777777" w:rsidTr="00005243">
        <w:trPr>
          <w:cantSplit/>
        </w:trPr>
        <w:tc>
          <w:tcPr>
            <w:tcW w:w="3403" w:type="dxa"/>
            <w:shd w:val="clear" w:color="auto" w:fill="F2F2F2" w:themeFill="background1" w:themeFillShade="F2"/>
            <w:vAlign w:val="center"/>
          </w:tcPr>
          <w:p w14:paraId="6D27DBC2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Specific Safety or Risk Implication:</w:t>
            </w: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14:paraId="2D2697DD" w14:textId="77777777" w:rsidR="008A3722" w:rsidRPr="008A3722" w:rsidRDefault="00497A73" w:rsidP="008A3722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113" w:type="dxa"/>
            <w:shd w:val="clear" w:color="auto" w:fill="F2F2F2" w:themeFill="background1" w:themeFillShade="F2"/>
            <w:vAlign w:val="center"/>
          </w:tcPr>
          <w:p w14:paraId="3C9CD2D3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If Yes, Prevention Measures:</w:t>
            </w:r>
          </w:p>
        </w:tc>
      </w:tr>
      <w:tr w:rsidR="008A3722" w:rsidRPr="008A3722" w14:paraId="23BDDE02" w14:textId="77777777" w:rsidTr="00005243">
        <w:trPr>
          <w:cantSplit/>
          <w:trHeight w:val="567"/>
        </w:trPr>
        <w:tc>
          <w:tcPr>
            <w:tcW w:w="3403" w:type="dxa"/>
            <w:shd w:val="clear" w:color="auto" w:fill="auto"/>
            <w:vAlign w:val="center"/>
          </w:tcPr>
          <w:p w14:paraId="209B4970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Fire or Explosion</w:t>
            </w:r>
          </w:p>
        </w:tc>
        <w:tc>
          <w:tcPr>
            <w:tcW w:w="833" w:type="dxa"/>
            <w:vAlign w:val="center"/>
          </w:tcPr>
          <w:p w14:paraId="005D1A6B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591358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0ECB2E5A" w14:textId="1D133DB5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52F7E6C0" w14:textId="77777777" w:rsidTr="00005243">
        <w:trPr>
          <w:cantSplit/>
        </w:trPr>
        <w:tc>
          <w:tcPr>
            <w:tcW w:w="3403" w:type="dxa"/>
            <w:shd w:val="clear" w:color="auto" w:fill="auto"/>
            <w:vAlign w:val="center"/>
          </w:tcPr>
          <w:p w14:paraId="45FAB41F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Thermal Runaway</w:t>
            </w:r>
          </w:p>
        </w:tc>
        <w:tc>
          <w:tcPr>
            <w:tcW w:w="833" w:type="dxa"/>
            <w:vAlign w:val="center"/>
          </w:tcPr>
          <w:p w14:paraId="3DDCDA8F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181367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5CB97CDC" w14:textId="0632FDE2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142EC42E" w14:textId="77777777" w:rsidTr="00005243">
        <w:trPr>
          <w:cantSplit/>
        </w:trPr>
        <w:tc>
          <w:tcPr>
            <w:tcW w:w="3403" w:type="dxa"/>
            <w:shd w:val="clear" w:color="auto" w:fill="auto"/>
            <w:vAlign w:val="center"/>
          </w:tcPr>
          <w:p w14:paraId="0B5C43FF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Gas Release</w:t>
            </w:r>
          </w:p>
        </w:tc>
        <w:tc>
          <w:tcPr>
            <w:tcW w:w="833" w:type="dxa"/>
            <w:vAlign w:val="center"/>
          </w:tcPr>
          <w:p w14:paraId="6DA944DB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51756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11C380BE" w14:textId="6D427242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60607BCC" w14:textId="77777777" w:rsidTr="00005243">
        <w:trPr>
          <w:cantSplit/>
        </w:trPr>
        <w:tc>
          <w:tcPr>
            <w:tcW w:w="3403" w:type="dxa"/>
            <w:shd w:val="clear" w:color="auto" w:fill="auto"/>
            <w:vAlign w:val="center"/>
          </w:tcPr>
          <w:p w14:paraId="6128D34E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Malodorous Substances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763F32D2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7873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8D9A2C" w14:textId="29263FCB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497A73" w:rsidRPr="008A3722" w14:paraId="0F6EF8FC" w14:textId="77777777" w:rsidTr="00005243">
        <w:trPr>
          <w:cantSplit/>
        </w:trPr>
        <w:tc>
          <w:tcPr>
            <w:tcW w:w="3403" w:type="dxa"/>
            <w:shd w:val="clear" w:color="auto" w:fill="auto"/>
            <w:vAlign w:val="center"/>
          </w:tcPr>
          <w:p w14:paraId="707A3E03" w14:textId="77777777" w:rsidR="00497A73" w:rsidRPr="008A3722" w:rsidRDefault="00497A73" w:rsidP="008A3722">
            <w:pPr>
              <w:spacing w:before="160" w:after="160"/>
            </w:pPr>
            <w:r>
              <w:t>Special measures:</w:t>
            </w:r>
          </w:p>
        </w:tc>
        <w:tc>
          <w:tcPr>
            <w:tcW w:w="833" w:type="dxa"/>
            <w:tcBorders>
              <w:right w:val="nil"/>
            </w:tcBorders>
            <w:vAlign w:val="center"/>
          </w:tcPr>
          <w:p w14:paraId="1CA9F16D" w14:textId="77777777" w:rsidR="00497A73" w:rsidRDefault="00000000" w:rsidP="00497A73">
            <w:pPr>
              <w:spacing w:before="160" w:after="160"/>
              <w:jc w:val="center"/>
            </w:pPr>
            <w:sdt>
              <w:sdtPr>
                <w:id w:val="172880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left w:val="nil"/>
            </w:tcBorders>
            <w:vAlign w:val="center"/>
          </w:tcPr>
          <w:p w14:paraId="3E9FB1A6" w14:textId="3B6A254A" w:rsidR="00497A73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</w:tbl>
    <w:p w14:paraId="2F52A08F" w14:textId="77777777" w:rsidR="00B2733F" w:rsidRPr="00267D79" w:rsidRDefault="00B2733F" w:rsidP="00267D79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993"/>
        <w:gridCol w:w="3573"/>
        <w:gridCol w:w="1672"/>
        <w:gridCol w:w="4111"/>
      </w:tblGrid>
      <w:tr w:rsidR="008A3722" w:rsidRPr="008A3722" w14:paraId="7D0B58F0" w14:textId="77777777" w:rsidTr="00EC53F8">
        <w:trPr>
          <w:cantSplit/>
        </w:trPr>
        <w:tc>
          <w:tcPr>
            <w:tcW w:w="4566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FE64C98" w14:textId="77777777" w:rsidR="008A3722" w:rsidRPr="008A3722" w:rsidRDefault="008A3722" w:rsidP="00E71330">
            <w:pPr>
              <w:rPr>
                <w:b/>
              </w:rPr>
            </w:pPr>
            <w:r w:rsidRPr="008A3722">
              <w:rPr>
                <w:b/>
              </w:rPr>
              <w:t>Waste Disposal:</w:t>
            </w:r>
          </w:p>
        </w:tc>
        <w:tc>
          <w:tcPr>
            <w:tcW w:w="5783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F2F2F2" w:themeFill="background1" w:themeFillShade="F2"/>
          </w:tcPr>
          <w:p w14:paraId="11151101" w14:textId="77777777" w:rsidR="008A3722" w:rsidRPr="008A3722" w:rsidRDefault="008A3722" w:rsidP="00E71330"/>
          <w:p w14:paraId="703A0629" w14:textId="77777777" w:rsidR="008A3722" w:rsidRPr="008A3722" w:rsidRDefault="008A3722" w:rsidP="00E71330"/>
        </w:tc>
      </w:tr>
      <w:tr w:rsidR="00EC53F8" w:rsidRPr="008A3722" w14:paraId="5EF1C96C" w14:textId="77777777" w:rsidTr="00EC53F8">
        <w:trPr>
          <w:cantSplit/>
        </w:trPr>
        <w:tc>
          <w:tcPr>
            <w:tcW w:w="993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375FEDBE" w14:textId="77777777" w:rsidR="00EC53F8" w:rsidRPr="008A3722" w:rsidRDefault="00EC53F8" w:rsidP="00EC53F8">
            <w:pPr>
              <w:spacing w:before="120" w:after="120"/>
            </w:pPr>
            <w:r w:rsidRPr="008A3722">
              <w:t xml:space="preserve">    </w:t>
            </w:r>
            <w:sdt>
              <w:sdtPr>
                <w:id w:val="1607467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357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063EB" w14:textId="77777777" w:rsidR="00EC53F8" w:rsidRPr="008A3722" w:rsidRDefault="00EC53F8" w:rsidP="00CD6947">
            <w:pPr>
              <w:spacing w:before="120" w:after="120"/>
              <w:ind w:left="175"/>
              <w:jc w:val="both"/>
            </w:pPr>
            <w:r>
              <w:t>Halogenated</w:t>
            </w:r>
          </w:p>
        </w:tc>
        <w:tc>
          <w:tcPr>
            <w:tcW w:w="167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761CAB" w14:textId="77777777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sdt>
              <w:sdtPr>
                <w:id w:val="1036162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3368DFD" w14:textId="77777777" w:rsidR="00EC53F8" w:rsidRPr="008A3722" w:rsidRDefault="00EC53F8" w:rsidP="00EC53F8">
            <w:pPr>
              <w:spacing w:before="120" w:after="120"/>
              <w:ind w:left="319"/>
            </w:pPr>
            <w:r w:rsidRPr="008A3722">
              <w:t xml:space="preserve">Aqueous                   </w:t>
            </w:r>
            <w:r>
              <w:t xml:space="preserve"> </w:t>
            </w:r>
          </w:p>
        </w:tc>
      </w:tr>
      <w:tr w:rsidR="00EC53F8" w:rsidRPr="008A3722" w14:paraId="2CA983FC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CC91C02" w14:textId="77777777" w:rsidR="00EC53F8" w:rsidRPr="008A3722" w:rsidRDefault="00000000" w:rsidP="00EC53F8">
            <w:pPr>
              <w:spacing w:before="120" w:after="120"/>
              <w:ind w:left="180"/>
            </w:pPr>
            <w:sdt>
              <w:sdtPr>
                <w:id w:val="151896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47F86" w14:textId="77777777" w:rsidR="00EC53F8" w:rsidRPr="008A3722" w:rsidRDefault="00EC53F8" w:rsidP="00CD6947">
            <w:pPr>
              <w:spacing w:before="120" w:after="120"/>
              <w:ind w:left="175"/>
            </w:pPr>
            <w:r>
              <w:t>Hydrocarbon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D08D4" w14:textId="77777777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r>
              <w:t xml:space="preserve"> </w:t>
            </w:r>
            <w:sdt>
              <w:sdtPr>
                <w:id w:val="611703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AA87BFD" w14:textId="77777777" w:rsidR="00EC53F8" w:rsidRPr="008A3722" w:rsidRDefault="00EC53F8" w:rsidP="00EC53F8">
            <w:pPr>
              <w:spacing w:before="120" w:after="120"/>
              <w:ind w:left="319"/>
            </w:pPr>
            <w:r>
              <w:t>Named</w:t>
            </w:r>
            <w:r w:rsidRPr="008A3722">
              <w:t xml:space="preserve"> Waste       </w:t>
            </w:r>
            <w:r>
              <w:t xml:space="preserve">    </w:t>
            </w:r>
          </w:p>
        </w:tc>
      </w:tr>
      <w:tr w:rsidR="00EC53F8" w:rsidRPr="008A3722" w14:paraId="77840479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E3923C0" w14:textId="77777777" w:rsidR="00EC53F8" w:rsidRDefault="00000000" w:rsidP="00EC53F8">
            <w:pPr>
              <w:spacing w:before="120" w:after="120"/>
              <w:ind w:left="180"/>
            </w:pPr>
            <w:sdt>
              <w:sdtPr>
                <w:id w:val="-118127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11D6858" w14:textId="77777777" w:rsidR="00EC53F8" w:rsidRDefault="00EC53F8" w:rsidP="00CD6947">
            <w:pPr>
              <w:spacing w:before="120" w:after="120"/>
              <w:ind w:left="175"/>
            </w:pPr>
            <w:r>
              <w:t>Contaminated solid waste</w:t>
            </w: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038F1E1" w14:textId="77777777" w:rsidR="00EC53F8" w:rsidRPr="008A3722" w:rsidRDefault="00000000" w:rsidP="00EC53F8">
            <w:pPr>
              <w:spacing w:before="120" w:after="120"/>
              <w:jc w:val="right"/>
            </w:pPr>
            <w:sdt>
              <w:sdtPr>
                <w:id w:val="-1107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53F8" w:rsidRPr="008A3722">
              <w:t xml:space="preserve">          </w:t>
            </w:r>
            <w:r w:rsidR="00EC53F8">
              <w:t xml:space="preserve">       </w:t>
            </w:r>
            <w:r w:rsidR="00EC53F8"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3A40C97" w14:textId="77777777" w:rsidR="00EC53F8" w:rsidRDefault="00EC53F8" w:rsidP="00EC53F8">
            <w:pPr>
              <w:spacing w:before="120" w:after="120"/>
              <w:ind w:left="319"/>
            </w:pPr>
            <w:r>
              <w:t>Silica/TLC</w:t>
            </w:r>
          </w:p>
        </w:tc>
      </w:tr>
    </w:tbl>
    <w:p w14:paraId="1EAC8D78" w14:textId="77777777" w:rsidR="00267D79" w:rsidRPr="00067261" w:rsidRDefault="00267D79" w:rsidP="00067261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237"/>
        <w:gridCol w:w="5001"/>
        <w:gridCol w:w="1258"/>
        <w:gridCol w:w="2853"/>
      </w:tblGrid>
      <w:tr w:rsidR="00067261" w:rsidRPr="003E2D95" w14:paraId="32919B2F" w14:textId="77777777" w:rsidTr="00D676F1">
        <w:tc>
          <w:tcPr>
            <w:tcW w:w="1237" w:type="dxa"/>
            <w:shd w:val="clear" w:color="auto" w:fill="F2F2F2" w:themeFill="background1" w:themeFillShade="F2"/>
            <w:vAlign w:val="center"/>
          </w:tcPr>
          <w:p w14:paraId="5CBC03A4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Approved By:</w:t>
            </w:r>
          </w:p>
        </w:tc>
        <w:tc>
          <w:tcPr>
            <w:tcW w:w="5001" w:type="dxa"/>
            <w:shd w:val="clear" w:color="auto" w:fill="auto"/>
          </w:tcPr>
          <w:p w14:paraId="33E49C9F" w14:textId="77777777" w:rsidR="00067261" w:rsidRPr="003E2D95" w:rsidRDefault="00067261" w:rsidP="00E71330"/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645944C5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Date:</w:t>
            </w:r>
          </w:p>
        </w:tc>
        <w:tc>
          <w:tcPr>
            <w:tcW w:w="2853" w:type="dxa"/>
            <w:shd w:val="clear" w:color="auto" w:fill="auto"/>
          </w:tcPr>
          <w:p w14:paraId="4FB01E92" w14:textId="77777777" w:rsidR="00067261" w:rsidRPr="003E2D95" w:rsidRDefault="00067261" w:rsidP="00E71330"/>
        </w:tc>
      </w:tr>
    </w:tbl>
    <w:p w14:paraId="16FB333E" w14:textId="77777777" w:rsidR="008A3722" w:rsidRDefault="008A3722" w:rsidP="008A3722"/>
    <w:sectPr w:rsidR="008A3722" w:rsidSect="002441E7">
      <w:headerReference w:type="default" r:id="rId7"/>
      <w:pgSz w:w="11906" w:h="16838"/>
      <w:pgMar w:top="993" w:right="1247" w:bottom="1247" w:left="124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E9E7A" w14:textId="77777777" w:rsidR="004C2CDA" w:rsidRDefault="004C2CDA" w:rsidP="00830DCE">
      <w:pPr>
        <w:spacing w:after="0" w:line="240" w:lineRule="auto"/>
      </w:pPr>
      <w:r>
        <w:separator/>
      </w:r>
    </w:p>
  </w:endnote>
  <w:endnote w:type="continuationSeparator" w:id="0">
    <w:p w14:paraId="4F650CAA" w14:textId="77777777" w:rsidR="004C2CDA" w:rsidRDefault="004C2CDA" w:rsidP="0083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8C934" w14:textId="77777777" w:rsidR="004C2CDA" w:rsidRDefault="004C2CDA" w:rsidP="00830DCE">
      <w:pPr>
        <w:spacing w:after="0" w:line="240" w:lineRule="auto"/>
      </w:pPr>
      <w:r>
        <w:separator/>
      </w:r>
    </w:p>
  </w:footnote>
  <w:footnote w:type="continuationSeparator" w:id="0">
    <w:p w14:paraId="3643B509" w14:textId="77777777" w:rsidR="004C2CDA" w:rsidRDefault="004C2CDA" w:rsidP="0083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D6DA9" w14:textId="77777777" w:rsidR="00E71330" w:rsidRPr="00830DCE" w:rsidRDefault="00E71330" w:rsidP="004F3911">
    <w:pPr>
      <w:pStyle w:val="Header"/>
      <w:ind w:left="-284"/>
      <w:rPr>
        <w:b/>
      </w:rPr>
    </w:pPr>
    <w:r w:rsidRPr="00830DCE">
      <w:rPr>
        <w:b/>
      </w:rPr>
      <w:t>COSHH Form</w:t>
    </w:r>
    <w:r w:rsidRPr="00830DCE">
      <w:rPr>
        <w:b/>
      </w:rPr>
      <w:tab/>
    </w:r>
    <w:r w:rsidRPr="00830DCE">
      <w:rPr>
        <w:b/>
      </w:rPr>
      <w:tab/>
      <w:t>Chemistry Teaching Laboratory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80"/>
    <w:rsid w:val="00005243"/>
    <w:rsid w:val="00012ADB"/>
    <w:rsid w:val="00066CAC"/>
    <w:rsid w:val="00067261"/>
    <w:rsid w:val="000805BC"/>
    <w:rsid w:val="0008241F"/>
    <w:rsid w:val="000929E5"/>
    <w:rsid w:val="000A3085"/>
    <w:rsid w:val="000B4915"/>
    <w:rsid w:val="000B4A2B"/>
    <w:rsid w:val="000D347F"/>
    <w:rsid w:val="00100622"/>
    <w:rsid w:val="00114053"/>
    <w:rsid w:val="0012681E"/>
    <w:rsid w:val="00154BE6"/>
    <w:rsid w:val="001721C5"/>
    <w:rsid w:val="001733D3"/>
    <w:rsid w:val="0018291E"/>
    <w:rsid w:val="00185B7E"/>
    <w:rsid w:val="001879CD"/>
    <w:rsid w:val="001D3923"/>
    <w:rsid w:val="001E62DF"/>
    <w:rsid w:val="002441E7"/>
    <w:rsid w:val="0026603C"/>
    <w:rsid w:val="00267D79"/>
    <w:rsid w:val="00280977"/>
    <w:rsid w:val="00283890"/>
    <w:rsid w:val="00287418"/>
    <w:rsid w:val="002C4E7F"/>
    <w:rsid w:val="003046B5"/>
    <w:rsid w:val="003410FF"/>
    <w:rsid w:val="00352B5D"/>
    <w:rsid w:val="00357081"/>
    <w:rsid w:val="00385C9B"/>
    <w:rsid w:val="003B43FD"/>
    <w:rsid w:val="003C4F7E"/>
    <w:rsid w:val="003E2D95"/>
    <w:rsid w:val="003F2739"/>
    <w:rsid w:val="003F3021"/>
    <w:rsid w:val="003F5227"/>
    <w:rsid w:val="003F7158"/>
    <w:rsid w:val="0041040E"/>
    <w:rsid w:val="00497A73"/>
    <w:rsid w:val="004A1466"/>
    <w:rsid w:val="004A386C"/>
    <w:rsid w:val="004C2CDA"/>
    <w:rsid w:val="004C3786"/>
    <w:rsid w:val="004F3911"/>
    <w:rsid w:val="00527EF3"/>
    <w:rsid w:val="00532E8D"/>
    <w:rsid w:val="00536D5E"/>
    <w:rsid w:val="00543628"/>
    <w:rsid w:val="00574550"/>
    <w:rsid w:val="00591C38"/>
    <w:rsid w:val="005B01D3"/>
    <w:rsid w:val="005B02F8"/>
    <w:rsid w:val="005F15FF"/>
    <w:rsid w:val="005F2C1F"/>
    <w:rsid w:val="00640BA1"/>
    <w:rsid w:val="006644AE"/>
    <w:rsid w:val="006A2505"/>
    <w:rsid w:val="006B6204"/>
    <w:rsid w:val="006E4261"/>
    <w:rsid w:val="006F1A5E"/>
    <w:rsid w:val="00722C50"/>
    <w:rsid w:val="00740988"/>
    <w:rsid w:val="0075725B"/>
    <w:rsid w:val="00763491"/>
    <w:rsid w:val="007661A2"/>
    <w:rsid w:val="007818BC"/>
    <w:rsid w:val="00792AB1"/>
    <w:rsid w:val="007B3864"/>
    <w:rsid w:val="007C4D18"/>
    <w:rsid w:val="007D2EAA"/>
    <w:rsid w:val="007F06CB"/>
    <w:rsid w:val="007F7408"/>
    <w:rsid w:val="00830DCE"/>
    <w:rsid w:val="00846212"/>
    <w:rsid w:val="0085405B"/>
    <w:rsid w:val="00882306"/>
    <w:rsid w:val="008A3722"/>
    <w:rsid w:val="008A3A3D"/>
    <w:rsid w:val="008B3A2C"/>
    <w:rsid w:val="008B7E9D"/>
    <w:rsid w:val="008E2891"/>
    <w:rsid w:val="008F0761"/>
    <w:rsid w:val="009307E1"/>
    <w:rsid w:val="00933982"/>
    <w:rsid w:val="00953F21"/>
    <w:rsid w:val="009B0749"/>
    <w:rsid w:val="009B1F4C"/>
    <w:rsid w:val="009B6B78"/>
    <w:rsid w:val="009C6D3C"/>
    <w:rsid w:val="009E225A"/>
    <w:rsid w:val="009F3480"/>
    <w:rsid w:val="00A0070C"/>
    <w:rsid w:val="00A76A7A"/>
    <w:rsid w:val="00A86066"/>
    <w:rsid w:val="00AB0061"/>
    <w:rsid w:val="00AB0489"/>
    <w:rsid w:val="00AB6D29"/>
    <w:rsid w:val="00AD5E69"/>
    <w:rsid w:val="00B24514"/>
    <w:rsid w:val="00B2733F"/>
    <w:rsid w:val="00B41DE5"/>
    <w:rsid w:val="00B9651D"/>
    <w:rsid w:val="00BA2F9A"/>
    <w:rsid w:val="00BD4C3E"/>
    <w:rsid w:val="00BE0F1D"/>
    <w:rsid w:val="00C56A3F"/>
    <w:rsid w:val="00C6041E"/>
    <w:rsid w:val="00C659C8"/>
    <w:rsid w:val="00C9429D"/>
    <w:rsid w:val="00C97459"/>
    <w:rsid w:val="00CD35C4"/>
    <w:rsid w:val="00CD6947"/>
    <w:rsid w:val="00CF24C7"/>
    <w:rsid w:val="00D024C2"/>
    <w:rsid w:val="00D676F1"/>
    <w:rsid w:val="00D830BA"/>
    <w:rsid w:val="00D908E8"/>
    <w:rsid w:val="00D91F2F"/>
    <w:rsid w:val="00DC5B15"/>
    <w:rsid w:val="00DD6EC4"/>
    <w:rsid w:val="00DF5018"/>
    <w:rsid w:val="00E71330"/>
    <w:rsid w:val="00E95CD9"/>
    <w:rsid w:val="00E96842"/>
    <w:rsid w:val="00EA5E90"/>
    <w:rsid w:val="00EC53F8"/>
    <w:rsid w:val="00ED7D79"/>
    <w:rsid w:val="00EF1DC8"/>
    <w:rsid w:val="00F25A95"/>
    <w:rsid w:val="00F7115A"/>
    <w:rsid w:val="00F9438F"/>
    <w:rsid w:val="00FC7B9B"/>
    <w:rsid w:val="00FD29E1"/>
    <w:rsid w:val="00F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F9F58"/>
  <w15:docId w15:val="{66B0CDFA-6760-41E5-9931-44DB438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CE"/>
  </w:style>
  <w:style w:type="paragraph" w:styleId="Footer">
    <w:name w:val="footer"/>
    <w:basedOn w:val="Normal"/>
    <w:link w:val="FooterChar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CE"/>
  </w:style>
  <w:style w:type="table" w:styleId="TableGrid">
    <w:name w:val="Table Grid"/>
    <w:basedOn w:val="TableNormal"/>
    <w:uiPriority w:val="59"/>
    <w:rsid w:val="0083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D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6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6354C-FFE2-4AC7-94FD-CEB31506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Cahill</dc:creator>
  <cp:lastModifiedBy>Jefferson Xue</cp:lastModifiedBy>
  <cp:revision>38</cp:revision>
  <dcterms:created xsi:type="dcterms:W3CDTF">2019-10-14T10:09:00Z</dcterms:created>
  <dcterms:modified xsi:type="dcterms:W3CDTF">2024-10-16T18:20:00Z</dcterms:modified>
</cp:coreProperties>
</file>