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F0F89" w14:textId="77777777" w:rsidR="008E07F3" w:rsidRPr="00375D8E" w:rsidRDefault="008E07F3" w:rsidP="008E07F3">
      <w:pPr>
        <w:pStyle w:val="Heading1"/>
        <w:rPr>
          <w:rFonts w:asciiTheme="minorHAnsi" w:hAnsiTheme="minorHAnsi" w:cstheme="minorHAnsi"/>
          <w:color w:val="0070C0"/>
          <w:szCs w:val="24"/>
          <w:u w:val="none"/>
        </w:rPr>
      </w:pPr>
      <w:r w:rsidRPr="00375D8E">
        <w:rPr>
          <w:rFonts w:asciiTheme="minorHAnsi" w:hAnsiTheme="minorHAnsi" w:cstheme="minorHAnsi"/>
          <w:color w:val="0070C0"/>
          <w:szCs w:val="24"/>
          <w:u w:val="none"/>
        </w:rPr>
        <w:t>Anil Dhawale</w:t>
      </w:r>
    </w:p>
    <w:p w14:paraId="2763C061" w14:textId="3BFAC3A7" w:rsidR="00F60E76" w:rsidRPr="00375D8E" w:rsidRDefault="008E07F3" w:rsidP="00AD5058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375D8E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Email id: </w:t>
      </w:r>
      <w:r w:rsidR="00012195" w:rsidRPr="004A31DB">
        <w:rPr>
          <w:rFonts w:asciiTheme="minorHAnsi" w:hAnsiTheme="minorHAnsi" w:cstheme="minorHAnsi"/>
          <w:b/>
          <w:color w:val="0070C0"/>
          <w:sz w:val="24"/>
          <w:szCs w:val="24"/>
        </w:rPr>
        <w:t>anildhawale1981@gmail.com</w:t>
      </w:r>
    </w:p>
    <w:p w14:paraId="2EBE6B84" w14:textId="092885E3" w:rsidR="00375D8E" w:rsidRPr="004A31DB" w:rsidRDefault="00B93B6A" w:rsidP="00375D8E">
      <w:pPr>
        <w:pStyle w:val="Heading1"/>
        <w:rPr>
          <w:rFonts w:asciiTheme="minorHAnsi" w:hAnsiTheme="minorHAnsi" w:cstheme="minorHAnsi"/>
          <w:color w:val="0070C0"/>
          <w:szCs w:val="24"/>
          <w:u w:val="none"/>
        </w:rPr>
      </w:pPr>
      <w:r w:rsidRPr="00375D8E">
        <w:rPr>
          <w:rFonts w:asciiTheme="minorHAnsi" w:hAnsiTheme="minorHAnsi" w:cstheme="minorHAnsi"/>
          <w:color w:val="0070C0"/>
          <w:szCs w:val="24"/>
          <w:u w:val="none"/>
        </w:rPr>
        <w:t>Contact No:</w:t>
      </w:r>
      <w:r w:rsidR="00641B04" w:rsidRPr="00375D8E">
        <w:rPr>
          <w:rFonts w:asciiTheme="minorHAnsi" w:hAnsiTheme="minorHAnsi" w:cstheme="minorHAnsi"/>
          <w:color w:val="0070C0"/>
          <w:szCs w:val="24"/>
          <w:u w:val="none"/>
        </w:rPr>
        <w:t xml:space="preserve"> </w:t>
      </w:r>
      <w:r w:rsidR="00641B04" w:rsidRPr="004A31DB">
        <w:rPr>
          <w:rFonts w:asciiTheme="minorHAnsi" w:hAnsiTheme="minorHAnsi" w:cstheme="minorHAnsi"/>
          <w:color w:val="0070C0"/>
          <w:szCs w:val="24"/>
          <w:u w:val="none"/>
        </w:rPr>
        <w:t>+44</w:t>
      </w:r>
      <w:r w:rsidRPr="004A31DB">
        <w:rPr>
          <w:rFonts w:asciiTheme="minorHAnsi" w:hAnsiTheme="minorHAnsi" w:cstheme="minorHAnsi"/>
          <w:color w:val="0070C0"/>
          <w:szCs w:val="24"/>
          <w:u w:val="none"/>
        </w:rPr>
        <w:t xml:space="preserve"> </w:t>
      </w:r>
      <w:r w:rsidR="00B95D63" w:rsidRPr="004A31DB">
        <w:rPr>
          <w:rFonts w:asciiTheme="minorHAnsi" w:hAnsiTheme="minorHAnsi" w:cstheme="minorHAnsi"/>
          <w:color w:val="0070C0"/>
          <w:szCs w:val="24"/>
          <w:u w:val="none"/>
        </w:rPr>
        <w:t>-</w:t>
      </w:r>
      <w:r w:rsidRPr="004A31DB">
        <w:rPr>
          <w:rFonts w:asciiTheme="minorHAnsi" w:hAnsiTheme="minorHAnsi" w:cstheme="minorHAnsi"/>
          <w:color w:val="0070C0"/>
          <w:szCs w:val="24"/>
          <w:u w:val="none"/>
        </w:rPr>
        <w:t>7459398454</w:t>
      </w:r>
    </w:p>
    <w:p w14:paraId="2B51ABE7" w14:textId="77777777" w:rsidR="00B24680" w:rsidRPr="00C84B18" w:rsidRDefault="00B24680">
      <w:pPr>
        <w:pStyle w:val="Heading2"/>
        <w:pBdr>
          <w:top w:val="single" w:sz="4" w:space="1" w:color="auto"/>
          <w:bottom w:val="single" w:sz="4" w:space="1" w:color="auto"/>
        </w:pBdr>
        <w:jc w:val="center"/>
        <w:rPr>
          <w:rFonts w:asciiTheme="minorHAnsi" w:hAnsiTheme="minorHAnsi" w:cstheme="minorHAnsi"/>
          <w:sz w:val="22"/>
          <w:szCs w:val="22"/>
        </w:rPr>
      </w:pPr>
      <w:r w:rsidRPr="00C85438">
        <w:rPr>
          <w:rFonts w:ascii="ArialMT" w:hAnsi="ArialMT"/>
          <w:b w:val="0"/>
          <w:color w:val="6D6D6D"/>
          <w:sz w:val="22"/>
          <w:szCs w:val="22"/>
          <w:lang w:val="en-GB" w:eastAsia="en-GB"/>
        </w:rPr>
        <w:t>SUMMARY</w:t>
      </w:r>
    </w:p>
    <w:p w14:paraId="773C806D" w14:textId="77777777" w:rsidR="00B24680" w:rsidRPr="00C84B18" w:rsidRDefault="00B24680">
      <w:pPr>
        <w:rPr>
          <w:rFonts w:asciiTheme="minorHAnsi" w:hAnsiTheme="minorHAnsi" w:cstheme="minorHAnsi"/>
          <w:b/>
          <w:sz w:val="22"/>
          <w:szCs w:val="22"/>
        </w:rPr>
      </w:pPr>
    </w:p>
    <w:p w14:paraId="6717C8AF" w14:textId="7965049A" w:rsidR="006F7B89" w:rsidRPr="00C85438" w:rsidRDefault="00EC5577" w:rsidP="006F7B89">
      <w:pPr>
        <w:rPr>
          <w:rFonts w:ascii="ArialMT" w:hAnsi="ArialMT"/>
          <w:color w:val="6D6D6D"/>
          <w:sz w:val="22"/>
          <w:szCs w:val="22"/>
          <w:lang w:val="en-GB" w:eastAsia="en-GB"/>
        </w:rPr>
      </w:pPr>
      <w:r w:rsidRPr="00C85438">
        <w:rPr>
          <w:rFonts w:ascii="ArialMT" w:hAnsi="ArialMT"/>
          <w:color w:val="6D6D6D"/>
          <w:sz w:val="22"/>
          <w:szCs w:val="22"/>
          <w:lang w:val="en-GB" w:eastAsia="en-GB"/>
        </w:rPr>
        <w:t xml:space="preserve">Anil </w:t>
      </w:r>
      <w:r w:rsidR="0062643D">
        <w:rPr>
          <w:rFonts w:ascii="ArialMT" w:hAnsi="ArialMT"/>
          <w:color w:val="6D6D6D"/>
          <w:sz w:val="22"/>
          <w:szCs w:val="22"/>
          <w:lang w:val="en-GB" w:eastAsia="en-GB"/>
        </w:rPr>
        <w:t xml:space="preserve">has </w:t>
      </w:r>
      <w:r w:rsidRPr="00C85438">
        <w:rPr>
          <w:rFonts w:ascii="ArialMT" w:hAnsi="ArialMT"/>
          <w:color w:val="6D6D6D"/>
          <w:sz w:val="22"/>
          <w:szCs w:val="22"/>
          <w:lang w:val="en-GB" w:eastAsia="en-GB"/>
        </w:rPr>
        <w:t xml:space="preserve">got </w:t>
      </w:r>
      <w:r w:rsidR="00583C2E" w:rsidRPr="00C85438">
        <w:rPr>
          <w:rFonts w:ascii="ArialMT" w:hAnsi="ArialMT"/>
          <w:color w:val="6D6D6D"/>
          <w:sz w:val="22"/>
          <w:szCs w:val="22"/>
          <w:lang w:val="en-GB" w:eastAsia="en-GB"/>
        </w:rPr>
        <w:t>1</w:t>
      </w:r>
      <w:r w:rsidR="00DC5B98" w:rsidRPr="00C85438">
        <w:rPr>
          <w:rFonts w:ascii="ArialMT" w:hAnsi="ArialMT"/>
          <w:color w:val="6D6D6D"/>
          <w:sz w:val="22"/>
          <w:szCs w:val="22"/>
          <w:lang w:val="en-GB" w:eastAsia="en-GB"/>
        </w:rPr>
        <w:t>4</w:t>
      </w:r>
      <w:r w:rsidR="006F7B89" w:rsidRPr="00C85438">
        <w:rPr>
          <w:rFonts w:ascii="ArialMT" w:hAnsi="ArialMT"/>
          <w:color w:val="6D6D6D"/>
          <w:sz w:val="22"/>
          <w:szCs w:val="22"/>
          <w:lang w:val="en-GB" w:eastAsia="en-GB"/>
        </w:rPr>
        <w:t xml:space="preserve"> plus years of </w:t>
      </w:r>
      <w:r w:rsidRPr="00C85438">
        <w:rPr>
          <w:rFonts w:ascii="ArialMT" w:hAnsi="ArialMT"/>
          <w:color w:val="6D6D6D"/>
          <w:sz w:val="22"/>
          <w:szCs w:val="22"/>
          <w:lang w:val="en-GB" w:eastAsia="en-GB"/>
        </w:rPr>
        <w:t xml:space="preserve">insightful </w:t>
      </w:r>
      <w:r w:rsidR="006F7B89" w:rsidRPr="00C85438">
        <w:rPr>
          <w:rFonts w:ascii="ArialMT" w:hAnsi="ArialMT"/>
          <w:color w:val="6D6D6D"/>
          <w:sz w:val="22"/>
          <w:szCs w:val="22"/>
          <w:lang w:val="en-GB" w:eastAsia="en-GB"/>
        </w:rPr>
        <w:t xml:space="preserve">experience in </w:t>
      </w:r>
      <w:r w:rsidRPr="00C85438">
        <w:rPr>
          <w:rFonts w:ascii="ArialMT" w:hAnsi="ArialMT"/>
          <w:color w:val="6D6D6D"/>
          <w:sz w:val="22"/>
          <w:szCs w:val="22"/>
          <w:lang w:val="en-GB" w:eastAsia="en-GB"/>
        </w:rPr>
        <w:t>application development and enhancement projects mostly coming from banking like JPMC and the public sector domain</w:t>
      </w:r>
    </w:p>
    <w:p w14:paraId="167AE1C8" w14:textId="77777777" w:rsidR="00B24680" w:rsidRPr="00C84B18" w:rsidRDefault="00B24680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033460F8" w14:textId="77777777" w:rsidR="00B24680" w:rsidRPr="00C85438" w:rsidRDefault="00EF43E9">
      <w:pPr>
        <w:pStyle w:val="Heading2"/>
        <w:pBdr>
          <w:top w:val="single" w:sz="4" w:space="1" w:color="auto"/>
          <w:bottom w:val="single" w:sz="4" w:space="1" w:color="auto"/>
        </w:pBdr>
        <w:jc w:val="center"/>
        <w:rPr>
          <w:rFonts w:ascii="ArialMT" w:hAnsi="ArialMT"/>
          <w:bCs/>
          <w:color w:val="6D6D6D"/>
          <w:sz w:val="22"/>
          <w:szCs w:val="22"/>
          <w:lang w:val="en-GB" w:eastAsia="en-GB"/>
        </w:rPr>
      </w:pPr>
      <w:r w:rsidRPr="00C85438">
        <w:rPr>
          <w:rFonts w:ascii="ArialMT" w:hAnsi="ArialMT"/>
          <w:bCs/>
          <w:color w:val="6D6D6D"/>
          <w:sz w:val="22"/>
          <w:szCs w:val="22"/>
          <w:lang w:val="en-GB" w:eastAsia="en-GB"/>
        </w:rPr>
        <w:t>AREAS OF EXPERTISE</w:t>
      </w:r>
    </w:p>
    <w:p w14:paraId="0B78BD20" w14:textId="77777777" w:rsidR="00B24680" w:rsidRPr="00C84B18" w:rsidRDefault="00B24680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036"/>
        <w:gridCol w:w="5044"/>
      </w:tblGrid>
      <w:tr w:rsidR="00B24680" w:rsidRPr="00C84B18" w14:paraId="6AA13A8E" w14:textId="77777777">
        <w:tc>
          <w:tcPr>
            <w:tcW w:w="5143" w:type="dxa"/>
          </w:tcPr>
          <w:p w14:paraId="31FC1C7E" w14:textId="77777777" w:rsidR="00B24680" w:rsidRPr="00C84B18" w:rsidRDefault="00B2468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5438"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  <w:t>FUNCTIONAL</w:t>
            </w:r>
          </w:p>
        </w:tc>
        <w:tc>
          <w:tcPr>
            <w:tcW w:w="5153" w:type="dxa"/>
          </w:tcPr>
          <w:p w14:paraId="2FDDCA28" w14:textId="77777777" w:rsidR="00B24680" w:rsidRPr="00C84B18" w:rsidRDefault="00B2468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5438"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  <w:t>TECHNOLOGY</w:t>
            </w:r>
          </w:p>
        </w:tc>
      </w:tr>
      <w:tr w:rsidR="00B24680" w:rsidRPr="00C84B18" w14:paraId="1B608BF5" w14:textId="77777777">
        <w:trPr>
          <w:trHeight w:val="2583"/>
        </w:trPr>
        <w:tc>
          <w:tcPr>
            <w:tcW w:w="5143" w:type="dxa"/>
          </w:tcPr>
          <w:p w14:paraId="5F7F26C6" w14:textId="55085803" w:rsidR="00C32369" w:rsidRDefault="00C32369" w:rsidP="00EB7B46">
            <w:pPr>
              <w:pStyle w:val="NormalWeb"/>
              <w:numPr>
                <w:ilvl w:val="0"/>
                <w:numId w:val="27"/>
              </w:numPr>
              <w:shd w:val="clear" w:color="auto" w:fill="FFFFFF"/>
            </w:pPr>
            <w:r>
              <w:rPr>
                <w:rFonts w:ascii="ArialMT" w:hAnsi="ArialMT"/>
                <w:color w:val="6D6D6D"/>
                <w:sz w:val="22"/>
                <w:szCs w:val="22"/>
              </w:rPr>
              <w:t xml:space="preserve">Exposure to different software methodologies like </w:t>
            </w:r>
            <w:r>
              <w:rPr>
                <w:rFonts w:ascii="Arial" w:hAnsi="Arial" w:cs="Arial"/>
                <w:b/>
                <w:bCs/>
                <w:color w:val="6D6D6D"/>
                <w:sz w:val="22"/>
                <w:szCs w:val="22"/>
              </w:rPr>
              <w:t xml:space="preserve">Agile </w:t>
            </w:r>
            <w:r>
              <w:rPr>
                <w:rFonts w:ascii="ArialMT" w:hAnsi="ArialMT"/>
                <w:color w:val="6D6D6D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color w:val="6D6D6D"/>
                <w:sz w:val="22"/>
                <w:szCs w:val="22"/>
              </w:rPr>
              <w:t xml:space="preserve">Waterfall </w:t>
            </w:r>
            <w:r>
              <w:rPr>
                <w:rFonts w:ascii="ArialMT" w:hAnsi="ArialMT"/>
                <w:color w:val="6D6D6D"/>
                <w:sz w:val="22"/>
                <w:szCs w:val="22"/>
              </w:rPr>
              <w:t xml:space="preserve">along with </w:t>
            </w:r>
            <w:r w:rsidR="009D5C58">
              <w:rPr>
                <w:rFonts w:ascii="ArialMT" w:hAnsi="ArialMT"/>
                <w:color w:val="6D6D6D"/>
                <w:sz w:val="22"/>
                <w:szCs w:val="22"/>
              </w:rPr>
              <w:t>azure</w:t>
            </w:r>
            <w:r>
              <w:rPr>
                <w:rFonts w:ascii="ArialMT" w:hAnsi="ArialMT"/>
                <w:color w:val="6D6D6D"/>
                <w:sz w:val="22"/>
                <w:szCs w:val="22"/>
              </w:rPr>
              <w:t xml:space="preserve"> cloud platforms </w:t>
            </w:r>
          </w:p>
          <w:p w14:paraId="6D19E42C" w14:textId="1C14C6E0" w:rsidR="000E76B3" w:rsidRPr="000E76B3" w:rsidRDefault="000E76B3" w:rsidP="00EB7B46">
            <w:pPr>
              <w:pStyle w:val="NormalWeb"/>
              <w:numPr>
                <w:ilvl w:val="0"/>
                <w:numId w:val="27"/>
              </w:numPr>
              <w:shd w:val="clear" w:color="auto" w:fill="FFFFFF"/>
            </w:pPr>
            <w:r>
              <w:rPr>
                <w:rFonts w:ascii="ArialMT" w:hAnsi="ArialMT"/>
                <w:color w:val="6D6D6D"/>
                <w:sz w:val="22"/>
                <w:szCs w:val="22"/>
              </w:rPr>
              <w:t xml:space="preserve">Familiarity with developing web applications in MVC frameworks with profound knowledge in </w:t>
            </w:r>
            <w:r>
              <w:rPr>
                <w:rFonts w:ascii="Arial" w:hAnsi="Arial" w:cs="Arial"/>
                <w:b/>
                <w:bCs/>
                <w:color w:val="6D6D6D"/>
                <w:sz w:val="22"/>
                <w:szCs w:val="22"/>
              </w:rPr>
              <w:t>SDLC lifecycle</w:t>
            </w:r>
          </w:p>
          <w:p w14:paraId="22A2A2FD" w14:textId="05D69E8D" w:rsidR="00EB7B46" w:rsidRPr="00EB7B46" w:rsidRDefault="004A31DB" w:rsidP="00EB7B46">
            <w:pPr>
              <w:pStyle w:val="NormalWeb"/>
              <w:numPr>
                <w:ilvl w:val="0"/>
                <w:numId w:val="27"/>
              </w:numPr>
              <w:shd w:val="clear" w:color="auto" w:fill="FFFFFF"/>
              <w:rPr>
                <w:rFonts w:ascii="ArialMT" w:hAnsi="ArialMT" w:hint="eastAsia"/>
                <w:color w:val="6D6D6D"/>
                <w:sz w:val="22"/>
                <w:szCs w:val="22"/>
              </w:rPr>
            </w:pPr>
            <w:r>
              <w:rPr>
                <w:rFonts w:ascii="ArialMT" w:hAnsi="ArialMT"/>
                <w:color w:val="6D6D6D"/>
                <w:sz w:val="22"/>
                <w:szCs w:val="22"/>
              </w:rPr>
              <w:t>Worked on</w:t>
            </w:r>
            <w:r w:rsidR="00EB7B46">
              <w:rPr>
                <w:rFonts w:ascii="ArialMT" w:hAnsi="ArialMT"/>
                <w:color w:val="6D6D6D"/>
                <w:sz w:val="22"/>
                <w:szCs w:val="22"/>
              </w:rPr>
              <w:t xml:space="preserve"> a diversified area that includes </w:t>
            </w:r>
            <w:r w:rsidR="00EB7B46" w:rsidRPr="00EB7B46">
              <w:rPr>
                <w:rFonts w:ascii="ArialMT" w:hAnsi="ArialMT"/>
                <w:color w:val="6D6D6D"/>
                <w:sz w:val="22"/>
                <w:szCs w:val="22"/>
              </w:rPr>
              <w:t>requirement gathering, estimation, design, development, testing, deployment</w:t>
            </w:r>
            <w:r w:rsidR="00EB7B46">
              <w:rPr>
                <w:rFonts w:ascii="ArialMT" w:hAnsi="ArialMT"/>
                <w:color w:val="6D6D6D"/>
                <w:sz w:val="22"/>
                <w:szCs w:val="22"/>
              </w:rPr>
              <w:t xml:space="preserve">, and </w:t>
            </w:r>
            <w:r w:rsidR="00EB7B46" w:rsidRPr="00EB7B46">
              <w:rPr>
                <w:rFonts w:ascii="ArialMT" w:hAnsi="ArialMT"/>
                <w:color w:val="6D6D6D"/>
                <w:sz w:val="22"/>
                <w:szCs w:val="22"/>
              </w:rPr>
              <w:t xml:space="preserve">production support </w:t>
            </w:r>
          </w:p>
          <w:p w14:paraId="496A531F" w14:textId="04DF4DEF" w:rsidR="00EB7B46" w:rsidRPr="00EB7B46" w:rsidRDefault="00EB7B46" w:rsidP="00EB7B46">
            <w:pPr>
              <w:pStyle w:val="NormalWeb"/>
              <w:numPr>
                <w:ilvl w:val="0"/>
                <w:numId w:val="27"/>
              </w:numPr>
              <w:shd w:val="clear" w:color="auto" w:fill="FFFFFF"/>
              <w:rPr>
                <w:rFonts w:ascii="ArialMT" w:hAnsi="ArialMT" w:hint="eastAsia"/>
                <w:color w:val="6D6D6D"/>
                <w:sz w:val="22"/>
                <w:szCs w:val="22"/>
              </w:rPr>
            </w:pPr>
            <w:r w:rsidRPr="00EB7B46">
              <w:rPr>
                <w:rFonts w:ascii="ArialMT" w:hAnsi="ArialMT"/>
                <w:color w:val="6D6D6D"/>
                <w:sz w:val="22"/>
                <w:szCs w:val="22"/>
              </w:rPr>
              <w:t xml:space="preserve">Rest api </w:t>
            </w:r>
            <w:r w:rsidR="004A31DB">
              <w:rPr>
                <w:rFonts w:ascii="ArialMT" w:hAnsi="ArialMT"/>
                <w:color w:val="6D6D6D"/>
                <w:sz w:val="22"/>
                <w:szCs w:val="22"/>
              </w:rPr>
              <w:t>development, swagger</w:t>
            </w:r>
            <w:r w:rsidRPr="00EB7B46">
              <w:rPr>
                <w:rFonts w:ascii="ArialMT" w:hAnsi="ArialMT"/>
                <w:color w:val="6D6D6D"/>
                <w:sz w:val="22"/>
                <w:szCs w:val="22"/>
              </w:rPr>
              <w:t xml:space="preserve"> documentation and development based on the end point details</w:t>
            </w:r>
          </w:p>
          <w:p w14:paraId="645AE10D" w14:textId="2C778A4F" w:rsidR="00EB7B46" w:rsidRPr="00EB7B46" w:rsidRDefault="009D5C58" w:rsidP="00EB7B46">
            <w:pPr>
              <w:pStyle w:val="NormalWeb"/>
              <w:numPr>
                <w:ilvl w:val="0"/>
                <w:numId w:val="27"/>
              </w:numPr>
              <w:shd w:val="clear" w:color="auto" w:fill="FFFFFF"/>
              <w:rPr>
                <w:rFonts w:ascii="ArialMT" w:hAnsi="ArialMT" w:hint="eastAsia"/>
                <w:color w:val="6D6D6D"/>
                <w:sz w:val="22"/>
                <w:szCs w:val="22"/>
              </w:rPr>
            </w:pPr>
            <w:r>
              <w:rPr>
                <w:rFonts w:ascii="ArialMT" w:hAnsi="ArialMT"/>
                <w:color w:val="6D6D6D"/>
                <w:sz w:val="22"/>
                <w:szCs w:val="22"/>
              </w:rPr>
              <w:t>implement</w:t>
            </w:r>
            <w:r w:rsidR="00EB7B46" w:rsidRPr="00EB7B46">
              <w:rPr>
                <w:rFonts w:ascii="ArialMT" w:hAnsi="ArialMT"/>
                <w:color w:val="6D6D6D"/>
                <w:sz w:val="22"/>
                <w:szCs w:val="22"/>
              </w:rPr>
              <w:t xml:space="preserve"> multiple projects, end to end testing and user acceptance testing</w:t>
            </w:r>
          </w:p>
          <w:p w14:paraId="5D06A16B" w14:textId="4F6EAFCB" w:rsidR="009633E5" w:rsidRPr="00EB7B46" w:rsidRDefault="009633E5" w:rsidP="00EB7B46">
            <w:pPr>
              <w:numPr>
                <w:ilvl w:val="0"/>
                <w:numId w:val="27"/>
              </w:numPr>
              <w:rPr>
                <w:rFonts w:ascii="ArialMT" w:eastAsia="Arial Unicode MS" w:hAnsi="ArialMT" w:cs="Arial Unicode MS" w:hint="eastAsia"/>
                <w:color w:val="6D6D6D"/>
                <w:sz w:val="22"/>
                <w:szCs w:val="22"/>
              </w:rPr>
            </w:pPr>
            <w:r w:rsidRPr="00EB7B46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>Application enhancement and upgradation</w:t>
            </w:r>
          </w:p>
          <w:p w14:paraId="690292B6" w14:textId="77777777" w:rsidR="00B24680" w:rsidRPr="00C84B18" w:rsidRDefault="00B24680" w:rsidP="00EB7B46">
            <w:pPr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53" w:type="dxa"/>
          </w:tcPr>
          <w:p w14:paraId="22C33A38" w14:textId="32C19827" w:rsidR="002D3E72" w:rsidRPr="00EB7B46" w:rsidRDefault="002D3E72" w:rsidP="00C32369">
            <w:pPr>
              <w:numPr>
                <w:ilvl w:val="0"/>
                <w:numId w:val="27"/>
              </w:numPr>
              <w:rPr>
                <w:rFonts w:ascii="ArialMT" w:eastAsia="Arial Unicode MS" w:hAnsi="ArialMT" w:cs="Arial Unicode MS" w:hint="eastAsia"/>
                <w:color w:val="6D6D6D"/>
                <w:sz w:val="22"/>
                <w:szCs w:val="22"/>
              </w:rPr>
            </w:pPr>
            <w:r w:rsidRPr="00EB7B46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>Languages –</w:t>
            </w:r>
            <w:r w:rsidR="007A56FE" w:rsidRPr="00EB7B46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 xml:space="preserve"> </w:t>
            </w:r>
            <w:r w:rsidR="0008686B" w:rsidRPr="00EB7B46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>Java</w:t>
            </w:r>
            <w:r w:rsidR="000B0625" w:rsidRPr="00EB7B46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 xml:space="preserve"> - 8</w:t>
            </w:r>
            <w:r w:rsidR="00AD1D06" w:rsidRPr="00EB7B46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>, S</w:t>
            </w:r>
            <w:r w:rsidR="0008686B" w:rsidRPr="00EB7B46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>pring</w:t>
            </w:r>
            <w:r w:rsidR="00A35C43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 xml:space="preserve"> framework</w:t>
            </w:r>
            <w:r w:rsidR="0008686B" w:rsidRPr="00EB7B46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>, Hibernate</w:t>
            </w:r>
            <w:r w:rsidR="00A35C43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 xml:space="preserve">, microservices, REST </w:t>
            </w:r>
            <w:r w:rsidR="008B1338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>API</w:t>
            </w:r>
          </w:p>
          <w:p w14:paraId="369D319D" w14:textId="6CC17FCE" w:rsidR="00046F7F" w:rsidRPr="00EB7B46" w:rsidRDefault="00046F7F" w:rsidP="00C32369">
            <w:pPr>
              <w:numPr>
                <w:ilvl w:val="0"/>
                <w:numId w:val="27"/>
              </w:numPr>
              <w:rPr>
                <w:rFonts w:ascii="ArialMT" w:eastAsia="Arial Unicode MS" w:hAnsi="ArialMT" w:cs="Arial Unicode MS" w:hint="eastAsia"/>
                <w:color w:val="6D6D6D"/>
                <w:sz w:val="22"/>
                <w:szCs w:val="22"/>
              </w:rPr>
            </w:pPr>
            <w:r w:rsidRPr="00EB7B46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>Automation Tool</w:t>
            </w:r>
            <w:r w:rsidR="00C750AF" w:rsidRPr="00EB7B46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 xml:space="preserve"> (BDD</w:t>
            </w:r>
            <w:r w:rsidR="00C85438" w:rsidRPr="00EB7B46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>):</w:t>
            </w:r>
            <w:r w:rsidRPr="00EB7B46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 xml:space="preserve"> </w:t>
            </w:r>
            <w:r w:rsidR="00C85438" w:rsidRPr="00EB7B46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>Cucumber</w:t>
            </w:r>
          </w:p>
          <w:p w14:paraId="47852183" w14:textId="77777777" w:rsidR="007A56FE" w:rsidRPr="00EB7B46" w:rsidRDefault="007A56FE" w:rsidP="00C32369">
            <w:pPr>
              <w:numPr>
                <w:ilvl w:val="0"/>
                <w:numId w:val="27"/>
              </w:numPr>
              <w:rPr>
                <w:rFonts w:ascii="ArialMT" w:eastAsia="Arial Unicode MS" w:hAnsi="ArialMT" w:cs="Arial Unicode MS" w:hint="eastAsia"/>
                <w:color w:val="6D6D6D"/>
                <w:sz w:val="22"/>
                <w:szCs w:val="22"/>
              </w:rPr>
            </w:pPr>
            <w:r w:rsidRPr="00EB7B46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>You Rule – for static data maintenance</w:t>
            </w:r>
          </w:p>
          <w:p w14:paraId="5701B1CA" w14:textId="77777777" w:rsidR="00757BC0" w:rsidRPr="00EB7B46" w:rsidRDefault="00757BC0" w:rsidP="00C32369">
            <w:pPr>
              <w:numPr>
                <w:ilvl w:val="0"/>
                <w:numId w:val="27"/>
              </w:numPr>
              <w:rPr>
                <w:rFonts w:ascii="ArialMT" w:eastAsia="Arial Unicode MS" w:hAnsi="ArialMT" w:cs="Arial Unicode MS" w:hint="eastAsia"/>
                <w:color w:val="6D6D6D"/>
                <w:sz w:val="22"/>
                <w:szCs w:val="22"/>
              </w:rPr>
            </w:pPr>
            <w:r w:rsidRPr="00EB7B46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>JMS – Active MQ</w:t>
            </w:r>
            <w:r w:rsidR="007A56FE" w:rsidRPr="00EB7B46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 xml:space="preserve">, JMS Tool kit-to </w:t>
            </w:r>
            <w:r w:rsidR="006C1A06" w:rsidRPr="00EB7B46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>inject</w:t>
            </w:r>
            <w:r w:rsidR="007A56FE" w:rsidRPr="00EB7B46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 xml:space="preserve"> the messages.</w:t>
            </w:r>
          </w:p>
          <w:p w14:paraId="712FB113" w14:textId="319AF4DD" w:rsidR="00C32369" w:rsidRPr="00EB7B46" w:rsidRDefault="00C32369" w:rsidP="00EB7B46">
            <w:pPr>
              <w:numPr>
                <w:ilvl w:val="0"/>
                <w:numId w:val="27"/>
              </w:numPr>
              <w:rPr>
                <w:rFonts w:ascii="ArialMT" w:eastAsia="Arial Unicode MS" w:hAnsi="ArialMT" w:cs="Arial Unicode MS" w:hint="eastAsia"/>
                <w:color w:val="6D6D6D"/>
                <w:sz w:val="22"/>
                <w:szCs w:val="22"/>
              </w:rPr>
            </w:pPr>
            <w:r w:rsidRPr="00EB7B46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>Good understanding of CI/CD, Dev</w:t>
            </w:r>
            <w:r w:rsidR="004D0523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>O</w:t>
            </w:r>
            <w:r w:rsidRPr="00EB7B46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 xml:space="preserve">ps principles, and great ability to work on different build and packaging tools </w:t>
            </w:r>
          </w:p>
          <w:p w14:paraId="3531A874" w14:textId="64FC0136" w:rsidR="00C32369" w:rsidRDefault="00C32369" w:rsidP="00EB7B46">
            <w:pPr>
              <w:numPr>
                <w:ilvl w:val="0"/>
                <w:numId w:val="27"/>
              </w:numPr>
              <w:rPr>
                <w:rFonts w:ascii="ArialMT" w:eastAsia="Arial Unicode MS" w:hAnsi="ArialMT" w:cs="Arial Unicode MS" w:hint="eastAsia"/>
                <w:color w:val="6D6D6D"/>
                <w:sz w:val="22"/>
                <w:szCs w:val="22"/>
              </w:rPr>
            </w:pPr>
            <w:r w:rsidRPr="00EB7B46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>Substantial capability to work on MS Cloud platforms like Azure</w:t>
            </w:r>
            <w:r w:rsidR="004656B6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>, AWS</w:t>
            </w:r>
            <w:r w:rsidR="004656B6">
              <w:rPr>
                <w:rFonts w:ascii="ArialMT" w:eastAsia="Arial Unicode MS" w:hAnsi="ArialMT" w:cs="Arial Unicode MS" w:hint="eastAsia"/>
                <w:color w:val="6D6D6D"/>
                <w:sz w:val="22"/>
                <w:szCs w:val="22"/>
              </w:rPr>
              <w:t>,</w:t>
            </w:r>
            <w:r w:rsidR="004656B6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 xml:space="preserve"> and Kafka</w:t>
            </w:r>
          </w:p>
          <w:p w14:paraId="1B99A0DF" w14:textId="30DC6466" w:rsidR="00376C35" w:rsidRPr="00EB7B46" w:rsidRDefault="00376C35" w:rsidP="00EB7B46">
            <w:pPr>
              <w:numPr>
                <w:ilvl w:val="0"/>
                <w:numId w:val="27"/>
              </w:numPr>
              <w:rPr>
                <w:rFonts w:ascii="ArialMT" w:eastAsia="Arial Unicode MS" w:hAnsi="ArialMT" w:cs="Arial Unicode MS" w:hint="eastAsia"/>
                <w:color w:val="6D6D6D"/>
                <w:sz w:val="22"/>
                <w:szCs w:val="22"/>
              </w:rPr>
            </w:pPr>
            <w:r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>Azure -</w:t>
            </w:r>
            <w:r w:rsidR="00720923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 xml:space="preserve"> </w:t>
            </w:r>
            <w:r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>900 certified</w:t>
            </w:r>
          </w:p>
          <w:p w14:paraId="45AECDF7" w14:textId="31D56FA3" w:rsidR="002D3E72" w:rsidRPr="00EB7B46" w:rsidRDefault="002D3E72" w:rsidP="00EB7B46">
            <w:pPr>
              <w:numPr>
                <w:ilvl w:val="0"/>
                <w:numId w:val="27"/>
              </w:numPr>
              <w:rPr>
                <w:rFonts w:ascii="ArialMT" w:eastAsia="Arial Unicode MS" w:hAnsi="ArialMT" w:cs="Arial Unicode MS" w:hint="eastAsia"/>
                <w:color w:val="6D6D6D"/>
                <w:sz w:val="22"/>
                <w:szCs w:val="22"/>
              </w:rPr>
            </w:pPr>
            <w:r w:rsidRPr="00EB7B46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 xml:space="preserve">Databases – </w:t>
            </w:r>
            <w:r w:rsidR="004A31DB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 xml:space="preserve">PL/SQL, </w:t>
            </w:r>
            <w:r w:rsidRPr="00EB7B46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>Oracle</w:t>
            </w:r>
            <w:r w:rsidR="00C32369" w:rsidRPr="00EB7B46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 xml:space="preserve">, </w:t>
            </w:r>
            <w:r w:rsidR="004D0523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>P</w:t>
            </w:r>
            <w:r w:rsidR="00C32369" w:rsidRPr="00EB7B46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>ostgreSQL</w:t>
            </w:r>
          </w:p>
          <w:p w14:paraId="5E206973" w14:textId="77777777" w:rsidR="002D3E72" w:rsidRPr="00EB7B46" w:rsidRDefault="002D3E72" w:rsidP="00C32369">
            <w:pPr>
              <w:numPr>
                <w:ilvl w:val="0"/>
                <w:numId w:val="27"/>
              </w:numPr>
              <w:rPr>
                <w:rFonts w:ascii="ArialMT" w:eastAsia="Arial Unicode MS" w:hAnsi="ArialMT" w:cs="Arial Unicode MS" w:hint="eastAsia"/>
                <w:color w:val="6D6D6D"/>
                <w:sz w:val="22"/>
                <w:szCs w:val="22"/>
              </w:rPr>
            </w:pPr>
            <w:r w:rsidRPr="00EB7B46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>Operating systems - UNIX, Windows.</w:t>
            </w:r>
          </w:p>
          <w:p w14:paraId="1C7A5020" w14:textId="040AFB48" w:rsidR="00B24680" w:rsidRPr="00C84B18" w:rsidRDefault="002D3E72" w:rsidP="00C32369">
            <w:pPr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B7B46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 xml:space="preserve">Development Tools –Eclipse, </w:t>
            </w:r>
            <w:r w:rsidR="00C85438" w:rsidRPr="00EB7B46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>Intelli</w:t>
            </w:r>
            <w:r w:rsidR="00C85438" w:rsidRPr="00EB7B46">
              <w:rPr>
                <w:rFonts w:ascii="ArialMT" w:eastAsia="Arial Unicode MS" w:hAnsi="ArialMT" w:cs="Arial Unicode MS" w:hint="eastAsia"/>
                <w:color w:val="6D6D6D"/>
                <w:sz w:val="22"/>
                <w:szCs w:val="22"/>
              </w:rPr>
              <w:t>J</w:t>
            </w:r>
            <w:r w:rsidR="003C165C" w:rsidRPr="00EB7B46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 xml:space="preserve"> Idea</w:t>
            </w:r>
            <w:r w:rsidR="007A56FE" w:rsidRPr="00EB7B46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 xml:space="preserve">, </w:t>
            </w:r>
            <w:r w:rsidRPr="00EB7B46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>SVN, GIT</w:t>
            </w:r>
            <w:r w:rsidR="00C32369" w:rsidRPr="00EB7B46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 xml:space="preserve">, </w:t>
            </w:r>
            <w:r w:rsidRPr="00EB7B46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>SQL Developer</w:t>
            </w:r>
            <w:r w:rsidR="00C32369" w:rsidRPr="00EB7B46">
              <w:rPr>
                <w:rFonts w:ascii="ArialMT" w:eastAsia="Arial Unicode MS" w:hAnsi="ArialMT" w:cs="Arial Unicode MS"/>
                <w:color w:val="6D6D6D"/>
                <w:sz w:val="22"/>
                <w:szCs w:val="22"/>
              </w:rPr>
              <w:t xml:space="preserve"> and DBeaver</w:t>
            </w:r>
          </w:p>
        </w:tc>
      </w:tr>
    </w:tbl>
    <w:p w14:paraId="61E5EF8C" w14:textId="77777777" w:rsidR="00B24680" w:rsidRPr="00C84B18" w:rsidRDefault="00B24680">
      <w:pPr>
        <w:rPr>
          <w:rFonts w:asciiTheme="minorHAnsi" w:hAnsiTheme="minorHAnsi" w:cstheme="minorHAnsi"/>
          <w:sz w:val="22"/>
          <w:szCs w:val="22"/>
        </w:rPr>
      </w:pPr>
    </w:p>
    <w:p w14:paraId="4D23BAE1" w14:textId="77777777" w:rsidR="00B24680" w:rsidRPr="00C85438" w:rsidRDefault="00B24680">
      <w:pPr>
        <w:pStyle w:val="Heading2"/>
        <w:pBdr>
          <w:top w:val="single" w:sz="4" w:space="1" w:color="auto"/>
          <w:bottom w:val="single" w:sz="4" w:space="1" w:color="auto"/>
        </w:pBdr>
        <w:jc w:val="center"/>
        <w:rPr>
          <w:rFonts w:ascii="ArialMT" w:hAnsi="ArialMT"/>
          <w:bCs/>
          <w:color w:val="6D6D6D"/>
          <w:sz w:val="22"/>
          <w:szCs w:val="22"/>
          <w:lang w:val="en-GB" w:eastAsia="en-GB"/>
        </w:rPr>
      </w:pPr>
      <w:r w:rsidRPr="00C85438">
        <w:rPr>
          <w:rFonts w:ascii="ArialMT" w:hAnsi="ArialMT"/>
          <w:bCs/>
          <w:color w:val="6D6D6D"/>
          <w:sz w:val="22"/>
          <w:szCs w:val="22"/>
          <w:lang w:val="en-GB" w:eastAsia="en-GB"/>
        </w:rPr>
        <w:t>PROFESSIONAL EXPERIENCE</w:t>
      </w:r>
    </w:p>
    <w:p w14:paraId="6EC52E97" w14:textId="77777777" w:rsidR="00BF6377" w:rsidRPr="00C84B18" w:rsidRDefault="00BF6377" w:rsidP="005E57A2">
      <w:pPr>
        <w:rPr>
          <w:rFonts w:asciiTheme="minorHAnsi" w:hAnsiTheme="minorHAnsi" w:cstheme="minorHAnsi"/>
          <w:b/>
          <w:iCs/>
          <w:sz w:val="22"/>
          <w:szCs w:val="22"/>
        </w:rPr>
      </w:pPr>
    </w:p>
    <w:p w14:paraId="6D5DC668" w14:textId="027330C0" w:rsidR="006E27BB" w:rsidRPr="00C85438" w:rsidRDefault="006E27BB" w:rsidP="005E57A2">
      <w:pPr>
        <w:rPr>
          <w:rFonts w:ascii="ArialMT" w:hAnsi="ArialMT"/>
          <w:color w:val="6D6D6D"/>
          <w:sz w:val="22"/>
          <w:szCs w:val="22"/>
          <w:lang w:val="en-GB" w:eastAsia="en-GB"/>
        </w:rPr>
      </w:pPr>
      <w:r w:rsidRPr="00C85438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 xml:space="preserve">Cognizant - London, UK </w:t>
      </w:r>
      <w:r w:rsidRPr="00C85438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                                                                                                          </w:t>
      </w:r>
      <w:r w:rsidRPr="00C85438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>July</w:t>
      </w:r>
      <w:r w:rsidR="00A35C43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 xml:space="preserve"> </w:t>
      </w:r>
      <w:r w:rsidRPr="00C85438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>2019 – Current</w:t>
      </w:r>
    </w:p>
    <w:p w14:paraId="66B522FE" w14:textId="5A4957D0" w:rsidR="006E27BB" w:rsidRPr="006E27BB" w:rsidRDefault="006E27BB" w:rsidP="006E27BB">
      <w:pPr>
        <w:pStyle w:val="NormalWeb"/>
        <w:shd w:val="clear" w:color="auto" w:fill="FFFFFF"/>
        <w:rPr>
          <w:rFonts w:ascii="Times New Roman" w:eastAsia="Times New Roman" w:hAnsi="Times New Roman" w:cs="Times New Roman"/>
          <w:lang w:val="en-GB" w:eastAsia="en-GB"/>
        </w:rPr>
      </w:pPr>
      <w:r w:rsidRPr="00C85438">
        <w:rPr>
          <w:rFonts w:ascii="ArialMT" w:eastAsia="Times New Roman" w:hAnsi="ArialMT" w:cs="Times New Roman"/>
          <w:b/>
          <w:bCs/>
          <w:color w:val="6D6D6D"/>
          <w:sz w:val="22"/>
          <w:szCs w:val="22"/>
          <w:lang w:val="en-GB" w:eastAsia="en-GB"/>
        </w:rPr>
        <w:t>Project Summery</w:t>
      </w:r>
      <w:r w:rsidRPr="00C84B18">
        <w:rPr>
          <w:rFonts w:asciiTheme="minorHAnsi" w:hAnsiTheme="minorHAnsi" w:cstheme="minorHAnsi"/>
          <w:iCs/>
          <w:sz w:val="22"/>
          <w:szCs w:val="22"/>
        </w:rPr>
        <w:t xml:space="preserve"> – </w:t>
      </w:r>
      <w:r w:rsidRPr="006E27BB">
        <w:rPr>
          <w:rFonts w:ascii="ArialMT" w:eastAsia="Times New Roman" w:hAnsi="ArialMT" w:cs="Times New Roman"/>
          <w:color w:val="6D6D6D"/>
          <w:sz w:val="22"/>
          <w:szCs w:val="22"/>
          <w:lang w:val="en-GB" w:eastAsia="en-GB"/>
        </w:rPr>
        <w:t xml:space="preserve">Application popularly known as payment hub designed to allow processing and reconciliation of payments. Functioning as </w:t>
      </w:r>
      <w:r w:rsidR="002D3743">
        <w:rPr>
          <w:rFonts w:ascii="ArialMT" w:eastAsia="Times New Roman" w:hAnsi="ArialMT" w:cs="Times New Roman"/>
          <w:color w:val="6D6D6D"/>
          <w:sz w:val="22"/>
          <w:szCs w:val="22"/>
          <w:lang w:val="en-GB" w:eastAsia="en-GB"/>
        </w:rPr>
        <w:t>Senior Software Engineer</w:t>
      </w:r>
      <w:r w:rsidRPr="006E27BB">
        <w:rPr>
          <w:rFonts w:ascii="ArialMT" w:eastAsia="Times New Roman" w:hAnsi="ArialMT" w:cs="Times New Roman"/>
          <w:color w:val="6D6D6D"/>
          <w:sz w:val="22"/>
          <w:szCs w:val="22"/>
          <w:lang w:val="en-GB" w:eastAsia="en-GB"/>
        </w:rPr>
        <w:t xml:space="preserve">, was mostly responsible for </w:t>
      </w:r>
    </w:p>
    <w:p w14:paraId="71A2D3FC" w14:textId="77777777" w:rsidR="006E27BB" w:rsidRPr="006E27BB" w:rsidRDefault="006E27BB" w:rsidP="006E27BB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6E27BB">
        <w:rPr>
          <w:rFonts w:ascii="ArialMT" w:hAnsi="ArialMT"/>
          <w:color w:val="6D6D6D"/>
          <w:sz w:val="22"/>
          <w:szCs w:val="22"/>
          <w:lang w:val="en-GB" w:eastAsia="en-GB"/>
        </w:rPr>
        <w:t xml:space="preserve">Design, build, configure, &amp; code assigned modules for developing web applications. </w:t>
      </w:r>
    </w:p>
    <w:p w14:paraId="0EAB7159" w14:textId="716183EE" w:rsidR="006E27BB" w:rsidRPr="006E27BB" w:rsidRDefault="006E27BB" w:rsidP="006E27BB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6E27BB">
        <w:rPr>
          <w:rFonts w:ascii="ArialMT" w:hAnsi="ArialMT"/>
          <w:color w:val="6D6D6D"/>
          <w:sz w:val="22"/>
          <w:szCs w:val="22"/>
          <w:lang w:val="en-GB" w:eastAsia="en-GB"/>
        </w:rPr>
        <w:t xml:space="preserve">Create factual estimates of assigned modules from requirements. </w:t>
      </w:r>
    </w:p>
    <w:p w14:paraId="35B263E0" w14:textId="126DDAE4" w:rsidR="006E27BB" w:rsidRPr="00701BCF" w:rsidRDefault="006E27BB" w:rsidP="006E27BB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6E27BB">
        <w:rPr>
          <w:rFonts w:ascii="ArialMT" w:hAnsi="ArialMT"/>
          <w:color w:val="6D6D6D"/>
          <w:sz w:val="22"/>
          <w:szCs w:val="22"/>
          <w:lang w:val="en-GB" w:eastAsia="en-GB"/>
        </w:rPr>
        <w:t>Handle unit, integration test plan &amp; application’s deployment related activities.</w:t>
      </w:r>
    </w:p>
    <w:p w14:paraId="1B731268" w14:textId="383FED02" w:rsidR="00701BCF" w:rsidRPr="00701BCF" w:rsidRDefault="004656B6" w:rsidP="006E27BB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sz w:val="24"/>
          <w:szCs w:val="24"/>
          <w:lang w:val="en-GB" w:eastAsia="en-GB"/>
        </w:rPr>
      </w:pPr>
      <w:r>
        <w:rPr>
          <w:rFonts w:ascii="ArialMT" w:hAnsi="ArialMT"/>
          <w:color w:val="6D6D6D"/>
          <w:sz w:val="22"/>
          <w:szCs w:val="22"/>
          <w:lang w:val="en-GB" w:eastAsia="en-GB"/>
        </w:rPr>
        <w:t xml:space="preserve">Worked on </w:t>
      </w:r>
      <w:r w:rsidR="00701BCF">
        <w:rPr>
          <w:rFonts w:ascii="ArialMT" w:hAnsi="ArialMT"/>
          <w:color w:val="6D6D6D"/>
          <w:sz w:val="22"/>
          <w:szCs w:val="22"/>
          <w:lang w:val="en-GB" w:eastAsia="en-GB"/>
        </w:rPr>
        <w:t xml:space="preserve">azure build </w:t>
      </w:r>
      <w:r w:rsidR="002B5767">
        <w:rPr>
          <w:rFonts w:ascii="ArialMT" w:hAnsi="ArialMT"/>
          <w:color w:val="6D6D6D"/>
          <w:sz w:val="22"/>
          <w:szCs w:val="22"/>
          <w:lang w:val="en-GB" w:eastAsia="en-GB"/>
        </w:rPr>
        <w:t>pipelines (</w:t>
      </w:r>
      <w:r>
        <w:rPr>
          <w:rFonts w:ascii="ArialMT" w:hAnsi="ArialMT"/>
          <w:color w:val="6D6D6D"/>
          <w:sz w:val="22"/>
          <w:szCs w:val="22"/>
          <w:lang w:val="en-GB" w:eastAsia="en-GB"/>
        </w:rPr>
        <w:t>CI/CD)</w:t>
      </w:r>
    </w:p>
    <w:p w14:paraId="4B5F0D73" w14:textId="5CC2A9F7" w:rsidR="00701BCF" w:rsidRDefault="00701BCF" w:rsidP="006E27BB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ArialMT" w:hAnsi="ArialMT"/>
          <w:color w:val="6D6D6D"/>
          <w:sz w:val="22"/>
          <w:szCs w:val="22"/>
          <w:lang w:val="en-GB" w:eastAsia="en-GB"/>
        </w:rPr>
      </w:pPr>
      <w:r w:rsidRPr="00701BCF">
        <w:rPr>
          <w:rFonts w:ascii="ArialMT" w:hAnsi="ArialMT"/>
          <w:color w:val="6D6D6D"/>
          <w:sz w:val="22"/>
          <w:szCs w:val="22"/>
          <w:lang w:val="en-GB" w:eastAsia="en-GB"/>
        </w:rPr>
        <w:t xml:space="preserve">Responsible for to </w:t>
      </w:r>
      <w:r>
        <w:rPr>
          <w:rFonts w:ascii="ArialMT" w:hAnsi="ArialMT"/>
          <w:color w:val="6D6D6D"/>
          <w:sz w:val="22"/>
          <w:szCs w:val="22"/>
          <w:lang w:val="en-GB" w:eastAsia="en-GB"/>
        </w:rPr>
        <w:t>create</w:t>
      </w:r>
      <w:r w:rsidRPr="00701BCF">
        <w:rPr>
          <w:rFonts w:ascii="ArialMT" w:hAnsi="ArialMT"/>
          <w:color w:val="6D6D6D"/>
          <w:sz w:val="22"/>
          <w:szCs w:val="22"/>
          <w:lang w:val="en-GB" w:eastAsia="en-GB"/>
        </w:rPr>
        <w:t xml:space="preserve"> swagger </w:t>
      </w:r>
      <w:r w:rsidR="002B5767">
        <w:rPr>
          <w:rFonts w:ascii="ArialMT" w:hAnsi="ArialMT"/>
          <w:color w:val="6D6D6D"/>
          <w:sz w:val="22"/>
          <w:szCs w:val="22"/>
          <w:lang w:val="en-GB" w:eastAsia="en-GB"/>
        </w:rPr>
        <w:t>API</w:t>
      </w:r>
      <w:r w:rsidRPr="00701BCF">
        <w:rPr>
          <w:rFonts w:ascii="ArialMT" w:hAnsi="ArialMT"/>
          <w:color w:val="6D6D6D"/>
          <w:sz w:val="22"/>
          <w:szCs w:val="22"/>
          <w:lang w:val="en-GB" w:eastAsia="en-GB"/>
        </w:rPr>
        <w:t xml:space="preserve"> documentation </w:t>
      </w:r>
      <w:r>
        <w:rPr>
          <w:rFonts w:ascii="ArialMT" w:hAnsi="ArialMT"/>
          <w:color w:val="6D6D6D"/>
          <w:sz w:val="22"/>
          <w:szCs w:val="22"/>
          <w:lang w:val="en-GB" w:eastAsia="en-GB"/>
        </w:rPr>
        <w:t xml:space="preserve">for new rest </w:t>
      </w:r>
      <w:r w:rsidR="004D0523">
        <w:rPr>
          <w:rFonts w:ascii="ArialMT" w:hAnsi="ArialMT"/>
          <w:color w:val="6D6D6D"/>
          <w:sz w:val="22"/>
          <w:szCs w:val="22"/>
          <w:lang w:val="en-GB" w:eastAsia="en-GB"/>
        </w:rPr>
        <w:t>API</w:t>
      </w:r>
      <w:r w:rsidR="00EE45B1">
        <w:rPr>
          <w:rFonts w:ascii="ArialMT" w:hAnsi="ArialMT"/>
          <w:color w:val="6D6D6D"/>
          <w:sz w:val="22"/>
          <w:szCs w:val="22"/>
          <w:lang w:val="en-GB" w:eastAsia="en-GB"/>
        </w:rPr>
        <w:t xml:space="preserve"> </w:t>
      </w:r>
      <w:r>
        <w:rPr>
          <w:rFonts w:ascii="ArialMT" w:hAnsi="ArialMT"/>
          <w:color w:val="6D6D6D"/>
          <w:sz w:val="22"/>
          <w:szCs w:val="22"/>
          <w:lang w:val="en-GB" w:eastAsia="en-GB"/>
        </w:rPr>
        <w:t xml:space="preserve">end point </w:t>
      </w:r>
      <w:r w:rsidRPr="00701BCF">
        <w:rPr>
          <w:rFonts w:ascii="ArialMT" w:hAnsi="ArialMT"/>
          <w:color w:val="6D6D6D"/>
          <w:sz w:val="22"/>
          <w:szCs w:val="22"/>
          <w:lang w:val="en-GB" w:eastAsia="en-GB"/>
        </w:rPr>
        <w:t>and get it approve from client</w:t>
      </w:r>
      <w:r w:rsidR="004656B6">
        <w:rPr>
          <w:rFonts w:ascii="ArialMT" w:hAnsi="ArialMT"/>
          <w:color w:val="6D6D6D"/>
          <w:sz w:val="22"/>
          <w:szCs w:val="22"/>
          <w:lang w:val="en-GB" w:eastAsia="en-GB"/>
        </w:rPr>
        <w:t>.</w:t>
      </w:r>
    </w:p>
    <w:p w14:paraId="045F35DA" w14:textId="74D87D89" w:rsidR="00701BCF" w:rsidRDefault="00701BCF" w:rsidP="006E27BB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ArialMT" w:hAnsi="ArialMT"/>
          <w:color w:val="6D6D6D"/>
          <w:sz w:val="22"/>
          <w:szCs w:val="22"/>
          <w:lang w:val="en-GB" w:eastAsia="en-GB"/>
        </w:rPr>
      </w:pPr>
      <w:r>
        <w:rPr>
          <w:rFonts w:ascii="ArialMT" w:hAnsi="ArialMT"/>
          <w:color w:val="6D6D6D"/>
          <w:sz w:val="22"/>
          <w:szCs w:val="22"/>
          <w:lang w:val="en-GB" w:eastAsia="en-GB"/>
        </w:rPr>
        <w:t>Onboarded all the application repos on Fortify dashboard</w:t>
      </w:r>
    </w:p>
    <w:p w14:paraId="3054E1C3" w14:textId="71C77E46" w:rsidR="00701BCF" w:rsidRDefault="00701BCF" w:rsidP="006E27BB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ArialMT" w:hAnsi="ArialMT"/>
          <w:color w:val="6D6D6D"/>
          <w:sz w:val="22"/>
          <w:szCs w:val="22"/>
          <w:lang w:val="en-GB" w:eastAsia="en-GB"/>
        </w:rPr>
      </w:pPr>
      <w:r>
        <w:rPr>
          <w:rFonts w:ascii="ArialMT" w:hAnsi="ArialMT"/>
          <w:color w:val="6D6D6D"/>
          <w:sz w:val="22"/>
          <w:szCs w:val="22"/>
          <w:lang w:val="en-GB" w:eastAsia="en-GB"/>
        </w:rPr>
        <w:t xml:space="preserve">Onboarded all the application on Dynatrace </w:t>
      </w:r>
      <w:r w:rsidR="004656B6">
        <w:rPr>
          <w:rFonts w:ascii="ArialMT" w:hAnsi="ArialMT"/>
          <w:color w:val="6D6D6D"/>
          <w:sz w:val="22"/>
          <w:szCs w:val="22"/>
          <w:lang w:val="en-GB" w:eastAsia="en-GB"/>
        </w:rPr>
        <w:t>(app monitoring)</w:t>
      </w:r>
    </w:p>
    <w:p w14:paraId="5E0940D2" w14:textId="7D42AB65" w:rsidR="00701BCF" w:rsidRDefault="00EE45B1" w:rsidP="006E27BB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ArialMT" w:hAnsi="ArialMT"/>
          <w:color w:val="6D6D6D"/>
          <w:sz w:val="22"/>
          <w:szCs w:val="22"/>
          <w:lang w:val="en-GB" w:eastAsia="en-GB"/>
        </w:rPr>
      </w:pPr>
      <w:r>
        <w:rPr>
          <w:rFonts w:ascii="ArialMT" w:hAnsi="ArialMT"/>
          <w:color w:val="6D6D6D"/>
          <w:sz w:val="22"/>
          <w:szCs w:val="22"/>
          <w:lang w:val="en-GB" w:eastAsia="en-GB"/>
        </w:rPr>
        <w:t>Responsible</w:t>
      </w:r>
      <w:r w:rsidR="00701BCF">
        <w:rPr>
          <w:rFonts w:ascii="ArialMT" w:hAnsi="ArialMT"/>
          <w:color w:val="6D6D6D"/>
          <w:sz w:val="22"/>
          <w:szCs w:val="22"/>
          <w:lang w:val="en-GB" w:eastAsia="en-GB"/>
        </w:rPr>
        <w:t xml:space="preserve"> </w:t>
      </w:r>
      <w:r>
        <w:rPr>
          <w:rFonts w:ascii="ArialMT" w:hAnsi="ArialMT"/>
          <w:color w:val="6D6D6D"/>
          <w:sz w:val="22"/>
          <w:szCs w:val="22"/>
          <w:lang w:val="en-GB" w:eastAsia="en-GB"/>
        </w:rPr>
        <w:t>for</w:t>
      </w:r>
      <w:r w:rsidR="00701BCF">
        <w:rPr>
          <w:rFonts w:ascii="ArialMT" w:hAnsi="ArialMT"/>
          <w:color w:val="6D6D6D"/>
          <w:sz w:val="22"/>
          <w:szCs w:val="22"/>
          <w:lang w:val="en-GB" w:eastAsia="en-GB"/>
        </w:rPr>
        <w:t xml:space="preserve"> application upgradation like spring boot upgrade, DB </w:t>
      </w:r>
      <w:r>
        <w:rPr>
          <w:rFonts w:ascii="ArialMT" w:hAnsi="ArialMT"/>
          <w:color w:val="6D6D6D"/>
          <w:sz w:val="22"/>
          <w:szCs w:val="22"/>
          <w:lang w:val="en-GB" w:eastAsia="en-GB"/>
        </w:rPr>
        <w:t>migration,</w:t>
      </w:r>
      <w:r w:rsidR="00701BCF">
        <w:rPr>
          <w:rFonts w:ascii="ArialMT" w:hAnsi="ArialMT"/>
          <w:color w:val="6D6D6D"/>
          <w:sz w:val="22"/>
          <w:szCs w:val="22"/>
          <w:lang w:val="en-GB" w:eastAsia="en-GB"/>
        </w:rPr>
        <w:t xml:space="preserve"> Azure </w:t>
      </w:r>
      <w:r>
        <w:rPr>
          <w:rFonts w:ascii="ArialMT" w:hAnsi="ArialMT"/>
          <w:color w:val="6D6D6D"/>
          <w:sz w:val="22"/>
          <w:szCs w:val="22"/>
          <w:lang w:val="en-GB" w:eastAsia="en-GB"/>
        </w:rPr>
        <w:t>customization, and Kubernetes upgradation</w:t>
      </w:r>
    </w:p>
    <w:p w14:paraId="7F999F65" w14:textId="1100FA2A" w:rsidR="00EE45B1" w:rsidRDefault="004656B6" w:rsidP="006E27BB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ArialMT" w:hAnsi="ArialMT"/>
          <w:color w:val="6D6D6D"/>
          <w:sz w:val="22"/>
          <w:szCs w:val="22"/>
          <w:lang w:val="en-GB" w:eastAsia="en-GB"/>
        </w:rPr>
      </w:pPr>
      <w:r>
        <w:rPr>
          <w:rFonts w:ascii="ArialMT" w:hAnsi="ArialMT"/>
          <w:color w:val="6D6D6D"/>
          <w:sz w:val="22"/>
          <w:szCs w:val="22"/>
          <w:lang w:val="en-GB" w:eastAsia="en-GB"/>
        </w:rPr>
        <w:t xml:space="preserve">Worked on application BAR (Banking and accounting Request) performance </w:t>
      </w:r>
      <w:r w:rsidR="002B5767">
        <w:rPr>
          <w:rFonts w:ascii="ArialMT" w:hAnsi="ArialMT"/>
          <w:color w:val="6D6D6D"/>
          <w:sz w:val="22"/>
          <w:szCs w:val="22"/>
          <w:lang w:val="en-GB" w:eastAsia="en-GB"/>
        </w:rPr>
        <w:t>improvement as</w:t>
      </w:r>
      <w:r w:rsidR="00EA1C97">
        <w:rPr>
          <w:rFonts w:ascii="ArialMT" w:hAnsi="ArialMT"/>
          <w:color w:val="6D6D6D"/>
          <w:sz w:val="22"/>
          <w:szCs w:val="22"/>
          <w:lang w:val="en-GB" w:eastAsia="en-GB"/>
        </w:rPr>
        <w:t xml:space="preserve"> client want to roll out more courts.</w:t>
      </w:r>
    </w:p>
    <w:p w14:paraId="1B23B3A4" w14:textId="4557D1D0" w:rsidR="00376C35" w:rsidRPr="006E27BB" w:rsidRDefault="00376C35" w:rsidP="006E27BB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ArialMT" w:hAnsi="ArialMT"/>
          <w:color w:val="6D6D6D"/>
          <w:sz w:val="22"/>
          <w:szCs w:val="22"/>
          <w:lang w:val="en-GB" w:eastAsia="en-GB"/>
        </w:rPr>
      </w:pPr>
      <w:r>
        <w:rPr>
          <w:rFonts w:ascii="ArialMT" w:hAnsi="ArialMT"/>
          <w:color w:val="6D6D6D"/>
          <w:sz w:val="22"/>
          <w:szCs w:val="22"/>
          <w:lang w:val="en-GB" w:eastAsia="en-GB"/>
        </w:rPr>
        <w:t>New services onboarding like Fin</w:t>
      </w:r>
      <w:r w:rsidR="00B85076">
        <w:rPr>
          <w:rFonts w:ascii="ArialMT" w:hAnsi="ArialMT"/>
          <w:color w:val="6D6D6D"/>
          <w:sz w:val="22"/>
          <w:szCs w:val="22"/>
          <w:lang w:val="en-GB" w:eastAsia="en-GB"/>
        </w:rPr>
        <w:t xml:space="preserve">ancial </w:t>
      </w:r>
      <w:r w:rsidR="000708C3">
        <w:rPr>
          <w:rFonts w:ascii="ArialMT" w:hAnsi="ArialMT"/>
          <w:color w:val="6D6D6D"/>
          <w:sz w:val="22"/>
          <w:szCs w:val="22"/>
          <w:lang w:val="en-GB" w:eastAsia="en-GB"/>
        </w:rPr>
        <w:t>Remedy,</w:t>
      </w:r>
      <w:r>
        <w:rPr>
          <w:rFonts w:ascii="ArialMT" w:hAnsi="ArialMT"/>
          <w:color w:val="6D6D6D"/>
          <w:sz w:val="22"/>
          <w:szCs w:val="22"/>
          <w:lang w:val="en-GB" w:eastAsia="en-GB"/>
        </w:rPr>
        <w:t xml:space="preserve"> CMC</w:t>
      </w:r>
      <w:r w:rsidR="00DB6CC3">
        <w:rPr>
          <w:rFonts w:ascii="ArialMT" w:hAnsi="ArialMT"/>
          <w:color w:val="6D6D6D"/>
          <w:sz w:val="22"/>
          <w:szCs w:val="22"/>
          <w:lang w:val="en-GB" w:eastAsia="en-GB"/>
        </w:rPr>
        <w:t xml:space="preserve"> </w:t>
      </w:r>
      <w:r>
        <w:rPr>
          <w:rFonts w:ascii="ArialMT" w:hAnsi="ArialMT"/>
          <w:color w:val="6D6D6D"/>
          <w:sz w:val="22"/>
          <w:szCs w:val="22"/>
          <w:lang w:val="en-GB" w:eastAsia="en-GB"/>
        </w:rPr>
        <w:t>(civil money cla</w:t>
      </w:r>
      <w:r w:rsidR="00B85076">
        <w:rPr>
          <w:rFonts w:ascii="ArialMT" w:hAnsi="ArialMT"/>
          <w:color w:val="6D6D6D"/>
          <w:sz w:val="22"/>
          <w:szCs w:val="22"/>
          <w:lang w:val="en-GB" w:eastAsia="en-GB"/>
        </w:rPr>
        <w:t>i</w:t>
      </w:r>
      <w:r>
        <w:rPr>
          <w:rFonts w:ascii="ArialMT" w:hAnsi="ArialMT"/>
          <w:color w:val="6D6D6D"/>
          <w:sz w:val="22"/>
          <w:szCs w:val="22"/>
          <w:lang w:val="en-GB" w:eastAsia="en-GB"/>
        </w:rPr>
        <w:t xml:space="preserve">m), probate, </w:t>
      </w:r>
      <w:r w:rsidR="00D53634">
        <w:rPr>
          <w:rFonts w:ascii="ArialMT" w:hAnsi="ArialMT"/>
          <w:color w:val="6D6D6D"/>
          <w:sz w:val="22"/>
          <w:szCs w:val="22"/>
          <w:lang w:val="en-GB" w:eastAsia="en-GB"/>
        </w:rPr>
        <w:t xml:space="preserve">Divorce </w:t>
      </w:r>
      <w:r>
        <w:rPr>
          <w:rFonts w:ascii="ArialMT" w:hAnsi="ArialMT"/>
          <w:color w:val="6D6D6D"/>
          <w:sz w:val="22"/>
          <w:szCs w:val="22"/>
          <w:lang w:val="en-GB" w:eastAsia="en-GB"/>
        </w:rPr>
        <w:t>etc</w:t>
      </w:r>
    </w:p>
    <w:p w14:paraId="56625742" w14:textId="77777777" w:rsidR="00F37D64" w:rsidRDefault="00F37D64" w:rsidP="006E27BB">
      <w:pPr>
        <w:shd w:val="clear" w:color="auto" w:fill="FFFFFF"/>
        <w:spacing w:before="100" w:beforeAutospacing="1" w:after="100" w:afterAutospacing="1"/>
        <w:rPr>
          <w:rFonts w:ascii="ArialMT" w:hAnsi="ArialMT"/>
          <w:color w:val="6D6D6D"/>
          <w:sz w:val="22"/>
          <w:szCs w:val="22"/>
          <w:lang w:val="en-GB" w:eastAsia="en-GB"/>
        </w:rPr>
      </w:pPr>
    </w:p>
    <w:p w14:paraId="17AE4D16" w14:textId="3776748F" w:rsidR="006E27BB" w:rsidRPr="006E27BB" w:rsidRDefault="008431CF" w:rsidP="006E27BB">
      <w:pPr>
        <w:shd w:val="clear" w:color="auto" w:fill="FFFFFF"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F37D64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>Technology: -</w:t>
      </w:r>
      <w:r w:rsidR="006E27BB" w:rsidRPr="006E27BB">
        <w:rPr>
          <w:rFonts w:ascii="ArialMT" w:hAnsi="ArialMT"/>
          <w:color w:val="6D6D6D"/>
          <w:sz w:val="22"/>
          <w:szCs w:val="22"/>
          <w:lang w:val="en-GB" w:eastAsia="en-GB"/>
        </w:rPr>
        <w:t xml:space="preserve"> JDK </w:t>
      </w:r>
      <w:r w:rsidR="009D5C58" w:rsidRPr="006E27BB">
        <w:rPr>
          <w:rFonts w:ascii="ArialMT" w:hAnsi="ArialMT"/>
          <w:color w:val="6D6D6D"/>
          <w:sz w:val="22"/>
          <w:szCs w:val="22"/>
          <w:lang w:val="en-GB" w:eastAsia="en-GB"/>
        </w:rPr>
        <w:t>8,</w:t>
      </w:r>
      <w:r w:rsidR="006E27BB" w:rsidRPr="006E27BB">
        <w:rPr>
          <w:rFonts w:ascii="ArialMT" w:hAnsi="ArialMT"/>
          <w:color w:val="6D6D6D"/>
          <w:sz w:val="22"/>
          <w:szCs w:val="22"/>
          <w:lang w:val="en-GB" w:eastAsia="en-GB"/>
        </w:rPr>
        <w:t xml:space="preserve"> Spring boot, Kubernetes, Gradle, Docker, SonarQube, Azure </w:t>
      </w:r>
    </w:p>
    <w:p w14:paraId="14D00E20" w14:textId="5551A010" w:rsidR="006E27BB" w:rsidRPr="006E27BB" w:rsidRDefault="00F37D64" w:rsidP="006E27BB">
      <w:pPr>
        <w:shd w:val="clear" w:color="auto" w:fill="FFFFFF"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F37D64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>Tools:</w:t>
      </w:r>
      <w:r w:rsidR="009D5C58" w:rsidRPr="00F37D64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 xml:space="preserve"> -</w:t>
      </w:r>
      <w:r w:rsidR="006E27BB" w:rsidRPr="006E27BB">
        <w:rPr>
          <w:rFonts w:ascii="ArialMT" w:hAnsi="ArialMT"/>
          <w:color w:val="6D6D6D"/>
          <w:sz w:val="22"/>
          <w:szCs w:val="22"/>
          <w:lang w:val="en-GB" w:eastAsia="en-GB"/>
        </w:rPr>
        <w:t xml:space="preserve"> Log4j, Dynatrace, FF4j, Launch Darkly, Jenkins </w:t>
      </w:r>
    </w:p>
    <w:p w14:paraId="7C20F4E6" w14:textId="77777777" w:rsidR="006E27BB" w:rsidRDefault="006E27BB" w:rsidP="005E57A2">
      <w:pPr>
        <w:rPr>
          <w:rFonts w:asciiTheme="minorHAnsi" w:hAnsiTheme="minorHAnsi" w:cstheme="minorHAnsi"/>
          <w:b/>
          <w:iCs/>
          <w:sz w:val="22"/>
          <w:szCs w:val="22"/>
        </w:rPr>
      </w:pPr>
    </w:p>
    <w:p w14:paraId="59F6972D" w14:textId="77777777" w:rsidR="006E27BB" w:rsidRDefault="006E27BB" w:rsidP="005E57A2">
      <w:pPr>
        <w:rPr>
          <w:rFonts w:asciiTheme="minorHAnsi" w:hAnsiTheme="minorHAnsi" w:cstheme="minorHAnsi"/>
          <w:b/>
          <w:iCs/>
          <w:sz w:val="22"/>
          <w:szCs w:val="22"/>
        </w:rPr>
      </w:pPr>
    </w:p>
    <w:p w14:paraId="2C7A9723" w14:textId="35C10E59" w:rsidR="00BD7957" w:rsidRPr="009D5C58" w:rsidRDefault="004A748C" w:rsidP="00BD7957">
      <w:pPr>
        <w:rPr>
          <w:rFonts w:ascii="ArialMT" w:hAnsi="ArialMT"/>
          <w:color w:val="6D6D6D"/>
          <w:sz w:val="22"/>
          <w:szCs w:val="22"/>
          <w:lang w:val="en-GB" w:eastAsia="en-GB"/>
        </w:rPr>
      </w:pPr>
      <w:r w:rsidRPr="009D5C58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>Cognizant</w:t>
      </w:r>
      <w:r w:rsidR="00BF6377" w:rsidRPr="009D5C58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 xml:space="preserve"> </w:t>
      </w:r>
      <w:r w:rsidRPr="009D5C58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 xml:space="preserve">- </w:t>
      </w:r>
      <w:r w:rsidR="00BF6377" w:rsidRPr="009D5C58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>Glasgow</w:t>
      </w:r>
      <w:r w:rsidR="006C1A06" w:rsidRPr="009D5C58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>, UK</w:t>
      </w:r>
      <w:r w:rsidR="003C165C" w:rsidRPr="009D5C58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 xml:space="preserve">                                                                                     </w:t>
      </w:r>
      <w:r w:rsidR="00BF6377" w:rsidRPr="009D5C58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>Aug</w:t>
      </w:r>
      <w:r w:rsidR="00A35C43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 xml:space="preserve"> </w:t>
      </w:r>
      <w:r w:rsidR="00BF6377" w:rsidRPr="009D5C58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 xml:space="preserve">2018 – </w:t>
      </w:r>
      <w:r w:rsidR="006E27BB" w:rsidRPr="009D5C58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>July 2019</w:t>
      </w:r>
    </w:p>
    <w:p w14:paraId="71D1C167" w14:textId="77777777" w:rsidR="00BD7957" w:rsidRDefault="00BD7957" w:rsidP="00BD7957">
      <w:pPr>
        <w:rPr>
          <w:rFonts w:asciiTheme="minorHAnsi" w:hAnsiTheme="minorHAnsi" w:cstheme="minorHAnsi"/>
          <w:bCs/>
          <w:iCs/>
          <w:sz w:val="22"/>
          <w:szCs w:val="22"/>
        </w:rPr>
      </w:pPr>
    </w:p>
    <w:p w14:paraId="39B8FBA9" w14:textId="5701FBA4" w:rsidR="003C165C" w:rsidRPr="00BD7957" w:rsidRDefault="00BF6377" w:rsidP="00BD7957">
      <w:pPr>
        <w:rPr>
          <w:rFonts w:asciiTheme="minorHAnsi" w:hAnsiTheme="minorHAnsi" w:cstheme="minorHAnsi"/>
          <w:bCs/>
          <w:iCs/>
          <w:sz w:val="22"/>
          <w:szCs w:val="22"/>
        </w:rPr>
      </w:pPr>
      <w:r w:rsidRPr="009D5C58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>Project Summery</w:t>
      </w:r>
      <w:r w:rsidRPr="00C84B18">
        <w:rPr>
          <w:rFonts w:asciiTheme="minorHAnsi" w:hAnsiTheme="minorHAnsi" w:cstheme="minorHAnsi"/>
          <w:iCs/>
          <w:sz w:val="22"/>
          <w:szCs w:val="22"/>
        </w:rPr>
        <w:t xml:space="preserve"> – </w:t>
      </w:r>
      <w:r w:rsidRPr="008431CF">
        <w:rPr>
          <w:rFonts w:ascii="ArialMT" w:hAnsi="ArialMT"/>
          <w:color w:val="6D6D6D"/>
          <w:sz w:val="22"/>
          <w:szCs w:val="22"/>
          <w:lang w:val="en-GB" w:eastAsia="en-GB"/>
        </w:rPr>
        <w:t>OTC</w:t>
      </w:r>
      <w:r w:rsidR="00C84B18" w:rsidRPr="008431CF">
        <w:rPr>
          <w:rFonts w:ascii="ArialMT" w:hAnsi="ArialMT"/>
          <w:color w:val="6D6D6D"/>
          <w:sz w:val="22"/>
          <w:szCs w:val="22"/>
          <w:lang w:val="en-GB" w:eastAsia="en-GB"/>
        </w:rPr>
        <w:t>-</w:t>
      </w:r>
      <w:r w:rsidRPr="008431CF">
        <w:rPr>
          <w:rFonts w:ascii="ArialMT" w:hAnsi="ArialMT"/>
          <w:color w:val="6D6D6D"/>
          <w:sz w:val="22"/>
          <w:szCs w:val="22"/>
          <w:lang w:val="en-GB" w:eastAsia="en-GB"/>
        </w:rPr>
        <w:t xml:space="preserve"> Trade Sphere, </w:t>
      </w:r>
      <w:r w:rsidR="004B7142" w:rsidRPr="008431CF">
        <w:rPr>
          <w:rFonts w:ascii="ArialMT" w:hAnsi="ArialMT"/>
          <w:color w:val="6D6D6D"/>
          <w:sz w:val="22"/>
          <w:szCs w:val="22"/>
          <w:lang w:val="en-GB" w:eastAsia="en-GB"/>
        </w:rPr>
        <w:t>this is the strategic platform</w:t>
      </w:r>
      <w:r w:rsidR="003C165C" w:rsidRPr="008431CF">
        <w:rPr>
          <w:rFonts w:ascii="ArialMT" w:hAnsi="ArialMT"/>
          <w:color w:val="6D6D6D"/>
          <w:sz w:val="22"/>
          <w:szCs w:val="22"/>
          <w:lang w:val="en-GB" w:eastAsia="en-GB"/>
        </w:rPr>
        <w:t xml:space="preserve"> project for the OTC – Derivatives trade booking, it’s a trade booking engine for the </w:t>
      </w:r>
      <w:r w:rsidR="00A23410" w:rsidRPr="008431CF">
        <w:rPr>
          <w:rFonts w:ascii="ArialMT" w:hAnsi="ArialMT"/>
          <w:color w:val="6D6D6D"/>
          <w:sz w:val="22"/>
          <w:szCs w:val="22"/>
          <w:lang w:val="en-GB" w:eastAsia="en-GB"/>
        </w:rPr>
        <w:t>derivative flows</w:t>
      </w:r>
      <w:r w:rsidR="003C165C" w:rsidRPr="008431CF">
        <w:rPr>
          <w:rFonts w:ascii="ArialMT" w:hAnsi="ArialMT"/>
          <w:color w:val="6D6D6D"/>
          <w:sz w:val="22"/>
          <w:szCs w:val="22"/>
          <w:lang w:val="en-GB" w:eastAsia="en-GB"/>
        </w:rPr>
        <w:t xml:space="preserve"> like Rates and Credit for all the Central counter parties (</w:t>
      </w:r>
      <w:r w:rsidR="00A23410" w:rsidRPr="008431CF">
        <w:rPr>
          <w:rFonts w:ascii="ArialMT" w:hAnsi="ArialMT"/>
          <w:color w:val="6D6D6D"/>
          <w:sz w:val="22"/>
          <w:szCs w:val="22"/>
          <w:lang w:val="en-GB" w:eastAsia="en-GB"/>
        </w:rPr>
        <w:t>CCPs) like</w:t>
      </w:r>
      <w:r w:rsidR="003C165C" w:rsidRPr="008431CF">
        <w:rPr>
          <w:rFonts w:ascii="ArialMT" w:hAnsi="ArialMT"/>
          <w:color w:val="6D6D6D"/>
          <w:sz w:val="22"/>
          <w:szCs w:val="22"/>
          <w:lang w:val="en-GB" w:eastAsia="en-GB"/>
        </w:rPr>
        <w:t xml:space="preserve"> LCHFCM, </w:t>
      </w:r>
      <w:r w:rsidR="009D5C58" w:rsidRPr="008431CF">
        <w:rPr>
          <w:rFonts w:ascii="ArialMT" w:hAnsi="ArialMT"/>
          <w:color w:val="6D6D6D"/>
          <w:sz w:val="22"/>
          <w:szCs w:val="22"/>
          <w:lang w:val="en-GB" w:eastAsia="en-GB"/>
        </w:rPr>
        <w:t>LCHSCM,</w:t>
      </w:r>
      <w:r w:rsidR="003C165C" w:rsidRPr="008431CF">
        <w:rPr>
          <w:rFonts w:ascii="ArialMT" w:hAnsi="ArialMT"/>
          <w:color w:val="6D6D6D"/>
          <w:sz w:val="22"/>
          <w:szCs w:val="22"/>
          <w:lang w:val="en-GB" w:eastAsia="en-GB"/>
        </w:rPr>
        <w:t xml:space="preserve"> Eurex </w:t>
      </w:r>
      <w:r w:rsidR="00A23410" w:rsidRPr="008431CF">
        <w:rPr>
          <w:rFonts w:ascii="ArialMT" w:hAnsi="ArialMT"/>
          <w:color w:val="6D6D6D"/>
          <w:sz w:val="22"/>
          <w:szCs w:val="22"/>
          <w:lang w:val="en-GB" w:eastAsia="en-GB"/>
        </w:rPr>
        <w:t>etc. As</w:t>
      </w:r>
      <w:r w:rsidR="003C165C" w:rsidRPr="008431CF">
        <w:rPr>
          <w:rFonts w:ascii="ArialMT" w:hAnsi="ArialMT"/>
          <w:color w:val="6D6D6D"/>
          <w:sz w:val="22"/>
          <w:szCs w:val="22"/>
          <w:lang w:val="en-GB" w:eastAsia="en-GB"/>
        </w:rPr>
        <w:t xml:space="preserve"> a part of this project have worked on below development task</w:t>
      </w:r>
    </w:p>
    <w:p w14:paraId="496AEFC6" w14:textId="77777777" w:rsidR="00105F6E" w:rsidRPr="00C84B18" w:rsidRDefault="00105F6E" w:rsidP="003C165C">
      <w:pPr>
        <w:pStyle w:val="Position"/>
        <w:tabs>
          <w:tab w:val="left" w:pos="5760"/>
          <w:tab w:val="left" w:pos="8640"/>
        </w:tabs>
        <w:rPr>
          <w:rFonts w:asciiTheme="minorHAnsi" w:hAnsiTheme="minorHAnsi" w:cstheme="minorHAnsi"/>
          <w:i w:val="0"/>
          <w:iCs/>
          <w:sz w:val="22"/>
          <w:szCs w:val="22"/>
        </w:rPr>
      </w:pPr>
    </w:p>
    <w:p w14:paraId="267D5327" w14:textId="77777777" w:rsidR="00A90BA8" w:rsidRPr="004348B7" w:rsidRDefault="00543FE3" w:rsidP="00A90BA8">
      <w:pPr>
        <w:pStyle w:val="Position"/>
        <w:numPr>
          <w:ilvl w:val="0"/>
          <w:numId w:val="33"/>
        </w:numPr>
        <w:tabs>
          <w:tab w:val="left" w:pos="5760"/>
          <w:tab w:val="left" w:pos="8640"/>
        </w:tabs>
        <w:rPr>
          <w:rFonts w:ascii="ArialMT" w:hAnsi="ArialMT"/>
          <w:i w:val="0"/>
          <w:color w:val="6D6D6D"/>
          <w:sz w:val="22"/>
          <w:szCs w:val="22"/>
          <w:lang w:val="en-GB" w:eastAsia="en-GB"/>
        </w:rPr>
      </w:pPr>
      <w:r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 xml:space="preserve">Understanding of the </w:t>
      </w:r>
      <w:r w:rsidR="00A90BA8"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 xml:space="preserve">business flow </w:t>
      </w:r>
      <w:r w:rsidR="00C84B18"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of Rates</w:t>
      </w:r>
      <w:r w:rsidR="00046F7F"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 xml:space="preserve"> and Credit Derivatives</w:t>
      </w:r>
    </w:p>
    <w:p w14:paraId="30EBB8F0" w14:textId="77777777" w:rsidR="00A90BA8" w:rsidRPr="004348B7" w:rsidRDefault="00543FE3" w:rsidP="00A90BA8">
      <w:pPr>
        <w:pStyle w:val="Position"/>
        <w:numPr>
          <w:ilvl w:val="0"/>
          <w:numId w:val="33"/>
        </w:numPr>
        <w:tabs>
          <w:tab w:val="left" w:pos="5760"/>
          <w:tab w:val="left" w:pos="8640"/>
        </w:tabs>
        <w:rPr>
          <w:rFonts w:ascii="ArialMT" w:hAnsi="ArialMT"/>
          <w:i w:val="0"/>
          <w:color w:val="6D6D6D"/>
          <w:sz w:val="22"/>
          <w:szCs w:val="22"/>
          <w:lang w:val="en-GB" w:eastAsia="en-GB"/>
        </w:rPr>
      </w:pPr>
      <w:r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Understanding of the</w:t>
      </w:r>
      <w:r w:rsidR="00A90BA8"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 xml:space="preserve"> multiple types of messages supported for the derivatives.</w:t>
      </w:r>
    </w:p>
    <w:p w14:paraId="5E22AAC0" w14:textId="77777777" w:rsidR="00A90BA8" w:rsidRPr="004348B7" w:rsidRDefault="00A90BA8" w:rsidP="00A90BA8">
      <w:pPr>
        <w:pStyle w:val="Position"/>
        <w:numPr>
          <w:ilvl w:val="0"/>
          <w:numId w:val="33"/>
        </w:numPr>
        <w:tabs>
          <w:tab w:val="left" w:pos="5760"/>
          <w:tab w:val="left" w:pos="8640"/>
        </w:tabs>
        <w:rPr>
          <w:rFonts w:ascii="ArialMT" w:hAnsi="ArialMT"/>
          <w:i w:val="0"/>
          <w:color w:val="6D6D6D"/>
          <w:sz w:val="22"/>
          <w:szCs w:val="22"/>
          <w:lang w:val="en-GB" w:eastAsia="en-GB"/>
        </w:rPr>
      </w:pPr>
      <w:r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 xml:space="preserve">Worked on the static reference data (RDP) and configured </w:t>
      </w:r>
      <w:r w:rsidR="00C84B18"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 xml:space="preserve">it on </w:t>
      </w:r>
      <w:r w:rsidR="006C1A06"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you</w:t>
      </w:r>
      <w:r w:rsidR="00C84B18"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 xml:space="preserve"> rule</w:t>
      </w:r>
      <w:r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 xml:space="preserve"> so will get the static data without querying the Database.</w:t>
      </w:r>
    </w:p>
    <w:p w14:paraId="72FD603D" w14:textId="77777777" w:rsidR="00A90BA8" w:rsidRPr="004348B7" w:rsidRDefault="00A90BA8" w:rsidP="00A90BA8">
      <w:pPr>
        <w:pStyle w:val="Position"/>
        <w:numPr>
          <w:ilvl w:val="0"/>
          <w:numId w:val="33"/>
        </w:numPr>
        <w:tabs>
          <w:tab w:val="left" w:pos="5760"/>
          <w:tab w:val="left" w:pos="8640"/>
        </w:tabs>
        <w:rPr>
          <w:rFonts w:ascii="ArialMT" w:hAnsi="ArialMT"/>
          <w:i w:val="0"/>
          <w:color w:val="6D6D6D"/>
          <w:sz w:val="22"/>
          <w:szCs w:val="22"/>
          <w:lang w:val="en-GB" w:eastAsia="en-GB"/>
        </w:rPr>
      </w:pPr>
      <w:r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 xml:space="preserve">Worked on multiple enrichment like </w:t>
      </w:r>
      <w:r w:rsidR="00C84B18"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Portfolio,</w:t>
      </w:r>
      <w:r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 xml:space="preserve"> Clearing Reporting, Billing</w:t>
      </w:r>
      <w:r w:rsidR="00C84B18"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, etc</w:t>
      </w:r>
      <w:r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 xml:space="preserve"> enrichment and message </w:t>
      </w:r>
      <w:r w:rsidR="00C84B18"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transformation</w:t>
      </w:r>
    </w:p>
    <w:p w14:paraId="7D61F1DA" w14:textId="77777777" w:rsidR="00A90BA8" w:rsidRPr="004348B7" w:rsidRDefault="00A90BA8" w:rsidP="00A90BA8">
      <w:pPr>
        <w:pStyle w:val="Position"/>
        <w:numPr>
          <w:ilvl w:val="0"/>
          <w:numId w:val="33"/>
        </w:numPr>
        <w:tabs>
          <w:tab w:val="left" w:pos="5760"/>
          <w:tab w:val="left" w:pos="8640"/>
        </w:tabs>
        <w:rPr>
          <w:rFonts w:ascii="ArialMT" w:hAnsi="ArialMT"/>
          <w:i w:val="0"/>
          <w:color w:val="6D6D6D"/>
          <w:sz w:val="22"/>
          <w:szCs w:val="22"/>
          <w:lang w:val="en-GB" w:eastAsia="en-GB"/>
        </w:rPr>
      </w:pPr>
      <w:r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 xml:space="preserve">Worked on regulatory information enrichment like UTI-USI </w:t>
      </w:r>
      <w:r w:rsidR="00C84B18"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enrichment and CFT notification</w:t>
      </w:r>
    </w:p>
    <w:p w14:paraId="31883567" w14:textId="77777777" w:rsidR="00A90BA8" w:rsidRPr="004348B7" w:rsidRDefault="00A90BA8" w:rsidP="00A90BA8">
      <w:pPr>
        <w:pStyle w:val="Position"/>
        <w:numPr>
          <w:ilvl w:val="0"/>
          <w:numId w:val="33"/>
        </w:numPr>
        <w:tabs>
          <w:tab w:val="left" w:pos="5760"/>
          <w:tab w:val="left" w:pos="8640"/>
        </w:tabs>
        <w:rPr>
          <w:rFonts w:ascii="ArialMT" w:hAnsi="ArialMT"/>
          <w:i w:val="0"/>
          <w:color w:val="6D6D6D"/>
          <w:sz w:val="22"/>
          <w:szCs w:val="22"/>
          <w:lang w:val="en-GB" w:eastAsia="en-GB"/>
        </w:rPr>
      </w:pPr>
      <w:r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 xml:space="preserve">Worked on </w:t>
      </w:r>
      <w:r w:rsidR="006C1A06"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Back-to-Back</w:t>
      </w:r>
      <w:r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 xml:space="preserve"> (B2B) generation of </w:t>
      </w:r>
      <w:r w:rsidR="00C84B18"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trade for</w:t>
      </w:r>
      <w:r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 xml:space="preserve"> the </w:t>
      </w:r>
      <w:r w:rsidR="006C1A06"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two</w:t>
      </w:r>
      <w:r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 xml:space="preserve"> legs (Client and CCP).</w:t>
      </w:r>
    </w:p>
    <w:p w14:paraId="517577F9" w14:textId="69E432C5" w:rsidR="00A90BA8" w:rsidRPr="004348B7" w:rsidRDefault="00A90BA8" w:rsidP="00A90BA8">
      <w:pPr>
        <w:pStyle w:val="Position"/>
        <w:numPr>
          <w:ilvl w:val="0"/>
          <w:numId w:val="33"/>
        </w:numPr>
        <w:tabs>
          <w:tab w:val="left" w:pos="5760"/>
          <w:tab w:val="left" w:pos="8640"/>
        </w:tabs>
        <w:rPr>
          <w:rFonts w:ascii="ArialMT" w:hAnsi="ArialMT"/>
          <w:i w:val="0"/>
          <w:color w:val="6D6D6D"/>
          <w:sz w:val="22"/>
          <w:szCs w:val="22"/>
          <w:lang w:val="en-GB" w:eastAsia="en-GB"/>
        </w:rPr>
      </w:pPr>
      <w:r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Worked on message routing in disrupter and transform it in required message type like Create</w:t>
      </w:r>
      <w:r w:rsidR="00A23410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 xml:space="preserve"> </w:t>
      </w:r>
      <w:r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Trade</w:t>
      </w:r>
      <w:r w:rsidR="00A23410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 xml:space="preserve"> </w:t>
      </w:r>
      <w:r w:rsidR="00046F7F"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Request, Cancel</w:t>
      </w:r>
      <w:r w:rsidR="00A23410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 xml:space="preserve"> </w:t>
      </w:r>
      <w:r w:rsidR="00046F7F"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Trade</w:t>
      </w:r>
      <w:r w:rsidR="00A23410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 xml:space="preserve"> </w:t>
      </w:r>
      <w:r w:rsidR="00046F7F"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 xml:space="preserve">Request etc </w:t>
      </w:r>
    </w:p>
    <w:p w14:paraId="22887735" w14:textId="77777777" w:rsidR="00A90BA8" w:rsidRPr="004348B7" w:rsidRDefault="00A90BA8" w:rsidP="00A90BA8">
      <w:pPr>
        <w:pStyle w:val="Position"/>
        <w:numPr>
          <w:ilvl w:val="0"/>
          <w:numId w:val="33"/>
        </w:numPr>
        <w:tabs>
          <w:tab w:val="left" w:pos="5760"/>
          <w:tab w:val="left" w:pos="8640"/>
        </w:tabs>
        <w:rPr>
          <w:rFonts w:ascii="ArialMT" w:hAnsi="ArialMT"/>
          <w:i w:val="0"/>
          <w:color w:val="6D6D6D"/>
          <w:sz w:val="22"/>
          <w:szCs w:val="22"/>
          <w:lang w:val="en-GB" w:eastAsia="en-GB"/>
        </w:rPr>
      </w:pPr>
      <w:r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 xml:space="preserve"> Worked on writing the spring express</w:t>
      </w:r>
      <w:r w:rsidR="00C84B18"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ion to get the message contents</w:t>
      </w:r>
    </w:p>
    <w:p w14:paraId="6851E75F" w14:textId="77777777" w:rsidR="00A90BA8" w:rsidRPr="004348B7" w:rsidRDefault="00C84B18" w:rsidP="00A90BA8">
      <w:pPr>
        <w:pStyle w:val="Position"/>
        <w:numPr>
          <w:ilvl w:val="0"/>
          <w:numId w:val="33"/>
        </w:numPr>
        <w:tabs>
          <w:tab w:val="left" w:pos="5760"/>
          <w:tab w:val="left" w:pos="8640"/>
        </w:tabs>
        <w:rPr>
          <w:rFonts w:ascii="ArialMT" w:hAnsi="ArialMT"/>
          <w:i w:val="0"/>
          <w:color w:val="6D6D6D"/>
          <w:sz w:val="22"/>
          <w:szCs w:val="22"/>
          <w:lang w:val="en-GB" w:eastAsia="en-GB"/>
        </w:rPr>
      </w:pPr>
      <w:r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Worked on OTC-Web service project to create the required set of Portfolio Ids</w:t>
      </w:r>
    </w:p>
    <w:p w14:paraId="29260D6A" w14:textId="77777777" w:rsidR="00BF6377" w:rsidRPr="004348B7" w:rsidRDefault="00C84B18" w:rsidP="005E57A2">
      <w:pPr>
        <w:pStyle w:val="Position"/>
        <w:numPr>
          <w:ilvl w:val="0"/>
          <w:numId w:val="33"/>
        </w:numPr>
        <w:tabs>
          <w:tab w:val="left" w:pos="5760"/>
          <w:tab w:val="left" w:pos="8640"/>
        </w:tabs>
        <w:rPr>
          <w:rFonts w:ascii="ArialMT" w:hAnsi="ArialMT"/>
          <w:i w:val="0"/>
          <w:color w:val="6D6D6D"/>
          <w:sz w:val="22"/>
          <w:szCs w:val="22"/>
          <w:lang w:val="en-GB" w:eastAsia="en-GB"/>
        </w:rPr>
      </w:pPr>
      <w:r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Worked on to create the automation test pack for integration testing</w:t>
      </w:r>
    </w:p>
    <w:p w14:paraId="33DD768C" w14:textId="77777777" w:rsidR="00046F7F" w:rsidRPr="004348B7" w:rsidRDefault="00046F7F" w:rsidP="005E57A2">
      <w:pPr>
        <w:pStyle w:val="Position"/>
        <w:numPr>
          <w:ilvl w:val="0"/>
          <w:numId w:val="33"/>
        </w:numPr>
        <w:tabs>
          <w:tab w:val="left" w:pos="5760"/>
          <w:tab w:val="left" w:pos="8640"/>
        </w:tabs>
        <w:rPr>
          <w:rFonts w:ascii="ArialMT" w:hAnsi="ArialMT"/>
          <w:i w:val="0"/>
          <w:color w:val="6D6D6D"/>
          <w:sz w:val="22"/>
          <w:szCs w:val="22"/>
          <w:lang w:val="en-GB" w:eastAsia="en-GB"/>
        </w:rPr>
      </w:pPr>
      <w:r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Worked on integration testing using Cucumber automation test pack</w:t>
      </w:r>
      <w:r w:rsidR="00C750AF"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.</w:t>
      </w:r>
    </w:p>
    <w:p w14:paraId="5219A6EF" w14:textId="155F40E3" w:rsidR="00931848" w:rsidRPr="004348B7" w:rsidRDefault="00046F7F" w:rsidP="005E57A2">
      <w:pPr>
        <w:pStyle w:val="Position"/>
        <w:numPr>
          <w:ilvl w:val="0"/>
          <w:numId w:val="33"/>
        </w:numPr>
        <w:tabs>
          <w:tab w:val="left" w:pos="5760"/>
          <w:tab w:val="left" w:pos="8640"/>
        </w:tabs>
        <w:rPr>
          <w:rFonts w:ascii="ArialMT" w:hAnsi="ArialMT"/>
          <w:i w:val="0"/>
          <w:color w:val="6D6D6D"/>
          <w:sz w:val="22"/>
          <w:szCs w:val="22"/>
          <w:lang w:val="en-GB" w:eastAsia="en-GB"/>
        </w:rPr>
      </w:pPr>
      <w:r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 xml:space="preserve">Added new </w:t>
      </w:r>
      <w:r w:rsidR="00A23410"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test Scenario</w:t>
      </w:r>
      <w:r w:rsidR="00931848"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 xml:space="preserve"> </w:t>
      </w:r>
      <w:r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 xml:space="preserve">for rates message </w:t>
      </w:r>
      <w:r w:rsidR="00931848"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testing</w:t>
      </w:r>
      <w:r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 xml:space="preserve"> </w:t>
      </w:r>
    </w:p>
    <w:p w14:paraId="70AD9EA4" w14:textId="77777777" w:rsidR="00BD7957" w:rsidRPr="004348B7" w:rsidRDefault="00931848" w:rsidP="00BD7957">
      <w:pPr>
        <w:pStyle w:val="Position"/>
        <w:numPr>
          <w:ilvl w:val="0"/>
          <w:numId w:val="33"/>
        </w:numPr>
        <w:tabs>
          <w:tab w:val="left" w:pos="5760"/>
          <w:tab w:val="left" w:pos="8640"/>
        </w:tabs>
        <w:rPr>
          <w:rFonts w:ascii="ArialMT" w:hAnsi="ArialMT"/>
          <w:i w:val="0"/>
          <w:color w:val="6D6D6D"/>
          <w:sz w:val="22"/>
          <w:szCs w:val="22"/>
          <w:lang w:val="en-GB" w:eastAsia="en-GB"/>
        </w:rPr>
      </w:pPr>
      <w:r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 xml:space="preserve">Enhance the existing test </w:t>
      </w:r>
      <w:r w:rsidR="00C750AF"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Scenario for</w:t>
      </w:r>
      <w:r w:rsidRPr="004348B7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 xml:space="preserve"> new functionality implementation.</w:t>
      </w:r>
    </w:p>
    <w:p w14:paraId="5B4678C2" w14:textId="5F9E0BF7" w:rsidR="004348B7" w:rsidRPr="006E27BB" w:rsidRDefault="004348B7" w:rsidP="004348B7">
      <w:pPr>
        <w:shd w:val="clear" w:color="auto" w:fill="FFFFFF"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9D5C58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>Technology: -</w:t>
      </w:r>
      <w:r w:rsidRPr="006E27BB">
        <w:rPr>
          <w:rFonts w:ascii="ArialMT" w:hAnsi="ArialMT"/>
          <w:color w:val="6D6D6D"/>
          <w:sz w:val="22"/>
          <w:szCs w:val="22"/>
          <w:lang w:val="en-GB" w:eastAsia="en-GB"/>
        </w:rPr>
        <w:t xml:space="preserve"> JDK </w:t>
      </w:r>
      <w:r w:rsidR="00A23410" w:rsidRPr="006E27BB">
        <w:rPr>
          <w:rFonts w:ascii="ArialMT" w:hAnsi="ArialMT"/>
          <w:color w:val="6D6D6D"/>
          <w:sz w:val="22"/>
          <w:szCs w:val="22"/>
          <w:lang w:val="en-GB" w:eastAsia="en-GB"/>
        </w:rPr>
        <w:t>8,</w:t>
      </w:r>
      <w:r w:rsidRPr="006E27BB">
        <w:rPr>
          <w:rFonts w:ascii="ArialMT" w:hAnsi="ArialMT"/>
          <w:color w:val="6D6D6D"/>
          <w:sz w:val="22"/>
          <w:szCs w:val="22"/>
          <w:lang w:val="en-GB" w:eastAsia="en-GB"/>
        </w:rPr>
        <w:t xml:space="preserve"> </w:t>
      </w:r>
      <w:r w:rsidRPr="004348B7">
        <w:rPr>
          <w:rFonts w:ascii="ArialMT" w:hAnsi="ArialMT"/>
          <w:color w:val="6D6D6D"/>
          <w:sz w:val="22"/>
          <w:szCs w:val="22"/>
          <w:lang w:val="en-GB" w:eastAsia="en-GB"/>
        </w:rPr>
        <w:t xml:space="preserve">Spring, Hibernate, JMS, JMS-Toolkit, XML, You Rule, SQL Developer, </w:t>
      </w:r>
      <w:r w:rsidR="00F06242" w:rsidRPr="004348B7">
        <w:rPr>
          <w:rFonts w:ascii="ArialMT" w:hAnsi="ArialMT"/>
          <w:color w:val="6D6D6D"/>
          <w:sz w:val="22"/>
          <w:szCs w:val="22"/>
          <w:lang w:val="en-GB" w:eastAsia="en-GB"/>
        </w:rPr>
        <w:t>SPEL (</w:t>
      </w:r>
      <w:r w:rsidRPr="004348B7">
        <w:rPr>
          <w:rFonts w:ascii="ArialMT" w:hAnsi="ArialMT"/>
          <w:color w:val="6D6D6D"/>
          <w:sz w:val="22"/>
          <w:szCs w:val="22"/>
          <w:lang w:val="en-GB" w:eastAsia="en-GB"/>
        </w:rPr>
        <w:t>Spring Expression</w:t>
      </w:r>
      <w:r w:rsidR="00F06242" w:rsidRPr="004348B7">
        <w:rPr>
          <w:rFonts w:ascii="ArialMT" w:hAnsi="ArialMT"/>
          <w:color w:val="6D6D6D"/>
          <w:sz w:val="22"/>
          <w:szCs w:val="22"/>
          <w:lang w:val="en-GB" w:eastAsia="en-GB"/>
        </w:rPr>
        <w:t>),</w:t>
      </w:r>
      <w:r w:rsidRPr="004348B7">
        <w:rPr>
          <w:rFonts w:ascii="ArialMT" w:hAnsi="ArialMT"/>
          <w:color w:val="6D6D6D"/>
          <w:sz w:val="22"/>
          <w:szCs w:val="22"/>
          <w:lang w:val="en-GB" w:eastAsia="en-GB"/>
        </w:rPr>
        <w:t xml:space="preserve"> Rest Web service, Cucumber</w:t>
      </w:r>
    </w:p>
    <w:p w14:paraId="2C056143" w14:textId="77777777" w:rsidR="00BF6377" w:rsidRPr="00C84B18" w:rsidRDefault="00BF6377" w:rsidP="005E57A2">
      <w:pPr>
        <w:rPr>
          <w:rFonts w:asciiTheme="minorHAnsi" w:hAnsiTheme="minorHAnsi" w:cstheme="minorHAnsi"/>
          <w:b/>
          <w:iCs/>
          <w:sz w:val="22"/>
          <w:szCs w:val="22"/>
        </w:rPr>
      </w:pPr>
    </w:p>
    <w:p w14:paraId="72F3B11A" w14:textId="3DB023B8" w:rsidR="00A23410" w:rsidRDefault="00AD1D06" w:rsidP="00A23410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9D5C58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 xml:space="preserve">Cognizant - </w:t>
      </w:r>
      <w:r w:rsidR="006E3ADA" w:rsidRPr="009D5C58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>Bournemouth,</w:t>
      </w:r>
      <w:r w:rsidR="005E57A2" w:rsidRPr="009D5C58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 xml:space="preserve"> UK.                                                                           April 2018 – </w:t>
      </w:r>
      <w:r w:rsidR="00BF6377" w:rsidRPr="009D5C58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>July 2018</w:t>
      </w:r>
    </w:p>
    <w:p w14:paraId="2AEE0BC7" w14:textId="77777777" w:rsidR="00A23410" w:rsidRDefault="00A23410" w:rsidP="00A23410">
      <w:pPr>
        <w:rPr>
          <w:rFonts w:asciiTheme="minorHAnsi" w:hAnsiTheme="minorHAnsi" w:cstheme="minorHAnsi"/>
          <w:b/>
          <w:i/>
          <w:sz w:val="22"/>
          <w:szCs w:val="22"/>
        </w:rPr>
      </w:pPr>
    </w:p>
    <w:p w14:paraId="7F127D5D" w14:textId="09DE2996" w:rsidR="00C84B18" w:rsidRPr="00A23410" w:rsidRDefault="005E57A2" w:rsidP="00A23410">
      <w:pPr>
        <w:rPr>
          <w:rFonts w:ascii="ArialMT" w:hAnsi="ArialMT"/>
          <w:color w:val="6D6D6D"/>
          <w:sz w:val="22"/>
          <w:szCs w:val="22"/>
          <w:lang w:val="en-GB" w:eastAsia="en-GB"/>
        </w:rPr>
      </w:pPr>
      <w:r w:rsidRPr="009D5C58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>Project Summary</w:t>
      </w:r>
      <w:r w:rsidR="001656BD" w:rsidRPr="009D5C58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 xml:space="preserve"> -</w:t>
      </w:r>
      <w:r w:rsidR="001656BD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 w:rsidRPr="00AC4323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C84B18" w:rsidRPr="00AC4323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AC4323" w:rsidRPr="00A23410">
        <w:rPr>
          <w:rFonts w:ascii="ArialMT" w:hAnsi="ArialMT"/>
          <w:color w:val="6D6D6D"/>
          <w:sz w:val="22"/>
          <w:szCs w:val="22"/>
          <w:lang w:val="en-GB" w:eastAsia="en-GB"/>
        </w:rPr>
        <w:t xml:space="preserve">CLSG Contingency Application provides a solution to allow key payments to continue to be made from CLSG to GFP during swift </w:t>
      </w:r>
      <w:r w:rsidR="001656BD" w:rsidRPr="00A23410">
        <w:rPr>
          <w:rFonts w:ascii="ArialMT" w:hAnsi="ArialMT"/>
          <w:color w:val="6D6D6D"/>
          <w:sz w:val="22"/>
          <w:szCs w:val="22"/>
          <w:lang w:val="en-GB" w:eastAsia="en-GB"/>
        </w:rPr>
        <w:t>outage. Contingency</w:t>
      </w:r>
      <w:r w:rsidR="00AC4323" w:rsidRPr="00A23410">
        <w:rPr>
          <w:rFonts w:ascii="ArialMT" w:hAnsi="ArialMT"/>
          <w:color w:val="6D6D6D"/>
          <w:sz w:val="22"/>
          <w:szCs w:val="22"/>
          <w:lang w:val="en-GB" w:eastAsia="en-GB"/>
        </w:rPr>
        <w:t xml:space="preserve"> solution consumes MT202 Fin Message, pull DDA information by calling Restful Web Service and convert to ISO 20022 </w:t>
      </w:r>
      <w:r w:rsidR="00F942F1" w:rsidRPr="00A23410">
        <w:rPr>
          <w:rFonts w:ascii="ArialMT" w:hAnsi="ArialMT"/>
          <w:color w:val="6D6D6D"/>
          <w:sz w:val="22"/>
          <w:szCs w:val="22"/>
          <w:lang w:val="en-GB" w:eastAsia="en-GB"/>
        </w:rPr>
        <w:t>formats</w:t>
      </w:r>
      <w:r w:rsidR="00AC4323" w:rsidRPr="00A23410">
        <w:rPr>
          <w:rFonts w:ascii="ArialMT" w:hAnsi="ArialMT"/>
          <w:color w:val="6D6D6D"/>
          <w:sz w:val="22"/>
          <w:szCs w:val="22"/>
          <w:lang w:val="en-GB" w:eastAsia="en-GB"/>
        </w:rPr>
        <w:t xml:space="preserve"> and then send to H2H through NDM process</w:t>
      </w:r>
    </w:p>
    <w:p w14:paraId="21DE181C" w14:textId="77777777" w:rsidR="00AD3838" w:rsidRPr="00C84B18" w:rsidRDefault="00AD3838" w:rsidP="00AD3838">
      <w:pPr>
        <w:pStyle w:val="Position"/>
        <w:tabs>
          <w:tab w:val="left" w:pos="5760"/>
          <w:tab w:val="left" w:pos="8640"/>
        </w:tabs>
        <w:rPr>
          <w:rFonts w:asciiTheme="minorHAnsi" w:hAnsiTheme="minorHAnsi" w:cstheme="minorHAnsi"/>
          <w:i w:val="0"/>
          <w:sz w:val="22"/>
          <w:szCs w:val="22"/>
        </w:rPr>
      </w:pPr>
    </w:p>
    <w:p w14:paraId="604FBA58" w14:textId="77777777" w:rsidR="00AC4323" w:rsidRPr="00A23410" w:rsidRDefault="00AC4323" w:rsidP="00AD3838">
      <w:pPr>
        <w:pStyle w:val="Position"/>
        <w:numPr>
          <w:ilvl w:val="0"/>
          <w:numId w:val="33"/>
        </w:numPr>
        <w:tabs>
          <w:tab w:val="left" w:pos="5760"/>
          <w:tab w:val="left" w:pos="8640"/>
        </w:tabs>
        <w:rPr>
          <w:rFonts w:ascii="ArialMT" w:hAnsi="ArialMT"/>
          <w:i w:val="0"/>
          <w:color w:val="6D6D6D"/>
          <w:sz w:val="22"/>
          <w:szCs w:val="22"/>
          <w:lang w:val="en-GB" w:eastAsia="en-GB"/>
        </w:rPr>
      </w:pPr>
      <w:r w:rsidRPr="00A23410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Convert MT202 Fin Message into ISO 20022 Format</w:t>
      </w:r>
    </w:p>
    <w:p w14:paraId="6DACA971" w14:textId="77777777" w:rsidR="00AC4323" w:rsidRPr="00A23410" w:rsidRDefault="00AC4323" w:rsidP="00AD3838">
      <w:pPr>
        <w:pStyle w:val="Position"/>
        <w:numPr>
          <w:ilvl w:val="0"/>
          <w:numId w:val="33"/>
        </w:numPr>
        <w:tabs>
          <w:tab w:val="left" w:pos="5760"/>
          <w:tab w:val="left" w:pos="8640"/>
        </w:tabs>
        <w:rPr>
          <w:rFonts w:ascii="ArialMT" w:hAnsi="ArialMT"/>
          <w:i w:val="0"/>
          <w:color w:val="6D6D6D"/>
          <w:sz w:val="22"/>
          <w:szCs w:val="22"/>
          <w:lang w:val="en-GB" w:eastAsia="en-GB"/>
        </w:rPr>
      </w:pPr>
      <w:r w:rsidRPr="00A23410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Build and deploy project using Jules and Jenkins</w:t>
      </w:r>
    </w:p>
    <w:p w14:paraId="13ED4E56" w14:textId="49A78263" w:rsidR="00AC4323" w:rsidRPr="00A23410" w:rsidRDefault="00AC4323" w:rsidP="00AD3838">
      <w:pPr>
        <w:pStyle w:val="Position"/>
        <w:numPr>
          <w:ilvl w:val="0"/>
          <w:numId w:val="33"/>
        </w:numPr>
        <w:tabs>
          <w:tab w:val="left" w:pos="5760"/>
          <w:tab w:val="left" w:pos="8640"/>
        </w:tabs>
        <w:rPr>
          <w:rFonts w:ascii="ArialMT" w:hAnsi="ArialMT"/>
          <w:i w:val="0"/>
          <w:color w:val="6D6D6D"/>
          <w:sz w:val="22"/>
          <w:szCs w:val="22"/>
          <w:lang w:val="en-GB" w:eastAsia="en-GB"/>
        </w:rPr>
      </w:pPr>
      <w:r w:rsidRPr="00A23410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Integration with MFSS Restful web service to pull DDA information</w:t>
      </w:r>
    </w:p>
    <w:p w14:paraId="11E2FD81" w14:textId="3A41DB32" w:rsidR="00AC4323" w:rsidRPr="00A23410" w:rsidRDefault="00AC4323" w:rsidP="00AD3838">
      <w:pPr>
        <w:pStyle w:val="Position"/>
        <w:numPr>
          <w:ilvl w:val="0"/>
          <w:numId w:val="33"/>
        </w:numPr>
        <w:tabs>
          <w:tab w:val="left" w:pos="5760"/>
          <w:tab w:val="left" w:pos="8640"/>
        </w:tabs>
        <w:rPr>
          <w:rFonts w:ascii="ArialMT" w:hAnsi="ArialMT"/>
          <w:i w:val="0"/>
          <w:color w:val="6D6D6D"/>
          <w:sz w:val="22"/>
          <w:szCs w:val="22"/>
          <w:lang w:val="en-GB" w:eastAsia="en-GB"/>
        </w:rPr>
      </w:pPr>
      <w:r w:rsidRPr="00A23410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Involved in UAT Testing</w:t>
      </w:r>
    </w:p>
    <w:p w14:paraId="4C24038C" w14:textId="0B82CEBB" w:rsidR="00AC4323" w:rsidRPr="00A23410" w:rsidRDefault="00AC4323" w:rsidP="00AC4323">
      <w:pPr>
        <w:pStyle w:val="Position"/>
        <w:numPr>
          <w:ilvl w:val="0"/>
          <w:numId w:val="33"/>
        </w:numPr>
        <w:tabs>
          <w:tab w:val="left" w:pos="5760"/>
          <w:tab w:val="left" w:pos="8640"/>
        </w:tabs>
        <w:rPr>
          <w:rFonts w:ascii="ArialMT" w:hAnsi="ArialMT"/>
          <w:i w:val="0"/>
          <w:color w:val="6D6D6D"/>
          <w:sz w:val="22"/>
          <w:szCs w:val="22"/>
          <w:lang w:val="en-GB" w:eastAsia="en-GB"/>
        </w:rPr>
      </w:pPr>
      <w:r w:rsidRPr="00A23410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Preparation of Technical Design Document</w:t>
      </w:r>
    </w:p>
    <w:p w14:paraId="1CA8E8DB" w14:textId="77777777" w:rsidR="00F102C0" w:rsidRPr="00F102C0" w:rsidRDefault="00F102C0" w:rsidP="00F102C0">
      <w:pPr>
        <w:pStyle w:val="Position"/>
        <w:tabs>
          <w:tab w:val="left" w:pos="5760"/>
          <w:tab w:val="left" w:pos="8640"/>
        </w:tabs>
        <w:ind w:left="1440"/>
        <w:rPr>
          <w:rFonts w:asciiTheme="minorHAnsi" w:hAnsiTheme="minorHAnsi" w:cstheme="minorHAnsi"/>
          <w:i w:val="0"/>
          <w:sz w:val="22"/>
          <w:szCs w:val="22"/>
        </w:rPr>
      </w:pPr>
    </w:p>
    <w:p w14:paraId="16F9C89E" w14:textId="76261181" w:rsidR="005E57A2" w:rsidRPr="00C84B18" w:rsidRDefault="00A23410" w:rsidP="005E57A2">
      <w:pPr>
        <w:rPr>
          <w:rFonts w:asciiTheme="minorHAnsi" w:hAnsiTheme="minorHAnsi" w:cstheme="minorHAnsi"/>
        </w:rPr>
      </w:pPr>
      <w:r w:rsidRPr="009D5C58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lastRenderedPageBreak/>
        <w:t>Technology</w:t>
      </w:r>
      <w:r w:rsidR="00F37D64" w:rsidRPr="00F37D64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>: -</w:t>
      </w:r>
      <w:r w:rsidRPr="00A23410">
        <w:rPr>
          <w:rFonts w:ascii="ArialMT" w:hAnsi="ArialMT"/>
          <w:color w:val="6D6D6D"/>
          <w:sz w:val="22"/>
          <w:szCs w:val="22"/>
          <w:lang w:val="en-GB" w:eastAsia="en-GB"/>
        </w:rPr>
        <w:t xml:space="preserve"> </w:t>
      </w:r>
      <w:r w:rsidRPr="006E27BB">
        <w:rPr>
          <w:rFonts w:ascii="ArialMT" w:hAnsi="ArialMT"/>
          <w:color w:val="6D6D6D"/>
          <w:sz w:val="22"/>
          <w:szCs w:val="22"/>
          <w:lang w:val="en-GB" w:eastAsia="en-GB"/>
        </w:rPr>
        <w:t>JDK 8</w:t>
      </w:r>
      <w:r>
        <w:rPr>
          <w:rFonts w:ascii="ArialMT" w:hAnsi="ArialMT"/>
          <w:color w:val="6D6D6D"/>
          <w:sz w:val="22"/>
          <w:szCs w:val="22"/>
          <w:lang w:val="en-GB" w:eastAsia="en-GB"/>
        </w:rPr>
        <w:t>, JMS, XML and Rest web services</w:t>
      </w:r>
    </w:p>
    <w:p w14:paraId="68A73683" w14:textId="77777777" w:rsidR="00A23410" w:rsidRDefault="00A23410">
      <w:pPr>
        <w:rPr>
          <w:rFonts w:asciiTheme="minorHAnsi" w:hAnsiTheme="minorHAnsi" w:cstheme="minorHAnsi"/>
          <w:b/>
          <w:iCs/>
          <w:sz w:val="22"/>
          <w:szCs w:val="22"/>
        </w:rPr>
      </w:pPr>
    </w:p>
    <w:p w14:paraId="51A2D008" w14:textId="36FCCD89" w:rsidR="000B215D" w:rsidRDefault="00AD1D06" w:rsidP="000B215D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9D5C58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 xml:space="preserve">Cognizant - </w:t>
      </w:r>
      <w:r w:rsidR="004A748C" w:rsidRPr="009D5C58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>Pune</w:t>
      </w:r>
      <w:r w:rsidR="00E822CA" w:rsidRPr="009D5C58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>, India.</w:t>
      </w:r>
      <w:r w:rsidR="005E57A2" w:rsidRPr="009D5C58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 xml:space="preserve">                                                                                       </w:t>
      </w:r>
      <w:r w:rsidR="00E822CA" w:rsidRPr="009D5C58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 xml:space="preserve">April 2016 – </w:t>
      </w:r>
      <w:r w:rsidR="005E57A2" w:rsidRPr="009D5C58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>Mar 2018</w:t>
      </w:r>
    </w:p>
    <w:p w14:paraId="02C44DCD" w14:textId="77777777" w:rsidR="000B215D" w:rsidRDefault="000B215D" w:rsidP="000B215D">
      <w:pPr>
        <w:rPr>
          <w:rFonts w:asciiTheme="minorHAnsi" w:hAnsiTheme="minorHAnsi" w:cstheme="minorHAnsi"/>
          <w:b/>
          <w:i/>
          <w:sz w:val="22"/>
          <w:szCs w:val="22"/>
        </w:rPr>
      </w:pPr>
    </w:p>
    <w:p w14:paraId="1911C8D1" w14:textId="2EBD5542" w:rsidR="00AD3838" w:rsidRPr="000B215D" w:rsidRDefault="007F49E8" w:rsidP="000B215D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9D5C58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>Project Summary: -</w:t>
      </w:r>
      <w:r w:rsidRPr="00C84B18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 w:rsidRPr="000B215D">
        <w:rPr>
          <w:rFonts w:ascii="ArialMT" w:hAnsi="ArialMT"/>
          <w:color w:val="6D6D6D"/>
          <w:sz w:val="22"/>
          <w:szCs w:val="22"/>
          <w:lang w:val="en-GB" w:eastAsia="en-GB"/>
        </w:rPr>
        <w:t xml:space="preserve">Instruction Capture Management (ICM) is a strategic platform integrated into JPMorgan Markets (JPMM) built to capture and manage instructions E2E for both external and internal clients for a wide variety of products (FX, Listed, CFDs, CDS, OTC, Repo, STD, Futures, Bank Loans, LPW) including external connectivity to both settlement and </w:t>
      </w:r>
      <w:r w:rsidR="009D5C58" w:rsidRPr="000B215D">
        <w:rPr>
          <w:rFonts w:ascii="ArialMT" w:hAnsi="ArialMT"/>
          <w:color w:val="6D6D6D"/>
          <w:sz w:val="22"/>
          <w:szCs w:val="22"/>
          <w:lang w:val="en-GB" w:eastAsia="en-GB"/>
        </w:rPr>
        <w:t>bookkeeping</w:t>
      </w:r>
      <w:r w:rsidRPr="000B215D">
        <w:rPr>
          <w:rFonts w:ascii="ArialMT" w:hAnsi="ArialMT"/>
          <w:color w:val="6D6D6D"/>
          <w:sz w:val="22"/>
          <w:szCs w:val="22"/>
          <w:lang w:val="en-GB" w:eastAsia="en-GB"/>
        </w:rPr>
        <w:t xml:space="preserve"> systems.</w:t>
      </w:r>
    </w:p>
    <w:p w14:paraId="0ABDF6DC" w14:textId="77777777" w:rsidR="007F49E8" w:rsidRPr="00C84B18" w:rsidRDefault="007F49E8" w:rsidP="00081A27">
      <w:pPr>
        <w:pStyle w:val="Position"/>
        <w:ind w:left="1080"/>
        <w:rPr>
          <w:rFonts w:asciiTheme="minorHAnsi" w:hAnsiTheme="minorHAnsi" w:cstheme="minorHAnsi"/>
          <w:i w:val="0"/>
          <w:sz w:val="22"/>
          <w:szCs w:val="22"/>
        </w:rPr>
      </w:pPr>
    </w:p>
    <w:p w14:paraId="34B41503" w14:textId="77777777" w:rsidR="00B445F7" w:rsidRPr="000B215D" w:rsidRDefault="00B445F7" w:rsidP="004D2B84">
      <w:pPr>
        <w:pStyle w:val="Position"/>
        <w:numPr>
          <w:ilvl w:val="0"/>
          <w:numId w:val="33"/>
        </w:numPr>
        <w:tabs>
          <w:tab w:val="left" w:pos="5760"/>
          <w:tab w:val="left" w:pos="8640"/>
        </w:tabs>
        <w:rPr>
          <w:rFonts w:ascii="ArialMT" w:hAnsi="ArialMT"/>
          <w:i w:val="0"/>
          <w:color w:val="6D6D6D"/>
          <w:sz w:val="22"/>
          <w:szCs w:val="22"/>
          <w:lang w:val="en-GB" w:eastAsia="en-GB"/>
        </w:rPr>
      </w:pPr>
      <w:r w:rsidRPr="000B215D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Own overall delivery from offshore</w:t>
      </w:r>
    </w:p>
    <w:p w14:paraId="7B96EBAD" w14:textId="77777777" w:rsidR="00B445F7" w:rsidRPr="000B215D" w:rsidRDefault="00B445F7" w:rsidP="004D2B84">
      <w:pPr>
        <w:pStyle w:val="Position"/>
        <w:numPr>
          <w:ilvl w:val="0"/>
          <w:numId w:val="33"/>
        </w:numPr>
        <w:tabs>
          <w:tab w:val="left" w:pos="5760"/>
          <w:tab w:val="left" w:pos="8640"/>
        </w:tabs>
        <w:rPr>
          <w:rFonts w:ascii="ArialMT" w:hAnsi="ArialMT"/>
          <w:i w:val="0"/>
          <w:color w:val="6D6D6D"/>
          <w:sz w:val="22"/>
          <w:szCs w:val="22"/>
          <w:lang w:val="en-GB" w:eastAsia="en-GB"/>
        </w:rPr>
      </w:pPr>
      <w:r w:rsidRPr="000B215D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Involved in development of Redwing cell creation for the new product on boarded in ICM trade application</w:t>
      </w:r>
    </w:p>
    <w:p w14:paraId="67DC5903" w14:textId="77777777" w:rsidR="00757BC0" w:rsidRPr="000B215D" w:rsidRDefault="00757BC0" w:rsidP="004D2B84">
      <w:pPr>
        <w:pStyle w:val="Position"/>
        <w:numPr>
          <w:ilvl w:val="0"/>
          <w:numId w:val="33"/>
        </w:numPr>
        <w:tabs>
          <w:tab w:val="left" w:pos="5760"/>
          <w:tab w:val="left" w:pos="8640"/>
        </w:tabs>
        <w:rPr>
          <w:rFonts w:ascii="ArialMT" w:hAnsi="ArialMT"/>
          <w:i w:val="0"/>
          <w:color w:val="6D6D6D"/>
          <w:sz w:val="22"/>
          <w:szCs w:val="22"/>
          <w:lang w:val="en-GB" w:eastAsia="en-GB"/>
        </w:rPr>
      </w:pPr>
      <w:r w:rsidRPr="000B215D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JMS configuration using IBM Web</w:t>
      </w:r>
      <w:r w:rsidR="00AD3838" w:rsidRPr="000B215D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 xml:space="preserve"> </w:t>
      </w:r>
      <w:r w:rsidR="004D2B84" w:rsidRPr="000B215D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Sphere</w:t>
      </w:r>
    </w:p>
    <w:p w14:paraId="0B4FAA06" w14:textId="77777777" w:rsidR="0008686B" w:rsidRPr="000B215D" w:rsidRDefault="0008686B" w:rsidP="004D2B84">
      <w:pPr>
        <w:pStyle w:val="Position"/>
        <w:numPr>
          <w:ilvl w:val="0"/>
          <w:numId w:val="33"/>
        </w:numPr>
        <w:tabs>
          <w:tab w:val="left" w:pos="5760"/>
          <w:tab w:val="left" w:pos="8640"/>
        </w:tabs>
        <w:rPr>
          <w:rFonts w:ascii="ArialMT" w:hAnsi="ArialMT"/>
          <w:i w:val="0"/>
          <w:color w:val="6D6D6D"/>
          <w:sz w:val="22"/>
          <w:szCs w:val="22"/>
          <w:lang w:val="en-GB" w:eastAsia="en-GB"/>
        </w:rPr>
      </w:pPr>
      <w:r w:rsidRPr="000B215D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Dev Ops task: Prepared Arm/Aim script for build and deploy automation, involved in one touch deployment process.</w:t>
      </w:r>
    </w:p>
    <w:p w14:paraId="0A3A6B2B" w14:textId="77777777" w:rsidR="0008686B" w:rsidRPr="000B215D" w:rsidRDefault="000E1181" w:rsidP="004D2B84">
      <w:pPr>
        <w:pStyle w:val="Position"/>
        <w:numPr>
          <w:ilvl w:val="0"/>
          <w:numId w:val="33"/>
        </w:numPr>
        <w:tabs>
          <w:tab w:val="left" w:pos="5760"/>
          <w:tab w:val="left" w:pos="8640"/>
        </w:tabs>
        <w:rPr>
          <w:rFonts w:ascii="ArialMT" w:hAnsi="ArialMT"/>
          <w:i w:val="0"/>
          <w:color w:val="6D6D6D"/>
          <w:sz w:val="22"/>
          <w:szCs w:val="22"/>
          <w:lang w:val="en-GB" w:eastAsia="en-GB"/>
        </w:rPr>
      </w:pPr>
      <w:r w:rsidRPr="000B215D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Developed Pre VAT and file processing mule flow.</w:t>
      </w:r>
    </w:p>
    <w:p w14:paraId="7E2E12EE" w14:textId="77777777" w:rsidR="00B24680" w:rsidRPr="000B215D" w:rsidRDefault="00B24680" w:rsidP="004D2B84">
      <w:pPr>
        <w:pStyle w:val="Position"/>
        <w:numPr>
          <w:ilvl w:val="0"/>
          <w:numId w:val="33"/>
        </w:numPr>
        <w:tabs>
          <w:tab w:val="left" w:pos="5760"/>
          <w:tab w:val="left" w:pos="8640"/>
        </w:tabs>
        <w:rPr>
          <w:rFonts w:ascii="ArialMT" w:hAnsi="ArialMT"/>
          <w:i w:val="0"/>
          <w:color w:val="6D6D6D"/>
          <w:sz w:val="22"/>
          <w:szCs w:val="22"/>
          <w:lang w:val="en-GB" w:eastAsia="en-GB"/>
        </w:rPr>
      </w:pPr>
      <w:r w:rsidRPr="000B215D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Managed requirements and design phase towards identifying mutually agreed solutions with technical teams and business partners.</w:t>
      </w:r>
    </w:p>
    <w:p w14:paraId="48992B26" w14:textId="77777777" w:rsidR="00B24680" w:rsidRPr="000B215D" w:rsidRDefault="00B24680" w:rsidP="004D2B84">
      <w:pPr>
        <w:pStyle w:val="Position"/>
        <w:numPr>
          <w:ilvl w:val="0"/>
          <w:numId w:val="33"/>
        </w:numPr>
        <w:tabs>
          <w:tab w:val="left" w:pos="5760"/>
          <w:tab w:val="left" w:pos="8640"/>
        </w:tabs>
        <w:rPr>
          <w:rFonts w:ascii="ArialMT" w:hAnsi="ArialMT"/>
          <w:i w:val="0"/>
          <w:color w:val="6D6D6D"/>
          <w:sz w:val="22"/>
          <w:szCs w:val="22"/>
          <w:lang w:val="en-GB" w:eastAsia="en-GB"/>
        </w:rPr>
      </w:pPr>
      <w:r w:rsidRPr="000B215D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Participated as a key team member in planning and coordinating the testing of the product where I had responsibility for specifically coordinating the test plans with</w:t>
      </w:r>
      <w:r w:rsidRPr="00C84B18">
        <w:rPr>
          <w:rFonts w:asciiTheme="minorHAnsi" w:hAnsiTheme="minorHAnsi" w:cstheme="minorHAnsi"/>
          <w:i w:val="0"/>
          <w:sz w:val="22"/>
          <w:szCs w:val="22"/>
        </w:rPr>
        <w:t xml:space="preserve"> </w:t>
      </w:r>
      <w:r w:rsidR="00D762C1" w:rsidRPr="000B215D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ICM trade</w:t>
      </w:r>
      <w:r w:rsidRPr="000B215D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 xml:space="preserve"> systems.</w:t>
      </w:r>
    </w:p>
    <w:p w14:paraId="37191FDB" w14:textId="77777777" w:rsidR="00B24680" w:rsidRPr="00C84B18" w:rsidRDefault="00B24680">
      <w:pPr>
        <w:pStyle w:val="Position"/>
        <w:ind w:left="0"/>
        <w:rPr>
          <w:rFonts w:asciiTheme="minorHAnsi" w:hAnsiTheme="minorHAnsi" w:cstheme="minorHAnsi"/>
          <w:i w:val="0"/>
          <w:sz w:val="22"/>
          <w:szCs w:val="22"/>
        </w:rPr>
      </w:pPr>
    </w:p>
    <w:p w14:paraId="59E7E03C" w14:textId="77777777" w:rsidR="004D2B84" w:rsidRDefault="004D2B84">
      <w:pPr>
        <w:rPr>
          <w:rFonts w:asciiTheme="minorHAnsi" w:hAnsiTheme="minorHAnsi" w:cstheme="minorHAnsi"/>
          <w:b/>
          <w:iCs/>
          <w:sz w:val="22"/>
          <w:szCs w:val="22"/>
        </w:rPr>
      </w:pPr>
    </w:p>
    <w:p w14:paraId="2F92492C" w14:textId="40023F44" w:rsidR="004D2B84" w:rsidRPr="009A16B9" w:rsidRDefault="000B215D">
      <w:pPr>
        <w:rPr>
          <w:rFonts w:ascii="ArialMT" w:hAnsi="ArialMT"/>
          <w:color w:val="6D6D6D"/>
          <w:sz w:val="22"/>
          <w:szCs w:val="22"/>
          <w:lang w:val="en-GB" w:eastAsia="en-GB"/>
        </w:rPr>
      </w:pPr>
      <w:r w:rsidRPr="009D5C58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>Technology</w:t>
      </w:r>
      <w:r w:rsidR="00383C0A" w:rsidRPr="00F37D64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>: -</w:t>
      </w:r>
      <w:r>
        <w:rPr>
          <w:rFonts w:asciiTheme="minorHAnsi" w:eastAsia="Arial Unicode MS" w:hAnsiTheme="minorHAnsi" w:cstheme="minorHAnsi"/>
          <w:bCs/>
          <w:iCs/>
          <w:sz w:val="22"/>
          <w:szCs w:val="22"/>
        </w:rPr>
        <w:t xml:space="preserve"> </w:t>
      </w:r>
      <w:r w:rsidRPr="009A16B9">
        <w:rPr>
          <w:rFonts w:ascii="ArialMT" w:hAnsi="ArialMT"/>
          <w:color w:val="6D6D6D"/>
          <w:sz w:val="22"/>
          <w:szCs w:val="22"/>
          <w:lang w:val="en-GB" w:eastAsia="en-GB"/>
        </w:rPr>
        <w:t>Java, spring, Hibernate, JMS, XML, SQL Developer, Mule ESB</w:t>
      </w:r>
    </w:p>
    <w:p w14:paraId="67FB2C1D" w14:textId="77777777" w:rsidR="00F102C0" w:rsidRDefault="00F102C0">
      <w:pPr>
        <w:rPr>
          <w:rFonts w:asciiTheme="minorHAnsi" w:hAnsiTheme="minorHAnsi" w:cstheme="minorHAnsi"/>
          <w:b/>
          <w:iCs/>
          <w:sz w:val="22"/>
          <w:szCs w:val="22"/>
        </w:rPr>
      </w:pPr>
    </w:p>
    <w:p w14:paraId="650F19FE" w14:textId="103F9137" w:rsidR="00700A12" w:rsidRPr="00AA7599" w:rsidRDefault="00AD1D06" w:rsidP="00700A12">
      <w:pPr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</w:pPr>
      <w:r w:rsidRPr="00AA7599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>Cognizant -</w:t>
      </w:r>
      <w:r w:rsidR="00F102C0" w:rsidRPr="00AA7599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 xml:space="preserve"> Pune</w:t>
      </w:r>
      <w:r w:rsidR="00426BED" w:rsidRPr="00AA7599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>, India</w:t>
      </w:r>
      <w:r w:rsidR="00AD3838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D3838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D3838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D3838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D3838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D3838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D3838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A7599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35C43">
        <w:rPr>
          <w:rFonts w:asciiTheme="minorHAnsi" w:hAnsiTheme="minorHAnsi" w:cstheme="minorHAnsi"/>
          <w:b/>
          <w:bCs/>
          <w:sz w:val="22"/>
          <w:szCs w:val="22"/>
        </w:rPr>
        <w:t xml:space="preserve">         </w:t>
      </w:r>
      <w:r w:rsidR="00B97BD6" w:rsidRPr="00AA7599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>2010</w:t>
      </w:r>
      <w:r w:rsidR="00A35C43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 xml:space="preserve"> </w:t>
      </w:r>
      <w:r w:rsidR="00B97BD6" w:rsidRPr="00AA7599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>-</w:t>
      </w:r>
      <w:r w:rsidR="00A35C43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 xml:space="preserve"> </w:t>
      </w:r>
      <w:r w:rsidR="00B97BD6" w:rsidRPr="00AA7599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>2016</w:t>
      </w:r>
    </w:p>
    <w:p w14:paraId="362AAD31" w14:textId="77777777" w:rsidR="00700A12" w:rsidRDefault="00700A12" w:rsidP="00700A12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308B5C8" w14:textId="77777777" w:rsidR="00E81E79" w:rsidRDefault="00B24680" w:rsidP="00E81E79">
      <w:pPr>
        <w:rPr>
          <w:rFonts w:ascii="ArialMT" w:hAnsi="ArialMT"/>
          <w:color w:val="6D6D6D"/>
          <w:sz w:val="22"/>
          <w:szCs w:val="22"/>
          <w:lang w:val="en-GB" w:eastAsia="en-GB"/>
        </w:rPr>
      </w:pPr>
      <w:r w:rsidRPr="00AA7599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>Project Summary:</w:t>
      </w:r>
      <w:r w:rsidR="003A7DD6" w:rsidRPr="00C84B18">
        <w:rPr>
          <w:rFonts w:asciiTheme="minorHAnsi" w:hAnsiTheme="minorHAnsi" w:cstheme="minorHAnsi"/>
          <w:sz w:val="22"/>
          <w:szCs w:val="22"/>
        </w:rPr>
        <w:t xml:space="preserve"> </w:t>
      </w:r>
      <w:r w:rsidR="003A7DD6" w:rsidRPr="00700A12">
        <w:rPr>
          <w:rFonts w:ascii="ArialMT" w:hAnsi="ArialMT"/>
          <w:color w:val="6D6D6D"/>
          <w:sz w:val="22"/>
          <w:szCs w:val="22"/>
          <w:lang w:val="en-GB" w:eastAsia="en-GB"/>
        </w:rPr>
        <w:t>ADR is a negotiable certificate issued by a U.S. bank representing a specified number of shares (or one share) in a foreign stock that is traded on a U.S. exchange. ADRs are denominated in U.S. dollars, with the underlying security held by a U.S. financial institution overseas. ADR is created by JP Morgan in 1927 to facilitate transactions, expedite transfers of ownership of selected foreign securities and to reduce administration / duty costs on each transaction that would otherwise be levied.</w:t>
      </w:r>
    </w:p>
    <w:p w14:paraId="702E96D9" w14:textId="77777777" w:rsidR="00E81E79" w:rsidRDefault="00E81E79" w:rsidP="00E81E79">
      <w:pPr>
        <w:rPr>
          <w:rFonts w:ascii="ArialMT" w:hAnsi="ArialMT"/>
          <w:color w:val="6D6D6D"/>
          <w:sz w:val="22"/>
          <w:szCs w:val="22"/>
          <w:lang w:val="en-GB" w:eastAsia="en-GB"/>
        </w:rPr>
      </w:pPr>
    </w:p>
    <w:p w14:paraId="6E4EC12B" w14:textId="5B466EA6" w:rsidR="00AD3838" w:rsidRPr="00E81E79" w:rsidRDefault="006345BA" w:rsidP="00E81E79">
      <w:pPr>
        <w:rPr>
          <w:rFonts w:ascii="ArialMT" w:hAnsi="ArialMT"/>
          <w:color w:val="6D6D6D"/>
          <w:sz w:val="22"/>
          <w:szCs w:val="22"/>
          <w:lang w:val="en-GB" w:eastAsia="en-GB"/>
        </w:rPr>
      </w:pPr>
      <w:r w:rsidRPr="00F37D64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>Achievement:</w:t>
      </w:r>
      <w:r w:rsidR="00AD3838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AD3838" w:rsidRPr="00E81E79">
        <w:rPr>
          <w:rFonts w:ascii="ArialMT" w:hAnsi="ArialMT"/>
          <w:color w:val="6D6D6D"/>
          <w:sz w:val="22"/>
          <w:szCs w:val="22"/>
          <w:lang w:val="en-GB" w:eastAsia="en-GB"/>
        </w:rPr>
        <w:t xml:space="preserve">we </w:t>
      </w:r>
      <w:r w:rsidR="00CA5478">
        <w:rPr>
          <w:rFonts w:ascii="ArialMT" w:hAnsi="ArialMT"/>
          <w:color w:val="6D6D6D"/>
          <w:sz w:val="22"/>
          <w:szCs w:val="22"/>
          <w:lang w:val="en-GB" w:eastAsia="en-GB"/>
        </w:rPr>
        <w:t>had the</w:t>
      </w:r>
      <w:r w:rsidR="00AD3838" w:rsidRPr="00E81E79">
        <w:rPr>
          <w:rFonts w:ascii="ArialMT" w:hAnsi="ArialMT"/>
          <w:color w:val="6D6D6D"/>
          <w:sz w:val="22"/>
          <w:szCs w:val="22"/>
          <w:lang w:val="en-GB" w:eastAsia="en-GB"/>
        </w:rPr>
        <w:t xml:space="preserve"> daily application health check 4 times a day covering USA business hours. </w:t>
      </w:r>
      <w:r w:rsidR="00A96804" w:rsidRPr="00E81E79">
        <w:rPr>
          <w:rFonts w:ascii="ArialMT" w:hAnsi="ArialMT"/>
          <w:color w:val="6D6D6D"/>
          <w:sz w:val="22"/>
          <w:szCs w:val="22"/>
          <w:lang w:val="en-GB" w:eastAsia="en-GB"/>
        </w:rPr>
        <w:t xml:space="preserve"> </w:t>
      </w:r>
      <w:r w:rsidR="00AD3838" w:rsidRPr="00E81E79">
        <w:rPr>
          <w:rFonts w:ascii="ArialMT" w:hAnsi="ArialMT"/>
          <w:color w:val="6D6D6D"/>
          <w:sz w:val="22"/>
          <w:szCs w:val="22"/>
          <w:lang w:val="en-GB" w:eastAsia="en-GB"/>
        </w:rPr>
        <w:t>It was the manual method to login the application</w:t>
      </w:r>
      <w:r w:rsidRPr="00E81E79">
        <w:rPr>
          <w:rFonts w:ascii="ArialMT" w:hAnsi="ArialMT"/>
          <w:color w:val="6D6D6D"/>
          <w:sz w:val="22"/>
          <w:szCs w:val="22"/>
          <w:lang w:val="en-GB" w:eastAsia="en-GB"/>
        </w:rPr>
        <w:t xml:space="preserve"> </w:t>
      </w:r>
      <w:r w:rsidR="00AD3838" w:rsidRPr="00E81E79">
        <w:rPr>
          <w:rFonts w:ascii="ArialMT" w:hAnsi="ArialMT"/>
          <w:color w:val="6D6D6D"/>
          <w:sz w:val="22"/>
          <w:szCs w:val="22"/>
          <w:lang w:val="en-GB" w:eastAsia="en-GB"/>
        </w:rPr>
        <w:t>a</w:t>
      </w:r>
      <w:r w:rsidRPr="00E81E79">
        <w:rPr>
          <w:rFonts w:ascii="ArialMT" w:hAnsi="ArialMT"/>
          <w:color w:val="6D6D6D"/>
          <w:sz w:val="22"/>
          <w:szCs w:val="22"/>
          <w:lang w:val="en-GB" w:eastAsia="en-GB"/>
        </w:rPr>
        <w:t xml:space="preserve">nd check all </w:t>
      </w:r>
      <w:r w:rsidR="00A96804" w:rsidRPr="00E81E79">
        <w:rPr>
          <w:rFonts w:ascii="ArialMT" w:hAnsi="ArialMT"/>
          <w:color w:val="6D6D6D"/>
          <w:sz w:val="22"/>
          <w:szCs w:val="22"/>
          <w:lang w:val="en-GB" w:eastAsia="en-GB"/>
        </w:rPr>
        <w:t>the application</w:t>
      </w:r>
      <w:r w:rsidRPr="00E81E79">
        <w:rPr>
          <w:rFonts w:ascii="ArialMT" w:hAnsi="ArialMT"/>
          <w:color w:val="6D6D6D"/>
          <w:sz w:val="22"/>
          <w:szCs w:val="22"/>
          <w:lang w:val="en-GB" w:eastAsia="en-GB"/>
        </w:rPr>
        <w:t xml:space="preserve"> </w:t>
      </w:r>
      <w:r w:rsidR="00A96804" w:rsidRPr="00E81E79">
        <w:rPr>
          <w:rFonts w:ascii="ArialMT" w:hAnsi="ArialMT"/>
          <w:color w:val="6D6D6D"/>
          <w:sz w:val="22"/>
          <w:szCs w:val="22"/>
          <w:lang w:val="en-GB" w:eastAsia="en-GB"/>
        </w:rPr>
        <w:t xml:space="preserve">module, </w:t>
      </w:r>
      <w:r w:rsidRPr="00E81E79">
        <w:rPr>
          <w:rFonts w:ascii="ArialMT" w:hAnsi="ArialMT"/>
          <w:color w:val="6D6D6D"/>
          <w:sz w:val="22"/>
          <w:szCs w:val="22"/>
          <w:lang w:val="en-GB" w:eastAsia="en-GB"/>
        </w:rPr>
        <w:t>messages status (DTC-IN/OUT, Swift-IN/OUT etc</w:t>
      </w:r>
      <w:r w:rsidR="00A96804" w:rsidRPr="00E81E79">
        <w:rPr>
          <w:rFonts w:ascii="ArialMT" w:hAnsi="ArialMT"/>
          <w:color w:val="6D6D6D"/>
          <w:sz w:val="22"/>
          <w:szCs w:val="22"/>
          <w:lang w:val="en-GB" w:eastAsia="en-GB"/>
        </w:rPr>
        <w:t xml:space="preserve">) and </w:t>
      </w:r>
      <w:r w:rsidRPr="00E81E79">
        <w:rPr>
          <w:rFonts w:ascii="ArialMT" w:hAnsi="ArialMT"/>
          <w:color w:val="6D6D6D"/>
          <w:sz w:val="22"/>
          <w:szCs w:val="22"/>
          <w:lang w:val="en-GB" w:eastAsia="en-GB"/>
        </w:rPr>
        <w:t>message count</w:t>
      </w:r>
      <w:r w:rsidR="00A96804" w:rsidRPr="00E81E79">
        <w:rPr>
          <w:rFonts w:ascii="ArialMT" w:hAnsi="ArialMT"/>
          <w:color w:val="6D6D6D"/>
          <w:sz w:val="22"/>
          <w:szCs w:val="22"/>
          <w:lang w:val="en-GB" w:eastAsia="en-GB"/>
        </w:rPr>
        <w:t xml:space="preserve">.  </w:t>
      </w:r>
      <w:r w:rsidR="00CA5478">
        <w:rPr>
          <w:rFonts w:ascii="ArialMT" w:hAnsi="ArialMT"/>
          <w:color w:val="6D6D6D"/>
          <w:sz w:val="22"/>
          <w:szCs w:val="22"/>
          <w:lang w:val="en-GB" w:eastAsia="en-GB"/>
        </w:rPr>
        <w:t>After capturing all the details send mail to client</w:t>
      </w:r>
      <w:r w:rsidRPr="00E81E79">
        <w:rPr>
          <w:rFonts w:ascii="ArialMT" w:hAnsi="ArialMT"/>
          <w:color w:val="6D6D6D"/>
          <w:sz w:val="22"/>
          <w:szCs w:val="22"/>
          <w:lang w:val="en-GB" w:eastAsia="en-GB"/>
        </w:rPr>
        <w:t xml:space="preserve">. This </w:t>
      </w:r>
      <w:r w:rsidR="006C1A06" w:rsidRPr="00E81E79">
        <w:rPr>
          <w:rFonts w:ascii="ArialMT" w:hAnsi="ArialMT"/>
          <w:color w:val="6D6D6D"/>
          <w:sz w:val="22"/>
          <w:szCs w:val="22"/>
          <w:lang w:val="en-GB" w:eastAsia="en-GB"/>
        </w:rPr>
        <w:t>manual</w:t>
      </w:r>
      <w:r w:rsidRPr="00E81E79">
        <w:rPr>
          <w:rFonts w:ascii="ArialMT" w:hAnsi="ArialMT"/>
          <w:color w:val="6D6D6D"/>
          <w:sz w:val="22"/>
          <w:szCs w:val="22"/>
          <w:lang w:val="en-GB" w:eastAsia="en-GB"/>
        </w:rPr>
        <w:t xml:space="preserve"> process had automated using the </w:t>
      </w:r>
      <w:r w:rsidR="00A96804" w:rsidRPr="00E81E79">
        <w:rPr>
          <w:rFonts w:ascii="ArialMT" w:hAnsi="ArialMT"/>
          <w:color w:val="6D6D6D"/>
          <w:sz w:val="22"/>
          <w:szCs w:val="22"/>
          <w:lang w:val="en-GB" w:eastAsia="en-GB"/>
        </w:rPr>
        <w:t>spring batch</w:t>
      </w:r>
      <w:r w:rsidRPr="00E81E79">
        <w:rPr>
          <w:rFonts w:ascii="ArialMT" w:hAnsi="ArialMT"/>
          <w:color w:val="6D6D6D"/>
          <w:sz w:val="22"/>
          <w:szCs w:val="22"/>
          <w:lang w:val="en-GB" w:eastAsia="en-GB"/>
        </w:rPr>
        <w:t xml:space="preserve"> job and eliminate</w:t>
      </w:r>
      <w:r w:rsidR="00A96804" w:rsidRPr="00E81E79">
        <w:rPr>
          <w:rFonts w:ascii="ArialMT" w:hAnsi="ArialMT"/>
          <w:color w:val="6D6D6D"/>
          <w:sz w:val="22"/>
          <w:szCs w:val="22"/>
          <w:lang w:val="en-GB" w:eastAsia="en-GB"/>
        </w:rPr>
        <w:t>d</w:t>
      </w:r>
      <w:r w:rsidRPr="00E81E79">
        <w:rPr>
          <w:rFonts w:ascii="ArialMT" w:hAnsi="ArialMT"/>
          <w:color w:val="6D6D6D"/>
          <w:sz w:val="22"/>
          <w:szCs w:val="22"/>
          <w:lang w:val="en-GB" w:eastAsia="en-GB"/>
        </w:rPr>
        <w:t xml:space="preserve"> the daily </w:t>
      </w:r>
      <w:r w:rsidR="006C1A06" w:rsidRPr="00E81E79">
        <w:rPr>
          <w:rFonts w:ascii="ArialMT" w:hAnsi="ArialMT"/>
          <w:color w:val="6D6D6D"/>
          <w:sz w:val="22"/>
          <w:szCs w:val="22"/>
          <w:lang w:val="en-GB" w:eastAsia="en-GB"/>
        </w:rPr>
        <w:t>four</w:t>
      </w:r>
      <w:r w:rsidRPr="00E81E79">
        <w:rPr>
          <w:rFonts w:ascii="ArialMT" w:hAnsi="ArialMT"/>
          <w:color w:val="6D6D6D"/>
          <w:sz w:val="22"/>
          <w:szCs w:val="22"/>
          <w:lang w:val="en-GB" w:eastAsia="en-GB"/>
        </w:rPr>
        <w:t xml:space="preserve"> h</w:t>
      </w:r>
      <w:r w:rsidR="00E81E79">
        <w:rPr>
          <w:rFonts w:ascii="ArialMT" w:hAnsi="ArialMT"/>
          <w:color w:val="6D6D6D"/>
          <w:sz w:val="22"/>
          <w:szCs w:val="22"/>
          <w:lang w:val="en-GB" w:eastAsia="en-GB"/>
        </w:rPr>
        <w:t>ours</w:t>
      </w:r>
      <w:r w:rsidRPr="00E81E79">
        <w:rPr>
          <w:rFonts w:ascii="ArialMT" w:hAnsi="ArialMT"/>
          <w:color w:val="6D6D6D"/>
          <w:sz w:val="22"/>
          <w:szCs w:val="22"/>
          <w:lang w:val="en-GB" w:eastAsia="en-GB"/>
        </w:rPr>
        <w:t xml:space="preserve"> manual efforts.</w:t>
      </w:r>
    </w:p>
    <w:p w14:paraId="5E559185" w14:textId="77777777" w:rsidR="00B24680" w:rsidRPr="00C84B18" w:rsidRDefault="00B24680">
      <w:pPr>
        <w:pStyle w:val="Position"/>
        <w:rPr>
          <w:rFonts w:asciiTheme="minorHAnsi" w:hAnsiTheme="minorHAnsi" w:cstheme="minorHAnsi"/>
          <w:b/>
          <w:i w:val="0"/>
          <w:iCs/>
          <w:sz w:val="22"/>
          <w:szCs w:val="22"/>
          <w:u w:val="single"/>
        </w:rPr>
      </w:pPr>
      <w:r w:rsidRPr="00C84B18">
        <w:rPr>
          <w:rFonts w:asciiTheme="minorHAnsi" w:hAnsiTheme="minorHAnsi" w:cstheme="minorHAnsi"/>
          <w:b/>
          <w:i w:val="0"/>
          <w:iCs/>
          <w:sz w:val="22"/>
          <w:szCs w:val="22"/>
        </w:rPr>
        <w:tab/>
      </w:r>
    </w:p>
    <w:p w14:paraId="13BC81BF" w14:textId="65B7DB28" w:rsidR="003A7DD6" w:rsidRPr="00E81E79" w:rsidRDefault="003A7DD6" w:rsidP="004D2B84">
      <w:pPr>
        <w:pStyle w:val="Position"/>
        <w:numPr>
          <w:ilvl w:val="0"/>
          <w:numId w:val="33"/>
        </w:numPr>
        <w:tabs>
          <w:tab w:val="left" w:pos="5760"/>
          <w:tab w:val="left" w:pos="8640"/>
        </w:tabs>
        <w:rPr>
          <w:rFonts w:ascii="ArialMT" w:hAnsi="ArialMT"/>
          <w:i w:val="0"/>
          <w:color w:val="6D6D6D"/>
          <w:sz w:val="22"/>
          <w:szCs w:val="22"/>
          <w:lang w:val="en-GB" w:eastAsia="en-GB"/>
        </w:rPr>
      </w:pPr>
      <w:r w:rsidRPr="00E81E79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 xml:space="preserve">Worked as a </w:t>
      </w:r>
      <w:r w:rsidR="00F63D76" w:rsidRPr="00E81E79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developer</w:t>
      </w:r>
      <w:r w:rsidRPr="00E81E79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/</w:t>
      </w:r>
      <w:r w:rsidR="00F63D76" w:rsidRPr="00E81E79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tech</w:t>
      </w:r>
      <w:r w:rsidRPr="00E81E79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 xml:space="preserve"> lead for the projects </w:t>
      </w:r>
      <w:r w:rsidR="006C1A06" w:rsidRPr="00E81E79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&amp;</w:t>
      </w:r>
      <w:r w:rsidRPr="00E81E79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 xml:space="preserve"> worked as an own contributor to deliver the quality </w:t>
      </w:r>
      <w:r w:rsidR="00F63D76" w:rsidRPr="00E81E79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product</w:t>
      </w:r>
      <w:r w:rsidRPr="00E81E79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 xml:space="preserve"> on time.</w:t>
      </w:r>
    </w:p>
    <w:p w14:paraId="41CA3B7A" w14:textId="77777777" w:rsidR="003A7DD6" w:rsidRPr="00E81E79" w:rsidRDefault="003A7DD6" w:rsidP="004D2B84">
      <w:pPr>
        <w:pStyle w:val="Position"/>
        <w:numPr>
          <w:ilvl w:val="0"/>
          <w:numId w:val="33"/>
        </w:numPr>
        <w:tabs>
          <w:tab w:val="left" w:pos="5760"/>
          <w:tab w:val="left" w:pos="8640"/>
        </w:tabs>
        <w:rPr>
          <w:rFonts w:ascii="ArialMT" w:hAnsi="ArialMT"/>
          <w:i w:val="0"/>
          <w:color w:val="6D6D6D"/>
          <w:sz w:val="22"/>
          <w:szCs w:val="22"/>
          <w:lang w:val="en-GB" w:eastAsia="en-GB"/>
        </w:rPr>
      </w:pPr>
      <w:r w:rsidRPr="00E81E79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Analyzing and understanding the existing applications framework and architecture.</w:t>
      </w:r>
    </w:p>
    <w:p w14:paraId="06588EEA" w14:textId="77777777" w:rsidR="003A7DD6" w:rsidRPr="00E81E79" w:rsidRDefault="003A7DD6" w:rsidP="004D2B84">
      <w:pPr>
        <w:pStyle w:val="Position"/>
        <w:numPr>
          <w:ilvl w:val="0"/>
          <w:numId w:val="33"/>
        </w:numPr>
        <w:tabs>
          <w:tab w:val="left" w:pos="5760"/>
          <w:tab w:val="left" w:pos="8640"/>
        </w:tabs>
        <w:rPr>
          <w:rFonts w:ascii="ArialMT" w:hAnsi="ArialMT"/>
          <w:i w:val="0"/>
          <w:color w:val="6D6D6D"/>
          <w:sz w:val="22"/>
          <w:szCs w:val="22"/>
          <w:lang w:val="en-GB" w:eastAsia="en-GB"/>
        </w:rPr>
      </w:pPr>
      <w:r w:rsidRPr="00E81E79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Designing, coding, testing, and delivering the solutions for various enhancements.</w:t>
      </w:r>
    </w:p>
    <w:p w14:paraId="0E6F6773" w14:textId="77777777" w:rsidR="003A7DD6" w:rsidRPr="00E81E79" w:rsidRDefault="003A7DD6" w:rsidP="004D2B84">
      <w:pPr>
        <w:pStyle w:val="Position"/>
        <w:numPr>
          <w:ilvl w:val="0"/>
          <w:numId w:val="33"/>
        </w:numPr>
        <w:tabs>
          <w:tab w:val="left" w:pos="5760"/>
          <w:tab w:val="left" w:pos="8640"/>
        </w:tabs>
        <w:rPr>
          <w:rFonts w:ascii="ArialMT" w:hAnsi="ArialMT"/>
          <w:i w:val="0"/>
          <w:color w:val="6D6D6D"/>
          <w:sz w:val="22"/>
          <w:szCs w:val="22"/>
          <w:lang w:val="en-GB" w:eastAsia="en-GB"/>
        </w:rPr>
      </w:pPr>
      <w:r w:rsidRPr="00E81E79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 xml:space="preserve">Interaction with customers for providing </w:t>
      </w:r>
      <w:r w:rsidR="00A96804" w:rsidRPr="00E81E79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better solution to the problems</w:t>
      </w:r>
    </w:p>
    <w:p w14:paraId="62E06258" w14:textId="77777777" w:rsidR="003A7DD6" w:rsidRPr="00E81E79" w:rsidRDefault="003A7DD6" w:rsidP="004D2B84">
      <w:pPr>
        <w:pStyle w:val="Position"/>
        <w:numPr>
          <w:ilvl w:val="0"/>
          <w:numId w:val="33"/>
        </w:numPr>
        <w:tabs>
          <w:tab w:val="left" w:pos="5760"/>
          <w:tab w:val="left" w:pos="8640"/>
        </w:tabs>
        <w:rPr>
          <w:rFonts w:ascii="ArialMT" w:hAnsi="ArialMT"/>
          <w:i w:val="0"/>
          <w:color w:val="6D6D6D"/>
          <w:sz w:val="22"/>
          <w:szCs w:val="22"/>
          <w:lang w:val="en-GB" w:eastAsia="en-GB"/>
        </w:rPr>
      </w:pPr>
      <w:r w:rsidRPr="00E81E79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Debugging and troubleshooting existing defects across application layers (client, server, and database)</w:t>
      </w:r>
    </w:p>
    <w:p w14:paraId="5529B351" w14:textId="77777777" w:rsidR="003A7DD6" w:rsidRPr="00E81E79" w:rsidRDefault="003A7DD6" w:rsidP="004D2B84">
      <w:pPr>
        <w:pStyle w:val="Position"/>
        <w:numPr>
          <w:ilvl w:val="0"/>
          <w:numId w:val="33"/>
        </w:numPr>
        <w:tabs>
          <w:tab w:val="left" w:pos="5760"/>
          <w:tab w:val="left" w:pos="8640"/>
        </w:tabs>
        <w:rPr>
          <w:rFonts w:ascii="ArialMT" w:hAnsi="ArialMT"/>
          <w:i w:val="0"/>
          <w:color w:val="6D6D6D"/>
          <w:sz w:val="22"/>
          <w:szCs w:val="22"/>
          <w:lang w:val="en-GB" w:eastAsia="en-GB"/>
        </w:rPr>
      </w:pPr>
      <w:r w:rsidRPr="00E81E79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Analyzing code quality through various code profiling and analysis tool such as SONAR,</w:t>
      </w:r>
    </w:p>
    <w:p w14:paraId="3BD1131A" w14:textId="77777777" w:rsidR="003A7DD6" w:rsidRPr="00E81E79" w:rsidRDefault="003A7DD6" w:rsidP="004D2B84">
      <w:pPr>
        <w:pStyle w:val="Position"/>
        <w:numPr>
          <w:ilvl w:val="0"/>
          <w:numId w:val="33"/>
        </w:numPr>
        <w:tabs>
          <w:tab w:val="left" w:pos="5760"/>
          <w:tab w:val="left" w:pos="8640"/>
        </w:tabs>
        <w:rPr>
          <w:rFonts w:ascii="ArialMT" w:hAnsi="ArialMT"/>
          <w:i w:val="0"/>
          <w:color w:val="6D6D6D"/>
          <w:sz w:val="22"/>
          <w:szCs w:val="22"/>
          <w:lang w:val="en-GB" w:eastAsia="en-GB"/>
        </w:rPr>
      </w:pPr>
      <w:r w:rsidRPr="00E81E79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 xml:space="preserve">PMD Check-style, Find Bugs, etc. </w:t>
      </w:r>
    </w:p>
    <w:p w14:paraId="5ED69CC4" w14:textId="77777777" w:rsidR="00B24680" w:rsidRPr="00E81E79" w:rsidRDefault="003A7DD6" w:rsidP="004D2B84">
      <w:pPr>
        <w:pStyle w:val="Position"/>
        <w:numPr>
          <w:ilvl w:val="0"/>
          <w:numId w:val="33"/>
        </w:numPr>
        <w:tabs>
          <w:tab w:val="left" w:pos="5760"/>
          <w:tab w:val="left" w:pos="8640"/>
        </w:tabs>
        <w:rPr>
          <w:rFonts w:ascii="ArialMT" w:hAnsi="ArialMT"/>
          <w:i w:val="0"/>
          <w:color w:val="6D6D6D"/>
          <w:sz w:val="22"/>
          <w:szCs w:val="22"/>
          <w:lang w:val="en-GB" w:eastAsia="en-GB"/>
        </w:rPr>
      </w:pPr>
      <w:r w:rsidRPr="00E81E79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Implemented Junit for better testing of code quality at developer’s level</w:t>
      </w:r>
    </w:p>
    <w:p w14:paraId="6A49009D" w14:textId="77777777" w:rsidR="00B24680" w:rsidRPr="00C84B18" w:rsidRDefault="00B24680">
      <w:pPr>
        <w:pStyle w:val="Position"/>
        <w:ind w:left="0"/>
        <w:rPr>
          <w:rFonts w:asciiTheme="minorHAnsi" w:hAnsiTheme="minorHAnsi" w:cstheme="minorHAnsi"/>
          <w:b/>
          <w:i w:val="0"/>
          <w:iCs/>
          <w:sz w:val="22"/>
          <w:szCs w:val="22"/>
        </w:rPr>
      </w:pPr>
    </w:p>
    <w:p w14:paraId="440FA0EA" w14:textId="46E15A96" w:rsidR="00700A12" w:rsidRDefault="00700A12" w:rsidP="00700A12">
      <w:pPr>
        <w:rPr>
          <w:rFonts w:ascii="ArialMT" w:hAnsi="ArialMT"/>
          <w:color w:val="6D6D6D"/>
          <w:sz w:val="22"/>
          <w:szCs w:val="22"/>
          <w:lang w:val="en-GB" w:eastAsia="en-GB"/>
        </w:rPr>
      </w:pPr>
      <w:r w:rsidRPr="00F37D64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lastRenderedPageBreak/>
        <w:t>Technology</w:t>
      </w:r>
      <w:r w:rsidR="00383C0A" w:rsidRPr="00F37D64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>: -</w:t>
      </w:r>
      <w:r>
        <w:rPr>
          <w:rFonts w:asciiTheme="minorHAnsi" w:eastAsia="Arial Unicode MS" w:hAnsiTheme="minorHAnsi" w:cstheme="minorHAnsi"/>
          <w:bCs/>
          <w:iCs/>
          <w:sz w:val="22"/>
          <w:szCs w:val="22"/>
        </w:rPr>
        <w:t xml:space="preserve"> </w:t>
      </w:r>
      <w:r w:rsidRPr="00700A12">
        <w:rPr>
          <w:rFonts w:ascii="ArialMT" w:hAnsi="ArialMT"/>
          <w:color w:val="6D6D6D"/>
          <w:sz w:val="22"/>
          <w:szCs w:val="22"/>
          <w:lang w:val="en-GB" w:eastAsia="en-GB"/>
        </w:rPr>
        <w:t>Java, Spring, Hibernate, JMS, XML, SQL Developer, Mule ESB</w:t>
      </w:r>
    </w:p>
    <w:p w14:paraId="0DA97914" w14:textId="4F8DB007" w:rsidR="00A064BA" w:rsidRDefault="00A064BA" w:rsidP="00822F88">
      <w:pPr>
        <w:rPr>
          <w:rFonts w:asciiTheme="minorHAnsi" w:hAnsiTheme="minorHAnsi" w:cstheme="minorHAnsi"/>
          <w:b/>
          <w:iCs/>
          <w:sz w:val="22"/>
          <w:szCs w:val="22"/>
        </w:rPr>
      </w:pPr>
    </w:p>
    <w:p w14:paraId="09A6CD8B" w14:textId="77777777" w:rsidR="00700A12" w:rsidRPr="00C84B18" w:rsidRDefault="00700A12" w:rsidP="00822F88">
      <w:pPr>
        <w:rPr>
          <w:rFonts w:asciiTheme="minorHAnsi" w:hAnsiTheme="minorHAnsi" w:cstheme="minorHAnsi"/>
          <w:b/>
          <w:iCs/>
          <w:sz w:val="22"/>
          <w:szCs w:val="22"/>
        </w:rPr>
      </w:pPr>
    </w:p>
    <w:p w14:paraId="47ADD8F3" w14:textId="7B5422FB" w:rsidR="00A529A0" w:rsidRDefault="00AD1D06" w:rsidP="00A529A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37D64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>Cognizant -</w:t>
      </w:r>
      <w:r w:rsidR="00A96804" w:rsidRPr="00F37D64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 xml:space="preserve"> </w:t>
      </w:r>
      <w:r w:rsidR="00822F88" w:rsidRPr="00F37D64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>Pune, India</w:t>
      </w:r>
      <w:r w:rsidR="00A96804" w:rsidRPr="00F37D64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ab/>
      </w:r>
      <w:r w:rsidR="00A96804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96804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96804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96804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96804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96804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96804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96804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22F88" w:rsidRPr="00F37D64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>2007-2010</w:t>
      </w:r>
    </w:p>
    <w:p w14:paraId="14E012BF" w14:textId="77777777" w:rsidR="00A529A0" w:rsidRDefault="00A529A0" w:rsidP="00A529A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70145177" w14:textId="6ECE8525" w:rsidR="00A96804" w:rsidRPr="00A529A0" w:rsidRDefault="00B24680" w:rsidP="00A529A0">
      <w:pPr>
        <w:rPr>
          <w:rFonts w:ascii="ArialMT" w:hAnsi="ArialMT"/>
          <w:color w:val="6D6D6D"/>
          <w:sz w:val="22"/>
          <w:szCs w:val="22"/>
          <w:lang w:val="en-GB" w:eastAsia="en-GB"/>
        </w:rPr>
      </w:pPr>
      <w:r w:rsidRPr="00F37D64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>Project Summary:</w:t>
      </w:r>
      <w:r w:rsidRPr="00C84B18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 w:rsidR="00965B89" w:rsidRPr="00A529A0">
        <w:rPr>
          <w:rFonts w:ascii="ArialMT" w:hAnsi="ArialMT"/>
          <w:color w:val="6D6D6D"/>
          <w:sz w:val="22"/>
          <w:szCs w:val="22"/>
          <w:lang w:val="en-GB" w:eastAsia="en-GB"/>
        </w:rPr>
        <w:t xml:space="preserve">WSS-ADR (American depository Receipt) </w:t>
      </w:r>
      <w:r w:rsidR="006C1A06" w:rsidRPr="00A529A0">
        <w:rPr>
          <w:rFonts w:ascii="ArialMT" w:hAnsi="ArialMT"/>
          <w:color w:val="6D6D6D"/>
          <w:sz w:val="22"/>
          <w:szCs w:val="22"/>
          <w:lang w:val="en-GB" w:eastAsia="en-GB"/>
        </w:rPr>
        <w:t xml:space="preserve">Enhancement, </w:t>
      </w:r>
      <w:r w:rsidR="00A35C43" w:rsidRPr="00A529A0">
        <w:rPr>
          <w:rFonts w:ascii="ArialMT" w:hAnsi="ArialMT"/>
          <w:color w:val="6D6D6D"/>
          <w:sz w:val="22"/>
          <w:szCs w:val="22"/>
          <w:lang w:val="en-GB" w:eastAsia="en-GB"/>
        </w:rPr>
        <w:t>this</w:t>
      </w:r>
      <w:r w:rsidR="0038453D" w:rsidRPr="00A529A0">
        <w:rPr>
          <w:rFonts w:ascii="ArialMT" w:hAnsi="ArialMT"/>
          <w:color w:val="6D6D6D"/>
          <w:sz w:val="22"/>
          <w:szCs w:val="22"/>
          <w:lang w:val="en-GB" w:eastAsia="en-GB"/>
        </w:rPr>
        <w:t xml:space="preserve"> was</w:t>
      </w:r>
      <w:r w:rsidR="00965B89" w:rsidRPr="00A529A0">
        <w:rPr>
          <w:rFonts w:ascii="ArialMT" w:hAnsi="ArialMT"/>
          <w:color w:val="6D6D6D"/>
          <w:sz w:val="22"/>
          <w:szCs w:val="22"/>
          <w:lang w:val="en-GB" w:eastAsia="en-GB"/>
        </w:rPr>
        <w:t xml:space="preserve"> the migration project from Power Builder and Sybase ADR application to J2EE and Oracle ADR application with same existing ADR functionality and new enhancement as well.</w:t>
      </w:r>
    </w:p>
    <w:p w14:paraId="77958F4F" w14:textId="77777777" w:rsidR="00A96804" w:rsidRDefault="00A96804" w:rsidP="00A96804">
      <w:pPr>
        <w:pStyle w:val="Position"/>
        <w:ind w:left="1080"/>
        <w:jc w:val="both"/>
        <w:rPr>
          <w:rFonts w:asciiTheme="minorHAnsi" w:hAnsiTheme="minorHAnsi" w:cstheme="minorHAnsi"/>
          <w:bCs/>
          <w:i w:val="0"/>
          <w:iCs/>
          <w:sz w:val="22"/>
          <w:szCs w:val="22"/>
        </w:rPr>
      </w:pPr>
    </w:p>
    <w:p w14:paraId="3FA7AFC0" w14:textId="77777777" w:rsidR="00B24680" w:rsidRPr="00F37D64" w:rsidRDefault="00EA214E" w:rsidP="004D2B84">
      <w:pPr>
        <w:pStyle w:val="Position"/>
        <w:numPr>
          <w:ilvl w:val="0"/>
          <w:numId w:val="33"/>
        </w:numPr>
        <w:tabs>
          <w:tab w:val="left" w:pos="5760"/>
          <w:tab w:val="left" w:pos="8640"/>
        </w:tabs>
        <w:rPr>
          <w:rFonts w:ascii="ArialMT" w:hAnsi="ArialMT"/>
          <w:i w:val="0"/>
          <w:color w:val="6D6D6D"/>
          <w:sz w:val="22"/>
          <w:szCs w:val="22"/>
          <w:lang w:val="en-GB" w:eastAsia="en-GB"/>
        </w:rPr>
      </w:pPr>
      <w:r w:rsidRPr="00F37D64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Involved in development and testing of Critical Batch jobs and Batch process.</w:t>
      </w:r>
    </w:p>
    <w:p w14:paraId="1F0E41E0" w14:textId="3392B92A" w:rsidR="00B24680" w:rsidRPr="00F37D64" w:rsidRDefault="00EA214E" w:rsidP="004D2B84">
      <w:pPr>
        <w:pStyle w:val="Position"/>
        <w:numPr>
          <w:ilvl w:val="0"/>
          <w:numId w:val="33"/>
        </w:numPr>
        <w:tabs>
          <w:tab w:val="left" w:pos="5760"/>
          <w:tab w:val="left" w:pos="8640"/>
        </w:tabs>
        <w:rPr>
          <w:rFonts w:ascii="ArialMT" w:hAnsi="ArialMT"/>
          <w:i w:val="0"/>
          <w:color w:val="6D6D6D"/>
          <w:sz w:val="22"/>
          <w:szCs w:val="22"/>
          <w:lang w:val="en-GB" w:eastAsia="en-GB"/>
        </w:rPr>
      </w:pPr>
      <w:r w:rsidRPr="00F37D64">
        <w:rPr>
          <w:rFonts w:ascii="ArialMT" w:hAnsi="ArialMT"/>
          <w:i w:val="0"/>
          <w:color w:val="6D6D6D"/>
          <w:sz w:val="22"/>
          <w:szCs w:val="22"/>
          <w:lang w:val="en-GB" w:eastAsia="en-GB"/>
        </w:rPr>
        <w:t>Involved in BAU defect fixing and on time delivery of defect mentioned in each sprint</w:t>
      </w:r>
    </w:p>
    <w:p w14:paraId="184C7499" w14:textId="4821DB89" w:rsidR="00A529A0" w:rsidRDefault="00A529A0" w:rsidP="00CC7AA8">
      <w:pPr>
        <w:pStyle w:val="Position"/>
        <w:jc w:val="both"/>
        <w:rPr>
          <w:rFonts w:asciiTheme="minorHAnsi" w:hAnsiTheme="minorHAnsi" w:cstheme="minorHAnsi"/>
          <w:bCs/>
          <w:i w:val="0"/>
          <w:iCs/>
          <w:sz w:val="22"/>
          <w:szCs w:val="22"/>
        </w:rPr>
      </w:pPr>
    </w:p>
    <w:p w14:paraId="72896FD9" w14:textId="606A0C54" w:rsidR="00A529A0" w:rsidRDefault="00A529A0" w:rsidP="00A529A0">
      <w:pPr>
        <w:rPr>
          <w:rFonts w:ascii="ArialMT" w:hAnsi="ArialMT"/>
          <w:color w:val="6D6D6D"/>
          <w:sz w:val="22"/>
          <w:szCs w:val="22"/>
          <w:lang w:val="en-GB" w:eastAsia="en-GB"/>
        </w:rPr>
      </w:pPr>
      <w:r w:rsidRPr="00F37D64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>Technology</w:t>
      </w:r>
      <w:r w:rsidR="00383C0A" w:rsidRPr="00F37D64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>: -</w:t>
      </w:r>
      <w:r w:rsidRPr="00F37D64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 xml:space="preserve"> </w:t>
      </w:r>
      <w:r w:rsidRPr="00A529A0">
        <w:rPr>
          <w:rFonts w:ascii="ArialMT" w:hAnsi="ArialMT"/>
          <w:color w:val="6D6D6D"/>
          <w:sz w:val="22"/>
          <w:szCs w:val="22"/>
          <w:lang w:val="en-GB" w:eastAsia="en-GB"/>
        </w:rPr>
        <w:t>Java, Spring, Hibernate, JMS, XML, SQL Developer, Mule ESB</w:t>
      </w:r>
    </w:p>
    <w:p w14:paraId="55EFFB53" w14:textId="77777777" w:rsidR="00A529A0" w:rsidRPr="00C84B18" w:rsidRDefault="00A529A0" w:rsidP="00CC7AA8">
      <w:pPr>
        <w:pStyle w:val="Position"/>
        <w:jc w:val="both"/>
        <w:rPr>
          <w:rFonts w:asciiTheme="minorHAnsi" w:hAnsiTheme="minorHAnsi" w:cstheme="minorHAnsi"/>
          <w:bCs/>
          <w:i w:val="0"/>
          <w:iCs/>
          <w:sz w:val="22"/>
          <w:szCs w:val="22"/>
        </w:rPr>
      </w:pPr>
    </w:p>
    <w:p w14:paraId="09538A7C" w14:textId="77777777" w:rsidR="00B24680" w:rsidRPr="00C84B18" w:rsidRDefault="00B24680">
      <w:pPr>
        <w:pStyle w:val="Heading2"/>
        <w:pBdr>
          <w:top w:val="single" w:sz="4" w:space="1" w:color="auto"/>
          <w:bottom w:val="single" w:sz="4" w:space="1" w:color="auto"/>
        </w:pBdr>
        <w:jc w:val="center"/>
        <w:rPr>
          <w:rFonts w:asciiTheme="minorHAnsi" w:hAnsiTheme="minorHAnsi" w:cstheme="minorHAnsi"/>
          <w:sz w:val="22"/>
          <w:szCs w:val="22"/>
        </w:rPr>
      </w:pPr>
      <w:r w:rsidRPr="00F37D64">
        <w:rPr>
          <w:rFonts w:ascii="ArialMT" w:hAnsi="ArialMT"/>
          <w:bCs/>
          <w:color w:val="6D6D6D"/>
          <w:sz w:val="22"/>
          <w:szCs w:val="22"/>
          <w:lang w:val="en-GB" w:eastAsia="en-GB"/>
        </w:rPr>
        <w:t>EDUCATION</w:t>
      </w:r>
    </w:p>
    <w:p w14:paraId="64F477DC" w14:textId="77777777" w:rsidR="00B24680" w:rsidRPr="00C84B18" w:rsidRDefault="00B24680">
      <w:pPr>
        <w:pStyle w:val="CompanyNameAndAddress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006"/>
        <w:gridCol w:w="4074"/>
      </w:tblGrid>
      <w:tr w:rsidR="00B24680" w:rsidRPr="00C84B18" w14:paraId="2250EFC8" w14:textId="77777777">
        <w:trPr>
          <w:trHeight w:val="495"/>
        </w:trPr>
        <w:tc>
          <w:tcPr>
            <w:tcW w:w="6138" w:type="dxa"/>
          </w:tcPr>
          <w:p w14:paraId="11A71156" w14:textId="26D6F275" w:rsidR="00B24680" w:rsidRPr="00F37D64" w:rsidRDefault="00B24680">
            <w:pPr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</w:pPr>
            <w:r w:rsidRPr="00F37D64"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  <w:t xml:space="preserve">Bachelor of </w:t>
            </w:r>
            <w:r w:rsidR="006C1A06" w:rsidRPr="00F37D64"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  <w:t xml:space="preserve">Engineering, </w:t>
            </w:r>
            <w:r w:rsidR="0062643D"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  <w:t>Electronic Design Technology</w:t>
            </w:r>
          </w:p>
          <w:p w14:paraId="5150BE9F" w14:textId="77777777" w:rsidR="00B24680" w:rsidRPr="00C84B18" w:rsidRDefault="00B2468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58" w:type="dxa"/>
          </w:tcPr>
          <w:p w14:paraId="21ADC450" w14:textId="77777777" w:rsidR="00B24680" w:rsidRPr="00F37D64" w:rsidRDefault="00B24680">
            <w:pPr>
              <w:jc w:val="right"/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</w:pPr>
            <w:r w:rsidRPr="00F37D64"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  <w:t>University of</w:t>
            </w:r>
            <w:r w:rsidR="0023334E" w:rsidRPr="00F37D64"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  <w:t xml:space="preserve"> Nagpur </w:t>
            </w:r>
          </w:p>
        </w:tc>
      </w:tr>
      <w:tr w:rsidR="00B24680" w:rsidRPr="00C84B18" w14:paraId="78C280B5" w14:textId="77777777">
        <w:trPr>
          <w:trHeight w:val="495"/>
        </w:trPr>
        <w:tc>
          <w:tcPr>
            <w:tcW w:w="6138" w:type="dxa"/>
          </w:tcPr>
          <w:p w14:paraId="160B8069" w14:textId="77777777" w:rsidR="00B24680" w:rsidRPr="00C84B18" w:rsidRDefault="00B2468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58" w:type="dxa"/>
          </w:tcPr>
          <w:p w14:paraId="5249EAD3" w14:textId="77777777" w:rsidR="00B24680" w:rsidRPr="00C84B18" w:rsidRDefault="00B2468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725A564" w14:textId="77777777" w:rsidR="004A331A" w:rsidRPr="004A331A" w:rsidRDefault="004A331A" w:rsidP="004A331A">
      <w:pPr>
        <w:spacing w:before="100" w:beforeAutospacing="1" w:after="100" w:afterAutospacing="1"/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</w:pPr>
      <w:r w:rsidRPr="004A331A">
        <w:rPr>
          <w:rFonts w:ascii="ArialMT" w:hAnsi="ArialMT"/>
          <w:b/>
          <w:bCs/>
          <w:color w:val="6D6D6D"/>
          <w:sz w:val="22"/>
          <w:szCs w:val="22"/>
          <w:lang w:val="en-GB" w:eastAsia="en-GB"/>
        </w:rPr>
        <w:t xml:space="preserve">Profile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3882"/>
      </w:tblGrid>
      <w:tr w:rsidR="004A331A" w:rsidRPr="004A331A" w14:paraId="60CEBAAF" w14:textId="77777777" w:rsidTr="004A331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46AD18" w14:textId="77777777" w:rsidR="004A331A" w:rsidRPr="004A331A" w:rsidRDefault="004A331A" w:rsidP="004A331A">
            <w:pPr>
              <w:spacing w:before="100" w:beforeAutospacing="1" w:after="100" w:afterAutospacing="1"/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</w:pPr>
            <w:r w:rsidRPr="004A331A"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  <w:t xml:space="preserve">Name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6B3B4C" w14:textId="5823EE9C" w:rsidR="004A331A" w:rsidRPr="004A331A" w:rsidRDefault="00504A19" w:rsidP="004A331A">
            <w:pPr>
              <w:spacing w:before="100" w:beforeAutospacing="1" w:after="100" w:afterAutospacing="1"/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</w:pPr>
            <w:r w:rsidRPr="002B5767"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  <w:t>Anil Dhawale</w:t>
            </w:r>
          </w:p>
        </w:tc>
      </w:tr>
      <w:tr w:rsidR="004A331A" w:rsidRPr="004A331A" w14:paraId="1BD45377" w14:textId="77777777" w:rsidTr="004A331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DEFE98" w14:textId="77777777" w:rsidR="004A331A" w:rsidRPr="004A331A" w:rsidRDefault="004A331A" w:rsidP="004A331A">
            <w:pPr>
              <w:spacing w:before="100" w:beforeAutospacing="1" w:after="100" w:afterAutospacing="1"/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</w:pPr>
            <w:r w:rsidRPr="004A331A"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  <w:t xml:space="preserve">Passport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DA113D" w14:textId="13AB4A6D" w:rsidR="004A331A" w:rsidRPr="004A331A" w:rsidRDefault="00B73967" w:rsidP="004A331A">
            <w:pPr>
              <w:spacing w:before="100" w:beforeAutospacing="1" w:after="100" w:afterAutospacing="1"/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</w:pPr>
            <w:r w:rsidRPr="002B5767"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  <w:t>L5130105</w:t>
            </w:r>
            <w:r w:rsidR="004A331A" w:rsidRPr="004A331A"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  <w:t xml:space="preserve"> (Valid till – </w:t>
            </w:r>
            <w:r w:rsidR="00334301" w:rsidRPr="002B5767"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  <w:t>12</w:t>
            </w:r>
            <w:r w:rsidR="004A331A" w:rsidRPr="004A331A"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  <w:t>-</w:t>
            </w:r>
            <w:r w:rsidR="00334301" w:rsidRPr="002B5767"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  <w:t>Nov</w:t>
            </w:r>
            <w:r w:rsidR="004A331A" w:rsidRPr="004A331A"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  <w:t>-</w:t>
            </w:r>
            <w:r w:rsidR="00334301" w:rsidRPr="002B5767"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  <w:t>2023</w:t>
            </w:r>
            <w:r w:rsidR="004A331A" w:rsidRPr="004A331A"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  <w:t xml:space="preserve">) </w:t>
            </w:r>
          </w:p>
        </w:tc>
      </w:tr>
      <w:tr w:rsidR="004A331A" w:rsidRPr="004A331A" w14:paraId="7729A9FB" w14:textId="77777777" w:rsidTr="004A331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92AAE9" w14:textId="77777777" w:rsidR="004A331A" w:rsidRPr="004A331A" w:rsidRDefault="004A331A" w:rsidP="004A331A">
            <w:pPr>
              <w:spacing w:before="100" w:beforeAutospacing="1" w:after="100" w:afterAutospacing="1"/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</w:pPr>
            <w:r w:rsidRPr="004A331A"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  <w:t xml:space="preserve">Visa Status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B38CB5" w14:textId="12AAACCE" w:rsidR="004A331A" w:rsidRPr="004A331A" w:rsidRDefault="004A331A" w:rsidP="004A331A">
            <w:pPr>
              <w:spacing w:before="100" w:beforeAutospacing="1" w:after="100" w:afterAutospacing="1"/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</w:pPr>
            <w:r w:rsidRPr="002B5767"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  <w:t>Skilled Worker</w:t>
            </w:r>
            <w:r w:rsidRPr="004A331A"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  <w:t xml:space="preserve"> (Valid till – </w:t>
            </w:r>
            <w:r w:rsidR="00B73967" w:rsidRPr="002B5767"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  <w:t>13</w:t>
            </w:r>
            <w:r w:rsidRPr="004A331A"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  <w:t>-</w:t>
            </w:r>
            <w:r w:rsidR="00B73967" w:rsidRPr="002B5767"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  <w:t>Oct</w:t>
            </w:r>
            <w:r w:rsidRPr="004A331A"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  <w:t>-202</w:t>
            </w:r>
            <w:r w:rsidR="00B73967" w:rsidRPr="002B5767"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  <w:t>3</w:t>
            </w:r>
            <w:r w:rsidRPr="004A331A"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  <w:t xml:space="preserve">) </w:t>
            </w:r>
          </w:p>
        </w:tc>
      </w:tr>
      <w:tr w:rsidR="004A331A" w:rsidRPr="004A331A" w14:paraId="05A6D190" w14:textId="77777777" w:rsidTr="004A331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6B0529" w14:textId="77777777" w:rsidR="004A331A" w:rsidRPr="004A331A" w:rsidRDefault="004A331A" w:rsidP="004A331A">
            <w:pPr>
              <w:spacing w:before="100" w:beforeAutospacing="1" w:after="100" w:afterAutospacing="1"/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</w:pPr>
            <w:r w:rsidRPr="004A331A"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  <w:t xml:space="preserve">Email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B1BCD9" w14:textId="6407E76E" w:rsidR="004A331A" w:rsidRPr="004A331A" w:rsidRDefault="00B73967" w:rsidP="004A331A">
            <w:pPr>
              <w:spacing w:before="100" w:beforeAutospacing="1" w:after="100" w:afterAutospacing="1"/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</w:pPr>
            <w:r w:rsidRPr="002B5767"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  <w:t>a</w:t>
            </w:r>
            <w:r w:rsidR="004A331A" w:rsidRPr="002B5767"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  <w:t>nildhawale1981@gmail.com</w:t>
            </w:r>
            <w:r w:rsidR="004A331A" w:rsidRPr="004A331A"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  <w:t xml:space="preserve"> </w:t>
            </w:r>
          </w:p>
        </w:tc>
      </w:tr>
      <w:tr w:rsidR="004A331A" w:rsidRPr="004A331A" w14:paraId="133F8A33" w14:textId="77777777" w:rsidTr="004A331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C23709" w14:textId="77777777" w:rsidR="004A331A" w:rsidRPr="004A331A" w:rsidRDefault="004A331A" w:rsidP="004A331A">
            <w:pPr>
              <w:spacing w:before="100" w:beforeAutospacing="1" w:after="100" w:afterAutospacing="1"/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</w:pPr>
            <w:r w:rsidRPr="004A331A"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  <w:t xml:space="preserve">Contact No.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C6372E" w14:textId="6FF59BCA" w:rsidR="004A331A" w:rsidRPr="004A331A" w:rsidRDefault="004A331A" w:rsidP="004A331A">
            <w:pPr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</w:pPr>
            <w:r w:rsidRPr="002B5767">
              <w:rPr>
                <w:rFonts w:ascii="ArialMT" w:hAnsi="ArialMT"/>
                <w:color w:val="6D6D6D"/>
                <w:sz w:val="22"/>
                <w:szCs w:val="22"/>
                <w:lang w:val="en-GB" w:eastAsia="en-GB"/>
              </w:rPr>
              <w:t>+44-7459398454</w:t>
            </w:r>
          </w:p>
        </w:tc>
      </w:tr>
    </w:tbl>
    <w:p w14:paraId="58D09AB6" w14:textId="77777777" w:rsidR="00B24680" w:rsidRPr="00C84B18" w:rsidRDefault="00B24680">
      <w:pPr>
        <w:rPr>
          <w:rFonts w:asciiTheme="minorHAnsi" w:hAnsiTheme="minorHAnsi" w:cstheme="minorHAnsi"/>
          <w:sz w:val="22"/>
        </w:rPr>
      </w:pPr>
    </w:p>
    <w:sectPr w:rsidR="00B24680" w:rsidRPr="00C84B18" w:rsidSect="00DC3D69">
      <w:headerReference w:type="default" r:id="rId8"/>
      <w:pgSz w:w="12240" w:h="15840"/>
      <w:pgMar w:top="144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FD757" w14:textId="77777777" w:rsidR="00D31696" w:rsidRDefault="00D31696" w:rsidP="00024519">
      <w:r>
        <w:separator/>
      </w:r>
    </w:p>
  </w:endnote>
  <w:endnote w:type="continuationSeparator" w:id="0">
    <w:p w14:paraId="3108E156" w14:textId="77777777" w:rsidR="00D31696" w:rsidRDefault="00D31696" w:rsidP="00024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D9E81" w14:textId="77777777" w:rsidR="00D31696" w:rsidRDefault="00D31696" w:rsidP="00024519">
      <w:r>
        <w:separator/>
      </w:r>
    </w:p>
  </w:footnote>
  <w:footnote w:type="continuationSeparator" w:id="0">
    <w:p w14:paraId="6AB9C0C7" w14:textId="77777777" w:rsidR="00D31696" w:rsidRDefault="00D31696" w:rsidP="000245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96D8E" w14:textId="24DDB851" w:rsidR="00024519" w:rsidRDefault="00116993">
    <w:pPr>
      <w:pStyle w:val="Header"/>
    </w:pPr>
    <w:r>
      <w:rPr>
        <w:noProof/>
      </w:rPr>
      <w:t xml:space="preserve">                                                                                                                                                              </w:t>
    </w:r>
    <w:r w:rsidR="00024519">
      <w:tab/>
    </w:r>
  </w:p>
  <w:p w14:paraId="2D6CDCD2" w14:textId="77777777" w:rsidR="00024519" w:rsidRDefault="000245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EA79E4"/>
    <w:multiLevelType w:val="multilevel"/>
    <w:tmpl w:val="FC90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03AFB"/>
    <w:multiLevelType w:val="hybridMultilevel"/>
    <w:tmpl w:val="DCD6BF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80EE6"/>
    <w:multiLevelType w:val="hybridMultilevel"/>
    <w:tmpl w:val="68F616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58313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9B1475A"/>
    <w:multiLevelType w:val="hybridMultilevel"/>
    <w:tmpl w:val="6BDC50B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F84967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7403DD"/>
    <w:multiLevelType w:val="multilevel"/>
    <w:tmpl w:val="C9C2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E3364"/>
    <w:multiLevelType w:val="hybridMultilevel"/>
    <w:tmpl w:val="788CF1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F102B1"/>
    <w:multiLevelType w:val="hybridMultilevel"/>
    <w:tmpl w:val="E03CE9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AF16FA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05B4664"/>
    <w:multiLevelType w:val="hybridMultilevel"/>
    <w:tmpl w:val="3B26700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CA494C"/>
    <w:multiLevelType w:val="hybridMultilevel"/>
    <w:tmpl w:val="687E2EAE"/>
    <w:lvl w:ilvl="0" w:tplc="74A8CF30">
      <w:start w:val="1"/>
      <w:numFmt w:val="bullet"/>
      <w:lvlText w:val=""/>
      <w:lvlJc w:val="left"/>
      <w:pPr>
        <w:tabs>
          <w:tab w:val="num" w:pos="684"/>
        </w:tabs>
        <w:ind w:left="684" w:hanging="414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36"/>
        </w:tabs>
        <w:ind w:left="14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6"/>
        </w:tabs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6"/>
        </w:tabs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6"/>
        </w:tabs>
        <w:ind w:left="35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6"/>
        </w:tabs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6"/>
        </w:tabs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6"/>
        </w:tabs>
        <w:ind w:left="57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6"/>
        </w:tabs>
        <w:ind w:left="6476" w:hanging="360"/>
      </w:pPr>
      <w:rPr>
        <w:rFonts w:ascii="Wingdings" w:hAnsi="Wingdings" w:hint="default"/>
      </w:rPr>
    </w:lvl>
  </w:abstractNum>
  <w:abstractNum w:abstractNumId="13" w15:restartNumberingAfterBreak="0">
    <w:nsid w:val="32633A1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8043E3A"/>
    <w:multiLevelType w:val="multilevel"/>
    <w:tmpl w:val="03FE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C246D0"/>
    <w:multiLevelType w:val="hybridMultilevel"/>
    <w:tmpl w:val="96BA0B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B14D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487035A7"/>
    <w:multiLevelType w:val="hybridMultilevel"/>
    <w:tmpl w:val="974475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43C67"/>
    <w:multiLevelType w:val="hybridMultilevel"/>
    <w:tmpl w:val="92984058"/>
    <w:lvl w:ilvl="0" w:tplc="E24C333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240044"/>
    <w:multiLevelType w:val="multilevel"/>
    <w:tmpl w:val="DF22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F67ECE"/>
    <w:multiLevelType w:val="hybridMultilevel"/>
    <w:tmpl w:val="E796F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4505BD"/>
    <w:multiLevelType w:val="multilevel"/>
    <w:tmpl w:val="CCDE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A916C8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3CC72BC"/>
    <w:multiLevelType w:val="hybridMultilevel"/>
    <w:tmpl w:val="334AE72A"/>
    <w:lvl w:ilvl="0" w:tplc="4C04BE62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58294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F6E4B86"/>
    <w:multiLevelType w:val="singleLevel"/>
    <w:tmpl w:val="3E4C4B58"/>
    <w:lvl w:ilvl="0"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60086126"/>
    <w:multiLevelType w:val="hybridMultilevel"/>
    <w:tmpl w:val="3488BC24"/>
    <w:lvl w:ilvl="0" w:tplc="E24C333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95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643572C"/>
    <w:multiLevelType w:val="hybridMultilevel"/>
    <w:tmpl w:val="20F000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C5CAA"/>
    <w:multiLevelType w:val="hybridMultilevel"/>
    <w:tmpl w:val="73D42ED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9D30CC5"/>
    <w:multiLevelType w:val="hybridMultilevel"/>
    <w:tmpl w:val="2230E0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1F4398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D0A6D36"/>
    <w:multiLevelType w:val="multilevel"/>
    <w:tmpl w:val="F112E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245890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8622486"/>
    <w:multiLevelType w:val="hybridMultilevel"/>
    <w:tmpl w:val="ABF8C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6A333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CE360A4"/>
    <w:multiLevelType w:val="hybridMultilevel"/>
    <w:tmpl w:val="9FCA9F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D062CE4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D7121BA"/>
    <w:multiLevelType w:val="hybridMultilevel"/>
    <w:tmpl w:val="0F7C67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DFE5B40"/>
    <w:multiLevelType w:val="multilevel"/>
    <w:tmpl w:val="CE0C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822808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041441820">
    <w:abstractNumId w:val="37"/>
  </w:num>
  <w:num w:numId="3" w16cid:durableId="402728074">
    <w:abstractNumId w:val="33"/>
  </w:num>
  <w:num w:numId="4" w16cid:durableId="1801142444">
    <w:abstractNumId w:val="6"/>
  </w:num>
  <w:num w:numId="5" w16cid:durableId="1863006498">
    <w:abstractNumId w:val="10"/>
  </w:num>
  <w:num w:numId="6" w16cid:durableId="73284877">
    <w:abstractNumId w:val="31"/>
  </w:num>
  <w:num w:numId="7" w16cid:durableId="931353738">
    <w:abstractNumId w:val="22"/>
  </w:num>
  <w:num w:numId="8" w16cid:durableId="589702907">
    <w:abstractNumId w:val="35"/>
  </w:num>
  <w:num w:numId="9" w16cid:durableId="618528877">
    <w:abstractNumId w:val="24"/>
  </w:num>
  <w:num w:numId="10" w16cid:durableId="381757029">
    <w:abstractNumId w:val="4"/>
  </w:num>
  <w:num w:numId="11" w16cid:durableId="456685872">
    <w:abstractNumId w:val="13"/>
  </w:num>
  <w:num w:numId="12" w16cid:durableId="712463590">
    <w:abstractNumId w:val="25"/>
  </w:num>
  <w:num w:numId="13" w16cid:durableId="977567335">
    <w:abstractNumId w:val="16"/>
  </w:num>
  <w:num w:numId="14" w16cid:durableId="1326008985">
    <w:abstractNumId w:val="15"/>
  </w:num>
  <w:num w:numId="15" w16cid:durableId="471679215">
    <w:abstractNumId w:val="36"/>
  </w:num>
  <w:num w:numId="16" w16cid:durableId="1909608431">
    <w:abstractNumId w:val="27"/>
  </w:num>
  <w:num w:numId="17" w16cid:durableId="1042899242">
    <w:abstractNumId w:val="12"/>
  </w:num>
  <w:num w:numId="18" w16cid:durableId="1871330843">
    <w:abstractNumId w:val="34"/>
  </w:num>
  <w:num w:numId="19" w16cid:durableId="1605381593">
    <w:abstractNumId w:val="5"/>
  </w:num>
  <w:num w:numId="20" w16cid:durableId="131486075">
    <w:abstractNumId w:val="23"/>
  </w:num>
  <w:num w:numId="21" w16cid:durableId="1293320080">
    <w:abstractNumId w:val="38"/>
  </w:num>
  <w:num w:numId="22" w16cid:durableId="896547677">
    <w:abstractNumId w:val="9"/>
  </w:num>
  <w:num w:numId="23" w16cid:durableId="494031246">
    <w:abstractNumId w:val="3"/>
  </w:num>
  <w:num w:numId="24" w16cid:durableId="79255293">
    <w:abstractNumId w:val="8"/>
  </w:num>
  <w:num w:numId="25" w16cid:durableId="68506041">
    <w:abstractNumId w:val="30"/>
  </w:num>
  <w:num w:numId="26" w16cid:durableId="448547868">
    <w:abstractNumId w:val="18"/>
  </w:num>
  <w:num w:numId="27" w16cid:durableId="600143085">
    <w:abstractNumId w:val="17"/>
  </w:num>
  <w:num w:numId="28" w16cid:durableId="55784716">
    <w:abstractNumId w:val="29"/>
  </w:num>
  <w:num w:numId="29" w16cid:durableId="143863247">
    <w:abstractNumId w:val="2"/>
  </w:num>
  <w:num w:numId="30" w16cid:durableId="1686251409">
    <w:abstractNumId w:val="26"/>
  </w:num>
  <w:num w:numId="31" w16cid:durableId="1363895212">
    <w:abstractNumId w:val="11"/>
  </w:num>
  <w:num w:numId="32" w16cid:durableId="1303734496">
    <w:abstractNumId w:val="28"/>
  </w:num>
  <w:num w:numId="33" w16cid:durableId="1653555533">
    <w:abstractNumId w:val="20"/>
  </w:num>
  <w:num w:numId="34" w16cid:durableId="1456604044">
    <w:abstractNumId w:val="1"/>
  </w:num>
  <w:num w:numId="35" w16cid:durableId="143814196">
    <w:abstractNumId w:val="21"/>
  </w:num>
  <w:num w:numId="36" w16cid:durableId="797526378">
    <w:abstractNumId w:val="19"/>
  </w:num>
  <w:num w:numId="37" w16cid:durableId="1354763963">
    <w:abstractNumId w:val="32"/>
  </w:num>
  <w:num w:numId="38" w16cid:durableId="219756339">
    <w:abstractNumId w:val="7"/>
  </w:num>
  <w:num w:numId="39" w16cid:durableId="319895946">
    <w:abstractNumId w:val="17"/>
  </w:num>
  <w:num w:numId="40" w16cid:durableId="809396041">
    <w:abstractNumId w:val="39"/>
  </w:num>
  <w:num w:numId="41" w16cid:durableId="13090480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09"/>
    <w:rsid w:val="00000B7D"/>
    <w:rsid w:val="00011814"/>
    <w:rsid w:val="00012195"/>
    <w:rsid w:val="000234E6"/>
    <w:rsid w:val="00024519"/>
    <w:rsid w:val="000334F2"/>
    <w:rsid w:val="000447E1"/>
    <w:rsid w:val="00046F7F"/>
    <w:rsid w:val="00062749"/>
    <w:rsid w:val="000708C3"/>
    <w:rsid w:val="00081A27"/>
    <w:rsid w:val="0008686B"/>
    <w:rsid w:val="000A5F38"/>
    <w:rsid w:val="000B0625"/>
    <w:rsid w:val="000B215D"/>
    <w:rsid w:val="000E1181"/>
    <w:rsid w:val="000E76B3"/>
    <w:rsid w:val="000F28C2"/>
    <w:rsid w:val="00105F6E"/>
    <w:rsid w:val="00111E37"/>
    <w:rsid w:val="00116993"/>
    <w:rsid w:val="00131AB7"/>
    <w:rsid w:val="00154742"/>
    <w:rsid w:val="001656BD"/>
    <w:rsid w:val="00174208"/>
    <w:rsid w:val="00181D52"/>
    <w:rsid w:val="00186681"/>
    <w:rsid w:val="0019513F"/>
    <w:rsid w:val="001A5C68"/>
    <w:rsid w:val="001A7924"/>
    <w:rsid w:val="001D6762"/>
    <w:rsid w:val="001F0BD8"/>
    <w:rsid w:val="00231573"/>
    <w:rsid w:val="0023334E"/>
    <w:rsid w:val="00243269"/>
    <w:rsid w:val="00264733"/>
    <w:rsid w:val="00277EB5"/>
    <w:rsid w:val="002A281C"/>
    <w:rsid w:val="002B0C08"/>
    <w:rsid w:val="002B5767"/>
    <w:rsid w:val="002D3743"/>
    <w:rsid w:val="002D3E72"/>
    <w:rsid w:val="002D5185"/>
    <w:rsid w:val="002E7C19"/>
    <w:rsid w:val="00312740"/>
    <w:rsid w:val="00334301"/>
    <w:rsid w:val="00347A38"/>
    <w:rsid w:val="00371A79"/>
    <w:rsid w:val="00375D8E"/>
    <w:rsid w:val="00376C35"/>
    <w:rsid w:val="00383C0A"/>
    <w:rsid w:val="0038453D"/>
    <w:rsid w:val="003927BB"/>
    <w:rsid w:val="003959DC"/>
    <w:rsid w:val="003965B3"/>
    <w:rsid w:val="003A5E99"/>
    <w:rsid w:val="003A7DD6"/>
    <w:rsid w:val="003C0260"/>
    <w:rsid w:val="003C165C"/>
    <w:rsid w:val="003C6089"/>
    <w:rsid w:val="003E4D17"/>
    <w:rsid w:val="003F225E"/>
    <w:rsid w:val="00400478"/>
    <w:rsid w:val="00426BED"/>
    <w:rsid w:val="004348B7"/>
    <w:rsid w:val="00455513"/>
    <w:rsid w:val="00456023"/>
    <w:rsid w:val="00461A91"/>
    <w:rsid w:val="004656B6"/>
    <w:rsid w:val="00473235"/>
    <w:rsid w:val="00481D24"/>
    <w:rsid w:val="004A31DB"/>
    <w:rsid w:val="004A331A"/>
    <w:rsid w:val="004A748C"/>
    <w:rsid w:val="004B7142"/>
    <w:rsid w:val="004B7440"/>
    <w:rsid w:val="004D0523"/>
    <w:rsid w:val="004D2B84"/>
    <w:rsid w:val="004E087E"/>
    <w:rsid w:val="004F2072"/>
    <w:rsid w:val="005000B0"/>
    <w:rsid w:val="00504A19"/>
    <w:rsid w:val="00507785"/>
    <w:rsid w:val="005245B9"/>
    <w:rsid w:val="00543FE3"/>
    <w:rsid w:val="00553EF5"/>
    <w:rsid w:val="00582367"/>
    <w:rsid w:val="00583C2E"/>
    <w:rsid w:val="005A33B1"/>
    <w:rsid w:val="005B43AC"/>
    <w:rsid w:val="005E57A2"/>
    <w:rsid w:val="0060317E"/>
    <w:rsid w:val="00622ECC"/>
    <w:rsid w:val="00622F74"/>
    <w:rsid w:val="0062643D"/>
    <w:rsid w:val="006345BA"/>
    <w:rsid w:val="00641B04"/>
    <w:rsid w:val="00654DA2"/>
    <w:rsid w:val="006658DA"/>
    <w:rsid w:val="006A36A4"/>
    <w:rsid w:val="006B15DC"/>
    <w:rsid w:val="006B237A"/>
    <w:rsid w:val="006C1A06"/>
    <w:rsid w:val="006C369E"/>
    <w:rsid w:val="006C42A6"/>
    <w:rsid w:val="006E27BB"/>
    <w:rsid w:val="006E3ADA"/>
    <w:rsid w:val="006F7B89"/>
    <w:rsid w:val="00700A12"/>
    <w:rsid w:val="00700B76"/>
    <w:rsid w:val="007017BF"/>
    <w:rsid w:val="00701BCF"/>
    <w:rsid w:val="00712435"/>
    <w:rsid w:val="00720923"/>
    <w:rsid w:val="00757BC0"/>
    <w:rsid w:val="00790C14"/>
    <w:rsid w:val="007A56FE"/>
    <w:rsid w:val="007E67B5"/>
    <w:rsid w:val="007F49E8"/>
    <w:rsid w:val="00822F88"/>
    <w:rsid w:val="008240F5"/>
    <w:rsid w:val="00826DF0"/>
    <w:rsid w:val="00833A4F"/>
    <w:rsid w:val="008431CF"/>
    <w:rsid w:val="00853253"/>
    <w:rsid w:val="00857371"/>
    <w:rsid w:val="00870138"/>
    <w:rsid w:val="008772DE"/>
    <w:rsid w:val="008B1338"/>
    <w:rsid w:val="008C6D6D"/>
    <w:rsid w:val="008D4ABE"/>
    <w:rsid w:val="008E07F3"/>
    <w:rsid w:val="0090559F"/>
    <w:rsid w:val="00931848"/>
    <w:rsid w:val="00942A6B"/>
    <w:rsid w:val="009633E5"/>
    <w:rsid w:val="00965B89"/>
    <w:rsid w:val="009A0BDD"/>
    <w:rsid w:val="009A16B9"/>
    <w:rsid w:val="009C79CE"/>
    <w:rsid w:val="009D5C58"/>
    <w:rsid w:val="00A064BA"/>
    <w:rsid w:val="00A153B8"/>
    <w:rsid w:val="00A23410"/>
    <w:rsid w:val="00A30234"/>
    <w:rsid w:val="00A35C43"/>
    <w:rsid w:val="00A4475E"/>
    <w:rsid w:val="00A529A0"/>
    <w:rsid w:val="00A655A3"/>
    <w:rsid w:val="00A66421"/>
    <w:rsid w:val="00A866F6"/>
    <w:rsid w:val="00A90BA8"/>
    <w:rsid w:val="00A96804"/>
    <w:rsid w:val="00AA7599"/>
    <w:rsid w:val="00AA78D9"/>
    <w:rsid w:val="00AC3DCE"/>
    <w:rsid w:val="00AC4323"/>
    <w:rsid w:val="00AC5EC7"/>
    <w:rsid w:val="00AD1D06"/>
    <w:rsid w:val="00AD3838"/>
    <w:rsid w:val="00AD5058"/>
    <w:rsid w:val="00B04657"/>
    <w:rsid w:val="00B24680"/>
    <w:rsid w:val="00B3190C"/>
    <w:rsid w:val="00B42FFF"/>
    <w:rsid w:val="00B445F7"/>
    <w:rsid w:val="00B73967"/>
    <w:rsid w:val="00B84A4E"/>
    <w:rsid w:val="00B85076"/>
    <w:rsid w:val="00B93B6A"/>
    <w:rsid w:val="00B95D63"/>
    <w:rsid w:val="00B97BD6"/>
    <w:rsid w:val="00BD7957"/>
    <w:rsid w:val="00BE0D91"/>
    <w:rsid w:val="00BF6377"/>
    <w:rsid w:val="00C056C7"/>
    <w:rsid w:val="00C0689A"/>
    <w:rsid w:val="00C13826"/>
    <w:rsid w:val="00C32369"/>
    <w:rsid w:val="00C41C07"/>
    <w:rsid w:val="00C46437"/>
    <w:rsid w:val="00C72474"/>
    <w:rsid w:val="00C750AF"/>
    <w:rsid w:val="00C84B18"/>
    <w:rsid w:val="00C85438"/>
    <w:rsid w:val="00CA5478"/>
    <w:rsid w:val="00CA5B18"/>
    <w:rsid w:val="00CB2F6C"/>
    <w:rsid w:val="00CB6813"/>
    <w:rsid w:val="00CC7AA8"/>
    <w:rsid w:val="00CD20F3"/>
    <w:rsid w:val="00CE6A86"/>
    <w:rsid w:val="00CF51E7"/>
    <w:rsid w:val="00D02EF0"/>
    <w:rsid w:val="00D30D74"/>
    <w:rsid w:val="00D31696"/>
    <w:rsid w:val="00D36CDE"/>
    <w:rsid w:val="00D4778E"/>
    <w:rsid w:val="00D53634"/>
    <w:rsid w:val="00D762C1"/>
    <w:rsid w:val="00D80ADD"/>
    <w:rsid w:val="00D97632"/>
    <w:rsid w:val="00DB6CC3"/>
    <w:rsid w:val="00DC3D69"/>
    <w:rsid w:val="00DC5747"/>
    <w:rsid w:val="00DC5B98"/>
    <w:rsid w:val="00DC6C8C"/>
    <w:rsid w:val="00DC7C68"/>
    <w:rsid w:val="00DD0BAF"/>
    <w:rsid w:val="00DE1C3B"/>
    <w:rsid w:val="00E40339"/>
    <w:rsid w:val="00E609D9"/>
    <w:rsid w:val="00E81E79"/>
    <w:rsid w:val="00E822CA"/>
    <w:rsid w:val="00EA1C97"/>
    <w:rsid w:val="00EA214E"/>
    <w:rsid w:val="00EB173B"/>
    <w:rsid w:val="00EB7B46"/>
    <w:rsid w:val="00EC28F4"/>
    <w:rsid w:val="00EC5577"/>
    <w:rsid w:val="00EC6BCE"/>
    <w:rsid w:val="00ED0533"/>
    <w:rsid w:val="00EE45B1"/>
    <w:rsid w:val="00EF43E9"/>
    <w:rsid w:val="00F06242"/>
    <w:rsid w:val="00F102C0"/>
    <w:rsid w:val="00F21C62"/>
    <w:rsid w:val="00F25BA2"/>
    <w:rsid w:val="00F37D64"/>
    <w:rsid w:val="00F60E76"/>
    <w:rsid w:val="00F62B09"/>
    <w:rsid w:val="00F63D76"/>
    <w:rsid w:val="00F720A0"/>
    <w:rsid w:val="00F942F1"/>
    <w:rsid w:val="00FF6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1F5E71"/>
  <w15:docId w15:val="{564E035F-7839-AA40-B1F3-723B0B99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0A12"/>
  </w:style>
  <w:style w:type="paragraph" w:styleId="Heading1">
    <w:name w:val="heading 1"/>
    <w:basedOn w:val="Normal"/>
    <w:next w:val="Normal"/>
    <w:qFormat/>
    <w:rsid w:val="00DC3D69"/>
    <w:pPr>
      <w:keepNext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rsid w:val="00DC3D69"/>
    <w:pPr>
      <w:keepNext/>
      <w:widowControl w:val="0"/>
      <w:tabs>
        <w:tab w:val="left" w:pos="-720"/>
      </w:tabs>
      <w:suppressAutoHyphens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C3D69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7">
    <w:name w:val="heading 7"/>
    <w:basedOn w:val="Normal"/>
    <w:next w:val="Normal"/>
    <w:qFormat/>
    <w:rsid w:val="00DC3D69"/>
    <w:pPr>
      <w:keepNext/>
      <w:widowControl w:val="0"/>
      <w:tabs>
        <w:tab w:val="left" w:pos="-720"/>
        <w:tab w:val="right" w:pos="540"/>
        <w:tab w:val="right" w:pos="810"/>
        <w:tab w:val="right" w:pos="990"/>
        <w:tab w:val="right" w:pos="1350"/>
        <w:tab w:val="right" w:pos="1800"/>
        <w:tab w:val="right" w:pos="2340"/>
      </w:tabs>
      <w:suppressAutoHyphens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DC3D69"/>
    <w:pPr>
      <w:tabs>
        <w:tab w:val="left" w:pos="-720"/>
        <w:tab w:val="left" w:pos="0"/>
        <w:tab w:val="left" w:pos="360"/>
        <w:tab w:val="left" w:pos="720"/>
        <w:tab w:val="left" w:pos="1440"/>
        <w:tab w:val="left" w:pos="2160"/>
        <w:tab w:val="left" w:pos="2880"/>
        <w:tab w:val="left" w:pos="3600"/>
      </w:tabs>
      <w:suppressAutoHyphens/>
    </w:pPr>
    <w:rPr>
      <w:sz w:val="24"/>
    </w:rPr>
  </w:style>
  <w:style w:type="paragraph" w:customStyle="1" w:styleId="NameAndAddress">
    <w:name w:val="NameAndAddress"/>
    <w:basedOn w:val="Normal"/>
    <w:next w:val="Normal"/>
    <w:rsid w:val="00DC3D69"/>
    <w:rPr>
      <w:rFonts w:ascii="Arial" w:hAnsi="Arial"/>
      <w:i/>
      <w:sz w:val="24"/>
    </w:rPr>
  </w:style>
  <w:style w:type="paragraph" w:customStyle="1" w:styleId="HeaderAndSeparator">
    <w:name w:val="HeaderAndSeparator"/>
    <w:basedOn w:val="Normal"/>
    <w:next w:val="Normal"/>
    <w:rsid w:val="00DC3D69"/>
    <w:pPr>
      <w:pBdr>
        <w:top w:val="single" w:sz="6" w:space="6" w:color="auto"/>
        <w:bottom w:val="single" w:sz="6" w:space="6" w:color="auto"/>
      </w:pBdr>
      <w:spacing w:before="240" w:after="240"/>
      <w:jc w:val="center"/>
    </w:pPr>
    <w:rPr>
      <w:rFonts w:ascii="Arial" w:hAnsi="Arial"/>
      <w:smallCaps/>
      <w:spacing w:val="40"/>
      <w:sz w:val="32"/>
    </w:rPr>
  </w:style>
  <w:style w:type="paragraph" w:customStyle="1" w:styleId="CompanyNameAndAddress">
    <w:name w:val="CompanyNameAndAddress"/>
    <w:basedOn w:val="Normal"/>
    <w:next w:val="Normal"/>
    <w:rsid w:val="00DC3D69"/>
    <w:pPr>
      <w:tabs>
        <w:tab w:val="right" w:pos="8640"/>
      </w:tabs>
    </w:pPr>
    <w:rPr>
      <w:rFonts w:ascii="Arial" w:hAnsi="Arial"/>
      <w:sz w:val="24"/>
    </w:rPr>
  </w:style>
  <w:style w:type="paragraph" w:customStyle="1" w:styleId="Position">
    <w:name w:val="Position"/>
    <w:basedOn w:val="Normal"/>
    <w:rsid w:val="00DC3D69"/>
    <w:pPr>
      <w:ind w:left="720"/>
    </w:pPr>
    <w:rPr>
      <w:rFonts w:ascii="Arial" w:hAnsi="Arial"/>
      <w:i/>
      <w:sz w:val="24"/>
    </w:rPr>
  </w:style>
  <w:style w:type="paragraph" w:customStyle="1" w:styleId="ProjectNameAndAddress">
    <w:name w:val="ProjectNameAndAddress"/>
    <w:basedOn w:val="CompanyNameAndAddress"/>
    <w:rsid w:val="00DC3D69"/>
    <w:pPr>
      <w:tabs>
        <w:tab w:val="clear" w:pos="8640"/>
        <w:tab w:val="right" w:pos="8280"/>
      </w:tabs>
      <w:ind w:left="720"/>
    </w:pPr>
  </w:style>
  <w:style w:type="paragraph" w:customStyle="1" w:styleId="ProjectDescription">
    <w:name w:val="ProjectDescription"/>
    <w:basedOn w:val="ProjectNameAndAddress"/>
    <w:next w:val="Normal"/>
    <w:rsid w:val="00DC3D69"/>
    <w:rPr>
      <w:i/>
    </w:rPr>
  </w:style>
  <w:style w:type="paragraph" w:customStyle="1" w:styleId="Skills">
    <w:name w:val="Skills"/>
    <w:basedOn w:val="CompanyNameAndAddress"/>
    <w:rsid w:val="00DC3D69"/>
    <w:pPr>
      <w:tabs>
        <w:tab w:val="left" w:pos="2880"/>
      </w:tabs>
      <w:spacing w:before="120"/>
      <w:ind w:left="2880" w:hanging="2880"/>
    </w:pPr>
  </w:style>
  <w:style w:type="paragraph" w:styleId="BodyText">
    <w:name w:val="Body Text"/>
    <w:basedOn w:val="Normal"/>
    <w:rsid w:val="00DC3D69"/>
    <w:pPr>
      <w:jc w:val="both"/>
    </w:pPr>
    <w:rPr>
      <w:sz w:val="24"/>
    </w:rPr>
  </w:style>
  <w:style w:type="paragraph" w:styleId="BodyTextIndent">
    <w:name w:val="Body Text Indent"/>
    <w:basedOn w:val="Normal"/>
    <w:rsid w:val="00DC3D69"/>
    <w:pPr>
      <w:ind w:left="720"/>
    </w:pPr>
  </w:style>
  <w:style w:type="character" w:styleId="Hyperlink">
    <w:name w:val="Hyperlink"/>
    <w:basedOn w:val="DefaultParagraphFont"/>
    <w:rsid w:val="00DC3D69"/>
    <w:rPr>
      <w:color w:val="0000FF"/>
      <w:u w:val="single"/>
    </w:rPr>
  </w:style>
  <w:style w:type="character" w:styleId="FollowedHyperlink">
    <w:name w:val="FollowedHyperlink"/>
    <w:basedOn w:val="DefaultParagraphFont"/>
    <w:rsid w:val="00DC3D69"/>
    <w:rPr>
      <w:color w:val="800080"/>
      <w:u w:val="single"/>
    </w:rPr>
  </w:style>
  <w:style w:type="paragraph" w:styleId="NormalWeb">
    <w:name w:val="Normal (Web)"/>
    <w:basedOn w:val="Normal"/>
    <w:uiPriority w:val="99"/>
    <w:rsid w:val="00DC3D69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alloonText">
    <w:name w:val="Balloon Text"/>
    <w:basedOn w:val="Normal"/>
    <w:semiHidden/>
    <w:rsid w:val="00DC3D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24519"/>
    <w:pPr>
      <w:tabs>
        <w:tab w:val="center" w:pos="4680"/>
        <w:tab w:val="right" w:pos="9360"/>
      </w:tabs>
    </w:pPr>
  </w:style>
  <w:style w:type="paragraph" w:styleId="DocumentMap">
    <w:name w:val="Document Map"/>
    <w:basedOn w:val="Normal"/>
    <w:semiHidden/>
    <w:rsid w:val="00DC3D69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024519"/>
  </w:style>
  <w:style w:type="paragraph" w:styleId="Footer">
    <w:name w:val="footer"/>
    <w:basedOn w:val="Normal"/>
    <w:link w:val="FooterChar"/>
    <w:rsid w:val="000245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4519"/>
  </w:style>
  <w:style w:type="table" w:styleId="TableGrid">
    <w:name w:val="Table Grid"/>
    <w:basedOn w:val="TableNormal"/>
    <w:rsid w:val="008D4A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Classic2">
    <w:name w:val="Table Classic 2"/>
    <w:basedOn w:val="TableNormal"/>
    <w:rsid w:val="008D4AB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rsid w:val="008D4AB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uiPriority w:val="34"/>
    <w:qFormat/>
    <w:rsid w:val="00AC4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1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5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9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8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3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2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9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9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0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3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1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9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6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8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5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9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5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5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4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0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5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5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7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0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RESUME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DC172-DF64-4429-A199-F42A2EEFF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C:\TEMP\RESUME1.DOT</Template>
  <TotalTime>0</TotalTime>
  <Pages>4</Pages>
  <Words>1346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NITI CHAND</vt:lpstr>
    </vt:vector>
  </TitlesOfParts>
  <Company>Mindlance</Company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NITI CHAND</dc:title>
  <dc:subject/>
  <dc:creator>Dhawale, Anil(Cognizant)</dc:creator>
  <cp:keywords/>
  <dc:description/>
  <cp:lastModifiedBy>Maharajan, Jegan(Cognizant)</cp:lastModifiedBy>
  <cp:revision>2</cp:revision>
  <cp:lastPrinted>2008-01-17T12:33:00Z</cp:lastPrinted>
  <dcterms:created xsi:type="dcterms:W3CDTF">2022-06-14T12:02:00Z</dcterms:created>
  <dcterms:modified xsi:type="dcterms:W3CDTF">2022-06-14T12:02:00Z</dcterms:modified>
</cp:coreProperties>
</file>