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AB4" w:rsidRDefault="00FE3BC3" w:rsidP="008813A5">
      <w:pPr>
        <w:pStyle w:val="Heading1"/>
        <w:spacing w:before="0"/>
      </w:pPr>
      <w:r>
        <w:rPr>
          <w:noProof/>
          <w:lang w:eastAsia="en-CA"/>
        </w:rPr>
        <mc:AlternateContent>
          <mc:Choice Requires="wps">
            <w:drawing>
              <wp:anchor distT="0" distB="0" distL="114300" distR="114300" simplePos="0" relativeHeight="251659264" behindDoc="0" locked="0" layoutInCell="1" allowOverlap="1" wp14:editId="36B11C9B">
                <wp:simplePos x="0" y="0"/>
                <wp:positionH relativeFrom="column">
                  <wp:posOffset>6176222</wp:posOffset>
                </wp:positionH>
                <wp:positionV relativeFrom="paragraph">
                  <wp:posOffset>-80222</wp:posOffset>
                </wp:positionV>
                <wp:extent cx="3107267" cy="254000"/>
                <wp:effectExtent l="0" t="0" r="1714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267" cy="254000"/>
                        </a:xfrm>
                        <a:prstGeom prst="rect">
                          <a:avLst/>
                        </a:prstGeom>
                        <a:solidFill>
                          <a:srgbClr val="FFFFFF"/>
                        </a:solidFill>
                        <a:ln w="9525">
                          <a:solidFill>
                            <a:srgbClr val="000000"/>
                          </a:solidFill>
                          <a:miter lim="800000"/>
                          <a:headEnd/>
                          <a:tailEnd/>
                        </a:ln>
                      </wps:spPr>
                      <wps:txbx>
                        <w:txbxContent>
                          <w:p w:rsidR="00D70AF9" w:rsidRPr="00FE3BC3" w:rsidRDefault="00D70AF9" w:rsidP="00FE3BC3">
                            <w:pPr>
                              <w:pStyle w:val="Heading3"/>
                              <w:spacing w:before="20"/>
                              <w:jc w:val="center"/>
                              <w:rPr>
                                <w:u w:val="single"/>
                              </w:rPr>
                            </w:pPr>
                            <w:r>
                              <w:t xml:space="preserve">The Computer Club Website: </w:t>
                            </w:r>
                            <w:r w:rsidRPr="00FE3BC3">
                              <w:rPr>
                                <w:u w:val="single"/>
                              </w:rPr>
                              <w:t>http://www.kbcoders.com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6.3pt;margin-top:-6.3pt;width:244.6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">
                <v:textbox>
                  <w:txbxContent>
                    <w:p w:rsidR="00D70AF9" w:rsidRPr="00FE3BC3" w:rsidRDefault="00D70AF9" w:rsidP="00FE3BC3">
                      <w:pPr>
                        <w:pStyle w:val="Heading3"/>
                        <w:spacing w:before="20"/>
                        <w:jc w:val="center"/>
                        <w:rPr>
                          <w:u w:val="single"/>
                        </w:rPr>
                      </w:pPr>
                      <w:r>
                        <w:t xml:space="preserve">The Computer Club Website: </w:t>
                      </w:r>
                      <w:r w:rsidRPr="00FE3BC3">
                        <w:rPr>
                          <w:u w:val="single"/>
                        </w:rPr>
                        <w:t>http://www.kbcoders.com</w:t>
                      </w:r>
                    </w:p>
                  </w:txbxContent>
                </v:textbox>
              </v:shape>
            </w:pict>
          </mc:Fallback>
        </mc:AlternateContent>
      </w:r>
      <w:r w:rsidR="00956AB4">
        <w:t>Kimberley Computer Club</w:t>
      </w:r>
      <w:r w:rsidR="00355FB3">
        <w:t xml:space="preserve"> </w:t>
      </w:r>
      <w:r>
        <w:t>–</w:t>
      </w:r>
      <w:r w:rsidR="00355FB3">
        <w:t xml:space="preserve"> </w:t>
      </w:r>
      <w:r>
        <w:t xml:space="preserve">HTML </w:t>
      </w:r>
      <w:r w:rsidR="00956AB4">
        <w:t>Reference Page</w:t>
      </w:r>
    </w:p>
    <w:p w:rsidR="00A816ED" w:rsidRDefault="00A816ED" w:rsidP="00A816ED">
      <w:r>
        <w:t xml:space="preserve">HTML is a markup language (HTML stands for: Hypertext Markup Language).  You use it to describe the structure of a web page.  HTML was invented in 1989 by a man named Tim Berners-Lee.  He created it so that </w:t>
      </w:r>
      <w:r w:rsidR="00A11676">
        <w:t xml:space="preserve">scientists </w:t>
      </w:r>
      <w:r>
        <w:t>had an easy way of putting documents on the Internet, and an easy way of linking them to each other.</w:t>
      </w:r>
      <w:r w:rsidR="00A11676">
        <w:t xml:space="preserve">  When you’re a scientist, it’s very important to share information with other scientists, so everyone can benefit from the knowledge you have learned.</w:t>
      </w:r>
    </w:p>
    <w:p w:rsidR="00A11676" w:rsidRDefault="00A11676" w:rsidP="00A816ED">
      <w:r>
        <w:t>Before long, other people had used HTML to create websites for all kinds of purposes, not just science.  Two of the most popular websites in the world were created at this time</w:t>
      </w:r>
      <w:r w:rsidR="00F66B45">
        <w:t xml:space="preserve"> in the early 1990s</w:t>
      </w:r>
      <w:r>
        <w:t>:  yahoo.com and amazon.com.</w:t>
      </w:r>
    </w:p>
    <w:p w:rsidR="00BE4BE0" w:rsidRDefault="00BE4BE0" w:rsidP="00BE4BE0">
      <w:pPr>
        <w:pStyle w:val="Heading2"/>
      </w:pPr>
      <w:r>
        <w:t>About HTML Tags</w:t>
      </w:r>
    </w:p>
    <w:p w:rsidR="00BE4BE0" w:rsidRDefault="00BE4BE0" w:rsidP="00BE4BE0">
      <w:r>
        <w:t>HTML documents are made out of tags.  Tags usually come in pairs, the first one is the opening tag, and the second one is the closing tag.  We write tags using angle brackets (greater than/less than signs), and a forward-slash in the closing tag.</w:t>
      </w:r>
      <w:r w:rsidR="00752849">
        <w:t xml:space="preserve">  Each set of tags tells us something about the information that is inside them.  </w:t>
      </w:r>
    </w:p>
    <w:p w:rsidR="00BE4BE0" w:rsidRDefault="00BE4BE0" w:rsidP="00BE4BE0">
      <w:pPr>
        <w:pStyle w:val="Heading3"/>
      </w:pPr>
      <w:r>
        <w:t>Example</w:t>
      </w:r>
      <w:r w:rsidR="00752849">
        <w:t>s</w:t>
      </w:r>
      <w:r>
        <w:t>:</w:t>
      </w:r>
    </w:p>
    <w:p w:rsidR="00752849" w:rsidRDefault="00752849" w:rsidP="00752849">
      <w:pPr>
        <w:pStyle w:val="Code"/>
      </w:pPr>
      <w:r>
        <w:t>&lt;h1&gt;This is a big heading, called an H1, it starts and ends with an "</w:t>
      </w:r>
      <w:r w:rsidR="00713FBB">
        <w:t>H</w:t>
      </w:r>
      <w:r>
        <w:t>1" tag</w:t>
      </w:r>
      <w:proofErr w:type="gramStart"/>
      <w:r>
        <w:t>.&lt;</w:t>
      </w:r>
      <w:proofErr w:type="gramEnd"/>
      <w:r>
        <w:t>/h1&gt;</w:t>
      </w:r>
    </w:p>
    <w:p w:rsidR="00713FBB" w:rsidRDefault="00BE4BE0" w:rsidP="00BE4BE0">
      <w:pPr>
        <w:pStyle w:val="Code"/>
      </w:pPr>
      <w:r>
        <w:t>&lt;p&gt;</w:t>
      </w:r>
      <w:proofErr w:type="gramStart"/>
      <w:r>
        <w:t>Th</w:t>
      </w:r>
      <w:r w:rsidR="00752849">
        <w:t>is</w:t>
      </w:r>
      <w:proofErr w:type="gramEnd"/>
      <w:r w:rsidR="00752849">
        <w:t xml:space="preserve"> is a paragraph</w:t>
      </w:r>
      <w:r>
        <w:t xml:space="preserve">. </w:t>
      </w:r>
      <w:r w:rsidR="00713FBB">
        <w:t>Paragraphs use "P</w:t>
      </w:r>
      <w:r w:rsidR="00752849">
        <w:t>" tags.  See how the closing tags have a / and the starting tags don't</w:t>
      </w:r>
      <w:proofErr w:type="gramStart"/>
      <w:r w:rsidR="00752849">
        <w:t>?</w:t>
      </w:r>
      <w:r>
        <w:t>&lt;</w:t>
      </w:r>
      <w:proofErr w:type="gramEnd"/>
      <w:r>
        <w:t>/p&gt;</w:t>
      </w:r>
    </w:p>
    <w:p w:rsidR="00713FBB" w:rsidRDefault="00713FBB" w:rsidP="00BE4BE0">
      <w:pPr>
        <w:pStyle w:val="Code"/>
      </w:pPr>
    </w:p>
    <w:tbl>
      <w:tblPr>
        <w:tblStyle w:val="TableGrid"/>
        <w:tblW w:w="13240" w:type="dxa"/>
        <w:jc w:val="center"/>
        <w:tblLook w:val="04A0" w:firstRow="1" w:lastRow="0" w:firstColumn="1" w:lastColumn="0" w:noHBand="0" w:noVBand="1"/>
      </w:tblPr>
      <w:tblGrid>
        <w:gridCol w:w="8339"/>
        <w:gridCol w:w="4901"/>
      </w:tblGrid>
      <w:tr w:rsidR="008813A5" w:rsidTr="000C66FF">
        <w:trPr>
          <w:trHeight w:val="227"/>
          <w:jc w:val="center"/>
        </w:trPr>
        <w:tc>
          <w:tcPr>
            <w:tcW w:w="8339" w:type="dxa"/>
            <w:vMerge w:val="restart"/>
          </w:tcPr>
          <w:p w:rsidR="008813A5" w:rsidRDefault="008813A5" w:rsidP="00956AB4">
            <w:pPr>
              <w:pStyle w:val="Code"/>
            </w:pPr>
          </w:p>
          <w:p w:rsidR="008813A5" w:rsidRDefault="008813A5" w:rsidP="00956AB4">
            <w:pPr>
              <w:pStyle w:val="Code"/>
            </w:pPr>
            <w:r>
              <w:t>&lt;!DOCTYPE html&gt;</w:t>
            </w:r>
          </w:p>
          <w:p w:rsidR="008813A5" w:rsidRDefault="008813A5" w:rsidP="00956AB4">
            <w:pPr>
              <w:pStyle w:val="Code"/>
            </w:pPr>
            <w:r w:rsidRPr="00956AB4">
              <w:t>&lt;html&gt;</w:t>
            </w:r>
          </w:p>
          <w:p w:rsidR="008813A5" w:rsidRDefault="008813A5" w:rsidP="00956AB4">
            <w:pPr>
              <w:pStyle w:val="Code"/>
            </w:pPr>
            <w:r>
              <w:tab/>
              <w:t>&lt;head&gt;</w:t>
            </w:r>
          </w:p>
          <w:p w:rsidR="008813A5" w:rsidRDefault="008813A5" w:rsidP="00956AB4">
            <w:pPr>
              <w:pStyle w:val="Code"/>
            </w:pPr>
          </w:p>
          <w:p w:rsidR="008813A5" w:rsidRDefault="008813A5" w:rsidP="00956AB4">
            <w:pPr>
              <w:pStyle w:val="Code"/>
            </w:pPr>
            <w:r>
              <w:tab/>
            </w:r>
            <w:r>
              <w:tab/>
              <w:t>&lt;title&gt;All about Mac &amp; Cheese&lt;/title&gt;</w:t>
            </w:r>
          </w:p>
          <w:p w:rsidR="008813A5" w:rsidRDefault="008813A5" w:rsidP="00956AB4">
            <w:pPr>
              <w:pStyle w:val="Code"/>
            </w:pPr>
            <w:r>
              <w:tab/>
              <w:t>&lt;/head&gt;</w:t>
            </w:r>
          </w:p>
          <w:p w:rsidR="008813A5" w:rsidRDefault="008813A5" w:rsidP="00956AB4">
            <w:pPr>
              <w:pStyle w:val="Code"/>
            </w:pPr>
            <w:r>
              <w:tab/>
              <w:t>&lt;body&gt;</w:t>
            </w:r>
          </w:p>
          <w:p w:rsidR="008813A5" w:rsidRDefault="008813A5" w:rsidP="00956AB4">
            <w:pPr>
              <w:pStyle w:val="Code"/>
            </w:pPr>
          </w:p>
          <w:p w:rsidR="008813A5" w:rsidRDefault="008813A5" w:rsidP="00956AB4">
            <w:pPr>
              <w:pStyle w:val="Code"/>
            </w:pPr>
            <w:r>
              <w:tab/>
            </w:r>
            <w:r>
              <w:tab/>
              <w:t>&lt;h1&gt;All about Mac &amp; Cheese&lt;/h1&gt;</w:t>
            </w:r>
          </w:p>
          <w:p w:rsidR="008813A5" w:rsidRDefault="008813A5" w:rsidP="00956AB4">
            <w:pPr>
              <w:pStyle w:val="Code"/>
            </w:pPr>
          </w:p>
          <w:p w:rsidR="008813A5" w:rsidRDefault="008813A5" w:rsidP="00956AB4">
            <w:pPr>
              <w:pStyle w:val="Code"/>
            </w:pPr>
          </w:p>
          <w:p w:rsidR="008813A5" w:rsidRDefault="008813A5" w:rsidP="00956AB4">
            <w:pPr>
              <w:pStyle w:val="Code"/>
            </w:pPr>
            <w:r>
              <w:tab/>
            </w:r>
            <w:r>
              <w:tab/>
              <w:t>&lt;p&gt;Here is a picture of creamy macaroni and cheese:&lt;/p&gt;</w:t>
            </w:r>
          </w:p>
          <w:p w:rsidR="008813A5" w:rsidRDefault="008813A5" w:rsidP="00956AB4">
            <w:pPr>
              <w:pStyle w:val="Code"/>
            </w:pPr>
            <w:r>
              <w:tab/>
            </w:r>
            <w:r>
              <w:tab/>
              <w:t>&lt;</w:t>
            </w:r>
            <w:proofErr w:type="spellStart"/>
            <w:r>
              <w:t>img</w:t>
            </w:r>
            <w:proofErr w:type="spellEnd"/>
            <w:r>
              <w:t xml:space="preserve"> </w:t>
            </w:r>
            <w:proofErr w:type="spellStart"/>
            <w:r>
              <w:t>src</w:t>
            </w:r>
            <w:proofErr w:type="spellEnd"/>
            <w:r>
              <w:t>="mac_and_cheese.jpg" alt="Creamy Mac &amp; Cheese"&gt;&lt;/</w:t>
            </w:r>
            <w:proofErr w:type="spellStart"/>
            <w:r>
              <w:t>img</w:t>
            </w:r>
            <w:proofErr w:type="spellEnd"/>
            <w:r>
              <w:t>&gt;</w:t>
            </w:r>
          </w:p>
          <w:p w:rsidR="008813A5" w:rsidRDefault="008813A5" w:rsidP="00956AB4">
            <w:pPr>
              <w:pStyle w:val="Code"/>
            </w:pPr>
          </w:p>
          <w:p w:rsidR="008813A5" w:rsidRDefault="008813A5" w:rsidP="00956AB4">
            <w:pPr>
              <w:pStyle w:val="Code"/>
            </w:pPr>
          </w:p>
          <w:p w:rsidR="00713FBB" w:rsidRDefault="00713FBB" w:rsidP="00956AB4">
            <w:pPr>
              <w:pStyle w:val="Code"/>
            </w:pPr>
          </w:p>
          <w:p w:rsidR="008813A5" w:rsidRDefault="008813A5" w:rsidP="00956AB4">
            <w:pPr>
              <w:pStyle w:val="Code"/>
            </w:pPr>
            <w:r>
              <w:tab/>
            </w:r>
            <w:r>
              <w:tab/>
              <w:t>&lt;h2&gt;Kinds of macaroni and cheese:&lt;/h2&gt;</w:t>
            </w:r>
          </w:p>
          <w:p w:rsidR="008813A5" w:rsidRDefault="008813A5" w:rsidP="00956AB4">
            <w:pPr>
              <w:pStyle w:val="Code"/>
            </w:pPr>
            <w:r>
              <w:tab/>
            </w:r>
            <w:r>
              <w:tab/>
              <w:t>&lt;p&gt;You can use different types of pasta and cheese:&lt;</w:t>
            </w:r>
            <w:r w:rsidR="001F6BF0">
              <w:t>/</w:t>
            </w:r>
            <w:r>
              <w:t>p&gt;</w:t>
            </w:r>
          </w:p>
          <w:p w:rsidR="008813A5" w:rsidRDefault="008813A5" w:rsidP="00956AB4">
            <w:pPr>
              <w:pStyle w:val="Code"/>
            </w:pPr>
            <w:r>
              <w:tab/>
            </w:r>
            <w:r>
              <w:tab/>
              <w:t>&lt;</w:t>
            </w:r>
            <w:proofErr w:type="spellStart"/>
            <w:r>
              <w:t>ul</w:t>
            </w:r>
            <w:proofErr w:type="spellEnd"/>
            <w:r>
              <w:t>&gt;</w:t>
            </w:r>
          </w:p>
          <w:p w:rsidR="008813A5" w:rsidRDefault="008813A5" w:rsidP="00956AB4">
            <w:pPr>
              <w:pStyle w:val="Code"/>
            </w:pPr>
            <w:r>
              <w:tab/>
            </w:r>
            <w:r>
              <w:tab/>
            </w:r>
            <w:r>
              <w:tab/>
              <w:t>&lt;li&gt;Elbow macaroni and cheddar&lt;/li&gt;</w:t>
            </w:r>
          </w:p>
          <w:p w:rsidR="008813A5" w:rsidRDefault="008813A5" w:rsidP="00956AB4">
            <w:pPr>
              <w:pStyle w:val="Code"/>
            </w:pPr>
            <w:r>
              <w:tab/>
            </w:r>
            <w:r>
              <w:tab/>
            </w:r>
            <w:r>
              <w:tab/>
              <w:t>&lt;li&gt;Fusilli and cheddar and mozzarella&lt;/li&gt;</w:t>
            </w:r>
          </w:p>
          <w:p w:rsidR="008813A5" w:rsidRDefault="008813A5" w:rsidP="00956AB4">
            <w:pPr>
              <w:pStyle w:val="Code"/>
            </w:pPr>
            <w:r>
              <w:tab/>
            </w:r>
            <w:r>
              <w:tab/>
            </w:r>
            <w:r>
              <w:tab/>
              <w:t>&lt;li&gt;Rigatoni and marble&lt;/li&gt;</w:t>
            </w:r>
          </w:p>
          <w:p w:rsidR="008813A5" w:rsidRDefault="008813A5" w:rsidP="00956AB4">
            <w:pPr>
              <w:pStyle w:val="Code"/>
            </w:pPr>
            <w:r>
              <w:tab/>
            </w:r>
            <w:r>
              <w:tab/>
            </w:r>
            <w:r>
              <w:tab/>
              <w:t>&lt;li&gt;</w:t>
            </w:r>
            <w:proofErr w:type="spellStart"/>
            <w:r>
              <w:t>Ditali</w:t>
            </w:r>
            <w:proofErr w:type="spellEnd"/>
            <w:r>
              <w:t xml:space="preserve"> and </w:t>
            </w:r>
            <w:proofErr w:type="spellStart"/>
            <w:r>
              <w:t>monterey</w:t>
            </w:r>
            <w:proofErr w:type="spellEnd"/>
            <w:r>
              <w:t xml:space="preserve"> jack&lt;/li&gt;</w:t>
            </w:r>
          </w:p>
          <w:p w:rsidR="008813A5" w:rsidRDefault="008813A5" w:rsidP="00956AB4">
            <w:pPr>
              <w:pStyle w:val="Code"/>
            </w:pPr>
            <w:r>
              <w:tab/>
            </w:r>
            <w:r>
              <w:tab/>
              <w:t>&lt;/</w:t>
            </w:r>
            <w:proofErr w:type="spellStart"/>
            <w:r>
              <w:t>ul</w:t>
            </w:r>
            <w:proofErr w:type="spellEnd"/>
            <w:r>
              <w:t>&gt;</w:t>
            </w:r>
          </w:p>
          <w:p w:rsidR="008813A5" w:rsidRDefault="008813A5" w:rsidP="00956AB4">
            <w:pPr>
              <w:pStyle w:val="Code"/>
            </w:pPr>
            <w:r>
              <w:tab/>
            </w:r>
            <w:r>
              <w:tab/>
              <w:t>&lt;h2&gt;What I like most about macaroni and cheese:&lt;/h2&gt;</w:t>
            </w:r>
          </w:p>
          <w:p w:rsidR="008813A5" w:rsidRDefault="008813A5" w:rsidP="00870212">
            <w:pPr>
              <w:pStyle w:val="Code"/>
            </w:pPr>
            <w:r>
              <w:tab/>
            </w:r>
            <w:r>
              <w:tab/>
              <w:t>&lt;</w:t>
            </w:r>
            <w:proofErr w:type="spellStart"/>
            <w:r>
              <w:t>ol</w:t>
            </w:r>
            <w:proofErr w:type="spellEnd"/>
            <w:r>
              <w:t>&gt;</w:t>
            </w:r>
          </w:p>
          <w:p w:rsidR="008813A5" w:rsidRDefault="008813A5" w:rsidP="00870212">
            <w:pPr>
              <w:pStyle w:val="Code"/>
            </w:pPr>
            <w:r>
              <w:tab/>
            </w:r>
            <w:r>
              <w:tab/>
            </w:r>
            <w:r>
              <w:tab/>
              <w:t>&lt;li&gt;It tastes &lt;</w:t>
            </w:r>
            <w:proofErr w:type="spellStart"/>
            <w:r>
              <w:t>i</w:t>
            </w:r>
            <w:proofErr w:type="spellEnd"/>
            <w:r>
              <w:t>&gt;really&lt;/</w:t>
            </w:r>
            <w:proofErr w:type="spellStart"/>
            <w:r>
              <w:t>i</w:t>
            </w:r>
            <w:proofErr w:type="spellEnd"/>
            <w:r>
              <w:t>&gt; good!&lt;/li&gt;</w:t>
            </w:r>
          </w:p>
          <w:p w:rsidR="008813A5" w:rsidRDefault="008813A5" w:rsidP="00870212">
            <w:pPr>
              <w:pStyle w:val="Code"/>
            </w:pPr>
            <w:r>
              <w:tab/>
            </w:r>
            <w:r>
              <w:tab/>
            </w:r>
            <w:r>
              <w:tab/>
              <w:t>&lt;li&gt;It's yellow&lt;/li&gt;</w:t>
            </w:r>
          </w:p>
          <w:p w:rsidR="008813A5" w:rsidRDefault="008813A5" w:rsidP="00870212">
            <w:pPr>
              <w:pStyle w:val="Code"/>
            </w:pPr>
            <w:r>
              <w:tab/>
            </w:r>
            <w:r>
              <w:tab/>
            </w:r>
            <w:r>
              <w:tab/>
              <w:t xml:space="preserve">&lt;li&gt;It's </w:t>
            </w:r>
            <w:r w:rsidR="000C66FF">
              <w:t>&lt;a href="</w:t>
            </w:r>
            <w:r w:rsidR="000C66FF" w:rsidRPr="000C66FF">
              <w:t>http://allrecipes.com/recipes/pasta/macaroni-and-cheese/</w:t>
            </w:r>
            <w:r w:rsidR="000C66FF">
              <w:t>"&gt;</w:t>
            </w:r>
            <w:r>
              <w:t>easy to make</w:t>
            </w:r>
            <w:r w:rsidR="000C66FF">
              <w:t>&lt;/a&gt;</w:t>
            </w:r>
            <w:r>
              <w:t>&lt;/li&gt;</w:t>
            </w:r>
          </w:p>
          <w:p w:rsidR="008813A5" w:rsidRDefault="008813A5" w:rsidP="00870212">
            <w:pPr>
              <w:pStyle w:val="Code"/>
            </w:pPr>
            <w:r>
              <w:tab/>
            </w:r>
            <w:r>
              <w:tab/>
              <w:t>&lt;/</w:t>
            </w:r>
            <w:proofErr w:type="spellStart"/>
            <w:r>
              <w:t>ol</w:t>
            </w:r>
            <w:proofErr w:type="spellEnd"/>
            <w:r>
              <w:t>&gt;</w:t>
            </w:r>
          </w:p>
          <w:p w:rsidR="008813A5" w:rsidRDefault="008813A5" w:rsidP="00956AB4">
            <w:pPr>
              <w:pStyle w:val="Code"/>
            </w:pPr>
            <w:r>
              <w:tab/>
              <w:t>&lt;/body&gt;</w:t>
            </w:r>
          </w:p>
          <w:p w:rsidR="008813A5" w:rsidRDefault="008813A5" w:rsidP="00956AB4">
            <w:pPr>
              <w:pStyle w:val="Code"/>
            </w:pPr>
            <w:r>
              <w:t>&lt;</w:t>
            </w:r>
            <w:r w:rsidR="00FE3BC3">
              <w:t>/</w:t>
            </w:r>
            <w:r>
              <w:t>html&gt;</w:t>
            </w:r>
          </w:p>
        </w:tc>
        <w:tc>
          <w:tcPr>
            <w:tcW w:w="4901" w:type="dxa"/>
          </w:tcPr>
          <w:p w:rsidR="008813A5" w:rsidRDefault="008813A5" w:rsidP="00FE5449">
            <w:pPr>
              <w:pStyle w:val="tablenotes"/>
            </w:pPr>
          </w:p>
        </w:tc>
      </w:tr>
      <w:tr w:rsidR="008813A5" w:rsidTr="000C66FF">
        <w:trPr>
          <w:trHeight w:val="227"/>
          <w:jc w:val="center"/>
        </w:trPr>
        <w:tc>
          <w:tcPr>
            <w:tcW w:w="8339" w:type="dxa"/>
            <w:vMerge/>
          </w:tcPr>
          <w:p w:rsidR="008813A5" w:rsidRPr="00956AB4" w:rsidRDefault="008813A5" w:rsidP="00956AB4">
            <w:pPr>
              <w:pStyle w:val="Code"/>
            </w:pPr>
          </w:p>
        </w:tc>
        <w:tc>
          <w:tcPr>
            <w:tcW w:w="4901" w:type="dxa"/>
          </w:tcPr>
          <w:p w:rsidR="008813A5" w:rsidRDefault="008813A5" w:rsidP="00FE5449">
            <w:pPr>
              <w:pStyle w:val="tablenotes"/>
            </w:pPr>
            <w:r>
              <w:t xml:space="preserve">The </w:t>
            </w:r>
            <w:r w:rsidRPr="008813A5">
              <w:rPr>
                <w:b/>
              </w:rPr>
              <w:t>DOCTYPE</w:t>
            </w:r>
            <w:r>
              <w:t xml:space="preserve"> tag tells us that this is an HTML document</w:t>
            </w:r>
          </w:p>
        </w:tc>
      </w:tr>
      <w:tr w:rsidR="008813A5" w:rsidTr="000C66FF">
        <w:trPr>
          <w:trHeight w:val="227"/>
          <w:jc w:val="center"/>
        </w:trPr>
        <w:tc>
          <w:tcPr>
            <w:tcW w:w="8339" w:type="dxa"/>
            <w:vMerge/>
          </w:tcPr>
          <w:p w:rsidR="008813A5" w:rsidRDefault="008813A5" w:rsidP="00956AB4"/>
        </w:tc>
        <w:tc>
          <w:tcPr>
            <w:tcW w:w="4901" w:type="dxa"/>
          </w:tcPr>
          <w:p w:rsidR="008813A5" w:rsidRDefault="008813A5" w:rsidP="00FE5449">
            <w:pPr>
              <w:pStyle w:val="tablenotes"/>
            </w:pPr>
            <w:r>
              <w:t xml:space="preserve">The </w:t>
            </w:r>
            <w:r w:rsidRPr="008813A5">
              <w:rPr>
                <w:b/>
              </w:rPr>
              <w:t>HTML</w:t>
            </w:r>
            <w:r>
              <w:t xml:space="preserve"> tag is used to start and end the document</w:t>
            </w:r>
          </w:p>
        </w:tc>
      </w:tr>
      <w:tr w:rsidR="008813A5" w:rsidTr="000C66FF">
        <w:trPr>
          <w:trHeight w:val="227"/>
          <w:jc w:val="center"/>
        </w:trPr>
        <w:tc>
          <w:tcPr>
            <w:tcW w:w="8339" w:type="dxa"/>
            <w:vMerge/>
          </w:tcPr>
          <w:p w:rsidR="008813A5" w:rsidRDefault="008813A5" w:rsidP="00956AB4"/>
        </w:tc>
        <w:tc>
          <w:tcPr>
            <w:tcW w:w="4901" w:type="dxa"/>
          </w:tcPr>
          <w:p w:rsidR="008813A5" w:rsidRDefault="008813A5" w:rsidP="008813A5">
            <w:pPr>
              <w:pStyle w:val="tablenotes"/>
            </w:pPr>
            <w:r>
              <w:t xml:space="preserve">The </w:t>
            </w:r>
            <w:r w:rsidRPr="008813A5">
              <w:rPr>
                <w:b/>
              </w:rPr>
              <w:t>HEAD</w:t>
            </w:r>
            <w:r>
              <w:t xml:space="preserve"> tag starts and ends the header of the document, which is where we put things that don't appear in the main part of the screen</w:t>
            </w:r>
          </w:p>
        </w:tc>
      </w:tr>
      <w:tr w:rsidR="008813A5" w:rsidTr="000C66FF">
        <w:trPr>
          <w:trHeight w:val="227"/>
          <w:jc w:val="center"/>
        </w:trPr>
        <w:tc>
          <w:tcPr>
            <w:tcW w:w="8339" w:type="dxa"/>
            <w:vMerge/>
          </w:tcPr>
          <w:p w:rsidR="008813A5" w:rsidRDefault="008813A5" w:rsidP="00956AB4"/>
        </w:tc>
        <w:tc>
          <w:tcPr>
            <w:tcW w:w="4901" w:type="dxa"/>
          </w:tcPr>
          <w:p w:rsidR="008813A5" w:rsidRDefault="008813A5" w:rsidP="00752849">
            <w:pPr>
              <w:pStyle w:val="tablenotes"/>
            </w:pPr>
            <w:r>
              <w:t xml:space="preserve">The </w:t>
            </w:r>
            <w:r w:rsidRPr="008813A5">
              <w:rPr>
                <w:b/>
              </w:rPr>
              <w:t>TITLE</w:t>
            </w:r>
            <w:r>
              <w:t xml:space="preserve"> tag is used for the text in the web browser's title bar</w:t>
            </w:r>
          </w:p>
        </w:tc>
      </w:tr>
      <w:tr w:rsidR="008813A5" w:rsidTr="000C66FF">
        <w:trPr>
          <w:trHeight w:val="227"/>
          <w:jc w:val="center"/>
        </w:trPr>
        <w:tc>
          <w:tcPr>
            <w:tcW w:w="8339" w:type="dxa"/>
            <w:vMerge/>
          </w:tcPr>
          <w:p w:rsidR="008813A5" w:rsidRDefault="008813A5" w:rsidP="00956AB4"/>
        </w:tc>
        <w:tc>
          <w:tcPr>
            <w:tcW w:w="4901" w:type="dxa"/>
          </w:tcPr>
          <w:p w:rsidR="008813A5" w:rsidRDefault="008813A5" w:rsidP="00752849">
            <w:pPr>
              <w:pStyle w:val="tablenotes"/>
            </w:pPr>
            <w:r>
              <w:t xml:space="preserve">The </w:t>
            </w:r>
            <w:r w:rsidRPr="008813A5">
              <w:rPr>
                <w:b/>
              </w:rPr>
              <w:t>BODY</w:t>
            </w:r>
            <w:r>
              <w:t xml:space="preserve"> tag is used to start and end the main body of the document, which is the part that shows up on the screen</w:t>
            </w:r>
          </w:p>
        </w:tc>
      </w:tr>
      <w:tr w:rsidR="008813A5" w:rsidTr="000C66FF">
        <w:trPr>
          <w:trHeight w:val="227"/>
          <w:jc w:val="center"/>
        </w:trPr>
        <w:tc>
          <w:tcPr>
            <w:tcW w:w="8339" w:type="dxa"/>
            <w:vMerge/>
          </w:tcPr>
          <w:p w:rsidR="008813A5" w:rsidRDefault="008813A5" w:rsidP="00956AB4"/>
        </w:tc>
        <w:tc>
          <w:tcPr>
            <w:tcW w:w="4901" w:type="dxa"/>
          </w:tcPr>
          <w:p w:rsidR="008813A5" w:rsidRDefault="008813A5" w:rsidP="00752849">
            <w:pPr>
              <w:pStyle w:val="tablenotes"/>
            </w:pPr>
            <w:r>
              <w:t xml:space="preserve">The </w:t>
            </w:r>
            <w:r w:rsidRPr="008813A5">
              <w:rPr>
                <w:b/>
              </w:rPr>
              <w:t>H1</w:t>
            </w:r>
            <w:r>
              <w:t xml:space="preserve"> tag is used for the main headings on a page.  H1 is the largest size of heading.  There are other smaller sizes like H2, H3 and so on.</w:t>
            </w:r>
          </w:p>
        </w:tc>
      </w:tr>
      <w:tr w:rsidR="008813A5" w:rsidTr="000C66FF">
        <w:trPr>
          <w:trHeight w:val="227"/>
          <w:jc w:val="center"/>
        </w:trPr>
        <w:tc>
          <w:tcPr>
            <w:tcW w:w="8339" w:type="dxa"/>
            <w:vMerge/>
          </w:tcPr>
          <w:p w:rsidR="008813A5" w:rsidRDefault="008813A5" w:rsidP="00956AB4"/>
        </w:tc>
        <w:tc>
          <w:tcPr>
            <w:tcW w:w="4901" w:type="dxa"/>
          </w:tcPr>
          <w:p w:rsidR="008813A5" w:rsidRDefault="008813A5" w:rsidP="00752849">
            <w:pPr>
              <w:pStyle w:val="tablenotes"/>
            </w:pPr>
            <w:r>
              <w:t xml:space="preserve">The </w:t>
            </w:r>
            <w:r w:rsidRPr="008813A5">
              <w:rPr>
                <w:b/>
              </w:rPr>
              <w:t>P</w:t>
            </w:r>
            <w:r>
              <w:t xml:space="preserve"> tag is used to start and end paragraphs</w:t>
            </w:r>
          </w:p>
        </w:tc>
      </w:tr>
      <w:tr w:rsidR="008813A5" w:rsidTr="000C66FF">
        <w:trPr>
          <w:trHeight w:val="227"/>
          <w:jc w:val="center"/>
        </w:trPr>
        <w:tc>
          <w:tcPr>
            <w:tcW w:w="8339" w:type="dxa"/>
            <w:vMerge/>
          </w:tcPr>
          <w:p w:rsidR="008813A5" w:rsidRDefault="008813A5" w:rsidP="00956AB4"/>
        </w:tc>
        <w:tc>
          <w:tcPr>
            <w:tcW w:w="4901" w:type="dxa"/>
          </w:tcPr>
          <w:p w:rsidR="008813A5" w:rsidRDefault="008813A5" w:rsidP="008813A5">
            <w:pPr>
              <w:pStyle w:val="tablenotes"/>
            </w:pPr>
            <w:r>
              <w:t xml:space="preserve">The </w:t>
            </w:r>
            <w:r w:rsidRPr="008813A5">
              <w:rPr>
                <w:b/>
              </w:rPr>
              <w:t>IMG</w:t>
            </w:r>
            <w:r>
              <w:t xml:space="preserve"> tag is used to include images. The IMG tag uses two extra bits of information: one is the SRC (source) which is the name and location of the image file, the other is the ALT text, which is used if the image can't be found.</w:t>
            </w:r>
          </w:p>
        </w:tc>
      </w:tr>
      <w:tr w:rsidR="008813A5" w:rsidTr="000C66FF">
        <w:trPr>
          <w:trHeight w:val="227"/>
          <w:jc w:val="center"/>
        </w:trPr>
        <w:tc>
          <w:tcPr>
            <w:tcW w:w="8339" w:type="dxa"/>
            <w:vMerge/>
          </w:tcPr>
          <w:p w:rsidR="008813A5" w:rsidRDefault="008813A5" w:rsidP="00956AB4"/>
        </w:tc>
        <w:tc>
          <w:tcPr>
            <w:tcW w:w="4901" w:type="dxa"/>
          </w:tcPr>
          <w:p w:rsidR="008813A5" w:rsidRDefault="008813A5" w:rsidP="00752849">
            <w:pPr>
              <w:pStyle w:val="tablenotes"/>
            </w:pPr>
            <w:r>
              <w:t xml:space="preserve">The </w:t>
            </w:r>
            <w:r w:rsidRPr="008813A5">
              <w:rPr>
                <w:b/>
              </w:rPr>
              <w:t>H2</w:t>
            </w:r>
            <w:r>
              <w:t xml:space="preserve"> tag is another kind of heading, smaller than an H1</w:t>
            </w:r>
          </w:p>
        </w:tc>
      </w:tr>
      <w:tr w:rsidR="008813A5" w:rsidTr="000C66FF">
        <w:trPr>
          <w:trHeight w:val="227"/>
          <w:jc w:val="center"/>
        </w:trPr>
        <w:tc>
          <w:tcPr>
            <w:tcW w:w="8339" w:type="dxa"/>
            <w:vMerge/>
          </w:tcPr>
          <w:p w:rsidR="008813A5" w:rsidRDefault="008813A5" w:rsidP="00956AB4"/>
        </w:tc>
        <w:tc>
          <w:tcPr>
            <w:tcW w:w="4901" w:type="dxa"/>
          </w:tcPr>
          <w:p w:rsidR="008813A5" w:rsidRDefault="008813A5" w:rsidP="00752849">
            <w:pPr>
              <w:pStyle w:val="tablenotes"/>
            </w:pPr>
          </w:p>
        </w:tc>
      </w:tr>
      <w:tr w:rsidR="008813A5" w:rsidTr="000C66FF">
        <w:trPr>
          <w:trHeight w:val="227"/>
          <w:jc w:val="center"/>
        </w:trPr>
        <w:tc>
          <w:tcPr>
            <w:tcW w:w="8339" w:type="dxa"/>
            <w:vMerge/>
          </w:tcPr>
          <w:p w:rsidR="008813A5" w:rsidRDefault="008813A5" w:rsidP="00956AB4"/>
        </w:tc>
        <w:tc>
          <w:tcPr>
            <w:tcW w:w="4901" w:type="dxa"/>
          </w:tcPr>
          <w:p w:rsidR="008813A5" w:rsidRDefault="008813A5" w:rsidP="00752849">
            <w:pPr>
              <w:pStyle w:val="tablenotes"/>
            </w:pPr>
            <w:r>
              <w:t xml:space="preserve">The </w:t>
            </w:r>
            <w:r w:rsidRPr="008813A5">
              <w:rPr>
                <w:b/>
              </w:rPr>
              <w:t>UL</w:t>
            </w:r>
            <w:r>
              <w:t xml:space="preserve"> tag is used to start an</w:t>
            </w:r>
            <w:r w:rsidR="001F6BF0">
              <w:t>d</w:t>
            </w:r>
            <w:r>
              <w:t xml:space="preserve"> end an Unordered List, also called a bulleted list.</w:t>
            </w:r>
          </w:p>
        </w:tc>
      </w:tr>
      <w:tr w:rsidR="008813A5" w:rsidTr="000C66FF">
        <w:trPr>
          <w:trHeight w:val="227"/>
          <w:jc w:val="center"/>
        </w:trPr>
        <w:tc>
          <w:tcPr>
            <w:tcW w:w="8339" w:type="dxa"/>
            <w:vMerge/>
          </w:tcPr>
          <w:p w:rsidR="008813A5" w:rsidRDefault="008813A5" w:rsidP="00956AB4"/>
        </w:tc>
        <w:tc>
          <w:tcPr>
            <w:tcW w:w="4901" w:type="dxa"/>
          </w:tcPr>
          <w:p w:rsidR="008813A5" w:rsidRDefault="008813A5" w:rsidP="00752849">
            <w:pPr>
              <w:pStyle w:val="tablenotes"/>
            </w:pPr>
            <w:r>
              <w:t xml:space="preserve">The </w:t>
            </w:r>
            <w:r w:rsidRPr="008813A5">
              <w:rPr>
                <w:b/>
              </w:rPr>
              <w:t>LI</w:t>
            </w:r>
            <w:r>
              <w:t xml:space="preserve"> tag is used to start and end List Items.  Each list item will be one row in the list.</w:t>
            </w:r>
          </w:p>
        </w:tc>
      </w:tr>
      <w:tr w:rsidR="008813A5" w:rsidTr="000C66FF">
        <w:trPr>
          <w:trHeight w:val="701"/>
          <w:jc w:val="center"/>
        </w:trPr>
        <w:tc>
          <w:tcPr>
            <w:tcW w:w="8339" w:type="dxa"/>
            <w:vMerge/>
          </w:tcPr>
          <w:p w:rsidR="008813A5" w:rsidRDefault="008813A5" w:rsidP="00956AB4"/>
        </w:tc>
        <w:tc>
          <w:tcPr>
            <w:tcW w:w="4901" w:type="dxa"/>
          </w:tcPr>
          <w:p w:rsidR="008813A5" w:rsidRDefault="008813A5" w:rsidP="00752849">
            <w:pPr>
              <w:pStyle w:val="tablenotes"/>
            </w:pPr>
          </w:p>
        </w:tc>
      </w:tr>
      <w:tr w:rsidR="008813A5" w:rsidTr="000C66FF">
        <w:trPr>
          <w:trHeight w:val="227"/>
          <w:jc w:val="center"/>
        </w:trPr>
        <w:tc>
          <w:tcPr>
            <w:tcW w:w="8339" w:type="dxa"/>
            <w:vMerge/>
          </w:tcPr>
          <w:p w:rsidR="008813A5" w:rsidRDefault="008813A5" w:rsidP="00956AB4"/>
        </w:tc>
        <w:tc>
          <w:tcPr>
            <w:tcW w:w="4901" w:type="dxa"/>
          </w:tcPr>
          <w:p w:rsidR="008813A5" w:rsidRDefault="008813A5" w:rsidP="00752849">
            <w:pPr>
              <w:pStyle w:val="tablenotes"/>
            </w:pPr>
            <w:r>
              <w:t xml:space="preserve">The </w:t>
            </w:r>
            <w:r w:rsidRPr="008813A5">
              <w:rPr>
                <w:b/>
              </w:rPr>
              <w:t>OL</w:t>
            </w:r>
            <w:r>
              <w:t xml:space="preserve"> tag is used to start and end an Ordered List, also called a numbered list.</w:t>
            </w:r>
          </w:p>
        </w:tc>
      </w:tr>
      <w:tr w:rsidR="00713FBB" w:rsidTr="000C66FF">
        <w:trPr>
          <w:trHeight w:val="1134"/>
          <w:jc w:val="center"/>
        </w:trPr>
        <w:tc>
          <w:tcPr>
            <w:tcW w:w="8339" w:type="dxa"/>
            <w:vMerge/>
          </w:tcPr>
          <w:p w:rsidR="00713FBB" w:rsidRDefault="00713FBB" w:rsidP="00956AB4"/>
        </w:tc>
        <w:tc>
          <w:tcPr>
            <w:tcW w:w="4901" w:type="dxa"/>
          </w:tcPr>
          <w:p w:rsidR="00713FBB" w:rsidRDefault="000C66FF" w:rsidP="000C66FF">
            <w:pPr>
              <w:pStyle w:val="tablenotes"/>
            </w:pPr>
            <w:r>
              <w:t xml:space="preserve">The </w:t>
            </w:r>
            <w:r w:rsidRPr="000C66FF">
              <w:rPr>
                <w:b/>
              </w:rPr>
              <w:t>A</w:t>
            </w:r>
            <w:r>
              <w:t xml:space="preserve"> tag, also called the Anchor tag, is used to link to other pages. The text between the opening and closing A tags will be clickable. When you click it, you will go to the destination given by the HREF (Hypertext Reference).</w:t>
            </w:r>
          </w:p>
        </w:tc>
      </w:tr>
    </w:tbl>
    <w:p w:rsidR="00FE3BC3" w:rsidRDefault="00FE3BC3" w:rsidP="00FE3BC3">
      <w:pPr>
        <w:pStyle w:val="Heading1"/>
        <w:spacing w:before="0"/>
      </w:pPr>
      <w:r>
        <w:rPr>
          <w:noProof/>
          <w:lang w:eastAsia="en-CA"/>
        </w:rPr>
        <w:lastRenderedPageBreak/>
        <mc:AlternateContent>
          <mc:Choice Requires="wps">
            <w:drawing>
              <wp:anchor distT="0" distB="0" distL="114300" distR="114300" simplePos="0" relativeHeight="251661312" behindDoc="0" locked="0" layoutInCell="1" allowOverlap="1" wp14:anchorId="2BF38B1F" wp14:editId="392CE66D">
                <wp:simplePos x="0" y="0"/>
                <wp:positionH relativeFrom="column">
                  <wp:posOffset>6150187</wp:posOffset>
                </wp:positionH>
                <wp:positionV relativeFrom="paragraph">
                  <wp:posOffset>-26035</wp:posOffset>
                </wp:positionV>
                <wp:extent cx="3107055" cy="254000"/>
                <wp:effectExtent l="0" t="0" r="17145"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254000"/>
                        </a:xfrm>
                        <a:prstGeom prst="rect">
                          <a:avLst/>
                        </a:prstGeom>
                        <a:solidFill>
                          <a:srgbClr val="FFFFFF"/>
                        </a:solidFill>
                        <a:ln w="9525">
                          <a:solidFill>
                            <a:srgbClr val="000000"/>
                          </a:solidFill>
                          <a:miter lim="800000"/>
                          <a:headEnd/>
                          <a:tailEnd/>
                        </a:ln>
                      </wps:spPr>
                      <wps:txbx>
                        <w:txbxContent>
                          <w:p w:rsidR="00D70AF9" w:rsidRPr="00FE3BC3" w:rsidRDefault="00D70AF9" w:rsidP="00FE3BC3">
                            <w:pPr>
                              <w:pStyle w:val="Heading3"/>
                              <w:spacing w:before="20"/>
                              <w:jc w:val="center"/>
                              <w:rPr>
                                <w:u w:val="single"/>
                              </w:rPr>
                            </w:pPr>
                            <w:r>
                              <w:t xml:space="preserve">The Computer Club Website: </w:t>
                            </w:r>
                            <w:r w:rsidRPr="00FE3BC3">
                              <w:rPr>
                                <w:u w:val="single"/>
                              </w:rPr>
                              <w:t>http://www.kbcoders.com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84.25pt;margin-top:-2.05pt;width:244.6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">
                <v:textbox>
                  <w:txbxContent>
                    <w:p w:rsidR="00D70AF9" w:rsidRPr="00FE3BC3" w:rsidRDefault="00D70AF9" w:rsidP="00FE3BC3">
                      <w:pPr>
                        <w:pStyle w:val="Heading3"/>
                        <w:spacing w:before="20"/>
                        <w:jc w:val="center"/>
                        <w:rPr>
                          <w:u w:val="single"/>
                        </w:rPr>
                      </w:pPr>
                      <w:r>
                        <w:t xml:space="preserve">The Computer Club Website: </w:t>
                      </w:r>
                      <w:r w:rsidRPr="00FE3BC3">
                        <w:rPr>
                          <w:u w:val="single"/>
                        </w:rPr>
                        <w:t>http://www.kbcoders.com</w:t>
                      </w:r>
                    </w:p>
                  </w:txbxContent>
                </v:textbox>
              </v:shape>
            </w:pict>
          </mc:Fallback>
        </mc:AlternateContent>
      </w:r>
      <w:r>
        <w:t>Kimberley Computer Club - CSS Reference Page</w:t>
      </w:r>
    </w:p>
    <w:p w:rsidR="005D0E85" w:rsidRDefault="00FE3BC3" w:rsidP="00FE3BC3">
      <w:r>
        <w:t xml:space="preserve">CSS stands for Cascading </w:t>
      </w:r>
      <w:proofErr w:type="spellStart"/>
      <w:r>
        <w:t>Stylesheets</w:t>
      </w:r>
      <w:proofErr w:type="spellEnd"/>
      <w:r>
        <w:t>. It is a way of controlling the appearance of the items in an HTML</w:t>
      </w:r>
      <w:r w:rsidR="00800D4F">
        <w:t xml:space="preserve"> web page. CSS was invented by a group of website programmers during the early days of the World Wide Web, and became an official standard in 1996.  CSS has many more commands than HTML.  You can get a complete list with examples here:  </w:t>
      </w:r>
    </w:p>
    <w:p w:rsidR="00956AB4" w:rsidRPr="005D0E85" w:rsidRDefault="00800D4F" w:rsidP="005D0E85">
      <w:pPr>
        <w:pStyle w:val="Code"/>
        <w:jc w:val="center"/>
        <w:rPr>
          <w:sz w:val="24"/>
          <w:szCs w:val="24"/>
        </w:rPr>
      </w:pPr>
      <w:r w:rsidRPr="005D0E85">
        <w:rPr>
          <w:sz w:val="24"/>
          <w:szCs w:val="24"/>
        </w:rPr>
        <w:t>http://www.w3schools.com/cssref/default.asp</w:t>
      </w:r>
    </w:p>
    <w:p w:rsidR="00143E54" w:rsidRDefault="00143E54" w:rsidP="00143E54">
      <w:pPr>
        <w:pStyle w:val="Heading2"/>
      </w:pPr>
      <w:r>
        <w:t>How to Include CSS Commands in Your Page</w:t>
      </w:r>
    </w:p>
    <w:p w:rsidR="00800D4F" w:rsidRDefault="00800D4F" w:rsidP="00143E54">
      <w:pPr>
        <w:rPr>
          <w:rFonts w:cs="Courier New"/>
          <w:color w:val="000000"/>
          <w:szCs w:val="18"/>
          <w:shd w:val="clear" w:color="auto" w:fill="FFFFFF"/>
        </w:rPr>
      </w:pPr>
      <w:r>
        <w:t xml:space="preserve">CSS commands can be placed inside </w:t>
      </w:r>
      <w:r w:rsidRPr="00143E54">
        <w:rPr>
          <w:rFonts w:ascii="Courier New" w:hAnsi="Courier New" w:cs="Courier New"/>
          <w:sz w:val="16"/>
          <w:szCs w:val="16"/>
        </w:rPr>
        <w:t>&lt;style&gt;&lt;/style&gt;</w:t>
      </w:r>
      <w:r>
        <w:t xml:space="preserve"> tags on your HTML page.  They can also be put in a separate file.  If </w:t>
      </w:r>
      <w:r w:rsidR="00685591">
        <w:t>you do that</w:t>
      </w:r>
      <w:r>
        <w:t xml:space="preserve">, then you </w:t>
      </w:r>
      <w:r w:rsidR="00143E54">
        <w:t xml:space="preserve">must add a reference </w:t>
      </w:r>
      <w:r>
        <w:t xml:space="preserve">to that file in your HTML page like this: </w:t>
      </w:r>
      <w:r w:rsidRPr="00800D4F">
        <w:rPr>
          <w:rFonts w:ascii="Courier New" w:hAnsi="Courier New" w:cs="Courier New"/>
          <w:color w:val="000000"/>
          <w:sz w:val="16"/>
          <w:szCs w:val="16"/>
          <w:shd w:val="clear" w:color="auto" w:fill="FFFFFF"/>
        </w:rPr>
        <w:t xml:space="preserve">&lt;link </w:t>
      </w:r>
      <w:proofErr w:type="spellStart"/>
      <w:r w:rsidRPr="00800D4F">
        <w:rPr>
          <w:rFonts w:ascii="Courier New" w:hAnsi="Courier New" w:cs="Courier New"/>
          <w:color w:val="000000"/>
          <w:sz w:val="16"/>
          <w:szCs w:val="16"/>
          <w:shd w:val="clear" w:color="auto" w:fill="FFFFFF"/>
        </w:rPr>
        <w:t>rel</w:t>
      </w:r>
      <w:proofErr w:type="spellEnd"/>
      <w:r w:rsidRPr="00800D4F">
        <w:rPr>
          <w:rFonts w:ascii="Courier New" w:hAnsi="Courier New" w:cs="Courier New"/>
          <w:color w:val="000000"/>
          <w:sz w:val="16"/>
          <w:szCs w:val="16"/>
          <w:shd w:val="clear" w:color="auto" w:fill="FFFFFF"/>
        </w:rPr>
        <w:t>="</w:t>
      </w:r>
      <w:proofErr w:type="spellStart"/>
      <w:r w:rsidRPr="00800D4F">
        <w:rPr>
          <w:rFonts w:ascii="Courier New" w:hAnsi="Courier New" w:cs="Courier New"/>
          <w:color w:val="000000"/>
          <w:sz w:val="16"/>
          <w:szCs w:val="16"/>
          <w:shd w:val="clear" w:color="auto" w:fill="FFFFFF"/>
        </w:rPr>
        <w:t>stylesheet</w:t>
      </w:r>
      <w:proofErr w:type="spellEnd"/>
      <w:r w:rsidRPr="00800D4F">
        <w:rPr>
          <w:rFonts w:ascii="Courier New" w:hAnsi="Courier New" w:cs="Courier New"/>
          <w:color w:val="000000"/>
          <w:sz w:val="16"/>
          <w:szCs w:val="16"/>
          <w:shd w:val="clear" w:color="auto" w:fill="FFFFFF"/>
        </w:rPr>
        <w:t>" type="text/</w:t>
      </w:r>
      <w:proofErr w:type="spellStart"/>
      <w:r w:rsidRPr="00800D4F">
        <w:rPr>
          <w:rFonts w:ascii="Courier New" w:hAnsi="Courier New" w:cs="Courier New"/>
          <w:color w:val="000000"/>
          <w:sz w:val="16"/>
          <w:szCs w:val="16"/>
          <w:shd w:val="clear" w:color="auto" w:fill="FFFFFF"/>
        </w:rPr>
        <w:t>css</w:t>
      </w:r>
      <w:proofErr w:type="spellEnd"/>
      <w:r w:rsidRPr="00800D4F">
        <w:rPr>
          <w:rFonts w:ascii="Courier New" w:hAnsi="Courier New" w:cs="Courier New"/>
          <w:color w:val="000000"/>
          <w:sz w:val="16"/>
          <w:szCs w:val="16"/>
          <w:shd w:val="clear" w:color="auto" w:fill="FFFFFF"/>
        </w:rPr>
        <w:t xml:space="preserve">" </w:t>
      </w:r>
      <w:proofErr w:type="spellStart"/>
      <w:r w:rsidRPr="00800D4F">
        <w:rPr>
          <w:rFonts w:ascii="Courier New" w:hAnsi="Courier New" w:cs="Courier New"/>
          <w:color w:val="000000"/>
          <w:sz w:val="16"/>
          <w:szCs w:val="16"/>
          <w:shd w:val="clear" w:color="auto" w:fill="FFFFFF"/>
        </w:rPr>
        <w:t>href</w:t>
      </w:r>
      <w:proofErr w:type="spellEnd"/>
      <w:r w:rsidRPr="00800D4F">
        <w:rPr>
          <w:rFonts w:ascii="Courier New" w:hAnsi="Courier New" w:cs="Courier New"/>
          <w:color w:val="000000"/>
          <w:sz w:val="16"/>
          <w:szCs w:val="16"/>
          <w:shd w:val="clear" w:color="auto" w:fill="FFFFFF"/>
        </w:rPr>
        <w:t>="style.css" /</w:t>
      </w:r>
      <w:proofErr w:type="gramStart"/>
      <w:r w:rsidRPr="00800D4F">
        <w:rPr>
          <w:rFonts w:ascii="Courier New" w:hAnsi="Courier New" w:cs="Courier New"/>
          <w:color w:val="000000"/>
          <w:sz w:val="16"/>
          <w:szCs w:val="16"/>
          <w:shd w:val="clear" w:color="auto" w:fill="FFFFFF"/>
        </w:rPr>
        <w:t>&gt;</w:t>
      </w:r>
      <w:r w:rsidR="00143E54">
        <w:rPr>
          <w:rFonts w:ascii="Courier New" w:hAnsi="Courier New" w:cs="Courier New"/>
          <w:color w:val="000000"/>
          <w:sz w:val="16"/>
          <w:szCs w:val="16"/>
          <w:shd w:val="clear" w:color="auto" w:fill="FFFFFF"/>
        </w:rPr>
        <w:t xml:space="preserve"> </w:t>
      </w:r>
      <w:r w:rsidR="00685591">
        <w:rPr>
          <w:rFonts w:ascii="Courier New" w:hAnsi="Courier New" w:cs="Courier New"/>
          <w:color w:val="000000"/>
          <w:sz w:val="16"/>
          <w:szCs w:val="16"/>
          <w:shd w:val="clear" w:color="auto" w:fill="FFFFFF"/>
        </w:rPr>
        <w:t xml:space="preserve"> </w:t>
      </w:r>
      <w:r w:rsidR="00685591" w:rsidRPr="00685591">
        <w:t>Put</w:t>
      </w:r>
      <w:proofErr w:type="gramEnd"/>
      <w:r w:rsidR="00685591">
        <w:t xml:space="preserve"> </w:t>
      </w:r>
      <w:r w:rsidR="00143E54">
        <w:rPr>
          <w:rFonts w:ascii="Courier New" w:hAnsi="Courier New" w:cs="Courier New"/>
          <w:sz w:val="16"/>
          <w:szCs w:val="16"/>
        </w:rPr>
        <w:t>&lt;link&gt;</w:t>
      </w:r>
      <w:r w:rsidR="00143E54">
        <w:rPr>
          <w:rFonts w:cs="Courier New"/>
          <w:color w:val="000000"/>
          <w:szCs w:val="18"/>
          <w:shd w:val="clear" w:color="auto" w:fill="FFFFFF"/>
        </w:rPr>
        <w:t xml:space="preserve"> tag</w:t>
      </w:r>
      <w:r w:rsidR="00685591">
        <w:rPr>
          <w:rFonts w:cs="Courier New"/>
          <w:color w:val="000000"/>
          <w:szCs w:val="18"/>
          <w:shd w:val="clear" w:color="auto" w:fill="FFFFFF"/>
        </w:rPr>
        <w:t xml:space="preserve">s and </w:t>
      </w:r>
      <w:r w:rsidR="00685591" w:rsidRPr="00685591">
        <w:rPr>
          <w:rStyle w:val="CodeChar"/>
        </w:rPr>
        <w:t>&lt;style&gt;&lt;/style&gt;</w:t>
      </w:r>
      <w:r w:rsidR="00685591">
        <w:rPr>
          <w:rFonts w:cs="Courier New"/>
          <w:color w:val="000000"/>
          <w:szCs w:val="18"/>
          <w:shd w:val="clear" w:color="auto" w:fill="FFFFFF"/>
        </w:rPr>
        <w:t xml:space="preserve"> tags in the</w:t>
      </w:r>
      <w:r w:rsidR="00685591" w:rsidRPr="00685591">
        <w:t xml:space="preserve"> </w:t>
      </w:r>
      <w:r w:rsidR="00143E54" w:rsidRPr="00685591">
        <w:t xml:space="preserve"> </w:t>
      </w:r>
      <w:r w:rsidR="00143E54">
        <w:rPr>
          <w:rFonts w:ascii="Courier New" w:hAnsi="Courier New" w:cs="Courier New"/>
          <w:sz w:val="16"/>
          <w:szCs w:val="16"/>
        </w:rPr>
        <w:t>&lt;head&gt;&lt;/head&gt;</w:t>
      </w:r>
      <w:r w:rsidR="00143E54">
        <w:rPr>
          <w:rFonts w:cs="Courier New"/>
          <w:color w:val="000000"/>
          <w:szCs w:val="18"/>
          <w:shd w:val="clear" w:color="auto" w:fill="FFFFFF"/>
        </w:rPr>
        <w:t xml:space="preserve"> </w:t>
      </w:r>
      <w:r w:rsidR="00685591">
        <w:rPr>
          <w:rFonts w:cs="Courier New"/>
          <w:color w:val="000000"/>
          <w:szCs w:val="18"/>
          <w:shd w:val="clear" w:color="auto" w:fill="FFFFFF"/>
        </w:rPr>
        <w:t>part</w:t>
      </w:r>
      <w:r w:rsidR="00143E54">
        <w:rPr>
          <w:rFonts w:cs="Courier New"/>
          <w:color w:val="000000"/>
          <w:szCs w:val="18"/>
          <w:shd w:val="clear" w:color="auto" w:fill="FFFFFF"/>
        </w:rPr>
        <w:t xml:space="preserve"> of your page.</w:t>
      </w:r>
    </w:p>
    <w:p w:rsidR="00143E54" w:rsidRDefault="00143E54" w:rsidP="00143E54">
      <w:pPr>
        <w:pStyle w:val="Heading2"/>
      </w:pPr>
      <w:r>
        <w:t>About CSS Commands</w:t>
      </w:r>
      <w:r w:rsidR="002523A8">
        <w:t xml:space="preserve"> – Using IDs and Classes</w:t>
      </w:r>
    </w:p>
    <w:tbl>
      <w:tblPr>
        <w:tblStyle w:val="TableGrid"/>
        <w:tblpPr w:leftFromText="180" w:rightFromText="180" w:vertAnchor="text" w:horzAnchor="margin" w:tblpXSpec="right" w:tblpY="16"/>
        <w:tblOverlap w:val="never"/>
        <w:tblW w:w="5467" w:type="dxa"/>
        <w:tblLayout w:type="fixed"/>
        <w:tblLook w:val="04A0" w:firstRow="1" w:lastRow="0" w:firstColumn="1" w:lastColumn="0" w:noHBand="0" w:noVBand="1"/>
      </w:tblPr>
      <w:tblGrid>
        <w:gridCol w:w="2490"/>
        <w:gridCol w:w="2977"/>
      </w:tblGrid>
      <w:tr w:rsidR="009026B1" w:rsidTr="009026B1">
        <w:trPr>
          <w:trHeight w:val="227"/>
        </w:trPr>
        <w:tc>
          <w:tcPr>
            <w:tcW w:w="5467" w:type="dxa"/>
            <w:gridSpan w:val="2"/>
          </w:tcPr>
          <w:p w:rsidR="009026B1" w:rsidRDefault="009026B1" w:rsidP="009026B1">
            <w:pPr>
              <w:pStyle w:val="Heading3"/>
              <w:spacing w:before="20" w:after="40"/>
              <w:jc w:val="center"/>
              <w:outlineLvl w:val="2"/>
            </w:pPr>
            <w:r>
              <w:t>CSS Examples, including IDs and Classes</w:t>
            </w:r>
          </w:p>
        </w:tc>
      </w:tr>
      <w:tr w:rsidR="009026B1" w:rsidTr="009026B1">
        <w:trPr>
          <w:trHeight w:val="227"/>
        </w:trPr>
        <w:tc>
          <w:tcPr>
            <w:tcW w:w="2490" w:type="dxa"/>
            <w:vMerge w:val="restart"/>
          </w:tcPr>
          <w:p w:rsidR="009026B1" w:rsidRDefault="009026B1" w:rsidP="009026B1">
            <w:pPr>
              <w:pStyle w:val="Code"/>
            </w:pPr>
          </w:p>
          <w:p w:rsidR="009026B1" w:rsidRDefault="009026B1" w:rsidP="009026B1">
            <w:pPr>
              <w:pStyle w:val="Code"/>
            </w:pPr>
            <w:r>
              <w:t>&lt;style&gt;</w:t>
            </w:r>
          </w:p>
          <w:p w:rsidR="009026B1" w:rsidRDefault="003F316F" w:rsidP="009026B1">
            <w:pPr>
              <w:pStyle w:val="Code"/>
            </w:pPr>
            <w:r>
              <w:t xml:space="preserve">  h</w:t>
            </w:r>
            <w:bookmarkStart w:id="0" w:name="_GoBack"/>
            <w:bookmarkEnd w:id="0"/>
            <w:r w:rsidR="009026B1">
              <w:t>2 {</w:t>
            </w:r>
          </w:p>
          <w:p w:rsidR="009026B1" w:rsidRDefault="009026B1" w:rsidP="009026B1">
            <w:pPr>
              <w:pStyle w:val="Code"/>
            </w:pPr>
            <w:r>
              <w:t xml:space="preserve">    font-size: 14pt;</w:t>
            </w:r>
          </w:p>
          <w:p w:rsidR="009026B1" w:rsidRDefault="009026B1" w:rsidP="009026B1">
            <w:pPr>
              <w:pStyle w:val="Code"/>
            </w:pPr>
            <w:r>
              <w:t xml:space="preserve">    color: red;</w:t>
            </w:r>
          </w:p>
          <w:p w:rsidR="009026B1" w:rsidRDefault="009026B1" w:rsidP="009026B1">
            <w:pPr>
              <w:pStyle w:val="Code"/>
            </w:pPr>
            <w:r>
              <w:t xml:space="preserve">  }</w:t>
            </w:r>
          </w:p>
          <w:p w:rsidR="009026B1" w:rsidRDefault="009026B1" w:rsidP="009026B1">
            <w:pPr>
              <w:pStyle w:val="Code"/>
            </w:pPr>
          </w:p>
          <w:p w:rsidR="009026B1" w:rsidRDefault="009026B1" w:rsidP="009026B1">
            <w:pPr>
              <w:pStyle w:val="Code"/>
            </w:pPr>
            <w:r>
              <w:t xml:space="preserve">  #links-heading {</w:t>
            </w:r>
          </w:p>
          <w:p w:rsidR="009026B1" w:rsidRDefault="009026B1" w:rsidP="009026B1">
            <w:pPr>
              <w:pStyle w:val="Code"/>
            </w:pPr>
            <w:r>
              <w:t xml:space="preserve">    color: blue;</w:t>
            </w:r>
          </w:p>
          <w:p w:rsidR="009026B1" w:rsidRDefault="009026B1" w:rsidP="009026B1">
            <w:pPr>
              <w:pStyle w:val="Code"/>
            </w:pPr>
            <w:r>
              <w:t xml:space="preserve">  }</w:t>
            </w:r>
          </w:p>
          <w:p w:rsidR="009026B1" w:rsidRDefault="009026B1" w:rsidP="009026B1">
            <w:pPr>
              <w:pStyle w:val="Code"/>
            </w:pPr>
          </w:p>
          <w:p w:rsidR="009026B1" w:rsidRDefault="009026B1" w:rsidP="009026B1">
            <w:pPr>
              <w:pStyle w:val="Code"/>
            </w:pPr>
            <w:r>
              <w:t xml:space="preserve">  .small-text {</w:t>
            </w:r>
          </w:p>
          <w:p w:rsidR="009026B1" w:rsidRDefault="009026B1" w:rsidP="009026B1">
            <w:pPr>
              <w:pStyle w:val="Code"/>
            </w:pPr>
            <w:r>
              <w:t xml:space="preserve">    font-size: 8pt;</w:t>
            </w:r>
          </w:p>
          <w:p w:rsidR="009026B1" w:rsidRDefault="009026B1" w:rsidP="009026B1">
            <w:pPr>
              <w:pStyle w:val="Code"/>
            </w:pPr>
            <w:r>
              <w:t xml:space="preserve">  }</w:t>
            </w:r>
          </w:p>
          <w:p w:rsidR="009026B1" w:rsidRDefault="009026B1" w:rsidP="009026B1">
            <w:pPr>
              <w:pStyle w:val="Code"/>
            </w:pPr>
            <w:r>
              <w:t>&lt;/style&gt;</w:t>
            </w:r>
          </w:p>
        </w:tc>
        <w:tc>
          <w:tcPr>
            <w:tcW w:w="2977" w:type="dxa"/>
          </w:tcPr>
          <w:p w:rsidR="009026B1" w:rsidRPr="00960E16" w:rsidRDefault="009026B1" w:rsidP="009026B1">
            <w:pPr>
              <w:pStyle w:val="tablenotes"/>
              <w:rPr>
                <w:szCs w:val="16"/>
              </w:rPr>
            </w:pPr>
          </w:p>
        </w:tc>
      </w:tr>
      <w:tr w:rsidR="009026B1" w:rsidTr="009026B1">
        <w:trPr>
          <w:trHeight w:val="972"/>
        </w:trPr>
        <w:tc>
          <w:tcPr>
            <w:tcW w:w="2490" w:type="dxa"/>
            <w:vMerge/>
          </w:tcPr>
          <w:p w:rsidR="009026B1" w:rsidRPr="00956AB4" w:rsidRDefault="009026B1" w:rsidP="009026B1">
            <w:pPr>
              <w:pStyle w:val="Code"/>
            </w:pPr>
          </w:p>
        </w:tc>
        <w:tc>
          <w:tcPr>
            <w:tcW w:w="2977" w:type="dxa"/>
          </w:tcPr>
          <w:p w:rsidR="009026B1" w:rsidRDefault="009026B1" w:rsidP="009026B1">
            <w:pPr>
              <w:pStyle w:val="tablenotes"/>
            </w:pPr>
            <w:r>
              <w:t xml:space="preserve">This </w:t>
            </w:r>
            <w:r w:rsidRPr="002523A8">
              <w:rPr>
                <w:b/>
              </w:rPr>
              <w:t>H</w:t>
            </w:r>
            <w:r>
              <w:rPr>
                <w:b/>
              </w:rPr>
              <w:t>2</w:t>
            </w:r>
            <w:r>
              <w:t xml:space="preserve"> command will make all H2 headings in our page be </w:t>
            </w:r>
            <w:r w:rsidR="001F6BF0">
              <w:t>14</w:t>
            </w:r>
            <w:r>
              <w:t xml:space="preserve"> points in size, and the colour red. (Notice that we have to use the United States spelling for 'color')</w:t>
            </w:r>
          </w:p>
        </w:tc>
      </w:tr>
      <w:tr w:rsidR="009026B1" w:rsidTr="009026B1">
        <w:trPr>
          <w:trHeight w:val="227"/>
        </w:trPr>
        <w:tc>
          <w:tcPr>
            <w:tcW w:w="2490" w:type="dxa"/>
            <w:vMerge/>
          </w:tcPr>
          <w:p w:rsidR="009026B1" w:rsidRDefault="009026B1" w:rsidP="009026B1"/>
        </w:tc>
        <w:tc>
          <w:tcPr>
            <w:tcW w:w="2977" w:type="dxa"/>
          </w:tcPr>
          <w:p w:rsidR="009026B1" w:rsidRDefault="009026B1" w:rsidP="009026B1">
            <w:pPr>
              <w:pStyle w:val="tablenotes"/>
            </w:pPr>
            <w:r>
              <w:t xml:space="preserve">Use the </w:t>
            </w:r>
            <w:r w:rsidRPr="00960E16">
              <w:rPr>
                <w:b/>
              </w:rPr>
              <w:t>#</w:t>
            </w:r>
            <w:r>
              <w:t xml:space="preserve"> to refer to tags with a certain </w:t>
            </w:r>
            <w:r w:rsidRPr="00960E16">
              <w:rPr>
                <w:b/>
              </w:rPr>
              <w:t>ID</w:t>
            </w:r>
            <w:r>
              <w:t>. This command will make the one tag with the ID "links-heading" be blue.</w:t>
            </w:r>
          </w:p>
        </w:tc>
      </w:tr>
      <w:tr w:rsidR="009026B1" w:rsidTr="009026B1">
        <w:trPr>
          <w:trHeight w:val="227"/>
        </w:trPr>
        <w:tc>
          <w:tcPr>
            <w:tcW w:w="2490" w:type="dxa"/>
            <w:vMerge/>
          </w:tcPr>
          <w:p w:rsidR="009026B1" w:rsidRDefault="009026B1" w:rsidP="009026B1"/>
        </w:tc>
        <w:tc>
          <w:tcPr>
            <w:tcW w:w="2977" w:type="dxa"/>
          </w:tcPr>
          <w:p w:rsidR="009026B1" w:rsidRDefault="009026B1" w:rsidP="009026B1">
            <w:pPr>
              <w:pStyle w:val="tablenotes"/>
            </w:pPr>
          </w:p>
        </w:tc>
      </w:tr>
      <w:tr w:rsidR="009026B1" w:rsidTr="009026B1">
        <w:trPr>
          <w:trHeight w:val="227"/>
        </w:trPr>
        <w:tc>
          <w:tcPr>
            <w:tcW w:w="2490" w:type="dxa"/>
            <w:vMerge/>
          </w:tcPr>
          <w:p w:rsidR="009026B1" w:rsidRDefault="009026B1" w:rsidP="009026B1"/>
        </w:tc>
        <w:tc>
          <w:tcPr>
            <w:tcW w:w="2977" w:type="dxa"/>
          </w:tcPr>
          <w:p w:rsidR="009026B1" w:rsidRDefault="009026B1" w:rsidP="00685591">
            <w:pPr>
              <w:pStyle w:val="tablenotes"/>
            </w:pPr>
            <w:r>
              <w:t xml:space="preserve">Use </w:t>
            </w:r>
            <w:proofErr w:type="spellStart"/>
            <w:proofErr w:type="gramStart"/>
            <w:r>
              <w:t>the</w:t>
            </w:r>
            <w:proofErr w:type="spellEnd"/>
            <w:r>
              <w:t xml:space="preserve"> </w:t>
            </w:r>
            <w:r w:rsidRPr="00960E16">
              <w:rPr>
                <w:b/>
              </w:rPr>
              <w:t>.</w:t>
            </w:r>
            <w:proofErr w:type="gramEnd"/>
            <w:r w:rsidRPr="00960E16">
              <w:rPr>
                <w:b/>
              </w:rPr>
              <w:t xml:space="preserve"> (</w:t>
            </w:r>
            <w:proofErr w:type="gramStart"/>
            <w:r w:rsidRPr="00960E16">
              <w:rPr>
                <w:b/>
              </w:rPr>
              <w:t>period</w:t>
            </w:r>
            <w:proofErr w:type="gramEnd"/>
            <w:r w:rsidRPr="00960E16">
              <w:rPr>
                <w:b/>
              </w:rPr>
              <w:t>)</w:t>
            </w:r>
            <w:r>
              <w:t xml:space="preserve"> to refer to tags with a certain </w:t>
            </w:r>
            <w:r w:rsidRPr="00960E16">
              <w:rPr>
                <w:b/>
              </w:rPr>
              <w:t>class</w:t>
            </w:r>
            <w:r>
              <w:t>. This command will make all tags with the "small-text" class be 8 points in size.</w:t>
            </w:r>
          </w:p>
        </w:tc>
      </w:tr>
      <w:tr w:rsidR="009026B1" w:rsidTr="009026B1">
        <w:trPr>
          <w:trHeight w:val="227"/>
        </w:trPr>
        <w:tc>
          <w:tcPr>
            <w:tcW w:w="2490" w:type="dxa"/>
            <w:vMerge/>
          </w:tcPr>
          <w:p w:rsidR="009026B1" w:rsidRDefault="009026B1" w:rsidP="009026B1"/>
        </w:tc>
        <w:tc>
          <w:tcPr>
            <w:tcW w:w="2977" w:type="dxa"/>
          </w:tcPr>
          <w:p w:rsidR="009026B1" w:rsidRDefault="009026B1" w:rsidP="009026B1">
            <w:pPr>
              <w:pStyle w:val="tablenotes"/>
            </w:pPr>
          </w:p>
        </w:tc>
      </w:tr>
    </w:tbl>
    <w:p w:rsidR="00FF3897" w:rsidRDefault="00143E54" w:rsidP="00FF3897">
      <w:r>
        <w:t>CSS commands are always associated with an HTML tag in your page. There are three ways you can associate a CSS command with a tag. One way is to us</w:t>
      </w:r>
      <w:r w:rsidR="00FF3897">
        <w:t xml:space="preserve">e the name of the tag, such as </w:t>
      </w:r>
      <w:r w:rsidR="00960E16">
        <w:rPr>
          <w:rStyle w:val="CodeChar"/>
        </w:rPr>
        <w:t>H2</w:t>
      </w:r>
      <w:r w:rsidR="00FF3897">
        <w:t>. If you do that, then t</w:t>
      </w:r>
      <w:r w:rsidR="00960E16">
        <w:t xml:space="preserve">he command will apply to every </w:t>
      </w:r>
      <w:r w:rsidR="00960E16" w:rsidRPr="00685591">
        <w:rPr>
          <w:rStyle w:val="CodeChar"/>
        </w:rPr>
        <w:t>H</w:t>
      </w:r>
      <w:r w:rsidR="00FF3897" w:rsidRPr="00685591">
        <w:rPr>
          <w:rStyle w:val="CodeChar"/>
        </w:rPr>
        <w:t>2</w:t>
      </w:r>
      <w:r w:rsidR="00FF3897">
        <w:t xml:space="preserve"> element in your page.  </w:t>
      </w:r>
    </w:p>
    <w:p w:rsidR="00960E16" w:rsidRDefault="00FF3897" w:rsidP="00FF3897">
      <w:r>
        <w:t xml:space="preserve">If you want to associate a CSS command with only one particular tag, then you can add an </w:t>
      </w:r>
      <w:r w:rsidR="00960E16">
        <w:rPr>
          <w:rStyle w:val="CodeChar"/>
        </w:rPr>
        <w:t>ID</w:t>
      </w:r>
      <w:r>
        <w:t xml:space="preserve"> to the tag like this: </w:t>
      </w:r>
      <w:r w:rsidRPr="00FF3897">
        <w:rPr>
          <w:rStyle w:val="CodeChar"/>
        </w:rPr>
        <w:t>&lt;</w:t>
      </w:r>
      <w:r>
        <w:rPr>
          <w:rStyle w:val="CodeChar"/>
        </w:rPr>
        <w:t>h2</w:t>
      </w:r>
      <w:r w:rsidRPr="00FF3897">
        <w:rPr>
          <w:rStyle w:val="CodeChar"/>
        </w:rPr>
        <w:t xml:space="preserve"> id="</w:t>
      </w:r>
      <w:r>
        <w:rPr>
          <w:rStyle w:val="CodeChar"/>
        </w:rPr>
        <w:t>links-heading</w:t>
      </w:r>
      <w:r w:rsidRPr="00FF3897">
        <w:rPr>
          <w:rStyle w:val="CodeChar"/>
        </w:rPr>
        <w:t>"&gt;</w:t>
      </w:r>
      <w:r w:rsidR="001F6BF0">
        <w:rPr>
          <w:rStyle w:val="CodeChar"/>
        </w:rPr>
        <w:t xml:space="preserve">Here </w:t>
      </w:r>
      <w:r>
        <w:rPr>
          <w:rStyle w:val="CodeChar"/>
        </w:rPr>
        <w:t>is my list of links</w:t>
      </w:r>
      <w:r w:rsidRPr="00FF3897">
        <w:rPr>
          <w:rStyle w:val="CodeChar"/>
        </w:rPr>
        <w:t>&lt;/</w:t>
      </w:r>
      <w:r w:rsidR="00685591">
        <w:rPr>
          <w:rStyle w:val="CodeChar"/>
        </w:rPr>
        <w:t>h2</w:t>
      </w:r>
      <w:r w:rsidRPr="00FF3897">
        <w:rPr>
          <w:rStyle w:val="CodeChar"/>
        </w:rPr>
        <w:t>&gt;</w:t>
      </w:r>
      <w:r>
        <w:t xml:space="preserve"> Once you have an </w:t>
      </w:r>
      <w:r w:rsidR="00960E16" w:rsidRPr="00960E16">
        <w:rPr>
          <w:rStyle w:val="CodeChar"/>
        </w:rPr>
        <w:t>ID</w:t>
      </w:r>
      <w:r>
        <w:t xml:space="preserve"> in a tag, you can associate a CSS command with just that one tag, even if you have other tags of the same kind in your page. </w:t>
      </w:r>
    </w:p>
    <w:tbl>
      <w:tblPr>
        <w:tblStyle w:val="TableGrid"/>
        <w:tblpPr w:leftFromText="180" w:rightFromText="180" w:vertAnchor="text" w:horzAnchor="margin" w:tblpXSpec="right" w:tblpY="1783"/>
        <w:tblW w:w="5467" w:type="dxa"/>
        <w:tblLayout w:type="fixed"/>
        <w:tblLook w:val="04A0" w:firstRow="1" w:lastRow="0" w:firstColumn="1" w:lastColumn="0" w:noHBand="0" w:noVBand="1"/>
      </w:tblPr>
      <w:tblGrid>
        <w:gridCol w:w="2490"/>
        <w:gridCol w:w="2977"/>
      </w:tblGrid>
      <w:tr w:rsidR="009026B1" w:rsidTr="009026B1">
        <w:trPr>
          <w:trHeight w:val="227"/>
        </w:trPr>
        <w:tc>
          <w:tcPr>
            <w:tcW w:w="5467" w:type="dxa"/>
            <w:gridSpan w:val="2"/>
          </w:tcPr>
          <w:p w:rsidR="009026B1" w:rsidRDefault="009026B1" w:rsidP="009026B1">
            <w:pPr>
              <w:pStyle w:val="Heading3"/>
              <w:spacing w:before="20" w:after="40"/>
              <w:jc w:val="center"/>
              <w:outlineLvl w:val="2"/>
            </w:pPr>
            <w:r>
              <w:t xml:space="preserve">CSS Examples of position controls for </w:t>
            </w:r>
            <w:proofErr w:type="spellStart"/>
            <w:r>
              <w:t>divs</w:t>
            </w:r>
            <w:proofErr w:type="spellEnd"/>
          </w:p>
        </w:tc>
      </w:tr>
      <w:tr w:rsidR="009026B1" w:rsidTr="009026B1">
        <w:trPr>
          <w:trHeight w:val="227"/>
        </w:trPr>
        <w:tc>
          <w:tcPr>
            <w:tcW w:w="2490" w:type="dxa"/>
            <w:vMerge w:val="restart"/>
          </w:tcPr>
          <w:p w:rsidR="009026B1" w:rsidRDefault="009026B1" w:rsidP="009026B1">
            <w:pPr>
              <w:pStyle w:val="Code"/>
            </w:pPr>
          </w:p>
          <w:p w:rsidR="009026B1" w:rsidRDefault="009026B1" w:rsidP="009026B1">
            <w:pPr>
              <w:pStyle w:val="Code"/>
            </w:pPr>
            <w:r>
              <w:t>&lt;style&gt;</w:t>
            </w:r>
          </w:p>
          <w:p w:rsidR="009026B1" w:rsidRDefault="009026B1" w:rsidP="009026B1">
            <w:pPr>
              <w:pStyle w:val="Code"/>
            </w:pPr>
            <w:r>
              <w:t xml:space="preserve">  #heading {</w:t>
            </w:r>
          </w:p>
          <w:p w:rsidR="009026B1" w:rsidRDefault="009026B1" w:rsidP="009026B1">
            <w:pPr>
              <w:pStyle w:val="Code"/>
            </w:pPr>
            <w:r>
              <w:t xml:space="preserve">    float: </w:t>
            </w:r>
            <w:r w:rsidR="00CB1579">
              <w:t>right</w:t>
            </w:r>
            <w:r>
              <w:t>;</w:t>
            </w:r>
          </w:p>
          <w:p w:rsidR="009026B1" w:rsidRDefault="009026B1" w:rsidP="009026B1">
            <w:pPr>
              <w:pStyle w:val="Code"/>
            </w:pPr>
            <w:r>
              <w:t xml:space="preserve">    margin: 10px;</w:t>
            </w:r>
          </w:p>
          <w:p w:rsidR="009026B1" w:rsidRDefault="009026B1" w:rsidP="009026B1">
            <w:pPr>
              <w:pStyle w:val="Code"/>
            </w:pPr>
            <w:r>
              <w:t xml:space="preserve">  }</w:t>
            </w:r>
          </w:p>
          <w:p w:rsidR="009026B1" w:rsidRDefault="009026B1" w:rsidP="009026B1">
            <w:pPr>
              <w:pStyle w:val="Code"/>
            </w:pPr>
          </w:p>
          <w:p w:rsidR="009026B1" w:rsidRDefault="009026B1" w:rsidP="009026B1">
            <w:pPr>
              <w:pStyle w:val="Code"/>
            </w:pPr>
            <w:r>
              <w:t xml:space="preserve">  #</w:t>
            </w:r>
            <w:r w:rsidR="00D70AF9">
              <w:t>page-contents</w:t>
            </w:r>
            <w:r>
              <w:t xml:space="preserve"> {</w:t>
            </w:r>
          </w:p>
          <w:p w:rsidR="009026B1" w:rsidRDefault="009026B1" w:rsidP="009026B1">
            <w:pPr>
              <w:pStyle w:val="Code"/>
            </w:pPr>
            <w:r>
              <w:t xml:space="preserve">    position: absolute;</w:t>
            </w:r>
          </w:p>
          <w:p w:rsidR="009026B1" w:rsidRDefault="009026B1" w:rsidP="009026B1">
            <w:pPr>
              <w:pStyle w:val="Code"/>
            </w:pPr>
            <w:r>
              <w:t xml:space="preserve">    top: 100px;</w:t>
            </w:r>
          </w:p>
          <w:p w:rsidR="009026B1" w:rsidRDefault="009026B1" w:rsidP="009026B1">
            <w:pPr>
              <w:pStyle w:val="Code"/>
            </w:pPr>
            <w:r>
              <w:t xml:space="preserve">    left: 250px;</w:t>
            </w:r>
          </w:p>
          <w:p w:rsidR="009026B1" w:rsidRDefault="009026B1" w:rsidP="009026B1">
            <w:pPr>
              <w:pStyle w:val="Code"/>
            </w:pPr>
            <w:r>
              <w:t xml:space="preserve">  }</w:t>
            </w:r>
          </w:p>
          <w:p w:rsidR="009026B1" w:rsidRDefault="009026B1" w:rsidP="009026B1">
            <w:pPr>
              <w:pStyle w:val="Code"/>
            </w:pPr>
          </w:p>
          <w:p w:rsidR="009026B1" w:rsidRDefault="009026B1" w:rsidP="009026B1">
            <w:pPr>
              <w:pStyle w:val="Code"/>
            </w:pPr>
            <w:r>
              <w:t xml:space="preserve">  </w:t>
            </w:r>
            <w:r w:rsidR="00D70AF9">
              <w:t>.</w:t>
            </w:r>
            <w:r>
              <w:t>indented-box {</w:t>
            </w:r>
          </w:p>
          <w:p w:rsidR="009026B1" w:rsidRDefault="009026B1" w:rsidP="009026B1">
            <w:pPr>
              <w:pStyle w:val="Code"/>
            </w:pPr>
            <w:r>
              <w:t xml:space="preserve">    position: relative;</w:t>
            </w:r>
          </w:p>
          <w:p w:rsidR="009026B1" w:rsidRDefault="009026B1" w:rsidP="009026B1">
            <w:pPr>
              <w:pStyle w:val="Code"/>
            </w:pPr>
            <w:r>
              <w:t xml:space="preserve">    left: 30px;</w:t>
            </w:r>
          </w:p>
          <w:p w:rsidR="009026B1" w:rsidRDefault="009026B1" w:rsidP="009026B1">
            <w:pPr>
              <w:pStyle w:val="Code"/>
            </w:pPr>
            <w:r>
              <w:t xml:space="preserve">  }</w:t>
            </w:r>
          </w:p>
          <w:p w:rsidR="009026B1" w:rsidRDefault="009026B1" w:rsidP="009026B1">
            <w:pPr>
              <w:pStyle w:val="Code"/>
            </w:pPr>
            <w:r>
              <w:t>&lt;/style&gt;</w:t>
            </w:r>
          </w:p>
          <w:p w:rsidR="009026B1" w:rsidRDefault="009026B1" w:rsidP="009026B1">
            <w:pPr>
              <w:pStyle w:val="Code"/>
            </w:pPr>
          </w:p>
        </w:tc>
        <w:tc>
          <w:tcPr>
            <w:tcW w:w="2977" w:type="dxa"/>
          </w:tcPr>
          <w:p w:rsidR="009026B1" w:rsidRPr="00960E16" w:rsidRDefault="009026B1" w:rsidP="009026B1">
            <w:pPr>
              <w:pStyle w:val="tablenotes"/>
              <w:rPr>
                <w:szCs w:val="16"/>
              </w:rPr>
            </w:pPr>
          </w:p>
        </w:tc>
      </w:tr>
      <w:tr w:rsidR="009026B1" w:rsidTr="009026B1">
        <w:trPr>
          <w:trHeight w:val="603"/>
        </w:trPr>
        <w:tc>
          <w:tcPr>
            <w:tcW w:w="2490" w:type="dxa"/>
            <w:vMerge/>
          </w:tcPr>
          <w:p w:rsidR="009026B1" w:rsidRPr="00956AB4" w:rsidRDefault="009026B1" w:rsidP="009026B1">
            <w:pPr>
              <w:pStyle w:val="Code"/>
            </w:pPr>
          </w:p>
        </w:tc>
        <w:tc>
          <w:tcPr>
            <w:tcW w:w="2977" w:type="dxa"/>
          </w:tcPr>
          <w:p w:rsidR="009026B1" w:rsidRDefault="009026B1" w:rsidP="009026B1">
            <w:pPr>
              <w:pStyle w:val="tablenotes"/>
            </w:pPr>
            <w:r>
              <w:t xml:space="preserve">The </w:t>
            </w:r>
            <w:r w:rsidRPr="00937889">
              <w:rPr>
                <w:b/>
              </w:rPr>
              <w:t>float</w:t>
            </w:r>
            <w:r>
              <w:t xml:space="preserve"> command will move a div to the left or right, and the </w:t>
            </w:r>
            <w:proofErr w:type="spellStart"/>
            <w:r>
              <w:t>divs</w:t>
            </w:r>
            <w:proofErr w:type="spellEnd"/>
            <w:r>
              <w:t xml:space="preserve"> below it will move up so they are beside it instead.</w:t>
            </w:r>
          </w:p>
        </w:tc>
      </w:tr>
      <w:tr w:rsidR="009026B1" w:rsidTr="009026B1">
        <w:trPr>
          <w:trHeight w:val="227"/>
        </w:trPr>
        <w:tc>
          <w:tcPr>
            <w:tcW w:w="2490" w:type="dxa"/>
            <w:vMerge/>
          </w:tcPr>
          <w:p w:rsidR="009026B1" w:rsidRDefault="009026B1" w:rsidP="009026B1"/>
        </w:tc>
        <w:tc>
          <w:tcPr>
            <w:tcW w:w="2977" w:type="dxa"/>
          </w:tcPr>
          <w:p w:rsidR="009026B1" w:rsidRDefault="009026B1" w:rsidP="009026B1">
            <w:pPr>
              <w:pStyle w:val="tablenotes"/>
            </w:pPr>
            <w:r>
              <w:t xml:space="preserve">The </w:t>
            </w:r>
            <w:r w:rsidRPr="00DF665F">
              <w:rPr>
                <w:b/>
              </w:rPr>
              <w:t>margin</w:t>
            </w:r>
            <w:r>
              <w:t xml:space="preserve"> command will put a margin all around this element on your page.</w:t>
            </w:r>
          </w:p>
        </w:tc>
      </w:tr>
      <w:tr w:rsidR="009026B1" w:rsidTr="009026B1">
        <w:trPr>
          <w:trHeight w:val="227"/>
        </w:trPr>
        <w:tc>
          <w:tcPr>
            <w:tcW w:w="2490" w:type="dxa"/>
            <w:vMerge/>
          </w:tcPr>
          <w:p w:rsidR="009026B1" w:rsidRDefault="009026B1" w:rsidP="009026B1"/>
        </w:tc>
        <w:tc>
          <w:tcPr>
            <w:tcW w:w="2977" w:type="dxa"/>
          </w:tcPr>
          <w:p w:rsidR="009026B1" w:rsidRDefault="009026B1" w:rsidP="00685591">
            <w:pPr>
              <w:pStyle w:val="tablenotes"/>
            </w:pPr>
            <w:r>
              <w:t xml:space="preserve">The </w:t>
            </w:r>
            <w:r w:rsidRPr="00937889">
              <w:rPr>
                <w:b/>
              </w:rPr>
              <w:t>position</w:t>
            </w:r>
            <w:r>
              <w:t xml:space="preserve"> command has many possible values.  The </w:t>
            </w:r>
            <w:r w:rsidRPr="00937889">
              <w:rPr>
                <w:b/>
              </w:rPr>
              <w:t>absolute</w:t>
            </w:r>
            <w:r>
              <w:t xml:space="preserve"> value means the div will appear</w:t>
            </w:r>
            <w:r w:rsidR="00685591">
              <w:t xml:space="preserve"> exactly where you say it should</w:t>
            </w:r>
            <w:r>
              <w:t xml:space="preserve">.  Use </w:t>
            </w:r>
            <w:r w:rsidRPr="00937889">
              <w:rPr>
                <w:b/>
              </w:rPr>
              <w:t>top</w:t>
            </w:r>
            <w:r>
              <w:t xml:space="preserve"> and </w:t>
            </w:r>
            <w:r w:rsidRPr="00937889">
              <w:rPr>
                <w:b/>
              </w:rPr>
              <w:t>left</w:t>
            </w:r>
            <w:r>
              <w:t xml:space="preserve"> to change how far from the top side and left side of the window it appears.</w:t>
            </w:r>
          </w:p>
        </w:tc>
      </w:tr>
      <w:tr w:rsidR="009026B1" w:rsidTr="009026B1">
        <w:trPr>
          <w:trHeight w:val="227"/>
        </w:trPr>
        <w:tc>
          <w:tcPr>
            <w:tcW w:w="2490" w:type="dxa"/>
            <w:vMerge/>
          </w:tcPr>
          <w:p w:rsidR="009026B1" w:rsidRDefault="009026B1" w:rsidP="009026B1"/>
        </w:tc>
        <w:tc>
          <w:tcPr>
            <w:tcW w:w="2977" w:type="dxa"/>
          </w:tcPr>
          <w:p w:rsidR="009026B1" w:rsidRDefault="009026B1" w:rsidP="009026B1">
            <w:pPr>
              <w:pStyle w:val="tablenotes"/>
            </w:pPr>
          </w:p>
        </w:tc>
      </w:tr>
      <w:tr w:rsidR="009026B1" w:rsidTr="009026B1">
        <w:trPr>
          <w:trHeight w:val="227"/>
        </w:trPr>
        <w:tc>
          <w:tcPr>
            <w:tcW w:w="2490" w:type="dxa"/>
            <w:vMerge/>
          </w:tcPr>
          <w:p w:rsidR="009026B1" w:rsidRDefault="009026B1" w:rsidP="009026B1"/>
        </w:tc>
        <w:tc>
          <w:tcPr>
            <w:tcW w:w="2977" w:type="dxa"/>
          </w:tcPr>
          <w:p w:rsidR="009026B1" w:rsidRDefault="009026B1" w:rsidP="009026B1">
            <w:pPr>
              <w:pStyle w:val="tablenotes"/>
            </w:pPr>
            <w:r>
              <w:t xml:space="preserve">When the </w:t>
            </w:r>
            <w:r w:rsidRPr="00DF665F">
              <w:rPr>
                <w:b/>
              </w:rPr>
              <w:t>position</w:t>
            </w:r>
            <w:r>
              <w:t xml:space="preserve"> is </w:t>
            </w:r>
            <w:r w:rsidRPr="00DF665F">
              <w:rPr>
                <w:b/>
              </w:rPr>
              <w:t>relative</w:t>
            </w:r>
            <w:r w:rsidRPr="00DF665F">
              <w:t xml:space="preserve">, the </w:t>
            </w:r>
            <w:r w:rsidRPr="00DF665F">
              <w:rPr>
                <w:b/>
              </w:rPr>
              <w:t>top</w:t>
            </w:r>
            <w:r w:rsidRPr="00DF665F">
              <w:t xml:space="preserve"> and </w:t>
            </w:r>
            <w:r w:rsidRPr="00DF665F">
              <w:rPr>
                <w:b/>
              </w:rPr>
              <w:t>left</w:t>
            </w:r>
            <w:r w:rsidRPr="00DF665F">
              <w:t xml:space="preserve"> commands</w:t>
            </w:r>
            <w:r>
              <w:t xml:space="preserve"> will change how far away the div is from the other </w:t>
            </w:r>
            <w:proofErr w:type="spellStart"/>
            <w:r>
              <w:t>divs</w:t>
            </w:r>
            <w:proofErr w:type="spellEnd"/>
            <w:r>
              <w:t xml:space="preserve"> around it.</w:t>
            </w:r>
          </w:p>
        </w:tc>
      </w:tr>
      <w:tr w:rsidR="009026B1" w:rsidTr="009026B1">
        <w:trPr>
          <w:trHeight w:val="227"/>
        </w:trPr>
        <w:tc>
          <w:tcPr>
            <w:tcW w:w="2490" w:type="dxa"/>
            <w:vMerge/>
          </w:tcPr>
          <w:p w:rsidR="009026B1" w:rsidRDefault="009026B1" w:rsidP="009026B1"/>
        </w:tc>
        <w:tc>
          <w:tcPr>
            <w:tcW w:w="2977" w:type="dxa"/>
          </w:tcPr>
          <w:p w:rsidR="009026B1" w:rsidRDefault="009026B1" w:rsidP="009026B1">
            <w:pPr>
              <w:pStyle w:val="tablenotes"/>
            </w:pPr>
          </w:p>
        </w:tc>
      </w:tr>
    </w:tbl>
    <w:p w:rsidR="00FF3897" w:rsidRDefault="00FF3897" w:rsidP="00FF3897">
      <w:r>
        <w:t xml:space="preserve">You can also associate a CSS command with </w:t>
      </w:r>
      <w:r w:rsidR="00685591">
        <w:t xml:space="preserve">just </w:t>
      </w:r>
      <w:r>
        <w:t xml:space="preserve">some of the tags in your page, </w:t>
      </w:r>
      <w:r w:rsidR="00685591">
        <w:t>and</w:t>
      </w:r>
      <w:r>
        <w:t xml:space="preserve"> not all of them.</w:t>
      </w:r>
      <w:r w:rsidR="002523A8">
        <w:t xml:space="preserve"> You can do this by adding a </w:t>
      </w:r>
      <w:r w:rsidR="002523A8" w:rsidRPr="002523A8">
        <w:rPr>
          <w:rStyle w:val="CodeChar"/>
        </w:rPr>
        <w:t>class</w:t>
      </w:r>
      <w:r w:rsidR="002523A8">
        <w:t xml:space="preserve"> to the tag like this: </w:t>
      </w:r>
      <w:r w:rsidR="002523A8" w:rsidRPr="002523A8">
        <w:rPr>
          <w:rStyle w:val="CodeChar"/>
        </w:rPr>
        <w:t xml:space="preserve">&lt;p class="small-text"&gt;This is </w:t>
      </w:r>
      <w:r w:rsidR="005D0E85">
        <w:rPr>
          <w:rStyle w:val="CodeChar"/>
        </w:rPr>
        <w:t>a paragraph</w:t>
      </w:r>
      <w:r w:rsidR="002523A8" w:rsidRPr="002523A8">
        <w:rPr>
          <w:rStyle w:val="CodeChar"/>
        </w:rPr>
        <w:t xml:space="preserve"> that </w:t>
      </w:r>
      <w:r w:rsidR="005D0E85">
        <w:rPr>
          <w:rStyle w:val="CodeChar"/>
        </w:rPr>
        <w:t xml:space="preserve">will be </w:t>
      </w:r>
      <w:r w:rsidR="002523A8" w:rsidRPr="002523A8">
        <w:rPr>
          <w:rStyle w:val="CodeChar"/>
        </w:rPr>
        <w:t xml:space="preserve">smaller than </w:t>
      </w:r>
      <w:r w:rsidR="00960E16">
        <w:rPr>
          <w:rStyle w:val="CodeChar"/>
        </w:rPr>
        <w:t xml:space="preserve">other </w:t>
      </w:r>
      <w:r w:rsidR="005D0E85">
        <w:rPr>
          <w:rStyle w:val="CodeChar"/>
        </w:rPr>
        <w:t>text</w:t>
      </w:r>
      <w:r w:rsidR="002523A8" w:rsidRPr="002523A8">
        <w:rPr>
          <w:rStyle w:val="CodeChar"/>
        </w:rPr>
        <w:t>&lt;/p&gt;</w:t>
      </w:r>
      <w:r w:rsidR="002523A8">
        <w:t xml:space="preserve"> You can use the same class in multiple tags, so that your CSS commands for that class will apply to all those tags at once.</w:t>
      </w:r>
    </w:p>
    <w:p w:rsidR="005D282D" w:rsidRDefault="005D282D" w:rsidP="005D282D">
      <w:pPr>
        <w:pStyle w:val="Heading2"/>
      </w:pPr>
      <w:r>
        <w:t xml:space="preserve">Controlling Position </w:t>
      </w:r>
      <w:proofErr w:type="gramStart"/>
      <w:r>
        <w:t>With</w:t>
      </w:r>
      <w:proofErr w:type="gramEnd"/>
      <w:r>
        <w:t xml:space="preserve"> </w:t>
      </w:r>
      <w:proofErr w:type="spellStart"/>
      <w:r>
        <w:t>Div</w:t>
      </w:r>
      <w:proofErr w:type="spellEnd"/>
      <w:r>
        <w:t xml:space="preserve"> Tags</w:t>
      </w:r>
    </w:p>
    <w:p w:rsidR="00937889" w:rsidRDefault="00CB1579" w:rsidP="00937889">
      <w:r>
        <w:rPr>
          <w:noProof/>
          <w:lang w:eastAsia="en-CA"/>
        </w:rPr>
        <mc:AlternateContent>
          <mc:Choice Requires="wps">
            <w:drawing>
              <wp:anchor distT="0" distB="0" distL="114300" distR="114300" simplePos="0" relativeHeight="251664384" behindDoc="0" locked="0" layoutInCell="1" allowOverlap="1">
                <wp:simplePos x="0" y="0"/>
                <wp:positionH relativeFrom="column">
                  <wp:posOffset>3306022</wp:posOffset>
                </wp:positionH>
                <wp:positionV relativeFrom="paragraph">
                  <wp:posOffset>339937</wp:posOffset>
                </wp:positionV>
                <wp:extent cx="2675466" cy="135255"/>
                <wp:effectExtent l="38100" t="38100" r="86995" b="150495"/>
                <wp:wrapNone/>
                <wp:docPr id="4" name="Straight Arrow Connector 4"/>
                <wp:cNvGraphicFramePr/>
                <a:graphic xmlns:a="http://schemas.openxmlformats.org/drawingml/2006/main">
                  <a:graphicData uri="http://schemas.microsoft.com/office/word/2010/wordprocessingShape">
                    <wps:wsp>
                      <wps:cNvCnPr/>
                      <wps:spPr>
                        <a:xfrm>
                          <a:off x="0" y="0"/>
                          <a:ext cx="2675466" cy="135255"/>
                        </a:xfrm>
                        <a:prstGeom prst="straightConnector1">
                          <a:avLst/>
                        </a:prstGeom>
                        <a:ln>
                          <a:tailEnd type="arrow"/>
                        </a:ln>
                        <a:effectLst>
                          <a:outerShdw blurRad="40000" dist="20000" dir="5400000" rotWithShape="0">
                            <a:srgbClr val="000000">
                              <a:alpha val="61000"/>
                            </a:srgb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60.3pt;margin-top:26.75pt;width:210.65pt;height:10.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" strokecolor="black [3200]" strokeweight="2pt">
                <v:stroke endarrow="open"/>
                <v:shadow on="t" color="black" opacity="39976f" origin=",.5" offset="0,.55556mm"/>
              </v:shape>
            </w:pict>
          </mc:Fallback>
        </mc:AlternateContent>
      </w:r>
      <w:r>
        <w:rPr>
          <w:noProof/>
          <w:lang w:eastAsia="en-CA"/>
        </w:rPr>
        <mc:AlternateContent>
          <mc:Choice Requires="wps">
            <w:drawing>
              <wp:anchor distT="0" distB="0" distL="114300" distR="114300" simplePos="0" relativeHeight="251663360" behindDoc="1" locked="0" layoutInCell="1" allowOverlap="1" wp14:anchorId="4B5C8F80" wp14:editId="38F9F32C">
                <wp:simplePos x="0" y="0"/>
                <wp:positionH relativeFrom="column">
                  <wp:posOffset>2530475</wp:posOffset>
                </wp:positionH>
                <wp:positionV relativeFrom="paragraph">
                  <wp:posOffset>106680</wp:posOffset>
                </wp:positionV>
                <wp:extent cx="3275330" cy="2649855"/>
                <wp:effectExtent l="0" t="0" r="20320" b="17145"/>
                <wp:wrapTight wrapText="bothSides">
                  <wp:wrapPolygon edited="0">
                    <wp:start x="0" y="0"/>
                    <wp:lineTo x="0" y="21584"/>
                    <wp:lineTo x="21608" y="21584"/>
                    <wp:lineTo x="21608"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330" cy="2649855"/>
                        </a:xfrm>
                        <a:prstGeom prst="rect">
                          <a:avLst/>
                        </a:prstGeom>
                        <a:solidFill>
                          <a:srgbClr val="FFFFFF"/>
                        </a:solidFill>
                        <a:ln w="9525">
                          <a:solidFill>
                            <a:srgbClr val="000000"/>
                          </a:solidFill>
                          <a:miter lim="800000"/>
                          <a:headEnd/>
                          <a:tailEnd/>
                        </a:ln>
                      </wps:spPr>
                      <wps:txbx>
                        <w:txbxContent>
                          <w:p w:rsidR="00D70AF9" w:rsidRDefault="00CB1579" w:rsidP="009026B1">
                            <w:pPr>
                              <w:pStyle w:val="Code"/>
                            </w:pPr>
                            <w:r>
                              <w:t xml:space="preserve"> </w:t>
                            </w:r>
                            <w:r w:rsidR="00D70AF9">
                              <w:t xml:space="preserve"> &lt;</w:t>
                            </w:r>
                            <w:proofErr w:type="gramStart"/>
                            <w:r w:rsidR="00D70AF9">
                              <w:t>head</w:t>
                            </w:r>
                            <w:proofErr w:type="gramEnd"/>
                            <w:r w:rsidR="00D70AF9">
                              <w:t>&gt;</w:t>
                            </w:r>
                          </w:p>
                          <w:p w:rsidR="00D70AF9" w:rsidRDefault="00D70AF9" w:rsidP="009026B1">
                            <w:pPr>
                              <w:pStyle w:val="Code"/>
                            </w:pPr>
                            <w:r>
                              <w:t xml:space="preserve">    &lt;</w:t>
                            </w:r>
                            <w:proofErr w:type="gramStart"/>
                            <w:r>
                              <w:t>style</w:t>
                            </w:r>
                            <w:proofErr w:type="gramEnd"/>
                            <w:r>
                              <w:t>&gt;</w:t>
                            </w:r>
                          </w:p>
                          <w:p w:rsidR="00D70AF9" w:rsidRDefault="00D70AF9" w:rsidP="009026B1">
                            <w:pPr>
                              <w:pStyle w:val="Code"/>
                            </w:pPr>
                            <w:r>
                              <w:t xml:space="preserve">    &lt;/style&gt;</w:t>
                            </w:r>
                          </w:p>
                          <w:p w:rsidR="00D70AF9" w:rsidRDefault="00D70AF9" w:rsidP="009026B1">
                            <w:pPr>
                              <w:pStyle w:val="Code"/>
                            </w:pPr>
                            <w:r>
                              <w:t xml:space="preserve">  &lt;/head&gt;</w:t>
                            </w:r>
                          </w:p>
                          <w:p w:rsidR="00D70AF9" w:rsidRDefault="00D70AF9" w:rsidP="009026B1">
                            <w:pPr>
                              <w:pStyle w:val="Code"/>
                            </w:pPr>
                            <w:r>
                              <w:t xml:space="preserve">  &lt;</w:t>
                            </w:r>
                            <w:proofErr w:type="gramStart"/>
                            <w:r>
                              <w:t>body</w:t>
                            </w:r>
                            <w:proofErr w:type="gramEnd"/>
                            <w:r>
                              <w:t>&gt;</w:t>
                            </w:r>
                          </w:p>
                          <w:p w:rsidR="00D70AF9" w:rsidRDefault="00D70AF9" w:rsidP="009026B1">
                            <w:pPr>
                              <w:pStyle w:val="Code"/>
                            </w:pPr>
                            <w:r>
                              <w:t xml:space="preserve">    &lt;div id="heading"&gt;</w:t>
                            </w:r>
                          </w:p>
                          <w:p w:rsidR="00D70AF9" w:rsidRDefault="00D70AF9" w:rsidP="009026B1">
                            <w:pPr>
                              <w:pStyle w:val="Code"/>
                            </w:pPr>
                            <w:r>
                              <w:t xml:space="preserve">      &lt;h2&gt;Welcome to my page&lt;/h2&gt;</w:t>
                            </w:r>
                          </w:p>
                          <w:p w:rsidR="00D70AF9" w:rsidRDefault="00D70AF9" w:rsidP="009026B1">
                            <w:pPr>
                              <w:pStyle w:val="Code"/>
                            </w:pPr>
                            <w:r>
                              <w:t xml:space="preserve">    &lt;/div&gt;</w:t>
                            </w:r>
                          </w:p>
                          <w:p w:rsidR="00D70AF9" w:rsidRDefault="00D70AF9" w:rsidP="009026B1">
                            <w:pPr>
                              <w:pStyle w:val="Code"/>
                            </w:pPr>
                            <w:r>
                              <w:t xml:space="preserve">    &lt;div id="page-contents"&gt;</w:t>
                            </w:r>
                          </w:p>
                          <w:p w:rsidR="00D70AF9" w:rsidRDefault="00D70AF9" w:rsidP="009026B1">
                            <w:pPr>
                              <w:pStyle w:val="Code"/>
                            </w:pPr>
                            <w:r>
                              <w:t xml:space="preserve">      &lt;div class="indented-box"&gt;</w:t>
                            </w:r>
                          </w:p>
                          <w:p w:rsidR="00D70AF9" w:rsidRDefault="00D70AF9" w:rsidP="009026B1">
                            <w:pPr>
                              <w:pStyle w:val="Code"/>
                            </w:pPr>
                            <w:r>
                              <w:t xml:space="preserve">        &lt;p&gt;This text will be indented</w:t>
                            </w:r>
                            <w:proofErr w:type="gramStart"/>
                            <w:r>
                              <w:t>.&lt;</w:t>
                            </w:r>
                            <w:proofErr w:type="gramEnd"/>
                            <w:r>
                              <w:t>/p&gt;</w:t>
                            </w:r>
                          </w:p>
                          <w:p w:rsidR="00D70AF9" w:rsidRDefault="00D70AF9" w:rsidP="009026B1">
                            <w:pPr>
                              <w:pStyle w:val="Code"/>
                            </w:pPr>
                            <w:r>
                              <w:t xml:space="preserve">        &lt;p&gt;And so will this paragraph, because it is inside the save div</w:t>
                            </w:r>
                            <w:proofErr w:type="gramStart"/>
                            <w:r>
                              <w:t>.&lt;</w:t>
                            </w:r>
                            <w:proofErr w:type="gramEnd"/>
                            <w:r>
                              <w:t>/p&gt;</w:t>
                            </w:r>
                          </w:p>
                          <w:p w:rsidR="00D70AF9" w:rsidRDefault="00D70AF9" w:rsidP="009026B1">
                            <w:pPr>
                              <w:pStyle w:val="Code"/>
                            </w:pPr>
                            <w:r>
                              <w:t xml:space="preserve">      &lt;/div&gt;</w:t>
                            </w:r>
                          </w:p>
                          <w:p w:rsidR="00D70AF9" w:rsidRDefault="00D70AF9" w:rsidP="009026B1">
                            <w:pPr>
                              <w:pStyle w:val="Code"/>
                            </w:pPr>
                            <w:r>
                              <w:t xml:space="preserve">      &lt;div class="indented-box"&gt;</w:t>
                            </w:r>
                          </w:p>
                          <w:p w:rsidR="00D70AF9" w:rsidRDefault="00D70AF9" w:rsidP="009026B1">
                            <w:pPr>
                              <w:pStyle w:val="Code"/>
                            </w:pPr>
                            <w:r>
                              <w:t xml:space="preserve">        &lt;p&gt;This text will be intended too, because its div has the same class as the other one</w:t>
                            </w:r>
                            <w:proofErr w:type="gramStart"/>
                            <w:r>
                              <w:t>.&lt;</w:t>
                            </w:r>
                            <w:proofErr w:type="gramEnd"/>
                            <w:r>
                              <w:t>/p&gt;</w:t>
                            </w:r>
                          </w:p>
                          <w:p w:rsidR="00D70AF9" w:rsidRDefault="00D70AF9" w:rsidP="009026B1">
                            <w:pPr>
                              <w:pStyle w:val="Code"/>
                            </w:pPr>
                            <w:r>
                              <w:t xml:space="preserve">      &lt;/div&gt;</w:t>
                            </w:r>
                          </w:p>
                          <w:p w:rsidR="00D70AF9" w:rsidRDefault="00D70AF9" w:rsidP="009026B1">
                            <w:pPr>
                              <w:pStyle w:val="Code"/>
                            </w:pPr>
                            <w:r>
                              <w:t xml:space="preserve">    &lt;/div&gt;</w:t>
                            </w:r>
                          </w:p>
                          <w:p w:rsidR="00D70AF9" w:rsidRDefault="00D70AF9" w:rsidP="009026B1">
                            <w:pPr>
                              <w:pStyle w:val="Code"/>
                            </w:pPr>
                            <w:r>
                              <w:t xml:space="preserve">  &lt;/body&gt;</w:t>
                            </w:r>
                          </w:p>
                          <w:p w:rsidR="00D70AF9" w:rsidRPr="00FE3BC3" w:rsidRDefault="00D70AF9" w:rsidP="009026B1">
                            <w:pPr>
                              <w:pStyle w:val="Code"/>
                              <w:rPr>
                                <w:u w:val="single"/>
                              </w:rP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9.25pt;margin-top:8.4pt;width:257.9pt;height:208.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">
                <v:textbox>
                  <w:txbxContent>
                    <w:p w:rsidR="00D70AF9" w:rsidRDefault="00CB1579" w:rsidP="009026B1">
                      <w:pPr>
                        <w:pStyle w:val="Code"/>
                      </w:pPr>
                      <w:r>
                        <w:t xml:space="preserve"> </w:t>
                      </w:r>
                      <w:r w:rsidR="00D70AF9">
                        <w:t xml:space="preserve"> &lt;</w:t>
                      </w:r>
                      <w:proofErr w:type="gramStart"/>
                      <w:r w:rsidR="00D70AF9">
                        <w:t>head</w:t>
                      </w:r>
                      <w:proofErr w:type="gramEnd"/>
                      <w:r w:rsidR="00D70AF9">
                        <w:t>&gt;</w:t>
                      </w:r>
                    </w:p>
                    <w:p w:rsidR="00D70AF9" w:rsidRDefault="00D70AF9" w:rsidP="009026B1">
                      <w:pPr>
                        <w:pStyle w:val="Code"/>
                      </w:pPr>
                      <w:r>
                        <w:t xml:space="preserve">    &lt;</w:t>
                      </w:r>
                      <w:proofErr w:type="gramStart"/>
                      <w:r>
                        <w:t>style</w:t>
                      </w:r>
                      <w:proofErr w:type="gramEnd"/>
                      <w:r>
                        <w:t>&gt;</w:t>
                      </w:r>
                    </w:p>
                    <w:p w:rsidR="00D70AF9" w:rsidRDefault="00D70AF9" w:rsidP="009026B1">
                      <w:pPr>
                        <w:pStyle w:val="Code"/>
                      </w:pPr>
                      <w:r>
                        <w:t xml:space="preserve">    &lt;/style&gt;</w:t>
                      </w:r>
                    </w:p>
                    <w:p w:rsidR="00D70AF9" w:rsidRDefault="00D70AF9" w:rsidP="009026B1">
                      <w:pPr>
                        <w:pStyle w:val="Code"/>
                      </w:pPr>
                      <w:r>
                        <w:t xml:space="preserve">  &lt;/head&gt;</w:t>
                      </w:r>
                    </w:p>
                    <w:p w:rsidR="00D70AF9" w:rsidRDefault="00D70AF9" w:rsidP="009026B1">
                      <w:pPr>
                        <w:pStyle w:val="Code"/>
                      </w:pPr>
                      <w:r>
                        <w:t xml:space="preserve">  &lt;</w:t>
                      </w:r>
                      <w:proofErr w:type="gramStart"/>
                      <w:r>
                        <w:t>body</w:t>
                      </w:r>
                      <w:proofErr w:type="gramEnd"/>
                      <w:r>
                        <w:t>&gt;</w:t>
                      </w:r>
                    </w:p>
                    <w:p w:rsidR="00D70AF9" w:rsidRDefault="00D70AF9" w:rsidP="009026B1">
                      <w:pPr>
                        <w:pStyle w:val="Code"/>
                      </w:pPr>
                      <w:r>
                        <w:t xml:space="preserve">    &lt;div id="heading"&gt;</w:t>
                      </w:r>
                    </w:p>
                    <w:p w:rsidR="00D70AF9" w:rsidRDefault="00D70AF9" w:rsidP="009026B1">
                      <w:pPr>
                        <w:pStyle w:val="Code"/>
                      </w:pPr>
                      <w:r>
                        <w:t xml:space="preserve">      &lt;h2&gt;Welcome to my page&lt;/h2&gt;</w:t>
                      </w:r>
                    </w:p>
                    <w:p w:rsidR="00D70AF9" w:rsidRDefault="00D70AF9" w:rsidP="009026B1">
                      <w:pPr>
                        <w:pStyle w:val="Code"/>
                      </w:pPr>
                      <w:r>
                        <w:t xml:space="preserve">    &lt;/div&gt;</w:t>
                      </w:r>
                    </w:p>
                    <w:p w:rsidR="00D70AF9" w:rsidRDefault="00D70AF9" w:rsidP="009026B1">
                      <w:pPr>
                        <w:pStyle w:val="Code"/>
                      </w:pPr>
                      <w:r>
                        <w:t xml:space="preserve">    &lt;div id="page-contents"&gt;</w:t>
                      </w:r>
                    </w:p>
                    <w:p w:rsidR="00D70AF9" w:rsidRDefault="00D70AF9" w:rsidP="009026B1">
                      <w:pPr>
                        <w:pStyle w:val="Code"/>
                      </w:pPr>
                      <w:r>
                        <w:t xml:space="preserve">      &lt;div class="indented-box"&gt;</w:t>
                      </w:r>
                    </w:p>
                    <w:p w:rsidR="00D70AF9" w:rsidRDefault="00D70AF9" w:rsidP="009026B1">
                      <w:pPr>
                        <w:pStyle w:val="Code"/>
                      </w:pPr>
                      <w:r>
                        <w:t xml:space="preserve">        &lt;p&gt;This text will be indented</w:t>
                      </w:r>
                      <w:proofErr w:type="gramStart"/>
                      <w:r>
                        <w:t>.&lt;</w:t>
                      </w:r>
                      <w:proofErr w:type="gramEnd"/>
                      <w:r>
                        <w:t>/p&gt;</w:t>
                      </w:r>
                    </w:p>
                    <w:p w:rsidR="00D70AF9" w:rsidRDefault="00D70AF9" w:rsidP="009026B1">
                      <w:pPr>
                        <w:pStyle w:val="Code"/>
                      </w:pPr>
                      <w:r>
                        <w:t xml:space="preserve">        &lt;p&gt;And so will this paragraph, because it is inside the save div</w:t>
                      </w:r>
                      <w:proofErr w:type="gramStart"/>
                      <w:r>
                        <w:t>.&lt;</w:t>
                      </w:r>
                      <w:proofErr w:type="gramEnd"/>
                      <w:r>
                        <w:t>/p&gt;</w:t>
                      </w:r>
                    </w:p>
                    <w:p w:rsidR="00D70AF9" w:rsidRDefault="00D70AF9" w:rsidP="009026B1">
                      <w:pPr>
                        <w:pStyle w:val="Code"/>
                      </w:pPr>
                      <w:r>
                        <w:t xml:space="preserve">      &lt;/div&gt;</w:t>
                      </w:r>
                    </w:p>
                    <w:p w:rsidR="00D70AF9" w:rsidRDefault="00D70AF9" w:rsidP="009026B1">
                      <w:pPr>
                        <w:pStyle w:val="Code"/>
                      </w:pPr>
                      <w:r>
                        <w:t xml:space="preserve">      &lt;div class="indented-box"&gt;</w:t>
                      </w:r>
                    </w:p>
                    <w:p w:rsidR="00D70AF9" w:rsidRDefault="00D70AF9" w:rsidP="009026B1">
                      <w:pPr>
                        <w:pStyle w:val="Code"/>
                      </w:pPr>
                      <w:r>
                        <w:t xml:space="preserve">        &lt;p&gt;This text will be intended too, because its div has the same class as the other one</w:t>
                      </w:r>
                      <w:proofErr w:type="gramStart"/>
                      <w:r>
                        <w:t>.&lt;</w:t>
                      </w:r>
                      <w:proofErr w:type="gramEnd"/>
                      <w:r>
                        <w:t>/p&gt;</w:t>
                      </w:r>
                    </w:p>
                    <w:p w:rsidR="00D70AF9" w:rsidRDefault="00D70AF9" w:rsidP="009026B1">
                      <w:pPr>
                        <w:pStyle w:val="Code"/>
                      </w:pPr>
                      <w:r>
                        <w:t xml:space="preserve">      &lt;/div&gt;</w:t>
                      </w:r>
                    </w:p>
                    <w:p w:rsidR="00D70AF9" w:rsidRDefault="00D70AF9" w:rsidP="009026B1">
                      <w:pPr>
                        <w:pStyle w:val="Code"/>
                      </w:pPr>
                      <w:r>
                        <w:t xml:space="preserve">    &lt;/div&gt;</w:t>
                      </w:r>
                    </w:p>
                    <w:p w:rsidR="00D70AF9" w:rsidRDefault="00D70AF9" w:rsidP="009026B1">
                      <w:pPr>
                        <w:pStyle w:val="Code"/>
                      </w:pPr>
                      <w:r>
                        <w:t xml:space="preserve">  &lt;/body&gt;</w:t>
                      </w:r>
                    </w:p>
                    <w:p w:rsidR="00D70AF9" w:rsidRPr="00FE3BC3" w:rsidRDefault="00D70AF9" w:rsidP="009026B1">
                      <w:pPr>
                        <w:pStyle w:val="Code"/>
                        <w:rPr>
                          <w:u w:val="single"/>
                        </w:rPr>
                      </w:pPr>
                      <w:r>
                        <w:t xml:space="preserve">  </w:t>
                      </w:r>
                    </w:p>
                  </w:txbxContent>
                </v:textbox>
                <w10:wrap type="tight"/>
              </v:shape>
            </w:pict>
          </mc:Fallback>
        </mc:AlternateContent>
      </w:r>
      <w:r w:rsidR="00DB55E0">
        <w:t xml:space="preserve">HTML pages are usually divided into sections with the </w:t>
      </w:r>
      <w:r w:rsidR="00DB55E0" w:rsidRPr="00685591">
        <w:rPr>
          <w:rStyle w:val="CodeChar"/>
        </w:rPr>
        <w:t>&lt;div&gt;&lt;/div&gt;</w:t>
      </w:r>
      <w:r w:rsidR="00DB55E0">
        <w:t xml:space="preserve"> tag.  These tags are important for controlling where the different parts of the page show up on the screen.  By default, all the parts of your page will show up on screen one below the other, from top t</w:t>
      </w:r>
      <w:r w:rsidR="00937889">
        <w:t xml:space="preserve">o bottom. If you add an </w:t>
      </w:r>
      <w:r w:rsidR="00937889" w:rsidRPr="00685591">
        <w:rPr>
          <w:rStyle w:val="CodeChar"/>
        </w:rPr>
        <w:t>ID</w:t>
      </w:r>
      <w:r w:rsidR="00937889">
        <w:t xml:space="preserve"> to your </w:t>
      </w:r>
      <w:r w:rsidR="00937889" w:rsidRPr="00DB55E0">
        <w:rPr>
          <w:rStyle w:val="CodeChar"/>
        </w:rPr>
        <w:t>div</w:t>
      </w:r>
      <w:r w:rsidR="00937889">
        <w:t xml:space="preserve"> tags, then you can use CSS </w:t>
      </w:r>
      <w:r>
        <w:t>commands</w:t>
      </w:r>
      <w:r w:rsidR="00937889">
        <w:t xml:space="preserve"> to change where that particular </w:t>
      </w:r>
      <w:r w:rsidR="00937889" w:rsidRPr="00DB55E0">
        <w:rPr>
          <w:rStyle w:val="CodeChar"/>
        </w:rPr>
        <w:t>div</w:t>
      </w:r>
      <w:r w:rsidR="00937889">
        <w:t xml:space="preserve"> will appear.</w:t>
      </w:r>
    </w:p>
    <w:p w:rsidR="00143E54" w:rsidRPr="00143E54" w:rsidRDefault="00D70AF9" w:rsidP="00143E54">
      <w:r>
        <w:t xml:space="preserve">You can even include </w:t>
      </w:r>
      <w:r w:rsidRPr="00685591">
        <w:rPr>
          <w:rStyle w:val="CodeChar"/>
        </w:rPr>
        <w:t>div</w:t>
      </w:r>
      <w:r>
        <w:t xml:space="preserve"> tags inside other </w:t>
      </w:r>
      <w:r w:rsidRPr="00685591">
        <w:rPr>
          <w:rStyle w:val="CodeChar"/>
        </w:rPr>
        <w:t>div</w:t>
      </w:r>
      <w:r>
        <w:t xml:space="preserve"> tags!  Your page layouts can become quite complicated.  This is how professional websites make their pages look the way they do.</w:t>
      </w:r>
    </w:p>
    <w:sectPr w:rsidR="00143E54" w:rsidRPr="00143E54" w:rsidSect="00713FBB">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ouvenir Lt BT">
    <w:panose1 w:val="02080503040505020303"/>
    <w:charset w:val="00"/>
    <w:family w:val="roman"/>
    <w:pitch w:val="variable"/>
    <w:sig w:usb0="00000087" w:usb1="00000000" w:usb2="00000000" w:usb3="00000000" w:csb0="0000001B" w:csb1="00000000"/>
  </w:font>
  <w:font w:name="CastleT">
    <w:panose1 w:val="020E0602050706020204"/>
    <w:charset w:val="00"/>
    <w:family w:val="swiss"/>
    <w:pitch w:val="variable"/>
    <w:sig w:usb0="00000007" w:usb1="00000000" w:usb2="00000000" w:usb3="00000000" w:csb0="00000013"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B4"/>
    <w:rsid w:val="0000774A"/>
    <w:rsid w:val="000C66FF"/>
    <w:rsid w:val="00143E54"/>
    <w:rsid w:val="001F6BF0"/>
    <w:rsid w:val="002523A8"/>
    <w:rsid w:val="002E1066"/>
    <w:rsid w:val="0031332A"/>
    <w:rsid w:val="00355FB3"/>
    <w:rsid w:val="003F316F"/>
    <w:rsid w:val="005D0E85"/>
    <w:rsid w:val="005D282D"/>
    <w:rsid w:val="00685591"/>
    <w:rsid w:val="00713FBB"/>
    <w:rsid w:val="00752849"/>
    <w:rsid w:val="00800D4F"/>
    <w:rsid w:val="00826D02"/>
    <w:rsid w:val="00870212"/>
    <w:rsid w:val="008813A5"/>
    <w:rsid w:val="008941D2"/>
    <w:rsid w:val="009026B1"/>
    <w:rsid w:val="00937889"/>
    <w:rsid w:val="00956AB4"/>
    <w:rsid w:val="00960E16"/>
    <w:rsid w:val="00A11676"/>
    <w:rsid w:val="00A816ED"/>
    <w:rsid w:val="00BC4DD4"/>
    <w:rsid w:val="00BE4BE0"/>
    <w:rsid w:val="00BF3891"/>
    <w:rsid w:val="00CB1579"/>
    <w:rsid w:val="00D70AF9"/>
    <w:rsid w:val="00DB55E0"/>
    <w:rsid w:val="00DE03CF"/>
    <w:rsid w:val="00DF665F"/>
    <w:rsid w:val="00F66B45"/>
    <w:rsid w:val="00F86E98"/>
    <w:rsid w:val="00FE3BC3"/>
    <w:rsid w:val="00FE5449"/>
    <w:rsid w:val="00FF38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3A5"/>
    <w:rPr>
      <w:rFonts w:ascii="Souvenir Lt BT" w:hAnsi="Souvenir Lt BT"/>
      <w:sz w:val="18"/>
    </w:rPr>
  </w:style>
  <w:style w:type="paragraph" w:styleId="Heading1">
    <w:name w:val="heading 1"/>
    <w:basedOn w:val="Normal"/>
    <w:next w:val="Normal"/>
    <w:link w:val="Heading1Char"/>
    <w:uiPriority w:val="9"/>
    <w:qFormat/>
    <w:rsid w:val="00956AB4"/>
    <w:pPr>
      <w:keepNext/>
      <w:keepLines/>
      <w:spacing w:before="480" w:after="0"/>
      <w:outlineLvl w:val="0"/>
    </w:pPr>
    <w:rPr>
      <w:rFonts w:ascii="CastleT" w:eastAsiaTheme="majorEastAsia" w:hAnsi="CastleT" w:cstheme="majorBidi"/>
      <w:b/>
      <w:bCs/>
      <w:color w:val="000000" w:themeColor="text1"/>
      <w:sz w:val="40"/>
      <w:szCs w:val="28"/>
    </w:rPr>
  </w:style>
  <w:style w:type="paragraph" w:styleId="Heading2">
    <w:name w:val="heading 2"/>
    <w:basedOn w:val="Normal"/>
    <w:next w:val="Normal"/>
    <w:link w:val="Heading2Char"/>
    <w:uiPriority w:val="9"/>
    <w:unhideWhenUsed/>
    <w:qFormat/>
    <w:rsid w:val="00956AB4"/>
    <w:pPr>
      <w:keepNext/>
      <w:keepLines/>
      <w:spacing w:before="200" w:after="0"/>
      <w:outlineLvl w:val="1"/>
    </w:pPr>
    <w:rPr>
      <w:rFonts w:ascii="CastleT" w:eastAsiaTheme="majorEastAsia" w:hAnsi="CastleT" w:cstheme="majorBidi"/>
      <w:b/>
      <w:bCs/>
      <w:i/>
      <w:color w:val="000000" w:themeColor="text1"/>
      <w:sz w:val="28"/>
      <w:szCs w:val="26"/>
    </w:rPr>
  </w:style>
  <w:style w:type="paragraph" w:styleId="Heading3">
    <w:name w:val="heading 3"/>
    <w:basedOn w:val="Normal"/>
    <w:next w:val="Normal"/>
    <w:link w:val="Heading3Char"/>
    <w:uiPriority w:val="9"/>
    <w:unhideWhenUsed/>
    <w:qFormat/>
    <w:rsid w:val="00BE4BE0"/>
    <w:pPr>
      <w:keepNext/>
      <w:keepLines/>
      <w:spacing w:before="200" w:after="0"/>
      <w:outlineLvl w:val="2"/>
    </w:pPr>
    <w:rPr>
      <w:rFonts w:ascii="CastleT" w:eastAsiaTheme="majorEastAsia" w:hAnsi="CastleT"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AB4"/>
    <w:rPr>
      <w:rFonts w:ascii="CastleT" w:eastAsiaTheme="majorEastAsia" w:hAnsi="CastleT" w:cstheme="majorBidi"/>
      <w:b/>
      <w:bCs/>
      <w:color w:val="000000" w:themeColor="text1"/>
      <w:sz w:val="40"/>
      <w:szCs w:val="28"/>
    </w:rPr>
  </w:style>
  <w:style w:type="character" w:customStyle="1" w:styleId="Heading2Char">
    <w:name w:val="Heading 2 Char"/>
    <w:basedOn w:val="DefaultParagraphFont"/>
    <w:link w:val="Heading2"/>
    <w:uiPriority w:val="9"/>
    <w:rsid w:val="00956AB4"/>
    <w:rPr>
      <w:rFonts w:ascii="CastleT" w:eastAsiaTheme="majorEastAsia" w:hAnsi="CastleT" w:cstheme="majorBidi"/>
      <w:b/>
      <w:bCs/>
      <w:i/>
      <w:color w:val="000000" w:themeColor="text1"/>
      <w:sz w:val="28"/>
      <w:szCs w:val="26"/>
    </w:rPr>
  </w:style>
  <w:style w:type="table" w:styleId="TableGrid">
    <w:name w:val="Table Grid"/>
    <w:basedOn w:val="TableNormal"/>
    <w:uiPriority w:val="59"/>
    <w:rsid w:val="00956A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FF3897"/>
    <w:pPr>
      <w:tabs>
        <w:tab w:val="left" w:pos="284"/>
        <w:tab w:val="left" w:pos="567"/>
        <w:tab w:val="left" w:pos="851"/>
        <w:tab w:val="left" w:pos="1134"/>
        <w:tab w:val="left" w:pos="1418"/>
        <w:tab w:val="left" w:pos="1701"/>
        <w:tab w:val="left" w:pos="1985"/>
        <w:tab w:val="left" w:pos="2268"/>
      </w:tabs>
      <w:spacing w:after="20" w:line="240" w:lineRule="auto"/>
    </w:pPr>
    <w:rPr>
      <w:rFonts w:ascii="Courier New" w:hAnsi="Courier New" w:cs="Courier New"/>
      <w:sz w:val="16"/>
      <w:szCs w:val="20"/>
    </w:rPr>
  </w:style>
  <w:style w:type="character" w:customStyle="1" w:styleId="Heading3Char">
    <w:name w:val="Heading 3 Char"/>
    <w:basedOn w:val="DefaultParagraphFont"/>
    <w:link w:val="Heading3"/>
    <w:uiPriority w:val="9"/>
    <w:rsid w:val="00BE4BE0"/>
    <w:rPr>
      <w:rFonts w:ascii="CastleT" w:eastAsiaTheme="majorEastAsia" w:hAnsi="CastleT" w:cstheme="majorBidi"/>
      <w:bCs/>
      <w:color w:val="000000" w:themeColor="text1"/>
    </w:rPr>
  </w:style>
  <w:style w:type="character" w:customStyle="1" w:styleId="CodeChar">
    <w:name w:val="Code Char"/>
    <w:basedOn w:val="DefaultParagraphFont"/>
    <w:link w:val="Code"/>
    <w:rsid w:val="00FF3897"/>
    <w:rPr>
      <w:rFonts w:ascii="Courier New" w:hAnsi="Courier New" w:cs="Courier New"/>
      <w:sz w:val="16"/>
      <w:szCs w:val="20"/>
    </w:rPr>
  </w:style>
  <w:style w:type="paragraph" w:customStyle="1" w:styleId="tablenotes">
    <w:name w:val="table notes"/>
    <w:basedOn w:val="Normal"/>
    <w:link w:val="tablenotesChar"/>
    <w:qFormat/>
    <w:rsid w:val="00752849"/>
    <w:pPr>
      <w:spacing w:after="0" w:line="240" w:lineRule="auto"/>
    </w:pPr>
    <w:rPr>
      <w:sz w:val="16"/>
    </w:rPr>
  </w:style>
  <w:style w:type="character" w:customStyle="1" w:styleId="tablenotesChar">
    <w:name w:val="table notes Char"/>
    <w:basedOn w:val="DefaultParagraphFont"/>
    <w:link w:val="tablenotes"/>
    <w:rsid w:val="00752849"/>
    <w:rPr>
      <w:rFonts w:ascii="Souvenir Lt BT" w:hAnsi="Souvenir Lt BT"/>
      <w:sz w:val="16"/>
    </w:rPr>
  </w:style>
  <w:style w:type="character" w:styleId="Hyperlink">
    <w:name w:val="Hyperlink"/>
    <w:basedOn w:val="DefaultParagraphFont"/>
    <w:uiPriority w:val="99"/>
    <w:unhideWhenUsed/>
    <w:rsid w:val="000C66FF"/>
    <w:rPr>
      <w:color w:val="0000FF" w:themeColor="hyperlink"/>
      <w:u w:val="single"/>
    </w:rPr>
  </w:style>
  <w:style w:type="paragraph" w:styleId="BalloonText">
    <w:name w:val="Balloon Text"/>
    <w:basedOn w:val="Normal"/>
    <w:link w:val="BalloonTextChar"/>
    <w:uiPriority w:val="99"/>
    <w:semiHidden/>
    <w:unhideWhenUsed/>
    <w:rsid w:val="00FE3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B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3A5"/>
    <w:rPr>
      <w:rFonts w:ascii="Souvenir Lt BT" w:hAnsi="Souvenir Lt BT"/>
      <w:sz w:val="18"/>
    </w:rPr>
  </w:style>
  <w:style w:type="paragraph" w:styleId="Heading1">
    <w:name w:val="heading 1"/>
    <w:basedOn w:val="Normal"/>
    <w:next w:val="Normal"/>
    <w:link w:val="Heading1Char"/>
    <w:uiPriority w:val="9"/>
    <w:qFormat/>
    <w:rsid w:val="00956AB4"/>
    <w:pPr>
      <w:keepNext/>
      <w:keepLines/>
      <w:spacing w:before="480" w:after="0"/>
      <w:outlineLvl w:val="0"/>
    </w:pPr>
    <w:rPr>
      <w:rFonts w:ascii="CastleT" w:eastAsiaTheme="majorEastAsia" w:hAnsi="CastleT" w:cstheme="majorBidi"/>
      <w:b/>
      <w:bCs/>
      <w:color w:val="000000" w:themeColor="text1"/>
      <w:sz w:val="40"/>
      <w:szCs w:val="28"/>
    </w:rPr>
  </w:style>
  <w:style w:type="paragraph" w:styleId="Heading2">
    <w:name w:val="heading 2"/>
    <w:basedOn w:val="Normal"/>
    <w:next w:val="Normal"/>
    <w:link w:val="Heading2Char"/>
    <w:uiPriority w:val="9"/>
    <w:unhideWhenUsed/>
    <w:qFormat/>
    <w:rsid w:val="00956AB4"/>
    <w:pPr>
      <w:keepNext/>
      <w:keepLines/>
      <w:spacing w:before="200" w:after="0"/>
      <w:outlineLvl w:val="1"/>
    </w:pPr>
    <w:rPr>
      <w:rFonts w:ascii="CastleT" w:eastAsiaTheme="majorEastAsia" w:hAnsi="CastleT" w:cstheme="majorBidi"/>
      <w:b/>
      <w:bCs/>
      <w:i/>
      <w:color w:val="000000" w:themeColor="text1"/>
      <w:sz w:val="28"/>
      <w:szCs w:val="26"/>
    </w:rPr>
  </w:style>
  <w:style w:type="paragraph" w:styleId="Heading3">
    <w:name w:val="heading 3"/>
    <w:basedOn w:val="Normal"/>
    <w:next w:val="Normal"/>
    <w:link w:val="Heading3Char"/>
    <w:uiPriority w:val="9"/>
    <w:unhideWhenUsed/>
    <w:qFormat/>
    <w:rsid w:val="00BE4BE0"/>
    <w:pPr>
      <w:keepNext/>
      <w:keepLines/>
      <w:spacing w:before="200" w:after="0"/>
      <w:outlineLvl w:val="2"/>
    </w:pPr>
    <w:rPr>
      <w:rFonts w:ascii="CastleT" w:eastAsiaTheme="majorEastAsia" w:hAnsi="CastleT"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AB4"/>
    <w:rPr>
      <w:rFonts w:ascii="CastleT" w:eastAsiaTheme="majorEastAsia" w:hAnsi="CastleT" w:cstheme="majorBidi"/>
      <w:b/>
      <w:bCs/>
      <w:color w:val="000000" w:themeColor="text1"/>
      <w:sz w:val="40"/>
      <w:szCs w:val="28"/>
    </w:rPr>
  </w:style>
  <w:style w:type="character" w:customStyle="1" w:styleId="Heading2Char">
    <w:name w:val="Heading 2 Char"/>
    <w:basedOn w:val="DefaultParagraphFont"/>
    <w:link w:val="Heading2"/>
    <w:uiPriority w:val="9"/>
    <w:rsid w:val="00956AB4"/>
    <w:rPr>
      <w:rFonts w:ascii="CastleT" w:eastAsiaTheme="majorEastAsia" w:hAnsi="CastleT" w:cstheme="majorBidi"/>
      <w:b/>
      <w:bCs/>
      <w:i/>
      <w:color w:val="000000" w:themeColor="text1"/>
      <w:sz w:val="28"/>
      <w:szCs w:val="26"/>
    </w:rPr>
  </w:style>
  <w:style w:type="table" w:styleId="TableGrid">
    <w:name w:val="Table Grid"/>
    <w:basedOn w:val="TableNormal"/>
    <w:uiPriority w:val="59"/>
    <w:rsid w:val="00956A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FF3897"/>
    <w:pPr>
      <w:tabs>
        <w:tab w:val="left" w:pos="284"/>
        <w:tab w:val="left" w:pos="567"/>
        <w:tab w:val="left" w:pos="851"/>
        <w:tab w:val="left" w:pos="1134"/>
        <w:tab w:val="left" w:pos="1418"/>
        <w:tab w:val="left" w:pos="1701"/>
        <w:tab w:val="left" w:pos="1985"/>
        <w:tab w:val="left" w:pos="2268"/>
      </w:tabs>
      <w:spacing w:after="20" w:line="240" w:lineRule="auto"/>
    </w:pPr>
    <w:rPr>
      <w:rFonts w:ascii="Courier New" w:hAnsi="Courier New" w:cs="Courier New"/>
      <w:sz w:val="16"/>
      <w:szCs w:val="20"/>
    </w:rPr>
  </w:style>
  <w:style w:type="character" w:customStyle="1" w:styleId="Heading3Char">
    <w:name w:val="Heading 3 Char"/>
    <w:basedOn w:val="DefaultParagraphFont"/>
    <w:link w:val="Heading3"/>
    <w:uiPriority w:val="9"/>
    <w:rsid w:val="00BE4BE0"/>
    <w:rPr>
      <w:rFonts w:ascii="CastleT" w:eastAsiaTheme="majorEastAsia" w:hAnsi="CastleT" w:cstheme="majorBidi"/>
      <w:bCs/>
      <w:color w:val="000000" w:themeColor="text1"/>
    </w:rPr>
  </w:style>
  <w:style w:type="character" w:customStyle="1" w:styleId="CodeChar">
    <w:name w:val="Code Char"/>
    <w:basedOn w:val="DefaultParagraphFont"/>
    <w:link w:val="Code"/>
    <w:rsid w:val="00FF3897"/>
    <w:rPr>
      <w:rFonts w:ascii="Courier New" w:hAnsi="Courier New" w:cs="Courier New"/>
      <w:sz w:val="16"/>
      <w:szCs w:val="20"/>
    </w:rPr>
  </w:style>
  <w:style w:type="paragraph" w:customStyle="1" w:styleId="tablenotes">
    <w:name w:val="table notes"/>
    <w:basedOn w:val="Normal"/>
    <w:link w:val="tablenotesChar"/>
    <w:qFormat/>
    <w:rsid w:val="00752849"/>
    <w:pPr>
      <w:spacing w:after="0" w:line="240" w:lineRule="auto"/>
    </w:pPr>
    <w:rPr>
      <w:sz w:val="16"/>
    </w:rPr>
  </w:style>
  <w:style w:type="character" w:customStyle="1" w:styleId="tablenotesChar">
    <w:name w:val="table notes Char"/>
    <w:basedOn w:val="DefaultParagraphFont"/>
    <w:link w:val="tablenotes"/>
    <w:rsid w:val="00752849"/>
    <w:rPr>
      <w:rFonts w:ascii="Souvenir Lt BT" w:hAnsi="Souvenir Lt BT"/>
      <w:sz w:val="16"/>
    </w:rPr>
  </w:style>
  <w:style w:type="character" w:styleId="Hyperlink">
    <w:name w:val="Hyperlink"/>
    <w:basedOn w:val="DefaultParagraphFont"/>
    <w:uiPriority w:val="99"/>
    <w:unhideWhenUsed/>
    <w:rsid w:val="000C66FF"/>
    <w:rPr>
      <w:color w:val="0000FF" w:themeColor="hyperlink"/>
      <w:u w:val="single"/>
    </w:rPr>
  </w:style>
  <w:style w:type="paragraph" w:styleId="BalloonText">
    <w:name w:val="Balloon Text"/>
    <w:basedOn w:val="Normal"/>
    <w:link w:val="BalloonTextChar"/>
    <w:uiPriority w:val="99"/>
    <w:semiHidden/>
    <w:unhideWhenUsed/>
    <w:rsid w:val="00FE3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B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3116</TotalTime>
  <Pages>2</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17</cp:revision>
  <dcterms:created xsi:type="dcterms:W3CDTF">2012-03-05T00:44:00Z</dcterms:created>
  <dcterms:modified xsi:type="dcterms:W3CDTF">2013-10-19T17:19:00Z</dcterms:modified>
</cp:coreProperties>
</file>