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582557" w14:textId="77777777"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Универзитет у Бањој Луци</w:t>
      </w:r>
    </w:p>
    <w:p w14:paraId="209D228B" w14:textId="77777777"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Електротехнички факултет</w:t>
      </w:r>
    </w:p>
    <w:p w14:paraId="47430138" w14:textId="77777777"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Катедра за електроенергетику</w:t>
      </w:r>
    </w:p>
    <w:p w14:paraId="70928933" w14:textId="77777777" w:rsidR="00A520AB" w:rsidRPr="00A043D6" w:rsidRDefault="00A520AB" w:rsidP="00CA7B15">
      <w:pPr>
        <w:spacing w:before="400" w:after="3240"/>
        <w:jc w:val="center"/>
        <w:rPr>
          <w:rFonts w:cs="Times New Roman"/>
          <w:szCs w:val="24"/>
          <w:lang w:val="sr-Cyrl-BA"/>
        </w:rPr>
      </w:pPr>
      <w:r w:rsidRPr="00A043D6">
        <w:rPr>
          <w:rFonts w:cs="Times New Roman"/>
          <w:noProof/>
          <w:szCs w:val="24"/>
          <w:lang w:val="en-US" w:eastAsia="en-US"/>
        </w:rPr>
        <w:drawing>
          <wp:inline distT="0" distB="0" distL="0" distR="0" wp14:anchorId="1131C07E" wp14:editId="3CB269C8">
            <wp:extent cx="1234780" cy="1080000"/>
            <wp:effectExtent l="19050" t="0" r="347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780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A64AC9" w14:textId="77777777" w:rsidR="00A520AB" w:rsidRPr="00C2738C" w:rsidRDefault="00CA7B15" w:rsidP="00A520AB">
      <w:pPr>
        <w:spacing w:before="400" w:after="60"/>
        <w:jc w:val="center"/>
        <w:rPr>
          <w:rFonts w:cs="Times New Roman"/>
          <w:b/>
          <w:sz w:val="36"/>
          <w:szCs w:val="36"/>
          <w:lang w:val="sr-Cyrl-BA"/>
        </w:rPr>
      </w:pPr>
      <w:r w:rsidRPr="00C2738C">
        <w:rPr>
          <w:rFonts w:cs="Times New Roman"/>
          <w:b/>
          <w:sz w:val="36"/>
          <w:szCs w:val="36"/>
          <w:lang w:val="sr-Cyrl-BA"/>
        </w:rPr>
        <w:t xml:space="preserve">АНАЛИЗА ЕЛЕКТРОЕНЕРГЕТСКИХ СИСТЕМА </w:t>
      </w:r>
      <w:r w:rsidR="009E556A">
        <w:rPr>
          <w:rFonts w:cs="Times New Roman"/>
          <w:b/>
          <w:sz w:val="36"/>
          <w:szCs w:val="36"/>
          <w:lang w:val="sr-Cyrl-BA"/>
        </w:rPr>
        <w:t>2</w:t>
      </w:r>
    </w:p>
    <w:p w14:paraId="468FD22B" w14:textId="77777777" w:rsidR="004C2B90" w:rsidRPr="006C426D" w:rsidRDefault="006C426D" w:rsidP="00CA7B15">
      <w:pPr>
        <w:tabs>
          <w:tab w:val="left" w:pos="6237"/>
          <w:tab w:val="right" w:pos="6804"/>
        </w:tabs>
        <w:spacing w:before="240" w:after="0"/>
        <w:jc w:val="center"/>
        <w:rPr>
          <w:rFonts w:cs="Times New Roman"/>
          <w:i/>
          <w:sz w:val="28"/>
          <w:szCs w:val="28"/>
          <w:lang w:val="sr-Cyrl-BA"/>
        </w:rPr>
      </w:pPr>
      <w:r w:rsidRPr="006C426D">
        <w:rPr>
          <w:rFonts w:cs="Times New Roman"/>
          <w:i/>
          <w:sz w:val="28"/>
          <w:szCs w:val="28"/>
          <w:lang w:val="sr-Cyrl-BA"/>
        </w:rPr>
        <w:t>Извјештај са прве лабораторијске вјежбе</w:t>
      </w:r>
    </w:p>
    <w:p w14:paraId="167E8A99" w14:textId="1060409E" w:rsidR="00CA7B15" w:rsidRPr="004524E2" w:rsidRDefault="00CA7B15" w:rsidP="00C2738C">
      <w:pPr>
        <w:tabs>
          <w:tab w:val="right" w:pos="4111"/>
        </w:tabs>
        <w:spacing w:before="4080"/>
        <w:jc w:val="left"/>
        <w:rPr>
          <w:rFonts w:cs="Times New Roman"/>
          <w:sz w:val="28"/>
          <w:szCs w:val="28"/>
          <w:u w:val="single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 xml:space="preserve">Студент: </w:t>
      </w:r>
      <w:r w:rsidR="004524E2">
        <w:rPr>
          <w:rFonts w:cs="Times New Roman"/>
          <w:sz w:val="28"/>
          <w:szCs w:val="28"/>
          <w:u w:val="single"/>
          <w:lang w:val="sr-Cyrl-BA"/>
        </w:rPr>
        <w:t>Филип Миљатовић</w:t>
      </w:r>
    </w:p>
    <w:p w14:paraId="0F97D44B" w14:textId="0A8C7081" w:rsidR="00CA7B15" w:rsidRPr="00C2738C" w:rsidRDefault="00CA7B15" w:rsidP="00C2738C">
      <w:pPr>
        <w:tabs>
          <w:tab w:val="right" w:pos="4111"/>
        </w:tabs>
        <w:jc w:val="left"/>
        <w:rPr>
          <w:rFonts w:cs="Times New Roman"/>
          <w:sz w:val="28"/>
          <w:szCs w:val="28"/>
          <w:u w:val="single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 xml:space="preserve">Број индекса: </w:t>
      </w:r>
      <w:r w:rsidR="004524E2">
        <w:rPr>
          <w:rFonts w:cs="Times New Roman"/>
          <w:sz w:val="28"/>
          <w:szCs w:val="28"/>
          <w:u w:val="single"/>
          <w:lang w:val="sr-Cyrl-BA"/>
        </w:rPr>
        <w:t>1323/14</w:t>
      </w:r>
    </w:p>
    <w:p w14:paraId="4EB80A60" w14:textId="77777777" w:rsidR="00A043D6" w:rsidRPr="00C2738C" w:rsidRDefault="00A520AB" w:rsidP="00C2738C">
      <w:pPr>
        <w:spacing w:before="1800"/>
        <w:jc w:val="center"/>
        <w:rPr>
          <w:rFonts w:cs="Times New Roman"/>
          <w:b/>
          <w:sz w:val="28"/>
          <w:szCs w:val="28"/>
          <w:lang w:val="sr-Cyrl-BA"/>
        </w:rPr>
        <w:sectPr w:rsidR="00A043D6" w:rsidRPr="00C2738C" w:rsidSect="0086395C">
          <w:footerReference w:type="default" r:id="rId9"/>
          <w:type w:val="continuous"/>
          <w:pgSz w:w="11907" w:h="16839" w:code="9"/>
          <w:pgMar w:top="1134" w:right="1134" w:bottom="1134" w:left="1134" w:header="709" w:footer="442" w:gutter="0"/>
          <w:cols w:space="708"/>
          <w:titlePg/>
          <w:docGrid w:linePitch="360"/>
        </w:sectPr>
      </w:pPr>
      <w:r w:rsidRPr="00C2738C">
        <w:rPr>
          <w:rFonts w:cs="Times New Roman"/>
          <w:b/>
          <w:sz w:val="28"/>
          <w:szCs w:val="28"/>
          <w:lang w:val="sr-Cyrl-BA"/>
        </w:rPr>
        <w:t>Бања Лука, 20</w:t>
      </w:r>
      <w:r w:rsidR="00CA7B15" w:rsidRPr="00C2738C">
        <w:rPr>
          <w:rFonts w:cs="Times New Roman"/>
          <w:b/>
          <w:sz w:val="28"/>
          <w:szCs w:val="28"/>
          <w:lang w:val="sr-Cyrl-BA"/>
        </w:rPr>
        <w:t>20</w:t>
      </w:r>
      <w:r w:rsidRPr="00C2738C">
        <w:rPr>
          <w:rFonts w:cs="Times New Roman"/>
          <w:b/>
          <w:sz w:val="28"/>
          <w:szCs w:val="28"/>
          <w:lang w:val="sr-Cyrl-BA"/>
        </w:rPr>
        <w:t>.</w:t>
      </w:r>
    </w:p>
    <w:p w14:paraId="0572E982" w14:textId="69D5E989" w:rsidR="00EC03CF" w:rsidRPr="001F482D" w:rsidRDefault="001F482D" w:rsidP="00A043D6">
      <w:pPr>
        <w:spacing w:after="240"/>
        <w:jc w:val="center"/>
        <w:rPr>
          <w:b/>
          <w:sz w:val="36"/>
          <w:szCs w:val="36"/>
          <w:u w:val="single"/>
          <w:lang w:val="sr-Cyrl-BA" w:eastAsia="en-US"/>
        </w:rPr>
      </w:pPr>
      <w:r w:rsidRPr="001F482D">
        <w:rPr>
          <w:b/>
          <w:sz w:val="36"/>
          <w:szCs w:val="36"/>
          <w:u w:val="single"/>
          <w:lang w:val="sr-Cyrl-BA" w:eastAsia="en-US"/>
        </w:rPr>
        <w:lastRenderedPageBreak/>
        <w:t>Задатак:</w:t>
      </w:r>
    </w:p>
    <w:p w14:paraId="04E4CD52" w14:textId="3E92EE8D" w:rsidR="004524E2" w:rsidRDefault="001F482D" w:rsidP="004524E2">
      <w:pPr>
        <w:pStyle w:val="BodyText"/>
        <w:spacing w:before="0" w:line="242" w:lineRule="auto"/>
        <w:ind w:right="123" w:firstLine="660"/>
      </w:pPr>
      <w:r w:rsidRPr="001F482D">
        <w:rPr>
          <w:sz w:val="24"/>
          <w:szCs w:val="24"/>
          <w:lang w:val="sr-Cyrl-BA"/>
        </w:rPr>
        <w:t xml:space="preserve">На </w:t>
      </w:r>
      <w:r>
        <w:rPr>
          <w:i/>
          <w:sz w:val="24"/>
          <w:szCs w:val="24"/>
          <w:lang w:val="sr-Cyrl-BA"/>
        </w:rPr>
        <w:t>с</w:t>
      </w:r>
      <w:r w:rsidRPr="001F482D">
        <w:rPr>
          <w:i/>
          <w:sz w:val="24"/>
          <w:szCs w:val="24"/>
        </w:rPr>
        <w:t>л</w:t>
      </w:r>
      <w:r w:rsidRPr="001F482D">
        <w:rPr>
          <w:i/>
          <w:sz w:val="24"/>
          <w:szCs w:val="24"/>
          <w:lang w:val="sr-Cyrl-BA"/>
        </w:rPr>
        <w:t xml:space="preserve">. </w:t>
      </w:r>
      <w:r w:rsidRPr="001F482D">
        <w:rPr>
          <w:i/>
          <w:sz w:val="24"/>
          <w:szCs w:val="24"/>
        </w:rPr>
        <w:t>1</w:t>
      </w:r>
      <w:r w:rsidRPr="001F482D">
        <w:rPr>
          <w:i/>
          <w:sz w:val="24"/>
          <w:szCs w:val="24"/>
          <w:lang w:val="sr-Cyrl-BA"/>
        </w:rPr>
        <w:t xml:space="preserve"> </w:t>
      </w:r>
      <w:r w:rsidRPr="001F482D">
        <w:rPr>
          <w:iCs/>
          <w:sz w:val="24"/>
          <w:szCs w:val="24"/>
          <w:lang w:val="sr-Cyrl-BA"/>
        </w:rPr>
        <w:t>дат је дио електроенергетског система.</w:t>
      </w:r>
      <w:r>
        <w:rPr>
          <w:iCs/>
          <w:sz w:val="24"/>
          <w:szCs w:val="24"/>
          <w:lang w:val="sr-Cyrl-BA"/>
        </w:rPr>
        <w:t xml:space="preserve"> Подаци о елементима система, у </w:t>
      </w:r>
      <w:r>
        <w:rPr>
          <w:i/>
          <w:sz w:val="24"/>
          <w:lang w:val="sr-Cyrl-BA"/>
        </w:rPr>
        <w:t>табели 1,</w:t>
      </w:r>
      <w:r>
        <w:rPr>
          <w:iCs/>
          <w:sz w:val="24"/>
          <w:lang w:val="sr-Cyrl-BA"/>
        </w:rPr>
        <w:t xml:space="preserve"> дати су за базни напон </w:t>
      </w:r>
      <w:r w:rsidRPr="001F482D">
        <w:rPr>
          <w:i/>
          <w:sz w:val="24"/>
          <w:lang w:val="sr-Latn-BA"/>
        </w:rPr>
        <w:t>U</w:t>
      </w:r>
      <w:r w:rsidRPr="001F482D">
        <w:rPr>
          <w:i/>
          <w:sz w:val="24"/>
          <w:vertAlign w:val="subscript"/>
          <w:lang w:val="sr-Latn-BA"/>
        </w:rPr>
        <w:t xml:space="preserve">b </w:t>
      </w:r>
      <w:r w:rsidRPr="001F482D">
        <w:rPr>
          <w:i/>
          <w:sz w:val="24"/>
          <w:lang w:val="sr-Latn-BA"/>
        </w:rPr>
        <w:t xml:space="preserve">= </w:t>
      </w:r>
      <w:r w:rsidRPr="001F482D">
        <w:rPr>
          <w:i/>
          <w:sz w:val="24"/>
          <w:lang w:val="sr-Cyrl-BA"/>
        </w:rPr>
        <w:t>220</w:t>
      </w:r>
      <w:r>
        <w:rPr>
          <w:iCs/>
          <w:sz w:val="24"/>
          <w:lang w:val="sr-Latn-BA"/>
        </w:rPr>
        <w:t xml:space="preserve"> </w:t>
      </w:r>
      <w:r>
        <w:rPr>
          <w:iCs/>
          <w:sz w:val="24"/>
        </w:rPr>
        <w:t>[</w:t>
      </w:r>
      <w:r w:rsidRPr="001F482D">
        <w:rPr>
          <w:i/>
          <w:sz w:val="24"/>
        </w:rPr>
        <w:t>kV</w:t>
      </w:r>
      <w:r>
        <w:rPr>
          <w:iCs/>
          <w:sz w:val="24"/>
        </w:rPr>
        <w:t xml:space="preserve">] </w:t>
      </w:r>
      <w:r w:rsidR="00FD3146">
        <w:rPr>
          <w:iCs/>
          <w:sz w:val="24"/>
          <w:lang w:val="sr-Cyrl-BA"/>
        </w:rPr>
        <w:t>и</w:t>
      </w:r>
      <w:r>
        <w:rPr>
          <w:iCs/>
          <w:sz w:val="24"/>
          <w:lang w:val="sr-Cyrl-BA"/>
        </w:rPr>
        <w:t xml:space="preserve"> базну снагу </w:t>
      </w:r>
      <w:r>
        <w:rPr>
          <w:i/>
          <w:sz w:val="24"/>
          <w:lang w:val="sr-Latn-BA"/>
        </w:rPr>
        <w:t>S</w:t>
      </w:r>
      <w:r w:rsidRPr="001F482D">
        <w:rPr>
          <w:i/>
          <w:sz w:val="24"/>
          <w:vertAlign w:val="subscript"/>
          <w:lang w:val="sr-Latn-BA"/>
        </w:rPr>
        <w:t xml:space="preserve">b </w:t>
      </w:r>
      <w:r w:rsidRPr="001F482D">
        <w:rPr>
          <w:i/>
          <w:sz w:val="24"/>
          <w:lang w:val="sr-Latn-BA"/>
        </w:rPr>
        <w:t xml:space="preserve">= </w:t>
      </w:r>
      <w:r>
        <w:rPr>
          <w:i/>
          <w:sz w:val="24"/>
          <w:lang w:val="sr-Latn-BA"/>
        </w:rPr>
        <w:t>100</w:t>
      </w:r>
      <w:r>
        <w:rPr>
          <w:iCs/>
          <w:sz w:val="24"/>
          <w:lang w:val="sr-Latn-BA"/>
        </w:rPr>
        <w:t xml:space="preserve"> </w:t>
      </w:r>
      <w:r>
        <w:rPr>
          <w:iCs/>
          <w:sz w:val="24"/>
        </w:rPr>
        <w:t>[</w:t>
      </w:r>
      <w:r>
        <w:rPr>
          <w:i/>
          <w:sz w:val="24"/>
        </w:rPr>
        <w:t>MVA</w:t>
      </w:r>
      <w:r>
        <w:rPr>
          <w:iCs/>
          <w:sz w:val="24"/>
        </w:rPr>
        <w:t xml:space="preserve">]. </w:t>
      </w:r>
      <w:r>
        <w:rPr>
          <w:i/>
          <w:sz w:val="24"/>
        </w:rPr>
        <w:t xml:space="preserve"> </w:t>
      </w:r>
    </w:p>
    <w:p w14:paraId="58A56DCC" w14:textId="77777777" w:rsidR="004524E2" w:rsidRDefault="00F06680" w:rsidP="004524E2">
      <w:pPr>
        <w:pStyle w:val="BodyText"/>
        <w:spacing w:before="1"/>
        <w:ind w:left="0"/>
        <w:rPr>
          <w:sz w:val="16"/>
        </w:rPr>
      </w:pPr>
      <w:r>
        <w:rPr>
          <w:sz w:val="24"/>
        </w:rPr>
        <w:pict w14:anchorId="78370446">
          <v:group id="_x0000_s1027" style="position:absolute;margin-left:96.25pt;margin-top:11.25pt;width:403.1pt;height:165.05pt;z-index:-251658240;mso-wrap-distance-left:0;mso-wrap-distance-right:0;mso-position-horizontal-relative:page" coordorigin="1925,225" coordsize="8062,336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7195;top:1190;width:247;height:248">
              <v:imagedata r:id="rId10" o:title=""/>
            </v:shape>
            <v:shape id="_x0000_s1029" type="#_x0000_t75" style="position:absolute;left:2975;top:2932;width:304;height:333">
              <v:imagedata r:id="rId11" o:title=""/>
            </v:shape>
            <v:line id="_x0000_s1030" style="position:absolute" from="3476,3112" to="3345,3222" strokeweight=".35036mm"/>
            <v:line id="_x0000_s1031" style="position:absolute" from="3476,3112" to="3605,3222" strokeweight=".35036mm"/>
            <v:line id="_x0000_s1032" style="position:absolute" from="3476,2942" to="3476,3112" strokeweight=".34989mm"/>
            <v:shape id="_x0000_s1033" type="#_x0000_t75" style="position:absolute;left:1925;top:224;width:2571;height:2822">
              <v:imagedata r:id="rId12" o:title=""/>
            </v:shape>
            <v:line id="_x0000_s1034" style="position:absolute" from="7319,1513" to="7319,2081" strokeweight=".74975mm"/>
            <v:shape id="_x0000_s1035" style="position:absolute;left:4202;top:1938;width:3118;height:966" coordorigin="4202,1939" coordsize="3118,966" path="m4202,2905r284,l7036,1939r283,e" filled="f" strokeweight=".35061mm">
              <v:path arrowok="t"/>
            </v:shape>
            <v:line id="_x0000_s1036" style="position:absolute" from="7319,1797" to="7886,1797" strokeweight=".35069mm"/>
            <v:shape id="_x0000_s1037" style="position:absolute;left:7885;top:1569;width:454;height:455" coordorigin="7886,1570" coordsize="454,455" path="m8113,1570r71,11l8247,1613r49,50l8328,1725r11,72l8328,1869r-32,62l8247,1980r-63,32l8113,2024r-72,-12l7979,1980r-49,-49l7897,1869r-11,-72l7897,1725r33,-62l7979,1613r62,-32l8113,1570xe" filled="f" strokeweight=".35028mm">
              <v:path arrowok="t"/>
            </v:shape>
            <v:shape id="_x0000_s1038" style="position:absolute;left:8112;top:1569;width:454;height:455" coordorigin="8113,1570" coordsize="454,455" path="m8339,1570r72,11l8473,1613r49,50l8554,1725r12,72l8554,1869r-32,62l8473,1980r-62,32l8339,2024r-71,-12l8205,1980r-49,-49l8124,1869r-11,-72l8124,1725r32,-62l8205,1613r63,-32l8339,1570xe" filled="f" strokeweight=".35028mm">
              <v:path arrowok="t"/>
            </v:shape>
            <v:shape id="_x0000_s1039" type="#_x0000_t75" style="position:absolute;left:8133;top:1295;width:190;height:210">
              <v:imagedata r:id="rId13" o:title=""/>
            </v:shape>
            <v:line id="_x0000_s1040" style="position:absolute" from="8566,1797" to="9133,1797" strokeweight=".35069mm"/>
            <v:shape id="_x0000_s1041" type="#_x0000_t75" style="position:absolute;left:4614;top:1692;width:287;height:208">
              <v:imagedata r:id="rId14" o:title=""/>
            </v:shape>
            <v:shape id="_x0000_s1042" type="#_x0000_t75" style="position:absolute;left:5620;top:2561;width:281;height:210">
              <v:imagedata r:id="rId15" o:title=""/>
            </v:shape>
            <v:shape id="_x0000_s1043" style="position:absolute;left:4202;top:689;width:3118;height:966" coordorigin="4202,689" coordsize="3118,966" path="m4202,689r284,l7036,1655r283,e" filled="f" strokeweight=".35061mm">
              <v:path arrowok="t"/>
            </v:shape>
            <v:line id="_x0000_s1044" style="position:absolute" from="3455,1465" to="3325,1575" strokeweight=".35036mm"/>
            <v:shape id="_x0000_s1045" type="#_x0000_t75" style="position:absolute;left:2994;top:1294;width:281;height:419">
              <v:imagedata r:id="rId16" o:title=""/>
            </v:shape>
            <v:line id="_x0000_s1046" style="position:absolute" from="3455,1295" to="3455,1635" strokeweight=".34989mm"/>
            <v:line id="_x0000_s1047" style="position:absolute" from="3430,1703" to="3480,1703" strokeweight=".35069mm"/>
            <v:line id="_x0000_s1048" style="position:absolute" from="3406,1669" to="3505,1669" strokeweight=".35069mm"/>
            <v:line id="_x0000_s1049" style="position:absolute" from="3356,1633" to="3554,1633" strokeweight=".35069mm"/>
            <v:line id="_x0000_s1050" style="position:absolute" from="3455,1465" to="3586,1575" strokeweight=".35036mm"/>
            <v:line id="_x0000_s1051" style="position:absolute" from="2162,1465" to="2292,1575" strokeweight=".35036mm"/>
            <v:line id="_x0000_s1052" style="position:absolute" from="2063,1863" to="2261,1863" strokeweight=".35069mm"/>
            <v:line id="_x0000_s1053" style="position:absolute" from="2112,1898" to="2211,1898" strokeweight=".35069mm"/>
            <v:line id="_x0000_s1054" style="position:absolute" from="2137,1933" to="2186,1933" strokeweight=".35069mm"/>
            <v:line id="_x0000_s1055" style="position:absolute" from="2162,1295" to="2162,1579" strokeweight=".34989mm"/>
            <v:line id="_x0000_s1056" style="position:absolute" from="2162,1465" to="2032,1575" strokeweight=".35036mm"/>
            <v:shape id="_x0000_s1057" type="#_x0000_t75" style="position:absolute;left:5620;top:826;width:281;height:210">
              <v:imagedata r:id="rId17" o:title=""/>
            </v:shape>
            <v:shape id="_x0000_s1058" type="#_x0000_t75" style="position:absolute;left:9009;top:1099;width:978;height:1186">
              <v:imagedata r:id="rId18" o:title=""/>
            </v:shape>
            <v:rect id="_x0000_s1059" style="position:absolute;left:2119;top:1578;width:85;height:171" filled="f" strokeweight=".35003mm"/>
            <v:line id="_x0000_s1060" style="position:absolute" from="2162,1749" to="2162,1863" strokeweight=".34989mm"/>
            <v:shape id="_x0000_s1061" type="#_x0000_t75" style="position:absolute;left:2279;top:1671;width:134;height:155">
              <v:imagedata r:id="rId19" o:title=""/>
            </v:shape>
            <v:shape id="_x0000_s1062" type="#_x0000_t75" style="position:absolute;left:2021;top:2942;width:280;height:419">
              <v:imagedata r:id="rId20" o:title=""/>
            </v:shape>
            <v:line id="_x0000_s1063" style="position:absolute" from="3376,3510" to="3575,3510" strokeweight=".35069mm"/>
            <v:line id="_x0000_s1064" style="position:absolute" from="3426,3546" to="3525,3546" strokeweight=".35069mm"/>
            <v:line id="_x0000_s1065" style="position:absolute" from="3451,3580" to="3500,3580" strokeweight=".35069mm"/>
            <v:shape id="_x0000_s1066" style="position:absolute;left:3421;top:3112;width:114;height:398" coordorigin="3421,3112" coordsize="114,398" path="m3475,3510r,-76l3491,3433r13,-2l3510,3427r4,-2l3518,3423r4,-4l3525,3416r4,-4l3531,3408r2,-4l3532,3399r-2,-4l3528,3391r-4,-3l3520,3385r-4,-3l3512,3381r-44,-8l3450,3374r-15,2l3425,3380r-4,5l3425,3390r10,4l3450,3397r18,1l3482,3397r40,-14l3526,3380r4,-4l3532,3372r1,-5l3533,3363r-2,-4l3529,3355r-4,-3l3521,3349r-4,-3l3514,3344r-4,-2l3502,3340r-9,-2l3481,3336r-13,l3450,3337r-15,2l3425,3343r-4,5l3425,3353r10,4l3450,3360r18,1l3481,3360r13,-1l3504,3356r7,-2l3515,3352r4,-3l3522,3346r4,-2l3530,3340r2,-5l3533,3331r,-4l3531,3323r-2,-4l3525,3315r-4,-3l3517,3310r-4,-3l3469,3299r-18,1l3436,3303r-11,4l3422,3312r3,5l3436,3321r15,2l3469,3324r14,l3495,3322r10,-2l3512,3317r4,-2l3520,3313r4,-3l3527,3307r4,-4l3533,3298r2,-4l3535,3290r-3,-4l3531,3282r-5,-4l3522,3275r-4,-2l3514,3270r-45,-8l3451,3263r-15,3l3426,3270r-4,5l3426,3280r10,3l3451,3286r18,1l3482,3286r12,-1l3505,3283r7,-3l3516,3278r3,-3l3523,3273r4,-3l3531,3266r2,-5l3535,3257r,-4l3532,3249r-2,-4l3526,3241r-4,-2l3518,3236r-68,-10l3421,3237r4,5l3435,3246r15,3l3469,3250r13,-1l3531,3224r2,-4l3533,3215r-2,-4l3529,3207r-5,-3l3520,3201r-4,-3l3513,3197r-4,-3l3502,3191r-12,-2l3476,3188r,-76e" filled="f" strokeweight=".34994mm">
              <v:path arrowok="t"/>
            </v:shape>
            <v:shape id="_x0000_s1067" type="#_x0000_t75" style="position:absolute;left:3642;top:3307;width:171;height:154">
              <v:imagedata r:id="rId21" o:title=""/>
            </v:shape>
            <v:shape id="_x0000_s1068" style="position:absolute;left:4202;top:831;width:3118;height:966" coordorigin="4202,831" coordsize="3118,966" path="m4202,831r284,l7036,1797r283,e" filled="f" strokeweight=".35061mm">
              <v:path arrowok="t"/>
            </v:shape>
            <v:shape id="_x0000_s1069" type="#_x0000_t75" style="position:absolute;left:7906;top:2108;width:304;height:333">
              <v:imagedata r:id="rId22" o:title=""/>
            </v:shape>
            <v:line id="_x0000_s1070" style="position:absolute" from="8406,2289" to="8276,2398" strokeweight=".35036mm"/>
            <v:line id="_x0000_s1071" style="position:absolute" from="8406,2289" to="8536,2398" strokeweight=".35036mm"/>
            <v:line id="_x0000_s1072" style="position:absolute" from="8406,2118" to="8406,2289" strokeweight=".34989mm"/>
            <w10:wrap type="topAndBottom" anchorx="page"/>
          </v:group>
        </w:pict>
      </w:r>
    </w:p>
    <w:p w14:paraId="22902C84" w14:textId="76D55229" w:rsidR="00FF21A6" w:rsidRPr="00926027" w:rsidRDefault="004524E2" w:rsidP="00FF21A6">
      <w:pPr>
        <w:spacing w:line="410" w:lineRule="auto"/>
        <w:ind w:left="118" w:right="1709" w:firstLine="1591"/>
        <w:jc w:val="center"/>
        <w:rPr>
          <w:i/>
          <w:sz w:val="22"/>
        </w:rPr>
      </w:pPr>
      <w:r w:rsidRPr="00926027">
        <w:rPr>
          <w:i/>
          <w:sz w:val="22"/>
        </w:rPr>
        <w:t>Сл</w:t>
      </w:r>
      <w:r w:rsidR="001F482D" w:rsidRPr="00926027">
        <w:rPr>
          <w:i/>
          <w:sz w:val="22"/>
          <w:lang w:val="sr-Cyrl-BA"/>
        </w:rPr>
        <w:t xml:space="preserve">. </w:t>
      </w:r>
      <w:r w:rsidRPr="00926027">
        <w:rPr>
          <w:i/>
          <w:sz w:val="22"/>
        </w:rPr>
        <w:t>1</w:t>
      </w:r>
      <w:r w:rsidR="001F482D" w:rsidRPr="00926027">
        <w:rPr>
          <w:i/>
          <w:sz w:val="22"/>
          <w:lang w:val="sr-Cyrl-BA"/>
        </w:rPr>
        <w:t>:</w:t>
      </w:r>
      <w:r w:rsidRPr="00926027">
        <w:rPr>
          <w:i/>
          <w:sz w:val="22"/>
        </w:rPr>
        <w:t xml:space="preserve"> Посматрани дио електроенергетског система</w:t>
      </w:r>
    </w:p>
    <w:tbl>
      <w:tblPr>
        <w:tblStyle w:val="TableGrid"/>
        <w:tblW w:w="917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384"/>
        <w:gridCol w:w="850"/>
        <w:gridCol w:w="850"/>
        <w:gridCol w:w="850"/>
        <w:gridCol w:w="850"/>
        <w:gridCol w:w="850"/>
        <w:gridCol w:w="850"/>
        <w:gridCol w:w="850"/>
        <w:gridCol w:w="850"/>
        <w:gridCol w:w="986"/>
      </w:tblGrid>
      <w:tr w:rsidR="00BA3AD1" w14:paraId="507106C5" w14:textId="77777777" w:rsidTr="00BA3AD1">
        <w:trPr>
          <w:jc w:val="center"/>
        </w:trPr>
        <w:tc>
          <w:tcPr>
            <w:tcW w:w="1384" w:type="dxa"/>
            <w:vAlign w:val="center"/>
          </w:tcPr>
          <w:p w14:paraId="0BDFBBDB" w14:textId="1BDB8C70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/>
                <w:szCs w:val="24"/>
                <w:lang w:val="sr-Cyrl-BA" w:eastAsia="en-US"/>
              </w:rPr>
            </w:pPr>
          </w:p>
        </w:tc>
        <w:tc>
          <w:tcPr>
            <w:tcW w:w="850" w:type="dxa"/>
            <w:vAlign w:val="center"/>
          </w:tcPr>
          <w:p w14:paraId="21367BE7" w14:textId="497EC80D" w:rsidR="00BA3AD1" w:rsidRPr="007A58A8" w:rsidRDefault="00BA3AD1" w:rsidP="00BA3A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BA" w:eastAsia="en-US"/>
              </w:rPr>
            </w:pPr>
            <w:r w:rsidRPr="007A58A8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G</w:t>
            </w:r>
            <w:r w:rsidRPr="007A58A8">
              <w:rPr>
                <w:rFonts w:ascii="Times New Roman" w:hAnsi="Times New Roman" w:cs="Times New Roman"/>
                <w:spacing w:val="1"/>
                <w:w w:val="97"/>
                <w:sz w:val="24"/>
                <w:szCs w:val="24"/>
                <w:vertAlign w:val="subscript"/>
              </w:rPr>
              <w:t>1</w:t>
            </w:r>
            <w:r w:rsidR="007A58A8" w:rsidRPr="007A58A8">
              <w:rPr>
                <w:rStyle w:val="FootnoteReference"/>
                <w:rFonts w:ascii="Times New Roman" w:hAnsi="Times New Roman" w:cs="Times New Roman"/>
                <w:spacing w:val="1"/>
                <w:w w:val="97"/>
                <w:sz w:val="24"/>
                <w:szCs w:val="24"/>
              </w:rPr>
              <w:footnoteReference w:id="1"/>
            </w:r>
          </w:p>
        </w:tc>
        <w:tc>
          <w:tcPr>
            <w:tcW w:w="850" w:type="dxa"/>
            <w:vAlign w:val="center"/>
          </w:tcPr>
          <w:p w14:paraId="423C215D" w14:textId="0A04CF3B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lang w:val="sr-Cyrl-BA" w:eastAsia="en-US"/>
              </w:rPr>
            </w:pPr>
            <w:r w:rsidRPr="007A58A8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G</w:t>
            </w:r>
            <w:r w:rsidRPr="007A58A8">
              <w:rPr>
                <w:rFonts w:ascii="Times New Roman" w:hAnsi="Times New Roman" w:cs="Times New Roman"/>
                <w:spacing w:val="1"/>
                <w:w w:val="97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850" w:type="dxa"/>
            <w:vAlign w:val="center"/>
          </w:tcPr>
          <w:p w14:paraId="17D8BB76" w14:textId="086EA920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lang w:val="sr-Latn-BA" w:eastAsia="en-US"/>
              </w:rPr>
            </w:pPr>
            <w:r w:rsidRPr="007A58A8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T</w:t>
            </w:r>
            <w:r w:rsidRPr="007A58A8">
              <w:rPr>
                <w:rFonts w:ascii="Times New Roman" w:hAnsi="Times New Roman" w:cs="Times New Roman"/>
                <w:spacing w:val="1"/>
                <w:w w:val="97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50" w:type="dxa"/>
            <w:vAlign w:val="center"/>
          </w:tcPr>
          <w:p w14:paraId="709C6D10" w14:textId="773F9FAB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vertAlign w:val="subscript"/>
                <w:lang w:val="sr-Cyrl-BA" w:eastAsia="en-US"/>
              </w:rPr>
            </w:pPr>
            <w:r w:rsidRPr="007A58A8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T</w:t>
            </w:r>
            <w:r w:rsidRPr="007A58A8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  <w:vertAlign w:val="subscript"/>
              </w:rPr>
              <w:t>2</w:t>
            </w:r>
            <w:r w:rsidRPr="007A58A8">
              <w:rPr>
                <w:rStyle w:val="FootnoteReference"/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footnoteReference w:id="2"/>
            </w:r>
          </w:p>
        </w:tc>
        <w:tc>
          <w:tcPr>
            <w:tcW w:w="850" w:type="dxa"/>
            <w:vAlign w:val="center"/>
          </w:tcPr>
          <w:p w14:paraId="3C10FECA" w14:textId="162B5174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</w:pPr>
            <w:r w:rsidRPr="007A58A8">
              <w:rPr>
                <w:rFonts w:ascii="Times New Roman" w:hAnsi="Times New Roman" w:cs="Times New Roman"/>
                <w:szCs w:val="24"/>
                <w:lang w:val="sr-Latn-BA" w:eastAsia="en-US"/>
              </w:rPr>
              <w:t>V</w:t>
            </w:r>
            <w:r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  <w:t>12</w:t>
            </w:r>
          </w:p>
        </w:tc>
        <w:tc>
          <w:tcPr>
            <w:tcW w:w="850" w:type="dxa"/>
            <w:vAlign w:val="center"/>
          </w:tcPr>
          <w:p w14:paraId="730B6E83" w14:textId="1172F55E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</w:pPr>
            <w:r>
              <w:rPr>
                <w:rFonts w:ascii="Times New Roman" w:hAnsi="Times New Roman" w:cs="Times New Roman"/>
                <w:szCs w:val="24"/>
                <w:lang w:val="sr-Latn-BA" w:eastAsia="en-US"/>
              </w:rPr>
              <w:t>V</w:t>
            </w:r>
            <w:r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  <w:t>13</w:t>
            </w:r>
            <w:r w:rsidR="00FF21A6">
              <w:rPr>
                <w:rStyle w:val="FootnoteReference"/>
                <w:rFonts w:ascii="Times New Roman" w:hAnsi="Times New Roman" w:cs="Times New Roman"/>
                <w:szCs w:val="24"/>
                <w:lang w:val="sr-Latn-BA" w:eastAsia="en-US"/>
              </w:rPr>
              <w:footnoteReference w:id="3"/>
            </w:r>
          </w:p>
        </w:tc>
        <w:tc>
          <w:tcPr>
            <w:tcW w:w="850" w:type="dxa"/>
            <w:vAlign w:val="center"/>
          </w:tcPr>
          <w:p w14:paraId="189B7D58" w14:textId="5EF16965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</w:pPr>
            <w:r>
              <w:rPr>
                <w:rFonts w:ascii="Times New Roman" w:hAnsi="Times New Roman" w:cs="Times New Roman"/>
                <w:szCs w:val="24"/>
                <w:lang w:val="sr-Latn-BA" w:eastAsia="en-US"/>
              </w:rPr>
              <w:t>V</w:t>
            </w:r>
            <w:r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  <w:t>23</w:t>
            </w:r>
          </w:p>
        </w:tc>
        <w:tc>
          <w:tcPr>
            <w:tcW w:w="850" w:type="dxa"/>
            <w:vAlign w:val="center"/>
          </w:tcPr>
          <w:p w14:paraId="20246639" w14:textId="38FDAD7E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</w:pPr>
            <w:r>
              <w:rPr>
                <w:rFonts w:ascii="Times New Roman" w:hAnsi="Times New Roman" w:cs="Times New Roman"/>
                <w:szCs w:val="24"/>
                <w:lang w:val="sr-Latn-BA" w:eastAsia="en-US"/>
              </w:rPr>
              <w:t>T</w:t>
            </w:r>
            <w:r>
              <w:rPr>
                <w:rFonts w:ascii="Times New Roman" w:hAnsi="Times New Roman" w:cs="Times New Roman"/>
                <w:szCs w:val="24"/>
                <w:vertAlign w:val="subscript"/>
                <w:lang w:val="sr-Latn-BA" w:eastAsia="en-US"/>
              </w:rPr>
              <w:t>3</w:t>
            </w:r>
          </w:p>
        </w:tc>
        <w:tc>
          <w:tcPr>
            <w:tcW w:w="986" w:type="dxa"/>
            <w:vAlign w:val="center"/>
          </w:tcPr>
          <w:p w14:paraId="2F725699" w14:textId="72075422" w:rsidR="00BA3AD1" w:rsidRPr="007A58A8" w:rsidRDefault="007A58A8" w:rsidP="00BA3AD1">
            <w:pPr>
              <w:jc w:val="center"/>
              <w:rPr>
                <w:rFonts w:ascii="Times New Roman" w:hAnsi="Times New Roman" w:cs="Times New Roman"/>
                <w:szCs w:val="24"/>
                <w:lang w:val="sr-Cyrl-BA" w:eastAsia="en-US"/>
              </w:rPr>
            </w:pPr>
            <w:r>
              <w:rPr>
                <w:rFonts w:ascii="Times New Roman" w:hAnsi="Times New Roman" w:cs="Times New Roman"/>
                <w:szCs w:val="24"/>
                <w:lang w:val="sr-Cyrl-BA" w:eastAsia="en-US"/>
              </w:rPr>
              <w:t>Мрежа</w:t>
            </w:r>
          </w:p>
        </w:tc>
      </w:tr>
      <w:tr w:rsidR="00BA3AD1" w14:paraId="42A1D7D3" w14:textId="77777777" w:rsidTr="00BA3AD1">
        <w:trPr>
          <w:jc w:val="center"/>
        </w:trPr>
        <w:tc>
          <w:tcPr>
            <w:tcW w:w="1384" w:type="dxa"/>
            <w:vAlign w:val="center"/>
          </w:tcPr>
          <w:p w14:paraId="1B1D8F95" w14:textId="57EF8C05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/>
                <w:szCs w:val="24"/>
                <w:lang w:val="sr-Cyrl-BA" w:eastAsia="en-US"/>
              </w:rPr>
            </w:pPr>
            <w:r w:rsidRPr="00BA3AD1">
              <w:rPr>
                <w:rFonts w:ascii="Times New Roman" w:hAnsi="Times New Roman" w:cs="Times New Roman"/>
                <w:i/>
                <w:sz w:val="24"/>
              </w:rPr>
              <w:t>x</w:t>
            </w:r>
            <w:r w:rsidRPr="00BA3AD1">
              <w:rPr>
                <w:rFonts w:ascii="Times New Roman" w:hAnsi="Times New Roman" w:cs="Times New Roman"/>
                <w:sz w:val="24"/>
                <w:vertAlign w:val="subscript"/>
              </w:rPr>
              <w:t>d</w:t>
            </w:r>
            <w:r w:rsidRPr="00BA3AD1">
              <w:rPr>
                <w:rFonts w:ascii="Times New Roman" w:hAnsi="Times New Roman" w:cs="Times New Roman"/>
                <w:sz w:val="24"/>
              </w:rPr>
              <w:t xml:space="preserve"> = </w:t>
            </w:r>
            <w:r w:rsidRPr="00BA3AD1">
              <w:rPr>
                <w:rFonts w:ascii="Times New Roman" w:hAnsi="Times New Roman" w:cs="Times New Roman"/>
                <w:i/>
                <w:sz w:val="24"/>
              </w:rPr>
              <w:t>x</w:t>
            </w:r>
            <w:r w:rsidRPr="00BA3AD1">
              <w:rPr>
                <w:rFonts w:ascii="Times New Roman" w:hAnsi="Times New Roman" w:cs="Times New Roman"/>
                <w:sz w:val="24"/>
                <w:vertAlign w:val="subscript"/>
              </w:rPr>
              <w:t>i</w:t>
            </w:r>
            <w:r w:rsidRPr="00BA3AD1">
              <w:rPr>
                <w:rFonts w:ascii="Times New Roman" w:hAnsi="Times New Roman" w:cs="Times New Roman"/>
                <w:sz w:val="24"/>
              </w:rPr>
              <w:t xml:space="preserve"> [</w:t>
            </w:r>
            <w:r w:rsidRPr="00BA3AD1">
              <w:rPr>
                <w:rFonts w:ascii="Times New Roman" w:hAnsi="Times New Roman" w:cs="Times New Roman"/>
                <w:i/>
                <w:iCs/>
                <w:sz w:val="24"/>
              </w:rPr>
              <w:t>r.j.</w:t>
            </w:r>
            <w:r w:rsidRPr="00BA3AD1">
              <w:rPr>
                <w:rFonts w:ascii="Times New Roman" w:hAnsi="Times New Roman" w:cs="Times New Roman"/>
                <w:sz w:val="24"/>
              </w:rPr>
              <w:t>]</w:t>
            </w:r>
          </w:p>
        </w:tc>
        <w:tc>
          <w:tcPr>
            <w:tcW w:w="850" w:type="dxa"/>
            <w:vAlign w:val="center"/>
          </w:tcPr>
          <w:p w14:paraId="5819FCB4" w14:textId="6A337302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0.14</w:t>
            </w:r>
          </w:p>
        </w:tc>
        <w:tc>
          <w:tcPr>
            <w:tcW w:w="850" w:type="dxa"/>
            <w:vAlign w:val="center"/>
          </w:tcPr>
          <w:p w14:paraId="78005A5B" w14:textId="10DEE290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0.14</w:t>
            </w:r>
          </w:p>
        </w:tc>
        <w:tc>
          <w:tcPr>
            <w:tcW w:w="850" w:type="dxa"/>
            <w:vAlign w:val="center"/>
          </w:tcPr>
          <w:p w14:paraId="40975483" w14:textId="77896DF9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0.06</w:t>
            </w:r>
          </w:p>
        </w:tc>
        <w:tc>
          <w:tcPr>
            <w:tcW w:w="850" w:type="dxa"/>
            <w:vAlign w:val="center"/>
          </w:tcPr>
          <w:p w14:paraId="0891FE62" w14:textId="1753AE14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0.06</w:t>
            </w:r>
          </w:p>
        </w:tc>
        <w:tc>
          <w:tcPr>
            <w:tcW w:w="850" w:type="dxa"/>
            <w:vAlign w:val="center"/>
          </w:tcPr>
          <w:p w14:paraId="63D8B271" w14:textId="6EF0A6F3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0.12</w:t>
            </w:r>
          </w:p>
        </w:tc>
        <w:tc>
          <w:tcPr>
            <w:tcW w:w="850" w:type="dxa"/>
            <w:vAlign w:val="center"/>
          </w:tcPr>
          <w:p w14:paraId="0B4285C6" w14:textId="78C59F44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0.12</w:t>
            </w:r>
          </w:p>
        </w:tc>
        <w:tc>
          <w:tcPr>
            <w:tcW w:w="850" w:type="dxa"/>
            <w:vAlign w:val="center"/>
          </w:tcPr>
          <w:p w14:paraId="1212C5EA" w14:textId="188064B4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0.12</w:t>
            </w:r>
          </w:p>
        </w:tc>
        <w:tc>
          <w:tcPr>
            <w:tcW w:w="850" w:type="dxa"/>
            <w:vAlign w:val="center"/>
          </w:tcPr>
          <w:p w14:paraId="753F5255" w14:textId="1669A235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0.05</w:t>
            </w:r>
          </w:p>
        </w:tc>
        <w:tc>
          <w:tcPr>
            <w:tcW w:w="986" w:type="dxa"/>
            <w:vAlign w:val="center"/>
          </w:tcPr>
          <w:p w14:paraId="19468D27" w14:textId="569DD8B8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0.02</w:t>
            </w:r>
          </w:p>
        </w:tc>
      </w:tr>
      <w:tr w:rsidR="00BA3AD1" w14:paraId="5C757F6B" w14:textId="77777777" w:rsidTr="00BA3AD1">
        <w:trPr>
          <w:jc w:val="center"/>
        </w:trPr>
        <w:tc>
          <w:tcPr>
            <w:tcW w:w="1384" w:type="dxa"/>
            <w:vAlign w:val="center"/>
          </w:tcPr>
          <w:p w14:paraId="55E19E81" w14:textId="19790586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/>
                <w:szCs w:val="24"/>
                <w:lang w:val="sr-Cyrl-BA" w:eastAsia="en-US"/>
              </w:rPr>
            </w:pPr>
            <w:r w:rsidRPr="00BA3AD1">
              <w:rPr>
                <w:rFonts w:ascii="Times New Roman" w:hAnsi="Times New Roman" w:cs="Times New Roman"/>
                <w:i/>
                <w:sz w:val="24"/>
              </w:rPr>
              <w:t>x</w:t>
            </w:r>
            <w:r w:rsidRPr="00BA3AD1">
              <w:rPr>
                <w:rFonts w:ascii="Times New Roman" w:hAnsi="Times New Roman" w:cs="Times New Roman"/>
                <w:sz w:val="24"/>
                <w:vertAlign w:val="subscript"/>
              </w:rPr>
              <w:t>0</w:t>
            </w:r>
            <w:r w:rsidRPr="00BA3AD1">
              <w:rPr>
                <w:rFonts w:ascii="Times New Roman" w:hAnsi="Times New Roman" w:cs="Times New Roman"/>
                <w:sz w:val="24"/>
              </w:rPr>
              <w:t xml:space="preserve"> [</w:t>
            </w:r>
            <w:r w:rsidRPr="00BA3AD1">
              <w:rPr>
                <w:rFonts w:ascii="Times New Roman" w:hAnsi="Times New Roman" w:cs="Times New Roman"/>
                <w:i/>
                <w:iCs/>
                <w:sz w:val="24"/>
              </w:rPr>
              <w:t>r.j.]</w:t>
            </w:r>
          </w:p>
        </w:tc>
        <w:tc>
          <w:tcPr>
            <w:tcW w:w="850" w:type="dxa"/>
            <w:vAlign w:val="center"/>
          </w:tcPr>
          <w:p w14:paraId="4B8AA76F" w14:textId="12D1B82A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0.05</w:t>
            </w:r>
          </w:p>
        </w:tc>
        <w:tc>
          <w:tcPr>
            <w:tcW w:w="850" w:type="dxa"/>
            <w:vAlign w:val="center"/>
          </w:tcPr>
          <w:p w14:paraId="21462EBC" w14:textId="2794D837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0.05</w:t>
            </w:r>
          </w:p>
        </w:tc>
        <w:tc>
          <w:tcPr>
            <w:tcW w:w="850" w:type="dxa"/>
            <w:vAlign w:val="center"/>
          </w:tcPr>
          <w:p w14:paraId="1C7B9ADF" w14:textId="6F959284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0.06</w:t>
            </w:r>
          </w:p>
        </w:tc>
        <w:tc>
          <w:tcPr>
            <w:tcW w:w="850" w:type="dxa"/>
            <w:vAlign w:val="center"/>
          </w:tcPr>
          <w:p w14:paraId="4CF115CF" w14:textId="3F5AB8E6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0.06</w:t>
            </w:r>
          </w:p>
        </w:tc>
        <w:tc>
          <w:tcPr>
            <w:tcW w:w="850" w:type="dxa"/>
            <w:vAlign w:val="center"/>
          </w:tcPr>
          <w:p w14:paraId="57DE73E6" w14:textId="152CBDEA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0.36</w:t>
            </w:r>
          </w:p>
        </w:tc>
        <w:tc>
          <w:tcPr>
            <w:tcW w:w="850" w:type="dxa"/>
            <w:vAlign w:val="center"/>
          </w:tcPr>
          <w:p w14:paraId="0C112642" w14:textId="659B9B63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0.36</w:t>
            </w:r>
          </w:p>
        </w:tc>
        <w:tc>
          <w:tcPr>
            <w:tcW w:w="850" w:type="dxa"/>
            <w:vAlign w:val="center"/>
          </w:tcPr>
          <w:p w14:paraId="08F57471" w14:textId="31986661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0.36</w:t>
            </w:r>
          </w:p>
        </w:tc>
        <w:tc>
          <w:tcPr>
            <w:tcW w:w="850" w:type="dxa"/>
            <w:vAlign w:val="center"/>
          </w:tcPr>
          <w:p w14:paraId="4B80CAF2" w14:textId="0F568339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0.05</w:t>
            </w:r>
          </w:p>
        </w:tc>
        <w:tc>
          <w:tcPr>
            <w:tcW w:w="986" w:type="dxa"/>
            <w:vAlign w:val="center"/>
          </w:tcPr>
          <w:p w14:paraId="26F69316" w14:textId="3EA35E67" w:rsidR="00BA3AD1" w:rsidRPr="00BA3AD1" w:rsidRDefault="00BA3AD1" w:rsidP="00BA3AD1">
            <w:pPr>
              <w:jc w:val="center"/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</w:pPr>
            <w:r w:rsidRPr="00BA3AD1">
              <w:rPr>
                <w:rFonts w:ascii="Times New Roman" w:hAnsi="Times New Roman" w:cs="Times New Roman"/>
                <w:bCs/>
                <w:szCs w:val="24"/>
                <w:lang w:val="sr-Latn-BA" w:eastAsia="en-US"/>
              </w:rPr>
              <w:t>0.05</w:t>
            </w:r>
          </w:p>
        </w:tc>
      </w:tr>
    </w:tbl>
    <w:p w14:paraId="40B249CF" w14:textId="3FE0F6F8" w:rsidR="004524E2" w:rsidRPr="00926027" w:rsidRDefault="00FF21A6" w:rsidP="00FF21A6">
      <w:pPr>
        <w:spacing w:after="0"/>
        <w:jc w:val="center"/>
        <w:rPr>
          <w:rFonts w:ascii="TimesNewRomanPS-ItalicMT" w:hAnsi="TimesNewRomanPS-ItalicMT" w:hint="eastAsia"/>
          <w:i/>
          <w:iCs/>
          <w:color w:val="000000"/>
          <w:sz w:val="22"/>
        </w:rPr>
      </w:pPr>
      <w:r w:rsidRPr="00926027">
        <w:rPr>
          <w:rFonts w:ascii="TimesNewRomanPS-ItalicMT" w:hAnsi="TimesNewRomanPS-ItalicMT"/>
          <w:i/>
          <w:iCs/>
          <w:color w:val="000000"/>
          <w:sz w:val="22"/>
        </w:rPr>
        <w:t>Табела 1 – Подаци о систему са сл</w:t>
      </w:r>
      <w:r w:rsidRPr="00926027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1</w:t>
      </w:r>
    </w:p>
    <w:p w14:paraId="6ECD1E6B" w14:textId="49B308E5" w:rsidR="00FF21A6" w:rsidRDefault="00FF21A6" w:rsidP="00FF21A6">
      <w:pPr>
        <w:spacing w:after="0"/>
        <w:jc w:val="center"/>
        <w:rPr>
          <w:b/>
          <w:szCs w:val="24"/>
          <w:lang w:val="sr-Cyrl-BA" w:eastAsia="en-US"/>
        </w:rPr>
      </w:pPr>
    </w:p>
    <w:p w14:paraId="7469149A" w14:textId="1A23C3BB" w:rsidR="00FF21A6" w:rsidRPr="00FF21A6" w:rsidRDefault="00FF21A6" w:rsidP="00FF21A6">
      <w:pPr>
        <w:rPr>
          <w:bCs/>
          <w:szCs w:val="24"/>
          <w:lang w:val="sr-Cyrl-BA" w:eastAsia="en-US"/>
        </w:rPr>
      </w:pPr>
      <w:r>
        <w:rPr>
          <w:bCs/>
          <w:szCs w:val="24"/>
          <w:lang w:val="sr-Cyrl-BA" w:eastAsia="en-US"/>
        </w:rPr>
        <w:t>Потребно је одредити:</w:t>
      </w:r>
    </w:p>
    <w:p w14:paraId="77CB1693" w14:textId="334C9175" w:rsidR="00FF21A6" w:rsidRDefault="00FF21A6" w:rsidP="00FF21A6">
      <w:pPr>
        <w:rPr>
          <w:rFonts w:ascii="TimesNewRomanPSMT" w:hAnsi="TimesNewRomanPSMT" w:hint="eastAsia"/>
          <w:color w:val="000000"/>
          <w:szCs w:val="24"/>
        </w:rPr>
      </w:pPr>
      <w:r>
        <w:rPr>
          <w:b/>
          <w:lang w:val="sr-Cyrl-BA" w:eastAsia="en-US"/>
        </w:rPr>
        <w:t xml:space="preserve">     </w:t>
      </w:r>
      <w:r w:rsidRPr="00FF21A6">
        <w:rPr>
          <w:b/>
          <w:lang w:val="sr-Cyrl-BA" w:eastAsia="en-US"/>
        </w:rPr>
        <w:t>а)</w:t>
      </w:r>
      <w:r>
        <w:rPr>
          <w:b/>
          <w:lang w:val="sr-Cyrl-BA" w:eastAsia="en-US"/>
        </w:rPr>
        <w:t xml:space="preserve"> </w:t>
      </w:r>
      <w:r w:rsidRPr="00FF21A6">
        <w:rPr>
          <w:rFonts w:ascii="TimesNewRomanPSMT" w:hAnsi="TimesNewRomanPSMT"/>
          <w:color w:val="000000"/>
          <w:szCs w:val="24"/>
        </w:rPr>
        <w:t>Матрице импеданси директног, инверзног и нултог редослиједа ако се двополни</w:t>
      </w:r>
      <w:r w:rsidRPr="00FF21A6">
        <w:rPr>
          <w:rFonts w:ascii="TimesNewRomanPSMT" w:hAnsi="TimesNewRomanPSMT"/>
          <w:color w:val="000000"/>
        </w:rPr>
        <w:br/>
      </w:r>
      <w:r w:rsidRPr="00FF21A6">
        <w:rPr>
          <w:rFonts w:ascii="TimesNewRomanPSMT" w:hAnsi="TimesNewRomanPSMT"/>
          <w:color w:val="000000"/>
          <w:szCs w:val="24"/>
        </w:rPr>
        <w:t>кратак спој са земљом десио на половини вод</w:t>
      </w:r>
      <w:r w:rsidR="003852FD">
        <w:rPr>
          <w:rFonts w:ascii="TimesNewRomanPSMT" w:hAnsi="TimesNewRomanPSMT"/>
          <w:color w:val="000000"/>
          <w:szCs w:val="24"/>
          <w:lang w:val="sr-Cyrl-BA"/>
        </w:rPr>
        <w:t>а</w:t>
      </w:r>
      <w:r w:rsidRPr="00FF21A6">
        <w:rPr>
          <w:rFonts w:ascii="TimesNewRomanPSMT" w:hAnsi="TimesNewRomanPSMT"/>
          <w:color w:val="000000"/>
          <w:szCs w:val="24"/>
        </w:rPr>
        <w:t xml:space="preserve"> </w:t>
      </w:r>
      <w:r w:rsidRPr="007B6E8D">
        <w:rPr>
          <w:rFonts w:ascii="TimesNewRomanPSMT" w:hAnsi="TimesNewRomanPSMT"/>
          <w:i/>
          <w:iCs/>
          <w:color w:val="000000"/>
          <w:szCs w:val="24"/>
        </w:rPr>
        <w:t>V</w:t>
      </w:r>
      <w:r w:rsidRPr="007B6E8D">
        <w:rPr>
          <w:rFonts w:ascii="TimesNewRomanPSMT" w:hAnsi="TimesNewRomanPSMT"/>
          <w:i/>
          <w:iCs/>
          <w:color w:val="000000"/>
          <w:sz w:val="16"/>
          <w:szCs w:val="16"/>
        </w:rPr>
        <w:t>13</w:t>
      </w:r>
      <w:r w:rsidRPr="00FF21A6">
        <w:rPr>
          <w:rFonts w:ascii="TimesNewRomanPSMT" w:hAnsi="TimesNewRomanPSMT"/>
          <w:color w:val="000000"/>
          <w:szCs w:val="24"/>
        </w:rPr>
        <w:t>.</w:t>
      </w:r>
    </w:p>
    <w:p w14:paraId="027BBA8F" w14:textId="300C17B5" w:rsidR="00FF21A6" w:rsidRDefault="00FF21A6" w:rsidP="00FF21A6">
      <w:pPr>
        <w:rPr>
          <w:rFonts w:ascii="TimesNewRomanPSMT" w:hAnsi="TimesNewRomanPSMT" w:hint="eastAsia"/>
          <w:color w:val="000000"/>
          <w:szCs w:val="24"/>
        </w:rPr>
      </w:pPr>
      <w:r>
        <w:rPr>
          <w:rFonts w:ascii="TimesNewRomanPSMT" w:hAnsi="TimesNewRomanPSMT"/>
          <w:color w:val="000000"/>
          <w:szCs w:val="24"/>
          <w:lang w:val="sr-Cyrl-BA"/>
        </w:rPr>
        <w:t xml:space="preserve">     </w:t>
      </w: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>б)</w:t>
      </w:r>
      <w:r>
        <w:rPr>
          <w:rFonts w:ascii="TimesNewRomanPSMT" w:hAnsi="TimesNewRomanPSMT"/>
          <w:b/>
          <w:bCs/>
          <w:color w:val="000000"/>
          <w:szCs w:val="24"/>
          <w:lang w:val="sr-Cyrl-BA"/>
        </w:rPr>
        <w:t xml:space="preserve"> </w:t>
      </w:r>
      <w:r w:rsidRPr="00FF21A6">
        <w:rPr>
          <w:rFonts w:ascii="TimesNewRomanPSMT" w:hAnsi="TimesNewRomanPSMT"/>
          <w:color w:val="000000"/>
          <w:szCs w:val="24"/>
        </w:rPr>
        <w:t>Тевененове импедансе директног, инверзног и нултог редослиједа у релативним</w:t>
      </w:r>
      <w:r w:rsidRPr="00FF21A6">
        <w:rPr>
          <w:rFonts w:ascii="TimesNewRomanPSMT" w:hAnsi="TimesNewRomanPSMT"/>
          <w:color w:val="000000"/>
        </w:rPr>
        <w:br/>
      </w:r>
      <w:r w:rsidRPr="00FF21A6">
        <w:rPr>
          <w:rFonts w:ascii="TimesNewRomanPSMT" w:hAnsi="TimesNewRomanPSMT"/>
          <w:color w:val="000000"/>
          <w:szCs w:val="24"/>
        </w:rPr>
        <w:t>јединицама и у омима, ако се једнополни кратак спој десио на сабирницама 3.</w:t>
      </w:r>
    </w:p>
    <w:p w14:paraId="5AF655B7" w14:textId="4D7673F3" w:rsidR="00FF21A6" w:rsidRDefault="00FF21A6" w:rsidP="00FF21A6">
      <w:pPr>
        <w:rPr>
          <w:rFonts w:ascii="TimesNewRomanPSMT" w:hAnsi="TimesNewRomanPSMT" w:hint="eastAsia"/>
          <w:color w:val="000000"/>
          <w:szCs w:val="24"/>
        </w:rPr>
      </w:pP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 xml:space="preserve">     в)</w:t>
      </w:r>
      <w:r w:rsidRPr="00FF21A6">
        <w:t xml:space="preserve"> </w:t>
      </w:r>
      <w:r>
        <w:rPr>
          <w:lang w:val="sr-Cyrl-BA"/>
        </w:rPr>
        <w:t xml:space="preserve"> </w:t>
      </w:r>
      <w:r w:rsidRPr="00FF21A6">
        <w:rPr>
          <w:rFonts w:ascii="TimesNewRomanPSMT" w:hAnsi="TimesNewRomanPSMT"/>
          <w:color w:val="000000"/>
          <w:szCs w:val="24"/>
        </w:rPr>
        <w:t xml:space="preserve">Вриједности симетричних компоненти напона на мјесту квара из тачке под </w:t>
      </w:r>
      <w:r w:rsidRPr="007A2F6D">
        <w:rPr>
          <w:rFonts w:ascii="TimesNewRomanPSMT" w:hAnsi="TimesNewRomanPSMT"/>
          <w:b/>
          <w:bCs/>
          <w:i/>
          <w:iCs/>
          <w:color w:val="000000"/>
          <w:szCs w:val="24"/>
        </w:rPr>
        <w:t>б)</w:t>
      </w:r>
      <w:r w:rsidRPr="00FF21A6">
        <w:rPr>
          <w:rFonts w:ascii="TimesNewRomanPSMT" w:hAnsi="TimesNewRomanPSMT"/>
          <w:color w:val="000000"/>
          <w:szCs w:val="24"/>
        </w:rPr>
        <w:t>.</w:t>
      </w:r>
    </w:p>
    <w:p w14:paraId="5D1F5EBB" w14:textId="544B159B" w:rsidR="00FF21A6" w:rsidRDefault="00FF21A6" w:rsidP="00FF21A6">
      <w:pPr>
        <w:rPr>
          <w:rFonts w:ascii="TimesNewRomanPSMT" w:hAnsi="TimesNewRomanPSMT" w:hint="eastAsia"/>
          <w:color w:val="000000"/>
          <w:szCs w:val="24"/>
        </w:rPr>
      </w:pPr>
      <w:r>
        <w:rPr>
          <w:rFonts w:ascii="TimesNewRomanPSMT" w:hAnsi="TimesNewRomanPSMT"/>
          <w:color w:val="000000"/>
          <w:szCs w:val="24"/>
          <w:lang w:val="sr-Cyrl-BA"/>
        </w:rPr>
        <w:t xml:space="preserve">     </w:t>
      </w: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>г)</w:t>
      </w:r>
      <w:r w:rsidRPr="00FF21A6">
        <w:t xml:space="preserve"> </w:t>
      </w:r>
      <w:r w:rsidRPr="00FF21A6">
        <w:rPr>
          <w:rFonts w:ascii="TimesNewRomanPSMT" w:hAnsi="TimesNewRomanPSMT"/>
          <w:color w:val="000000"/>
          <w:szCs w:val="24"/>
        </w:rPr>
        <w:t xml:space="preserve">Вриједности струја симетричних компоненти кроз трансформаторе </w:t>
      </w:r>
      <w:r w:rsidRPr="007B6E8D">
        <w:rPr>
          <w:rFonts w:ascii="TimesNewRomanPSMT" w:hAnsi="TimesNewRomanPSMT"/>
          <w:i/>
          <w:iCs/>
          <w:color w:val="000000"/>
          <w:szCs w:val="24"/>
        </w:rPr>
        <w:t>Т</w:t>
      </w:r>
      <w:r w:rsidRPr="007B6E8D">
        <w:rPr>
          <w:rFonts w:ascii="TimesNewRomanPSMT" w:hAnsi="TimesNewRomanPSMT"/>
          <w:i/>
          <w:iCs/>
          <w:color w:val="000000"/>
          <w:sz w:val="16"/>
          <w:szCs w:val="16"/>
        </w:rPr>
        <w:t>1</w:t>
      </w:r>
      <w:r w:rsidRPr="00FF21A6">
        <w:rPr>
          <w:rFonts w:ascii="TimesNewRomanPSMT" w:hAnsi="TimesNewRomanPSMT"/>
          <w:color w:val="000000"/>
          <w:szCs w:val="24"/>
        </w:rPr>
        <w:t xml:space="preserve">, </w:t>
      </w:r>
      <w:r w:rsidRPr="007B6E8D">
        <w:rPr>
          <w:rFonts w:ascii="TimesNewRomanPSMT" w:hAnsi="TimesNewRomanPSMT"/>
          <w:i/>
          <w:iCs/>
          <w:color w:val="000000"/>
          <w:szCs w:val="24"/>
        </w:rPr>
        <w:t>Т</w:t>
      </w:r>
      <w:r w:rsidRPr="007B6E8D">
        <w:rPr>
          <w:rFonts w:ascii="TimesNewRomanPSMT" w:hAnsi="TimesNewRomanPSMT"/>
          <w:i/>
          <w:iCs/>
          <w:color w:val="000000"/>
          <w:sz w:val="16"/>
          <w:szCs w:val="16"/>
        </w:rPr>
        <w:t>2</w:t>
      </w:r>
      <w:r w:rsidRPr="00FF21A6">
        <w:rPr>
          <w:rFonts w:ascii="TimesNewRomanPSMT" w:hAnsi="TimesNewRomanPSMT"/>
          <w:color w:val="000000"/>
          <w:sz w:val="16"/>
          <w:szCs w:val="16"/>
        </w:rPr>
        <w:t xml:space="preserve"> </w:t>
      </w:r>
      <w:r w:rsidRPr="00FF21A6">
        <w:rPr>
          <w:rFonts w:ascii="TimesNewRomanPSMT" w:hAnsi="TimesNewRomanPSMT"/>
          <w:color w:val="000000"/>
          <w:szCs w:val="24"/>
        </w:rPr>
        <w:t xml:space="preserve">и </w:t>
      </w:r>
      <w:r w:rsidRPr="007B6E8D">
        <w:rPr>
          <w:rFonts w:ascii="TimesNewRomanPSMT" w:hAnsi="TimesNewRomanPSMT"/>
          <w:i/>
          <w:iCs/>
          <w:color w:val="000000"/>
          <w:szCs w:val="24"/>
        </w:rPr>
        <w:t>Т</w:t>
      </w:r>
      <w:r w:rsidRPr="007B6E8D">
        <w:rPr>
          <w:rFonts w:ascii="TimesNewRomanPSMT" w:hAnsi="TimesNewRomanPSMT"/>
          <w:i/>
          <w:iCs/>
          <w:color w:val="000000"/>
          <w:sz w:val="16"/>
          <w:szCs w:val="16"/>
        </w:rPr>
        <w:t>3</w:t>
      </w:r>
      <w:r w:rsidRPr="00FF21A6">
        <w:rPr>
          <w:rFonts w:ascii="TimesNewRomanPSMT" w:hAnsi="TimesNewRomanPSMT"/>
          <w:color w:val="000000"/>
          <w:sz w:val="16"/>
          <w:szCs w:val="16"/>
        </w:rPr>
        <w:t xml:space="preserve"> </w:t>
      </w:r>
      <w:r w:rsidRPr="00FF21A6">
        <w:rPr>
          <w:rFonts w:ascii="TimesNewRomanPSMT" w:hAnsi="TimesNewRomanPSMT"/>
          <w:color w:val="000000"/>
          <w:szCs w:val="24"/>
        </w:rPr>
        <w:t>за</w:t>
      </w:r>
      <w:r w:rsidRPr="00FF21A6">
        <w:rPr>
          <w:rFonts w:ascii="TimesNewRomanPSMT" w:hAnsi="TimesNewRomanPSMT"/>
          <w:color w:val="000000"/>
        </w:rPr>
        <w:br/>
      </w:r>
      <w:r w:rsidRPr="00FF21A6">
        <w:rPr>
          <w:rFonts w:ascii="TimesNewRomanPSMT" w:hAnsi="TimesNewRomanPSMT"/>
          <w:color w:val="000000"/>
          <w:szCs w:val="24"/>
        </w:rPr>
        <w:t xml:space="preserve">вријеме квара из тачке под </w:t>
      </w:r>
      <w:r w:rsidRPr="007A2F6D">
        <w:rPr>
          <w:rFonts w:ascii="TimesNewRomanPSMT" w:hAnsi="TimesNewRomanPSMT"/>
          <w:b/>
          <w:bCs/>
          <w:i/>
          <w:iCs/>
          <w:color w:val="000000"/>
          <w:szCs w:val="24"/>
        </w:rPr>
        <w:t>а)</w:t>
      </w:r>
      <w:r w:rsidRPr="00FF21A6">
        <w:rPr>
          <w:rFonts w:ascii="TimesNewRomanPSMT" w:hAnsi="TimesNewRomanPSMT"/>
          <w:color w:val="000000"/>
          <w:szCs w:val="24"/>
        </w:rPr>
        <w:t>.</w:t>
      </w:r>
    </w:p>
    <w:p w14:paraId="5D430B8C" w14:textId="5CC95BB9" w:rsidR="00FF21A6" w:rsidRDefault="00FF21A6" w:rsidP="00FF21A6">
      <w:pPr>
        <w:pStyle w:val="BodyText"/>
        <w:rPr>
          <w:rFonts w:ascii="TimesNewRomanPSMT" w:eastAsia="PMingLiU" w:hAnsi="TimesNewRomanPSMT" w:hint="eastAsia"/>
          <w:color w:val="000000"/>
          <w:sz w:val="24"/>
          <w:szCs w:val="24"/>
          <w:lang w:val="hr-BA" w:eastAsia="zh-TW"/>
        </w:rPr>
      </w:pPr>
      <w:r w:rsidRPr="00FF21A6"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 xml:space="preserve">   </w:t>
      </w:r>
      <w:r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>д)</w:t>
      </w:r>
      <w:r w:rsidRPr="00FF21A6">
        <w:t xml:space="preserve"> </w:t>
      </w:r>
      <w:r>
        <w:rPr>
          <w:lang w:val="sr-Cyrl-BA"/>
        </w:rPr>
        <w:t xml:space="preserve">  </w:t>
      </w:r>
      <w:r w:rsidR="00E25FCF"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Вриједности струја једнополног кратког споја, трополног кратког споја и двополног</w:t>
      </w:r>
      <w:r w:rsidR="00E25FCF" w:rsidRPr="00E25FCF">
        <w:rPr>
          <w:rFonts w:ascii="TimesNewRomanPSMT" w:eastAsia="PMingLiU" w:hAnsi="TimesNewRomanPSMT"/>
          <w:color w:val="000000"/>
          <w:sz w:val="24"/>
          <w:lang w:val="hr-BA" w:eastAsia="zh-TW"/>
        </w:rPr>
        <w:br/>
      </w:r>
      <w:r w:rsidR="00E25FCF"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кратког споја, уколико се наведени кварови дешавају на сабирницама 1.</w:t>
      </w:r>
    </w:p>
    <w:p w14:paraId="71510348" w14:textId="06A04CF8" w:rsidR="00E25FCF" w:rsidRDefault="00FF21A6" w:rsidP="00FF21A6">
      <w:pPr>
        <w:pStyle w:val="BodyText"/>
        <w:rPr>
          <w:rFonts w:eastAsia="PMingLiU"/>
          <w:sz w:val="24"/>
          <w:lang w:val="hr-BA" w:eastAsia="zh-TW"/>
        </w:rPr>
      </w:pPr>
      <w:r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 xml:space="preserve">   </w:t>
      </w:r>
      <w:proofErr w:type="gramStart"/>
      <w:r>
        <w:rPr>
          <w:rFonts w:ascii="TimesNewRomanPSMT" w:hAnsi="TimesNewRomanPSMT" w:hint="eastAsia"/>
          <w:b/>
          <w:bCs/>
          <w:color w:val="000000"/>
          <w:sz w:val="24"/>
          <w:szCs w:val="24"/>
        </w:rPr>
        <w:t>ђ</w:t>
      </w:r>
      <w:r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 xml:space="preserve">) </w:t>
      </w:r>
      <w:r w:rsidR="00E25FCF"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 xml:space="preserve">  </w:t>
      </w:r>
      <w:proofErr w:type="gramEnd"/>
      <w:r w:rsidR="00E25FCF"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Вриједност напона по фазама на мјесту квара и сабирницама 2, за вријеме кварова из</w:t>
      </w:r>
      <w:r w:rsidR="00E25FCF" w:rsidRPr="00E25FCF">
        <w:rPr>
          <w:rFonts w:ascii="TimesNewRomanPSMT" w:eastAsia="PMingLiU" w:hAnsi="TimesNewRomanPSMT"/>
          <w:color w:val="000000"/>
          <w:sz w:val="24"/>
          <w:lang w:val="hr-BA" w:eastAsia="zh-TW"/>
        </w:rPr>
        <w:br/>
      </w:r>
      <w:r w:rsidR="00E25FCF"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 xml:space="preserve">тачке под </w:t>
      </w:r>
      <w:r w:rsidR="00E25FCF" w:rsidRPr="007A2F6D">
        <w:rPr>
          <w:rFonts w:ascii="TimesNewRomanPSMT" w:eastAsia="PMingLiU" w:hAnsi="TimesNewRomanPSMT"/>
          <w:b/>
          <w:bCs/>
          <w:i/>
          <w:iCs/>
          <w:color w:val="000000"/>
          <w:sz w:val="24"/>
          <w:szCs w:val="24"/>
          <w:lang w:val="hr-BA" w:eastAsia="zh-TW"/>
        </w:rPr>
        <w:t>д)</w:t>
      </w:r>
      <w:r w:rsidR="00E25FCF"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.</w:t>
      </w:r>
      <w:r w:rsidR="00E25FCF" w:rsidRPr="00E25FCF">
        <w:rPr>
          <w:rFonts w:eastAsia="PMingLiU"/>
          <w:sz w:val="24"/>
          <w:lang w:val="hr-BA" w:eastAsia="zh-TW"/>
        </w:rPr>
        <w:t xml:space="preserve"> </w:t>
      </w:r>
    </w:p>
    <w:p w14:paraId="7A1E6A95" w14:textId="0A0E685E" w:rsidR="00E25FCF" w:rsidRDefault="00E25FCF" w:rsidP="00FF21A6">
      <w:pPr>
        <w:pStyle w:val="BodyText"/>
        <w:rPr>
          <w:rFonts w:ascii="TimesNewRomanPSMT" w:eastAsia="PMingLiU" w:hAnsi="TimesNewRomanPSMT" w:hint="eastAsia"/>
          <w:color w:val="000000"/>
          <w:sz w:val="24"/>
          <w:szCs w:val="24"/>
          <w:lang w:val="hr-BA" w:eastAsia="zh-TW"/>
        </w:rPr>
      </w:pPr>
      <w:r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 xml:space="preserve">   е)   </w:t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 xml:space="preserve">Вриједности струја по фазама кроз трансформаторе </w:t>
      </w:r>
      <w:r w:rsidRPr="00FD3146">
        <w:rPr>
          <w:rFonts w:ascii="TimesNewRomanPSMT" w:eastAsia="PMingLiU" w:hAnsi="TimesNewRomanPSMT"/>
          <w:i/>
          <w:iCs/>
          <w:color w:val="000000"/>
          <w:sz w:val="24"/>
          <w:szCs w:val="24"/>
          <w:lang w:val="hr-BA" w:eastAsia="zh-TW"/>
        </w:rPr>
        <w:t>Т</w:t>
      </w:r>
      <w:r w:rsidRPr="00FD3146">
        <w:rPr>
          <w:rFonts w:ascii="TimesNewRomanPSMT" w:eastAsia="PMingLiU" w:hAnsi="TimesNewRomanPSMT"/>
          <w:i/>
          <w:iCs/>
          <w:color w:val="000000"/>
          <w:sz w:val="16"/>
          <w:szCs w:val="16"/>
          <w:lang w:val="hr-BA" w:eastAsia="zh-TW"/>
        </w:rPr>
        <w:t xml:space="preserve">1 </w:t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 xml:space="preserve">и </w:t>
      </w:r>
      <w:r w:rsidRPr="00FD3146">
        <w:rPr>
          <w:rFonts w:ascii="TimesNewRomanPSMT" w:eastAsia="PMingLiU" w:hAnsi="TimesNewRomanPSMT"/>
          <w:i/>
          <w:iCs/>
          <w:color w:val="000000"/>
          <w:sz w:val="24"/>
          <w:szCs w:val="24"/>
          <w:lang w:val="hr-BA" w:eastAsia="zh-TW"/>
        </w:rPr>
        <w:t>Т</w:t>
      </w:r>
      <w:r w:rsidRPr="00FD3146">
        <w:rPr>
          <w:rFonts w:ascii="TimesNewRomanPSMT" w:eastAsia="PMingLiU" w:hAnsi="TimesNewRomanPSMT"/>
          <w:i/>
          <w:iCs/>
          <w:color w:val="000000"/>
          <w:sz w:val="16"/>
          <w:szCs w:val="16"/>
          <w:lang w:val="hr-BA" w:eastAsia="zh-TW"/>
        </w:rPr>
        <w:t>2</w:t>
      </w:r>
      <w:r w:rsidRPr="00E25FCF">
        <w:rPr>
          <w:rFonts w:ascii="TimesNewRomanPSMT" w:eastAsia="PMingLiU" w:hAnsi="TimesNewRomanPSMT"/>
          <w:color w:val="000000"/>
          <w:sz w:val="16"/>
          <w:szCs w:val="16"/>
          <w:lang w:val="hr-BA" w:eastAsia="zh-TW"/>
        </w:rPr>
        <w:t xml:space="preserve"> </w:t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за вријеме квара из тачке</w:t>
      </w:r>
      <w:r w:rsidRPr="00E25FCF">
        <w:rPr>
          <w:rFonts w:ascii="TimesNewRomanPSMT" w:eastAsia="PMingLiU" w:hAnsi="TimesNewRomanPSMT"/>
          <w:color w:val="000000"/>
          <w:sz w:val="24"/>
          <w:lang w:val="hr-BA" w:eastAsia="zh-TW"/>
        </w:rPr>
        <w:br/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 xml:space="preserve">под </w:t>
      </w:r>
      <w:r w:rsidRPr="00E25FCF">
        <w:rPr>
          <w:rFonts w:ascii="TimesNewRomanPSMT" w:eastAsia="PMingLiU" w:hAnsi="TimesNewRomanPSMT"/>
          <w:i/>
          <w:iCs/>
          <w:color w:val="000000"/>
          <w:sz w:val="24"/>
          <w:szCs w:val="24"/>
          <w:lang w:val="hr-BA" w:eastAsia="zh-TW"/>
        </w:rPr>
        <w:t>а)</w:t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.</w:t>
      </w:r>
    </w:p>
    <w:p w14:paraId="65C69C1D" w14:textId="6EE45105" w:rsidR="00E25FCF" w:rsidRPr="00E25FCF" w:rsidRDefault="00E25FCF" w:rsidP="00FF21A6">
      <w:pPr>
        <w:pStyle w:val="BodyText"/>
        <w:rPr>
          <w:sz w:val="24"/>
          <w:szCs w:val="24"/>
          <w:lang w:val="sr-Cyrl-BA"/>
        </w:rPr>
      </w:pPr>
      <w:r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 xml:space="preserve">   </w:t>
      </w:r>
      <w:proofErr w:type="gramStart"/>
      <w:r>
        <w:rPr>
          <w:rFonts w:ascii="TimesNewRomanPSMT" w:hAnsi="TimesNewRomanPSMT" w:hint="eastAsia"/>
          <w:b/>
          <w:bCs/>
          <w:color w:val="000000"/>
          <w:sz w:val="24"/>
          <w:szCs w:val="24"/>
        </w:rPr>
        <w:t>ж</w:t>
      </w:r>
      <w:r>
        <w:rPr>
          <w:rFonts w:ascii="TimesNewRomanPSMT" w:hAnsi="TimesNewRomanPSMT"/>
          <w:b/>
          <w:bCs/>
          <w:color w:val="000000"/>
          <w:sz w:val="24"/>
          <w:szCs w:val="24"/>
          <w:lang w:val="sr-Cyrl-BA"/>
        </w:rPr>
        <w:t xml:space="preserve">)  </w:t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Вриједност</w:t>
      </w:r>
      <w:proofErr w:type="gramEnd"/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 xml:space="preserve"> напона звјездишта трансформатора </w:t>
      </w:r>
      <w:r w:rsidRPr="00FD3146">
        <w:rPr>
          <w:rFonts w:ascii="TimesNewRomanPSMT" w:eastAsia="PMingLiU" w:hAnsi="TimesNewRomanPSMT"/>
          <w:i/>
          <w:iCs/>
          <w:color w:val="000000"/>
          <w:sz w:val="24"/>
          <w:szCs w:val="24"/>
          <w:lang w:val="hr-BA" w:eastAsia="zh-TW"/>
        </w:rPr>
        <w:t>Т</w:t>
      </w:r>
      <w:r w:rsidRPr="00FD3146">
        <w:rPr>
          <w:rFonts w:ascii="TimesNewRomanPSMT" w:eastAsia="PMingLiU" w:hAnsi="TimesNewRomanPSMT"/>
          <w:i/>
          <w:iCs/>
          <w:color w:val="000000"/>
          <w:sz w:val="16"/>
          <w:szCs w:val="16"/>
          <w:lang w:val="hr-BA" w:eastAsia="zh-TW"/>
        </w:rPr>
        <w:t xml:space="preserve">1 </w:t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за вријеме једнофазног кратког</w:t>
      </w:r>
      <w:r w:rsidRPr="00E25FCF">
        <w:rPr>
          <w:rFonts w:ascii="TimesNewRomanPSMT" w:eastAsia="PMingLiU" w:hAnsi="TimesNewRomanPSMT"/>
          <w:color w:val="000000"/>
          <w:sz w:val="24"/>
          <w:lang w:val="hr-BA" w:eastAsia="zh-TW"/>
        </w:rPr>
        <w:br/>
      </w:r>
      <w:r w:rsidRPr="00E25FCF">
        <w:rPr>
          <w:rFonts w:ascii="TimesNewRomanPSMT" w:eastAsia="PMingLiU" w:hAnsi="TimesNewRomanPSMT"/>
          <w:color w:val="000000"/>
          <w:sz w:val="24"/>
          <w:szCs w:val="24"/>
          <w:lang w:val="hr-BA" w:eastAsia="zh-TW"/>
        </w:rPr>
        <w:t>споја на сабирницама 2.</w:t>
      </w:r>
    </w:p>
    <w:p w14:paraId="5F32F848" w14:textId="789983CC" w:rsidR="00FF21A6" w:rsidRPr="00FF21A6" w:rsidRDefault="00FF21A6" w:rsidP="00FF21A6">
      <w:pPr>
        <w:pStyle w:val="BodyText"/>
        <w:rPr>
          <w:lang w:val="sr-Cyrl-BA"/>
        </w:rPr>
      </w:pPr>
      <w:r>
        <w:rPr>
          <w:lang w:val="sr-Cyrl-BA"/>
        </w:rPr>
        <w:t xml:space="preserve">  </w:t>
      </w:r>
    </w:p>
    <w:p w14:paraId="5F88BD77" w14:textId="416BD15A" w:rsidR="00FF21A6" w:rsidRPr="00FF21A6" w:rsidRDefault="00FF21A6" w:rsidP="00FF21A6">
      <w:pPr>
        <w:rPr>
          <w:rFonts w:ascii="TimesNewRomanPSMT" w:hAnsi="TimesNewRomanPSMT" w:hint="eastAsia"/>
          <w:b/>
          <w:bCs/>
          <w:color w:val="000000"/>
          <w:szCs w:val="24"/>
          <w:lang w:val="sr-Cyrl-BA"/>
        </w:rPr>
      </w:pPr>
    </w:p>
    <w:p w14:paraId="5F7FCA6B" w14:textId="6DDC8A9E" w:rsidR="00FF21A6" w:rsidRDefault="006E44C1" w:rsidP="006E44C1">
      <w:pPr>
        <w:spacing w:after="0"/>
        <w:jc w:val="center"/>
        <w:rPr>
          <w:rFonts w:ascii="TimesNewRomanPS-BoldMT" w:hAnsi="TimesNewRomanPS-BoldMT" w:hint="eastAsia"/>
          <w:b/>
          <w:bCs/>
          <w:color w:val="000000"/>
          <w:sz w:val="36"/>
          <w:szCs w:val="36"/>
          <w:u w:val="single"/>
        </w:rPr>
      </w:pPr>
      <w:r w:rsidRPr="006E44C1">
        <w:rPr>
          <w:rFonts w:ascii="TimesNewRomanPS-BoldMT" w:hAnsi="TimesNewRomanPS-BoldMT"/>
          <w:b/>
          <w:bCs/>
          <w:color w:val="000000"/>
          <w:sz w:val="36"/>
          <w:szCs w:val="36"/>
          <w:u w:val="single"/>
        </w:rPr>
        <w:lastRenderedPageBreak/>
        <w:t>Израда задатка:</w:t>
      </w:r>
    </w:p>
    <w:p w14:paraId="40BECCAE" w14:textId="7D15C580" w:rsidR="006E44C1" w:rsidRDefault="006E44C1" w:rsidP="006E44C1">
      <w:pPr>
        <w:spacing w:after="0"/>
        <w:jc w:val="center"/>
        <w:rPr>
          <w:rFonts w:ascii="TimesNewRomanPS-BoldMT" w:hAnsi="TimesNewRomanPS-BoldMT" w:hint="eastAsia"/>
          <w:b/>
          <w:bCs/>
          <w:color w:val="000000"/>
          <w:szCs w:val="24"/>
          <w:u w:val="single"/>
        </w:rPr>
      </w:pPr>
    </w:p>
    <w:p w14:paraId="4746B224" w14:textId="1DA470A4" w:rsidR="006E44C1" w:rsidRDefault="006E44C1" w:rsidP="006E44C1">
      <w:pPr>
        <w:spacing w:after="0"/>
        <w:rPr>
          <w:rFonts w:ascii="TimesNewRomanPSMT" w:hAnsi="TimesNewRomanPSMT" w:hint="eastAsia"/>
          <w:color w:val="000000"/>
          <w:szCs w:val="24"/>
        </w:rPr>
      </w:pPr>
      <w:r>
        <w:rPr>
          <w:rFonts w:eastAsia="SimSun"/>
          <w:szCs w:val="24"/>
          <w:lang w:val="sr-Cyrl-BA"/>
        </w:rPr>
        <w:tab/>
        <w:t xml:space="preserve">На </w:t>
      </w:r>
      <w:r>
        <w:rPr>
          <w:rFonts w:eastAsia="SimSun"/>
          <w:i/>
          <w:iCs/>
          <w:szCs w:val="24"/>
          <w:lang w:val="sr-Cyrl-BA"/>
        </w:rPr>
        <w:t>сл. 2</w:t>
      </w:r>
      <w:r>
        <w:rPr>
          <w:rFonts w:eastAsia="SimSun"/>
          <w:szCs w:val="24"/>
          <w:lang w:val="sr-Cyrl-BA"/>
        </w:rPr>
        <w:t xml:space="preserve"> </w:t>
      </w:r>
      <w:r w:rsidRPr="006E44C1">
        <w:rPr>
          <w:rFonts w:ascii="TimesNewRomanPSMT" w:hAnsi="TimesNewRomanPSMT"/>
          <w:color w:val="000000"/>
          <w:szCs w:val="24"/>
        </w:rPr>
        <w:t xml:space="preserve">приказан је електроенергетски систем који је анализиран </w:t>
      </w:r>
      <w:bookmarkStart w:id="0" w:name="_Hlk39339842"/>
      <w:r w:rsidRPr="006E44C1">
        <w:rPr>
          <w:rFonts w:ascii="TimesNewRomanPSMT" w:hAnsi="TimesNewRomanPSMT"/>
          <w:color w:val="000000"/>
          <w:szCs w:val="24"/>
        </w:rPr>
        <w:t>у програмском</w:t>
      </w:r>
      <w:r w:rsidRPr="006E44C1">
        <w:rPr>
          <w:rFonts w:ascii="TimesNewRomanPSMT" w:hAnsi="TimesNewRomanPSMT"/>
          <w:color w:val="000000"/>
        </w:rPr>
        <w:br/>
      </w:r>
      <w:r w:rsidRPr="006E44C1">
        <w:rPr>
          <w:rFonts w:ascii="TimesNewRomanPSMT" w:hAnsi="TimesNewRomanPSMT"/>
          <w:color w:val="000000"/>
          <w:szCs w:val="24"/>
        </w:rPr>
        <w:t xml:space="preserve">пакету </w:t>
      </w:r>
      <w:r w:rsidRPr="006E44C1">
        <w:rPr>
          <w:rFonts w:ascii="TimesNewRomanPS-ItalicMT" w:hAnsi="TimesNewRomanPS-ItalicMT"/>
          <w:i/>
          <w:iCs/>
          <w:color w:val="000000"/>
          <w:szCs w:val="24"/>
        </w:rPr>
        <w:t>PowerWorld</w:t>
      </w:r>
      <w:r w:rsidRPr="00986F12">
        <w:rPr>
          <w:rFonts w:ascii="TimesNewRomanPSMT" w:hAnsi="TimesNewRomanPSMT"/>
          <w:color w:val="000000"/>
          <w:szCs w:val="24"/>
          <w:vertAlign w:val="superscript"/>
        </w:rPr>
        <w:t>®</w:t>
      </w:r>
      <w:r w:rsidRPr="006E44C1">
        <w:rPr>
          <w:rFonts w:ascii="TimesNewRomanPSMT" w:hAnsi="TimesNewRomanPSMT"/>
          <w:color w:val="000000"/>
          <w:sz w:val="16"/>
          <w:szCs w:val="16"/>
        </w:rPr>
        <w:t xml:space="preserve"> </w:t>
      </w:r>
      <w:r w:rsidRPr="006E44C1">
        <w:rPr>
          <w:rFonts w:ascii="TimesNewRomanPS-ItalicMT" w:hAnsi="TimesNewRomanPS-ItalicMT"/>
          <w:i/>
          <w:iCs/>
          <w:color w:val="000000"/>
          <w:szCs w:val="24"/>
        </w:rPr>
        <w:t>Simulator</w:t>
      </w:r>
      <w:r w:rsidRPr="006E44C1">
        <w:rPr>
          <w:rFonts w:ascii="TimesNewRomanPSMT" w:hAnsi="TimesNewRomanPSMT"/>
          <w:color w:val="000000"/>
          <w:szCs w:val="24"/>
        </w:rPr>
        <w:t>.</w:t>
      </w:r>
      <w:bookmarkEnd w:id="0"/>
    </w:p>
    <w:p w14:paraId="3C6FC3C2" w14:textId="4C63A194" w:rsidR="00986F12" w:rsidRPr="005607CA" w:rsidRDefault="00097CDD" w:rsidP="005607CA">
      <w:pPr>
        <w:spacing w:after="0"/>
        <w:jc w:val="center"/>
        <w:rPr>
          <w:rFonts w:ascii="TimesNewRomanPSMT" w:hAnsi="TimesNewRomanPSMT" w:hint="eastAsia"/>
          <w:color w:val="000000"/>
          <w:szCs w:val="24"/>
        </w:rPr>
      </w:pPr>
      <w:r>
        <w:rPr>
          <w:rFonts w:ascii="TimesNewRomanPSMT" w:hAnsi="TimesNewRomanPSMT" w:hint="eastAsia"/>
          <w:noProof/>
          <w:color w:val="000000"/>
          <w:szCs w:val="24"/>
        </w:rPr>
        <w:drawing>
          <wp:inline distT="0" distB="0" distL="0" distR="0" wp14:anchorId="253A79BE" wp14:editId="7F4B7437">
            <wp:extent cx="6119495" cy="2565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fC.bmp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082" cy="25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0EDB" w14:textId="31545667" w:rsidR="00FF21A6" w:rsidRPr="00926027" w:rsidRDefault="00986F12" w:rsidP="0030769E">
      <w:pPr>
        <w:spacing w:after="0"/>
        <w:jc w:val="center"/>
        <w:rPr>
          <w:b/>
          <w:sz w:val="22"/>
          <w:u w:val="single"/>
          <w:lang w:val="sr-Cyrl-BA" w:eastAsia="en-US"/>
        </w:rPr>
      </w:pPr>
      <w:r w:rsidRPr="00926027">
        <w:rPr>
          <w:rFonts w:ascii="TimesNewRomanPS-ItalicMT" w:hAnsi="TimesNewRomanPS-ItalicMT"/>
          <w:i/>
          <w:iCs/>
          <w:color w:val="000000"/>
          <w:sz w:val="22"/>
        </w:rPr>
        <w:t>Сл</w:t>
      </w:r>
      <w:r w:rsidR="006C4F04">
        <w:rPr>
          <w:rFonts w:ascii="TimesNewRomanPS-ItalicMT" w:hAnsi="TimesNewRomanPS-ItalicMT"/>
          <w:i/>
          <w:iCs/>
          <w:color w:val="000000"/>
          <w:sz w:val="22"/>
          <w:lang w:val="sr-Cyrl-RS"/>
        </w:rPr>
        <w:t>.</w:t>
      </w:r>
      <w:r w:rsidRPr="00926027">
        <w:rPr>
          <w:rFonts w:ascii="TimesNewRomanPS-ItalicMT" w:hAnsi="TimesNewRomanPS-ItalicMT"/>
          <w:i/>
          <w:iCs/>
          <w:color w:val="000000"/>
          <w:sz w:val="22"/>
        </w:rPr>
        <w:t xml:space="preserve"> 2 – Посматрани дио електроенергетског система</w:t>
      </w:r>
      <w:r w:rsidR="009A2F8B" w:rsidRPr="00926027">
        <w:rPr>
          <w:rFonts w:ascii="TimesNewRomanPS-ItalicMT" w:hAnsi="TimesNewRomanPS-ItalicMT"/>
          <w:i/>
          <w:iCs/>
          <w:color w:val="000000"/>
          <w:sz w:val="22"/>
        </w:rPr>
        <w:t xml:space="preserve"> </w:t>
      </w:r>
      <w:r w:rsidR="009A2F8B" w:rsidRPr="00926027">
        <w:rPr>
          <w:rFonts w:ascii="TimesNewRomanPSMT" w:hAnsi="TimesNewRomanPSMT"/>
          <w:i/>
          <w:iCs/>
          <w:color w:val="000000"/>
          <w:sz w:val="22"/>
        </w:rPr>
        <w:t>у програмском</w:t>
      </w:r>
      <w:r w:rsidR="009A2F8B" w:rsidRPr="00926027">
        <w:rPr>
          <w:rFonts w:ascii="TimesNewRomanPSMT" w:hAnsi="TimesNewRomanPSMT"/>
          <w:i/>
          <w:iCs/>
          <w:color w:val="000000"/>
          <w:sz w:val="22"/>
        </w:rPr>
        <w:br/>
        <w:t xml:space="preserve">пакету </w:t>
      </w:r>
      <w:r w:rsidR="009A2F8B" w:rsidRPr="00926027">
        <w:rPr>
          <w:rFonts w:ascii="TimesNewRomanPS-ItalicMT" w:hAnsi="TimesNewRomanPS-ItalicMT"/>
          <w:i/>
          <w:iCs/>
          <w:color w:val="000000"/>
          <w:sz w:val="22"/>
        </w:rPr>
        <w:t>PowerWorld</w:t>
      </w:r>
      <w:r w:rsidR="009A2F8B" w:rsidRPr="00926027">
        <w:rPr>
          <w:rFonts w:ascii="TimesNewRomanPSMT" w:hAnsi="TimesNewRomanPSMT"/>
          <w:i/>
          <w:iCs/>
          <w:color w:val="000000"/>
          <w:sz w:val="22"/>
          <w:vertAlign w:val="superscript"/>
        </w:rPr>
        <w:t>®</w:t>
      </w:r>
      <w:r w:rsidR="009A2F8B" w:rsidRPr="00926027">
        <w:rPr>
          <w:rFonts w:ascii="TimesNewRomanPSMT" w:hAnsi="TimesNewRomanPSMT"/>
          <w:i/>
          <w:iCs/>
          <w:color w:val="000000"/>
          <w:sz w:val="22"/>
        </w:rPr>
        <w:t xml:space="preserve"> </w:t>
      </w:r>
      <w:r w:rsidR="009A2F8B" w:rsidRPr="00926027">
        <w:rPr>
          <w:rFonts w:ascii="TimesNewRomanPS-ItalicMT" w:hAnsi="TimesNewRomanPS-ItalicMT"/>
          <w:i/>
          <w:iCs/>
          <w:color w:val="000000"/>
          <w:sz w:val="22"/>
        </w:rPr>
        <w:t>Simulator</w:t>
      </w:r>
    </w:p>
    <w:p w14:paraId="63292B7D" w14:textId="2FA2E1B3" w:rsidR="0030769E" w:rsidRPr="00B0721B" w:rsidRDefault="004D06BA" w:rsidP="0030769E">
      <w:pPr>
        <w:spacing w:before="240" w:after="0"/>
        <w:rPr>
          <w:rFonts w:ascii="TimesNewRomanPS-ItalicMT" w:hAnsi="TimesNewRomanPS-ItalicMT" w:hint="eastAsia"/>
          <w:color w:val="000000"/>
          <w:szCs w:val="24"/>
          <w:lang w:val="sr-Cyrl-BA"/>
        </w:rPr>
      </w:pPr>
      <w:r>
        <w:rPr>
          <w:b/>
          <w:lang w:val="sr-Cyrl-BA" w:eastAsia="en-US"/>
        </w:rPr>
        <w:t xml:space="preserve">     </w:t>
      </w:r>
      <w:r w:rsidRPr="00FF21A6">
        <w:rPr>
          <w:b/>
          <w:lang w:val="sr-Cyrl-BA" w:eastAsia="en-US"/>
        </w:rPr>
        <w:t>а)</w:t>
      </w:r>
      <w:r>
        <w:rPr>
          <w:b/>
          <w:lang w:val="sr-Latn-BA" w:eastAsia="en-US"/>
        </w:rPr>
        <w:t xml:space="preserve">   </w:t>
      </w:r>
      <w:r w:rsidR="0030769E">
        <w:rPr>
          <w:bCs/>
          <w:lang w:val="sr-Cyrl-BA" w:eastAsia="en-US"/>
        </w:rPr>
        <w:t xml:space="preserve">Програмски пакет </w:t>
      </w:r>
      <w:r w:rsidR="0030769E" w:rsidRPr="009A2F8B">
        <w:rPr>
          <w:rFonts w:ascii="TimesNewRomanPS-ItalicMT" w:hAnsi="TimesNewRomanPS-ItalicMT"/>
          <w:i/>
          <w:iCs/>
          <w:color w:val="000000"/>
          <w:szCs w:val="24"/>
        </w:rPr>
        <w:t>PowerWorld</w:t>
      </w:r>
      <w:r w:rsidR="0030769E" w:rsidRPr="009A2F8B">
        <w:rPr>
          <w:rFonts w:ascii="TimesNewRomanPSMT" w:hAnsi="TimesNewRomanPSMT"/>
          <w:i/>
          <w:iCs/>
          <w:color w:val="000000"/>
          <w:szCs w:val="24"/>
          <w:vertAlign w:val="superscript"/>
        </w:rPr>
        <w:t>®</w:t>
      </w:r>
      <w:r w:rsidR="0030769E" w:rsidRPr="009A2F8B">
        <w:rPr>
          <w:rFonts w:ascii="TimesNewRomanPSMT" w:hAnsi="TimesNewRomanPSMT"/>
          <w:i/>
          <w:iCs/>
          <w:color w:val="000000"/>
          <w:sz w:val="16"/>
          <w:szCs w:val="16"/>
        </w:rPr>
        <w:t xml:space="preserve"> </w:t>
      </w:r>
      <w:r w:rsidR="0030769E" w:rsidRPr="009A2F8B">
        <w:rPr>
          <w:rFonts w:ascii="TimesNewRomanPS-ItalicMT" w:hAnsi="TimesNewRomanPS-ItalicMT"/>
          <w:i/>
          <w:iCs/>
          <w:color w:val="000000"/>
          <w:szCs w:val="24"/>
        </w:rPr>
        <w:t>Simulator</w:t>
      </w:r>
      <w:r w:rsidR="0030769E">
        <w:rPr>
          <w:rFonts w:ascii="TimesNewRomanPS-ItalicMT" w:hAnsi="TimesNewRomanPS-ItalicMT"/>
          <w:color w:val="000000"/>
          <w:szCs w:val="24"/>
          <w:lang w:val="sr-Cyrl-BA"/>
        </w:rPr>
        <w:t xml:space="preserve"> не може директним путем одредити матрице импеданси директног, инверзног и нултог редослиједа. У програмском пакету </w:t>
      </w:r>
      <w:r w:rsidR="0030769E" w:rsidRPr="009A2F8B">
        <w:rPr>
          <w:rFonts w:ascii="TimesNewRomanPS-ItalicMT" w:hAnsi="TimesNewRomanPS-ItalicMT"/>
          <w:i/>
          <w:iCs/>
          <w:color w:val="000000"/>
          <w:szCs w:val="24"/>
        </w:rPr>
        <w:t>PowerWorld</w:t>
      </w:r>
      <w:r w:rsidR="0030769E" w:rsidRPr="009A2F8B">
        <w:rPr>
          <w:rFonts w:ascii="TimesNewRomanPSMT" w:hAnsi="TimesNewRomanPSMT"/>
          <w:i/>
          <w:iCs/>
          <w:color w:val="000000"/>
          <w:szCs w:val="24"/>
          <w:vertAlign w:val="superscript"/>
        </w:rPr>
        <w:t>®</w:t>
      </w:r>
      <w:r w:rsidR="0030769E" w:rsidRPr="009A2F8B">
        <w:rPr>
          <w:rFonts w:ascii="TimesNewRomanPSMT" w:hAnsi="TimesNewRomanPSMT"/>
          <w:i/>
          <w:iCs/>
          <w:color w:val="000000"/>
          <w:sz w:val="16"/>
          <w:szCs w:val="16"/>
        </w:rPr>
        <w:t xml:space="preserve"> </w:t>
      </w:r>
      <w:r w:rsidR="0030769E" w:rsidRPr="009A2F8B">
        <w:rPr>
          <w:rFonts w:ascii="TimesNewRomanPS-ItalicMT" w:hAnsi="TimesNewRomanPS-ItalicMT"/>
          <w:i/>
          <w:iCs/>
          <w:color w:val="000000"/>
          <w:szCs w:val="24"/>
        </w:rPr>
        <w:t>Simulator</w:t>
      </w:r>
      <w:r w:rsidR="0030769E">
        <w:rPr>
          <w:rFonts w:ascii="TimesNewRomanPS-ItalicMT" w:hAnsi="TimesNewRomanPS-ItalicMT"/>
          <w:color w:val="000000"/>
          <w:szCs w:val="24"/>
          <w:lang w:val="sr-Cyrl-BA"/>
        </w:rPr>
        <w:t xml:space="preserve"> одредиће</w:t>
      </w:r>
      <w:r w:rsidR="0030769E">
        <w:rPr>
          <w:rFonts w:ascii="TimesNewRomanPS-ItalicMT" w:hAnsi="TimesNewRomanPS-ItalicMT"/>
          <w:color w:val="000000"/>
          <w:szCs w:val="24"/>
          <w:lang w:val="sr-Latn-BA"/>
        </w:rPr>
        <w:t xml:space="preserve"> </w:t>
      </w:r>
      <w:r w:rsidR="0030769E">
        <w:rPr>
          <w:rFonts w:ascii="TimesNewRomanPS-ItalicMT" w:hAnsi="TimesNewRomanPS-ItalicMT"/>
          <w:color w:val="000000"/>
          <w:szCs w:val="24"/>
          <w:lang w:val="sr-Cyrl-BA"/>
        </w:rPr>
        <w:t xml:space="preserve">се матрице адмитанси директног, инверзног и нултог редослиједа, па ће се помоћу програмског пакета </w:t>
      </w:r>
      <w:r w:rsidR="0030769E" w:rsidRPr="0030769E">
        <w:rPr>
          <w:rFonts w:cs="Times New Roman"/>
          <w:i/>
          <w:iCs/>
          <w:color w:val="000000"/>
          <w:szCs w:val="24"/>
        </w:rPr>
        <w:t>Matlab</w:t>
      </w:r>
      <w:r w:rsidR="0030769E" w:rsidRPr="0030769E">
        <w:rPr>
          <w:rFonts w:cs="Times New Roman"/>
          <w:i/>
          <w:iCs/>
          <w:color w:val="000000"/>
          <w:szCs w:val="24"/>
          <w:vertAlign w:val="superscript"/>
        </w:rPr>
        <w:t>®</w:t>
      </w:r>
      <w:r w:rsidR="0030769E">
        <w:rPr>
          <w:rFonts w:cs="Times New Roman"/>
          <w:color w:val="000000"/>
          <w:szCs w:val="24"/>
        </w:rPr>
        <w:t xml:space="preserve"> </w:t>
      </w:r>
      <w:r w:rsidR="0030769E">
        <w:rPr>
          <w:rFonts w:cs="Times New Roman"/>
          <w:color w:val="000000"/>
          <w:szCs w:val="24"/>
          <w:lang w:val="sr-Cyrl-BA"/>
        </w:rPr>
        <w:t xml:space="preserve">одредити </w:t>
      </w:r>
      <w:r w:rsidR="0030769E">
        <w:rPr>
          <w:rFonts w:ascii="TimesNewRomanPS-ItalicMT" w:hAnsi="TimesNewRomanPS-ItalicMT"/>
          <w:color w:val="000000"/>
          <w:szCs w:val="24"/>
          <w:lang w:val="sr-Cyrl-BA"/>
        </w:rPr>
        <w:t xml:space="preserve">матрице импеданси директног, инверзног и нултог редослиједа. </w:t>
      </w:r>
      <w:r w:rsidR="006A32DA" w:rsidRPr="006A32DA">
        <w:rPr>
          <w:rFonts w:cs="Times New Roman"/>
          <w:color w:val="000000"/>
          <w:szCs w:val="24"/>
        </w:rPr>
        <w:t xml:space="preserve">Анализу кратких спојева у програмском пакету </w:t>
      </w:r>
      <w:r w:rsidR="006A32DA" w:rsidRPr="009A2F8B">
        <w:rPr>
          <w:rFonts w:ascii="TimesNewRomanPS-ItalicMT" w:hAnsi="TimesNewRomanPS-ItalicMT"/>
          <w:i/>
          <w:iCs/>
          <w:color w:val="000000"/>
          <w:szCs w:val="24"/>
        </w:rPr>
        <w:t>PowerWorld</w:t>
      </w:r>
      <w:r w:rsidR="006A32DA" w:rsidRPr="009A2F8B">
        <w:rPr>
          <w:rFonts w:ascii="TimesNewRomanPSMT" w:hAnsi="TimesNewRomanPSMT"/>
          <w:i/>
          <w:iCs/>
          <w:color w:val="000000"/>
          <w:szCs w:val="24"/>
          <w:vertAlign w:val="superscript"/>
        </w:rPr>
        <w:t>®</w:t>
      </w:r>
      <w:r w:rsidR="006A32DA" w:rsidRPr="009A2F8B">
        <w:rPr>
          <w:rFonts w:ascii="TimesNewRomanPSMT" w:hAnsi="TimesNewRomanPSMT"/>
          <w:i/>
          <w:iCs/>
          <w:color w:val="000000"/>
          <w:sz w:val="16"/>
          <w:szCs w:val="16"/>
        </w:rPr>
        <w:t xml:space="preserve"> </w:t>
      </w:r>
      <w:r w:rsidR="006A32DA" w:rsidRPr="009A2F8B">
        <w:rPr>
          <w:rFonts w:ascii="TimesNewRomanPS-ItalicMT" w:hAnsi="TimesNewRomanPS-ItalicMT"/>
          <w:i/>
          <w:iCs/>
          <w:color w:val="000000"/>
          <w:szCs w:val="24"/>
        </w:rPr>
        <w:t>Simulator</w:t>
      </w:r>
      <w:r w:rsidR="006A32DA">
        <w:rPr>
          <w:rFonts w:ascii="TimesNewRomanPS-ItalicMT" w:hAnsi="TimesNewRomanPS-ItalicMT"/>
          <w:color w:val="000000"/>
          <w:szCs w:val="24"/>
          <w:lang w:val="sr-Cyrl-BA"/>
        </w:rPr>
        <w:t xml:space="preserve"> </w:t>
      </w:r>
      <w:r w:rsidR="006A32DA" w:rsidRPr="006A32DA">
        <w:rPr>
          <w:rFonts w:cs="Times New Roman"/>
          <w:color w:val="000000"/>
          <w:szCs w:val="24"/>
        </w:rPr>
        <w:t>покрећемо</w:t>
      </w:r>
      <w:r w:rsidR="006A32DA">
        <w:rPr>
          <w:rFonts w:cs="Times New Roman"/>
          <w:color w:val="000000"/>
          <w:lang w:val="sr-Cyrl-BA"/>
        </w:rPr>
        <w:t xml:space="preserve"> </w:t>
      </w:r>
      <w:r w:rsidR="006A32DA" w:rsidRPr="006A32DA">
        <w:rPr>
          <w:rFonts w:cs="Times New Roman"/>
          <w:color w:val="000000"/>
          <w:szCs w:val="24"/>
        </w:rPr>
        <w:t xml:space="preserve">командом из менија </w:t>
      </w:r>
      <w:r w:rsidR="006A32DA" w:rsidRPr="004D0494">
        <w:rPr>
          <w:rFonts w:cs="Times New Roman"/>
          <w:b/>
          <w:bCs/>
          <w:i/>
          <w:iCs/>
          <w:color w:val="000000"/>
          <w:szCs w:val="24"/>
        </w:rPr>
        <w:t xml:space="preserve">Tools </w:t>
      </w:r>
      <w:r w:rsidR="006A32DA" w:rsidRPr="004D0494">
        <w:rPr>
          <w:rFonts w:cs="Times New Roman"/>
          <w:i/>
          <w:iCs/>
          <w:color w:val="000000"/>
          <w:szCs w:val="24"/>
        </w:rPr>
        <w:t>→</w:t>
      </w:r>
      <w:r w:rsidR="006A32DA" w:rsidRPr="004D0494">
        <w:rPr>
          <w:rFonts w:cs="Times New Roman"/>
          <w:b/>
          <w:bCs/>
          <w:i/>
          <w:iCs/>
          <w:color w:val="000000"/>
          <w:szCs w:val="24"/>
        </w:rPr>
        <w:t xml:space="preserve"> Run mode </w:t>
      </w:r>
      <w:r w:rsidR="006A32DA" w:rsidRPr="004D0494">
        <w:rPr>
          <w:rFonts w:cs="Times New Roman"/>
          <w:i/>
          <w:iCs/>
          <w:color w:val="000000"/>
          <w:szCs w:val="24"/>
        </w:rPr>
        <w:t xml:space="preserve">→ </w:t>
      </w:r>
      <w:r w:rsidR="006A32DA" w:rsidRPr="004D0494">
        <w:rPr>
          <w:rFonts w:cs="Times New Roman"/>
          <w:b/>
          <w:bCs/>
          <w:i/>
          <w:iCs/>
          <w:color w:val="000000"/>
          <w:szCs w:val="24"/>
        </w:rPr>
        <w:t>Fault Analysis</w:t>
      </w:r>
      <w:r w:rsidR="006A32DA" w:rsidRPr="004D0494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</w:t>
      </w:r>
      <w:r w:rsidR="006A32DA" w:rsidRPr="004D0494">
        <w:rPr>
          <w:rFonts w:cs="Times New Roman"/>
          <w:i/>
          <w:iCs/>
          <w:color w:val="000000"/>
          <w:szCs w:val="24"/>
        </w:rPr>
        <w:t>→</w:t>
      </w:r>
      <w:r w:rsidR="006A32DA" w:rsidRPr="004D0494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</w:t>
      </w:r>
      <w:r w:rsidR="006A32DA" w:rsidRPr="004D0494">
        <w:rPr>
          <w:rFonts w:cs="Times New Roman"/>
          <w:b/>
          <w:bCs/>
          <w:i/>
          <w:iCs/>
          <w:color w:val="000000"/>
          <w:szCs w:val="24"/>
        </w:rPr>
        <w:t>Single Fault</w:t>
      </w:r>
      <w:r w:rsidR="006A32DA" w:rsidRPr="006A32DA">
        <w:rPr>
          <w:rFonts w:cs="Times New Roman"/>
          <w:i/>
          <w:iCs/>
          <w:color w:val="000000"/>
          <w:szCs w:val="24"/>
          <w:lang w:val="sr-Cyrl-BA"/>
        </w:rPr>
        <w:t>.</w:t>
      </w:r>
      <w:r w:rsidR="006A32DA">
        <w:rPr>
          <w:rFonts w:ascii="TimesNewRomanPS-ItalicMT" w:hAnsi="TimesNewRomanPS-ItalicMT"/>
          <w:color w:val="000000"/>
          <w:szCs w:val="24"/>
          <w:lang w:val="sr-Cyrl-BA"/>
        </w:rPr>
        <w:t xml:space="preserve"> У менију </w:t>
      </w:r>
      <w:r w:rsidR="006A32DA" w:rsidRPr="004D0494">
        <w:rPr>
          <w:rFonts w:cs="Times New Roman"/>
          <w:b/>
          <w:bCs/>
          <w:i/>
          <w:iCs/>
          <w:color w:val="000000"/>
          <w:szCs w:val="24"/>
        </w:rPr>
        <w:t>Fault location</w:t>
      </w:r>
      <w:r w:rsidR="006A32DA" w:rsidRPr="006A32DA">
        <w:t xml:space="preserve"> </w:t>
      </w:r>
      <w:r w:rsidR="006A32DA">
        <w:rPr>
          <w:lang w:val="sr-Cyrl-BA"/>
        </w:rPr>
        <w:t xml:space="preserve">бирамо опцију </w:t>
      </w:r>
      <w:r w:rsidR="006A32DA" w:rsidRPr="004D0494">
        <w:rPr>
          <w:rFonts w:cs="Times New Roman"/>
          <w:b/>
          <w:bCs/>
          <w:i/>
          <w:iCs/>
          <w:color w:val="000000"/>
          <w:szCs w:val="24"/>
        </w:rPr>
        <w:t>In-Line Fault</w:t>
      </w:r>
      <w:r w:rsidR="006A32DA" w:rsidRPr="006A32DA">
        <w:t xml:space="preserve"> </w:t>
      </w:r>
      <w:r w:rsidR="006A32DA">
        <w:rPr>
          <w:lang w:val="sr-Cyrl-BA"/>
        </w:rPr>
        <w:t xml:space="preserve">и у поље </w:t>
      </w:r>
      <w:r w:rsidR="00555810" w:rsidRPr="004D0494">
        <w:rPr>
          <w:rFonts w:cs="Times New Roman"/>
          <w:b/>
          <w:bCs/>
          <w:i/>
          <w:iCs/>
          <w:color w:val="000000"/>
          <w:szCs w:val="24"/>
        </w:rPr>
        <w:t>Location %</w:t>
      </w:r>
      <w:r w:rsidR="00555810" w:rsidRPr="00555810">
        <w:t xml:space="preserve"> </w:t>
      </w:r>
      <w:r w:rsidR="00555810">
        <w:rPr>
          <w:rFonts w:ascii="TimesNewRomanPS-ItalicMT" w:hAnsi="TimesNewRomanPS-ItalicMT"/>
          <w:color w:val="000000"/>
          <w:szCs w:val="24"/>
          <w:lang w:val="sr-Cyrl-BA"/>
        </w:rPr>
        <w:t xml:space="preserve">уносимо 50%, јер се квар десио на половини </w:t>
      </w:r>
      <w:r w:rsidR="00555810" w:rsidRPr="00FF21A6">
        <w:rPr>
          <w:rFonts w:ascii="TimesNewRomanPSMT" w:hAnsi="TimesNewRomanPSMT"/>
          <w:color w:val="000000"/>
          <w:szCs w:val="24"/>
        </w:rPr>
        <w:t>вод</w:t>
      </w:r>
      <w:r w:rsidR="00555810">
        <w:rPr>
          <w:rFonts w:ascii="TimesNewRomanPSMT" w:hAnsi="TimesNewRomanPSMT"/>
          <w:color w:val="000000"/>
          <w:szCs w:val="24"/>
          <w:lang w:val="sr-Cyrl-BA"/>
        </w:rPr>
        <w:t>а</w:t>
      </w:r>
      <w:r w:rsidR="00555810" w:rsidRPr="00FF21A6">
        <w:rPr>
          <w:rFonts w:ascii="TimesNewRomanPSMT" w:hAnsi="TimesNewRomanPSMT"/>
          <w:color w:val="000000"/>
          <w:szCs w:val="24"/>
        </w:rPr>
        <w:t xml:space="preserve"> </w:t>
      </w:r>
      <w:r w:rsidR="00555810" w:rsidRPr="00555810">
        <w:rPr>
          <w:rFonts w:ascii="TimesNewRomanPSMT" w:hAnsi="TimesNewRomanPSMT"/>
          <w:i/>
          <w:iCs/>
          <w:color w:val="000000"/>
          <w:szCs w:val="24"/>
        </w:rPr>
        <w:t>V</w:t>
      </w:r>
      <w:r w:rsidR="00555810" w:rsidRPr="00555810">
        <w:rPr>
          <w:rFonts w:ascii="TimesNewRomanPSMT" w:hAnsi="TimesNewRomanPSMT"/>
          <w:i/>
          <w:iCs/>
          <w:color w:val="000000"/>
          <w:szCs w:val="24"/>
          <w:vertAlign w:val="subscript"/>
        </w:rPr>
        <w:t>13</w:t>
      </w:r>
      <w:r w:rsidR="00555810">
        <w:rPr>
          <w:rFonts w:ascii="TimesNewRomanPSMT" w:hAnsi="TimesNewRomanPSMT"/>
          <w:color w:val="000000"/>
          <w:szCs w:val="24"/>
          <w:lang w:val="sr-Cyrl-BA"/>
        </w:rPr>
        <w:t xml:space="preserve">. Затим </w:t>
      </w:r>
      <w:r w:rsidR="00555810" w:rsidRPr="00555810">
        <w:rPr>
          <w:rFonts w:cs="Times New Roman"/>
          <w:color w:val="000000"/>
          <w:szCs w:val="24"/>
        </w:rPr>
        <w:t xml:space="preserve">изаберемо вод </w:t>
      </w:r>
      <w:r w:rsidR="00555810" w:rsidRPr="00555810">
        <w:rPr>
          <w:rFonts w:cs="Times New Roman"/>
          <w:i/>
          <w:iCs/>
          <w:color w:val="000000"/>
          <w:szCs w:val="24"/>
        </w:rPr>
        <w:t>V</w:t>
      </w:r>
      <w:r w:rsidR="00555810" w:rsidRPr="00555810">
        <w:rPr>
          <w:rFonts w:cs="Times New Roman"/>
          <w:i/>
          <w:iCs/>
          <w:color w:val="000000"/>
          <w:szCs w:val="24"/>
          <w:vertAlign w:val="subscript"/>
        </w:rPr>
        <w:t>1</w:t>
      </w:r>
      <w:r w:rsidR="00555810">
        <w:rPr>
          <w:rFonts w:cs="Times New Roman"/>
          <w:i/>
          <w:iCs/>
          <w:color w:val="000000"/>
          <w:szCs w:val="24"/>
          <w:vertAlign w:val="subscript"/>
          <w:lang w:val="sr-Cyrl-BA"/>
        </w:rPr>
        <w:t>3</w:t>
      </w:r>
      <w:r w:rsidR="00555810" w:rsidRPr="00555810">
        <w:rPr>
          <w:rFonts w:cs="Times New Roman"/>
          <w:color w:val="000000"/>
          <w:szCs w:val="24"/>
        </w:rPr>
        <w:t xml:space="preserve"> извршавањем сљедећих опција: у пољу</w:t>
      </w:r>
      <w:r w:rsidR="00555810">
        <w:rPr>
          <w:rFonts w:cs="Times New Roman"/>
          <w:color w:val="000000"/>
          <w:szCs w:val="24"/>
          <w:lang w:val="sr-Cyrl-BA"/>
        </w:rPr>
        <w:t xml:space="preserve"> </w:t>
      </w:r>
      <w:r w:rsidR="00555810" w:rsidRPr="004D0494">
        <w:rPr>
          <w:rFonts w:cs="Times New Roman"/>
          <w:b/>
          <w:bCs/>
          <w:i/>
          <w:iCs/>
          <w:color w:val="000000"/>
          <w:szCs w:val="24"/>
          <w:lang w:val="sr-Latn-BA"/>
        </w:rPr>
        <w:t>Choose the Faulted Line</w:t>
      </w:r>
      <w:r w:rsidR="00555810">
        <w:rPr>
          <w:rFonts w:cs="Times New Roman"/>
          <w:color w:val="000000"/>
          <w:szCs w:val="24"/>
          <w:lang w:val="sr-Latn-BA"/>
        </w:rPr>
        <w:t xml:space="preserve"> </w:t>
      </w:r>
      <w:r w:rsidR="00555810">
        <w:rPr>
          <w:rFonts w:cs="Times New Roman"/>
          <w:color w:val="000000"/>
          <w:szCs w:val="24"/>
          <w:lang w:val="sr-Cyrl-BA"/>
        </w:rPr>
        <w:t xml:space="preserve">изаберемо сабирнице </w:t>
      </w:r>
      <w:r w:rsidR="00555810" w:rsidRPr="00555810">
        <w:rPr>
          <w:rFonts w:cs="Times New Roman"/>
          <w:color w:val="000000"/>
          <w:szCs w:val="24"/>
        </w:rPr>
        <w:t xml:space="preserve">које представљају почетак наведеног вода </w:t>
      </w:r>
      <w:r w:rsidR="00555810" w:rsidRPr="004D0494">
        <w:rPr>
          <w:rFonts w:cs="Times New Roman"/>
          <w:b/>
          <w:bCs/>
          <w:i/>
          <w:iCs/>
          <w:color w:val="000000"/>
          <w:szCs w:val="24"/>
        </w:rPr>
        <w:t>Search For Near Bus</w:t>
      </w:r>
      <w:r w:rsidR="00555810" w:rsidRPr="00555810">
        <w:t xml:space="preserve"> </w:t>
      </w:r>
      <w:r w:rsidR="00555810">
        <w:rPr>
          <w:lang w:val="sr-Cyrl-BA"/>
        </w:rPr>
        <w:t>(у овом случају сабирнице 1</w:t>
      </w:r>
      <w:r w:rsidR="0039434E">
        <w:rPr>
          <w:lang w:val="sr-Latn-BA"/>
        </w:rPr>
        <w:t xml:space="preserve">, </w:t>
      </w:r>
      <w:r w:rsidR="0039434E" w:rsidRPr="004D0494">
        <w:rPr>
          <w:b/>
          <w:bCs/>
          <w:i/>
          <w:iCs/>
          <w:lang w:val="sr-Latn-BA"/>
        </w:rPr>
        <w:t xml:space="preserve">1 (1) </w:t>
      </w:r>
      <w:r w:rsidR="0039434E" w:rsidRPr="004D0494">
        <w:rPr>
          <w:b/>
          <w:bCs/>
          <w:i/>
          <w:iCs/>
          <w:lang w:val="en-US"/>
        </w:rPr>
        <w:t>[220,0 kV]</w:t>
      </w:r>
      <w:r w:rsidR="00555810">
        <w:rPr>
          <w:lang w:val="sr-Cyrl-BA"/>
        </w:rPr>
        <w:t>)</w:t>
      </w:r>
      <w:r w:rsidR="0039434E">
        <w:rPr>
          <w:lang w:val="en-US"/>
        </w:rPr>
        <w:t xml:space="preserve"> </w:t>
      </w:r>
      <w:r w:rsidR="0039434E" w:rsidRPr="0039434E">
        <w:rPr>
          <w:rFonts w:cs="Times New Roman"/>
          <w:color w:val="000000"/>
          <w:szCs w:val="24"/>
        </w:rPr>
        <w:t xml:space="preserve">и крај наведеног вода </w:t>
      </w:r>
      <w:r w:rsidR="0039434E" w:rsidRPr="004D0494">
        <w:rPr>
          <w:rFonts w:cs="Times New Roman"/>
          <w:b/>
          <w:bCs/>
          <w:i/>
          <w:iCs/>
          <w:color w:val="000000"/>
          <w:szCs w:val="24"/>
        </w:rPr>
        <w:t>Select Far Bus, CKT</w:t>
      </w:r>
      <w:r w:rsidR="0039434E" w:rsidRPr="0039434E">
        <w:t xml:space="preserve"> </w:t>
      </w:r>
      <w:r w:rsidR="0039434E">
        <w:rPr>
          <w:lang w:val="sr-Cyrl-BA"/>
        </w:rPr>
        <w:t xml:space="preserve">(у овом случају сабирнице </w:t>
      </w:r>
      <w:r w:rsidR="0039434E">
        <w:rPr>
          <w:lang w:val="en-US"/>
        </w:rPr>
        <w:t>3</w:t>
      </w:r>
      <w:r w:rsidR="0039434E">
        <w:rPr>
          <w:lang w:val="sr-Latn-BA"/>
        </w:rPr>
        <w:t xml:space="preserve">, </w:t>
      </w:r>
      <w:r w:rsidR="0039434E" w:rsidRPr="004D0494">
        <w:rPr>
          <w:b/>
          <w:bCs/>
          <w:i/>
          <w:iCs/>
          <w:lang w:val="sr-Latn-BA"/>
        </w:rPr>
        <w:t xml:space="preserve">3 (3) </w:t>
      </w:r>
      <w:r w:rsidR="0039434E" w:rsidRPr="004D0494">
        <w:rPr>
          <w:b/>
          <w:bCs/>
          <w:i/>
          <w:iCs/>
          <w:lang w:val="en-US"/>
        </w:rPr>
        <w:t xml:space="preserve">[220,0 kV] </w:t>
      </w:r>
      <w:r w:rsidR="0039434E" w:rsidRPr="004D0494">
        <w:rPr>
          <w:b/>
          <w:bCs/>
          <w:i/>
          <w:iCs/>
          <w:lang w:val="sr-Latn-BA"/>
        </w:rPr>
        <w:t>CKT 1</w:t>
      </w:r>
      <w:r w:rsidR="0039434E">
        <w:rPr>
          <w:lang w:val="sr-Cyrl-BA"/>
        </w:rPr>
        <w:t>)</w:t>
      </w:r>
      <w:r w:rsidR="0039434E">
        <w:rPr>
          <w:lang w:val="en-US"/>
        </w:rPr>
        <w:t>.</w:t>
      </w:r>
      <w:r w:rsidR="0039434E">
        <w:rPr>
          <w:lang w:val="sr-Cyrl-BA"/>
        </w:rPr>
        <w:t xml:space="preserve"> </w:t>
      </w:r>
      <w:r w:rsidR="0039434E" w:rsidRPr="0039434E">
        <w:rPr>
          <w:rFonts w:cs="Times New Roman"/>
          <w:color w:val="000000"/>
          <w:szCs w:val="24"/>
        </w:rPr>
        <w:t>Наредни корак је избор</w:t>
      </w:r>
      <w:r w:rsidR="0039434E">
        <w:rPr>
          <w:rFonts w:cs="Times New Roman"/>
          <w:color w:val="000000"/>
          <w:szCs w:val="24"/>
          <w:lang w:val="sr-Cyrl-BA"/>
        </w:rPr>
        <w:t xml:space="preserve"> </w:t>
      </w:r>
      <w:r w:rsidR="0039434E" w:rsidRPr="0039434E">
        <w:rPr>
          <w:rFonts w:cs="Times New Roman"/>
          <w:color w:val="000000"/>
          <w:szCs w:val="24"/>
        </w:rPr>
        <w:t>типа квара,</w:t>
      </w:r>
      <w:r w:rsidR="0039434E">
        <w:rPr>
          <w:rFonts w:cs="Times New Roman"/>
          <w:color w:val="000000"/>
          <w:szCs w:val="24"/>
          <w:lang w:val="sr-Cyrl-BA"/>
        </w:rPr>
        <w:t xml:space="preserve"> а</w:t>
      </w:r>
      <w:r w:rsidR="0039434E" w:rsidRPr="0039434E">
        <w:rPr>
          <w:rFonts w:cs="Times New Roman"/>
          <w:color w:val="000000"/>
          <w:szCs w:val="24"/>
        </w:rPr>
        <w:t xml:space="preserve"> то се ради тако што се у пољу </w:t>
      </w:r>
      <w:r w:rsidR="0039434E" w:rsidRPr="004D0494">
        <w:rPr>
          <w:rFonts w:cs="Times New Roman"/>
          <w:b/>
          <w:bCs/>
          <w:i/>
          <w:iCs/>
          <w:color w:val="000000"/>
          <w:szCs w:val="24"/>
        </w:rPr>
        <w:t>Fault Type</w:t>
      </w:r>
      <w:r w:rsidR="0039434E">
        <w:rPr>
          <w:rFonts w:cs="Times New Roman"/>
          <w:i/>
          <w:iCs/>
          <w:color w:val="000000"/>
          <w:lang w:val="sr-Cyrl-BA"/>
        </w:rPr>
        <w:t xml:space="preserve"> </w:t>
      </w:r>
      <w:r w:rsidR="0039434E" w:rsidRPr="0039434E">
        <w:rPr>
          <w:rFonts w:cs="Times New Roman"/>
          <w:color w:val="000000"/>
          <w:szCs w:val="24"/>
        </w:rPr>
        <w:t>изабере</w:t>
      </w:r>
      <w:r w:rsidR="0039434E" w:rsidRPr="0039434E">
        <w:t xml:space="preserve"> </w:t>
      </w:r>
      <w:r w:rsidR="0039434E" w:rsidRPr="004D0494">
        <w:rPr>
          <w:b/>
          <w:bCs/>
          <w:i/>
          <w:iCs/>
          <w:lang w:val="sr-Latn-BA"/>
        </w:rPr>
        <w:t>Double Line-to-Ground</w:t>
      </w:r>
      <w:r w:rsidR="0039434E">
        <w:rPr>
          <w:lang w:val="sr-Cyrl-BA"/>
        </w:rPr>
        <w:t xml:space="preserve">, јер је у питању двополни кратак спој са земљом </w:t>
      </w:r>
      <w:r w:rsidR="008F343A">
        <w:rPr>
          <w:lang w:val="sr-Cyrl-BA"/>
        </w:rPr>
        <w:t xml:space="preserve">(2ПКСЗ) </w:t>
      </w:r>
      <w:r w:rsidR="0039434E">
        <w:rPr>
          <w:lang w:val="sr-Cyrl-BA"/>
        </w:rPr>
        <w:t xml:space="preserve">и притисне дугме </w:t>
      </w:r>
      <w:r w:rsidR="0039434E" w:rsidRPr="004D0494">
        <w:rPr>
          <w:b/>
          <w:bCs/>
          <w:i/>
          <w:iCs/>
          <w:lang w:val="sr-Latn-BA"/>
        </w:rPr>
        <w:t>Calculate</w:t>
      </w:r>
      <w:r w:rsidR="0039434E">
        <w:rPr>
          <w:lang w:val="sr-Cyrl-BA"/>
        </w:rPr>
        <w:t>.</w:t>
      </w:r>
      <w:r w:rsidR="00B0721B">
        <w:rPr>
          <w:lang w:val="sr-Cyrl-BA"/>
        </w:rPr>
        <w:t xml:space="preserve"> Матрице </w:t>
      </w:r>
      <w:r w:rsidR="00B0721B">
        <w:rPr>
          <w:rFonts w:ascii="TimesNewRomanPS-ItalicMT" w:hAnsi="TimesNewRomanPS-ItalicMT"/>
          <w:color w:val="000000"/>
          <w:szCs w:val="24"/>
          <w:lang w:val="sr-Cyrl-BA"/>
        </w:rPr>
        <w:t>адмитанси директног, инверзног и нултог редослиједа</w:t>
      </w:r>
      <w:r w:rsidR="00B0721B" w:rsidRPr="00555810">
        <w:rPr>
          <w:rFonts w:ascii="TimesNewRomanPS-ItalicMT" w:hAnsi="TimesNewRomanPS-ItalicMT"/>
          <w:color w:val="000000"/>
          <w:szCs w:val="24"/>
          <w:lang w:val="sr-Cyrl-BA"/>
        </w:rPr>
        <w:t xml:space="preserve"> </w:t>
      </w:r>
      <w:r w:rsidR="00B0721B">
        <w:rPr>
          <w:rFonts w:ascii="TimesNewRomanPS-ItalicMT" w:hAnsi="TimesNewRomanPS-ItalicMT"/>
          <w:color w:val="000000"/>
          <w:szCs w:val="24"/>
          <w:lang w:val="sr-Cyrl-BA"/>
        </w:rPr>
        <w:t xml:space="preserve">добијамо селектовањем картице </w:t>
      </w:r>
      <w:r w:rsidR="00B0721B" w:rsidRPr="004D0494">
        <w:rPr>
          <w:rFonts w:ascii="TimesNewRomanPS-ItalicMT" w:hAnsi="TimesNewRomanPS-ItalicMT"/>
          <w:b/>
          <w:bCs/>
          <w:i/>
          <w:iCs/>
          <w:color w:val="000000"/>
          <w:szCs w:val="24"/>
          <w:lang w:val="sr-Latn-BA"/>
        </w:rPr>
        <w:t>Y-Bus Matrices</w:t>
      </w:r>
      <w:r w:rsidR="00B0721B">
        <w:rPr>
          <w:rFonts w:ascii="TimesNewRomanPS-ItalicMT" w:hAnsi="TimesNewRomanPS-ItalicMT"/>
          <w:color w:val="000000"/>
          <w:szCs w:val="24"/>
          <w:lang w:val="sr-Latn-BA"/>
        </w:rPr>
        <w:t xml:space="preserve">, </w:t>
      </w:r>
      <w:r w:rsidR="00B0721B" w:rsidRPr="00B0721B">
        <w:rPr>
          <w:rFonts w:cs="Times New Roman"/>
          <w:color w:val="000000"/>
          <w:szCs w:val="24"/>
        </w:rPr>
        <w:t>након чега се отвара мени са три картице</w:t>
      </w:r>
      <w:r w:rsidR="00B0721B">
        <w:rPr>
          <w:rFonts w:cs="Times New Roman"/>
          <w:color w:val="000000"/>
          <w:szCs w:val="24"/>
        </w:rPr>
        <w:t xml:space="preserve">: </w:t>
      </w:r>
      <w:r w:rsidR="00B0721B" w:rsidRPr="004D0494">
        <w:rPr>
          <w:rFonts w:cs="Times New Roman"/>
          <w:b/>
          <w:bCs/>
          <w:i/>
          <w:iCs/>
          <w:color w:val="000000"/>
          <w:szCs w:val="24"/>
        </w:rPr>
        <w:t>Positive Sequence</w:t>
      </w:r>
      <w:r w:rsidR="00B0721B">
        <w:rPr>
          <w:rFonts w:cs="Times New Roman"/>
          <w:color w:val="000000"/>
          <w:szCs w:val="24"/>
        </w:rPr>
        <w:t xml:space="preserve"> (</w:t>
      </w:r>
      <w:r w:rsidR="00B0721B">
        <w:rPr>
          <w:rFonts w:cs="Times New Roman"/>
          <w:color w:val="000000"/>
          <w:szCs w:val="24"/>
          <w:lang w:val="sr-Cyrl-BA"/>
        </w:rPr>
        <w:t xml:space="preserve">матрица </w:t>
      </w:r>
      <w:r w:rsidR="00B0721B">
        <w:rPr>
          <w:rFonts w:ascii="TimesNewRomanPS-ItalicMT" w:hAnsi="TimesNewRomanPS-ItalicMT"/>
          <w:color w:val="000000"/>
          <w:szCs w:val="24"/>
          <w:lang w:val="sr-Cyrl-BA"/>
        </w:rPr>
        <w:t>адмитанси директног редослиједа</w:t>
      </w:r>
      <w:r w:rsidR="00B0721B">
        <w:rPr>
          <w:rFonts w:cs="Times New Roman"/>
          <w:color w:val="000000"/>
          <w:szCs w:val="24"/>
        </w:rPr>
        <w:t>)</w:t>
      </w:r>
      <w:r w:rsidR="00B0721B">
        <w:rPr>
          <w:rFonts w:cs="Times New Roman"/>
          <w:color w:val="000000"/>
          <w:szCs w:val="24"/>
          <w:lang w:val="sr-Cyrl-BA"/>
        </w:rPr>
        <w:t>,</w:t>
      </w:r>
      <w:r w:rsidR="00B0721B" w:rsidRPr="00B0721B">
        <w:rPr>
          <w:rFonts w:cs="Times New Roman"/>
          <w:i/>
          <w:iCs/>
          <w:color w:val="000000"/>
          <w:szCs w:val="24"/>
        </w:rPr>
        <w:t xml:space="preserve"> </w:t>
      </w:r>
      <w:r w:rsidR="00B0721B" w:rsidRPr="004D0494">
        <w:rPr>
          <w:rFonts w:cs="Times New Roman"/>
          <w:b/>
          <w:bCs/>
          <w:i/>
          <w:iCs/>
          <w:color w:val="000000"/>
          <w:szCs w:val="24"/>
        </w:rPr>
        <w:t>Negative Sequence</w:t>
      </w:r>
      <w:r w:rsidR="00B0721B">
        <w:rPr>
          <w:rFonts w:cs="Times New Roman"/>
          <w:i/>
          <w:iCs/>
          <w:color w:val="000000"/>
          <w:szCs w:val="24"/>
          <w:lang w:val="sr-Cyrl-BA"/>
        </w:rPr>
        <w:t xml:space="preserve"> </w:t>
      </w:r>
      <w:r w:rsidR="00B0721B">
        <w:rPr>
          <w:rFonts w:cs="Times New Roman"/>
          <w:color w:val="000000"/>
          <w:szCs w:val="24"/>
        </w:rPr>
        <w:t>(</w:t>
      </w:r>
      <w:r w:rsidR="00B0721B">
        <w:rPr>
          <w:rFonts w:cs="Times New Roman"/>
          <w:color w:val="000000"/>
          <w:szCs w:val="24"/>
          <w:lang w:val="sr-Cyrl-BA"/>
        </w:rPr>
        <w:t xml:space="preserve">матрица </w:t>
      </w:r>
      <w:r w:rsidR="00B0721B">
        <w:rPr>
          <w:rFonts w:ascii="TimesNewRomanPS-ItalicMT" w:hAnsi="TimesNewRomanPS-ItalicMT"/>
          <w:color w:val="000000"/>
          <w:szCs w:val="24"/>
          <w:lang w:val="sr-Cyrl-BA"/>
        </w:rPr>
        <w:t>адмитанси инверзног редослиједа</w:t>
      </w:r>
      <w:r w:rsidR="00B0721B">
        <w:rPr>
          <w:rFonts w:cs="Times New Roman"/>
          <w:color w:val="000000"/>
          <w:szCs w:val="24"/>
        </w:rPr>
        <w:t>)</w:t>
      </w:r>
      <w:r w:rsidR="00B0721B">
        <w:rPr>
          <w:rFonts w:cs="Times New Roman"/>
          <w:color w:val="000000"/>
          <w:szCs w:val="24"/>
          <w:lang w:val="sr-Cyrl-BA"/>
        </w:rPr>
        <w:t xml:space="preserve"> и</w:t>
      </w:r>
      <w:r w:rsidR="00B0721B" w:rsidRPr="00B0721B">
        <w:rPr>
          <w:rFonts w:cs="Times New Roman"/>
          <w:i/>
          <w:iCs/>
          <w:color w:val="000000"/>
          <w:szCs w:val="24"/>
        </w:rPr>
        <w:t xml:space="preserve"> </w:t>
      </w:r>
      <w:r w:rsidR="00B0721B" w:rsidRPr="004D0494">
        <w:rPr>
          <w:rFonts w:cs="Times New Roman"/>
          <w:b/>
          <w:bCs/>
          <w:i/>
          <w:iCs/>
          <w:color w:val="000000"/>
          <w:szCs w:val="24"/>
        </w:rPr>
        <w:t>Zero Sequence</w:t>
      </w:r>
      <w:r w:rsidR="00B0721B">
        <w:rPr>
          <w:rFonts w:ascii="TimesNewRomanPS-ItalicMT" w:hAnsi="TimesNewRomanPS-ItalicMT"/>
          <w:color w:val="000000"/>
          <w:szCs w:val="24"/>
          <w:lang w:val="sr-Latn-BA"/>
        </w:rPr>
        <w:t xml:space="preserve"> </w:t>
      </w:r>
      <w:r w:rsidR="00B0721B">
        <w:rPr>
          <w:rFonts w:cs="Times New Roman"/>
          <w:color w:val="000000"/>
          <w:szCs w:val="24"/>
        </w:rPr>
        <w:t>(</w:t>
      </w:r>
      <w:r w:rsidR="00B0721B">
        <w:rPr>
          <w:rFonts w:cs="Times New Roman"/>
          <w:color w:val="000000"/>
          <w:szCs w:val="24"/>
          <w:lang w:val="sr-Cyrl-BA"/>
        </w:rPr>
        <w:t xml:space="preserve">матрица </w:t>
      </w:r>
      <w:r w:rsidR="00B0721B">
        <w:rPr>
          <w:rFonts w:ascii="TimesNewRomanPS-ItalicMT" w:hAnsi="TimesNewRomanPS-ItalicMT"/>
          <w:color w:val="000000"/>
          <w:szCs w:val="24"/>
          <w:lang w:val="sr-Cyrl-BA"/>
        </w:rPr>
        <w:t>адмитанси нултог редослиједа</w:t>
      </w:r>
      <w:r w:rsidR="00B0721B">
        <w:rPr>
          <w:rFonts w:cs="Times New Roman"/>
          <w:color w:val="000000"/>
          <w:szCs w:val="24"/>
        </w:rPr>
        <w:t>)</w:t>
      </w:r>
      <w:r w:rsidR="00B0721B">
        <w:rPr>
          <w:rFonts w:cs="Times New Roman"/>
          <w:color w:val="000000"/>
          <w:szCs w:val="24"/>
          <w:lang w:val="sr-Cyrl-BA"/>
        </w:rPr>
        <w:t>.</w:t>
      </w:r>
      <w:r w:rsidR="00B0721B" w:rsidRPr="00B0721B">
        <w:rPr>
          <w:rFonts w:cs="Times New Roman"/>
          <w:i/>
          <w:iCs/>
          <w:color w:val="000000"/>
          <w:szCs w:val="24"/>
        </w:rPr>
        <w:t xml:space="preserve"> </w:t>
      </w:r>
      <w:r w:rsidR="00B0721B">
        <w:rPr>
          <w:rFonts w:ascii="TimesNewRomanPS-ItalicMT" w:hAnsi="TimesNewRomanPS-ItalicMT"/>
          <w:color w:val="000000"/>
          <w:szCs w:val="24"/>
          <w:lang w:val="sr-Cyrl-BA"/>
        </w:rPr>
        <w:t xml:space="preserve">Вриједности ових матрица приказане су на </w:t>
      </w:r>
      <w:r w:rsidR="00B0721B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>сл</w:t>
      </w:r>
      <w:r w:rsidR="006C4F04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>.</w:t>
      </w:r>
      <w:r w:rsidR="00B0721B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 xml:space="preserve"> 3</w:t>
      </w:r>
      <w:r w:rsidR="00B0721B">
        <w:rPr>
          <w:rFonts w:ascii="TimesNewRomanPS-ItalicMT" w:hAnsi="TimesNewRomanPS-ItalicMT"/>
          <w:color w:val="000000"/>
          <w:szCs w:val="24"/>
          <w:lang w:val="sr-Cyrl-BA"/>
        </w:rPr>
        <w:t xml:space="preserve">, </w:t>
      </w:r>
      <w:r w:rsidR="00B0721B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>сл</w:t>
      </w:r>
      <w:r w:rsidR="006C4F04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 xml:space="preserve">. </w:t>
      </w:r>
      <w:r w:rsidR="00B0721B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>4</w:t>
      </w:r>
      <w:r w:rsidR="00B0721B">
        <w:rPr>
          <w:rFonts w:ascii="TimesNewRomanPS-ItalicMT" w:hAnsi="TimesNewRomanPS-ItalicMT"/>
          <w:color w:val="000000"/>
          <w:szCs w:val="24"/>
          <w:lang w:val="sr-Cyrl-BA"/>
        </w:rPr>
        <w:t xml:space="preserve"> и </w:t>
      </w:r>
      <w:r w:rsidR="00B0721B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>сл</w:t>
      </w:r>
      <w:r w:rsidR="006C4F04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>.</w:t>
      </w:r>
      <w:r w:rsidR="00B0721B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 xml:space="preserve"> 5</w:t>
      </w:r>
      <w:r w:rsidR="00B0721B">
        <w:rPr>
          <w:rFonts w:ascii="TimesNewRomanPS-ItalicMT" w:hAnsi="TimesNewRomanPS-ItalicMT"/>
          <w:color w:val="000000"/>
          <w:szCs w:val="24"/>
          <w:lang w:val="sr-Cyrl-BA"/>
        </w:rPr>
        <w:t>, респективно.</w:t>
      </w:r>
    </w:p>
    <w:p w14:paraId="37417FC3" w14:textId="08DF2C56" w:rsidR="00926027" w:rsidRDefault="00926027" w:rsidP="00926027">
      <w:pPr>
        <w:spacing w:before="240" w:after="0"/>
        <w:jc w:val="center"/>
        <w:rPr>
          <w:rFonts w:ascii="TimesNewRomanPS-ItalicMT" w:hAnsi="TimesNewRomanPS-ItalicMT" w:hint="eastAsia"/>
          <w:color w:val="000000"/>
          <w:szCs w:val="24"/>
          <w:lang w:val="sr-Latn-BA"/>
        </w:rPr>
      </w:pPr>
      <w:r>
        <w:rPr>
          <w:rFonts w:ascii="TimesNewRomanPS-ItalicMT" w:hAnsi="TimesNewRomanPS-ItalicMT"/>
          <w:noProof/>
          <w:color w:val="000000"/>
          <w:szCs w:val="24"/>
          <w:lang w:val="sr-Latn-BA"/>
        </w:rPr>
        <w:drawing>
          <wp:inline distT="0" distB="0" distL="0" distR="0" wp14:anchorId="70786EAE" wp14:editId="0BD86D20">
            <wp:extent cx="6120765" cy="800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titled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8C32" w14:textId="5016BE94" w:rsidR="00926027" w:rsidRPr="00EE2CE3" w:rsidRDefault="00926027" w:rsidP="00926027">
      <w:pPr>
        <w:spacing w:after="0"/>
        <w:jc w:val="center"/>
        <w:rPr>
          <w:rFonts w:ascii="TimesNewRomanPS-ItalicMT" w:hAnsi="TimesNewRomanPS-ItalicMT" w:hint="eastAsia"/>
          <w:i/>
          <w:iCs/>
          <w:color w:val="000000"/>
          <w:sz w:val="22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Сл</w:t>
      </w:r>
      <w:r w:rsidR="006C4F04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.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3 – Матрица адмитанси директног редослиједа</w:t>
      </w:r>
      <w:r w:rsidR="00EE2CE3"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bookmarkStart w:id="1" w:name="_Hlk39425252"/>
      <w:r w:rsidR="00EE2CE3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="00EE2CE3"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 w:rsidR="00EE2CE3" w:rsidRPr="00EE2CE3">
        <w:rPr>
          <w:i/>
          <w:iCs/>
          <w:sz w:val="22"/>
          <w:szCs w:val="20"/>
          <w:lang w:val="sr-Cyrl-BA"/>
        </w:rPr>
        <w:t>2ПКСЗ</w:t>
      </w:r>
      <w:bookmarkEnd w:id="1"/>
    </w:p>
    <w:p w14:paraId="1B678A1D" w14:textId="77777777" w:rsidR="00926027" w:rsidRDefault="00926027" w:rsidP="00926027">
      <w:pPr>
        <w:spacing w:before="240" w:after="0"/>
        <w:jc w:val="center"/>
        <w:rPr>
          <w:rFonts w:ascii="TimesNewRomanPS-ItalicMT" w:hAnsi="TimesNewRomanPS-ItalicMT" w:hint="eastAsia"/>
          <w:color w:val="000000"/>
          <w:szCs w:val="24"/>
          <w:lang w:val="sr-Latn-BA"/>
        </w:rPr>
      </w:pPr>
      <w:r>
        <w:rPr>
          <w:rFonts w:ascii="TimesNewRomanPS-ItalicMT" w:hAnsi="TimesNewRomanPS-ItalicMT"/>
          <w:noProof/>
          <w:color w:val="000000"/>
          <w:szCs w:val="24"/>
          <w:lang w:val="sr-Latn-BA"/>
        </w:rPr>
        <w:drawing>
          <wp:inline distT="0" distB="0" distL="0" distR="0" wp14:anchorId="66D470FD" wp14:editId="7EFF7EFC">
            <wp:extent cx="6120765" cy="800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titled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4636" w14:textId="5F5EFB01" w:rsidR="00926027" w:rsidRDefault="00926027" w:rsidP="00926027">
      <w:pPr>
        <w:spacing w:after="0"/>
        <w:jc w:val="center"/>
        <w:rPr>
          <w:rFonts w:ascii="TimesNewRomanPS-ItalicMT" w:hAnsi="TimesNewRomanPS-ItalicMT" w:hint="eastAsia"/>
          <w:i/>
          <w:iCs/>
          <w:color w:val="000000"/>
          <w:sz w:val="22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Сл</w:t>
      </w:r>
      <w:r w:rsidR="006C4F04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.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4 – Матрица адмитанси инверзног редослиједа</w:t>
      </w:r>
      <w:r w:rsidR="00EE2CE3" w:rsidRPr="00EE2CE3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</w:t>
      </w:r>
      <w:r w:rsidR="00EE2CE3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="00EE2CE3"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 w:rsidR="00EE2CE3" w:rsidRPr="00EE2CE3">
        <w:rPr>
          <w:i/>
          <w:iCs/>
          <w:sz w:val="22"/>
          <w:szCs w:val="20"/>
          <w:lang w:val="sr-Cyrl-BA"/>
        </w:rPr>
        <w:t>2ПКСЗ</w:t>
      </w:r>
    </w:p>
    <w:p w14:paraId="5B715830" w14:textId="0B805931" w:rsidR="00926027" w:rsidRDefault="00926027" w:rsidP="00926027">
      <w:pPr>
        <w:spacing w:before="240" w:after="0"/>
        <w:jc w:val="center"/>
        <w:rPr>
          <w:rFonts w:ascii="TimesNewRomanPS-ItalicMT" w:hAnsi="TimesNewRomanPS-ItalicMT" w:hint="eastAsia"/>
          <w:i/>
          <w:iCs/>
          <w:color w:val="000000"/>
          <w:sz w:val="22"/>
          <w:lang w:val="sr-Cyrl-BA"/>
        </w:rPr>
      </w:pPr>
      <w:r>
        <w:rPr>
          <w:rFonts w:ascii="TimesNewRomanPS-ItalicMT" w:hAnsi="TimesNewRomanPS-ItalicMT"/>
          <w:i/>
          <w:iCs/>
          <w:noProof/>
          <w:color w:val="000000"/>
          <w:sz w:val="22"/>
          <w:lang w:val="sr-Cyrl-BA"/>
        </w:rPr>
        <w:lastRenderedPageBreak/>
        <w:drawing>
          <wp:inline distT="0" distB="0" distL="0" distR="0" wp14:anchorId="55EA73C2" wp14:editId="26FF09B5">
            <wp:extent cx="6120765" cy="8089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title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8CE2" w14:textId="2472FB43" w:rsidR="00926027" w:rsidRDefault="00926027" w:rsidP="00926027">
      <w:pPr>
        <w:spacing w:after="0"/>
        <w:jc w:val="center"/>
        <w:rPr>
          <w:rFonts w:ascii="TimesNewRomanPS-ItalicMT" w:hAnsi="TimesNewRomanPS-ItalicMT" w:hint="eastAsia"/>
          <w:i/>
          <w:iCs/>
          <w:color w:val="000000"/>
          <w:sz w:val="22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Сл</w:t>
      </w:r>
      <w:r w:rsidR="006C4F04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.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</w:t>
      </w:r>
      <w:r w:rsidR="00FD3146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5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Матрица адмитанси нултог редослиједа</w:t>
      </w:r>
      <w:r w:rsidR="00EE2CE3" w:rsidRPr="00EE2CE3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</w:t>
      </w:r>
      <w:r w:rsidR="00EE2CE3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="00EE2CE3"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 w:rsidR="00EE2CE3" w:rsidRPr="00EE2CE3">
        <w:rPr>
          <w:i/>
          <w:iCs/>
          <w:sz w:val="22"/>
          <w:szCs w:val="20"/>
          <w:lang w:val="sr-Cyrl-BA"/>
        </w:rPr>
        <w:t>2ПКСЗ</w:t>
      </w:r>
    </w:p>
    <w:p w14:paraId="338B72F3" w14:textId="7C5A7EA8" w:rsidR="00817157" w:rsidRDefault="00926027" w:rsidP="00817157">
      <w:pPr>
        <w:spacing w:before="240" w:after="0"/>
        <w:rPr>
          <w:rFonts w:ascii="TimesNewRomanPS-ItalicMT" w:hAnsi="TimesNewRomanPS-ItalicMT" w:hint="eastAsia"/>
          <w:color w:val="000000"/>
          <w:szCs w:val="24"/>
          <w:lang w:val="sr-Cyrl-BA"/>
        </w:rPr>
      </w:pPr>
      <w:r>
        <w:rPr>
          <w:rFonts w:ascii="TimesNewRomanPS-ItalicMT" w:hAnsi="TimesNewRomanPS-ItalicMT"/>
          <w:color w:val="000000"/>
          <w:sz w:val="22"/>
          <w:lang w:val="sr-Cyrl-BA"/>
        </w:rPr>
        <w:t xml:space="preserve">Након уноса ових матрица у програмски пакет </w:t>
      </w:r>
      <w:r w:rsidRPr="0030769E">
        <w:rPr>
          <w:rFonts w:cs="Times New Roman"/>
          <w:i/>
          <w:iCs/>
          <w:color w:val="000000"/>
          <w:szCs w:val="24"/>
        </w:rPr>
        <w:t>Matlab</w:t>
      </w:r>
      <w:r w:rsidRPr="0030769E">
        <w:rPr>
          <w:rFonts w:cs="Times New Roman"/>
          <w:i/>
          <w:iCs/>
          <w:color w:val="000000"/>
          <w:szCs w:val="24"/>
          <w:vertAlign w:val="superscript"/>
        </w:rPr>
        <w:t>®</w:t>
      </w:r>
      <w:r>
        <w:rPr>
          <w:rFonts w:cs="Times New Roman"/>
          <w:color w:val="000000"/>
          <w:szCs w:val="24"/>
          <w:lang w:val="sr-Cyrl-BA"/>
        </w:rPr>
        <w:t xml:space="preserve"> и рачунања њиховог инверза, јер је </w:t>
      </w:r>
      <w:r w:rsidR="00817157">
        <w:rPr>
          <w:rFonts w:cs="Times New Roman"/>
          <w:color w:val="000000"/>
          <w:szCs w:val="24"/>
          <w:lang w:val="sr-Cyrl-BA"/>
        </w:rPr>
        <w:t xml:space="preserve">      </w:t>
      </w:r>
      <w:r w:rsidRPr="00817157">
        <w:rPr>
          <w:rFonts w:cs="Times New Roman"/>
          <w:b/>
          <w:bCs/>
          <w:color w:val="000000"/>
          <w:szCs w:val="24"/>
          <w:lang w:val="en-US"/>
        </w:rPr>
        <w:t>[</w:t>
      </w:r>
      <w:r w:rsidR="00817157" w:rsidRPr="00817157">
        <w:rPr>
          <w:rFonts w:cs="Times New Roman"/>
          <w:b/>
          <w:bCs/>
          <w:color w:val="000000"/>
          <w:szCs w:val="24"/>
          <w:lang w:val="en-US"/>
        </w:rPr>
        <w:t>Z</w:t>
      </w:r>
      <w:r w:rsidRPr="00817157">
        <w:rPr>
          <w:rFonts w:cs="Times New Roman"/>
          <w:b/>
          <w:bCs/>
          <w:color w:val="000000"/>
          <w:szCs w:val="24"/>
          <w:lang w:val="en-US"/>
        </w:rPr>
        <w:t>]</w:t>
      </w:r>
      <w:r w:rsidR="00817157" w:rsidRPr="00817157">
        <w:rPr>
          <w:rFonts w:cs="Times New Roman"/>
          <w:b/>
          <w:bCs/>
          <w:color w:val="000000"/>
          <w:szCs w:val="24"/>
          <w:lang w:val="en-US"/>
        </w:rPr>
        <w:t xml:space="preserve"> = [Y]</w:t>
      </w:r>
      <w:r w:rsidR="00817157" w:rsidRPr="00817157">
        <w:rPr>
          <w:rFonts w:cs="Times New Roman"/>
          <w:b/>
          <w:bCs/>
          <w:color w:val="000000"/>
          <w:szCs w:val="24"/>
          <w:vertAlign w:val="superscript"/>
          <w:lang w:val="en-US"/>
        </w:rPr>
        <w:t>-1</w:t>
      </w:r>
      <w:r w:rsidR="00817157">
        <w:rPr>
          <w:rFonts w:cs="Times New Roman"/>
          <w:color w:val="000000"/>
          <w:szCs w:val="24"/>
          <w:lang w:val="sr-Cyrl-BA"/>
        </w:rPr>
        <w:t>,</w:t>
      </w:r>
      <w:r w:rsidR="00817157">
        <w:rPr>
          <w:rFonts w:cs="Times New Roman"/>
          <w:color w:val="000000"/>
          <w:szCs w:val="24"/>
          <w:lang w:val="en-US"/>
        </w:rPr>
        <w:t xml:space="preserve"> </w:t>
      </w:r>
      <w:r>
        <w:rPr>
          <w:rFonts w:cs="Times New Roman"/>
          <w:color w:val="000000"/>
          <w:szCs w:val="24"/>
          <w:lang w:val="sr-Cyrl-BA"/>
        </w:rPr>
        <w:t xml:space="preserve">добијене су </w:t>
      </w:r>
      <w:r w:rsidR="00817157">
        <w:rPr>
          <w:rFonts w:ascii="TimesNewRomanPS-ItalicMT" w:hAnsi="TimesNewRomanPS-ItalicMT"/>
          <w:color w:val="000000"/>
          <w:szCs w:val="24"/>
          <w:lang w:val="sr-Cyrl-BA"/>
        </w:rPr>
        <w:t>сљедеће вриједности матрица импеданси директног, инверзног и нултог редослиједа, респективно.</w:t>
      </w:r>
    </w:p>
    <w:p w14:paraId="36B9DB7B" w14:textId="336062F8" w:rsidR="00817157" w:rsidRPr="00FD3146" w:rsidRDefault="00817157" w:rsidP="00792139">
      <w:pPr>
        <w:spacing w:before="240" w:after="0"/>
        <w:jc w:val="center"/>
        <w:rPr>
          <w:rFonts w:cs="Times New Roman"/>
          <w:b/>
          <w:bCs/>
          <w:color w:val="000000"/>
          <w:szCs w:val="24"/>
          <w:lang w:val="en-US"/>
        </w:rPr>
      </w:pPr>
      <w:r w:rsidRPr="00792139">
        <w:rPr>
          <w:rFonts w:cs="Times New Roman"/>
          <w:b/>
          <w:bCs/>
          <w:color w:val="000000"/>
          <w:szCs w:val="24"/>
          <w:lang w:val="en-US"/>
        </w:rPr>
        <w:t>[</w:t>
      </w:r>
      <w:proofErr w:type="spellStart"/>
      <w:r w:rsidRPr="00792139">
        <w:rPr>
          <w:rFonts w:cs="Times New Roman"/>
          <w:b/>
          <w:bCs/>
          <w:color w:val="000000"/>
          <w:szCs w:val="24"/>
          <w:lang w:val="en-US"/>
        </w:rPr>
        <w:t>Z</w:t>
      </w:r>
      <w:r w:rsidRPr="00792139">
        <w:rPr>
          <w:rFonts w:cs="Times New Roman"/>
          <w:b/>
          <w:bCs/>
          <w:color w:val="000000"/>
          <w:szCs w:val="24"/>
          <w:vertAlign w:val="subscript"/>
          <w:lang w:val="en-US"/>
        </w:rPr>
        <w:t>d</w:t>
      </w:r>
      <w:proofErr w:type="spellEnd"/>
      <w:r w:rsidRPr="00792139">
        <w:rPr>
          <w:rFonts w:cs="Times New Roman"/>
          <w:b/>
          <w:bCs/>
          <w:color w:val="000000"/>
          <w:szCs w:val="24"/>
          <w:lang w:val="en-US"/>
        </w:rPr>
        <w:t>] =</w:t>
      </w:r>
      <w:r w:rsidR="00544C40" w:rsidRPr="00792139">
        <w:rPr>
          <w:rFonts w:cs="Times New Roman"/>
          <w:b/>
          <w:bCs/>
          <w:color w:val="000000"/>
          <w:szCs w:val="24"/>
          <w:lang w:val="en-US"/>
        </w:rPr>
        <w:t xml:space="preserve"> </w:t>
      </w:r>
      <w:r w:rsidR="00544C40" w:rsidRPr="00792139">
        <w:rPr>
          <w:rFonts w:cs="Times New Roman"/>
          <w:i/>
          <w:iCs/>
          <w:color w:val="000000"/>
          <w:szCs w:val="24"/>
          <w:lang w:val="en-US"/>
        </w:rPr>
        <w:t>j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color w:val="000000"/>
                <w:sz w:val="16"/>
                <w:szCs w:val="16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Cs/>
                    <w:color w:val="000000"/>
                    <w:sz w:val="16"/>
                    <w:szCs w:val="16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0.0631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0.0489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0.0727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0.0314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0.0509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0.0345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0.0314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0.0134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0.0220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0.0408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0.0134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0.0181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0.0117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0.0729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0.0509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0.0220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0.0184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0.0489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0.0345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0.0408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0.0117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0.0749</m:t>
                  </m:r>
                </m:e>
              </m:mr>
            </m:m>
          </m:e>
        </m:d>
        <m:r>
          <w:rPr>
            <w:rFonts w:ascii="Cambria Math" w:hAnsi="Cambria Math" w:cs="Times New Roman"/>
            <w:color w:val="000000"/>
            <w:sz w:val="16"/>
            <w:szCs w:val="16"/>
            <w:lang w:val="en-US"/>
          </w:rPr>
          <m:t xml:space="preserve"> </m:t>
        </m:r>
      </m:oMath>
      <w:r w:rsid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="00FD3146"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="00FD3146">
        <w:rPr>
          <w:rFonts w:cs="Times New Roman"/>
          <w:color w:val="000000"/>
          <w:szCs w:val="24"/>
          <w:lang w:val="en-US"/>
        </w:rPr>
        <w:t>]</w:t>
      </w:r>
    </w:p>
    <w:p w14:paraId="4A3693C4" w14:textId="60419161" w:rsidR="00A6395A" w:rsidRDefault="00A6395A" w:rsidP="00A6395A">
      <w:pPr>
        <w:spacing w:before="240" w:after="0"/>
        <w:jc w:val="center"/>
        <w:rPr>
          <w:rFonts w:cs="Times New Roman"/>
          <w:b/>
          <w:bCs/>
          <w:color w:val="000000"/>
          <w:sz w:val="20"/>
          <w:szCs w:val="20"/>
          <w:lang w:val="en-US"/>
        </w:rPr>
      </w:pPr>
      <w:r w:rsidRPr="00792139">
        <w:rPr>
          <w:rFonts w:cs="Times New Roman"/>
          <w:b/>
          <w:bCs/>
          <w:color w:val="000000"/>
          <w:szCs w:val="24"/>
          <w:lang w:val="en-US"/>
        </w:rPr>
        <w:t>[Z</w:t>
      </w:r>
      <w:r>
        <w:rPr>
          <w:rFonts w:cs="Times New Roman"/>
          <w:b/>
          <w:bCs/>
          <w:color w:val="000000"/>
          <w:szCs w:val="24"/>
          <w:vertAlign w:val="subscript"/>
          <w:lang w:val="en-US"/>
        </w:rPr>
        <w:t>i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 xml:space="preserve">] = </w:t>
      </w:r>
      <w:r w:rsidRPr="00792139">
        <w:rPr>
          <w:rFonts w:cs="Times New Roman"/>
          <w:i/>
          <w:iCs/>
          <w:color w:val="000000"/>
          <w:szCs w:val="24"/>
          <w:lang w:val="en-US"/>
        </w:rPr>
        <w:t>j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color w:val="000000"/>
                <w:sz w:val="16"/>
                <w:szCs w:val="16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Cs/>
                    <w:color w:val="000000"/>
                    <w:sz w:val="16"/>
                    <w:szCs w:val="16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0.0631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0.0489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0.0727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0.0314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0.0509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0.0345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0.0314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0.0134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0.0220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0.0408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0.0134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0.0181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0.0117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0.0729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0.0509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0.0220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0.0184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0.0489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0.0345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0.0408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0.0117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0.0749</m:t>
                  </m:r>
                </m:e>
              </m:mr>
            </m:m>
          </m:e>
        </m:d>
      </m:oMath>
      <w:r w:rsidR="00FD3146">
        <w:rPr>
          <w:rFonts w:cs="Times New Roman"/>
          <w:b/>
          <w:bCs/>
          <w:color w:val="000000"/>
          <w:sz w:val="16"/>
          <w:szCs w:val="16"/>
          <w:lang w:val="en-US"/>
        </w:rPr>
        <w:t xml:space="preserve"> </w:t>
      </w:r>
      <w:r w:rsid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="00FD3146"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="00FD3146">
        <w:rPr>
          <w:rFonts w:cs="Times New Roman"/>
          <w:color w:val="000000"/>
          <w:szCs w:val="24"/>
          <w:lang w:val="en-US"/>
        </w:rPr>
        <w:t>]</w:t>
      </w:r>
    </w:p>
    <w:p w14:paraId="3A15B5EA" w14:textId="56A8058C" w:rsidR="00A6395A" w:rsidRDefault="00A6395A" w:rsidP="00A6395A">
      <w:pPr>
        <w:spacing w:before="240" w:after="0"/>
        <w:jc w:val="center"/>
        <w:rPr>
          <w:rFonts w:cs="Times New Roman"/>
          <w:b/>
          <w:bCs/>
          <w:color w:val="000000"/>
          <w:sz w:val="20"/>
          <w:szCs w:val="20"/>
          <w:lang w:val="en-US"/>
        </w:rPr>
      </w:pPr>
      <w:r w:rsidRPr="00792139">
        <w:rPr>
          <w:rFonts w:cs="Times New Roman"/>
          <w:b/>
          <w:bCs/>
          <w:color w:val="000000"/>
          <w:szCs w:val="24"/>
          <w:lang w:val="en-US"/>
        </w:rPr>
        <w:t>[Z</w:t>
      </w:r>
      <w:r>
        <w:rPr>
          <w:rFonts w:cs="Times New Roman"/>
          <w:b/>
          <w:bCs/>
          <w:color w:val="000000"/>
          <w:szCs w:val="24"/>
          <w:vertAlign w:val="subscript"/>
          <w:lang w:val="en-US"/>
        </w:rPr>
        <w:t>0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 xml:space="preserve">] =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color w:val="000000"/>
                <w:sz w:val="16"/>
                <w:szCs w:val="16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Cs/>
                    <w:color w:val="000000"/>
                    <w:sz w:val="16"/>
                    <w:szCs w:val="16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0.0177 + 0.0857j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0.0072 + 0.0351j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0.0142 + 0.0688j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0.0206 + 0.0397j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0.0159 + 0.0773j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0.0072 + 0.0351j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0.0030 + 0.1029j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0.0058 + 0.0577j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0.0084 + 0.0163j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0.0065 + 0.0464j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0.0142 + 0.0688j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0.0058 + 0.0577j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0.0114 + 0.1851j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0.0165 + 0.0319j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 xml:space="preserve"> 0.0128 + 0.1270f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0.05j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0.0206 + 0.0397j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0.0084 + 0.0163j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0.0165 + 0.0319j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0.0239 + 0.0463j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0.0185 + 0.0358j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 xml:space="preserve"> 0.05j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0.0159 + 0.0773j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 xml:space="preserve"> 0.0065 + 0.0464j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0.0128 + 0.1270j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0.0185 + 0.0358j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0.0144 + 0.1921j</m:t>
                  </m:r>
                </m:e>
              </m:mr>
            </m:m>
          </m:e>
        </m:d>
      </m:oMath>
      <w:r w:rsidR="00FD3146">
        <w:rPr>
          <w:rFonts w:cs="Times New Roman"/>
          <w:b/>
          <w:bCs/>
          <w:color w:val="000000"/>
          <w:sz w:val="16"/>
          <w:szCs w:val="16"/>
          <w:lang w:val="en-US"/>
        </w:rPr>
        <w:t xml:space="preserve"> </w:t>
      </w:r>
      <w:r w:rsidR="00FD3146" w:rsidRP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="00FD3146"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="00FD3146" w:rsidRPr="00FD3146">
        <w:rPr>
          <w:rFonts w:cs="Times New Roman"/>
          <w:color w:val="000000"/>
          <w:szCs w:val="24"/>
          <w:lang w:val="en-US"/>
        </w:rPr>
        <w:t>]</w:t>
      </w:r>
    </w:p>
    <w:p w14:paraId="694ECA3E" w14:textId="3FBCC752" w:rsidR="00792139" w:rsidRDefault="00FD3146" w:rsidP="00FD3146">
      <w:pPr>
        <w:spacing w:before="240" w:after="0"/>
        <w:rPr>
          <w:szCs w:val="28"/>
        </w:rPr>
      </w:pPr>
      <w:r>
        <w:rPr>
          <w:rFonts w:eastAsia="SimSun"/>
          <w:szCs w:val="24"/>
          <w:lang w:val="sr-Cyrl-BA"/>
        </w:rPr>
        <w:tab/>
        <w:t xml:space="preserve">У матрици </w:t>
      </w:r>
      <w:r w:rsidR="006A32DA">
        <w:rPr>
          <w:rFonts w:eastAsia="SimSun"/>
          <w:szCs w:val="24"/>
          <w:lang w:val="sr-Cyrl-BA"/>
        </w:rPr>
        <w:t xml:space="preserve">импеданси нултог редослије 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>[Z</w:t>
      </w:r>
      <w:r>
        <w:rPr>
          <w:rFonts w:cs="Times New Roman"/>
          <w:b/>
          <w:bCs/>
          <w:color w:val="000000"/>
          <w:szCs w:val="24"/>
          <w:vertAlign w:val="subscript"/>
          <w:lang w:val="en-US"/>
        </w:rPr>
        <w:t>0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>]</w:t>
      </w:r>
      <w:r>
        <w:rPr>
          <w:rFonts w:cs="Times New Roman"/>
          <w:b/>
          <w:bCs/>
          <w:color w:val="000000"/>
          <w:szCs w:val="24"/>
          <w:lang w:val="sr-Cyrl-BA"/>
        </w:rPr>
        <w:t xml:space="preserve"> </w:t>
      </w:r>
      <w:r>
        <w:rPr>
          <w:rFonts w:cs="Times New Roman"/>
          <w:color w:val="000000"/>
          <w:szCs w:val="24"/>
          <w:lang w:val="sr-Cyrl-BA"/>
        </w:rPr>
        <w:t xml:space="preserve">видимо да постоји и реална и имагинарна вриједност импедансе. Разлог тога је што је генератор </w:t>
      </w:r>
      <w:r w:rsidRPr="00FD3146">
        <w:rPr>
          <w:rFonts w:cs="Times New Roman"/>
          <w:i/>
          <w:iCs/>
          <w:spacing w:val="-1"/>
          <w:w w:val="99"/>
          <w:szCs w:val="24"/>
        </w:rPr>
        <w:t>G</w:t>
      </w:r>
      <w:r w:rsidRPr="00FD3146">
        <w:rPr>
          <w:rFonts w:cs="Times New Roman"/>
          <w:i/>
          <w:iCs/>
          <w:spacing w:val="1"/>
          <w:w w:val="97"/>
          <w:szCs w:val="24"/>
          <w:vertAlign w:val="subscript"/>
        </w:rPr>
        <w:t>1</w:t>
      </w:r>
      <w:r>
        <w:rPr>
          <w:rFonts w:cs="Times New Roman"/>
          <w:i/>
          <w:iCs/>
          <w:spacing w:val="1"/>
          <w:w w:val="97"/>
          <w:szCs w:val="24"/>
          <w:lang w:val="sr-Cyrl-BA"/>
        </w:rPr>
        <w:t xml:space="preserve"> </w:t>
      </w:r>
      <w:r>
        <w:rPr>
          <w:rFonts w:cs="Times New Roman"/>
          <w:spacing w:val="1"/>
          <w:w w:val="97"/>
          <w:szCs w:val="24"/>
          <w:lang w:val="sr-Cyrl-BA"/>
        </w:rPr>
        <w:t xml:space="preserve">уземљен преко </w:t>
      </w:r>
      <w:r w:rsidR="009E50D8">
        <w:rPr>
          <w:rFonts w:cs="Times New Roman"/>
          <w:spacing w:val="1"/>
          <w:w w:val="97"/>
          <w:szCs w:val="24"/>
          <w:lang w:val="sr-Cyrl-BA"/>
        </w:rPr>
        <w:t>отпорности</w:t>
      </w:r>
      <w:r>
        <w:rPr>
          <w:rFonts w:cs="Times New Roman"/>
          <w:spacing w:val="1"/>
          <w:w w:val="97"/>
          <w:szCs w:val="24"/>
          <w:lang w:val="sr-Cyrl-BA"/>
        </w:rPr>
        <w:t xml:space="preserve"> чија вриједност износи</w:t>
      </w:r>
      <w:r w:rsidR="006A32DA">
        <w:rPr>
          <w:rFonts w:cs="Times New Roman"/>
          <w:spacing w:val="1"/>
          <w:w w:val="97"/>
          <w:szCs w:val="24"/>
          <w:lang w:val="sr-Cyrl-BA"/>
        </w:rPr>
        <w:t xml:space="preserve"> </w:t>
      </w:r>
      <w:r w:rsidRPr="00FD3146">
        <w:rPr>
          <w:i/>
          <w:szCs w:val="28"/>
        </w:rPr>
        <w:t>r</w:t>
      </w:r>
      <w:r w:rsidRPr="00FD3146">
        <w:rPr>
          <w:szCs w:val="28"/>
          <w:vertAlign w:val="subscript"/>
        </w:rPr>
        <w:t>1</w:t>
      </w:r>
      <w:r w:rsidRPr="00FD3146">
        <w:rPr>
          <w:szCs w:val="28"/>
        </w:rPr>
        <w:t xml:space="preserve"> = 0,01 [</w:t>
      </w:r>
      <w:r w:rsidRPr="00FD3146">
        <w:rPr>
          <w:i/>
          <w:iCs/>
          <w:szCs w:val="28"/>
        </w:rPr>
        <w:t>r.j.</w:t>
      </w:r>
      <w:r w:rsidRPr="00FD3146">
        <w:rPr>
          <w:szCs w:val="28"/>
        </w:rPr>
        <w:t>].</w:t>
      </w:r>
    </w:p>
    <w:p w14:paraId="483759B9" w14:textId="18E99108" w:rsidR="00203D61" w:rsidRDefault="00203D61" w:rsidP="00FD3146">
      <w:pPr>
        <w:spacing w:before="240" w:after="0"/>
        <w:rPr>
          <w:szCs w:val="28"/>
        </w:rPr>
      </w:pPr>
    </w:p>
    <w:p w14:paraId="2EEA4159" w14:textId="06D2FC54" w:rsidR="004D0494" w:rsidRDefault="00203D61" w:rsidP="00FD3146">
      <w:pPr>
        <w:spacing w:before="240" w:after="0"/>
        <w:rPr>
          <w:rFonts w:ascii="TimesNewRomanPSMT" w:hAnsi="TimesNewRomanPSMT" w:hint="eastAsia"/>
          <w:color w:val="000000"/>
          <w:szCs w:val="24"/>
          <w:lang w:val="sr-Cyrl-BA"/>
        </w:rPr>
      </w:pPr>
      <w:r>
        <w:rPr>
          <w:b/>
          <w:lang w:val="sr-Cyrl-BA" w:eastAsia="en-US"/>
        </w:rPr>
        <w:t xml:space="preserve">     б</w:t>
      </w:r>
      <w:r w:rsidRPr="00FF21A6">
        <w:rPr>
          <w:b/>
          <w:lang w:val="sr-Cyrl-BA" w:eastAsia="en-US"/>
        </w:rPr>
        <w:t>)</w:t>
      </w:r>
      <w:r>
        <w:rPr>
          <w:b/>
          <w:lang w:val="sr-Latn-BA" w:eastAsia="en-US"/>
        </w:rPr>
        <w:t xml:space="preserve">   </w:t>
      </w:r>
      <w:r w:rsidRPr="00203D61">
        <w:rPr>
          <w:rFonts w:ascii="TimesNewRomanPSMT" w:hAnsi="TimesNewRomanPSMT"/>
          <w:color w:val="000000"/>
          <w:szCs w:val="24"/>
        </w:rPr>
        <w:t>Тевененове импедансе директног, инверзног и нултог редослиједа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 мо</w:t>
      </w:r>
      <w:r w:rsidR="007331E5">
        <w:rPr>
          <w:rFonts w:ascii="TimesNewRomanPSMT" w:hAnsi="TimesNewRomanPSMT"/>
          <w:color w:val="000000"/>
          <w:szCs w:val="24"/>
          <w:lang w:val="sr-Cyrl-BA"/>
        </w:rPr>
        <w:t>гуће је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 одредити на два начине. </w:t>
      </w:r>
    </w:p>
    <w:p w14:paraId="536DA4C4" w14:textId="6D322599" w:rsidR="00203D61" w:rsidRPr="006F3039" w:rsidRDefault="004D0494" w:rsidP="00FD3146">
      <w:pPr>
        <w:spacing w:before="240" w:after="0"/>
        <w:rPr>
          <w:bCs/>
          <w:szCs w:val="28"/>
          <w:lang w:val="sr-Latn-BA"/>
        </w:rPr>
      </w:pPr>
      <w:r>
        <w:rPr>
          <w:rFonts w:ascii="TimesNewRomanPSMT" w:hAnsi="TimesNewRomanPSMT"/>
          <w:color w:val="000000"/>
          <w:szCs w:val="24"/>
          <w:lang w:val="sr-Cyrl-BA"/>
        </w:rPr>
        <w:t xml:space="preserve">             </w:t>
      </w:r>
      <w:r w:rsidR="00203D61">
        <w:rPr>
          <w:rFonts w:ascii="TimesNewRomanPSMT" w:hAnsi="TimesNewRomanPSMT"/>
          <w:color w:val="000000"/>
          <w:szCs w:val="24"/>
          <w:lang w:val="sr-Cyrl-BA"/>
        </w:rPr>
        <w:t xml:space="preserve">Први начин је да се одреде </w:t>
      </w:r>
      <w:r w:rsidR="00203D61">
        <w:rPr>
          <w:rFonts w:ascii="TimesNewRomanPS-ItalicMT" w:hAnsi="TimesNewRomanPS-ItalicMT"/>
          <w:color w:val="000000"/>
          <w:szCs w:val="24"/>
          <w:lang w:val="sr-Cyrl-BA"/>
        </w:rPr>
        <w:t>матрице адмитанси директног, инверзног и нултог редослиједа</w:t>
      </w:r>
      <w:r w:rsidR="007A2F6D">
        <w:rPr>
          <w:rFonts w:ascii="TimesNewRomanPS-ItalicMT" w:hAnsi="TimesNewRomanPS-ItalicMT"/>
          <w:color w:val="000000"/>
          <w:szCs w:val="24"/>
          <w:lang w:val="sr-Cyrl-BA"/>
        </w:rPr>
        <w:t xml:space="preserve"> помоћу </w:t>
      </w:r>
      <w:r w:rsidR="007A2F6D">
        <w:rPr>
          <w:bCs/>
          <w:lang w:val="sr-Cyrl-BA" w:eastAsia="en-US"/>
        </w:rPr>
        <w:t xml:space="preserve">програмског пакета </w:t>
      </w:r>
      <w:r w:rsidR="007A2F6D" w:rsidRPr="009A2F8B">
        <w:rPr>
          <w:rFonts w:ascii="TimesNewRomanPS-ItalicMT" w:hAnsi="TimesNewRomanPS-ItalicMT"/>
          <w:i/>
          <w:iCs/>
          <w:color w:val="000000"/>
          <w:szCs w:val="24"/>
        </w:rPr>
        <w:t>PowerWorld</w:t>
      </w:r>
      <w:r w:rsidR="007A2F6D" w:rsidRPr="009A2F8B">
        <w:rPr>
          <w:rFonts w:ascii="TimesNewRomanPSMT" w:hAnsi="TimesNewRomanPSMT"/>
          <w:i/>
          <w:iCs/>
          <w:color w:val="000000"/>
          <w:szCs w:val="24"/>
          <w:vertAlign w:val="superscript"/>
        </w:rPr>
        <w:t>®</w:t>
      </w:r>
      <w:r w:rsidR="007A2F6D" w:rsidRPr="009A2F8B">
        <w:rPr>
          <w:rFonts w:ascii="TimesNewRomanPSMT" w:hAnsi="TimesNewRomanPSMT"/>
          <w:i/>
          <w:iCs/>
          <w:color w:val="000000"/>
          <w:sz w:val="16"/>
          <w:szCs w:val="16"/>
        </w:rPr>
        <w:t xml:space="preserve"> </w:t>
      </w:r>
      <w:r w:rsidR="007A2F6D" w:rsidRPr="009A2F8B">
        <w:rPr>
          <w:rFonts w:ascii="TimesNewRomanPS-ItalicMT" w:hAnsi="TimesNewRomanPS-ItalicMT"/>
          <w:i/>
          <w:iCs/>
          <w:color w:val="000000"/>
          <w:szCs w:val="24"/>
        </w:rPr>
        <w:t>Simulator</w:t>
      </w:r>
      <w:r w:rsidR="00203D61">
        <w:rPr>
          <w:rFonts w:ascii="TimesNewRomanPS-ItalicMT" w:hAnsi="TimesNewRomanPS-ItalicMT"/>
          <w:color w:val="000000"/>
          <w:szCs w:val="24"/>
          <w:lang w:val="sr-Cyrl-BA"/>
        </w:rPr>
        <w:t xml:space="preserve">, па се онда помоћу програмског пакета </w:t>
      </w:r>
      <w:r w:rsidR="00203D61" w:rsidRPr="0030769E">
        <w:rPr>
          <w:rFonts w:cs="Times New Roman"/>
          <w:i/>
          <w:iCs/>
          <w:color w:val="000000"/>
          <w:szCs w:val="24"/>
        </w:rPr>
        <w:t>Matlab</w:t>
      </w:r>
      <w:r w:rsidR="00203D61" w:rsidRPr="0030769E">
        <w:rPr>
          <w:rFonts w:cs="Times New Roman"/>
          <w:i/>
          <w:iCs/>
          <w:color w:val="000000"/>
          <w:szCs w:val="24"/>
          <w:vertAlign w:val="superscript"/>
        </w:rPr>
        <w:t>®</w:t>
      </w:r>
      <w:r w:rsidR="00203D61">
        <w:rPr>
          <w:rFonts w:cs="Times New Roman"/>
          <w:color w:val="000000"/>
          <w:szCs w:val="24"/>
        </w:rPr>
        <w:t xml:space="preserve"> </w:t>
      </w:r>
      <w:r w:rsidR="00203D61">
        <w:rPr>
          <w:rFonts w:cs="Times New Roman"/>
          <w:color w:val="000000"/>
          <w:szCs w:val="24"/>
          <w:lang w:val="sr-Cyrl-BA"/>
        </w:rPr>
        <w:t xml:space="preserve">одреде </w:t>
      </w:r>
      <w:r w:rsidR="00203D61">
        <w:rPr>
          <w:rFonts w:ascii="TimesNewRomanPS-ItalicMT" w:hAnsi="TimesNewRomanPS-ItalicMT"/>
          <w:color w:val="000000"/>
          <w:szCs w:val="24"/>
          <w:lang w:val="sr-Cyrl-BA"/>
        </w:rPr>
        <w:t>матрице импеданси директног, инверзног и нултог редослиједа</w:t>
      </w:r>
      <w:r w:rsidR="006F3039">
        <w:rPr>
          <w:rFonts w:ascii="TimesNewRomanPS-ItalicMT" w:hAnsi="TimesNewRomanPS-ItalicMT"/>
          <w:color w:val="000000"/>
          <w:szCs w:val="24"/>
          <w:lang w:val="sr-Latn-BA"/>
        </w:rPr>
        <w:t>.</w:t>
      </w:r>
      <w:r w:rsidR="006F3039">
        <w:rPr>
          <w:rFonts w:ascii="TimesNewRomanPSMT" w:hAnsi="TimesNewRomanPSMT"/>
          <w:color w:val="000000"/>
          <w:szCs w:val="24"/>
          <w:lang w:val="sr-Latn-BA"/>
        </w:rPr>
        <w:t xml:space="preserve"> </w:t>
      </w:r>
      <w:r w:rsidR="00D37FAC" w:rsidRPr="006A32DA">
        <w:rPr>
          <w:rFonts w:cs="Times New Roman"/>
          <w:color w:val="000000"/>
          <w:szCs w:val="24"/>
        </w:rPr>
        <w:t xml:space="preserve">Анализу кратких спојева у програмском пакету </w:t>
      </w:r>
      <w:r w:rsidR="00D37FAC" w:rsidRPr="009A2F8B">
        <w:rPr>
          <w:rFonts w:ascii="TimesNewRomanPS-ItalicMT" w:hAnsi="TimesNewRomanPS-ItalicMT"/>
          <w:i/>
          <w:iCs/>
          <w:color w:val="000000"/>
          <w:szCs w:val="24"/>
        </w:rPr>
        <w:t>PowerWorld</w:t>
      </w:r>
      <w:r w:rsidR="00D37FAC" w:rsidRPr="009A2F8B">
        <w:rPr>
          <w:rFonts w:ascii="TimesNewRomanPSMT" w:hAnsi="TimesNewRomanPSMT"/>
          <w:i/>
          <w:iCs/>
          <w:color w:val="000000"/>
          <w:szCs w:val="24"/>
          <w:vertAlign w:val="superscript"/>
        </w:rPr>
        <w:t>®</w:t>
      </w:r>
      <w:r w:rsidR="00D37FAC" w:rsidRPr="009A2F8B">
        <w:rPr>
          <w:rFonts w:ascii="TimesNewRomanPSMT" w:hAnsi="TimesNewRomanPSMT"/>
          <w:i/>
          <w:iCs/>
          <w:color w:val="000000"/>
          <w:sz w:val="16"/>
          <w:szCs w:val="16"/>
        </w:rPr>
        <w:t xml:space="preserve"> </w:t>
      </w:r>
      <w:r w:rsidR="00D37FAC" w:rsidRPr="009A2F8B">
        <w:rPr>
          <w:rFonts w:ascii="TimesNewRomanPS-ItalicMT" w:hAnsi="TimesNewRomanPS-ItalicMT"/>
          <w:i/>
          <w:iCs/>
          <w:color w:val="000000"/>
          <w:szCs w:val="24"/>
        </w:rPr>
        <w:t>Simulator</w:t>
      </w:r>
      <w:r w:rsidR="00D37FAC">
        <w:rPr>
          <w:rFonts w:ascii="TimesNewRomanPS-ItalicMT" w:hAnsi="TimesNewRomanPS-ItalicMT"/>
          <w:color w:val="000000"/>
          <w:szCs w:val="24"/>
          <w:lang w:val="sr-Cyrl-BA"/>
        </w:rPr>
        <w:t xml:space="preserve"> </w:t>
      </w:r>
      <w:r w:rsidR="00D37FAC" w:rsidRPr="006A32DA">
        <w:rPr>
          <w:rFonts w:cs="Times New Roman"/>
          <w:color w:val="000000"/>
          <w:szCs w:val="24"/>
        </w:rPr>
        <w:t>покрећемо</w:t>
      </w:r>
      <w:r w:rsidR="00D37FAC">
        <w:rPr>
          <w:rFonts w:cs="Times New Roman"/>
          <w:color w:val="000000"/>
          <w:lang w:val="sr-Cyrl-BA"/>
        </w:rPr>
        <w:t xml:space="preserve"> </w:t>
      </w:r>
      <w:r w:rsidR="00D37FAC" w:rsidRPr="006A32DA">
        <w:rPr>
          <w:rFonts w:cs="Times New Roman"/>
          <w:color w:val="000000"/>
          <w:szCs w:val="24"/>
        </w:rPr>
        <w:t xml:space="preserve">командом из менија </w:t>
      </w:r>
      <w:r w:rsidR="00D37FAC" w:rsidRPr="004D0494">
        <w:rPr>
          <w:rFonts w:cs="Times New Roman"/>
          <w:b/>
          <w:bCs/>
          <w:i/>
          <w:iCs/>
          <w:color w:val="000000"/>
          <w:szCs w:val="24"/>
        </w:rPr>
        <w:t>Tools</w:t>
      </w:r>
      <w:r w:rsidR="00D37FAC" w:rsidRPr="006A32DA">
        <w:rPr>
          <w:rFonts w:cs="Times New Roman"/>
          <w:i/>
          <w:iCs/>
          <w:color w:val="000000"/>
          <w:szCs w:val="24"/>
        </w:rPr>
        <w:t xml:space="preserve"> </w:t>
      </w:r>
      <w:r w:rsidR="00D37FAC" w:rsidRPr="006A32DA">
        <w:rPr>
          <w:rFonts w:cs="Times New Roman"/>
          <w:color w:val="000000"/>
          <w:szCs w:val="24"/>
        </w:rPr>
        <w:t xml:space="preserve">→ </w:t>
      </w:r>
      <w:r w:rsidR="00D37FAC" w:rsidRPr="004D0494">
        <w:rPr>
          <w:rFonts w:cs="Times New Roman"/>
          <w:b/>
          <w:bCs/>
          <w:i/>
          <w:iCs/>
          <w:color w:val="000000"/>
          <w:szCs w:val="24"/>
        </w:rPr>
        <w:t xml:space="preserve">Run mode </w:t>
      </w:r>
      <w:r w:rsidR="00D37FAC" w:rsidRPr="006A32DA">
        <w:rPr>
          <w:rFonts w:cs="Times New Roman"/>
          <w:color w:val="000000"/>
          <w:szCs w:val="24"/>
        </w:rPr>
        <w:t xml:space="preserve">→ </w:t>
      </w:r>
      <w:r w:rsidR="00D37FAC" w:rsidRPr="004D0494">
        <w:rPr>
          <w:rFonts w:cs="Times New Roman"/>
          <w:b/>
          <w:bCs/>
          <w:i/>
          <w:iCs/>
          <w:color w:val="000000"/>
          <w:szCs w:val="24"/>
        </w:rPr>
        <w:t>Fault Analysis</w:t>
      </w:r>
      <w:r w:rsidR="00D37FAC" w:rsidRPr="004D0494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</w:t>
      </w:r>
      <w:r w:rsidR="00D37FAC" w:rsidRPr="006A32DA">
        <w:rPr>
          <w:rFonts w:cs="Times New Roman"/>
          <w:color w:val="000000"/>
          <w:szCs w:val="24"/>
        </w:rPr>
        <w:t>→</w:t>
      </w:r>
      <w:r w:rsidR="00D37FAC">
        <w:rPr>
          <w:rFonts w:cs="Times New Roman"/>
          <w:color w:val="000000"/>
          <w:szCs w:val="24"/>
          <w:lang w:val="sr-Cyrl-BA"/>
        </w:rPr>
        <w:t xml:space="preserve"> </w:t>
      </w:r>
      <w:r w:rsidR="00D37FAC" w:rsidRPr="004D0494">
        <w:rPr>
          <w:rFonts w:cs="Times New Roman"/>
          <w:b/>
          <w:bCs/>
          <w:i/>
          <w:iCs/>
          <w:color w:val="000000"/>
          <w:szCs w:val="24"/>
        </w:rPr>
        <w:t>Single Fault</w:t>
      </w:r>
      <w:r w:rsidR="00D37FAC" w:rsidRPr="006A32DA">
        <w:rPr>
          <w:rFonts w:cs="Times New Roman"/>
          <w:i/>
          <w:iCs/>
          <w:color w:val="000000"/>
          <w:szCs w:val="24"/>
          <w:lang w:val="sr-Cyrl-BA"/>
        </w:rPr>
        <w:t>.</w:t>
      </w:r>
      <w:r w:rsidR="00D37FAC">
        <w:rPr>
          <w:rFonts w:ascii="TimesNewRomanPS-ItalicMT" w:hAnsi="TimesNewRomanPS-ItalicMT"/>
          <w:color w:val="000000"/>
          <w:szCs w:val="24"/>
          <w:lang w:val="sr-Cyrl-BA"/>
        </w:rPr>
        <w:t xml:space="preserve"> У менију </w:t>
      </w:r>
      <w:r w:rsidR="00D37FAC" w:rsidRPr="004D0494">
        <w:rPr>
          <w:rFonts w:cs="Times New Roman"/>
          <w:b/>
          <w:bCs/>
          <w:i/>
          <w:iCs/>
          <w:color w:val="000000"/>
          <w:szCs w:val="24"/>
        </w:rPr>
        <w:t>Fault location</w:t>
      </w:r>
      <w:r w:rsidR="00D37FAC" w:rsidRPr="004D0494">
        <w:rPr>
          <w:b/>
          <w:bCs/>
        </w:rPr>
        <w:t xml:space="preserve"> </w:t>
      </w:r>
      <w:r w:rsidR="00D37FAC">
        <w:rPr>
          <w:lang w:val="sr-Cyrl-BA"/>
        </w:rPr>
        <w:t xml:space="preserve">бирамо опцију </w:t>
      </w:r>
      <w:r w:rsidR="00D90A3D" w:rsidRPr="004D0494">
        <w:rPr>
          <w:rFonts w:cs="Times New Roman"/>
          <w:b/>
          <w:bCs/>
          <w:i/>
          <w:iCs/>
          <w:color w:val="000000"/>
          <w:szCs w:val="24"/>
        </w:rPr>
        <w:t>Bus</w:t>
      </w:r>
      <w:r w:rsidR="00D37FAC" w:rsidRPr="004D0494">
        <w:rPr>
          <w:rFonts w:cs="Times New Roman"/>
          <w:b/>
          <w:bCs/>
          <w:i/>
          <w:iCs/>
          <w:color w:val="000000"/>
          <w:szCs w:val="24"/>
        </w:rPr>
        <w:t xml:space="preserve"> Fault</w:t>
      </w:r>
      <w:r w:rsidR="00D90A3D">
        <w:t xml:space="preserve">, </w:t>
      </w:r>
      <w:r w:rsidR="00D37FAC">
        <w:rPr>
          <w:rFonts w:ascii="TimesNewRomanPS-ItalicMT" w:hAnsi="TimesNewRomanPS-ItalicMT"/>
          <w:color w:val="000000"/>
          <w:szCs w:val="24"/>
          <w:lang w:val="sr-Cyrl-BA"/>
        </w:rPr>
        <w:t xml:space="preserve">јер се квар десио на </w:t>
      </w:r>
      <w:r w:rsidR="00D90A3D">
        <w:rPr>
          <w:rFonts w:ascii="TimesNewRomanPS-ItalicMT" w:hAnsi="TimesNewRomanPS-ItalicMT"/>
          <w:color w:val="000000"/>
          <w:szCs w:val="24"/>
          <w:lang w:val="sr-Cyrl-BA"/>
        </w:rPr>
        <w:t>сабирницама</w:t>
      </w:r>
      <w:r w:rsidR="00D37FAC">
        <w:rPr>
          <w:rFonts w:ascii="TimesNewRomanPSMT" w:hAnsi="TimesNewRomanPSMT"/>
          <w:color w:val="000000"/>
          <w:szCs w:val="24"/>
          <w:lang w:val="sr-Cyrl-BA"/>
        </w:rPr>
        <w:t xml:space="preserve">. Затим </w:t>
      </w:r>
      <w:r w:rsidR="00D37FAC" w:rsidRPr="00555810">
        <w:rPr>
          <w:rFonts w:cs="Times New Roman"/>
          <w:color w:val="000000"/>
          <w:szCs w:val="24"/>
        </w:rPr>
        <w:t>у пољу</w:t>
      </w:r>
      <w:r w:rsidR="00D37FAC">
        <w:rPr>
          <w:rFonts w:cs="Times New Roman"/>
          <w:color w:val="000000"/>
          <w:szCs w:val="24"/>
          <w:lang w:val="sr-Cyrl-BA"/>
        </w:rPr>
        <w:t xml:space="preserve"> </w:t>
      </w:r>
      <w:r w:rsidR="00D37FAC" w:rsidRPr="004D0494">
        <w:rPr>
          <w:rFonts w:cs="Times New Roman"/>
          <w:b/>
          <w:bCs/>
          <w:i/>
          <w:iCs/>
          <w:color w:val="000000"/>
          <w:szCs w:val="24"/>
          <w:lang w:val="sr-Latn-BA"/>
        </w:rPr>
        <w:t>Choose the Faulted Line</w:t>
      </w:r>
      <w:r w:rsidR="00D37FAC">
        <w:rPr>
          <w:rFonts w:cs="Times New Roman"/>
          <w:color w:val="000000"/>
          <w:szCs w:val="24"/>
          <w:lang w:val="sr-Latn-BA"/>
        </w:rPr>
        <w:t xml:space="preserve"> </w:t>
      </w:r>
      <w:r w:rsidR="00D37FAC">
        <w:rPr>
          <w:rFonts w:cs="Times New Roman"/>
          <w:color w:val="000000"/>
          <w:szCs w:val="24"/>
          <w:lang w:val="sr-Cyrl-BA"/>
        </w:rPr>
        <w:t xml:space="preserve">изаберемо сабирнице </w:t>
      </w:r>
      <w:r w:rsidR="00D90A3D">
        <w:rPr>
          <w:rFonts w:cs="Times New Roman"/>
          <w:color w:val="000000"/>
          <w:szCs w:val="24"/>
          <w:lang w:val="sr-Cyrl-BA"/>
        </w:rPr>
        <w:t>3, јер</w:t>
      </w:r>
      <w:r>
        <w:rPr>
          <w:rFonts w:cs="Times New Roman"/>
          <w:color w:val="000000"/>
          <w:szCs w:val="24"/>
          <w:lang w:val="sr-Cyrl-BA"/>
        </w:rPr>
        <w:t xml:space="preserve"> се</w:t>
      </w:r>
      <w:r w:rsidR="00D90A3D">
        <w:rPr>
          <w:rFonts w:cs="Times New Roman"/>
          <w:color w:val="000000"/>
          <w:szCs w:val="24"/>
          <w:lang w:val="sr-Cyrl-BA"/>
        </w:rPr>
        <w:t xml:space="preserve"> у овом случају на њима десио квар. </w:t>
      </w:r>
      <w:r w:rsidR="00D37FAC" w:rsidRPr="0039434E">
        <w:rPr>
          <w:rFonts w:cs="Times New Roman"/>
          <w:color w:val="000000"/>
          <w:szCs w:val="24"/>
        </w:rPr>
        <w:t>Наредни корак је избор</w:t>
      </w:r>
      <w:r w:rsidR="00D37FAC">
        <w:rPr>
          <w:rFonts w:cs="Times New Roman"/>
          <w:color w:val="000000"/>
          <w:szCs w:val="24"/>
          <w:lang w:val="sr-Cyrl-BA"/>
        </w:rPr>
        <w:t xml:space="preserve"> </w:t>
      </w:r>
      <w:r w:rsidR="00D37FAC" w:rsidRPr="0039434E">
        <w:rPr>
          <w:rFonts w:cs="Times New Roman"/>
          <w:color w:val="000000"/>
          <w:szCs w:val="24"/>
        </w:rPr>
        <w:t>типа квара,</w:t>
      </w:r>
      <w:r w:rsidR="00D37FAC">
        <w:rPr>
          <w:rFonts w:cs="Times New Roman"/>
          <w:color w:val="000000"/>
          <w:szCs w:val="24"/>
          <w:lang w:val="sr-Cyrl-BA"/>
        </w:rPr>
        <w:t xml:space="preserve"> а</w:t>
      </w:r>
      <w:r w:rsidR="00D37FAC" w:rsidRPr="0039434E">
        <w:rPr>
          <w:rFonts w:cs="Times New Roman"/>
          <w:color w:val="000000"/>
          <w:szCs w:val="24"/>
        </w:rPr>
        <w:t xml:space="preserve"> то се ради тако што се у пољу </w:t>
      </w:r>
      <w:r w:rsidR="00D37FAC" w:rsidRPr="004D0494">
        <w:rPr>
          <w:rFonts w:cs="Times New Roman"/>
          <w:b/>
          <w:bCs/>
          <w:i/>
          <w:iCs/>
          <w:color w:val="000000"/>
          <w:szCs w:val="24"/>
        </w:rPr>
        <w:t>Fault Type</w:t>
      </w:r>
      <w:r w:rsidR="00D37FAC" w:rsidRPr="004D0494">
        <w:rPr>
          <w:rFonts w:cs="Times New Roman"/>
          <w:b/>
          <w:bCs/>
          <w:i/>
          <w:iCs/>
          <w:color w:val="000000"/>
          <w:lang w:val="sr-Cyrl-BA"/>
        </w:rPr>
        <w:t xml:space="preserve"> </w:t>
      </w:r>
      <w:r w:rsidR="00D37FAC" w:rsidRPr="0039434E">
        <w:rPr>
          <w:rFonts w:cs="Times New Roman"/>
          <w:color w:val="000000"/>
          <w:szCs w:val="24"/>
        </w:rPr>
        <w:t>изабере</w:t>
      </w:r>
      <w:r w:rsidR="00D37FAC" w:rsidRPr="0039434E">
        <w:t xml:space="preserve"> </w:t>
      </w:r>
      <w:r w:rsidR="008F343A" w:rsidRPr="004D0494">
        <w:rPr>
          <w:b/>
          <w:bCs/>
          <w:i/>
          <w:iCs/>
          <w:lang w:val="sr-Latn-BA"/>
        </w:rPr>
        <w:t>Single</w:t>
      </w:r>
      <w:r w:rsidR="00D37FAC" w:rsidRPr="004D0494">
        <w:rPr>
          <w:b/>
          <w:bCs/>
          <w:i/>
          <w:iCs/>
          <w:lang w:val="sr-Latn-BA"/>
        </w:rPr>
        <w:t xml:space="preserve"> Line-to-Ground</w:t>
      </w:r>
      <w:r w:rsidR="00D37FAC">
        <w:rPr>
          <w:lang w:val="sr-Cyrl-BA"/>
        </w:rPr>
        <w:t xml:space="preserve">, јер је у питању </w:t>
      </w:r>
      <w:r w:rsidR="008F343A">
        <w:rPr>
          <w:lang w:val="sr-Cyrl-BA"/>
        </w:rPr>
        <w:t>једнополни</w:t>
      </w:r>
      <w:r w:rsidR="00D37FAC">
        <w:rPr>
          <w:lang w:val="sr-Cyrl-BA"/>
        </w:rPr>
        <w:t xml:space="preserve"> кратак спој </w:t>
      </w:r>
      <w:r w:rsidR="008F343A">
        <w:rPr>
          <w:lang w:val="sr-Cyrl-BA"/>
        </w:rPr>
        <w:t>(1ПКС)</w:t>
      </w:r>
      <w:r w:rsidR="00D37FAC">
        <w:rPr>
          <w:lang w:val="sr-Cyrl-BA"/>
        </w:rPr>
        <w:t xml:space="preserve"> и притисне дугме </w:t>
      </w:r>
      <w:r w:rsidR="00D37FAC" w:rsidRPr="004D0494">
        <w:rPr>
          <w:b/>
          <w:bCs/>
          <w:i/>
          <w:iCs/>
          <w:lang w:val="sr-Latn-BA"/>
        </w:rPr>
        <w:t>Calculate</w:t>
      </w:r>
      <w:r w:rsidR="00D37FAC">
        <w:rPr>
          <w:lang w:val="sr-Cyrl-BA"/>
        </w:rPr>
        <w:t>.</w:t>
      </w:r>
      <w:r>
        <w:rPr>
          <w:lang w:val="sr-Cyrl-BA"/>
        </w:rPr>
        <w:t xml:space="preserve"> Уносом добијених матрица адмитанси у </w:t>
      </w:r>
      <w:r>
        <w:rPr>
          <w:rFonts w:ascii="TimesNewRomanPS-ItalicMT" w:hAnsi="TimesNewRomanPS-ItalicMT"/>
          <w:color w:val="000000"/>
          <w:szCs w:val="24"/>
          <w:lang w:val="sr-Cyrl-BA"/>
        </w:rPr>
        <w:t xml:space="preserve">програмски пакет </w:t>
      </w:r>
      <w:r w:rsidRPr="0030769E">
        <w:rPr>
          <w:rFonts w:cs="Times New Roman"/>
          <w:i/>
          <w:iCs/>
          <w:color w:val="000000"/>
          <w:szCs w:val="24"/>
        </w:rPr>
        <w:t>Matlab</w:t>
      </w:r>
      <w:r w:rsidRPr="0030769E">
        <w:rPr>
          <w:rFonts w:cs="Times New Roman"/>
          <w:i/>
          <w:iCs/>
          <w:color w:val="000000"/>
          <w:szCs w:val="24"/>
          <w:vertAlign w:val="superscript"/>
        </w:rPr>
        <w:t>®</w:t>
      </w:r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szCs w:val="24"/>
          <w:lang w:val="sr-Cyrl-BA"/>
        </w:rPr>
        <w:t xml:space="preserve">одреде се </w:t>
      </w:r>
      <w:r>
        <w:rPr>
          <w:rFonts w:ascii="TimesNewRomanPS-ItalicMT" w:hAnsi="TimesNewRomanPS-ItalicMT"/>
          <w:color w:val="000000"/>
          <w:szCs w:val="24"/>
          <w:lang w:val="sr-Cyrl-BA"/>
        </w:rPr>
        <w:t xml:space="preserve">матрице импеданси директног, инверзног и нултог редослиједа. </w:t>
      </w:r>
      <w:r w:rsidR="006F3039">
        <w:rPr>
          <w:rFonts w:ascii="TimesNewRomanPS-ItalicMT" w:hAnsi="TimesNewRomanPS-ItalicMT"/>
          <w:color w:val="000000"/>
          <w:szCs w:val="24"/>
          <w:lang w:val="sr-Cyrl-BA"/>
        </w:rPr>
        <w:t>. На основу матрица импеданси директног, инверзног и нултог редослиједа могу се одредити</w:t>
      </w:r>
      <w:r w:rsidR="006F3039">
        <w:rPr>
          <w:b/>
          <w:lang w:val="sr-Latn-BA" w:eastAsia="en-US"/>
        </w:rPr>
        <w:t xml:space="preserve"> </w:t>
      </w:r>
      <w:r w:rsidR="006F3039" w:rsidRPr="00203D61">
        <w:rPr>
          <w:rFonts w:ascii="TimesNewRomanPSMT" w:hAnsi="TimesNewRomanPSMT"/>
          <w:color w:val="000000"/>
          <w:szCs w:val="24"/>
        </w:rPr>
        <w:t>Тевененове импедансе директног, инверзног и нултог редослиједа</w:t>
      </w:r>
      <w:r w:rsidR="006F3039">
        <w:rPr>
          <w:rFonts w:ascii="TimesNewRomanPSMT" w:hAnsi="TimesNewRomanPSMT"/>
          <w:color w:val="000000"/>
          <w:szCs w:val="24"/>
          <w:lang w:val="sr-Cyrl-BA"/>
        </w:rPr>
        <w:t xml:space="preserve"> гледано оточно са мјеста квара тако што се прочитају елементи из матрица импеданси на позицији квара</w:t>
      </w:r>
      <w:r w:rsidR="006F3039">
        <w:rPr>
          <w:rFonts w:ascii="TimesNewRomanPSMT" w:hAnsi="TimesNewRomanPSMT"/>
          <w:color w:val="000000"/>
          <w:szCs w:val="24"/>
          <w:lang w:val="sr-Latn-BA"/>
        </w:rPr>
        <w:t>.</w:t>
      </w:r>
      <w:r w:rsidR="00EE2CE3">
        <w:rPr>
          <w:rFonts w:ascii="TimesNewRomanPSMT" w:hAnsi="TimesNewRomanPSMT"/>
          <w:color w:val="000000"/>
          <w:szCs w:val="24"/>
          <w:lang w:val="sr-Latn-BA"/>
        </w:rPr>
        <w:t xml:space="preserve"> </w:t>
      </w:r>
      <w:r w:rsidR="00EE2CE3">
        <w:rPr>
          <w:rFonts w:ascii="TimesNewRomanPS-ItalicMT" w:hAnsi="TimesNewRomanPS-ItalicMT"/>
          <w:color w:val="000000"/>
          <w:szCs w:val="24"/>
          <w:lang w:val="sr-Cyrl-BA"/>
        </w:rPr>
        <w:t xml:space="preserve">Вриједности матрица адмитанси приказане су на </w:t>
      </w:r>
      <w:r w:rsidR="00EE2CE3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>сл</w:t>
      </w:r>
      <w:r w:rsidR="006C4F04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>.</w:t>
      </w:r>
      <w:r w:rsidR="00EE2CE3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 xml:space="preserve"> </w:t>
      </w:r>
      <w:r w:rsidR="00EE2CE3">
        <w:rPr>
          <w:rFonts w:ascii="TimesNewRomanPS-ItalicMT" w:hAnsi="TimesNewRomanPS-ItalicMT"/>
          <w:i/>
          <w:iCs/>
          <w:color w:val="000000"/>
          <w:szCs w:val="24"/>
          <w:lang w:val="sr-Latn-BA"/>
        </w:rPr>
        <w:t>6</w:t>
      </w:r>
      <w:r w:rsidR="00EE2CE3">
        <w:rPr>
          <w:rFonts w:ascii="TimesNewRomanPS-ItalicMT" w:hAnsi="TimesNewRomanPS-ItalicMT"/>
          <w:color w:val="000000"/>
          <w:szCs w:val="24"/>
          <w:lang w:val="sr-Cyrl-BA"/>
        </w:rPr>
        <w:t xml:space="preserve">, </w:t>
      </w:r>
      <w:r w:rsidR="00EE2CE3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>сл</w:t>
      </w:r>
      <w:r w:rsidR="006C4F04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>.</w:t>
      </w:r>
      <w:r w:rsidR="00EE2CE3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 xml:space="preserve"> </w:t>
      </w:r>
      <w:r w:rsidR="00EE2CE3">
        <w:rPr>
          <w:rFonts w:ascii="TimesNewRomanPS-ItalicMT" w:hAnsi="TimesNewRomanPS-ItalicMT"/>
          <w:i/>
          <w:iCs/>
          <w:color w:val="000000"/>
          <w:szCs w:val="24"/>
          <w:lang w:val="sr-Latn-BA"/>
        </w:rPr>
        <w:t>7</w:t>
      </w:r>
      <w:r w:rsidR="00EE2CE3">
        <w:rPr>
          <w:rFonts w:ascii="TimesNewRomanPS-ItalicMT" w:hAnsi="TimesNewRomanPS-ItalicMT"/>
          <w:color w:val="000000"/>
          <w:szCs w:val="24"/>
          <w:lang w:val="sr-Cyrl-BA"/>
        </w:rPr>
        <w:t xml:space="preserve"> и </w:t>
      </w:r>
      <w:r w:rsidR="00EE2CE3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>сл</w:t>
      </w:r>
      <w:r w:rsidR="006C4F04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>.</w:t>
      </w:r>
      <w:r w:rsidR="00EE2CE3">
        <w:rPr>
          <w:rFonts w:ascii="TimesNewRomanPS-ItalicMT" w:hAnsi="TimesNewRomanPS-ItalicMT"/>
          <w:i/>
          <w:iCs/>
          <w:color w:val="000000"/>
          <w:szCs w:val="24"/>
          <w:lang w:val="sr-Cyrl-BA"/>
        </w:rPr>
        <w:t xml:space="preserve"> </w:t>
      </w:r>
      <w:r w:rsidR="00EE2CE3">
        <w:rPr>
          <w:rFonts w:ascii="TimesNewRomanPS-ItalicMT" w:hAnsi="TimesNewRomanPS-ItalicMT"/>
          <w:i/>
          <w:iCs/>
          <w:color w:val="000000"/>
          <w:szCs w:val="24"/>
          <w:lang w:val="sr-Latn-BA"/>
        </w:rPr>
        <w:t>8</w:t>
      </w:r>
      <w:r w:rsidR="00EE2CE3">
        <w:rPr>
          <w:rFonts w:ascii="TimesNewRomanPS-ItalicMT" w:hAnsi="TimesNewRomanPS-ItalicMT"/>
          <w:color w:val="000000"/>
          <w:szCs w:val="24"/>
          <w:lang w:val="sr-Cyrl-BA"/>
        </w:rPr>
        <w:t>, респективно.</w:t>
      </w:r>
    </w:p>
    <w:p w14:paraId="7668DEC9" w14:textId="1E2F7CF8" w:rsidR="00203D61" w:rsidRPr="00EE2CE3" w:rsidRDefault="009B570D" w:rsidP="005D6CE5">
      <w:pPr>
        <w:spacing w:before="240" w:after="0"/>
        <w:jc w:val="center"/>
        <w:rPr>
          <w:rFonts w:ascii="TimesNewRomanPS-ItalicMT" w:hAnsi="TimesNewRomanPS-ItalicMT" w:hint="eastAsia"/>
          <w:color w:val="000000"/>
          <w:szCs w:val="24"/>
          <w:lang w:val="sr-Latn-BA"/>
        </w:rPr>
      </w:pPr>
      <w:r>
        <w:rPr>
          <w:rFonts w:ascii="TimesNewRomanPS-ItalicMT" w:hAnsi="TimesNewRomanPS-ItalicMT"/>
          <w:noProof/>
          <w:color w:val="000000"/>
          <w:szCs w:val="24"/>
          <w:lang w:val="sr-Latn-BA"/>
        </w:rPr>
        <w:lastRenderedPageBreak/>
        <w:drawing>
          <wp:inline distT="0" distB="0" distL="0" distR="0" wp14:anchorId="1ED9F3E9" wp14:editId="5162176F">
            <wp:extent cx="6120765" cy="819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AF4A" w14:textId="24D4A7B5" w:rsidR="005D6CE5" w:rsidRDefault="005D6CE5" w:rsidP="005D6CE5">
      <w:pPr>
        <w:jc w:val="center"/>
        <w:rPr>
          <w:i/>
          <w:iCs/>
          <w:sz w:val="22"/>
          <w:szCs w:val="20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Сл</w:t>
      </w:r>
      <w:r w:rsidR="006C4F04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.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6 – Матрица адмитанси директног редослиједа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1</w:t>
      </w:r>
      <w:r w:rsidRPr="00EE2CE3">
        <w:rPr>
          <w:i/>
          <w:iCs/>
          <w:sz w:val="22"/>
          <w:szCs w:val="20"/>
          <w:lang w:val="sr-Cyrl-BA"/>
        </w:rPr>
        <w:t>ПКС</w:t>
      </w:r>
    </w:p>
    <w:p w14:paraId="0AC6179C" w14:textId="3D7CBF34" w:rsidR="005D6CE5" w:rsidRDefault="005D6CE5" w:rsidP="005D6CE5">
      <w:pPr>
        <w:spacing w:after="0"/>
        <w:jc w:val="center"/>
        <w:rPr>
          <w:rFonts w:ascii="TimesNewRomanPS-ItalicMT" w:hAnsi="TimesNewRomanPS-ItalicMT" w:hint="eastAsia"/>
          <w:i/>
          <w:iCs/>
          <w:color w:val="000000"/>
          <w:sz w:val="22"/>
          <w:lang w:val="sr-Cyrl-BA"/>
        </w:rPr>
      </w:pPr>
      <w:r>
        <w:rPr>
          <w:rFonts w:ascii="TimesNewRomanPS-ItalicMT" w:hAnsi="TimesNewRomanPS-ItalicMT"/>
          <w:noProof/>
          <w:color w:val="000000"/>
          <w:szCs w:val="24"/>
          <w:lang w:val="sr-Latn-BA"/>
        </w:rPr>
        <w:drawing>
          <wp:inline distT="0" distB="0" distL="0" distR="0" wp14:anchorId="2D97EE46" wp14:editId="53E8AB60">
            <wp:extent cx="6120765" cy="819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C981" w14:textId="692960AD" w:rsidR="005D6CE5" w:rsidRDefault="005D6CE5" w:rsidP="005D6CE5">
      <w:pPr>
        <w:jc w:val="center"/>
        <w:rPr>
          <w:i/>
          <w:iCs/>
          <w:sz w:val="22"/>
          <w:szCs w:val="20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Сл</w:t>
      </w:r>
      <w:r w:rsidR="006C4F04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.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7 – Матрица адмитанси инверзног редослиједа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1</w:t>
      </w:r>
      <w:r w:rsidRPr="00EE2CE3">
        <w:rPr>
          <w:i/>
          <w:iCs/>
          <w:sz w:val="22"/>
          <w:szCs w:val="20"/>
          <w:lang w:val="sr-Cyrl-BA"/>
        </w:rPr>
        <w:t>ПКС</w:t>
      </w:r>
    </w:p>
    <w:p w14:paraId="211177F0" w14:textId="5CD79771" w:rsidR="005D6CE5" w:rsidRDefault="005D6CE5" w:rsidP="005D6CE5">
      <w:pPr>
        <w:spacing w:after="0"/>
        <w:jc w:val="center"/>
        <w:rPr>
          <w:i/>
          <w:iCs/>
          <w:sz w:val="22"/>
          <w:szCs w:val="20"/>
          <w:lang w:val="sr-Cyrl-BA"/>
        </w:rPr>
      </w:pPr>
      <w:r>
        <w:rPr>
          <w:i/>
          <w:iCs/>
          <w:noProof/>
          <w:sz w:val="22"/>
          <w:szCs w:val="20"/>
          <w:lang w:val="sr-Cyrl-BA"/>
        </w:rPr>
        <w:drawing>
          <wp:inline distT="0" distB="0" distL="0" distR="0" wp14:anchorId="55D9AE14" wp14:editId="10EE2AA2">
            <wp:extent cx="6120765" cy="806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AA5B" w14:textId="796D438B" w:rsidR="005D6CE5" w:rsidRDefault="005D6CE5" w:rsidP="005D6CE5">
      <w:pPr>
        <w:spacing w:after="0"/>
        <w:jc w:val="center"/>
        <w:rPr>
          <w:i/>
          <w:iCs/>
          <w:sz w:val="22"/>
          <w:szCs w:val="20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Сл</w:t>
      </w:r>
      <w:r w:rsidR="006C4F04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.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8 – Матрица адмитанси нултог редослиједа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1</w:t>
      </w:r>
      <w:r w:rsidRPr="00EE2CE3">
        <w:rPr>
          <w:i/>
          <w:iCs/>
          <w:sz w:val="22"/>
          <w:szCs w:val="20"/>
          <w:lang w:val="sr-Cyrl-BA"/>
        </w:rPr>
        <w:t>ПКС</w:t>
      </w:r>
    </w:p>
    <w:p w14:paraId="75BFF96A" w14:textId="4310817D" w:rsidR="005D6CE5" w:rsidRDefault="005D6CE5" w:rsidP="005D6CE5">
      <w:pPr>
        <w:jc w:val="center"/>
        <w:rPr>
          <w:rFonts w:ascii="TimesNewRomanPS-ItalicMT" w:hAnsi="TimesNewRomanPS-ItalicMT" w:hint="eastAsia"/>
          <w:i/>
          <w:iCs/>
          <w:color w:val="000000"/>
          <w:sz w:val="22"/>
          <w:lang w:val="sr-Cyrl-BA"/>
        </w:rPr>
      </w:pPr>
    </w:p>
    <w:p w14:paraId="6DC7E42C" w14:textId="77777777" w:rsidR="005D6CE5" w:rsidRDefault="005D6CE5" w:rsidP="005D6CE5">
      <w:pPr>
        <w:spacing w:before="240" w:after="0"/>
        <w:rPr>
          <w:rFonts w:ascii="TimesNewRomanPS-ItalicMT" w:hAnsi="TimesNewRomanPS-ItalicMT" w:hint="eastAsia"/>
          <w:color w:val="000000"/>
          <w:szCs w:val="24"/>
          <w:lang w:val="sr-Cyrl-BA"/>
        </w:rPr>
      </w:pPr>
      <w:r>
        <w:rPr>
          <w:rFonts w:ascii="TimesNewRomanPS-ItalicMT" w:hAnsi="TimesNewRomanPS-ItalicMT"/>
          <w:color w:val="000000"/>
          <w:sz w:val="22"/>
          <w:lang w:val="sr-Cyrl-BA"/>
        </w:rPr>
        <w:t xml:space="preserve">Након уноса ових матрица у програмски пакет </w:t>
      </w:r>
      <w:r w:rsidRPr="0030769E">
        <w:rPr>
          <w:rFonts w:cs="Times New Roman"/>
          <w:i/>
          <w:iCs/>
          <w:color w:val="000000"/>
          <w:szCs w:val="24"/>
        </w:rPr>
        <w:t>Matlab</w:t>
      </w:r>
      <w:r w:rsidRPr="0030769E">
        <w:rPr>
          <w:rFonts w:cs="Times New Roman"/>
          <w:i/>
          <w:iCs/>
          <w:color w:val="000000"/>
          <w:szCs w:val="24"/>
          <w:vertAlign w:val="superscript"/>
        </w:rPr>
        <w:t>®</w:t>
      </w:r>
      <w:r>
        <w:rPr>
          <w:rFonts w:cs="Times New Roman"/>
          <w:color w:val="000000"/>
          <w:szCs w:val="24"/>
          <w:lang w:val="sr-Cyrl-BA"/>
        </w:rPr>
        <w:t xml:space="preserve"> и рачунања њиховог инверза, јер је       </w:t>
      </w:r>
      <w:r w:rsidRPr="00817157">
        <w:rPr>
          <w:rFonts w:cs="Times New Roman"/>
          <w:b/>
          <w:bCs/>
          <w:color w:val="000000"/>
          <w:szCs w:val="24"/>
          <w:lang w:val="en-US"/>
        </w:rPr>
        <w:t>[Z] = [Y]</w:t>
      </w:r>
      <w:r w:rsidRPr="00817157">
        <w:rPr>
          <w:rFonts w:cs="Times New Roman"/>
          <w:b/>
          <w:bCs/>
          <w:color w:val="000000"/>
          <w:szCs w:val="24"/>
          <w:vertAlign w:val="superscript"/>
          <w:lang w:val="en-US"/>
        </w:rPr>
        <w:t>-1</w:t>
      </w:r>
      <w:r>
        <w:rPr>
          <w:rFonts w:cs="Times New Roman"/>
          <w:color w:val="000000"/>
          <w:szCs w:val="24"/>
          <w:lang w:val="sr-Cyrl-BA"/>
        </w:rPr>
        <w:t>,</w:t>
      </w:r>
      <w:r>
        <w:rPr>
          <w:rFonts w:cs="Times New Roman"/>
          <w:color w:val="000000"/>
          <w:szCs w:val="24"/>
          <w:lang w:val="en-US"/>
        </w:rPr>
        <w:t xml:space="preserve"> </w:t>
      </w:r>
      <w:r>
        <w:rPr>
          <w:rFonts w:cs="Times New Roman"/>
          <w:color w:val="000000"/>
          <w:szCs w:val="24"/>
          <w:lang w:val="sr-Cyrl-BA"/>
        </w:rPr>
        <w:t xml:space="preserve">добијене су </w:t>
      </w:r>
      <w:r>
        <w:rPr>
          <w:rFonts w:ascii="TimesNewRomanPS-ItalicMT" w:hAnsi="TimesNewRomanPS-ItalicMT"/>
          <w:color w:val="000000"/>
          <w:szCs w:val="24"/>
          <w:lang w:val="sr-Cyrl-BA"/>
        </w:rPr>
        <w:t>сљедеће вриједности матрица импеданси директног, инверзног и нултог редослиједа, респективно.</w:t>
      </w:r>
    </w:p>
    <w:p w14:paraId="7575D277" w14:textId="06854A13" w:rsidR="000E30AC" w:rsidRPr="00FD3146" w:rsidRDefault="000E30AC" w:rsidP="000E30AC">
      <w:pPr>
        <w:spacing w:before="240" w:after="0"/>
        <w:jc w:val="center"/>
        <w:rPr>
          <w:rFonts w:cs="Times New Roman"/>
          <w:b/>
          <w:bCs/>
          <w:color w:val="000000"/>
          <w:szCs w:val="24"/>
          <w:lang w:val="en-US"/>
        </w:rPr>
      </w:pPr>
      <w:r w:rsidRPr="00792139">
        <w:rPr>
          <w:rFonts w:cs="Times New Roman"/>
          <w:b/>
          <w:bCs/>
          <w:color w:val="000000"/>
          <w:szCs w:val="24"/>
          <w:lang w:val="en-US"/>
        </w:rPr>
        <w:t>[</w:t>
      </w:r>
      <w:proofErr w:type="spellStart"/>
      <w:r w:rsidRPr="00792139">
        <w:rPr>
          <w:rFonts w:cs="Times New Roman"/>
          <w:b/>
          <w:bCs/>
          <w:color w:val="000000"/>
          <w:szCs w:val="24"/>
          <w:lang w:val="en-US"/>
        </w:rPr>
        <w:t>Z</w:t>
      </w:r>
      <w:r w:rsidRPr="00792139">
        <w:rPr>
          <w:rFonts w:cs="Times New Roman"/>
          <w:b/>
          <w:bCs/>
          <w:color w:val="000000"/>
          <w:szCs w:val="24"/>
          <w:vertAlign w:val="subscript"/>
          <w:lang w:val="en-US"/>
        </w:rPr>
        <w:t>d</w:t>
      </w:r>
      <w:proofErr w:type="spellEnd"/>
      <w:r w:rsidRPr="00792139">
        <w:rPr>
          <w:rFonts w:cs="Times New Roman"/>
          <w:b/>
          <w:bCs/>
          <w:color w:val="000000"/>
          <w:szCs w:val="24"/>
          <w:lang w:val="en-US"/>
        </w:rPr>
        <w:t xml:space="preserve">] = </w:t>
      </w:r>
      <w:r w:rsidRPr="00792139">
        <w:rPr>
          <w:rFonts w:cs="Times New Roman"/>
          <w:i/>
          <w:iCs/>
          <w:color w:val="000000"/>
          <w:szCs w:val="24"/>
          <w:lang w:val="en-US"/>
        </w:rPr>
        <w:t>j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color w:val="000000"/>
                <w:sz w:val="16"/>
                <w:szCs w:val="16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Cs/>
                    <w:color w:val="000000"/>
                    <w:sz w:val="16"/>
                    <w:szCs w:val="16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0.0631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0.0727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0.0314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0.0509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0.0314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0.0134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0.0220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0.0134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0.0181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0.0729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0.0509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0.0220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0.0184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0.0776</m:t>
                  </m:r>
                </m:e>
              </m:mr>
            </m:m>
          </m:e>
        </m:d>
        <m:r>
          <w:rPr>
            <w:rFonts w:ascii="Cambria Math" w:hAnsi="Cambria Math" w:cs="Times New Roman"/>
            <w:color w:val="000000"/>
            <w:sz w:val="16"/>
            <w:szCs w:val="16"/>
            <w:lang w:val="en-US"/>
          </w:rPr>
          <m:t xml:space="preserve"> </m:t>
        </m:r>
      </m:oMath>
      <w:r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>
        <w:rPr>
          <w:rFonts w:cs="Times New Roman"/>
          <w:color w:val="000000"/>
          <w:szCs w:val="24"/>
          <w:lang w:val="en-US"/>
        </w:rPr>
        <w:t>]</w:t>
      </w:r>
    </w:p>
    <w:p w14:paraId="44181B50" w14:textId="65869E72" w:rsidR="000E30AC" w:rsidRDefault="000E30AC" w:rsidP="000E30AC">
      <w:pPr>
        <w:spacing w:before="240" w:after="0"/>
        <w:jc w:val="center"/>
        <w:rPr>
          <w:rFonts w:cs="Times New Roman"/>
          <w:b/>
          <w:bCs/>
          <w:color w:val="000000"/>
          <w:sz w:val="20"/>
          <w:szCs w:val="20"/>
          <w:lang w:val="en-US"/>
        </w:rPr>
      </w:pPr>
      <w:r w:rsidRPr="00792139">
        <w:rPr>
          <w:rFonts w:cs="Times New Roman"/>
          <w:b/>
          <w:bCs/>
          <w:color w:val="000000"/>
          <w:szCs w:val="24"/>
          <w:lang w:val="en-US"/>
        </w:rPr>
        <w:t>[Z</w:t>
      </w:r>
      <w:r>
        <w:rPr>
          <w:rFonts w:cs="Times New Roman"/>
          <w:b/>
          <w:bCs/>
          <w:color w:val="000000"/>
          <w:szCs w:val="24"/>
          <w:vertAlign w:val="subscript"/>
          <w:lang w:val="en-US"/>
        </w:rPr>
        <w:t>i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 xml:space="preserve">] = </w:t>
      </w:r>
      <w:r w:rsidRPr="00792139">
        <w:rPr>
          <w:rFonts w:cs="Times New Roman"/>
          <w:i/>
          <w:iCs/>
          <w:color w:val="000000"/>
          <w:szCs w:val="24"/>
          <w:lang w:val="en-US"/>
        </w:rPr>
        <w:t>j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color w:val="000000"/>
                <w:sz w:val="16"/>
                <w:szCs w:val="16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Cs/>
                    <w:color w:val="000000"/>
                    <w:sz w:val="16"/>
                    <w:szCs w:val="16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0.0631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0.0376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0.0727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0.0314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0.0509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0.0347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0.0314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0.0134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0.0220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0.0090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0.0134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0.0181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0.0442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0.0243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0.0729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0.0184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0.0263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0.0509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0.0220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0.0063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0.0184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0.0776</m:t>
                  </m:r>
                </m:e>
              </m:mr>
            </m:m>
          </m:e>
        </m:d>
      </m:oMath>
      <w:r>
        <w:rPr>
          <w:rFonts w:cs="Times New Roman"/>
          <w:b/>
          <w:bCs/>
          <w:color w:val="000000"/>
          <w:sz w:val="16"/>
          <w:szCs w:val="16"/>
          <w:lang w:val="en-US"/>
        </w:rPr>
        <w:t xml:space="preserve"> </w:t>
      </w:r>
      <w:r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>
        <w:rPr>
          <w:rFonts w:cs="Times New Roman"/>
          <w:color w:val="000000"/>
          <w:szCs w:val="24"/>
          <w:lang w:val="en-US"/>
        </w:rPr>
        <w:t>]</w:t>
      </w:r>
    </w:p>
    <w:p w14:paraId="6BDC9E1B" w14:textId="3CFD5BB3" w:rsidR="000E30AC" w:rsidRDefault="000E30AC" w:rsidP="00B56CCE">
      <w:pPr>
        <w:spacing w:before="240"/>
        <w:jc w:val="center"/>
        <w:rPr>
          <w:rFonts w:cs="Times New Roman"/>
          <w:b/>
          <w:bCs/>
          <w:color w:val="000000"/>
          <w:sz w:val="20"/>
          <w:szCs w:val="20"/>
          <w:lang w:val="en-US"/>
        </w:rPr>
      </w:pPr>
      <w:r w:rsidRPr="00792139">
        <w:rPr>
          <w:rFonts w:cs="Times New Roman"/>
          <w:b/>
          <w:bCs/>
          <w:color w:val="000000"/>
          <w:szCs w:val="24"/>
          <w:lang w:val="en-US"/>
        </w:rPr>
        <w:t>[Z</w:t>
      </w:r>
      <w:r>
        <w:rPr>
          <w:rFonts w:cs="Times New Roman"/>
          <w:b/>
          <w:bCs/>
          <w:color w:val="000000"/>
          <w:szCs w:val="24"/>
          <w:vertAlign w:val="subscript"/>
          <w:lang w:val="en-US"/>
        </w:rPr>
        <w:t>0</w:t>
      </w:r>
      <w:r w:rsidRPr="00792139">
        <w:rPr>
          <w:rFonts w:cs="Times New Roman"/>
          <w:b/>
          <w:bCs/>
          <w:color w:val="000000"/>
          <w:szCs w:val="24"/>
          <w:lang w:val="en-US"/>
        </w:rPr>
        <w:t xml:space="preserve">] =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color w:val="000000"/>
                <w:sz w:val="16"/>
                <w:szCs w:val="16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Cs/>
                    <w:color w:val="000000"/>
                    <w:sz w:val="16"/>
                    <w:szCs w:val="16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0.0177 + 0.0857j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0.0072 + 0.0351j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0.0142 + 0.0688j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0.0206 + 0.0397j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0.0072 + 0.0351j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0.0030 + 0.1029j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0.0058 + 0.0577j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0.0084 + 0.0163j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0.0142 + 0.0688j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0.0058 + 0.0577j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0.0114 + 0.1851j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0.0165 + 0.0319j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0.05j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0.0206 + 0.0397j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0.0084 + 0.0163j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0.0165 + 0.0319j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0.0239 + 0.0463j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16"/>
                      <w:szCs w:val="16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/>
                      <w:sz w:val="16"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6"/>
                      <w:szCs w:val="16"/>
                      <w:lang w:val="en-US"/>
                    </w:rPr>
                    <m:t xml:space="preserve"> 0.05j</m:t>
                  </m:r>
                </m:e>
              </m:mr>
            </m:m>
          </m:e>
        </m:d>
      </m:oMath>
      <w:r>
        <w:rPr>
          <w:rFonts w:cs="Times New Roman"/>
          <w:b/>
          <w:bCs/>
          <w:color w:val="000000"/>
          <w:sz w:val="16"/>
          <w:szCs w:val="16"/>
          <w:lang w:val="en-US"/>
        </w:rPr>
        <w:t xml:space="preserve"> </w:t>
      </w:r>
      <w:r w:rsidRP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Pr="00FD3146">
        <w:rPr>
          <w:rFonts w:cs="Times New Roman"/>
          <w:color w:val="000000"/>
          <w:szCs w:val="24"/>
          <w:lang w:val="en-US"/>
        </w:rPr>
        <w:t>]</w:t>
      </w:r>
    </w:p>
    <w:p w14:paraId="6B445E64" w14:textId="5AE7AB0D" w:rsidR="005D6CE5" w:rsidRDefault="00B56CCE" w:rsidP="004B7A29">
      <w:pPr>
        <w:rPr>
          <w:rFonts w:cs="Times New Roman"/>
          <w:color w:val="000000"/>
          <w:szCs w:val="24"/>
        </w:rPr>
      </w:pPr>
      <w:r w:rsidRPr="00203D61">
        <w:rPr>
          <w:rFonts w:ascii="TimesNewRomanPSMT" w:hAnsi="TimesNewRomanPSMT"/>
          <w:color w:val="000000"/>
          <w:szCs w:val="24"/>
        </w:rPr>
        <w:t>Тевененове импедансе директног, инверзног и нултог редослиједа</w:t>
      </w:r>
      <w:r w:rsidRPr="00B56CCE">
        <w:rPr>
          <w:rFonts w:cs="Times New Roman"/>
          <w:color w:val="000000"/>
          <w:szCs w:val="24"/>
        </w:rPr>
        <w:t xml:space="preserve"> </w:t>
      </w:r>
      <w:r w:rsidR="004B7A29" w:rsidRPr="004B7A29">
        <w:rPr>
          <w:rFonts w:cs="Times New Roman"/>
          <w:color w:val="000000"/>
          <w:szCs w:val="24"/>
          <w:lang w:val="sr-Cyrl-BA"/>
        </w:rPr>
        <w:t>за</w:t>
      </w:r>
      <w:r w:rsidR="004B7A29">
        <w:rPr>
          <w:rFonts w:cs="Times New Roman"/>
          <w:color w:val="000000"/>
          <w:szCs w:val="24"/>
          <w:lang w:val="sr-Cyrl-BA"/>
        </w:rPr>
        <w:t xml:space="preserve"> случај</w:t>
      </w:r>
      <w:r w:rsidR="004B3CDF">
        <w:rPr>
          <w:rFonts w:cs="Times New Roman"/>
          <w:color w:val="000000"/>
          <w:szCs w:val="24"/>
          <w:lang w:val="sr-Cyrl-BA"/>
        </w:rPr>
        <w:t xml:space="preserve"> једнополног кратког споја</w:t>
      </w:r>
      <w:r w:rsidR="004B7A29" w:rsidRPr="004B7A29">
        <w:rPr>
          <w:rFonts w:cs="Times New Roman"/>
          <w:i/>
          <w:iCs/>
          <w:color w:val="000000"/>
          <w:sz w:val="22"/>
          <w:lang w:val="sr-Cyrl-BA"/>
        </w:rPr>
        <w:t xml:space="preserve"> </w:t>
      </w:r>
      <w:r w:rsidR="004B3CDF">
        <w:rPr>
          <w:rFonts w:cs="Times New Roman"/>
          <w:color w:val="000000"/>
          <w:sz w:val="22"/>
          <w:lang w:val="sr-Cyrl-BA"/>
        </w:rPr>
        <w:t>(</w:t>
      </w:r>
      <w:r w:rsidR="004B7A29" w:rsidRPr="00D327EA">
        <w:rPr>
          <w:rFonts w:cs="Times New Roman"/>
          <w:lang w:val="sr-Cyrl-BA"/>
        </w:rPr>
        <w:t>1ПКС</w:t>
      </w:r>
      <w:r w:rsidR="004B3CDF">
        <w:rPr>
          <w:rFonts w:cs="Times New Roman"/>
          <w:lang w:val="sr-Cyrl-BA"/>
        </w:rPr>
        <w:t>)</w:t>
      </w:r>
      <w:r w:rsidR="004B7A29" w:rsidRPr="004B7A29">
        <w:rPr>
          <w:rFonts w:cs="Times New Roman"/>
          <w:color w:val="000000"/>
          <w:sz w:val="28"/>
          <w:szCs w:val="28"/>
          <w:lang w:val="sr-Cyrl-BA"/>
        </w:rPr>
        <w:t xml:space="preserve"> </w:t>
      </w:r>
      <w:r>
        <w:rPr>
          <w:rFonts w:cs="Times New Roman"/>
          <w:color w:val="000000"/>
          <w:szCs w:val="24"/>
          <w:lang w:val="sr-Cyrl-BA"/>
        </w:rPr>
        <w:t xml:space="preserve">у </w:t>
      </w:r>
      <w:r>
        <w:rPr>
          <w:rFonts w:ascii="TimesNewRomanPS-ItalicMT" w:hAnsi="TimesNewRomanPS-ItalicMT"/>
          <w:color w:val="000000"/>
          <w:szCs w:val="24"/>
          <w:lang w:val="sr-Cyrl-BA"/>
        </w:rPr>
        <w:t xml:space="preserve">програмског пакета </w:t>
      </w:r>
      <w:r w:rsidRPr="0030769E">
        <w:rPr>
          <w:rFonts w:cs="Times New Roman"/>
          <w:i/>
          <w:iCs/>
          <w:color w:val="000000"/>
          <w:szCs w:val="24"/>
        </w:rPr>
        <w:t>Matlab</w:t>
      </w:r>
      <w:r w:rsidRPr="0030769E">
        <w:rPr>
          <w:rFonts w:cs="Times New Roman"/>
          <w:i/>
          <w:iCs/>
          <w:color w:val="000000"/>
          <w:szCs w:val="24"/>
          <w:vertAlign w:val="superscript"/>
        </w:rPr>
        <w:t>®</w:t>
      </w:r>
      <w:r>
        <w:rPr>
          <w:rFonts w:cs="Times New Roman"/>
          <w:color w:val="000000"/>
          <w:szCs w:val="24"/>
          <w:lang w:val="sr-Cyrl-BA"/>
        </w:rPr>
        <w:t xml:space="preserve"> добијај</w:t>
      </w:r>
      <w:r w:rsidR="004B7A29">
        <w:rPr>
          <w:rFonts w:cs="Times New Roman"/>
          <w:color w:val="000000"/>
          <w:szCs w:val="24"/>
          <w:lang w:val="sr-Cyrl-BA"/>
        </w:rPr>
        <w:t>у</w:t>
      </w:r>
      <w:r>
        <w:rPr>
          <w:rFonts w:cs="Times New Roman"/>
          <w:color w:val="000000"/>
          <w:szCs w:val="24"/>
          <w:lang w:val="sr-Cyrl-BA"/>
        </w:rPr>
        <w:t xml:space="preserve"> се </w:t>
      </w:r>
      <w:r w:rsidRPr="00B56CCE">
        <w:rPr>
          <w:rFonts w:cs="Times New Roman"/>
          <w:color w:val="000000"/>
          <w:szCs w:val="24"/>
        </w:rPr>
        <w:t>уношењем команд</w:t>
      </w:r>
      <w:r>
        <w:rPr>
          <w:rFonts w:cs="Times New Roman"/>
          <w:color w:val="000000"/>
          <w:szCs w:val="24"/>
          <w:lang w:val="sr-Cyrl-BA"/>
        </w:rPr>
        <w:t>и</w:t>
      </w:r>
      <w:r w:rsidRPr="00B56CCE">
        <w:rPr>
          <w:rFonts w:cs="Times New Roman"/>
          <w:color w:val="000000"/>
          <w:szCs w:val="24"/>
        </w:rPr>
        <w:t>:</w:t>
      </w:r>
      <w:r>
        <w:rPr>
          <w:rFonts w:cs="Times New Roman"/>
          <w:color w:val="000000"/>
          <w:szCs w:val="24"/>
          <w:lang w:val="sr-Cyrl-BA"/>
        </w:rPr>
        <w:t xml:space="preserve"> </w:t>
      </w:r>
    </w:p>
    <w:p w14:paraId="44D3ED34" w14:textId="52804983" w:rsidR="00B56CCE" w:rsidRPr="00B56CCE" w:rsidRDefault="00B56CCE" w:rsidP="004B7A29">
      <w:pPr>
        <w:spacing w:after="0"/>
        <w:jc w:val="center"/>
        <w:rPr>
          <w:rFonts w:cs="Times New Roman"/>
          <w:i/>
          <w:iCs/>
          <w:color w:val="000000"/>
          <w:szCs w:val="24"/>
        </w:rPr>
      </w:pPr>
      <w:r w:rsidRPr="00B56CCE">
        <w:rPr>
          <w:rFonts w:cs="Times New Roman"/>
          <w:color w:val="000000"/>
          <w:szCs w:val="24"/>
        </w:rPr>
        <w:t>&gt;&gt;Zd</w:t>
      </w:r>
      <w:r>
        <w:rPr>
          <w:rFonts w:cs="Times New Roman"/>
          <w:color w:val="000000"/>
          <w:szCs w:val="24"/>
        </w:rPr>
        <w:t>33</w:t>
      </w:r>
      <w:r>
        <w:rPr>
          <w:rFonts w:cs="Times New Roman"/>
          <w:color w:val="000000"/>
          <w:szCs w:val="24"/>
          <w:lang w:val="sr-Cyrl-BA"/>
        </w:rPr>
        <w:t xml:space="preserve"> </w:t>
      </w:r>
      <w:r w:rsidRPr="00B56CCE">
        <w:rPr>
          <w:rFonts w:cs="Times New Roman"/>
          <w:color w:val="000000"/>
          <w:szCs w:val="24"/>
        </w:rPr>
        <w:t>=</w:t>
      </w:r>
      <w:r>
        <w:rPr>
          <w:rFonts w:cs="Times New Roman"/>
          <w:color w:val="000000"/>
          <w:szCs w:val="24"/>
          <w:lang w:val="sr-Cyrl-BA"/>
        </w:rPr>
        <w:t xml:space="preserve"> </w:t>
      </w:r>
      <w:r w:rsidRPr="00B56CCE">
        <w:rPr>
          <w:rFonts w:cs="Times New Roman"/>
          <w:color w:val="000000"/>
          <w:szCs w:val="24"/>
        </w:rPr>
        <w:t>Zd(</w:t>
      </w:r>
      <w:r>
        <w:rPr>
          <w:rFonts w:cs="Times New Roman"/>
          <w:color w:val="000000"/>
          <w:szCs w:val="24"/>
        </w:rPr>
        <w:t>3</w:t>
      </w:r>
      <w:r w:rsidRPr="00B56CCE"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szCs w:val="24"/>
        </w:rPr>
        <w:t>3</w:t>
      </w:r>
      <w:r w:rsidRPr="00B56CCE">
        <w:rPr>
          <w:rFonts w:cs="Times New Roman"/>
          <w:color w:val="000000"/>
          <w:szCs w:val="24"/>
        </w:rPr>
        <w:t>)</w:t>
      </w:r>
      <w:r>
        <w:rPr>
          <w:rFonts w:cs="Times New Roman"/>
          <w:color w:val="000000"/>
          <w:szCs w:val="24"/>
        </w:rPr>
        <w:t xml:space="preserve">   </w:t>
      </w:r>
      <w:r>
        <w:rPr>
          <w:rFonts w:cs="Times New Roman"/>
          <w:color w:val="000000"/>
          <w:szCs w:val="24"/>
        </w:rPr>
        <w:sym w:font="Symbol" w:char="F0DE"/>
      </w:r>
      <w:r>
        <w:rPr>
          <w:rFonts w:cs="Times New Roman"/>
          <w:color w:val="000000"/>
          <w:szCs w:val="24"/>
        </w:rPr>
        <w:t xml:space="preserve">   </w:t>
      </w:r>
      <w:r w:rsidRPr="00B56CCE">
        <w:rPr>
          <w:rFonts w:cs="Times New Roman"/>
          <w:i/>
          <w:iCs/>
          <w:color w:val="000000"/>
          <w:szCs w:val="24"/>
        </w:rPr>
        <w:t>Z</w:t>
      </w:r>
      <w:r w:rsidRPr="00B56CCE">
        <w:rPr>
          <w:rFonts w:cs="Times New Roman"/>
          <w:i/>
          <w:iCs/>
          <w:color w:val="000000"/>
          <w:szCs w:val="24"/>
          <w:vertAlign w:val="subscript"/>
        </w:rPr>
        <w:t>d</w:t>
      </w:r>
      <w:r>
        <w:rPr>
          <w:rFonts w:cs="Times New Roman"/>
          <w:color w:val="000000"/>
          <w:szCs w:val="24"/>
        </w:rPr>
        <w:t xml:space="preserve"> </w:t>
      </w:r>
      <w:r w:rsidRPr="00B56CCE">
        <w:rPr>
          <w:rFonts w:cs="Times New Roman"/>
          <w:i/>
          <w:iCs/>
          <w:color w:val="000000"/>
          <w:szCs w:val="24"/>
        </w:rPr>
        <w:t>=</w:t>
      </w:r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i/>
          <w:iCs/>
          <w:color w:val="000000"/>
          <w:szCs w:val="24"/>
        </w:rPr>
        <w:t xml:space="preserve">j0.0469 </w:t>
      </w:r>
      <w:r w:rsidRP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Pr="00FD3146">
        <w:rPr>
          <w:rFonts w:cs="Times New Roman"/>
          <w:color w:val="000000"/>
          <w:szCs w:val="24"/>
          <w:lang w:val="en-US"/>
        </w:rPr>
        <w:t>]</w:t>
      </w:r>
      <w:r w:rsidR="005B345E">
        <w:rPr>
          <w:rFonts w:cs="Times New Roman"/>
          <w:color w:val="000000"/>
          <w:szCs w:val="24"/>
          <w:lang w:val="en-US"/>
        </w:rPr>
        <w:t>,</w:t>
      </w:r>
    </w:p>
    <w:p w14:paraId="015B791F" w14:textId="526CFB48" w:rsidR="00B56CCE" w:rsidRPr="00B56CCE" w:rsidRDefault="00B56CCE" w:rsidP="004B7A29">
      <w:pPr>
        <w:spacing w:after="0"/>
        <w:jc w:val="center"/>
        <w:rPr>
          <w:rFonts w:cs="Times New Roman"/>
          <w:color w:val="000000"/>
          <w:szCs w:val="24"/>
          <w:lang w:val="sr-Cyrl-BA"/>
        </w:rPr>
      </w:pPr>
      <w:r w:rsidRPr="00B56CCE">
        <w:rPr>
          <w:rFonts w:cs="Times New Roman"/>
          <w:color w:val="000000"/>
          <w:szCs w:val="24"/>
        </w:rPr>
        <w:t>&gt;&gt;Z</w:t>
      </w:r>
      <w:r>
        <w:rPr>
          <w:rFonts w:cs="Times New Roman"/>
          <w:color w:val="000000"/>
          <w:szCs w:val="24"/>
          <w:lang w:val="sr-Latn-BA"/>
        </w:rPr>
        <w:t>i</w:t>
      </w:r>
      <w:r>
        <w:rPr>
          <w:rFonts w:cs="Times New Roman"/>
          <w:color w:val="000000"/>
          <w:szCs w:val="24"/>
        </w:rPr>
        <w:t>33</w:t>
      </w:r>
      <w:r>
        <w:rPr>
          <w:rFonts w:cs="Times New Roman"/>
          <w:color w:val="000000"/>
          <w:szCs w:val="24"/>
          <w:lang w:val="sr-Cyrl-BA"/>
        </w:rPr>
        <w:t xml:space="preserve"> </w:t>
      </w:r>
      <w:r w:rsidRPr="00B56CCE">
        <w:rPr>
          <w:rFonts w:cs="Times New Roman"/>
          <w:color w:val="000000"/>
          <w:szCs w:val="24"/>
        </w:rPr>
        <w:t>=</w:t>
      </w:r>
      <w:r>
        <w:rPr>
          <w:rFonts w:cs="Times New Roman"/>
          <w:color w:val="000000"/>
          <w:szCs w:val="24"/>
          <w:lang w:val="sr-Cyrl-BA"/>
        </w:rPr>
        <w:t xml:space="preserve"> </w:t>
      </w:r>
      <w:r w:rsidRPr="00B56CCE">
        <w:rPr>
          <w:rFonts w:cs="Times New Roman"/>
          <w:color w:val="000000"/>
          <w:szCs w:val="24"/>
        </w:rPr>
        <w:t>Z</w:t>
      </w:r>
      <w:r>
        <w:rPr>
          <w:rFonts w:cs="Times New Roman"/>
          <w:color w:val="000000"/>
          <w:szCs w:val="24"/>
        </w:rPr>
        <w:t>i</w:t>
      </w:r>
      <w:r w:rsidRPr="00B56CCE">
        <w:rPr>
          <w:rFonts w:cs="Times New Roman"/>
          <w:color w:val="000000"/>
          <w:szCs w:val="24"/>
        </w:rPr>
        <w:t>(</w:t>
      </w:r>
      <w:r>
        <w:rPr>
          <w:rFonts w:cs="Times New Roman"/>
          <w:color w:val="000000"/>
          <w:szCs w:val="24"/>
        </w:rPr>
        <w:t>3</w:t>
      </w:r>
      <w:r w:rsidRPr="00B56CCE"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szCs w:val="24"/>
        </w:rPr>
        <w:t>3</w:t>
      </w:r>
      <w:r w:rsidRPr="00B56CCE">
        <w:rPr>
          <w:rFonts w:cs="Times New Roman"/>
          <w:color w:val="000000"/>
          <w:szCs w:val="24"/>
        </w:rPr>
        <w:t>)</w:t>
      </w:r>
      <w:r>
        <w:rPr>
          <w:rFonts w:cs="Times New Roman"/>
          <w:color w:val="000000"/>
          <w:szCs w:val="24"/>
        </w:rPr>
        <w:t xml:space="preserve">   </w:t>
      </w:r>
      <w:r>
        <w:rPr>
          <w:rFonts w:cs="Times New Roman"/>
          <w:color w:val="000000"/>
          <w:szCs w:val="24"/>
        </w:rPr>
        <w:sym w:font="Symbol" w:char="F0DE"/>
      </w:r>
      <w:r>
        <w:rPr>
          <w:rFonts w:cs="Times New Roman"/>
          <w:color w:val="000000"/>
          <w:szCs w:val="24"/>
        </w:rPr>
        <w:t xml:space="preserve">   </w:t>
      </w:r>
      <w:r w:rsidRPr="00B56CCE">
        <w:rPr>
          <w:rFonts w:cs="Times New Roman"/>
          <w:i/>
          <w:iCs/>
          <w:color w:val="000000"/>
          <w:szCs w:val="24"/>
        </w:rPr>
        <w:t>Z</w:t>
      </w:r>
      <w:r w:rsidR="005A0570">
        <w:rPr>
          <w:rFonts w:cs="Times New Roman"/>
          <w:i/>
          <w:iCs/>
          <w:color w:val="000000"/>
          <w:szCs w:val="24"/>
          <w:vertAlign w:val="subscript"/>
        </w:rPr>
        <w:t xml:space="preserve">i </w:t>
      </w:r>
      <w:r w:rsidRPr="00B56CCE">
        <w:rPr>
          <w:rFonts w:cs="Times New Roman"/>
          <w:i/>
          <w:iCs/>
          <w:color w:val="000000"/>
          <w:szCs w:val="24"/>
        </w:rPr>
        <w:t>=</w:t>
      </w:r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i/>
          <w:iCs/>
          <w:color w:val="000000"/>
          <w:szCs w:val="24"/>
        </w:rPr>
        <w:t xml:space="preserve">j0.0469 </w:t>
      </w:r>
      <w:r w:rsidRP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Pr="00FD3146">
        <w:rPr>
          <w:rFonts w:cs="Times New Roman"/>
          <w:color w:val="000000"/>
          <w:szCs w:val="24"/>
          <w:lang w:val="en-US"/>
        </w:rPr>
        <w:t>]</w:t>
      </w:r>
      <w:r w:rsidR="005B345E">
        <w:rPr>
          <w:rFonts w:cs="Times New Roman"/>
          <w:color w:val="000000"/>
          <w:szCs w:val="24"/>
          <w:lang w:val="en-US"/>
        </w:rPr>
        <w:t>,</w:t>
      </w:r>
    </w:p>
    <w:p w14:paraId="2D424B91" w14:textId="69E64F42" w:rsidR="00B56CCE" w:rsidRDefault="00B56CCE" w:rsidP="004B7A29">
      <w:pPr>
        <w:spacing w:after="0"/>
        <w:jc w:val="center"/>
        <w:rPr>
          <w:rFonts w:cs="Times New Roman"/>
          <w:color w:val="000000"/>
          <w:szCs w:val="24"/>
          <w:lang w:val="en-US"/>
        </w:rPr>
      </w:pPr>
      <w:r w:rsidRPr="00B56CCE">
        <w:rPr>
          <w:rFonts w:cs="Times New Roman"/>
          <w:color w:val="000000"/>
          <w:szCs w:val="24"/>
        </w:rPr>
        <w:t>&gt;&gt;Z</w:t>
      </w:r>
      <w:r>
        <w:rPr>
          <w:rFonts w:cs="Times New Roman"/>
          <w:color w:val="000000"/>
          <w:szCs w:val="24"/>
        </w:rPr>
        <w:t>033</w:t>
      </w:r>
      <w:r>
        <w:rPr>
          <w:rFonts w:cs="Times New Roman"/>
          <w:color w:val="000000"/>
          <w:szCs w:val="24"/>
          <w:lang w:val="sr-Cyrl-BA"/>
        </w:rPr>
        <w:t xml:space="preserve"> </w:t>
      </w:r>
      <w:r w:rsidRPr="00B56CCE">
        <w:rPr>
          <w:rFonts w:cs="Times New Roman"/>
          <w:color w:val="000000"/>
          <w:szCs w:val="24"/>
        </w:rPr>
        <w:t>=</w:t>
      </w:r>
      <w:r>
        <w:rPr>
          <w:rFonts w:cs="Times New Roman"/>
          <w:color w:val="000000"/>
          <w:szCs w:val="24"/>
          <w:lang w:val="sr-Cyrl-BA"/>
        </w:rPr>
        <w:t xml:space="preserve"> </w:t>
      </w:r>
      <w:r w:rsidRPr="00B56CCE">
        <w:rPr>
          <w:rFonts w:cs="Times New Roman"/>
          <w:color w:val="000000"/>
          <w:szCs w:val="24"/>
        </w:rPr>
        <w:t>Z</w:t>
      </w:r>
      <w:r>
        <w:rPr>
          <w:rFonts w:cs="Times New Roman"/>
          <w:color w:val="000000"/>
          <w:szCs w:val="24"/>
        </w:rPr>
        <w:t>0</w:t>
      </w:r>
      <w:r w:rsidRPr="00B56CCE">
        <w:rPr>
          <w:rFonts w:cs="Times New Roman"/>
          <w:color w:val="000000"/>
          <w:szCs w:val="24"/>
        </w:rPr>
        <w:t>(</w:t>
      </w:r>
      <w:r>
        <w:rPr>
          <w:rFonts w:cs="Times New Roman"/>
          <w:color w:val="000000"/>
          <w:szCs w:val="24"/>
        </w:rPr>
        <w:t>3</w:t>
      </w:r>
      <w:r w:rsidRPr="00B56CCE"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szCs w:val="24"/>
        </w:rPr>
        <w:t>3</w:t>
      </w:r>
      <w:r w:rsidRPr="00B56CCE">
        <w:rPr>
          <w:rFonts w:cs="Times New Roman"/>
          <w:color w:val="000000"/>
          <w:szCs w:val="24"/>
        </w:rPr>
        <w:t>)</w:t>
      </w:r>
      <w:r>
        <w:rPr>
          <w:rFonts w:cs="Times New Roman"/>
          <w:color w:val="000000"/>
          <w:szCs w:val="24"/>
        </w:rPr>
        <w:t xml:space="preserve">   </w:t>
      </w:r>
      <w:r>
        <w:rPr>
          <w:rFonts w:cs="Times New Roman"/>
          <w:color w:val="000000"/>
          <w:szCs w:val="24"/>
        </w:rPr>
        <w:sym w:font="Symbol" w:char="F0DE"/>
      </w:r>
      <w:r>
        <w:rPr>
          <w:rFonts w:cs="Times New Roman"/>
          <w:color w:val="000000"/>
          <w:szCs w:val="24"/>
        </w:rPr>
        <w:t xml:space="preserve">   </w:t>
      </w:r>
      <w:r w:rsidRPr="00B56CCE">
        <w:rPr>
          <w:rFonts w:cs="Times New Roman"/>
          <w:i/>
          <w:iCs/>
          <w:color w:val="000000"/>
          <w:szCs w:val="24"/>
        </w:rPr>
        <w:t>Z</w:t>
      </w:r>
      <w:r w:rsidR="005A0570">
        <w:rPr>
          <w:rFonts w:cs="Times New Roman"/>
          <w:i/>
          <w:iCs/>
          <w:color w:val="000000"/>
          <w:szCs w:val="24"/>
          <w:vertAlign w:val="subscript"/>
        </w:rPr>
        <w:t>0</w:t>
      </w:r>
      <w:r>
        <w:rPr>
          <w:rFonts w:cs="Times New Roman"/>
          <w:color w:val="000000"/>
          <w:szCs w:val="24"/>
        </w:rPr>
        <w:t xml:space="preserve"> </w:t>
      </w:r>
      <w:r w:rsidRPr="00B56CCE">
        <w:rPr>
          <w:rFonts w:cs="Times New Roman"/>
          <w:i/>
          <w:iCs/>
          <w:color w:val="000000"/>
          <w:szCs w:val="24"/>
        </w:rPr>
        <w:t>=</w:t>
      </w:r>
      <w:r>
        <w:rPr>
          <w:rFonts w:cs="Times New Roman"/>
          <w:color w:val="000000"/>
          <w:szCs w:val="24"/>
        </w:rPr>
        <w:t xml:space="preserve"> 0.014 + </w:t>
      </w:r>
      <w:r>
        <w:rPr>
          <w:rFonts w:cs="Times New Roman"/>
          <w:i/>
          <w:iCs/>
          <w:color w:val="000000"/>
          <w:szCs w:val="24"/>
        </w:rPr>
        <w:t xml:space="preserve">j0.1851 </w:t>
      </w:r>
      <w:r w:rsidRP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Pr="00FD3146">
        <w:rPr>
          <w:rFonts w:cs="Times New Roman"/>
          <w:color w:val="000000"/>
          <w:szCs w:val="24"/>
          <w:lang w:val="en-US"/>
        </w:rPr>
        <w:t>]</w:t>
      </w:r>
      <w:r>
        <w:rPr>
          <w:rFonts w:cs="Times New Roman"/>
          <w:color w:val="000000"/>
          <w:szCs w:val="24"/>
          <w:lang w:val="en-US"/>
        </w:rPr>
        <w:t>.</w:t>
      </w:r>
    </w:p>
    <w:p w14:paraId="33AC33D8" w14:textId="7D15916B" w:rsidR="004B7A29" w:rsidRDefault="00B56CCE" w:rsidP="004B7A29">
      <w:pPr>
        <w:spacing w:before="240" w:after="0"/>
        <w:rPr>
          <w:rFonts w:cs="Times New Roman"/>
          <w:color w:val="000000"/>
          <w:szCs w:val="24"/>
          <w:lang w:val="sr-Cyrl-BA"/>
        </w:rPr>
      </w:pPr>
      <w:r>
        <w:rPr>
          <w:rFonts w:cs="Times New Roman"/>
          <w:color w:val="000000"/>
          <w:szCs w:val="24"/>
          <w:lang w:val="sr-Cyrl-BA"/>
        </w:rPr>
        <w:t xml:space="preserve">Индекс (3,3) означава да је квар на сабирницама 3. </w:t>
      </w:r>
      <w:r w:rsidR="004B7A29">
        <w:rPr>
          <w:rFonts w:cs="Times New Roman"/>
          <w:color w:val="000000"/>
          <w:szCs w:val="24"/>
          <w:lang w:val="sr-Cyrl-BA"/>
        </w:rPr>
        <w:t xml:space="preserve">Вриједности </w:t>
      </w:r>
      <w:r w:rsidR="004B7A29" w:rsidRPr="00203D61">
        <w:rPr>
          <w:rFonts w:ascii="TimesNewRomanPSMT" w:hAnsi="TimesNewRomanPSMT"/>
          <w:color w:val="000000"/>
          <w:szCs w:val="24"/>
        </w:rPr>
        <w:t>Тевененове импедансе директног, инверзног и нултог редослиједа</w:t>
      </w:r>
      <w:r w:rsidR="004B7A29">
        <w:rPr>
          <w:rFonts w:ascii="TimesNewRomanPSMT" w:hAnsi="TimesNewRomanPSMT"/>
          <w:color w:val="000000"/>
          <w:szCs w:val="24"/>
          <w:lang w:val="sr-Cyrl-BA"/>
        </w:rPr>
        <w:t xml:space="preserve"> </w:t>
      </w:r>
      <w:r w:rsidR="001A3685">
        <w:rPr>
          <w:rFonts w:ascii="TimesNewRomanPSMT" w:hAnsi="TimesNewRomanPSMT"/>
          <w:color w:val="000000"/>
          <w:szCs w:val="24"/>
          <w:lang w:val="sr-Cyrl-BA"/>
        </w:rPr>
        <w:t xml:space="preserve">изражене </w:t>
      </w:r>
      <w:r w:rsidR="004B7A29">
        <w:rPr>
          <w:rFonts w:ascii="TimesNewRomanPSMT" w:hAnsi="TimesNewRomanPSMT"/>
          <w:color w:val="000000"/>
          <w:szCs w:val="24"/>
          <w:lang w:val="sr-Cyrl-BA"/>
        </w:rPr>
        <w:t xml:space="preserve">у </w:t>
      </w:r>
      <w:r w:rsidR="004B7A29">
        <w:rPr>
          <w:rFonts w:ascii="TimesNewRomanPSMT" w:hAnsi="TimesNewRomanPSMT"/>
          <w:color w:val="000000"/>
          <w:szCs w:val="24"/>
          <w:lang w:val="en-US"/>
        </w:rPr>
        <w:t>[</w:t>
      </w:r>
      <w:r w:rsidR="004B7A29" w:rsidRPr="004B7A29">
        <w:rPr>
          <w:rFonts w:ascii="TimesNewRomanPSMT" w:hAnsi="TimesNewRomanPSMT"/>
          <w:i/>
          <w:iCs/>
          <w:color w:val="000000"/>
          <w:szCs w:val="24"/>
          <w:lang w:val="sr-Cyrl-BA"/>
        </w:rPr>
        <w:sym w:font="Symbol" w:char="F057"/>
      </w:r>
      <w:r w:rsidR="004B7A29">
        <w:rPr>
          <w:rFonts w:ascii="TimesNewRomanPSMT" w:hAnsi="TimesNewRomanPSMT"/>
          <w:color w:val="000000"/>
          <w:szCs w:val="24"/>
          <w:lang w:val="en-US"/>
        </w:rPr>
        <w:t xml:space="preserve">] </w:t>
      </w:r>
      <w:r w:rsidR="004B7A29">
        <w:rPr>
          <w:rFonts w:ascii="TimesNewRomanPSMT" w:hAnsi="TimesNewRomanPSMT"/>
          <w:color w:val="000000"/>
          <w:szCs w:val="24"/>
          <w:lang w:val="sr-Cyrl-RS"/>
        </w:rPr>
        <w:t xml:space="preserve">добијају је множењем вриједности импеданси у </w:t>
      </w:r>
      <w:r w:rsidR="004B7A29">
        <w:rPr>
          <w:rFonts w:cs="Times New Roman"/>
          <w:color w:val="000000"/>
          <w:szCs w:val="24"/>
          <w:lang w:val="en-US"/>
        </w:rPr>
        <w:t>[</w:t>
      </w:r>
      <w:proofErr w:type="spellStart"/>
      <w:r w:rsidR="004B7A29"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="004B7A29">
        <w:rPr>
          <w:rFonts w:cs="Times New Roman"/>
          <w:color w:val="000000"/>
          <w:szCs w:val="24"/>
          <w:lang w:val="en-US"/>
        </w:rPr>
        <w:t xml:space="preserve">] </w:t>
      </w:r>
      <w:r w:rsidR="004B7A29">
        <w:rPr>
          <w:rFonts w:cs="Times New Roman"/>
          <w:color w:val="000000"/>
          <w:szCs w:val="24"/>
          <w:lang w:val="sr-Cyrl-BA"/>
        </w:rPr>
        <w:t xml:space="preserve">са басном импедансом система. Базну импедансу добијамо на основу израза: </w:t>
      </w:r>
    </w:p>
    <w:p w14:paraId="484104A1" w14:textId="68E8A595" w:rsidR="00B56CCE" w:rsidRPr="004B7A29" w:rsidRDefault="00F06680" w:rsidP="004B7A29">
      <w:pPr>
        <w:jc w:val="center"/>
        <w:rPr>
          <w:rFonts w:cs="Times New Roman"/>
          <w:color w:val="000000"/>
          <w:szCs w:val="24"/>
          <w:lang w:val="sr-Cyrl-B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sr-Cyrl-BA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sr-Cyrl-BA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sr-Cyrl-B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sr-Cyrl-BA"/>
                    </w:rPr>
                    <m:t>b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sr-Cyrl-BA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sr-Cyrl-B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sr-Cyrl-BA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sr-Cyrl-BA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000000"/>
              <w:szCs w:val="24"/>
              <w:lang w:val="sr-Cyrl-BA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sr-Cyrl-BA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sr-Cyrl-B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sr-Cyrl-BA"/>
                    </w:rPr>
                    <m:t>220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sr-Cyrl-BA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/>
                  <w:szCs w:val="24"/>
                  <w:lang w:val="sr-Cyrl-BA"/>
                </w:rPr>
                <m:t>100</m:t>
              </m:r>
            </m:den>
          </m:f>
          <m:r>
            <w:rPr>
              <w:rFonts w:ascii="Cambria Math" w:hAnsi="Cambria Math" w:cs="Times New Roman"/>
              <w:color w:val="000000"/>
              <w:szCs w:val="24"/>
              <w:lang w:val="sr-Cyrl-BA"/>
            </w:rPr>
            <m:t xml:space="preserve">= 484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i/>
                  <w:iCs/>
                  <w:color w:val="000000"/>
                  <w:szCs w:val="24"/>
                  <w:lang w:val="sr-Cyrl-BA"/>
                </w:rPr>
                <w:sym w:font="Symbol" w:char="F057"/>
              </m:r>
            </m:e>
          </m:d>
          <m:r>
            <w:rPr>
              <w:rFonts w:ascii="Cambria Math" w:hAnsi="Cambria Math"/>
              <w:color w:val="000000"/>
              <w:szCs w:val="24"/>
              <w:lang w:val="en-US"/>
            </w:rPr>
            <m:t xml:space="preserve"> .</m:t>
          </m:r>
        </m:oMath>
      </m:oMathPara>
    </w:p>
    <w:p w14:paraId="12138068" w14:textId="0FF44F50" w:rsidR="00CF54CC" w:rsidRDefault="004B7A29" w:rsidP="004B7A29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color w:val="000000"/>
          <w:sz w:val="24"/>
          <w:szCs w:val="40"/>
          <w:lang w:val="sr-Cyrl-BA"/>
        </w:rPr>
      </w:pPr>
      <w:r w:rsidRPr="004B7A29">
        <w:rPr>
          <w:color w:val="000000"/>
          <w:sz w:val="24"/>
          <w:szCs w:val="40"/>
          <w:lang w:val="sr-Cyrl-BA"/>
        </w:rPr>
        <w:lastRenderedPageBreak/>
        <w:t xml:space="preserve">Вриједности </w:t>
      </w:r>
      <w:r w:rsidRPr="004B7A29">
        <w:rPr>
          <w:color w:val="000000"/>
          <w:sz w:val="24"/>
          <w:szCs w:val="40"/>
        </w:rPr>
        <w:t>Тевененове импедансе директног, инверзног и нултог редослиједа</w:t>
      </w:r>
      <w:r w:rsidR="00102834">
        <w:rPr>
          <w:color w:val="000000"/>
          <w:sz w:val="24"/>
          <w:szCs w:val="40"/>
          <w:lang w:val="sr-Cyrl-RS"/>
        </w:rPr>
        <w:t xml:space="preserve"> изражене</w:t>
      </w:r>
      <w:r w:rsidRPr="004B7A29">
        <w:rPr>
          <w:color w:val="000000"/>
          <w:sz w:val="24"/>
          <w:szCs w:val="40"/>
          <w:lang w:val="sr-Cyrl-BA"/>
        </w:rPr>
        <w:t xml:space="preserve"> у </w:t>
      </w:r>
      <w:r w:rsidRPr="004B7A29">
        <w:rPr>
          <w:color w:val="000000"/>
          <w:sz w:val="24"/>
          <w:szCs w:val="40"/>
        </w:rPr>
        <w:t>[</w:t>
      </w:r>
      <w:r w:rsidRPr="004B7A29">
        <w:rPr>
          <w:i/>
          <w:iCs/>
          <w:color w:val="000000"/>
          <w:sz w:val="24"/>
          <w:szCs w:val="40"/>
          <w:lang w:val="sr-Cyrl-BA"/>
        </w:rPr>
        <w:sym w:font="Symbol" w:char="F057"/>
      </w:r>
      <w:r w:rsidRPr="004B7A29">
        <w:rPr>
          <w:color w:val="000000"/>
          <w:sz w:val="24"/>
          <w:szCs w:val="40"/>
        </w:rPr>
        <w:t>]</w:t>
      </w:r>
      <w:r>
        <w:rPr>
          <w:color w:val="000000"/>
          <w:sz w:val="24"/>
          <w:szCs w:val="40"/>
          <w:lang w:val="sr-Cyrl-BA"/>
        </w:rPr>
        <w:t xml:space="preserve"> износе:</w:t>
      </w:r>
    </w:p>
    <w:p w14:paraId="493D3B8C" w14:textId="5BA8C91E" w:rsidR="004B7A29" w:rsidRDefault="004B7A29" w:rsidP="005B345E">
      <w:pPr>
        <w:pStyle w:val="figurecaption"/>
        <w:numPr>
          <w:ilvl w:val="0"/>
          <w:numId w:val="0"/>
        </w:numPr>
        <w:tabs>
          <w:tab w:val="clear" w:pos="533"/>
        </w:tabs>
        <w:spacing w:before="0" w:after="0"/>
        <w:jc w:val="center"/>
        <w:rPr>
          <w:color w:val="000000"/>
          <w:sz w:val="24"/>
          <w:szCs w:val="40"/>
        </w:rPr>
      </w:pPr>
      <w:r w:rsidRPr="004B7A29">
        <w:rPr>
          <w:i/>
          <w:iCs/>
          <w:color w:val="000000"/>
          <w:sz w:val="24"/>
          <w:szCs w:val="24"/>
        </w:rPr>
        <w:t>Z</w:t>
      </w:r>
      <w:r w:rsidRPr="004B7A29">
        <w:rPr>
          <w:i/>
          <w:iCs/>
          <w:color w:val="000000"/>
          <w:sz w:val="24"/>
          <w:szCs w:val="24"/>
          <w:vertAlign w:val="subscript"/>
        </w:rPr>
        <w:t>d</w:t>
      </w:r>
      <w:r w:rsidRPr="004B7A29">
        <w:rPr>
          <w:color w:val="000000"/>
          <w:sz w:val="24"/>
          <w:szCs w:val="24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=</w:t>
      </w:r>
      <w:r>
        <w:rPr>
          <w:i/>
          <w:iCs/>
          <w:color w:val="000000"/>
          <w:sz w:val="24"/>
          <w:szCs w:val="24"/>
          <w:lang w:val="sr-Cyrl-BA"/>
        </w:rPr>
        <w:t xml:space="preserve"> </w:t>
      </w:r>
      <w:r w:rsidRPr="004B7A29">
        <w:rPr>
          <w:color w:val="000000"/>
          <w:sz w:val="24"/>
          <w:szCs w:val="24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Z</w:t>
      </w:r>
      <w:r w:rsidRPr="004B7A29">
        <w:rPr>
          <w:i/>
          <w:iCs/>
          <w:color w:val="000000"/>
          <w:sz w:val="24"/>
          <w:szCs w:val="24"/>
          <w:vertAlign w:val="subscript"/>
        </w:rPr>
        <w:t>d</w:t>
      </w:r>
      <w:r w:rsidRPr="004B7A29">
        <w:rPr>
          <w:color w:val="000000"/>
          <w:sz w:val="24"/>
          <w:szCs w:val="24"/>
        </w:rPr>
        <w:t xml:space="preserve"> [</w:t>
      </w:r>
      <w:r w:rsidRPr="004B7A29">
        <w:rPr>
          <w:i/>
          <w:iCs/>
          <w:color w:val="000000"/>
          <w:sz w:val="24"/>
          <w:szCs w:val="24"/>
        </w:rPr>
        <w:t>r.j.</w:t>
      </w:r>
      <w:r w:rsidRPr="004B7A29">
        <w:rPr>
          <w:color w:val="000000"/>
          <w:sz w:val="24"/>
          <w:szCs w:val="24"/>
        </w:rPr>
        <w:t>]</w:t>
      </w:r>
      <w:r>
        <w:rPr>
          <w:color w:val="000000"/>
          <w:sz w:val="24"/>
          <w:szCs w:val="24"/>
          <w:lang w:val="sr-Cyrl-BA"/>
        </w:rPr>
        <w:t xml:space="preserve"> </w:t>
      </w:r>
      <w:r>
        <w:rPr>
          <w:color w:val="000000"/>
          <w:sz w:val="24"/>
          <w:szCs w:val="24"/>
          <w:lang w:val="sr-Cyrl-BA"/>
        </w:rPr>
        <w:sym w:font="Symbol" w:char="F0D7"/>
      </w:r>
      <w:r>
        <w:rPr>
          <w:color w:val="000000"/>
          <w:sz w:val="24"/>
          <w:szCs w:val="24"/>
          <w:lang w:val="sr-Cyrl-BA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Z</w:t>
      </w:r>
      <w:r>
        <w:rPr>
          <w:i/>
          <w:iCs/>
          <w:color w:val="000000"/>
          <w:sz w:val="24"/>
          <w:szCs w:val="24"/>
          <w:vertAlign w:val="subscript"/>
          <w:lang w:val="sr-Latn-BA"/>
        </w:rPr>
        <w:t>b</w:t>
      </w:r>
      <w:r>
        <w:rPr>
          <w:color w:val="000000"/>
          <w:sz w:val="24"/>
          <w:szCs w:val="24"/>
          <w:vertAlign w:val="subscript"/>
          <w:lang w:val="sr-Latn-BA"/>
        </w:rPr>
        <w:t xml:space="preserve"> </w:t>
      </w:r>
      <w:r>
        <w:rPr>
          <w:rFonts w:eastAsia="SimSun"/>
          <w:sz w:val="24"/>
          <w:szCs w:val="24"/>
          <w:lang w:val="sr-Latn-BA"/>
        </w:rPr>
        <w:t xml:space="preserve">= </w:t>
      </w:r>
      <w:r w:rsidR="005B345E" w:rsidRPr="005B345E">
        <w:rPr>
          <w:color w:val="000000"/>
          <w:sz w:val="24"/>
          <w:szCs w:val="24"/>
        </w:rPr>
        <w:t>(</w:t>
      </w:r>
      <w:r w:rsidR="005B345E" w:rsidRPr="008514BB">
        <w:rPr>
          <w:color w:val="000000"/>
          <w:sz w:val="24"/>
          <w:szCs w:val="24"/>
        </w:rPr>
        <w:t xml:space="preserve">0.0001 + </w:t>
      </w:r>
      <w:r w:rsidR="005B345E" w:rsidRPr="008514BB">
        <w:rPr>
          <w:i/>
          <w:iCs/>
          <w:color w:val="000000"/>
          <w:sz w:val="24"/>
          <w:szCs w:val="24"/>
        </w:rPr>
        <w:t>j</w:t>
      </w:r>
      <w:r w:rsidR="005B345E" w:rsidRPr="008514BB">
        <w:rPr>
          <w:color w:val="000000"/>
          <w:sz w:val="24"/>
          <w:szCs w:val="24"/>
        </w:rPr>
        <w:t>22.6771</w:t>
      </w:r>
      <w:r w:rsidR="005B345E" w:rsidRPr="005B345E">
        <w:rPr>
          <w:color w:val="000000"/>
          <w:sz w:val="24"/>
          <w:szCs w:val="24"/>
        </w:rPr>
        <w:t>)</w:t>
      </w:r>
      <w:r w:rsidRPr="005B345E">
        <w:rPr>
          <w:color w:val="000000"/>
          <w:sz w:val="24"/>
          <w:szCs w:val="24"/>
          <w:lang w:val="sr-Latn-BA"/>
        </w:rPr>
        <w:t xml:space="preserve"> </w:t>
      </w:r>
      <w:r w:rsidR="005B345E" w:rsidRPr="004B7A29">
        <w:rPr>
          <w:color w:val="000000"/>
          <w:sz w:val="24"/>
          <w:szCs w:val="40"/>
        </w:rPr>
        <w:t>[</w:t>
      </w:r>
      <w:r w:rsidR="005B345E" w:rsidRPr="004B7A29">
        <w:rPr>
          <w:i/>
          <w:iCs/>
          <w:color w:val="000000"/>
          <w:sz w:val="24"/>
          <w:szCs w:val="40"/>
          <w:lang w:val="sr-Cyrl-BA"/>
        </w:rPr>
        <w:sym w:font="Symbol" w:char="F057"/>
      </w:r>
      <w:r w:rsidR="005B345E" w:rsidRPr="004B7A29">
        <w:rPr>
          <w:color w:val="000000"/>
          <w:sz w:val="24"/>
          <w:szCs w:val="40"/>
        </w:rPr>
        <w:t>]</w:t>
      </w:r>
      <w:r w:rsidR="005B345E">
        <w:rPr>
          <w:color w:val="000000"/>
          <w:sz w:val="24"/>
          <w:szCs w:val="40"/>
        </w:rPr>
        <w:t>,</w:t>
      </w:r>
    </w:p>
    <w:p w14:paraId="58A8E544" w14:textId="67A5FE0E" w:rsidR="005B345E" w:rsidRPr="004B7A29" w:rsidRDefault="005B345E" w:rsidP="005B345E">
      <w:pPr>
        <w:pStyle w:val="figurecaption"/>
        <w:numPr>
          <w:ilvl w:val="0"/>
          <w:numId w:val="0"/>
        </w:numPr>
        <w:tabs>
          <w:tab w:val="clear" w:pos="533"/>
        </w:tabs>
        <w:spacing w:before="0" w:after="0"/>
        <w:jc w:val="center"/>
        <w:rPr>
          <w:rFonts w:eastAsia="SimSun"/>
          <w:noProof w:val="0"/>
          <w:sz w:val="24"/>
          <w:szCs w:val="24"/>
          <w:lang w:val="sr-Latn-BA"/>
        </w:rPr>
      </w:pPr>
      <w:r w:rsidRPr="004B7A29">
        <w:rPr>
          <w:i/>
          <w:iCs/>
          <w:color w:val="000000"/>
          <w:sz w:val="24"/>
          <w:szCs w:val="24"/>
        </w:rPr>
        <w:t>Z</w:t>
      </w:r>
      <w:r>
        <w:rPr>
          <w:i/>
          <w:iCs/>
          <w:color w:val="000000"/>
          <w:sz w:val="24"/>
          <w:szCs w:val="24"/>
          <w:vertAlign w:val="subscript"/>
        </w:rPr>
        <w:t>i</w:t>
      </w:r>
      <w:r w:rsidRPr="004B7A29">
        <w:rPr>
          <w:color w:val="000000"/>
          <w:sz w:val="24"/>
          <w:szCs w:val="24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=</w:t>
      </w:r>
      <w:r>
        <w:rPr>
          <w:i/>
          <w:iCs/>
          <w:color w:val="000000"/>
          <w:sz w:val="24"/>
          <w:szCs w:val="24"/>
          <w:lang w:val="sr-Cyrl-BA"/>
        </w:rPr>
        <w:t xml:space="preserve"> </w:t>
      </w:r>
      <w:r w:rsidRPr="004B7A29">
        <w:rPr>
          <w:color w:val="000000"/>
          <w:sz w:val="24"/>
          <w:szCs w:val="24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Z</w:t>
      </w:r>
      <w:r w:rsidRPr="004B7A29">
        <w:rPr>
          <w:i/>
          <w:iCs/>
          <w:color w:val="000000"/>
          <w:sz w:val="24"/>
          <w:szCs w:val="24"/>
          <w:vertAlign w:val="subscript"/>
        </w:rPr>
        <w:t>d</w:t>
      </w:r>
      <w:r w:rsidRPr="004B7A29">
        <w:rPr>
          <w:color w:val="000000"/>
          <w:sz w:val="24"/>
          <w:szCs w:val="24"/>
        </w:rPr>
        <w:t xml:space="preserve"> [</w:t>
      </w:r>
      <w:r w:rsidRPr="004B7A29">
        <w:rPr>
          <w:i/>
          <w:iCs/>
          <w:color w:val="000000"/>
          <w:sz w:val="24"/>
          <w:szCs w:val="24"/>
        </w:rPr>
        <w:t>r.j.</w:t>
      </w:r>
      <w:r w:rsidRPr="004B7A29">
        <w:rPr>
          <w:color w:val="000000"/>
          <w:sz w:val="24"/>
          <w:szCs w:val="24"/>
        </w:rPr>
        <w:t>]</w:t>
      </w:r>
      <w:r>
        <w:rPr>
          <w:color w:val="000000"/>
          <w:sz w:val="24"/>
          <w:szCs w:val="24"/>
          <w:lang w:val="sr-Cyrl-BA"/>
        </w:rPr>
        <w:t xml:space="preserve"> </w:t>
      </w:r>
      <w:r>
        <w:rPr>
          <w:color w:val="000000"/>
          <w:sz w:val="24"/>
          <w:szCs w:val="24"/>
          <w:lang w:val="sr-Cyrl-BA"/>
        </w:rPr>
        <w:sym w:font="Symbol" w:char="F0D7"/>
      </w:r>
      <w:r>
        <w:rPr>
          <w:color w:val="000000"/>
          <w:sz w:val="24"/>
          <w:szCs w:val="24"/>
          <w:lang w:val="sr-Cyrl-BA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Z</w:t>
      </w:r>
      <w:r>
        <w:rPr>
          <w:i/>
          <w:iCs/>
          <w:color w:val="000000"/>
          <w:sz w:val="24"/>
          <w:szCs w:val="24"/>
          <w:vertAlign w:val="subscript"/>
          <w:lang w:val="sr-Latn-BA"/>
        </w:rPr>
        <w:t>i</w:t>
      </w:r>
      <w:r>
        <w:rPr>
          <w:color w:val="000000"/>
          <w:sz w:val="24"/>
          <w:szCs w:val="24"/>
          <w:vertAlign w:val="subscript"/>
          <w:lang w:val="sr-Latn-BA"/>
        </w:rPr>
        <w:t xml:space="preserve"> </w:t>
      </w:r>
      <w:r>
        <w:rPr>
          <w:rFonts w:eastAsia="SimSun"/>
          <w:sz w:val="24"/>
          <w:szCs w:val="24"/>
          <w:lang w:val="sr-Latn-BA"/>
        </w:rPr>
        <w:t xml:space="preserve">= </w:t>
      </w:r>
      <w:r w:rsidRPr="005B345E">
        <w:rPr>
          <w:color w:val="000000"/>
          <w:sz w:val="24"/>
          <w:szCs w:val="24"/>
        </w:rPr>
        <w:t>(</w:t>
      </w:r>
      <w:r w:rsidRPr="008514BB">
        <w:rPr>
          <w:color w:val="000000"/>
          <w:sz w:val="24"/>
          <w:szCs w:val="24"/>
        </w:rPr>
        <w:t xml:space="preserve">0.0001 + </w:t>
      </w:r>
      <w:r w:rsidRPr="008514BB">
        <w:rPr>
          <w:i/>
          <w:iCs/>
          <w:color w:val="000000"/>
          <w:sz w:val="24"/>
          <w:szCs w:val="24"/>
        </w:rPr>
        <w:t>j</w:t>
      </w:r>
      <w:r w:rsidRPr="008514BB">
        <w:rPr>
          <w:color w:val="000000"/>
          <w:sz w:val="24"/>
          <w:szCs w:val="24"/>
        </w:rPr>
        <w:t>22.6771</w:t>
      </w:r>
      <w:r w:rsidRPr="005B345E">
        <w:rPr>
          <w:color w:val="000000"/>
          <w:sz w:val="24"/>
          <w:szCs w:val="24"/>
        </w:rPr>
        <w:t>)</w:t>
      </w:r>
      <w:r w:rsidRPr="005B345E">
        <w:rPr>
          <w:color w:val="000000"/>
          <w:sz w:val="24"/>
          <w:szCs w:val="24"/>
          <w:lang w:val="sr-Latn-BA"/>
        </w:rPr>
        <w:t xml:space="preserve"> </w:t>
      </w:r>
      <w:r w:rsidRPr="004B7A29">
        <w:rPr>
          <w:color w:val="000000"/>
          <w:sz w:val="24"/>
          <w:szCs w:val="40"/>
        </w:rPr>
        <w:t>[</w:t>
      </w:r>
      <w:r w:rsidRPr="004B7A29">
        <w:rPr>
          <w:i/>
          <w:iCs/>
          <w:color w:val="000000"/>
          <w:sz w:val="24"/>
          <w:szCs w:val="40"/>
          <w:lang w:val="sr-Cyrl-BA"/>
        </w:rPr>
        <w:sym w:font="Symbol" w:char="F057"/>
      </w:r>
      <w:r w:rsidRPr="004B7A29">
        <w:rPr>
          <w:color w:val="000000"/>
          <w:sz w:val="24"/>
          <w:szCs w:val="40"/>
        </w:rPr>
        <w:t>]</w:t>
      </w:r>
      <w:r>
        <w:rPr>
          <w:color w:val="000000"/>
          <w:sz w:val="24"/>
          <w:szCs w:val="40"/>
        </w:rPr>
        <w:t>,</w:t>
      </w:r>
    </w:p>
    <w:p w14:paraId="62705491" w14:textId="2072655B" w:rsidR="005B345E" w:rsidRDefault="005B345E" w:rsidP="005B345E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color w:val="000000"/>
          <w:sz w:val="24"/>
          <w:szCs w:val="40"/>
        </w:rPr>
      </w:pPr>
      <w:r w:rsidRPr="004B7A29">
        <w:rPr>
          <w:i/>
          <w:iCs/>
          <w:color w:val="000000"/>
          <w:sz w:val="24"/>
          <w:szCs w:val="24"/>
        </w:rPr>
        <w:t>Z</w:t>
      </w:r>
      <w:r>
        <w:rPr>
          <w:i/>
          <w:iCs/>
          <w:color w:val="000000"/>
          <w:sz w:val="24"/>
          <w:szCs w:val="24"/>
          <w:vertAlign w:val="subscript"/>
        </w:rPr>
        <w:t>0</w:t>
      </w:r>
      <w:r w:rsidRPr="004B7A29">
        <w:rPr>
          <w:color w:val="000000"/>
          <w:sz w:val="24"/>
          <w:szCs w:val="24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=</w:t>
      </w:r>
      <w:r>
        <w:rPr>
          <w:i/>
          <w:iCs/>
          <w:color w:val="000000"/>
          <w:sz w:val="24"/>
          <w:szCs w:val="24"/>
          <w:lang w:val="sr-Cyrl-BA"/>
        </w:rPr>
        <w:t xml:space="preserve"> </w:t>
      </w:r>
      <w:r w:rsidRPr="004B7A29">
        <w:rPr>
          <w:color w:val="000000"/>
          <w:sz w:val="24"/>
          <w:szCs w:val="24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Z</w:t>
      </w:r>
      <w:r>
        <w:rPr>
          <w:i/>
          <w:iCs/>
          <w:color w:val="000000"/>
          <w:sz w:val="24"/>
          <w:szCs w:val="24"/>
          <w:vertAlign w:val="subscript"/>
        </w:rPr>
        <w:t>0</w:t>
      </w:r>
      <w:r w:rsidRPr="004B7A29">
        <w:rPr>
          <w:color w:val="000000"/>
          <w:sz w:val="24"/>
          <w:szCs w:val="24"/>
        </w:rPr>
        <w:t xml:space="preserve"> [</w:t>
      </w:r>
      <w:r w:rsidRPr="004B7A29">
        <w:rPr>
          <w:i/>
          <w:iCs/>
          <w:color w:val="000000"/>
          <w:sz w:val="24"/>
          <w:szCs w:val="24"/>
        </w:rPr>
        <w:t>r.j.</w:t>
      </w:r>
      <w:r w:rsidRPr="004B7A29">
        <w:rPr>
          <w:color w:val="000000"/>
          <w:sz w:val="24"/>
          <w:szCs w:val="24"/>
        </w:rPr>
        <w:t>]</w:t>
      </w:r>
      <w:r>
        <w:rPr>
          <w:color w:val="000000"/>
          <w:sz w:val="24"/>
          <w:szCs w:val="24"/>
          <w:lang w:val="sr-Cyrl-BA"/>
        </w:rPr>
        <w:t xml:space="preserve"> </w:t>
      </w:r>
      <w:r>
        <w:rPr>
          <w:color w:val="000000"/>
          <w:sz w:val="24"/>
          <w:szCs w:val="24"/>
          <w:lang w:val="sr-Cyrl-BA"/>
        </w:rPr>
        <w:sym w:font="Symbol" w:char="F0D7"/>
      </w:r>
      <w:r>
        <w:rPr>
          <w:color w:val="000000"/>
          <w:sz w:val="24"/>
          <w:szCs w:val="24"/>
          <w:lang w:val="sr-Cyrl-BA"/>
        </w:rPr>
        <w:t xml:space="preserve"> </w:t>
      </w:r>
      <w:r w:rsidRPr="004B7A29">
        <w:rPr>
          <w:i/>
          <w:iCs/>
          <w:color w:val="000000"/>
          <w:sz w:val="24"/>
          <w:szCs w:val="24"/>
        </w:rPr>
        <w:t>Z</w:t>
      </w:r>
      <w:r>
        <w:rPr>
          <w:i/>
          <w:iCs/>
          <w:color w:val="000000"/>
          <w:sz w:val="24"/>
          <w:szCs w:val="24"/>
          <w:vertAlign w:val="subscript"/>
          <w:lang w:val="sr-Latn-BA"/>
        </w:rPr>
        <w:t>b</w:t>
      </w:r>
      <w:r>
        <w:rPr>
          <w:color w:val="000000"/>
          <w:sz w:val="24"/>
          <w:szCs w:val="24"/>
          <w:vertAlign w:val="subscript"/>
          <w:lang w:val="sr-Latn-BA"/>
        </w:rPr>
        <w:t xml:space="preserve"> </w:t>
      </w:r>
      <w:r>
        <w:rPr>
          <w:rFonts w:eastAsia="SimSun"/>
          <w:sz w:val="24"/>
          <w:szCs w:val="24"/>
          <w:lang w:val="sr-Latn-BA"/>
        </w:rPr>
        <w:t xml:space="preserve">= </w:t>
      </w:r>
      <w:r w:rsidRPr="005B345E">
        <w:rPr>
          <w:color w:val="000000"/>
          <w:sz w:val="24"/>
          <w:szCs w:val="24"/>
        </w:rPr>
        <w:t>(</w:t>
      </w:r>
      <w:r w:rsidRPr="008514BB">
        <w:rPr>
          <w:color w:val="000000"/>
          <w:sz w:val="24"/>
          <w:szCs w:val="24"/>
        </w:rPr>
        <w:t xml:space="preserve">5.5177 + </w:t>
      </w:r>
      <w:r w:rsidRPr="008514BB">
        <w:rPr>
          <w:i/>
          <w:iCs/>
          <w:color w:val="000000"/>
          <w:sz w:val="24"/>
          <w:szCs w:val="24"/>
        </w:rPr>
        <w:t>j</w:t>
      </w:r>
      <w:r w:rsidRPr="008514BB">
        <w:rPr>
          <w:color w:val="000000"/>
          <w:sz w:val="24"/>
          <w:szCs w:val="24"/>
        </w:rPr>
        <w:t>89.6045</w:t>
      </w:r>
      <w:r w:rsidRPr="005B345E">
        <w:rPr>
          <w:color w:val="000000"/>
          <w:sz w:val="24"/>
          <w:szCs w:val="24"/>
        </w:rPr>
        <w:t>)</w:t>
      </w:r>
      <w:r w:rsidRPr="005B345E">
        <w:rPr>
          <w:color w:val="000000"/>
          <w:sz w:val="24"/>
          <w:szCs w:val="24"/>
          <w:lang w:val="sr-Latn-BA"/>
        </w:rPr>
        <w:t xml:space="preserve"> </w:t>
      </w:r>
      <w:r w:rsidRPr="004B7A29">
        <w:rPr>
          <w:color w:val="000000"/>
          <w:sz w:val="24"/>
          <w:szCs w:val="40"/>
        </w:rPr>
        <w:t>[</w:t>
      </w:r>
      <w:r w:rsidRPr="004B7A29">
        <w:rPr>
          <w:i/>
          <w:iCs/>
          <w:color w:val="000000"/>
          <w:sz w:val="24"/>
          <w:szCs w:val="40"/>
          <w:lang w:val="sr-Cyrl-BA"/>
        </w:rPr>
        <w:sym w:font="Symbol" w:char="F057"/>
      </w:r>
      <w:r w:rsidRPr="004B7A29">
        <w:rPr>
          <w:color w:val="000000"/>
          <w:sz w:val="24"/>
          <w:szCs w:val="40"/>
        </w:rPr>
        <w:t>]</w:t>
      </w:r>
      <w:r>
        <w:rPr>
          <w:color w:val="000000"/>
          <w:sz w:val="24"/>
          <w:szCs w:val="40"/>
        </w:rPr>
        <w:t>.</w:t>
      </w:r>
    </w:p>
    <w:p w14:paraId="57E69B57" w14:textId="4BE918EF" w:rsidR="005B345E" w:rsidRDefault="005B345E" w:rsidP="005B345E">
      <w:pPr>
        <w:spacing w:before="240" w:after="0"/>
        <w:rPr>
          <w:szCs w:val="28"/>
          <w:lang w:val="sr-Cyrl-BA"/>
        </w:rPr>
      </w:pPr>
      <w:r>
        <w:rPr>
          <w:color w:val="000000"/>
          <w:szCs w:val="40"/>
          <w:lang w:val="sr-Cyrl-BA"/>
        </w:rPr>
        <w:t xml:space="preserve">Видимо да </w:t>
      </w:r>
      <w:r w:rsidRPr="004B7A29">
        <w:rPr>
          <w:rFonts w:cs="Times New Roman"/>
          <w:color w:val="000000"/>
          <w:szCs w:val="40"/>
        </w:rPr>
        <w:t>Тевененове импедансе директног, инверзног и нултог редослиједа</w:t>
      </w:r>
      <w:r>
        <w:rPr>
          <w:color w:val="000000"/>
          <w:szCs w:val="40"/>
          <w:lang w:val="sr-Cyrl-BA"/>
        </w:rPr>
        <w:t xml:space="preserve"> изражене у </w:t>
      </w:r>
      <w:r w:rsidRPr="004B7A29">
        <w:rPr>
          <w:rFonts w:cs="Times New Roman"/>
          <w:color w:val="000000"/>
          <w:szCs w:val="40"/>
          <w:lang w:val="en-US"/>
        </w:rPr>
        <w:t>[</w:t>
      </w:r>
      <w:r w:rsidRPr="004B7A29">
        <w:rPr>
          <w:rFonts w:cs="Times New Roman"/>
          <w:i/>
          <w:iCs/>
          <w:color w:val="000000"/>
          <w:szCs w:val="40"/>
          <w:lang w:val="sr-Cyrl-BA"/>
        </w:rPr>
        <w:sym w:font="Symbol" w:char="F057"/>
      </w:r>
      <w:r w:rsidRPr="004B7A29">
        <w:rPr>
          <w:rFonts w:cs="Times New Roman"/>
          <w:color w:val="000000"/>
          <w:szCs w:val="40"/>
          <w:lang w:val="en-US"/>
        </w:rPr>
        <w:t>]</w:t>
      </w:r>
      <w:r>
        <w:rPr>
          <w:color w:val="000000"/>
          <w:szCs w:val="40"/>
          <w:lang w:val="sr-Cyrl-BA"/>
        </w:rPr>
        <w:t xml:space="preserve">  имају и реални и имагинарни дио. </w:t>
      </w:r>
      <w:r>
        <w:rPr>
          <w:rFonts w:cs="Times New Roman"/>
          <w:color w:val="000000"/>
          <w:szCs w:val="24"/>
          <w:lang w:val="sr-Cyrl-BA"/>
        </w:rPr>
        <w:t xml:space="preserve">Разлог тога је што је генератор </w:t>
      </w:r>
      <w:r w:rsidRPr="00FD3146">
        <w:rPr>
          <w:rFonts w:cs="Times New Roman"/>
          <w:i/>
          <w:iCs/>
          <w:spacing w:val="-1"/>
          <w:w w:val="99"/>
          <w:szCs w:val="24"/>
        </w:rPr>
        <w:t>G</w:t>
      </w:r>
      <w:r w:rsidRPr="00FD3146">
        <w:rPr>
          <w:rFonts w:cs="Times New Roman"/>
          <w:i/>
          <w:iCs/>
          <w:spacing w:val="1"/>
          <w:w w:val="97"/>
          <w:szCs w:val="24"/>
          <w:vertAlign w:val="subscript"/>
        </w:rPr>
        <w:t>1</w:t>
      </w:r>
      <w:r>
        <w:rPr>
          <w:rFonts w:cs="Times New Roman"/>
          <w:i/>
          <w:iCs/>
          <w:spacing w:val="1"/>
          <w:w w:val="97"/>
          <w:szCs w:val="24"/>
          <w:lang w:val="sr-Cyrl-BA"/>
        </w:rPr>
        <w:t xml:space="preserve"> </w:t>
      </w:r>
      <w:r>
        <w:rPr>
          <w:rFonts w:cs="Times New Roman"/>
          <w:spacing w:val="1"/>
          <w:w w:val="97"/>
          <w:szCs w:val="24"/>
          <w:lang w:val="sr-Cyrl-BA"/>
        </w:rPr>
        <w:t xml:space="preserve">уземљен преко отпорности чија вриједност износи </w:t>
      </w:r>
      <w:r w:rsidRPr="00FD3146">
        <w:rPr>
          <w:i/>
          <w:szCs w:val="28"/>
        </w:rPr>
        <w:t>r</w:t>
      </w:r>
      <w:r w:rsidRPr="00FD3146">
        <w:rPr>
          <w:szCs w:val="28"/>
          <w:vertAlign w:val="subscript"/>
        </w:rPr>
        <w:t>1</w:t>
      </w:r>
      <w:r w:rsidRPr="00FD3146">
        <w:rPr>
          <w:szCs w:val="28"/>
        </w:rPr>
        <w:t xml:space="preserve"> = 0,01 [</w:t>
      </w:r>
      <w:r w:rsidRPr="00FD3146">
        <w:rPr>
          <w:i/>
          <w:iCs/>
          <w:szCs w:val="28"/>
        </w:rPr>
        <w:t>r.j.</w:t>
      </w:r>
      <w:r w:rsidRPr="00FD3146">
        <w:rPr>
          <w:szCs w:val="28"/>
        </w:rPr>
        <w:t>].</w:t>
      </w:r>
      <w:r>
        <w:rPr>
          <w:szCs w:val="28"/>
          <w:lang w:val="sr-Cyrl-BA"/>
        </w:rPr>
        <w:t xml:space="preserve"> У случају вриједности које су </w:t>
      </w:r>
      <w:r>
        <w:rPr>
          <w:color w:val="000000"/>
          <w:szCs w:val="40"/>
          <w:lang w:val="sr-Cyrl-BA"/>
        </w:rPr>
        <w:t xml:space="preserve">изражене у </w:t>
      </w:r>
      <w:r w:rsidRPr="00FD3146">
        <w:rPr>
          <w:szCs w:val="28"/>
        </w:rPr>
        <w:t>[</w:t>
      </w:r>
      <w:r w:rsidRPr="00FD3146">
        <w:rPr>
          <w:i/>
          <w:iCs/>
          <w:szCs w:val="28"/>
        </w:rPr>
        <w:t>r.j.</w:t>
      </w:r>
      <w:r w:rsidRPr="00FD3146">
        <w:rPr>
          <w:szCs w:val="28"/>
        </w:rPr>
        <w:t>]</w:t>
      </w:r>
      <w:r>
        <w:rPr>
          <w:szCs w:val="28"/>
          <w:lang w:val="sr-Cyrl-BA"/>
        </w:rPr>
        <w:t xml:space="preserve"> реални дио има малу вриједност и није приказан </w:t>
      </w:r>
      <w:r>
        <w:rPr>
          <w:rFonts w:ascii="TimesNewRomanPS-ItalicMT" w:hAnsi="TimesNewRomanPS-ItalicMT"/>
          <w:color w:val="000000"/>
          <w:szCs w:val="24"/>
          <w:lang w:val="sr-Cyrl-BA"/>
        </w:rPr>
        <w:t xml:space="preserve">програмском пакету </w:t>
      </w:r>
      <w:r w:rsidRPr="0030769E">
        <w:rPr>
          <w:rFonts w:cs="Times New Roman"/>
          <w:i/>
          <w:iCs/>
          <w:color w:val="000000"/>
          <w:szCs w:val="24"/>
        </w:rPr>
        <w:t>Matlab</w:t>
      </w:r>
      <w:r w:rsidRPr="0030769E">
        <w:rPr>
          <w:rFonts w:cs="Times New Roman"/>
          <w:i/>
          <w:iCs/>
          <w:color w:val="000000"/>
          <w:szCs w:val="24"/>
          <w:vertAlign w:val="superscript"/>
        </w:rPr>
        <w:t>®</w:t>
      </w:r>
      <w:r>
        <w:rPr>
          <w:szCs w:val="28"/>
          <w:lang w:val="sr-Cyrl-BA"/>
        </w:rPr>
        <w:t xml:space="preserve"> јер су вриједности импеданси заокружене на четири децимале.</w:t>
      </w:r>
    </w:p>
    <w:p w14:paraId="512FFE5F" w14:textId="5B473AA3" w:rsidR="00B86FDF" w:rsidRDefault="00B86FDF" w:rsidP="00B86FDF">
      <w:pPr>
        <w:spacing w:before="240" w:after="0"/>
        <w:rPr>
          <w:rFonts w:cs="Times New Roman"/>
          <w:color w:val="000000"/>
          <w:szCs w:val="24"/>
          <w:lang w:val="sr-Cyrl-BA"/>
        </w:rPr>
      </w:pPr>
      <w:r>
        <w:rPr>
          <w:szCs w:val="28"/>
          <w:lang w:val="sr-Cyrl-BA"/>
        </w:rPr>
        <w:t xml:space="preserve">             Други начин помоћу којег одређујемо вриједности </w:t>
      </w:r>
      <w:r w:rsidRPr="004B7A29">
        <w:rPr>
          <w:rFonts w:cs="Times New Roman"/>
          <w:color w:val="000000"/>
          <w:szCs w:val="40"/>
        </w:rPr>
        <w:t>Тевененов</w:t>
      </w:r>
      <w:r>
        <w:rPr>
          <w:rFonts w:cs="Times New Roman"/>
          <w:color w:val="000000"/>
          <w:szCs w:val="40"/>
          <w:lang w:val="sr-Cyrl-BA"/>
        </w:rPr>
        <w:t>их</w:t>
      </w:r>
      <w:r w:rsidRPr="004B7A29">
        <w:rPr>
          <w:rFonts w:cs="Times New Roman"/>
          <w:color w:val="000000"/>
          <w:szCs w:val="40"/>
        </w:rPr>
        <w:t xml:space="preserve"> импеданс</w:t>
      </w:r>
      <w:r>
        <w:rPr>
          <w:rFonts w:cs="Times New Roman"/>
          <w:color w:val="000000"/>
          <w:szCs w:val="40"/>
          <w:lang w:val="sr-Cyrl-BA"/>
        </w:rPr>
        <w:t>и</w:t>
      </w:r>
      <w:r w:rsidRPr="004B7A29">
        <w:rPr>
          <w:rFonts w:cs="Times New Roman"/>
          <w:color w:val="000000"/>
          <w:szCs w:val="40"/>
        </w:rPr>
        <w:t xml:space="preserve"> директног, инверзног и нултог редослиједа</w:t>
      </w:r>
      <w:r>
        <w:rPr>
          <w:rFonts w:cs="Times New Roman"/>
          <w:color w:val="000000"/>
          <w:szCs w:val="40"/>
          <w:lang w:val="sr-Cyrl-BA"/>
        </w:rPr>
        <w:t xml:space="preserve"> је директно из </w:t>
      </w:r>
      <w:bookmarkStart w:id="2" w:name="_Hlk39439370"/>
      <w:r>
        <w:rPr>
          <w:rFonts w:cs="Times New Roman"/>
          <w:color w:val="000000"/>
          <w:szCs w:val="40"/>
          <w:lang w:val="sr-Cyrl-BA"/>
        </w:rPr>
        <w:t xml:space="preserve">програмског пакета </w:t>
      </w:r>
      <w:r w:rsidRPr="009A2F8B">
        <w:rPr>
          <w:rFonts w:ascii="TimesNewRomanPS-ItalicMT" w:hAnsi="TimesNewRomanPS-ItalicMT"/>
          <w:i/>
          <w:iCs/>
          <w:color w:val="000000"/>
          <w:szCs w:val="24"/>
        </w:rPr>
        <w:t>PowerWorld</w:t>
      </w:r>
      <w:r w:rsidRPr="009A2F8B">
        <w:rPr>
          <w:rFonts w:ascii="TimesNewRomanPSMT" w:hAnsi="TimesNewRomanPSMT"/>
          <w:i/>
          <w:iCs/>
          <w:color w:val="000000"/>
          <w:szCs w:val="24"/>
          <w:vertAlign w:val="superscript"/>
        </w:rPr>
        <w:t>®</w:t>
      </w:r>
      <w:r w:rsidRPr="009A2F8B">
        <w:rPr>
          <w:rFonts w:ascii="TimesNewRomanPSMT" w:hAnsi="TimesNewRomanPSMT"/>
          <w:i/>
          <w:iCs/>
          <w:color w:val="000000"/>
          <w:sz w:val="16"/>
          <w:szCs w:val="16"/>
        </w:rPr>
        <w:t xml:space="preserve"> </w:t>
      </w:r>
      <w:r w:rsidRPr="009A2F8B">
        <w:rPr>
          <w:rFonts w:ascii="TimesNewRomanPS-ItalicMT" w:hAnsi="TimesNewRomanPS-ItalicMT"/>
          <w:i/>
          <w:iCs/>
          <w:color w:val="000000"/>
          <w:szCs w:val="24"/>
        </w:rPr>
        <w:t>Simulator</w:t>
      </w:r>
      <w:r>
        <w:rPr>
          <w:rFonts w:ascii="TimesNewRomanPS-ItalicMT" w:hAnsi="TimesNewRomanPS-ItalicMT"/>
          <w:color w:val="000000"/>
          <w:szCs w:val="24"/>
          <w:lang w:val="sr-Cyrl-BA"/>
        </w:rPr>
        <w:t>.</w:t>
      </w:r>
      <w:bookmarkEnd w:id="2"/>
      <w:r>
        <w:rPr>
          <w:rFonts w:ascii="TimesNewRomanPS-ItalicMT" w:hAnsi="TimesNewRomanPS-ItalicMT"/>
          <w:color w:val="000000"/>
          <w:szCs w:val="24"/>
          <w:lang w:val="sr-Cyrl-BA"/>
        </w:rPr>
        <w:t xml:space="preserve"> </w:t>
      </w:r>
      <w:bookmarkStart w:id="3" w:name="_Hlk39439427"/>
      <w:r>
        <w:rPr>
          <w:rFonts w:ascii="TimesNewRomanPS-ItalicMT" w:hAnsi="TimesNewRomanPS-ItalicMT"/>
          <w:color w:val="000000"/>
          <w:szCs w:val="24"/>
          <w:lang w:val="sr-Cyrl-BA"/>
        </w:rPr>
        <w:t xml:space="preserve">Ово се извршава на сљедећи начин: </w:t>
      </w:r>
      <w:bookmarkStart w:id="4" w:name="_Hlk39491282"/>
      <w:r>
        <w:rPr>
          <w:rFonts w:ascii="TimesNewRomanPS-ItalicMT" w:hAnsi="TimesNewRomanPS-ItalicMT"/>
          <w:color w:val="000000"/>
          <w:szCs w:val="24"/>
          <w:lang w:val="sr-Cyrl-BA"/>
        </w:rPr>
        <w:t xml:space="preserve">у прозору </w:t>
      </w:r>
      <w:r w:rsidRPr="004D0494">
        <w:rPr>
          <w:rFonts w:cs="Times New Roman"/>
          <w:b/>
          <w:bCs/>
          <w:i/>
          <w:iCs/>
          <w:color w:val="000000"/>
          <w:szCs w:val="24"/>
        </w:rPr>
        <w:t>Single Fault</w:t>
      </w:r>
      <w:r>
        <w:rPr>
          <w:rFonts w:cs="Times New Roman"/>
          <w:color w:val="000000"/>
          <w:szCs w:val="24"/>
          <w:lang w:val="sr-Cyrl-BA"/>
        </w:rPr>
        <w:t xml:space="preserve"> потребно је да селектујемо </w:t>
      </w:r>
      <w:r w:rsidRPr="00B86FDF">
        <w:rPr>
          <w:rFonts w:cs="Times New Roman"/>
          <w:b/>
          <w:bCs/>
          <w:i/>
          <w:iCs/>
          <w:color w:val="000000"/>
          <w:szCs w:val="24"/>
          <w:lang w:val="sr-Latn-BA"/>
        </w:rPr>
        <w:t>Bus Records</w:t>
      </w:r>
      <w:r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</w:t>
      </w:r>
      <w:r w:rsidRPr="006A32DA">
        <w:rPr>
          <w:rFonts w:cs="Times New Roman"/>
          <w:color w:val="000000"/>
          <w:szCs w:val="24"/>
        </w:rPr>
        <w:t>→</w:t>
      </w:r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b/>
          <w:bCs/>
          <w:i/>
          <w:iCs/>
          <w:color w:val="000000"/>
          <w:szCs w:val="24"/>
        </w:rPr>
        <w:t xml:space="preserve">Options </w:t>
      </w:r>
      <w:r w:rsidRPr="006A32DA">
        <w:rPr>
          <w:rFonts w:cs="Times New Roman"/>
          <w:color w:val="000000"/>
          <w:szCs w:val="24"/>
        </w:rPr>
        <w:t>→</w:t>
      </w:r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b/>
          <w:bCs/>
          <w:i/>
          <w:iCs/>
          <w:color w:val="000000"/>
          <w:szCs w:val="24"/>
        </w:rPr>
        <w:t>Display/Column Options</w:t>
      </w:r>
      <w:r>
        <w:rPr>
          <w:rFonts w:cs="Times New Roman"/>
          <w:color w:val="000000"/>
          <w:szCs w:val="24"/>
        </w:rPr>
        <w:t xml:space="preserve">. </w:t>
      </w:r>
      <w:r>
        <w:rPr>
          <w:rFonts w:cs="Times New Roman"/>
          <w:color w:val="000000"/>
          <w:szCs w:val="24"/>
          <w:lang w:val="sr-Cyrl-BA"/>
        </w:rPr>
        <w:t xml:space="preserve">Затим је потребно да у пољу </w:t>
      </w:r>
      <w:r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Available Field </w:t>
      </w:r>
      <w:r>
        <w:rPr>
          <w:rFonts w:cs="Times New Roman"/>
          <w:color w:val="000000"/>
          <w:szCs w:val="24"/>
          <w:lang w:val="sr-Cyrl-BA"/>
        </w:rPr>
        <w:t xml:space="preserve">одаберемо </w:t>
      </w:r>
      <w:r w:rsidR="00E40565" w:rsidRPr="00E40565">
        <w:rPr>
          <w:rFonts w:cs="Times New Roman"/>
          <w:b/>
          <w:bCs/>
          <w:i/>
          <w:iCs/>
          <w:color w:val="000000"/>
          <w:szCs w:val="24"/>
          <w:lang w:val="sr-Latn-BA"/>
        </w:rPr>
        <w:t>Fault Analysis</w:t>
      </w:r>
      <w:r w:rsidR="00E40565">
        <w:rPr>
          <w:rFonts w:cs="Times New Roman"/>
          <w:color w:val="000000"/>
          <w:szCs w:val="24"/>
          <w:lang w:val="sr-Latn-BA"/>
        </w:rPr>
        <w:t xml:space="preserve"> </w:t>
      </w:r>
      <w:r w:rsidR="00E40565">
        <w:rPr>
          <w:rFonts w:cs="Times New Roman"/>
          <w:color w:val="000000"/>
          <w:szCs w:val="24"/>
          <w:lang w:val="sr-Cyrl-BA"/>
        </w:rPr>
        <w:t xml:space="preserve">и да селектујемо </w:t>
      </w:r>
      <w:r w:rsidR="00E40565">
        <w:rPr>
          <w:rFonts w:cs="Times New Roman"/>
          <w:b/>
          <w:bCs/>
          <w:i/>
          <w:iCs/>
          <w:color w:val="000000"/>
          <w:szCs w:val="24"/>
          <w:lang w:val="sr-Latn-BA"/>
        </w:rPr>
        <w:t>Sequence Thevenin Impedance +</w:t>
      </w:r>
      <w:r w:rsidR="00E40565">
        <w:rPr>
          <w:rFonts w:cs="Times New Roman"/>
          <w:color w:val="000000"/>
          <w:szCs w:val="24"/>
          <w:lang w:val="sr-Latn-BA"/>
        </w:rPr>
        <w:t xml:space="preserve">, </w:t>
      </w:r>
      <w:r w:rsidR="00E40565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Sequence Thevenin Impedance </w:t>
      </w:r>
      <w:r w:rsidR="00E40565">
        <w:rPr>
          <w:rFonts w:cs="Times New Roman"/>
          <w:b/>
          <w:bCs/>
          <w:i/>
          <w:iCs/>
          <w:color w:val="000000"/>
          <w:szCs w:val="24"/>
          <w:lang w:val="sr-Cyrl-BA"/>
        </w:rPr>
        <w:t>-</w:t>
      </w:r>
      <w:r w:rsidR="00E40565">
        <w:rPr>
          <w:rFonts w:cs="Times New Roman"/>
          <w:color w:val="000000"/>
          <w:szCs w:val="24"/>
          <w:lang w:val="sr-Cyrl-BA"/>
        </w:rPr>
        <w:t xml:space="preserve">, </w:t>
      </w:r>
      <w:r w:rsidR="00E40565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Sequence Thevenin Impedance </w:t>
      </w:r>
      <w:r w:rsidR="00E40565">
        <w:rPr>
          <w:rFonts w:cs="Times New Roman"/>
          <w:b/>
          <w:bCs/>
          <w:i/>
          <w:iCs/>
          <w:color w:val="000000"/>
          <w:szCs w:val="24"/>
          <w:lang w:val="sr-Cyrl-BA"/>
        </w:rPr>
        <w:t>0</w:t>
      </w:r>
      <w:r w:rsidR="00E40565">
        <w:rPr>
          <w:rFonts w:cs="Times New Roman"/>
          <w:color w:val="000000"/>
          <w:szCs w:val="24"/>
          <w:lang w:val="sr-Cyrl-BA"/>
        </w:rPr>
        <w:t>.</w:t>
      </w:r>
      <w:bookmarkEnd w:id="4"/>
      <w:r w:rsidR="00E40565">
        <w:rPr>
          <w:rFonts w:cs="Times New Roman"/>
          <w:color w:val="000000"/>
          <w:szCs w:val="24"/>
          <w:lang w:val="sr-Cyrl-BA"/>
        </w:rPr>
        <w:t xml:space="preserve"> Након тога једноставно очитавамо вриједности Тевененових импеданси </w:t>
      </w:r>
      <w:r w:rsidR="00712C2F">
        <w:rPr>
          <w:rFonts w:cs="Times New Roman"/>
          <w:color w:val="000000"/>
          <w:szCs w:val="24"/>
          <w:lang w:val="sr-Cyrl-RS"/>
        </w:rPr>
        <w:t>изражених</w:t>
      </w:r>
      <w:r w:rsidR="00E40565">
        <w:rPr>
          <w:color w:val="000000"/>
          <w:szCs w:val="40"/>
          <w:lang w:val="sr-Cyrl-BA"/>
        </w:rPr>
        <w:t xml:space="preserve"> у </w:t>
      </w:r>
      <w:r w:rsidR="00E40565" w:rsidRPr="00FD3146">
        <w:rPr>
          <w:szCs w:val="28"/>
        </w:rPr>
        <w:t>[</w:t>
      </w:r>
      <w:r w:rsidR="00E40565" w:rsidRPr="00FD3146">
        <w:rPr>
          <w:i/>
          <w:iCs/>
          <w:szCs w:val="28"/>
        </w:rPr>
        <w:t>r.j.</w:t>
      </w:r>
      <w:r w:rsidR="00E40565" w:rsidRPr="00FD3146">
        <w:rPr>
          <w:szCs w:val="28"/>
        </w:rPr>
        <w:t>]</w:t>
      </w:r>
      <w:r w:rsidR="00C30F59">
        <w:rPr>
          <w:szCs w:val="28"/>
          <w:lang w:val="sr-Cyrl-BA"/>
        </w:rPr>
        <w:t>,</w:t>
      </w:r>
      <w:r w:rsidR="00E40565">
        <w:rPr>
          <w:rFonts w:cs="Times New Roman"/>
          <w:color w:val="000000"/>
          <w:szCs w:val="24"/>
          <w:lang w:val="sr-Latn-BA"/>
        </w:rPr>
        <w:t xml:space="preserve"> </w:t>
      </w:r>
      <w:bookmarkEnd w:id="3"/>
      <w:r w:rsidR="00E40565">
        <w:rPr>
          <w:rFonts w:cs="Times New Roman"/>
          <w:color w:val="000000"/>
          <w:szCs w:val="24"/>
          <w:lang w:val="sr-Cyrl-BA"/>
        </w:rPr>
        <w:t>као што је приказано на сљедећој слици.</w:t>
      </w:r>
    </w:p>
    <w:p w14:paraId="1EEDF4DD" w14:textId="2FBD5DFC" w:rsidR="00E40565" w:rsidRDefault="00E40565" w:rsidP="00E40565">
      <w:pPr>
        <w:spacing w:before="240" w:after="0"/>
        <w:jc w:val="center"/>
        <w:rPr>
          <w:rFonts w:cs="Times New Roman"/>
          <w:color w:val="000000"/>
          <w:szCs w:val="24"/>
          <w:lang w:val="sr-Cyrl-BA"/>
        </w:rPr>
      </w:pPr>
      <w:r>
        <w:rPr>
          <w:rFonts w:cs="Times New Roman"/>
          <w:noProof/>
          <w:color w:val="000000"/>
          <w:szCs w:val="24"/>
          <w:lang w:val="sr-Cyrl-BA"/>
        </w:rPr>
        <w:drawing>
          <wp:inline distT="0" distB="0" distL="0" distR="0" wp14:anchorId="25FB9E90" wp14:editId="0526775A">
            <wp:extent cx="6120765" cy="6242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titled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A98D" w14:textId="7852D8FB" w:rsidR="00E40565" w:rsidRDefault="00E40565" w:rsidP="00E40565">
      <w:pPr>
        <w:spacing w:after="0"/>
        <w:jc w:val="center"/>
        <w:rPr>
          <w:i/>
          <w:iCs/>
          <w:sz w:val="22"/>
          <w:szCs w:val="20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Сл</w:t>
      </w:r>
      <w:r w:rsidR="006C4F04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.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9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Тевененове импедансе директног, инверзног и нултог редослиједа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1</w:t>
      </w:r>
      <w:r w:rsidRPr="00EE2CE3">
        <w:rPr>
          <w:i/>
          <w:iCs/>
          <w:sz w:val="22"/>
          <w:szCs w:val="20"/>
          <w:lang w:val="sr-Cyrl-BA"/>
        </w:rPr>
        <w:t>ПКС</w:t>
      </w:r>
    </w:p>
    <w:p w14:paraId="0ECB5F6C" w14:textId="1EAA8BD5" w:rsidR="00E40565" w:rsidRDefault="00E40565" w:rsidP="00645991">
      <w:pPr>
        <w:spacing w:before="240" w:after="0"/>
        <w:rPr>
          <w:rFonts w:cs="Times New Roman"/>
          <w:color w:val="000000"/>
          <w:szCs w:val="24"/>
          <w:lang w:val="sr-Cyrl-BA"/>
        </w:rPr>
      </w:pPr>
    </w:p>
    <w:p w14:paraId="7CB53F7B" w14:textId="682812A7" w:rsidR="0086514E" w:rsidRDefault="00645991" w:rsidP="0086514E">
      <w:pPr>
        <w:spacing w:before="240" w:after="0"/>
        <w:rPr>
          <w:rFonts w:cs="Times New Roman"/>
          <w:color w:val="000000"/>
          <w:szCs w:val="24"/>
          <w:lang w:val="sr-Latn-BA"/>
        </w:rPr>
      </w:pP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 xml:space="preserve">     в)</w:t>
      </w:r>
      <w:r w:rsidRPr="00FF21A6">
        <w:t xml:space="preserve"> </w:t>
      </w:r>
      <w:r>
        <w:rPr>
          <w:lang w:val="sr-Cyrl-BA"/>
        </w:rPr>
        <w:t xml:space="preserve"> </w:t>
      </w:r>
      <w:r w:rsidR="00FA67E8">
        <w:rPr>
          <w:lang w:val="sr-Cyrl-BA"/>
        </w:rPr>
        <w:t xml:space="preserve">Вриједности симетричних компоненти напона на мјесту квара добијамо на сљедећи начин: </w:t>
      </w:r>
      <w:r w:rsidR="0086514E">
        <w:rPr>
          <w:rFonts w:ascii="TimesNewRomanPS-ItalicMT" w:hAnsi="TimesNewRomanPS-ItalicMT"/>
          <w:color w:val="000000"/>
          <w:szCs w:val="24"/>
          <w:lang w:val="sr-Cyrl-BA"/>
        </w:rPr>
        <w:t xml:space="preserve">у прозору </w:t>
      </w:r>
      <w:r w:rsidR="0086514E" w:rsidRPr="004D0494">
        <w:rPr>
          <w:rFonts w:cs="Times New Roman"/>
          <w:b/>
          <w:bCs/>
          <w:i/>
          <w:iCs/>
          <w:color w:val="000000"/>
          <w:szCs w:val="24"/>
        </w:rPr>
        <w:t>Single Fault</w:t>
      </w:r>
      <w:r w:rsidR="0086514E">
        <w:rPr>
          <w:rFonts w:cs="Times New Roman"/>
          <w:color w:val="000000"/>
          <w:szCs w:val="24"/>
          <w:lang w:val="sr-Cyrl-BA"/>
        </w:rPr>
        <w:t xml:space="preserve"> потребно је да селектујемо </w:t>
      </w:r>
      <w:r w:rsidR="0086514E" w:rsidRPr="00B86FDF">
        <w:rPr>
          <w:rFonts w:cs="Times New Roman"/>
          <w:b/>
          <w:bCs/>
          <w:i/>
          <w:iCs/>
          <w:color w:val="000000"/>
          <w:szCs w:val="24"/>
          <w:lang w:val="sr-Latn-BA"/>
        </w:rPr>
        <w:t>Bus Records</w:t>
      </w:r>
      <w:r w:rsidR="0086514E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</w:t>
      </w:r>
      <w:r w:rsidR="0086514E" w:rsidRPr="006A32DA">
        <w:rPr>
          <w:rFonts w:cs="Times New Roman"/>
          <w:color w:val="000000"/>
          <w:szCs w:val="24"/>
        </w:rPr>
        <w:t>→</w:t>
      </w:r>
      <w:r w:rsidR="0086514E">
        <w:rPr>
          <w:rFonts w:cs="Times New Roman"/>
          <w:color w:val="000000"/>
          <w:szCs w:val="24"/>
        </w:rPr>
        <w:t xml:space="preserve"> </w:t>
      </w:r>
      <w:r w:rsidR="0086514E">
        <w:rPr>
          <w:rFonts w:cs="Times New Roman"/>
          <w:b/>
          <w:bCs/>
          <w:i/>
          <w:iCs/>
          <w:color w:val="000000"/>
          <w:szCs w:val="24"/>
        </w:rPr>
        <w:t xml:space="preserve">Options </w:t>
      </w:r>
      <w:r w:rsidR="0086514E" w:rsidRPr="006A32DA">
        <w:rPr>
          <w:rFonts w:cs="Times New Roman"/>
          <w:color w:val="000000"/>
          <w:szCs w:val="24"/>
        </w:rPr>
        <w:t>→</w:t>
      </w:r>
      <w:r w:rsidR="0086514E">
        <w:rPr>
          <w:rFonts w:cs="Times New Roman"/>
          <w:color w:val="000000"/>
          <w:szCs w:val="24"/>
        </w:rPr>
        <w:t xml:space="preserve"> </w:t>
      </w:r>
      <w:r w:rsidR="0086514E">
        <w:rPr>
          <w:rFonts w:cs="Times New Roman"/>
          <w:b/>
          <w:bCs/>
          <w:i/>
          <w:iCs/>
          <w:color w:val="000000"/>
          <w:szCs w:val="24"/>
        </w:rPr>
        <w:t>Display/Column Options</w:t>
      </w:r>
      <w:r w:rsidR="0086514E">
        <w:rPr>
          <w:rFonts w:cs="Times New Roman"/>
          <w:color w:val="000000"/>
          <w:szCs w:val="24"/>
        </w:rPr>
        <w:t xml:space="preserve">. </w:t>
      </w:r>
      <w:r w:rsidR="0086514E">
        <w:rPr>
          <w:rFonts w:cs="Times New Roman"/>
          <w:color w:val="000000"/>
          <w:szCs w:val="24"/>
          <w:lang w:val="sr-Cyrl-BA"/>
        </w:rPr>
        <w:t xml:space="preserve">Затим је потребно да у пољу </w:t>
      </w:r>
      <w:r w:rsidR="0086514E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Available Field </w:t>
      </w:r>
      <w:r w:rsidR="0086514E">
        <w:rPr>
          <w:rFonts w:cs="Times New Roman"/>
          <w:color w:val="000000"/>
          <w:szCs w:val="24"/>
          <w:lang w:val="sr-Cyrl-BA"/>
        </w:rPr>
        <w:t xml:space="preserve">одаберемо </w:t>
      </w:r>
      <w:r w:rsidR="0086514E" w:rsidRPr="00E40565">
        <w:rPr>
          <w:rFonts w:cs="Times New Roman"/>
          <w:b/>
          <w:bCs/>
          <w:i/>
          <w:iCs/>
          <w:color w:val="000000"/>
          <w:szCs w:val="24"/>
          <w:lang w:val="sr-Latn-BA"/>
        </w:rPr>
        <w:t>Fault Analysis</w:t>
      </w:r>
      <w:r w:rsidR="0086514E">
        <w:rPr>
          <w:rFonts w:cs="Times New Roman"/>
          <w:color w:val="000000"/>
          <w:szCs w:val="24"/>
          <w:lang w:val="sr-Latn-BA"/>
        </w:rPr>
        <w:t xml:space="preserve"> </w:t>
      </w:r>
      <w:r w:rsidR="0086514E">
        <w:rPr>
          <w:rFonts w:cs="Times New Roman"/>
          <w:color w:val="000000"/>
          <w:szCs w:val="24"/>
          <w:lang w:val="sr-Cyrl-BA"/>
        </w:rPr>
        <w:t xml:space="preserve">и да селектујемо </w:t>
      </w:r>
      <w:r w:rsidR="0086514E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Sequence Volt + </w:t>
      </w:r>
      <w:r w:rsidR="0086514E">
        <w:rPr>
          <w:rFonts w:cs="Times New Roman"/>
          <w:color w:val="000000"/>
          <w:szCs w:val="24"/>
          <w:lang w:val="sr-Latn-BA"/>
        </w:rPr>
        <w:t>(</w:t>
      </w:r>
      <w:r w:rsidR="0086514E" w:rsidRPr="00AA6E21">
        <w:rPr>
          <w:rFonts w:cs="Times New Roman"/>
          <w:color w:val="000000"/>
          <w:szCs w:val="24"/>
          <w:lang w:val="sr-Cyrl-BA"/>
        </w:rPr>
        <w:t>директна компонента напона</w:t>
      </w:r>
      <w:r w:rsidR="0086514E">
        <w:rPr>
          <w:rFonts w:cs="Times New Roman"/>
          <w:color w:val="000000"/>
          <w:szCs w:val="24"/>
          <w:lang w:val="sr-Latn-BA"/>
        </w:rPr>
        <w:t>),</w:t>
      </w:r>
      <w:r w:rsidR="0086514E" w:rsidRPr="00AA6E21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</w:t>
      </w:r>
      <w:r w:rsidR="0086514E">
        <w:rPr>
          <w:rFonts w:cs="Times New Roman"/>
          <w:b/>
          <w:bCs/>
          <w:i/>
          <w:iCs/>
          <w:color w:val="000000"/>
          <w:szCs w:val="24"/>
          <w:lang w:val="sr-Latn-BA"/>
        </w:rPr>
        <w:t>Sequence Angle</w:t>
      </w:r>
      <w:r w:rsidR="0086514E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</w:t>
      </w:r>
      <w:r w:rsidR="0086514E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+ </w:t>
      </w:r>
      <w:r w:rsidR="0086514E">
        <w:rPr>
          <w:rFonts w:cs="Times New Roman"/>
          <w:color w:val="000000"/>
          <w:szCs w:val="24"/>
          <w:lang w:val="sr-Latn-BA"/>
        </w:rPr>
        <w:t>(</w:t>
      </w:r>
      <w:r w:rsidR="0086514E">
        <w:rPr>
          <w:rFonts w:cs="Times New Roman"/>
          <w:color w:val="000000"/>
          <w:szCs w:val="24"/>
          <w:lang w:val="sr-Cyrl-BA"/>
        </w:rPr>
        <w:t>фазни став директне компоненте напона</w:t>
      </w:r>
      <w:r w:rsidR="0086514E">
        <w:rPr>
          <w:rFonts w:cs="Times New Roman"/>
          <w:color w:val="000000"/>
          <w:szCs w:val="24"/>
          <w:lang w:val="sr-Latn-BA"/>
        </w:rPr>
        <w:t>)</w:t>
      </w:r>
      <w:r w:rsidR="0086514E">
        <w:rPr>
          <w:rFonts w:cs="Times New Roman"/>
          <w:color w:val="000000"/>
          <w:szCs w:val="24"/>
          <w:lang w:val="sr-Cyrl-BA"/>
        </w:rPr>
        <w:t>,</w:t>
      </w:r>
      <w:r w:rsidR="0086514E" w:rsidRPr="00AA6E21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</w:t>
      </w:r>
      <w:r w:rsidR="0086514E">
        <w:rPr>
          <w:rFonts w:cs="Times New Roman"/>
          <w:b/>
          <w:bCs/>
          <w:i/>
          <w:iCs/>
          <w:color w:val="000000"/>
          <w:szCs w:val="24"/>
          <w:lang w:val="sr-Latn-BA"/>
        </w:rPr>
        <w:t>Sequence Volt</w:t>
      </w:r>
      <w:r w:rsidR="0086514E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- </w:t>
      </w:r>
      <w:r w:rsidR="0086514E">
        <w:rPr>
          <w:rFonts w:cs="Times New Roman"/>
          <w:color w:val="000000"/>
          <w:szCs w:val="24"/>
          <w:lang w:val="sr-Latn-BA"/>
        </w:rPr>
        <w:t>(</w:t>
      </w:r>
      <w:r w:rsidR="0086514E">
        <w:rPr>
          <w:rFonts w:cs="Times New Roman"/>
          <w:color w:val="000000"/>
          <w:szCs w:val="24"/>
          <w:lang w:val="sr-Cyrl-BA"/>
        </w:rPr>
        <w:t xml:space="preserve">инверзна </w:t>
      </w:r>
      <w:r w:rsidR="0086514E" w:rsidRPr="00AA6E21">
        <w:rPr>
          <w:rFonts w:cs="Times New Roman"/>
          <w:color w:val="000000"/>
          <w:szCs w:val="24"/>
          <w:lang w:val="sr-Cyrl-BA"/>
        </w:rPr>
        <w:t>компонента напона</w:t>
      </w:r>
      <w:r w:rsidR="0086514E">
        <w:rPr>
          <w:rFonts w:cs="Times New Roman"/>
          <w:color w:val="000000"/>
          <w:szCs w:val="24"/>
          <w:lang w:val="sr-Cyrl-BA"/>
        </w:rPr>
        <w:t xml:space="preserve">), </w:t>
      </w:r>
      <w:r w:rsidR="0086514E">
        <w:rPr>
          <w:rFonts w:cs="Times New Roman"/>
          <w:b/>
          <w:bCs/>
          <w:i/>
          <w:iCs/>
          <w:color w:val="000000"/>
          <w:szCs w:val="24"/>
          <w:lang w:val="sr-Latn-BA"/>
        </w:rPr>
        <w:t>Sequence Angle</w:t>
      </w:r>
      <w:r w:rsidR="0086514E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-</w:t>
      </w:r>
      <w:r w:rsidR="0086514E">
        <w:rPr>
          <w:rFonts w:cs="Times New Roman"/>
          <w:color w:val="000000"/>
          <w:szCs w:val="24"/>
          <w:lang w:val="sr-Cyrl-BA"/>
        </w:rPr>
        <w:t xml:space="preserve"> </w:t>
      </w:r>
      <w:r w:rsidR="0086514E">
        <w:rPr>
          <w:rFonts w:cs="Times New Roman"/>
          <w:color w:val="000000"/>
          <w:szCs w:val="24"/>
          <w:lang w:val="sr-Latn-BA"/>
        </w:rPr>
        <w:t>(</w:t>
      </w:r>
      <w:r w:rsidR="0086514E">
        <w:rPr>
          <w:rFonts w:cs="Times New Roman"/>
          <w:color w:val="000000"/>
          <w:szCs w:val="24"/>
          <w:lang w:val="sr-Cyrl-BA"/>
        </w:rPr>
        <w:t>фазни став инверзне компоненте напона</w:t>
      </w:r>
      <w:r w:rsidR="0086514E">
        <w:rPr>
          <w:rFonts w:cs="Times New Roman"/>
          <w:color w:val="000000"/>
          <w:szCs w:val="24"/>
          <w:lang w:val="sr-Latn-BA"/>
        </w:rPr>
        <w:t>)</w:t>
      </w:r>
      <w:r w:rsidR="0086514E">
        <w:rPr>
          <w:rFonts w:cs="Times New Roman"/>
          <w:color w:val="000000"/>
          <w:szCs w:val="24"/>
          <w:lang w:val="sr-Cyrl-BA"/>
        </w:rPr>
        <w:t xml:space="preserve">, </w:t>
      </w:r>
      <w:r w:rsidR="0086514E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Sequence Volt </w:t>
      </w:r>
      <w:r w:rsidR="0086514E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0 </w:t>
      </w:r>
      <w:r w:rsidR="0086514E">
        <w:rPr>
          <w:rFonts w:cs="Times New Roman"/>
          <w:color w:val="000000"/>
          <w:szCs w:val="24"/>
          <w:lang w:val="sr-Latn-BA"/>
        </w:rPr>
        <w:t>(</w:t>
      </w:r>
      <w:r w:rsidR="0086514E">
        <w:rPr>
          <w:rFonts w:cs="Times New Roman"/>
          <w:color w:val="000000"/>
          <w:szCs w:val="24"/>
          <w:lang w:val="sr-Cyrl-BA"/>
        </w:rPr>
        <w:t>нулта</w:t>
      </w:r>
      <w:r w:rsidR="0086514E" w:rsidRPr="00AA6E21">
        <w:rPr>
          <w:rFonts w:cs="Times New Roman"/>
          <w:color w:val="000000"/>
          <w:szCs w:val="24"/>
          <w:lang w:val="sr-Cyrl-BA"/>
        </w:rPr>
        <w:t xml:space="preserve"> компонента напона</w:t>
      </w:r>
      <w:r w:rsidR="0086514E">
        <w:rPr>
          <w:rFonts w:cs="Times New Roman"/>
          <w:color w:val="000000"/>
          <w:szCs w:val="24"/>
          <w:lang w:val="sr-Cyrl-BA"/>
        </w:rPr>
        <w:t xml:space="preserve">), </w:t>
      </w:r>
      <w:r w:rsidR="0086514E">
        <w:rPr>
          <w:rFonts w:cs="Times New Roman"/>
          <w:b/>
          <w:bCs/>
          <w:i/>
          <w:iCs/>
          <w:color w:val="000000"/>
          <w:szCs w:val="24"/>
          <w:lang w:val="sr-Latn-BA"/>
        </w:rPr>
        <w:t>Sequence Angle</w:t>
      </w:r>
      <w:r w:rsidR="0086514E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0</w:t>
      </w:r>
      <w:r w:rsidR="0086514E">
        <w:rPr>
          <w:rFonts w:cs="Times New Roman"/>
          <w:color w:val="000000"/>
          <w:szCs w:val="24"/>
          <w:lang w:val="sr-Cyrl-BA"/>
        </w:rPr>
        <w:t xml:space="preserve"> </w:t>
      </w:r>
      <w:r w:rsidR="0086514E">
        <w:rPr>
          <w:rFonts w:cs="Times New Roman"/>
          <w:color w:val="000000"/>
          <w:szCs w:val="24"/>
          <w:lang w:val="sr-Latn-BA"/>
        </w:rPr>
        <w:t>(</w:t>
      </w:r>
      <w:r w:rsidR="0086514E">
        <w:rPr>
          <w:rFonts w:cs="Times New Roman"/>
          <w:color w:val="000000"/>
          <w:szCs w:val="24"/>
          <w:lang w:val="sr-Cyrl-BA"/>
        </w:rPr>
        <w:t>фазни став нулте компоненте напона</w:t>
      </w:r>
      <w:r w:rsidR="0086514E">
        <w:rPr>
          <w:rFonts w:cs="Times New Roman"/>
          <w:color w:val="000000"/>
          <w:szCs w:val="24"/>
          <w:lang w:val="sr-Latn-BA"/>
        </w:rPr>
        <w:t>)</w:t>
      </w:r>
      <w:r w:rsidR="0086514E">
        <w:rPr>
          <w:rFonts w:cs="Times New Roman"/>
          <w:color w:val="000000"/>
          <w:szCs w:val="24"/>
          <w:lang w:val="sr-Cyrl-BA"/>
        </w:rPr>
        <w:t xml:space="preserve">. Након тога једноставно очитавамо вриједности </w:t>
      </w:r>
      <w:r w:rsidR="0086514E">
        <w:rPr>
          <w:lang w:val="sr-Cyrl-BA"/>
        </w:rPr>
        <w:t>симетричних компоненти напона на мјесту квара</w:t>
      </w:r>
      <w:r w:rsidR="00D327EA">
        <w:rPr>
          <w:lang w:val="sr-Cyrl-BA"/>
        </w:rPr>
        <w:t xml:space="preserve"> за случај </w:t>
      </w:r>
      <w:r w:rsidR="00D327EA" w:rsidRPr="00D327EA">
        <w:rPr>
          <w:lang w:val="sr-Cyrl-BA"/>
        </w:rPr>
        <w:t>1ПКС</w:t>
      </w:r>
      <w:r w:rsidR="0086514E" w:rsidRPr="00D327EA">
        <w:rPr>
          <w:color w:val="000000"/>
          <w:szCs w:val="40"/>
          <w:lang w:val="sr-Cyrl-BA"/>
        </w:rPr>
        <w:t xml:space="preserve"> </w:t>
      </w:r>
      <w:r w:rsidR="0086514E">
        <w:rPr>
          <w:color w:val="000000"/>
          <w:szCs w:val="40"/>
          <w:lang w:val="sr-Cyrl-BA"/>
        </w:rPr>
        <w:t xml:space="preserve">у </w:t>
      </w:r>
      <w:r w:rsidR="0086514E" w:rsidRPr="00FD3146">
        <w:rPr>
          <w:szCs w:val="28"/>
        </w:rPr>
        <w:t>[</w:t>
      </w:r>
      <w:r w:rsidR="0086514E" w:rsidRPr="00FD3146">
        <w:rPr>
          <w:i/>
          <w:iCs/>
          <w:szCs w:val="28"/>
        </w:rPr>
        <w:t>r.j.</w:t>
      </w:r>
      <w:r w:rsidR="0086514E" w:rsidRPr="00FD3146">
        <w:rPr>
          <w:szCs w:val="28"/>
        </w:rPr>
        <w:t>]</w:t>
      </w:r>
      <w:r w:rsidR="0086514E">
        <w:rPr>
          <w:rFonts w:cs="Times New Roman"/>
          <w:color w:val="000000"/>
          <w:szCs w:val="24"/>
          <w:lang w:val="sr-Latn-BA"/>
        </w:rPr>
        <w:t xml:space="preserve"> </w:t>
      </w:r>
      <w:r w:rsidR="0086514E">
        <w:rPr>
          <w:rFonts w:cs="Times New Roman"/>
          <w:color w:val="000000"/>
          <w:szCs w:val="24"/>
          <w:lang w:val="sr-Cyrl-BA"/>
        </w:rPr>
        <w:t>као што је приказано на сљедећој слици.</w:t>
      </w:r>
    </w:p>
    <w:p w14:paraId="64606E1A" w14:textId="025C01B3" w:rsidR="0059215E" w:rsidRPr="0059215E" w:rsidRDefault="0059215E" w:rsidP="0059215E">
      <w:pPr>
        <w:spacing w:before="240" w:after="0"/>
        <w:jc w:val="center"/>
        <w:rPr>
          <w:rFonts w:cs="Times New Roman"/>
          <w:color w:val="000000"/>
          <w:szCs w:val="24"/>
          <w:lang w:val="sr-Latn-BA"/>
        </w:rPr>
      </w:pPr>
      <w:r>
        <w:rPr>
          <w:rFonts w:cs="Times New Roman"/>
          <w:noProof/>
          <w:color w:val="000000"/>
          <w:szCs w:val="24"/>
          <w:lang w:val="sr-Latn-BA"/>
        </w:rPr>
        <w:drawing>
          <wp:inline distT="0" distB="0" distL="0" distR="0" wp14:anchorId="1EB9E9E0" wp14:editId="064ECF55">
            <wp:extent cx="6120765" cy="6010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ntitled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149" cy="60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BD51" w14:textId="40D4342A" w:rsidR="0059215E" w:rsidRDefault="0059215E" w:rsidP="0059215E">
      <w:pPr>
        <w:spacing w:after="0"/>
        <w:jc w:val="center"/>
        <w:rPr>
          <w:i/>
          <w:iCs/>
          <w:sz w:val="22"/>
          <w:szCs w:val="20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Сл. 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10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Симетричне компоненте напона на мјесту квара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1</w:t>
      </w:r>
      <w:r w:rsidRPr="00EE2CE3">
        <w:rPr>
          <w:i/>
          <w:iCs/>
          <w:sz w:val="22"/>
          <w:szCs w:val="20"/>
          <w:lang w:val="sr-Cyrl-BA"/>
        </w:rPr>
        <w:t>ПКС</w:t>
      </w:r>
    </w:p>
    <w:p w14:paraId="6258F35C" w14:textId="181634C7" w:rsidR="0086514E" w:rsidRDefault="0059215E" w:rsidP="0086514E">
      <w:pPr>
        <w:spacing w:before="240" w:after="0"/>
        <w:rPr>
          <w:szCs w:val="28"/>
          <w:lang w:val="sr-Cyrl-RS"/>
        </w:rPr>
      </w:pPr>
      <w:r>
        <w:rPr>
          <w:szCs w:val="28"/>
          <w:lang w:val="sr-Cyrl-RS"/>
        </w:rPr>
        <w:t xml:space="preserve">Са </w:t>
      </w:r>
      <w:r>
        <w:rPr>
          <w:i/>
          <w:iCs/>
          <w:szCs w:val="28"/>
          <w:lang w:val="sr-Cyrl-RS"/>
        </w:rPr>
        <w:t>сл.10</w:t>
      </w:r>
      <w:r>
        <w:rPr>
          <w:szCs w:val="28"/>
          <w:lang w:val="sr-Cyrl-RS"/>
        </w:rPr>
        <w:t xml:space="preserve"> очитавамо сљедеће вриједности симетричних компоненти напона на мјесту квара за случај 1ПКС:</w:t>
      </w:r>
    </w:p>
    <w:p w14:paraId="5E6438A0" w14:textId="77777777" w:rsidR="000A18B8" w:rsidRPr="0059215E" w:rsidRDefault="00F06680" w:rsidP="000A18B8">
      <w:pPr>
        <w:spacing w:after="0"/>
        <w:jc w:val="center"/>
        <w:rPr>
          <w:szCs w:val="28"/>
          <w:lang w:val="sr-Cyrl-R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sr-Cyrl-R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d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0.8323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-0.47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0.1679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-177.66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0.6646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178.82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</m:oMath>
      </m:oMathPara>
    </w:p>
    <w:p w14:paraId="26F375D6" w14:textId="407A6CF5" w:rsidR="0059215E" w:rsidRPr="0059215E" w:rsidRDefault="0059215E" w:rsidP="0059215E">
      <w:pPr>
        <w:spacing w:before="240" w:after="0"/>
        <w:jc w:val="center"/>
        <w:rPr>
          <w:szCs w:val="28"/>
          <w:lang w:val="sr-Cyrl-RS"/>
        </w:rPr>
      </w:pPr>
    </w:p>
    <w:p w14:paraId="2F19DFF0" w14:textId="50514898" w:rsidR="00E40565" w:rsidRPr="00E40565" w:rsidRDefault="00E40565" w:rsidP="00B86FDF">
      <w:pPr>
        <w:spacing w:before="240" w:after="0"/>
        <w:rPr>
          <w:szCs w:val="28"/>
          <w:lang w:val="sr-Latn-BA"/>
        </w:rPr>
      </w:pPr>
    </w:p>
    <w:p w14:paraId="53E06D2F" w14:textId="6253642F" w:rsidR="009B0235" w:rsidRDefault="007C5CD0" w:rsidP="009B0235">
      <w:pPr>
        <w:spacing w:before="240" w:after="0"/>
        <w:rPr>
          <w:rFonts w:cs="Times New Roman"/>
          <w:color w:val="000000"/>
          <w:szCs w:val="24"/>
          <w:lang w:val="sr-Latn-BA"/>
        </w:rPr>
      </w:pP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lastRenderedPageBreak/>
        <w:t xml:space="preserve">     </w:t>
      </w:r>
      <w:r>
        <w:rPr>
          <w:rFonts w:ascii="TimesNewRomanPSMT" w:hAnsi="TimesNewRomanPSMT"/>
          <w:b/>
          <w:bCs/>
          <w:color w:val="000000"/>
          <w:szCs w:val="24"/>
          <w:lang w:val="sr-Cyrl-BA"/>
        </w:rPr>
        <w:t>г</w:t>
      </w: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>)</w:t>
      </w:r>
      <w:r w:rsidRPr="00FF21A6">
        <w:t xml:space="preserve"> </w:t>
      </w:r>
      <w:r>
        <w:rPr>
          <w:lang w:val="sr-Cyrl-BA"/>
        </w:rPr>
        <w:t xml:space="preserve"> </w:t>
      </w:r>
      <w:r w:rsidR="009B0235" w:rsidRPr="009B0235">
        <w:rPr>
          <w:rFonts w:ascii="TimesNewRomanPSMT" w:hAnsi="TimesNewRomanPSMT"/>
          <w:color w:val="000000"/>
          <w:szCs w:val="24"/>
        </w:rPr>
        <w:t xml:space="preserve">Вриједности струја симетричних компоненти кроз трансформаторе </w:t>
      </w:r>
      <w:r w:rsidR="009B0235"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="009B0235"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1</w:t>
      </w:r>
      <w:r w:rsidR="009B0235" w:rsidRPr="009B0235">
        <w:rPr>
          <w:rFonts w:ascii="TimesNewRomanPSMT" w:hAnsi="TimesNewRomanPSMT"/>
          <w:color w:val="000000"/>
          <w:szCs w:val="24"/>
        </w:rPr>
        <w:t xml:space="preserve">, </w:t>
      </w:r>
      <w:r w:rsidR="009B0235"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="009B0235"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2</w:t>
      </w:r>
      <w:r w:rsidR="009B0235" w:rsidRPr="009B0235">
        <w:rPr>
          <w:rFonts w:ascii="TimesNewRomanPSMT" w:hAnsi="TimesNewRomanPSMT"/>
          <w:i/>
          <w:iCs/>
          <w:color w:val="000000"/>
          <w:sz w:val="16"/>
          <w:szCs w:val="16"/>
        </w:rPr>
        <w:t xml:space="preserve"> </w:t>
      </w:r>
      <w:r w:rsidR="009B0235" w:rsidRPr="009B0235">
        <w:rPr>
          <w:rFonts w:ascii="TimesNewRomanPSMT" w:hAnsi="TimesNewRomanPSMT"/>
          <w:color w:val="000000"/>
          <w:szCs w:val="24"/>
        </w:rPr>
        <w:t xml:space="preserve">и </w:t>
      </w:r>
      <w:r w:rsidR="009B0235"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="009B0235"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3</w:t>
      </w:r>
      <w:r w:rsidR="009B0235" w:rsidRPr="009B0235">
        <w:rPr>
          <w:rFonts w:ascii="TimesNewRomanPSMT" w:hAnsi="TimesNewRomanPSMT"/>
          <w:color w:val="000000"/>
          <w:sz w:val="16"/>
          <w:szCs w:val="16"/>
        </w:rPr>
        <w:t xml:space="preserve"> </w:t>
      </w:r>
      <w:r w:rsidR="009B0235" w:rsidRPr="009B0235">
        <w:rPr>
          <w:rFonts w:ascii="TimesNewRomanPSMT" w:hAnsi="TimesNewRomanPSMT"/>
          <w:color w:val="000000"/>
          <w:szCs w:val="24"/>
        </w:rPr>
        <w:t>за</w:t>
      </w:r>
      <w:r w:rsidR="009B0235" w:rsidRPr="009B0235">
        <w:rPr>
          <w:rFonts w:ascii="TimesNewRomanPSMT" w:hAnsi="TimesNewRomanPSMT"/>
          <w:color w:val="000000"/>
        </w:rPr>
        <w:br/>
      </w:r>
      <w:r w:rsidR="009B0235" w:rsidRPr="009B0235">
        <w:rPr>
          <w:rFonts w:ascii="TimesNewRomanPSMT" w:hAnsi="TimesNewRomanPSMT"/>
          <w:color w:val="000000"/>
          <w:szCs w:val="24"/>
        </w:rPr>
        <w:t>вријеме</w:t>
      </w:r>
      <w:r w:rsidR="009B0235">
        <w:rPr>
          <w:rFonts w:ascii="TimesNewRomanPSMT" w:hAnsi="TimesNewRomanPSMT"/>
          <w:color w:val="000000"/>
          <w:szCs w:val="24"/>
          <w:lang w:val="sr-Cyrl-BA"/>
        </w:rPr>
        <w:t xml:space="preserve"> 2ПКСЗ добијамо на сљедећи начин</w:t>
      </w:r>
      <w:r w:rsidR="00AE1684">
        <w:rPr>
          <w:rFonts w:ascii="TimesNewRomanPSMT" w:hAnsi="TimesNewRomanPSMT"/>
          <w:color w:val="000000"/>
          <w:szCs w:val="24"/>
          <w:lang w:val="sr-Cyrl-BA"/>
        </w:rPr>
        <w:t>.</w:t>
      </w:r>
      <w:r w:rsidR="009B0235">
        <w:rPr>
          <w:rFonts w:ascii="TimesNewRomanPSMT" w:hAnsi="TimesNewRomanPSMT"/>
          <w:color w:val="000000"/>
          <w:szCs w:val="24"/>
          <w:lang w:val="sr-Cyrl-BA"/>
        </w:rPr>
        <w:t xml:space="preserve"> </w:t>
      </w:r>
      <w:r w:rsidR="00AE1684">
        <w:rPr>
          <w:rFonts w:ascii="TimesNewRomanPS-ItalicMT" w:hAnsi="TimesNewRomanPS-ItalicMT"/>
          <w:color w:val="000000"/>
          <w:szCs w:val="24"/>
          <w:lang w:val="sr-Cyrl-BA"/>
        </w:rPr>
        <w:t>У</w:t>
      </w:r>
      <w:r w:rsidR="009B0235">
        <w:rPr>
          <w:rFonts w:ascii="TimesNewRomanPS-ItalicMT" w:hAnsi="TimesNewRomanPS-ItalicMT"/>
          <w:color w:val="000000"/>
          <w:szCs w:val="24"/>
          <w:lang w:val="sr-Cyrl-BA"/>
        </w:rPr>
        <w:t xml:space="preserve"> прозору </w:t>
      </w:r>
      <w:r w:rsidR="009B0235" w:rsidRPr="004D0494">
        <w:rPr>
          <w:rFonts w:cs="Times New Roman"/>
          <w:b/>
          <w:bCs/>
          <w:i/>
          <w:iCs/>
          <w:color w:val="000000"/>
          <w:szCs w:val="24"/>
        </w:rPr>
        <w:t>Single Fault</w:t>
      </w:r>
      <w:r w:rsidR="009B0235">
        <w:rPr>
          <w:rFonts w:cs="Times New Roman"/>
          <w:color w:val="000000"/>
          <w:szCs w:val="24"/>
          <w:lang w:val="sr-Cyrl-BA"/>
        </w:rPr>
        <w:t xml:space="preserve"> потребно је да селектујемо </w:t>
      </w:r>
      <w:r w:rsidR="009B0235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Lines </w:t>
      </w:r>
      <w:r w:rsidR="009B0235" w:rsidRPr="006A32DA">
        <w:rPr>
          <w:rFonts w:cs="Times New Roman"/>
          <w:color w:val="000000"/>
          <w:szCs w:val="24"/>
        </w:rPr>
        <w:t>→</w:t>
      </w:r>
      <w:r w:rsidR="009B0235">
        <w:rPr>
          <w:rFonts w:cs="Times New Roman"/>
          <w:color w:val="000000"/>
          <w:szCs w:val="24"/>
        </w:rPr>
        <w:t xml:space="preserve"> </w:t>
      </w:r>
      <w:r w:rsidR="009B0235">
        <w:rPr>
          <w:rFonts w:cs="Times New Roman"/>
          <w:b/>
          <w:bCs/>
          <w:i/>
          <w:iCs/>
          <w:color w:val="000000"/>
          <w:szCs w:val="24"/>
        </w:rPr>
        <w:t xml:space="preserve">Options </w:t>
      </w:r>
      <w:r w:rsidR="009B0235" w:rsidRPr="006A32DA">
        <w:rPr>
          <w:rFonts w:cs="Times New Roman"/>
          <w:color w:val="000000"/>
          <w:szCs w:val="24"/>
        </w:rPr>
        <w:t>→</w:t>
      </w:r>
      <w:r w:rsidR="009B0235">
        <w:rPr>
          <w:rFonts w:cs="Times New Roman"/>
          <w:color w:val="000000"/>
          <w:szCs w:val="24"/>
        </w:rPr>
        <w:t xml:space="preserve"> </w:t>
      </w:r>
      <w:r w:rsidR="009B0235">
        <w:rPr>
          <w:rFonts w:cs="Times New Roman"/>
          <w:b/>
          <w:bCs/>
          <w:i/>
          <w:iCs/>
          <w:color w:val="000000"/>
          <w:szCs w:val="24"/>
        </w:rPr>
        <w:t>Display/Column Options</w:t>
      </w:r>
      <w:r w:rsidR="009B0235">
        <w:rPr>
          <w:rFonts w:cs="Times New Roman"/>
          <w:color w:val="000000"/>
          <w:szCs w:val="24"/>
        </w:rPr>
        <w:t xml:space="preserve">. </w:t>
      </w:r>
      <w:r w:rsidR="009B0235">
        <w:rPr>
          <w:rFonts w:cs="Times New Roman"/>
          <w:color w:val="000000"/>
          <w:szCs w:val="24"/>
          <w:lang w:val="sr-Cyrl-BA"/>
        </w:rPr>
        <w:t xml:space="preserve">Затим је потребно да у пољу </w:t>
      </w:r>
      <w:r w:rsidR="009B0235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Available Field </w:t>
      </w:r>
      <w:r w:rsidR="009B0235">
        <w:rPr>
          <w:rFonts w:cs="Times New Roman"/>
          <w:color w:val="000000"/>
          <w:szCs w:val="24"/>
          <w:lang w:val="sr-Cyrl-BA"/>
        </w:rPr>
        <w:t xml:space="preserve">одаберемо </w:t>
      </w:r>
      <w:r w:rsidR="009B0235" w:rsidRPr="00E40565">
        <w:rPr>
          <w:rFonts w:cs="Times New Roman"/>
          <w:b/>
          <w:bCs/>
          <w:i/>
          <w:iCs/>
          <w:color w:val="000000"/>
          <w:szCs w:val="24"/>
          <w:lang w:val="sr-Latn-BA"/>
        </w:rPr>
        <w:t>Fault Analysis</w:t>
      </w:r>
      <w:r w:rsidR="009B0235">
        <w:rPr>
          <w:rFonts w:cs="Times New Roman"/>
          <w:color w:val="000000"/>
          <w:szCs w:val="24"/>
          <w:lang w:val="sr-Latn-BA"/>
        </w:rPr>
        <w:t xml:space="preserve"> </w:t>
      </w:r>
      <w:r w:rsidR="009B0235">
        <w:rPr>
          <w:rFonts w:cs="Times New Roman"/>
          <w:color w:val="000000"/>
          <w:szCs w:val="24"/>
          <w:lang w:val="sr-Cyrl-BA"/>
        </w:rPr>
        <w:t xml:space="preserve">и да селектујемо </w:t>
      </w:r>
      <w:r w:rsidR="009B0235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Sequence </w:t>
      </w:r>
      <w:r w:rsidR="00271D57">
        <w:rPr>
          <w:rFonts w:cs="Times New Roman"/>
          <w:b/>
          <w:bCs/>
          <w:i/>
          <w:iCs/>
          <w:color w:val="000000"/>
          <w:szCs w:val="24"/>
          <w:lang w:val="sr-Latn-BA"/>
        </w:rPr>
        <w:t>Current</w:t>
      </w:r>
      <w:r w:rsidR="009B0235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+ </w:t>
      </w:r>
      <w:r w:rsidR="009B0235">
        <w:rPr>
          <w:rFonts w:cs="Times New Roman"/>
          <w:color w:val="000000"/>
          <w:szCs w:val="24"/>
          <w:lang w:val="sr-Latn-BA"/>
        </w:rPr>
        <w:t>(</w:t>
      </w:r>
      <w:r w:rsidR="009B0235" w:rsidRPr="00AA6E21">
        <w:rPr>
          <w:rFonts w:cs="Times New Roman"/>
          <w:color w:val="000000"/>
          <w:szCs w:val="24"/>
          <w:lang w:val="sr-Cyrl-BA"/>
        </w:rPr>
        <w:t xml:space="preserve">директна компонента </w:t>
      </w:r>
      <w:r w:rsidR="00271D57">
        <w:rPr>
          <w:rFonts w:cs="Times New Roman"/>
          <w:color w:val="000000"/>
          <w:szCs w:val="24"/>
          <w:lang w:val="sr-Cyrl-BA"/>
        </w:rPr>
        <w:t>струје</w:t>
      </w:r>
      <w:r w:rsidR="009B0235">
        <w:rPr>
          <w:rFonts w:cs="Times New Roman"/>
          <w:color w:val="000000"/>
          <w:szCs w:val="24"/>
          <w:lang w:val="sr-Latn-BA"/>
        </w:rPr>
        <w:t>),</w:t>
      </w:r>
      <w:r w:rsidR="009B0235" w:rsidRPr="00AA6E21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</w:t>
      </w:r>
      <w:r w:rsidR="009B0235">
        <w:rPr>
          <w:rFonts w:cs="Times New Roman"/>
          <w:b/>
          <w:bCs/>
          <w:i/>
          <w:iCs/>
          <w:color w:val="000000"/>
          <w:szCs w:val="24"/>
          <w:lang w:val="sr-Latn-BA"/>
        </w:rPr>
        <w:t>Sequence Angle</w:t>
      </w:r>
      <w:r w:rsidR="009B0235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</w:t>
      </w:r>
      <w:r w:rsidR="009B0235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+ </w:t>
      </w:r>
      <w:r w:rsidR="009B0235">
        <w:rPr>
          <w:rFonts w:cs="Times New Roman"/>
          <w:color w:val="000000"/>
          <w:szCs w:val="24"/>
          <w:lang w:val="sr-Latn-BA"/>
        </w:rPr>
        <w:t>(</w:t>
      </w:r>
      <w:r w:rsidR="009B0235">
        <w:rPr>
          <w:rFonts w:cs="Times New Roman"/>
          <w:color w:val="000000"/>
          <w:szCs w:val="24"/>
          <w:lang w:val="sr-Cyrl-BA"/>
        </w:rPr>
        <w:t xml:space="preserve">фазни став директне компоненте </w:t>
      </w:r>
      <w:r w:rsidR="00271D57">
        <w:rPr>
          <w:rFonts w:cs="Times New Roman"/>
          <w:color w:val="000000"/>
          <w:szCs w:val="24"/>
          <w:lang w:val="sr-Cyrl-BA"/>
        </w:rPr>
        <w:t>струје</w:t>
      </w:r>
      <w:r w:rsidR="009B0235">
        <w:rPr>
          <w:rFonts w:cs="Times New Roman"/>
          <w:color w:val="000000"/>
          <w:szCs w:val="24"/>
          <w:lang w:val="sr-Latn-BA"/>
        </w:rPr>
        <w:t>)</w:t>
      </w:r>
      <w:r w:rsidR="009B0235">
        <w:rPr>
          <w:rFonts w:cs="Times New Roman"/>
          <w:color w:val="000000"/>
          <w:szCs w:val="24"/>
          <w:lang w:val="sr-Cyrl-BA"/>
        </w:rPr>
        <w:t>,</w:t>
      </w:r>
      <w:r w:rsidR="009B0235" w:rsidRPr="00AA6E21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</w:t>
      </w:r>
      <w:r w:rsidR="009B0235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Sequence </w:t>
      </w:r>
      <w:r w:rsidR="00271D57">
        <w:rPr>
          <w:rFonts w:cs="Times New Roman"/>
          <w:b/>
          <w:bCs/>
          <w:i/>
          <w:iCs/>
          <w:color w:val="000000"/>
          <w:szCs w:val="24"/>
          <w:lang w:val="sr-Latn-BA"/>
        </w:rPr>
        <w:t>Current</w:t>
      </w:r>
      <w:r w:rsidR="009B0235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- </w:t>
      </w:r>
      <w:r w:rsidR="009B0235">
        <w:rPr>
          <w:rFonts w:cs="Times New Roman"/>
          <w:color w:val="000000"/>
          <w:szCs w:val="24"/>
          <w:lang w:val="sr-Latn-BA"/>
        </w:rPr>
        <w:t>(</w:t>
      </w:r>
      <w:r w:rsidR="009B0235">
        <w:rPr>
          <w:rFonts w:cs="Times New Roman"/>
          <w:color w:val="000000"/>
          <w:szCs w:val="24"/>
          <w:lang w:val="sr-Cyrl-BA"/>
        </w:rPr>
        <w:t xml:space="preserve">инверзна </w:t>
      </w:r>
      <w:r w:rsidR="009B0235" w:rsidRPr="00AA6E21">
        <w:rPr>
          <w:rFonts w:cs="Times New Roman"/>
          <w:color w:val="000000"/>
          <w:szCs w:val="24"/>
          <w:lang w:val="sr-Cyrl-BA"/>
        </w:rPr>
        <w:t xml:space="preserve">компонента </w:t>
      </w:r>
      <w:r w:rsidR="00271D57">
        <w:rPr>
          <w:rFonts w:cs="Times New Roman"/>
          <w:color w:val="000000"/>
          <w:szCs w:val="24"/>
          <w:lang w:val="sr-Cyrl-BA"/>
        </w:rPr>
        <w:t>струје</w:t>
      </w:r>
      <w:r w:rsidR="009B0235">
        <w:rPr>
          <w:rFonts w:cs="Times New Roman"/>
          <w:color w:val="000000"/>
          <w:szCs w:val="24"/>
          <w:lang w:val="sr-Cyrl-BA"/>
        </w:rPr>
        <w:t xml:space="preserve">), </w:t>
      </w:r>
      <w:r w:rsidR="009B0235">
        <w:rPr>
          <w:rFonts w:cs="Times New Roman"/>
          <w:b/>
          <w:bCs/>
          <w:i/>
          <w:iCs/>
          <w:color w:val="000000"/>
          <w:szCs w:val="24"/>
          <w:lang w:val="sr-Latn-BA"/>
        </w:rPr>
        <w:t>Sequence Angle</w:t>
      </w:r>
      <w:r w:rsidR="009B0235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-</w:t>
      </w:r>
      <w:r w:rsidR="009B0235">
        <w:rPr>
          <w:rFonts w:cs="Times New Roman"/>
          <w:color w:val="000000"/>
          <w:szCs w:val="24"/>
          <w:lang w:val="sr-Cyrl-BA"/>
        </w:rPr>
        <w:t xml:space="preserve"> </w:t>
      </w:r>
      <w:r w:rsidR="009B0235">
        <w:rPr>
          <w:rFonts w:cs="Times New Roman"/>
          <w:color w:val="000000"/>
          <w:szCs w:val="24"/>
          <w:lang w:val="sr-Latn-BA"/>
        </w:rPr>
        <w:t>(</w:t>
      </w:r>
      <w:r w:rsidR="009B0235">
        <w:rPr>
          <w:rFonts w:cs="Times New Roman"/>
          <w:color w:val="000000"/>
          <w:szCs w:val="24"/>
          <w:lang w:val="sr-Cyrl-BA"/>
        </w:rPr>
        <w:t xml:space="preserve">фазни став инверзне компоненте </w:t>
      </w:r>
      <w:r w:rsidR="00271D57">
        <w:rPr>
          <w:rFonts w:cs="Times New Roman"/>
          <w:color w:val="000000"/>
          <w:szCs w:val="24"/>
          <w:lang w:val="sr-Cyrl-BA"/>
        </w:rPr>
        <w:t>струје</w:t>
      </w:r>
      <w:r w:rsidR="009B0235">
        <w:rPr>
          <w:rFonts w:cs="Times New Roman"/>
          <w:color w:val="000000"/>
          <w:szCs w:val="24"/>
          <w:lang w:val="sr-Latn-BA"/>
        </w:rPr>
        <w:t>)</w:t>
      </w:r>
      <w:r w:rsidR="009B0235">
        <w:rPr>
          <w:rFonts w:cs="Times New Roman"/>
          <w:color w:val="000000"/>
          <w:szCs w:val="24"/>
          <w:lang w:val="sr-Cyrl-BA"/>
        </w:rPr>
        <w:t xml:space="preserve">, </w:t>
      </w:r>
      <w:r w:rsidR="009B0235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Sequence </w:t>
      </w:r>
      <w:r w:rsidR="00271D57">
        <w:rPr>
          <w:rFonts w:cs="Times New Roman"/>
          <w:b/>
          <w:bCs/>
          <w:i/>
          <w:iCs/>
          <w:color w:val="000000"/>
          <w:szCs w:val="24"/>
          <w:lang w:val="sr-Latn-BA"/>
        </w:rPr>
        <w:t>Current</w:t>
      </w:r>
      <w:r w:rsidR="009B0235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</w:t>
      </w:r>
      <w:r w:rsidR="009B0235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0 </w:t>
      </w:r>
      <w:r w:rsidR="009B0235">
        <w:rPr>
          <w:rFonts w:cs="Times New Roman"/>
          <w:color w:val="000000"/>
          <w:szCs w:val="24"/>
          <w:lang w:val="sr-Latn-BA"/>
        </w:rPr>
        <w:t>(</w:t>
      </w:r>
      <w:r w:rsidR="009B0235">
        <w:rPr>
          <w:rFonts w:cs="Times New Roman"/>
          <w:color w:val="000000"/>
          <w:szCs w:val="24"/>
          <w:lang w:val="sr-Cyrl-BA"/>
        </w:rPr>
        <w:t>нулта</w:t>
      </w:r>
      <w:r w:rsidR="009B0235" w:rsidRPr="00AA6E21">
        <w:rPr>
          <w:rFonts w:cs="Times New Roman"/>
          <w:color w:val="000000"/>
          <w:szCs w:val="24"/>
          <w:lang w:val="sr-Cyrl-BA"/>
        </w:rPr>
        <w:t xml:space="preserve"> компонента </w:t>
      </w:r>
      <w:r w:rsidR="00271D57">
        <w:rPr>
          <w:rFonts w:cs="Times New Roman"/>
          <w:color w:val="000000"/>
          <w:szCs w:val="24"/>
          <w:lang w:val="sr-Cyrl-BA"/>
        </w:rPr>
        <w:t>струје</w:t>
      </w:r>
      <w:r w:rsidR="009B0235">
        <w:rPr>
          <w:rFonts w:cs="Times New Roman"/>
          <w:color w:val="000000"/>
          <w:szCs w:val="24"/>
          <w:lang w:val="sr-Cyrl-BA"/>
        </w:rPr>
        <w:t xml:space="preserve">, </w:t>
      </w:r>
      <w:r w:rsidR="009B0235">
        <w:rPr>
          <w:rFonts w:cs="Times New Roman"/>
          <w:b/>
          <w:bCs/>
          <w:i/>
          <w:iCs/>
          <w:color w:val="000000"/>
          <w:szCs w:val="24"/>
          <w:lang w:val="sr-Latn-BA"/>
        </w:rPr>
        <w:t>Sequence Angle</w:t>
      </w:r>
      <w:r w:rsidR="009B0235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0</w:t>
      </w:r>
      <w:r w:rsidR="009B0235">
        <w:rPr>
          <w:rFonts w:cs="Times New Roman"/>
          <w:color w:val="000000"/>
          <w:szCs w:val="24"/>
          <w:lang w:val="sr-Cyrl-BA"/>
        </w:rPr>
        <w:t xml:space="preserve"> </w:t>
      </w:r>
      <w:r w:rsidR="009B0235">
        <w:rPr>
          <w:rFonts w:cs="Times New Roman"/>
          <w:color w:val="000000"/>
          <w:szCs w:val="24"/>
          <w:lang w:val="sr-Latn-BA"/>
        </w:rPr>
        <w:t>(</w:t>
      </w:r>
      <w:r w:rsidR="009B0235">
        <w:rPr>
          <w:rFonts w:cs="Times New Roman"/>
          <w:color w:val="000000"/>
          <w:szCs w:val="24"/>
          <w:lang w:val="sr-Cyrl-BA"/>
        </w:rPr>
        <w:t xml:space="preserve">фазни став нулте компоненте </w:t>
      </w:r>
      <w:r w:rsidR="00271D57">
        <w:rPr>
          <w:rFonts w:cs="Times New Roman"/>
          <w:color w:val="000000"/>
          <w:szCs w:val="24"/>
          <w:lang w:val="sr-Cyrl-BA"/>
        </w:rPr>
        <w:t>струје</w:t>
      </w:r>
      <w:r w:rsidR="009B0235">
        <w:rPr>
          <w:rFonts w:cs="Times New Roman"/>
          <w:color w:val="000000"/>
          <w:szCs w:val="24"/>
          <w:lang w:val="sr-Latn-BA"/>
        </w:rPr>
        <w:t>)</w:t>
      </w:r>
      <w:r w:rsidR="00271D57">
        <w:rPr>
          <w:rFonts w:cs="Times New Roman"/>
          <w:color w:val="000000"/>
          <w:szCs w:val="24"/>
          <w:lang w:val="sr-Cyrl-BA"/>
        </w:rPr>
        <w:t>.</w:t>
      </w:r>
      <w:r w:rsidR="009B0235">
        <w:rPr>
          <w:rFonts w:cs="Times New Roman"/>
          <w:color w:val="000000"/>
          <w:szCs w:val="24"/>
          <w:lang w:val="sr-Cyrl-BA"/>
        </w:rPr>
        <w:t xml:space="preserve"> Након тога једноставно очитавамо вриједности </w:t>
      </w:r>
      <w:r w:rsidR="009B0235">
        <w:rPr>
          <w:lang w:val="sr-Cyrl-BA"/>
        </w:rPr>
        <w:t xml:space="preserve">симетричних компоненти напона на мјесту квара за случај </w:t>
      </w:r>
      <w:r w:rsidR="009B0235" w:rsidRPr="00D327EA">
        <w:rPr>
          <w:lang w:val="sr-Cyrl-BA"/>
        </w:rPr>
        <w:t>1ПКС</w:t>
      </w:r>
      <w:r w:rsidR="009B0235" w:rsidRPr="00D327EA">
        <w:rPr>
          <w:color w:val="000000"/>
          <w:szCs w:val="40"/>
          <w:lang w:val="sr-Cyrl-BA"/>
        </w:rPr>
        <w:t xml:space="preserve"> </w:t>
      </w:r>
      <w:r w:rsidR="009B0235">
        <w:rPr>
          <w:color w:val="000000"/>
          <w:szCs w:val="40"/>
          <w:lang w:val="sr-Cyrl-BA"/>
        </w:rPr>
        <w:t xml:space="preserve">у </w:t>
      </w:r>
      <w:r w:rsidR="009B0235" w:rsidRPr="00FD3146">
        <w:rPr>
          <w:szCs w:val="28"/>
        </w:rPr>
        <w:t>[</w:t>
      </w:r>
      <w:r w:rsidR="009B0235" w:rsidRPr="00FD3146">
        <w:rPr>
          <w:i/>
          <w:iCs/>
          <w:szCs w:val="28"/>
        </w:rPr>
        <w:t>r.j.</w:t>
      </w:r>
      <w:r w:rsidR="009B0235" w:rsidRPr="00FD3146">
        <w:rPr>
          <w:szCs w:val="28"/>
        </w:rPr>
        <w:t>]</w:t>
      </w:r>
      <w:r w:rsidR="009B0235">
        <w:rPr>
          <w:rFonts w:cs="Times New Roman"/>
          <w:color w:val="000000"/>
          <w:szCs w:val="24"/>
          <w:lang w:val="sr-Latn-BA"/>
        </w:rPr>
        <w:t xml:space="preserve"> </w:t>
      </w:r>
      <w:r w:rsidR="009B0235">
        <w:rPr>
          <w:rFonts w:cs="Times New Roman"/>
          <w:color w:val="000000"/>
          <w:szCs w:val="24"/>
          <w:lang w:val="sr-Cyrl-BA"/>
        </w:rPr>
        <w:t>као што је приказано на сљедећој слици.</w:t>
      </w:r>
    </w:p>
    <w:p w14:paraId="6794F5DC" w14:textId="5A133B92" w:rsidR="005B345E" w:rsidRDefault="00271D57" w:rsidP="00271D57">
      <w:pPr>
        <w:spacing w:before="240" w:after="0"/>
        <w:jc w:val="center"/>
        <w:rPr>
          <w:rFonts w:eastAsia="SimSun"/>
          <w:szCs w:val="24"/>
          <w:lang w:val="sr-Cyrl-BA"/>
        </w:rPr>
      </w:pPr>
      <w:r>
        <w:rPr>
          <w:rFonts w:eastAsia="SimSun"/>
          <w:noProof/>
          <w:szCs w:val="24"/>
          <w:lang w:val="sr-Cyrl-BA"/>
        </w:rPr>
        <w:drawing>
          <wp:inline distT="0" distB="0" distL="0" distR="0" wp14:anchorId="33C765D0" wp14:editId="1FA0A4DF">
            <wp:extent cx="6120765" cy="8985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titled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2B01" w14:textId="5ECC7E26" w:rsidR="00271D57" w:rsidRDefault="00271D57" w:rsidP="00271D57">
      <w:pPr>
        <w:spacing w:after="0"/>
        <w:jc w:val="center"/>
        <w:rPr>
          <w:i/>
          <w:iCs/>
          <w:sz w:val="22"/>
          <w:szCs w:val="20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Сл. 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>1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1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Симетричне компоненте струја 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1</w:t>
      </w:r>
      <w:r w:rsidRPr="00EE2CE3">
        <w:rPr>
          <w:i/>
          <w:iCs/>
          <w:sz w:val="22"/>
          <w:szCs w:val="20"/>
          <w:lang w:val="sr-Cyrl-BA"/>
        </w:rPr>
        <w:t>ПКС</w:t>
      </w:r>
    </w:p>
    <w:p w14:paraId="33FDE5B8" w14:textId="7EF0BFB6" w:rsidR="00271D57" w:rsidRPr="00271D57" w:rsidRDefault="00271D57" w:rsidP="00271D57">
      <w:pPr>
        <w:spacing w:before="240"/>
        <w:rPr>
          <w:rFonts w:ascii="TimesNewRomanPSMT" w:hAnsi="TimesNewRomanPSMT" w:hint="eastAsia"/>
          <w:color w:val="000000"/>
          <w:szCs w:val="24"/>
          <w:lang w:val="sr-Cyrl-BA"/>
        </w:rPr>
      </w:pPr>
      <w:r>
        <w:rPr>
          <w:szCs w:val="24"/>
          <w:lang w:val="sr-Cyrl-BA"/>
        </w:rPr>
        <w:t xml:space="preserve">С обзиром да је трансформатор </w:t>
      </w:r>
      <w:r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1</w:t>
      </w:r>
      <w:r w:rsidRPr="00271D57">
        <w:rPr>
          <w:rFonts w:ascii="TimesNewRomanPSMT" w:hAnsi="TimesNewRomanPSMT"/>
          <w:color w:val="000000"/>
          <w:szCs w:val="24"/>
          <w:vertAlign w:val="subscript"/>
          <w:lang w:val="sr-Cyrl-BA"/>
        </w:rPr>
        <w:t xml:space="preserve"> </w:t>
      </w:r>
      <w:r>
        <w:rPr>
          <w:rFonts w:ascii="TimesNewRomanPSMT" w:hAnsi="TimesNewRomanPSMT"/>
          <w:color w:val="000000"/>
          <w:szCs w:val="24"/>
          <w:lang w:val="sr-Cyrl-BA"/>
        </w:rPr>
        <w:t>везан између сабирница 5 и 1, симетричне компоненте стр</w:t>
      </w:r>
      <w:r w:rsidR="005027F4">
        <w:rPr>
          <w:rFonts w:ascii="TimesNewRomanPSMT" w:hAnsi="TimesNewRomanPSMT"/>
          <w:color w:val="000000"/>
          <w:szCs w:val="24"/>
          <w:lang w:val="sr-Cyrl-BA"/>
        </w:rPr>
        <w:t>у</w:t>
      </w:r>
      <w:r>
        <w:rPr>
          <w:rFonts w:ascii="TimesNewRomanPSMT" w:hAnsi="TimesNewRomanPSMT"/>
          <w:color w:val="000000"/>
          <w:szCs w:val="24"/>
          <w:lang w:val="sr-Cyrl-BA"/>
        </w:rPr>
        <w:t>ја кроз њега за вријема 2ПКСЗ износе:</w:t>
      </w:r>
    </w:p>
    <w:p w14:paraId="2E62948B" w14:textId="7EDE4760" w:rsidR="00271D57" w:rsidRPr="0059215E" w:rsidRDefault="00F06680" w:rsidP="00271D57">
      <w:pPr>
        <w:spacing w:after="0"/>
        <w:jc w:val="center"/>
        <w:rPr>
          <w:szCs w:val="28"/>
          <w:lang w:val="sr-Cyrl-R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sr-Cyrl-R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d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1</m:t>
                            </m:r>
                          </m:sub>
                        </m:sSub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2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.0617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-8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9.68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.6465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8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9.61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.4756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6.73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</m:oMath>
      </m:oMathPara>
    </w:p>
    <w:p w14:paraId="0276E6B6" w14:textId="58BDA7DA" w:rsidR="009E481A" w:rsidRPr="00271D57" w:rsidRDefault="009E481A" w:rsidP="009E481A">
      <w:pPr>
        <w:spacing w:before="240"/>
        <w:rPr>
          <w:rFonts w:ascii="TimesNewRomanPSMT" w:hAnsi="TimesNewRomanPSMT" w:hint="eastAsia"/>
          <w:color w:val="000000"/>
          <w:szCs w:val="24"/>
          <w:lang w:val="sr-Cyrl-BA"/>
        </w:rPr>
      </w:pPr>
      <w:r>
        <w:rPr>
          <w:szCs w:val="24"/>
          <w:lang w:val="sr-Cyrl-BA"/>
        </w:rPr>
        <w:t xml:space="preserve">С обзиром да је трансформатор </w:t>
      </w:r>
      <w:r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>
        <w:rPr>
          <w:rFonts w:ascii="TimesNewRomanPSMT" w:hAnsi="TimesNewRomanPSMT"/>
          <w:i/>
          <w:iCs/>
          <w:color w:val="000000"/>
          <w:szCs w:val="24"/>
          <w:vertAlign w:val="subscript"/>
        </w:rPr>
        <w:t>2</w:t>
      </w:r>
      <w:r w:rsidRPr="00271D57">
        <w:rPr>
          <w:rFonts w:ascii="TimesNewRomanPSMT" w:hAnsi="TimesNewRomanPSMT"/>
          <w:color w:val="000000"/>
          <w:szCs w:val="24"/>
          <w:vertAlign w:val="subscript"/>
          <w:lang w:val="sr-Cyrl-BA"/>
        </w:rPr>
        <w:t xml:space="preserve"> 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везан између сабирница </w:t>
      </w:r>
      <w:r>
        <w:rPr>
          <w:rFonts w:ascii="TimesNewRomanPSMT" w:hAnsi="TimesNewRomanPSMT"/>
          <w:color w:val="000000"/>
          <w:szCs w:val="24"/>
          <w:lang w:val="sr-Latn-BA"/>
        </w:rPr>
        <w:t>6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 и </w:t>
      </w:r>
      <w:r>
        <w:rPr>
          <w:rFonts w:ascii="TimesNewRomanPSMT" w:hAnsi="TimesNewRomanPSMT"/>
          <w:color w:val="000000"/>
          <w:szCs w:val="24"/>
          <w:lang w:val="sr-Latn-BA"/>
        </w:rPr>
        <w:t>2</w:t>
      </w:r>
      <w:r>
        <w:rPr>
          <w:rFonts w:ascii="TimesNewRomanPSMT" w:hAnsi="TimesNewRomanPSMT"/>
          <w:color w:val="000000"/>
          <w:szCs w:val="24"/>
          <w:lang w:val="sr-Cyrl-BA"/>
        </w:rPr>
        <w:t>, симетричне компоненте стр</w:t>
      </w:r>
      <w:r w:rsidR="005027F4">
        <w:rPr>
          <w:rFonts w:ascii="TimesNewRomanPSMT" w:hAnsi="TimesNewRomanPSMT"/>
          <w:color w:val="000000"/>
          <w:szCs w:val="24"/>
          <w:lang w:val="sr-Cyrl-BA"/>
        </w:rPr>
        <w:t>у</w:t>
      </w:r>
      <w:r>
        <w:rPr>
          <w:rFonts w:ascii="TimesNewRomanPSMT" w:hAnsi="TimesNewRomanPSMT"/>
          <w:color w:val="000000"/>
          <w:szCs w:val="24"/>
          <w:lang w:val="sr-Cyrl-BA"/>
        </w:rPr>
        <w:t>ја кроз њега за вријема 2ПКСЗ износе:</w:t>
      </w:r>
    </w:p>
    <w:p w14:paraId="59E5BA03" w14:textId="0F200544" w:rsidR="009E481A" w:rsidRPr="0059215E" w:rsidRDefault="00F06680" w:rsidP="009E481A">
      <w:pPr>
        <w:spacing w:after="0"/>
        <w:jc w:val="center"/>
        <w:rPr>
          <w:szCs w:val="28"/>
          <w:lang w:val="sr-Cyrl-R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sr-Cyrl-R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d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2</m:t>
                            </m:r>
                          </m:sub>
                        </m:sSub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.8622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-8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9.68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.4871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8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9.61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</m:oMath>
      </m:oMathPara>
    </w:p>
    <w:p w14:paraId="4C478C01" w14:textId="058BA653" w:rsidR="009E481A" w:rsidRPr="00271D57" w:rsidRDefault="00824324" w:rsidP="009E481A">
      <w:pPr>
        <w:spacing w:before="240"/>
        <w:rPr>
          <w:rFonts w:ascii="TimesNewRomanPSMT" w:hAnsi="TimesNewRomanPSMT" w:hint="eastAsia"/>
          <w:color w:val="000000"/>
          <w:szCs w:val="24"/>
          <w:lang w:val="sr-Cyrl-BA"/>
        </w:rPr>
      </w:pPr>
      <w:r>
        <w:rPr>
          <w:szCs w:val="24"/>
          <w:lang w:val="sr-Cyrl-BA"/>
        </w:rPr>
        <w:t xml:space="preserve">С </w:t>
      </w:r>
      <w:r w:rsidR="009E481A">
        <w:rPr>
          <w:szCs w:val="24"/>
          <w:lang w:val="sr-Cyrl-BA"/>
        </w:rPr>
        <w:t xml:space="preserve">обзиром да је трансформатор </w:t>
      </w:r>
      <w:r w:rsidR="009E481A"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="009E481A">
        <w:rPr>
          <w:rFonts w:ascii="TimesNewRomanPSMT" w:hAnsi="TimesNewRomanPSMT"/>
          <w:i/>
          <w:iCs/>
          <w:color w:val="000000"/>
          <w:szCs w:val="24"/>
          <w:vertAlign w:val="subscript"/>
          <w:lang w:val="sr-Cyrl-BA"/>
        </w:rPr>
        <w:t xml:space="preserve">3 </w:t>
      </w:r>
      <w:r w:rsidR="009E481A">
        <w:rPr>
          <w:rFonts w:ascii="TimesNewRomanPSMT" w:hAnsi="TimesNewRomanPSMT"/>
          <w:color w:val="000000"/>
          <w:szCs w:val="24"/>
          <w:lang w:val="sr-Cyrl-BA"/>
        </w:rPr>
        <w:t>везан између сабирница 3 и 4, симетричне компоненте стр</w:t>
      </w:r>
      <w:r w:rsidR="005027F4">
        <w:rPr>
          <w:rFonts w:ascii="TimesNewRomanPSMT" w:hAnsi="TimesNewRomanPSMT"/>
          <w:color w:val="000000"/>
          <w:szCs w:val="24"/>
          <w:lang w:val="sr-Cyrl-BA"/>
        </w:rPr>
        <w:t>у</w:t>
      </w:r>
      <w:r w:rsidR="009E481A">
        <w:rPr>
          <w:rFonts w:ascii="TimesNewRomanPSMT" w:hAnsi="TimesNewRomanPSMT"/>
          <w:color w:val="000000"/>
          <w:szCs w:val="24"/>
          <w:lang w:val="sr-Cyrl-BA"/>
        </w:rPr>
        <w:t>ја кроз њега за вријема 2ПКСЗ износе:</w:t>
      </w:r>
    </w:p>
    <w:p w14:paraId="6FD2D95A" w14:textId="2FB1A5DB" w:rsidR="009E481A" w:rsidRPr="002F7A5D" w:rsidRDefault="00F06680" w:rsidP="009E481A">
      <w:pPr>
        <w:spacing w:after="0"/>
        <w:jc w:val="center"/>
        <w:rPr>
          <w:color w:val="000000"/>
          <w:szCs w:val="24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sr-Cyrl-R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d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3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3</m:t>
                            </m:r>
                          </m:sub>
                        </m:sSub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3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7.9429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0.32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6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.3431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90.39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</m:oMath>
      </m:oMathPara>
    </w:p>
    <w:p w14:paraId="4D348CF6" w14:textId="77777777" w:rsidR="002F7A5D" w:rsidRPr="0059215E" w:rsidRDefault="002F7A5D" w:rsidP="002F7A5D">
      <w:pPr>
        <w:spacing w:before="240" w:after="0"/>
        <w:jc w:val="center"/>
        <w:rPr>
          <w:szCs w:val="28"/>
          <w:lang w:val="sr-Cyrl-RS"/>
        </w:rPr>
      </w:pPr>
    </w:p>
    <w:p w14:paraId="7D6CE3C9" w14:textId="0697F82B" w:rsidR="00271D57" w:rsidRDefault="002F7A5D" w:rsidP="002F7A5D">
      <w:pPr>
        <w:spacing w:before="240"/>
        <w:rPr>
          <w:lang w:val="sr-Cyrl-BA"/>
        </w:rPr>
      </w:pP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 xml:space="preserve">     </w:t>
      </w:r>
      <w:bookmarkStart w:id="5" w:name="_Hlk39510577"/>
      <w:r>
        <w:rPr>
          <w:rFonts w:ascii="TimesNewRomanPSMT" w:hAnsi="TimesNewRomanPSMT"/>
          <w:b/>
          <w:bCs/>
          <w:color w:val="000000"/>
          <w:szCs w:val="24"/>
          <w:lang w:val="sr-Cyrl-BA"/>
        </w:rPr>
        <w:t>д</w:t>
      </w: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>)</w:t>
      </w:r>
      <w:r w:rsidRPr="00FF21A6">
        <w:t xml:space="preserve"> </w:t>
      </w:r>
      <w:r>
        <w:rPr>
          <w:lang w:val="sr-Cyrl-BA"/>
        </w:rPr>
        <w:t xml:space="preserve"> </w:t>
      </w:r>
      <w:r w:rsidR="00AE1684">
        <w:rPr>
          <w:lang w:val="sr-Cyrl-BA"/>
        </w:rPr>
        <w:t xml:space="preserve">Одређивање струја квара на сабирницама 1 врши се на сљедећи начин. </w:t>
      </w:r>
      <w:r w:rsidR="00AE1684">
        <w:rPr>
          <w:rFonts w:ascii="TimesNewRomanPS-ItalicMT" w:hAnsi="TimesNewRomanPS-ItalicMT"/>
          <w:color w:val="000000"/>
          <w:szCs w:val="24"/>
          <w:lang w:val="sr-Cyrl-BA"/>
        </w:rPr>
        <w:t xml:space="preserve">У менију </w:t>
      </w:r>
      <w:r w:rsidR="00AE1684" w:rsidRPr="004D0494">
        <w:rPr>
          <w:rFonts w:cs="Times New Roman"/>
          <w:b/>
          <w:bCs/>
          <w:i/>
          <w:iCs/>
          <w:color w:val="000000"/>
          <w:szCs w:val="24"/>
        </w:rPr>
        <w:t>Fault location</w:t>
      </w:r>
      <w:r w:rsidR="00AE1684" w:rsidRPr="004D0494">
        <w:rPr>
          <w:b/>
          <w:bCs/>
        </w:rPr>
        <w:t xml:space="preserve"> </w:t>
      </w:r>
      <w:r w:rsidR="00AE1684">
        <w:rPr>
          <w:lang w:val="sr-Cyrl-BA"/>
        </w:rPr>
        <w:t xml:space="preserve">бирамо опцију </w:t>
      </w:r>
      <w:r w:rsidR="00AE1684" w:rsidRPr="004D0494">
        <w:rPr>
          <w:rFonts w:cs="Times New Roman"/>
          <w:b/>
          <w:bCs/>
          <w:i/>
          <w:iCs/>
          <w:color w:val="000000"/>
          <w:szCs w:val="24"/>
        </w:rPr>
        <w:t>Bus Fault</w:t>
      </w:r>
      <w:r w:rsidR="00AE1684">
        <w:t xml:space="preserve">, </w:t>
      </w:r>
      <w:r w:rsidR="00AE1684">
        <w:rPr>
          <w:rFonts w:ascii="TimesNewRomanPS-ItalicMT" w:hAnsi="TimesNewRomanPS-ItalicMT"/>
          <w:color w:val="000000"/>
          <w:szCs w:val="24"/>
          <w:lang w:val="sr-Cyrl-BA"/>
        </w:rPr>
        <w:t>јер се квар десио на сабирницама</w:t>
      </w:r>
      <w:r w:rsidR="00AE1684">
        <w:rPr>
          <w:rFonts w:ascii="TimesNewRomanPSMT" w:hAnsi="TimesNewRomanPSMT"/>
          <w:color w:val="000000"/>
          <w:szCs w:val="24"/>
          <w:lang w:val="sr-Cyrl-BA"/>
        </w:rPr>
        <w:t xml:space="preserve">. Затим </w:t>
      </w:r>
      <w:r w:rsidR="00AE1684" w:rsidRPr="00555810">
        <w:rPr>
          <w:rFonts w:cs="Times New Roman"/>
          <w:color w:val="000000"/>
          <w:szCs w:val="24"/>
        </w:rPr>
        <w:t>у пољу</w:t>
      </w:r>
      <w:r w:rsidR="00AE1684">
        <w:rPr>
          <w:rFonts w:cs="Times New Roman"/>
          <w:color w:val="000000"/>
          <w:szCs w:val="24"/>
          <w:lang w:val="sr-Cyrl-BA"/>
        </w:rPr>
        <w:t xml:space="preserve"> </w:t>
      </w:r>
      <w:r w:rsidR="00AE1684" w:rsidRPr="004D0494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Choose the Faulted </w:t>
      </w:r>
      <w:r w:rsidR="00F06680">
        <w:rPr>
          <w:rFonts w:cs="Times New Roman"/>
          <w:b/>
          <w:bCs/>
          <w:i/>
          <w:iCs/>
          <w:color w:val="000000"/>
          <w:szCs w:val="24"/>
          <w:lang w:val="sr-Latn-BA"/>
        </w:rPr>
        <w:t>Bus</w:t>
      </w:r>
      <w:r w:rsidR="00AE1684">
        <w:rPr>
          <w:rFonts w:cs="Times New Roman"/>
          <w:color w:val="000000"/>
          <w:szCs w:val="24"/>
          <w:lang w:val="sr-Latn-BA"/>
        </w:rPr>
        <w:t xml:space="preserve"> </w:t>
      </w:r>
      <w:r w:rsidR="00AE1684">
        <w:rPr>
          <w:rFonts w:cs="Times New Roman"/>
          <w:color w:val="000000"/>
          <w:szCs w:val="24"/>
          <w:lang w:val="sr-Cyrl-BA"/>
        </w:rPr>
        <w:t xml:space="preserve">изаберемо сабирнице 1, јер се у овом случају на њима десио квар. </w:t>
      </w:r>
      <w:r w:rsidR="00AE1684" w:rsidRPr="0039434E">
        <w:rPr>
          <w:rFonts w:cs="Times New Roman"/>
          <w:color w:val="000000"/>
          <w:szCs w:val="24"/>
        </w:rPr>
        <w:t>Наредни корак је избор</w:t>
      </w:r>
      <w:r w:rsidR="00AE1684">
        <w:rPr>
          <w:rFonts w:cs="Times New Roman"/>
          <w:color w:val="000000"/>
          <w:szCs w:val="24"/>
          <w:lang w:val="sr-Cyrl-BA"/>
        </w:rPr>
        <w:t xml:space="preserve"> </w:t>
      </w:r>
      <w:r w:rsidR="00AE1684" w:rsidRPr="0039434E">
        <w:rPr>
          <w:rFonts w:cs="Times New Roman"/>
          <w:color w:val="000000"/>
          <w:szCs w:val="24"/>
        </w:rPr>
        <w:t>типа квара,</w:t>
      </w:r>
      <w:r w:rsidR="00AE1684">
        <w:rPr>
          <w:rFonts w:cs="Times New Roman"/>
          <w:color w:val="000000"/>
          <w:szCs w:val="24"/>
          <w:lang w:val="sr-Cyrl-BA"/>
        </w:rPr>
        <w:t xml:space="preserve"> а</w:t>
      </w:r>
      <w:r w:rsidR="00AE1684" w:rsidRPr="0039434E">
        <w:rPr>
          <w:rFonts w:cs="Times New Roman"/>
          <w:color w:val="000000"/>
          <w:szCs w:val="24"/>
        </w:rPr>
        <w:t xml:space="preserve"> то се ради тако што се у пољу </w:t>
      </w:r>
      <w:r w:rsidR="00AE1684" w:rsidRPr="004D0494">
        <w:rPr>
          <w:rFonts w:cs="Times New Roman"/>
          <w:b/>
          <w:bCs/>
          <w:i/>
          <w:iCs/>
          <w:color w:val="000000"/>
          <w:szCs w:val="24"/>
        </w:rPr>
        <w:t>Fault Type</w:t>
      </w:r>
      <w:r w:rsidR="00AE1684" w:rsidRPr="004D0494">
        <w:rPr>
          <w:rFonts w:cs="Times New Roman"/>
          <w:b/>
          <w:bCs/>
          <w:i/>
          <w:iCs/>
          <w:color w:val="000000"/>
          <w:lang w:val="sr-Cyrl-BA"/>
        </w:rPr>
        <w:t xml:space="preserve"> </w:t>
      </w:r>
      <w:r w:rsidR="00AE1684" w:rsidRPr="0039434E">
        <w:rPr>
          <w:rFonts w:cs="Times New Roman"/>
          <w:color w:val="000000"/>
          <w:szCs w:val="24"/>
        </w:rPr>
        <w:t>изабере</w:t>
      </w:r>
      <w:r w:rsidR="009B68AF">
        <w:rPr>
          <w:rFonts w:cs="Times New Roman"/>
          <w:color w:val="000000"/>
          <w:szCs w:val="24"/>
        </w:rPr>
        <w:t xml:space="preserve"> </w:t>
      </w:r>
      <w:r w:rsidR="009B68AF">
        <w:rPr>
          <w:rFonts w:cs="Times New Roman"/>
          <w:color w:val="000000"/>
          <w:szCs w:val="24"/>
          <w:lang w:val="sr-Cyrl-BA"/>
        </w:rPr>
        <w:t>тип квара. У овом случају је требало одредити струје квара за три различита типа квара. То су:</w:t>
      </w:r>
      <w:r w:rsidR="00AE1684" w:rsidRPr="0039434E">
        <w:t xml:space="preserve"> </w:t>
      </w:r>
      <w:r w:rsidR="00AE1684" w:rsidRPr="004D0494">
        <w:rPr>
          <w:b/>
          <w:bCs/>
          <w:i/>
          <w:iCs/>
          <w:lang w:val="sr-Latn-BA"/>
        </w:rPr>
        <w:t>Single Line-to-Ground</w:t>
      </w:r>
      <w:r w:rsidR="00AE1684">
        <w:rPr>
          <w:b/>
          <w:bCs/>
          <w:i/>
          <w:iCs/>
          <w:lang w:val="sr-Cyrl-BA"/>
        </w:rPr>
        <w:t xml:space="preserve"> </w:t>
      </w:r>
      <w:r w:rsidR="00AE1684">
        <w:rPr>
          <w:lang w:val="sr-Cyrl-BA"/>
        </w:rPr>
        <w:t xml:space="preserve">(1ПКС), </w:t>
      </w:r>
      <w:r w:rsidR="00AE1684">
        <w:rPr>
          <w:b/>
          <w:bCs/>
          <w:i/>
          <w:iCs/>
          <w:lang w:val="sr-Latn-BA"/>
        </w:rPr>
        <w:t xml:space="preserve">Line-to-Line </w:t>
      </w:r>
      <w:r w:rsidR="00AE1684">
        <w:rPr>
          <w:lang w:val="sr-Cyrl-BA"/>
        </w:rPr>
        <w:t>(</w:t>
      </w:r>
      <w:r w:rsidR="00AE1684">
        <w:rPr>
          <w:lang w:val="sr-Latn-BA"/>
        </w:rPr>
        <w:t>2</w:t>
      </w:r>
      <w:r w:rsidR="00AE1684">
        <w:rPr>
          <w:lang w:val="sr-Cyrl-BA"/>
        </w:rPr>
        <w:t>ПКС)</w:t>
      </w:r>
      <w:r w:rsidR="009B68AF">
        <w:rPr>
          <w:lang w:val="sr-Cyrl-BA"/>
        </w:rPr>
        <w:t xml:space="preserve"> и </w:t>
      </w:r>
      <w:r w:rsidR="009B68AF">
        <w:rPr>
          <w:b/>
          <w:bCs/>
          <w:i/>
          <w:iCs/>
          <w:lang w:val="sr-Latn-BA"/>
        </w:rPr>
        <w:t>3 Phase Balanced</w:t>
      </w:r>
      <w:r w:rsidR="009B68AF">
        <w:rPr>
          <w:lang w:val="sr-Latn-BA"/>
        </w:rPr>
        <w:t xml:space="preserve"> (3</w:t>
      </w:r>
      <w:r w:rsidR="009B68AF">
        <w:rPr>
          <w:lang w:val="sr-Cyrl-BA"/>
        </w:rPr>
        <w:t>ПКС</w:t>
      </w:r>
      <w:r w:rsidR="009B68AF">
        <w:rPr>
          <w:lang w:val="sr-Latn-BA"/>
        </w:rPr>
        <w:t>)</w:t>
      </w:r>
      <w:r w:rsidR="00AE1684">
        <w:rPr>
          <w:lang w:val="sr-Cyrl-BA"/>
        </w:rPr>
        <w:t xml:space="preserve"> и </w:t>
      </w:r>
      <w:r w:rsidR="009B68AF">
        <w:rPr>
          <w:lang w:val="sr-Cyrl-BA"/>
        </w:rPr>
        <w:t xml:space="preserve">затим се </w:t>
      </w:r>
      <w:r w:rsidR="00AE1684">
        <w:rPr>
          <w:lang w:val="sr-Cyrl-BA"/>
        </w:rPr>
        <w:t xml:space="preserve">притисне дугме </w:t>
      </w:r>
      <w:r w:rsidR="00AE1684" w:rsidRPr="004D0494">
        <w:rPr>
          <w:b/>
          <w:bCs/>
          <w:i/>
          <w:iCs/>
          <w:lang w:val="sr-Latn-BA"/>
        </w:rPr>
        <w:t>Calculate</w:t>
      </w:r>
      <w:r w:rsidR="00AE1684">
        <w:rPr>
          <w:lang w:val="sr-Cyrl-BA"/>
        </w:rPr>
        <w:t xml:space="preserve">. </w:t>
      </w:r>
      <w:r w:rsidR="009B68AF">
        <w:rPr>
          <w:lang w:val="sr-Cyrl-BA"/>
        </w:rPr>
        <w:t xml:space="preserve">Вриједности струја квара очитавају се у пољу </w:t>
      </w:r>
      <w:r w:rsidR="009B68AF">
        <w:rPr>
          <w:b/>
          <w:bCs/>
          <w:i/>
          <w:iCs/>
          <w:lang w:val="sr-Latn-BA"/>
        </w:rPr>
        <w:t xml:space="preserve">Fault </w:t>
      </w:r>
      <w:r w:rsidR="009B68AF" w:rsidRPr="009B68AF">
        <w:rPr>
          <w:b/>
          <w:bCs/>
          <w:i/>
          <w:iCs/>
          <w:lang w:val="sr-Latn-BA"/>
        </w:rPr>
        <w:t>Current</w:t>
      </w:r>
      <w:r w:rsidR="009B68AF">
        <w:rPr>
          <w:lang w:val="sr-Latn-BA"/>
        </w:rPr>
        <w:t xml:space="preserve">, </w:t>
      </w:r>
      <w:r w:rsidR="009B68AF">
        <w:rPr>
          <w:lang w:val="sr-Cyrl-BA"/>
        </w:rPr>
        <w:t xml:space="preserve">гдје поље </w:t>
      </w:r>
      <w:r w:rsidR="009B68AF">
        <w:rPr>
          <w:b/>
          <w:bCs/>
          <w:i/>
          <w:iCs/>
          <w:lang w:val="sr-Latn-BA"/>
        </w:rPr>
        <w:t>If Magnitude</w:t>
      </w:r>
      <w:r w:rsidR="009B68AF">
        <w:rPr>
          <w:lang w:val="sr-Latn-BA"/>
        </w:rPr>
        <w:t xml:space="preserve"> </w:t>
      </w:r>
      <w:r w:rsidR="009B68AF">
        <w:rPr>
          <w:lang w:val="sr-Cyrl-BA"/>
        </w:rPr>
        <w:t>представља амплитуду струје квара, а поље</w:t>
      </w:r>
      <w:r w:rsidR="009B68AF">
        <w:rPr>
          <w:lang w:val="sr-Latn-BA"/>
        </w:rPr>
        <w:t xml:space="preserve"> </w:t>
      </w:r>
      <w:r w:rsidR="009B68AF">
        <w:rPr>
          <w:b/>
          <w:bCs/>
          <w:i/>
          <w:iCs/>
          <w:lang w:val="sr-Latn-BA"/>
        </w:rPr>
        <w:t xml:space="preserve">If </w:t>
      </w:r>
      <w:r w:rsidR="009B68AF" w:rsidRPr="009B68AF">
        <w:rPr>
          <w:b/>
          <w:bCs/>
          <w:i/>
          <w:iCs/>
          <w:lang w:val="sr-Latn-BA"/>
        </w:rPr>
        <w:t>Angle</w:t>
      </w:r>
      <w:r w:rsidR="009B68AF">
        <w:rPr>
          <w:lang w:val="sr-Latn-BA"/>
        </w:rPr>
        <w:t xml:space="preserve"> </w:t>
      </w:r>
      <w:r w:rsidR="009B68AF">
        <w:rPr>
          <w:lang w:val="sr-Cyrl-BA"/>
        </w:rPr>
        <w:t xml:space="preserve">њен фазни став. </w:t>
      </w:r>
      <w:r w:rsidR="005802DD" w:rsidRPr="009B68AF">
        <w:rPr>
          <w:lang w:val="sr-Cyrl-BA"/>
        </w:rPr>
        <w:t>У</w:t>
      </w:r>
      <w:r w:rsidR="005802DD">
        <w:rPr>
          <w:lang w:val="sr-Cyrl-BA"/>
        </w:rPr>
        <w:t xml:space="preserve"> случају кварова на сабирницама 1 добијене су сљедеће вриједности струја квара:</w:t>
      </w:r>
    </w:p>
    <w:p w14:paraId="1CE139A1" w14:textId="0A07D2BC" w:rsidR="005802DD" w:rsidRPr="005802DD" w:rsidRDefault="005802DD" w:rsidP="005802DD">
      <w:pPr>
        <w:pStyle w:val="ListParagraph"/>
        <w:numPr>
          <w:ilvl w:val="0"/>
          <w:numId w:val="19"/>
        </w:numPr>
        <w:spacing w:before="240"/>
        <w:rPr>
          <w:rFonts w:eastAsia="SimSun"/>
          <w:szCs w:val="24"/>
          <w:lang w:val="sr-Cyrl-BA"/>
        </w:rPr>
      </w:pPr>
      <w:r>
        <w:rPr>
          <w:rFonts w:eastAsia="SimSun"/>
          <w:szCs w:val="24"/>
          <w:lang w:val="sr-Cyrl-BA"/>
        </w:rPr>
        <w:lastRenderedPageBreak/>
        <w:t xml:space="preserve">1ПКС  </w:t>
      </w:r>
      <w:r>
        <w:rPr>
          <w:rFonts w:eastAsia="SimSun"/>
          <w:szCs w:val="24"/>
          <w:lang w:val="sr-Latn-BA"/>
        </w:rPr>
        <w:t xml:space="preserve">   </w:t>
      </w:r>
      <w:r>
        <w:rPr>
          <w:rFonts w:eastAsia="SimSun"/>
          <w:szCs w:val="24"/>
          <w:lang w:val="sr-Cyrl-BA"/>
        </w:rPr>
        <w:sym w:font="Symbol" w:char="F0DE"/>
      </w:r>
      <w:r>
        <w:rPr>
          <w:rFonts w:eastAsia="SimSun"/>
          <w:szCs w:val="24"/>
          <w:lang w:val="sr-Cyrl-BA"/>
        </w:rPr>
        <w:t xml:space="preserve">  </w:t>
      </w:r>
      <w:r>
        <w:rPr>
          <w:rFonts w:eastAsia="SimSun"/>
          <w:szCs w:val="24"/>
          <w:lang w:val="sr-Latn-BA"/>
        </w:rPr>
        <w:t xml:space="preserve">   </w:t>
      </w:r>
      <w:r w:rsidRPr="005802DD">
        <w:rPr>
          <w:rFonts w:eastAsia="SimSun"/>
          <w:i/>
          <w:iCs/>
          <w:szCs w:val="24"/>
          <w:lang w:val="sr-Latn-BA"/>
        </w:rPr>
        <w:t>I</w:t>
      </w:r>
      <w:r w:rsidRPr="005802DD">
        <w:rPr>
          <w:rFonts w:eastAsia="SimSun"/>
          <w:i/>
          <w:iCs/>
          <w:szCs w:val="24"/>
          <w:vertAlign w:val="subscript"/>
          <w:lang w:val="sr-Latn-BA"/>
        </w:rPr>
        <w:t>1PKS</w:t>
      </w:r>
      <w:r>
        <w:rPr>
          <w:rFonts w:eastAsia="SimSun"/>
          <w:szCs w:val="24"/>
          <w:lang w:val="sr-Latn-BA"/>
        </w:rPr>
        <w:t xml:space="preserve">  </w:t>
      </w:r>
      <w:r w:rsidRPr="005802DD">
        <w:rPr>
          <w:rFonts w:eastAsia="SimSun"/>
          <w:i/>
          <w:iCs/>
          <w:szCs w:val="24"/>
          <w:lang w:val="sr-Latn-BA"/>
        </w:rPr>
        <w:t>=</w:t>
      </w:r>
      <w:r>
        <w:rPr>
          <w:rFonts w:eastAsia="SimSun"/>
          <w:szCs w:val="24"/>
          <w:lang w:val="sr-Latn-BA"/>
        </w:rPr>
        <w:t xml:space="preserve"> 14.1100 </w:t>
      </w:r>
      <w:r>
        <w:rPr>
          <w:rFonts w:eastAsia="SimSun"/>
          <w:szCs w:val="24"/>
          <w:lang w:val="sr-Latn-BA"/>
        </w:rPr>
        <w:sym w:font="Symbol" w:char="F0D0"/>
      </w:r>
      <w:r>
        <w:rPr>
          <w:rFonts w:eastAsia="SimSun"/>
          <w:szCs w:val="24"/>
          <w:lang w:val="sr-Latn-BA"/>
        </w:rPr>
        <w:t>-85.23</w:t>
      </w:r>
      <w:r>
        <w:rPr>
          <w:rFonts w:eastAsia="SimSun"/>
          <w:szCs w:val="24"/>
          <w:lang w:val="sr-Latn-BA"/>
        </w:rPr>
        <w:sym w:font="Symbol" w:char="F0B0"/>
      </w:r>
      <w:r>
        <w:rPr>
          <w:rFonts w:eastAsia="SimSun"/>
          <w:szCs w:val="24"/>
          <w:lang w:val="sr-Latn-BA"/>
        </w:rPr>
        <w:t xml:space="preserve"> </w:t>
      </w:r>
      <w:r w:rsidRP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Pr="00FD3146">
        <w:rPr>
          <w:rFonts w:cs="Times New Roman"/>
          <w:color w:val="000000"/>
          <w:szCs w:val="24"/>
          <w:lang w:val="en-US"/>
        </w:rPr>
        <w:t>]</w:t>
      </w:r>
    </w:p>
    <w:p w14:paraId="692C20C7" w14:textId="18EF8E39" w:rsidR="005802DD" w:rsidRPr="00EF70A1" w:rsidRDefault="005802DD" w:rsidP="005802DD">
      <w:pPr>
        <w:pStyle w:val="ListParagraph"/>
        <w:numPr>
          <w:ilvl w:val="0"/>
          <w:numId w:val="19"/>
        </w:numPr>
        <w:spacing w:before="240"/>
        <w:rPr>
          <w:rFonts w:eastAsia="SimSun"/>
          <w:szCs w:val="24"/>
          <w:lang w:val="sr-Cyrl-BA"/>
        </w:rPr>
      </w:pPr>
      <w:r>
        <w:rPr>
          <w:rFonts w:cs="Times New Roman"/>
          <w:color w:val="000000"/>
          <w:szCs w:val="24"/>
          <w:lang w:val="en-US"/>
        </w:rPr>
        <w:t>2</w:t>
      </w:r>
      <w:r>
        <w:rPr>
          <w:rFonts w:cs="Times New Roman"/>
          <w:color w:val="000000"/>
          <w:szCs w:val="24"/>
          <w:lang w:val="sr-Cyrl-BA"/>
        </w:rPr>
        <w:t xml:space="preserve">ПКС     </w:t>
      </w:r>
      <w:r>
        <w:rPr>
          <w:rFonts w:eastAsia="SimSun"/>
          <w:szCs w:val="24"/>
          <w:lang w:val="sr-Cyrl-BA"/>
        </w:rPr>
        <w:sym w:font="Symbol" w:char="F0DE"/>
      </w:r>
      <w:r>
        <w:rPr>
          <w:rFonts w:eastAsia="SimSun"/>
          <w:szCs w:val="24"/>
          <w:lang w:val="sr-Cyrl-BA"/>
        </w:rPr>
        <w:t xml:space="preserve">  </w:t>
      </w:r>
      <w:r>
        <w:rPr>
          <w:rFonts w:eastAsia="SimSun"/>
          <w:szCs w:val="24"/>
          <w:lang w:val="sr-Latn-BA"/>
        </w:rPr>
        <w:t xml:space="preserve">   </w:t>
      </w:r>
      <w:r w:rsidRPr="005802DD">
        <w:rPr>
          <w:rFonts w:eastAsia="SimSun"/>
          <w:i/>
          <w:iCs/>
          <w:szCs w:val="24"/>
          <w:lang w:val="sr-Latn-BA"/>
        </w:rPr>
        <w:t>I</w:t>
      </w:r>
      <w:r>
        <w:rPr>
          <w:rFonts w:eastAsia="SimSun"/>
          <w:i/>
          <w:iCs/>
          <w:szCs w:val="24"/>
          <w:vertAlign w:val="subscript"/>
          <w:lang w:val="sr-Cyrl-BA"/>
        </w:rPr>
        <w:t>2</w:t>
      </w:r>
      <w:proofErr w:type="gramStart"/>
      <w:r w:rsidRPr="005802DD">
        <w:rPr>
          <w:rFonts w:eastAsia="SimSun"/>
          <w:i/>
          <w:iCs/>
          <w:szCs w:val="24"/>
          <w:vertAlign w:val="subscript"/>
          <w:lang w:val="sr-Latn-BA"/>
        </w:rPr>
        <w:t>PKS</w:t>
      </w:r>
      <w:r>
        <w:rPr>
          <w:rFonts w:eastAsia="SimSun"/>
          <w:szCs w:val="24"/>
          <w:lang w:val="sr-Latn-BA"/>
        </w:rPr>
        <w:t xml:space="preserve">  </w:t>
      </w:r>
      <w:r w:rsidRPr="005802DD">
        <w:rPr>
          <w:rFonts w:eastAsia="SimSun"/>
          <w:i/>
          <w:iCs/>
          <w:szCs w:val="24"/>
          <w:lang w:val="sr-Latn-BA"/>
        </w:rPr>
        <w:t>=</w:t>
      </w:r>
      <w:proofErr w:type="gramEnd"/>
      <w:r>
        <w:rPr>
          <w:rFonts w:eastAsia="SimSun"/>
          <w:i/>
          <w:iCs/>
          <w:szCs w:val="24"/>
          <w:lang w:val="sr-Cyrl-BA"/>
        </w:rPr>
        <w:t xml:space="preserve"> </w:t>
      </w:r>
      <w:r>
        <w:rPr>
          <w:rFonts w:eastAsia="SimSun"/>
          <w:szCs w:val="24"/>
          <w:lang w:val="sr-Cyrl-BA"/>
        </w:rPr>
        <w:t xml:space="preserve">13.7270 </w:t>
      </w:r>
      <w:r>
        <w:rPr>
          <w:rFonts w:eastAsia="SimSun"/>
          <w:szCs w:val="24"/>
          <w:lang w:val="sr-Latn-BA"/>
        </w:rPr>
        <w:sym w:font="Symbol" w:char="F0D0"/>
      </w:r>
      <w:r>
        <w:rPr>
          <w:rFonts w:eastAsia="SimSun"/>
          <w:szCs w:val="24"/>
          <w:lang w:val="sr-Latn-BA"/>
        </w:rPr>
        <w:t>-</w:t>
      </w:r>
      <w:r>
        <w:rPr>
          <w:rFonts w:eastAsia="SimSun"/>
          <w:szCs w:val="24"/>
          <w:lang w:val="sr-Cyrl-BA"/>
        </w:rPr>
        <w:t>180</w:t>
      </w:r>
      <w:r>
        <w:rPr>
          <w:rFonts w:eastAsia="SimSun"/>
          <w:szCs w:val="24"/>
          <w:lang w:val="sr-Latn-BA"/>
        </w:rPr>
        <w:sym w:font="Symbol" w:char="F0B0"/>
      </w:r>
      <w:r>
        <w:rPr>
          <w:rFonts w:eastAsia="SimSun"/>
          <w:szCs w:val="24"/>
          <w:lang w:val="sr-Latn-BA"/>
        </w:rPr>
        <w:t xml:space="preserve"> </w:t>
      </w:r>
      <w:r w:rsidRP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Pr="00FD3146">
        <w:rPr>
          <w:rFonts w:cs="Times New Roman"/>
          <w:color w:val="000000"/>
          <w:szCs w:val="24"/>
          <w:lang w:val="en-US"/>
        </w:rPr>
        <w:t>]</w:t>
      </w:r>
    </w:p>
    <w:p w14:paraId="392FDCE0" w14:textId="1EAB573F" w:rsidR="00EF70A1" w:rsidRPr="009B68AF" w:rsidRDefault="00EF70A1" w:rsidP="00EF70A1">
      <w:pPr>
        <w:pStyle w:val="ListParagraph"/>
        <w:numPr>
          <w:ilvl w:val="0"/>
          <w:numId w:val="19"/>
        </w:numPr>
        <w:spacing w:before="240"/>
        <w:rPr>
          <w:rFonts w:eastAsia="SimSun"/>
          <w:szCs w:val="24"/>
          <w:lang w:val="sr-Cyrl-BA"/>
        </w:rPr>
      </w:pPr>
      <w:r>
        <w:rPr>
          <w:rFonts w:cs="Times New Roman"/>
          <w:color w:val="000000"/>
          <w:szCs w:val="24"/>
          <w:lang w:val="sr-Cyrl-BA"/>
        </w:rPr>
        <w:t xml:space="preserve">3ПКС     </w:t>
      </w:r>
      <w:r>
        <w:rPr>
          <w:rFonts w:eastAsia="SimSun"/>
          <w:szCs w:val="24"/>
          <w:lang w:val="sr-Cyrl-BA"/>
        </w:rPr>
        <w:sym w:font="Symbol" w:char="F0DE"/>
      </w:r>
      <w:r>
        <w:rPr>
          <w:rFonts w:eastAsia="SimSun"/>
          <w:szCs w:val="24"/>
          <w:lang w:val="sr-Cyrl-BA"/>
        </w:rPr>
        <w:t xml:space="preserve">  </w:t>
      </w:r>
      <w:r>
        <w:rPr>
          <w:rFonts w:eastAsia="SimSun"/>
          <w:szCs w:val="24"/>
          <w:lang w:val="sr-Latn-BA"/>
        </w:rPr>
        <w:t xml:space="preserve">   </w:t>
      </w:r>
      <w:r w:rsidRPr="005802DD">
        <w:rPr>
          <w:rFonts w:eastAsia="SimSun"/>
          <w:i/>
          <w:iCs/>
          <w:szCs w:val="24"/>
          <w:lang w:val="sr-Latn-BA"/>
        </w:rPr>
        <w:t>I</w:t>
      </w:r>
      <w:r>
        <w:rPr>
          <w:rFonts w:eastAsia="SimSun"/>
          <w:i/>
          <w:iCs/>
          <w:szCs w:val="24"/>
          <w:vertAlign w:val="subscript"/>
          <w:lang w:val="sr-Cyrl-BA"/>
        </w:rPr>
        <w:t>3</w:t>
      </w:r>
      <w:r w:rsidRPr="005802DD">
        <w:rPr>
          <w:rFonts w:eastAsia="SimSun"/>
          <w:i/>
          <w:iCs/>
          <w:szCs w:val="24"/>
          <w:vertAlign w:val="subscript"/>
          <w:lang w:val="sr-Latn-BA"/>
        </w:rPr>
        <w:t>PKS</w:t>
      </w:r>
      <w:r>
        <w:rPr>
          <w:rFonts w:eastAsia="SimSun"/>
          <w:szCs w:val="24"/>
          <w:lang w:val="sr-Latn-BA"/>
        </w:rPr>
        <w:t xml:space="preserve">  </w:t>
      </w:r>
      <w:r w:rsidRPr="005802DD">
        <w:rPr>
          <w:rFonts w:eastAsia="SimSun"/>
          <w:i/>
          <w:iCs/>
          <w:szCs w:val="24"/>
          <w:lang w:val="sr-Latn-BA"/>
        </w:rPr>
        <w:t>=</w:t>
      </w:r>
      <w:r>
        <w:rPr>
          <w:rFonts w:eastAsia="SimSun"/>
          <w:i/>
          <w:iCs/>
          <w:szCs w:val="24"/>
          <w:lang w:val="sr-Cyrl-BA"/>
        </w:rPr>
        <w:t xml:space="preserve"> </w:t>
      </w:r>
      <w:r>
        <w:rPr>
          <w:rFonts w:eastAsia="SimSun"/>
          <w:szCs w:val="24"/>
          <w:lang w:val="sr-Cyrl-BA"/>
        </w:rPr>
        <w:t xml:space="preserve">15.8500 </w:t>
      </w:r>
      <w:r>
        <w:rPr>
          <w:rFonts w:eastAsia="SimSun"/>
          <w:szCs w:val="24"/>
          <w:lang w:val="sr-Latn-BA"/>
        </w:rPr>
        <w:sym w:font="Symbol" w:char="F0D0"/>
      </w:r>
      <w:r>
        <w:rPr>
          <w:rFonts w:eastAsia="SimSun"/>
          <w:szCs w:val="24"/>
          <w:lang w:val="sr-Latn-BA"/>
        </w:rPr>
        <w:t>-</w:t>
      </w:r>
      <w:r>
        <w:rPr>
          <w:rFonts w:eastAsia="SimSun"/>
          <w:szCs w:val="24"/>
          <w:lang w:val="sr-Cyrl-BA"/>
        </w:rPr>
        <w:t>90</w:t>
      </w:r>
      <w:r>
        <w:rPr>
          <w:rFonts w:eastAsia="SimSun"/>
          <w:szCs w:val="24"/>
          <w:lang w:val="sr-Latn-BA"/>
        </w:rPr>
        <w:sym w:font="Symbol" w:char="F0B0"/>
      </w:r>
      <w:r>
        <w:rPr>
          <w:rFonts w:eastAsia="SimSun"/>
          <w:szCs w:val="24"/>
          <w:lang w:val="sr-Latn-BA"/>
        </w:rPr>
        <w:t xml:space="preserve"> </w:t>
      </w:r>
      <w:r w:rsidRPr="00FD3146">
        <w:rPr>
          <w:rFonts w:cs="Times New Roman"/>
          <w:color w:val="000000"/>
          <w:szCs w:val="24"/>
          <w:lang w:val="en-US"/>
        </w:rPr>
        <w:t>[</w:t>
      </w:r>
      <w:proofErr w:type="spellStart"/>
      <w:r w:rsidRPr="00FD3146">
        <w:rPr>
          <w:rFonts w:cs="Times New Roman"/>
          <w:i/>
          <w:iCs/>
          <w:color w:val="000000"/>
          <w:szCs w:val="24"/>
          <w:lang w:val="en-US"/>
        </w:rPr>
        <w:t>r.j.</w:t>
      </w:r>
      <w:proofErr w:type="spellEnd"/>
      <w:r w:rsidRPr="00FD3146">
        <w:rPr>
          <w:rFonts w:cs="Times New Roman"/>
          <w:color w:val="000000"/>
          <w:szCs w:val="24"/>
          <w:lang w:val="en-US"/>
        </w:rPr>
        <w:t>]</w:t>
      </w:r>
    </w:p>
    <w:p w14:paraId="2E3EC210" w14:textId="77777777" w:rsidR="009B68AF" w:rsidRPr="009B68AF" w:rsidRDefault="009B68AF" w:rsidP="003414C3">
      <w:pPr>
        <w:spacing w:before="240"/>
        <w:jc w:val="left"/>
        <w:rPr>
          <w:rFonts w:eastAsia="SimSun"/>
          <w:szCs w:val="24"/>
          <w:lang w:val="sr-Cyrl-BA"/>
        </w:rPr>
      </w:pPr>
    </w:p>
    <w:bookmarkEnd w:id="5"/>
    <w:p w14:paraId="2A01FAA8" w14:textId="594265FF" w:rsidR="00EF70A1" w:rsidRDefault="009B68AF" w:rsidP="00EF70A1">
      <w:pPr>
        <w:spacing w:before="240"/>
        <w:rPr>
          <w:lang w:val="sr-Cyrl-BA"/>
        </w:rPr>
      </w:pP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 xml:space="preserve">     </w:t>
      </w:r>
      <w:r w:rsidR="00BD1146">
        <w:rPr>
          <w:rFonts w:ascii="TimesNewRomanPSMT" w:hAnsi="TimesNewRomanPSMT"/>
          <w:b/>
          <w:bCs/>
          <w:color w:val="000000"/>
          <w:szCs w:val="24"/>
          <w:lang w:val="sr-Cyrl-BA"/>
        </w:rPr>
        <w:t>ђ</w:t>
      </w: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>)</w:t>
      </w:r>
      <w:r w:rsidRPr="00FF21A6">
        <w:t xml:space="preserve"> </w:t>
      </w:r>
      <w:r>
        <w:rPr>
          <w:lang w:val="sr-Cyrl-BA"/>
        </w:rPr>
        <w:t xml:space="preserve"> </w:t>
      </w:r>
      <w:r w:rsidR="00F06680">
        <w:rPr>
          <w:lang w:val="sr-Cyrl-BA"/>
        </w:rPr>
        <w:t xml:space="preserve">Одређивање напона по фазамама на мјесту квара и напона по фазама на сабирницама 2 у случају када се квар десио на сабирницама 1 врши се на сљедећи начин. </w:t>
      </w:r>
      <w:r w:rsidR="00F06680">
        <w:rPr>
          <w:rFonts w:ascii="TimesNewRomanPS-ItalicMT" w:hAnsi="TimesNewRomanPS-ItalicMT"/>
          <w:color w:val="000000"/>
          <w:szCs w:val="24"/>
          <w:lang w:val="sr-Cyrl-BA"/>
        </w:rPr>
        <w:t xml:space="preserve">У менију </w:t>
      </w:r>
      <w:r w:rsidR="00F06680" w:rsidRPr="004D0494">
        <w:rPr>
          <w:rFonts w:cs="Times New Roman"/>
          <w:b/>
          <w:bCs/>
          <w:i/>
          <w:iCs/>
          <w:color w:val="000000"/>
          <w:szCs w:val="24"/>
        </w:rPr>
        <w:t>Fault location</w:t>
      </w:r>
      <w:r w:rsidR="00F06680" w:rsidRPr="004D0494">
        <w:rPr>
          <w:b/>
          <w:bCs/>
        </w:rPr>
        <w:t xml:space="preserve"> </w:t>
      </w:r>
      <w:r w:rsidR="00F06680">
        <w:rPr>
          <w:lang w:val="sr-Cyrl-BA"/>
        </w:rPr>
        <w:t xml:space="preserve">бирамо опцију </w:t>
      </w:r>
      <w:r w:rsidR="00F06680" w:rsidRPr="004D0494">
        <w:rPr>
          <w:rFonts w:cs="Times New Roman"/>
          <w:b/>
          <w:bCs/>
          <w:i/>
          <w:iCs/>
          <w:color w:val="000000"/>
          <w:szCs w:val="24"/>
        </w:rPr>
        <w:t>Bus Fault</w:t>
      </w:r>
      <w:r w:rsidR="00F06680">
        <w:t xml:space="preserve">, </w:t>
      </w:r>
      <w:r w:rsidR="00F06680">
        <w:rPr>
          <w:rFonts w:ascii="TimesNewRomanPS-ItalicMT" w:hAnsi="TimesNewRomanPS-ItalicMT"/>
          <w:color w:val="000000"/>
          <w:szCs w:val="24"/>
          <w:lang w:val="sr-Cyrl-BA"/>
        </w:rPr>
        <w:t>јер се квар десио на сабирницама</w:t>
      </w:r>
      <w:r w:rsidR="00F06680">
        <w:rPr>
          <w:rFonts w:ascii="TimesNewRomanPSMT" w:hAnsi="TimesNewRomanPSMT"/>
          <w:color w:val="000000"/>
          <w:szCs w:val="24"/>
          <w:lang w:val="sr-Cyrl-BA"/>
        </w:rPr>
        <w:t xml:space="preserve">. Затим </w:t>
      </w:r>
      <w:r w:rsidR="00F06680" w:rsidRPr="00555810">
        <w:rPr>
          <w:rFonts w:cs="Times New Roman"/>
          <w:color w:val="000000"/>
          <w:szCs w:val="24"/>
        </w:rPr>
        <w:t>у пољу</w:t>
      </w:r>
      <w:r w:rsidR="00F06680">
        <w:rPr>
          <w:rFonts w:cs="Times New Roman"/>
          <w:color w:val="000000"/>
          <w:szCs w:val="24"/>
          <w:lang w:val="sr-Cyrl-BA"/>
        </w:rPr>
        <w:t xml:space="preserve"> </w:t>
      </w:r>
      <w:r w:rsidR="00F06680" w:rsidRPr="004D0494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Choose the Faulted </w:t>
      </w:r>
      <w:r w:rsidR="00F06680">
        <w:rPr>
          <w:rFonts w:cs="Times New Roman"/>
          <w:b/>
          <w:bCs/>
          <w:i/>
          <w:iCs/>
          <w:color w:val="000000"/>
          <w:szCs w:val="24"/>
          <w:lang w:val="sr-Latn-BA"/>
        </w:rPr>
        <w:t>Bus</w:t>
      </w:r>
      <w:r w:rsidR="00F06680">
        <w:rPr>
          <w:rFonts w:cs="Times New Roman"/>
          <w:color w:val="000000"/>
          <w:szCs w:val="24"/>
          <w:lang w:val="sr-Latn-BA"/>
        </w:rPr>
        <w:t xml:space="preserve"> </w:t>
      </w:r>
      <w:r w:rsidR="00F06680">
        <w:rPr>
          <w:rFonts w:cs="Times New Roman"/>
          <w:color w:val="000000"/>
          <w:szCs w:val="24"/>
          <w:lang w:val="sr-Cyrl-BA"/>
        </w:rPr>
        <w:t xml:space="preserve">изаберемо сабирнице 1, јер се у овом случају на њима десио квар. </w:t>
      </w:r>
      <w:r w:rsidR="00F06680" w:rsidRPr="0039434E">
        <w:rPr>
          <w:rFonts w:cs="Times New Roman"/>
          <w:color w:val="000000"/>
          <w:szCs w:val="24"/>
        </w:rPr>
        <w:t>Наредни корак је избор</w:t>
      </w:r>
      <w:r w:rsidR="00F06680">
        <w:rPr>
          <w:rFonts w:cs="Times New Roman"/>
          <w:color w:val="000000"/>
          <w:szCs w:val="24"/>
          <w:lang w:val="sr-Cyrl-BA"/>
        </w:rPr>
        <w:t xml:space="preserve"> </w:t>
      </w:r>
      <w:r w:rsidR="00F06680" w:rsidRPr="0039434E">
        <w:rPr>
          <w:rFonts w:cs="Times New Roman"/>
          <w:color w:val="000000"/>
          <w:szCs w:val="24"/>
        </w:rPr>
        <w:t>типа квара,</w:t>
      </w:r>
      <w:r w:rsidR="00F06680">
        <w:rPr>
          <w:rFonts w:cs="Times New Roman"/>
          <w:color w:val="000000"/>
          <w:szCs w:val="24"/>
          <w:lang w:val="sr-Cyrl-BA"/>
        </w:rPr>
        <w:t xml:space="preserve"> а</w:t>
      </w:r>
      <w:r w:rsidR="00F06680" w:rsidRPr="0039434E">
        <w:rPr>
          <w:rFonts w:cs="Times New Roman"/>
          <w:color w:val="000000"/>
          <w:szCs w:val="24"/>
        </w:rPr>
        <w:t xml:space="preserve"> то се ради тако што се у пољу </w:t>
      </w:r>
      <w:r w:rsidR="00F06680" w:rsidRPr="004D0494">
        <w:rPr>
          <w:rFonts w:cs="Times New Roman"/>
          <w:b/>
          <w:bCs/>
          <w:i/>
          <w:iCs/>
          <w:color w:val="000000"/>
          <w:szCs w:val="24"/>
        </w:rPr>
        <w:t>Fault Type</w:t>
      </w:r>
      <w:r w:rsidR="00F06680" w:rsidRPr="004D0494">
        <w:rPr>
          <w:rFonts w:cs="Times New Roman"/>
          <w:b/>
          <w:bCs/>
          <w:i/>
          <w:iCs/>
          <w:color w:val="000000"/>
          <w:lang w:val="sr-Cyrl-BA"/>
        </w:rPr>
        <w:t xml:space="preserve"> </w:t>
      </w:r>
      <w:r w:rsidR="00F06680" w:rsidRPr="0039434E">
        <w:rPr>
          <w:rFonts w:cs="Times New Roman"/>
          <w:color w:val="000000"/>
          <w:szCs w:val="24"/>
        </w:rPr>
        <w:t>изабере</w:t>
      </w:r>
      <w:r w:rsidR="00F06680">
        <w:rPr>
          <w:rFonts w:cs="Times New Roman"/>
          <w:color w:val="000000"/>
          <w:szCs w:val="24"/>
        </w:rPr>
        <w:t xml:space="preserve"> </w:t>
      </w:r>
      <w:r w:rsidR="00F06680">
        <w:rPr>
          <w:rFonts w:cs="Times New Roman"/>
          <w:color w:val="000000"/>
          <w:szCs w:val="24"/>
          <w:lang w:val="sr-Cyrl-BA"/>
        </w:rPr>
        <w:t>тип квара. У овом случају је требало одредити струје квара за три различита типа квара. То су:</w:t>
      </w:r>
      <w:r w:rsidR="00F06680" w:rsidRPr="0039434E">
        <w:t xml:space="preserve"> </w:t>
      </w:r>
      <w:r w:rsidR="00F06680" w:rsidRPr="004D0494">
        <w:rPr>
          <w:b/>
          <w:bCs/>
          <w:i/>
          <w:iCs/>
          <w:lang w:val="sr-Latn-BA"/>
        </w:rPr>
        <w:t>Single Line-to-Ground</w:t>
      </w:r>
      <w:r w:rsidR="00F06680">
        <w:rPr>
          <w:b/>
          <w:bCs/>
          <w:i/>
          <w:iCs/>
          <w:lang w:val="sr-Cyrl-BA"/>
        </w:rPr>
        <w:t xml:space="preserve"> </w:t>
      </w:r>
      <w:r w:rsidR="00F06680">
        <w:rPr>
          <w:lang w:val="sr-Cyrl-BA"/>
        </w:rPr>
        <w:t xml:space="preserve">(1ПКС), </w:t>
      </w:r>
      <w:r w:rsidR="00F06680">
        <w:rPr>
          <w:b/>
          <w:bCs/>
          <w:i/>
          <w:iCs/>
          <w:lang w:val="sr-Latn-BA"/>
        </w:rPr>
        <w:t xml:space="preserve">Line-to-Line </w:t>
      </w:r>
      <w:r w:rsidR="00F06680">
        <w:rPr>
          <w:lang w:val="sr-Cyrl-BA"/>
        </w:rPr>
        <w:t>(</w:t>
      </w:r>
      <w:r w:rsidR="00F06680">
        <w:rPr>
          <w:lang w:val="sr-Latn-BA"/>
        </w:rPr>
        <w:t>2</w:t>
      </w:r>
      <w:r w:rsidR="00F06680">
        <w:rPr>
          <w:lang w:val="sr-Cyrl-BA"/>
        </w:rPr>
        <w:t xml:space="preserve">ПКС) и </w:t>
      </w:r>
      <w:r w:rsidR="00F06680">
        <w:rPr>
          <w:b/>
          <w:bCs/>
          <w:i/>
          <w:iCs/>
          <w:lang w:val="sr-Latn-BA"/>
        </w:rPr>
        <w:t>3 Phase Balanced</w:t>
      </w:r>
      <w:r w:rsidR="00F06680">
        <w:rPr>
          <w:lang w:val="sr-Latn-BA"/>
        </w:rPr>
        <w:t xml:space="preserve"> (3</w:t>
      </w:r>
      <w:r w:rsidR="00F06680">
        <w:rPr>
          <w:lang w:val="sr-Cyrl-BA"/>
        </w:rPr>
        <w:t>ПКС</w:t>
      </w:r>
      <w:r w:rsidR="00F06680">
        <w:rPr>
          <w:lang w:val="sr-Latn-BA"/>
        </w:rPr>
        <w:t>)</w:t>
      </w:r>
      <w:r w:rsidR="00F06680">
        <w:rPr>
          <w:lang w:val="sr-Cyrl-BA"/>
        </w:rPr>
        <w:t xml:space="preserve"> и затим се притисне дугме </w:t>
      </w:r>
      <w:r w:rsidR="00F06680" w:rsidRPr="004D0494">
        <w:rPr>
          <w:b/>
          <w:bCs/>
          <w:i/>
          <w:iCs/>
          <w:lang w:val="sr-Latn-BA"/>
        </w:rPr>
        <w:t>Calculate</w:t>
      </w:r>
      <w:r w:rsidR="00F06680">
        <w:rPr>
          <w:lang w:val="sr-Cyrl-BA"/>
        </w:rPr>
        <w:t>.</w:t>
      </w:r>
      <w:r w:rsidR="00F06680">
        <w:rPr>
          <w:lang w:val="sr-Latn-BA"/>
        </w:rPr>
        <w:t xml:space="preserve"> </w:t>
      </w:r>
      <w:r w:rsidR="00F06680">
        <w:rPr>
          <w:lang w:val="sr-Cyrl-BA"/>
        </w:rPr>
        <w:t xml:space="preserve">Вриједности ових напона приказане су на </w:t>
      </w:r>
      <w:r w:rsidR="00510BFD">
        <w:rPr>
          <w:i/>
          <w:iCs/>
          <w:lang w:val="sr-Cyrl-BA"/>
        </w:rPr>
        <w:t xml:space="preserve">сл. 12, сл. 13 </w:t>
      </w:r>
      <w:r w:rsidR="00510BFD">
        <w:rPr>
          <w:lang w:val="sr-Cyrl-BA"/>
        </w:rPr>
        <w:t>и</w:t>
      </w:r>
      <w:r w:rsidR="00510BFD">
        <w:rPr>
          <w:i/>
          <w:iCs/>
          <w:lang w:val="sr-Cyrl-BA"/>
        </w:rPr>
        <w:t xml:space="preserve"> сл. 14,</w:t>
      </w:r>
      <w:r w:rsidR="00510BFD">
        <w:rPr>
          <w:lang w:val="sr-Cyrl-BA"/>
        </w:rPr>
        <w:t xml:space="preserve"> редом</w:t>
      </w:r>
      <w:r w:rsidR="00F06680">
        <w:rPr>
          <w:lang w:val="sr-Cyrl-BA"/>
        </w:rPr>
        <w:t>.</w:t>
      </w:r>
    </w:p>
    <w:p w14:paraId="6874CB46" w14:textId="1F6F5FD0" w:rsidR="00F06680" w:rsidRPr="00F06680" w:rsidRDefault="00F06680" w:rsidP="00F06680">
      <w:pPr>
        <w:spacing w:before="240" w:after="0"/>
        <w:jc w:val="center"/>
        <w:rPr>
          <w:rFonts w:eastAsia="SimSun"/>
          <w:szCs w:val="24"/>
          <w:lang w:val="sr-Cyrl-BA"/>
        </w:rPr>
      </w:pPr>
      <w:r>
        <w:rPr>
          <w:rFonts w:eastAsia="SimSun"/>
          <w:noProof/>
          <w:szCs w:val="24"/>
          <w:lang w:val="sr-Cyrl-BA"/>
        </w:rPr>
        <w:drawing>
          <wp:inline distT="0" distB="0" distL="0" distR="0" wp14:anchorId="0EBB7B24" wp14:editId="1B88E9BA">
            <wp:extent cx="6120765" cy="909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titled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4FB8" w14:textId="1E3D86FE" w:rsidR="00506ABE" w:rsidRPr="00E73509" w:rsidRDefault="00506ABE" w:rsidP="00506ABE">
      <w:pPr>
        <w:spacing w:after="0"/>
        <w:jc w:val="center"/>
        <w:rPr>
          <w:i/>
          <w:iCs/>
          <w:sz w:val="22"/>
          <w:szCs w:val="20"/>
          <w:lang w:val="en-US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Сл. 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>1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2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Вриједност напона по фазама на мјесту квара и сабирницама 2 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1</w:t>
      </w:r>
      <w:r w:rsidRPr="00EE2CE3">
        <w:rPr>
          <w:i/>
          <w:iCs/>
          <w:sz w:val="22"/>
          <w:szCs w:val="20"/>
          <w:lang w:val="sr-Cyrl-BA"/>
        </w:rPr>
        <w:t>ПКС</w:t>
      </w:r>
      <w:r>
        <w:rPr>
          <w:i/>
          <w:iCs/>
          <w:sz w:val="22"/>
          <w:szCs w:val="20"/>
          <w:lang w:val="en-US"/>
        </w:rPr>
        <w:t xml:space="preserve"> (</w:t>
      </w:r>
      <w:r>
        <w:rPr>
          <w:i/>
          <w:iCs/>
          <w:sz w:val="22"/>
          <w:szCs w:val="20"/>
          <w:lang w:val="sr-Cyrl-BA"/>
        </w:rPr>
        <w:t>квар се десио на сабирни</w:t>
      </w:r>
      <w:r w:rsidR="00507C70">
        <w:rPr>
          <w:i/>
          <w:iCs/>
          <w:sz w:val="22"/>
          <w:szCs w:val="20"/>
          <w:lang w:val="sr-Cyrl-BA"/>
        </w:rPr>
        <w:t>ц</w:t>
      </w:r>
      <w:r>
        <w:rPr>
          <w:i/>
          <w:iCs/>
          <w:sz w:val="22"/>
          <w:szCs w:val="20"/>
          <w:lang w:val="sr-Cyrl-BA"/>
        </w:rPr>
        <w:t>ама 1</w:t>
      </w:r>
      <w:r>
        <w:rPr>
          <w:i/>
          <w:iCs/>
          <w:sz w:val="22"/>
          <w:szCs w:val="20"/>
          <w:lang w:val="en-US"/>
        </w:rPr>
        <w:t>)</w:t>
      </w:r>
    </w:p>
    <w:p w14:paraId="1BCF566A" w14:textId="67A3A6AC" w:rsidR="003414C3" w:rsidRDefault="00F06680" w:rsidP="00620178">
      <w:pPr>
        <w:pStyle w:val="Osnovnitekst"/>
      </w:pPr>
      <w:r>
        <w:rPr>
          <w:szCs w:val="24"/>
        </w:rPr>
        <w:t xml:space="preserve">Са </w:t>
      </w:r>
      <w:r>
        <w:rPr>
          <w:i/>
          <w:iCs/>
          <w:szCs w:val="24"/>
        </w:rPr>
        <w:t xml:space="preserve">сл. 12 </w:t>
      </w:r>
      <w:r>
        <w:rPr>
          <w:szCs w:val="24"/>
        </w:rPr>
        <w:t xml:space="preserve">видимо </w:t>
      </w:r>
      <w:r>
        <w:t xml:space="preserve">да су вриједности напона по фазама, за случај када се 1ПКС десио на сабирницама број 1, на мјесту квара и на сабирницама број </w:t>
      </w:r>
      <w:r w:rsidR="001E31B6">
        <w:t>2</w:t>
      </w:r>
      <w:r>
        <w:t xml:space="preserve"> сљедеће:</w:t>
      </w:r>
    </w:p>
    <w:p w14:paraId="066707DF" w14:textId="671152F6" w:rsidR="001E31B6" w:rsidRDefault="001E31B6" w:rsidP="00E73509">
      <w:pPr>
        <w:pStyle w:val="Osnovnitekst"/>
        <w:numPr>
          <w:ilvl w:val="0"/>
          <w:numId w:val="20"/>
        </w:numPr>
      </w:pPr>
      <w:r>
        <w:t xml:space="preserve">Мјесто квара, тј. сабирнице број </w:t>
      </w:r>
      <w:r>
        <w:t>1</w:t>
      </w:r>
      <w:r w:rsidR="00E73509">
        <w:t>:</w:t>
      </w:r>
    </w:p>
    <w:p w14:paraId="775A2812" w14:textId="7D943DEF" w:rsidR="00506ABE" w:rsidRPr="003414C3" w:rsidRDefault="00E73509" w:rsidP="00506ABE">
      <w:pPr>
        <w:pStyle w:val="Osnovnitekst"/>
        <w:jc w:val="center"/>
        <w:rPr>
          <w:i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-52.54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1.0015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127.73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1.1221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123.10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>,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0FCA2902" w14:textId="77777777" w:rsidR="003414C3" w:rsidRPr="00E73509" w:rsidRDefault="003414C3" w:rsidP="00620178">
      <w:pPr>
        <w:pStyle w:val="Osnovnitekst"/>
        <w:ind w:firstLine="0"/>
        <w:rPr>
          <w:i/>
        </w:rPr>
      </w:pPr>
    </w:p>
    <w:p w14:paraId="7AB94639" w14:textId="2541C7DC" w:rsidR="00F06680" w:rsidRPr="003414C3" w:rsidRDefault="00506ABE" w:rsidP="003414C3">
      <w:pPr>
        <w:pStyle w:val="Osnovnitekst"/>
        <w:numPr>
          <w:ilvl w:val="0"/>
          <w:numId w:val="20"/>
        </w:numPr>
      </w:pPr>
      <w:r>
        <w:t>Сабирнице број 2:</w:t>
      </w:r>
    </w:p>
    <w:p w14:paraId="7C3C0F8B" w14:textId="3D6B46CA" w:rsidR="00510BFD" w:rsidRPr="00510BFD" w:rsidRDefault="003414C3" w:rsidP="00510BFD">
      <w:pPr>
        <w:pStyle w:val="Osnovnitekst"/>
        <w:jc w:val="center"/>
        <w:rPr>
          <w:i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.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4799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1.10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.9653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12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.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58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1.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026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118.59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4E86C1CA" w14:textId="3C82C5C8" w:rsidR="00510BFD" w:rsidRDefault="00510BFD" w:rsidP="003414C3">
      <w:pPr>
        <w:spacing w:before="240"/>
        <w:rPr>
          <w:rFonts w:eastAsia="SimSun"/>
          <w:szCs w:val="24"/>
          <w:lang w:val="sr-Cyrl-BA"/>
        </w:rPr>
      </w:pPr>
    </w:p>
    <w:p w14:paraId="7FEA7074" w14:textId="4B627FA9" w:rsidR="00510BFD" w:rsidRDefault="00510BFD" w:rsidP="00510BFD">
      <w:pPr>
        <w:spacing w:before="240" w:after="0"/>
        <w:rPr>
          <w:rFonts w:eastAsia="SimSun"/>
          <w:szCs w:val="24"/>
          <w:lang w:val="sr-Cyrl-BA"/>
        </w:rPr>
      </w:pPr>
      <w:r>
        <w:rPr>
          <w:rFonts w:eastAsia="SimSun"/>
          <w:noProof/>
          <w:szCs w:val="24"/>
          <w:lang w:val="sr-Cyrl-BA"/>
        </w:rPr>
        <w:drawing>
          <wp:inline distT="0" distB="0" distL="0" distR="0" wp14:anchorId="1CC8587A" wp14:editId="41042314">
            <wp:extent cx="6120765" cy="9201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Untitled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D2E3" w14:textId="2668BF50" w:rsidR="00510BFD" w:rsidRDefault="00510BFD" w:rsidP="00510BFD">
      <w:pPr>
        <w:spacing w:after="0"/>
        <w:jc w:val="center"/>
        <w:rPr>
          <w:i/>
          <w:iCs/>
          <w:sz w:val="22"/>
          <w:szCs w:val="20"/>
          <w:lang w:val="en-US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Сл. 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>1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3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Вриједност напона по фазама на мјесту квара и сабирницама 2 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2</w:t>
      </w:r>
      <w:r w:rsidRPr="00EE2CE3">
        <w:rPr>
          <w:i/>
          <w:iCs/>
          <w:sz w:val="22"/>
          <w:szCs w:val="20"/>
          <w:lang w:val="sr-Cyrl-BA"/>
        </w:rPr>
        <w:t>ПКС</w:t>
      </w:r>
      <w:r>
        <w:rPr>
          <w:i/>
          <w:iCs/>
          <w:sz w:val="22"/>
          <w:szCs w:val="20"/>
          <w:lang w:val="en-US"/>
        </w:rPr>
        <w:t xml:space="preserve"> (</w:t>
      </w:r>
      <w:r>
        <w:rPr>
          <w:i/>
          <w:iCs/>
          <w:sz w:val="22"/>
          <w:szCs w:val="20"/>
          <w:lang w:val="sr-Cyrl-BA"/>
        </w:rPr>
        <w:t>квар се десио на сабирни</w:t>
      </w:r>
      <w:r w:rsidR="00507C70">
        <w:rPr>
          <w:i/>
          <w:iCs/>
          <w:sz w:val="22"/>
          <w:szCs w:val="20"/>
          <w:lang w:val="sr-Cyrl-BA"/>
        </w:rPr>
        <w:t>ц</w:t>
      </w:r>
      <w:r>
        <w:rPr>
          <w:i/>
          <w:iCs/>
          <w:sz w:val="22"/>
          <w:szCs w:val="20"/>
          <w:lang w:val="sr-Cyrl-BA"/>
        </w:rPr>
        <w:t>ама 1</w:t>
      </w:r>
      <w:r>
        <w:rPr>
          <w:i/>
          <w:iCs/>
          <w:sz w:val="22"/>
          <w:szCs w:val="20"/>
          <w:lang w:val="en-US"/>
        </w:rPr>
        <w:t>)</w:t>
      </w:r>
    </w:p>
    <w:p w14:paraId="2075F6F7" w14:textId="6890252A" w:rsidR="00510BFD" w:rsidRDefault="00510BFD" w:rsidP="00510BFD">
      <w:pPr>
        <w:spacing w:after="0"/>
        <w:jc w:val="center"/>
        <w:rPr>
          <w:i/>
          <w:iCs/>
          <w:sz w:val="22"/>
          <w:szCs w:val="20"/>
          <w:lang w:val="en-US"/>
        </w:rPr>
      </w:pPr>
    </w:p>
    <w:p w14:paraId="7E998ABB" w14:textId="51FB5AFB" w:rsidR="00510BFD" w:rsidRDefault="00510BFD" w:rsidP="00510BFD">
      <w:pPr>
        <w:pStyle w:val="Osnovnitekst"/>
      </w:pPr>
      <w:r>
        <w:rPr>
          <w:szCs w:val="24"/>
        </w:rPr>
        <w:t xml:space="preserve">Са </w:t>
      </w:r>
      <w:r>
        <w:rPr>
          <w:i/>
          <w:iCs/>
          <w:szCs w:val="24"/>
        </w:rPr>
        <w:t>сл. 1</w:t>
      </w:r>
      <w:r>
        <w:rPr>
          <w:i/>
          <w:iCs/>
          <w:szCs w:val="24"/>
        </w:rPr>
        <w:t>3</w:t>
      </w:r>
      <w:r>
        <w:rPr>
          <w:i/>
          <w:iCs/>
          <w:szCs w:val="24"/>
        </w:rPr>
        <w:t xml:space="preserve"> </w:t>
      </w:r>
      <w:r>
        <w:rPr>
          <w:szCs w:val="24"/>
        </w:rPr>
        <w:t xml:space="preserve">видимо </w:t>
      </w:r>
      <w:r>
        <w:t xml:space="preserve">да су вриједности напона по фазама, за случај када се </w:t>
      </w:r>
      <w:r>
        <w:t>2</w:t>
      </w:r>
      <w:r>
        <w:t>ПКС десио на сабирницама број 1, на мјесту квара и на сабирницама број 2 сљедеће:</w:t>
      </w:r>
    </w:p>
    <w:p w14:paraId="29962C8C" w14:textId="77777777" w:rsidR="00510BFD" w:rsidRDefault="00510BFD" w:rsidP="00510BFD">
      <w:pPr>
        <w:pStyle w:val="Osnovnitekst"/>
      </w:pPr>
    </w:p>
    <w:p w14:paraId="411FAF47" w14:textId="77777777" w:rsidR="00510BFD" w:rsidRDefault="00510BFD" w:rsidP="00510BFD">
      <w:pPr>
        <w:pStyle w:val="Osnovnitekst"/>
        <w:numPr>
          <w:ilvl w:val="0"/>
          <w:numId w:val="20"/>
        </w:numPr>
      </w:pPr>
      <w:r>
        <w:lastRenderedPageBreak/>
        <w:t>Мјесто квара, тј. сабирнице број 1:</w:t>
      </w:r>
    </w:p>
    <w:p w14:paraId="7793FEB9" w14:textId="74BACA17" w:rsidR="00510BFD" w:rsidRPr="003414C3" w:rsidRDefault="00510BFD" w:rsidP="00510BFD">
      <w:pPr>
        <w:pStyle w:val="Osnovnitekst"/>
        <w:jc w:val="center"/>
        <w:rPr>
          <w:i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.0000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0.5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000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180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0.5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000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180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,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039FE770" w14:textId="77777777" w:rsidR="00510BFD" w:rsidRPr="00E73509" w:rsidRDefault="00510BFD" w:rsidP="00510BFD">
      <w:pPr>
        <w:pStyle w:val="Osnovnitekst"/>
        <w:jc w:val="center"/>
        <w:rPr>
          <w:i/>
        </w:rPr>
      </w:pPr>
    </w:p>
    <w:p w14:paraId="287E5A47" w14:textId="77777777" w:rsidR="00510BFD" w:rsidRPr="003414C3" w:rsidRDefault="00510BFD" w:rsidP="00510BFD">
      <w:pPr>
        <w:pStyle w:val="Osnovnitekst"/>
        <w:numPr>
          <w:ilvl w:val="0"/>
          <w:numId w:val="20"/>
        </w:numPr>
      </w:pPr>
      <w:r>
        <w:t>Сабирнице број 2:</w:t>
      </w:r>
    </w:p>
    <w:p w14:paraId="125A1E2D" w14:textId="6DF23A90" w:rsidR="00510BFD" w:rsidRPr="00510BFD" w:rsidRDefault="00510BFD" w:rsidP="00510BFD">
      <w:pPr>
        <w:pStyle w:val="Osnovnitekst"/>
        <w:jc w:val="center"/>
        <w:rPr>
          <w:i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.0000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.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6100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145.05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0.6100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145.05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7CEEA860" w14:textId="77777777" w:rsidR="00510BFD" w:rsidRPr="00510BFD" w:rsidRDefault="00510BFD" w:rsidP="00510BFD">
      <w:pPr>
        <w:spacing w:after="0"/>
        <w:rPr>
          <w:szCs w:val="24"/>
          <w:lang w:val="en-US"/>
        </w:rPr>
      </w:pPr>
    </w:p>
    <w:p w14:paraId="7D490378" w14:textId="043846D5" w:rsidR="00510BFD" w:rsidRDefault="00620178" w:rsidP="00510BFD">
      <w:pPr>
        <w:spacing w:before="240" w:after="0"/>
        <w:rPr>
          <w:rFonts w:eastAsia="SimSun"/>
          <w:szCs w:val="24"/>
          <w:lang w:val="sr-Cyrl-BA"/>
        </w:rPr>
      </w:pPr>
      <w:r>
        <w:rPr>
          <w:rFonts w:eastAsia="SimSun"/>
          <w:noProof/>
          <w:szCs w:val="24"/>
          <w:lang w:val="sr-Cyrl-BA"/>
        </w:rPr>
        <w:drawing>
          <wp:inline distT="0" distB="0" distL="0" distR="0" wp14:anchorId="7E0208A8" wp14:editId="0A17C844">
            <wp:extent cx="6120765" cy="9169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Untitled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0B00" w14:textId="50C0C0AB" w:rsidR="00510BFD" w:rsidRPr="00E73509" w:rsidRDefault="00510BFD" w:rsidP="00510BFD">
      <w:pPr>
        <w:spacing w:after="0"/>
        <w:jc w:val="center"/>
        <w:rPr>
          <w:i/>
          <w:iCs/>
          <w:sz w:val="22"/>
          <w:szCs w:val="20"/>
          <w:lang w:val="en-US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Сл. 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>1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4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Вриједност напона по фазама на мјесту квара и сабирницама 2 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>
        <w:rPr>
          <w:i/>
          <w:iCs/>
          <w:sz w:val="22"/>
          <w:szCs w:val="20"/>
          <w:lang w:val="sr-Cyrl-BA"/>
        </w:rPr>
        <w:t>3</w:t>
      </w:r>
      <w:r w:rsidRPr="00EE2CE3">
        <w:rPr>
          <w:i/>
          <w:iCs/>
          <w:sz w:val="22"/>
          <w:szCs w:val="20"/>
          <w:lang w:val="sr-Cyrl-BA"/>
        </w:rPr>
        <w:t>ПКС</w:t>
      </w:r>
      <w:r>
        <w:rPr>
          <w:i/>
          <w:iCs/>
          <w:sz w:val="22"/>
          <w:szCs w:val="20"/>
          <w:lang w:val="en-US"/>
        </w:rPr>
        <w:t xml:space="preserve"> (</w:t>
      </w:r>
      <w:r>
        <w:rPr>
          <w:i/>
          <w:iCs/>
          <w:sz w:val="22"/>
          <w:szCs w:val="20"/>
          <w:lang w:val="sr-Cyrl-BA"/>
        </w:rPr>
        <w:t>квар се десио на сабирни</w:t>
      </w:r>
      <w:r w:rsidR="00507C70">
        <w:rPr>
          <w:i/>
          <w:iCs/>
          <w:sz w:val="22"/>
          <w:szCs w:val="20"/>
          <w:lang w:val="sr-Cyrl-BA"/>
        </w:rPr>
        <w:t>ц</w:t>
      </w:r>
      <w:r>
        <w:rPr>
          <w:i/>
          <w:iCs/>
          <w:sz w:val="22"/>
          <w:szCs w:val="20"/>
          <w:lang w:val="sr-Cyrl-BA"/>
        </w:rPr>
        <w:t>ама 1</w:t>
      </w:r>
      <w:r>
        <w:rPr>
          <w:i/>
          <w:iCs/>
          <w:sz w:val="22"/>
          <w:szCs w:val="20"/>
          <w:lang w:val="en-US"/>
        </w:rPr>
        <w:t>)</w:t>
      </w:r>
    </w:p>
    <w:p w14:paraId="2616921C" w14:textId="1541D542" w:rsidR="00620178" w:rsidRDefault="00620178" w:rsidP="00620178">
      <w:pPr>
        <w:pStyle w:val="Osnovnitekst"/>
      </w:pPr>
      <w:r>
        <w:rPr>
          <w:szCs w:val="24"/>
        </w:rPr>
        <w:t xml:space="preserve">Са </w:t>
      </w:r>
      <w:r>
        <w:rPr>
          <w:i/>
          <w:iCs/>
          <w:szCs w:val="24"/>
        </w:rPr>
        <w:t>сл. 1</w:t>
      </w:r>
      <w:r>
        <w:rPr>
          <w:i/>
          <w:iCs/>
          <w:szCs w:val="24"/>
        </w:rPr>
        <w:t>4</w:t>
      </w:r>
      <w:r>
        <w:rPr>
          <w:i/>
          <w:iCs/>
          <w:szCs w:val="24"/>
        </w:rPr>
        <w:t xml:space="preserve"> </w:t>
      </w:r>
      <w:r>
        <w:rPr>
          <w:szCs w:val="24"/>
        </w:rPr>
        <w:t xml:space="preserve">видимо </w:t>
      </w:r>
      <w:r>
        <w:t xml:space="preserve">да су вриједности напона по фазама, за случај када се </w:t>
      </w:r>
      <w:r>
        <w:t>3</w:t>
      </w:r>
      <w:r>
        <w:t>ПКС десио на сабирницама број 1, на мјесту квара и на сабирницама број 2 сљедеће:</w:t>
      </w:r>
    </w:p>
    <w:p w14:paraId="1F7A02A7" w14:textId="77777777" w:rsidR="00620178" w:rsidRDefault="00620178" w:rsidP="00620178">
      <w:pPr>
        <w:pStyle w:val="Osnovnitekst"/>
        <w:numPr>
          <w:ilvl w:val="0"/>
          <w:numId w:val="20"/>
        </w:numPr>
      </w:pPr>
      <w:r>
        <w:t>Мјесто квара, тј. сабирнице број 1:</w:t>
      </w:r>
    </w:p>
    <w:p w14:paraId="26C47891" w14:textId="1FFE3988" w:rsidR="00620178" w:rsidRPr="003414C3" w:rsidRDefault="00620178" w:rsidP="00620178">
      <w:pPr>
        <w:pStyle w:val="Osnovnitekst"/>
        <w:jc w:val="center"/>
        <w:rPr>
          <w:i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18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,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5A52197B" w14:textId="77777777" w:rsidR="00620178" w:rsidRPr="00E73509" w:rsidRDefault="00620178" w:rsidP="00620178">
      <w:pPr>
        <w:pStyle w:val="Osnovnitekst"/>
        <w:jc w:val="center"/>
        <w:rPr>
          <w:i/>
        </w:rPr>
      </w:pPr>
    </w:p>
    <w:p w14:paraId="1AA8767A" w14:textId="77777777" w:rsidR="00620178" w:rsidRPr="003414C3" w:rsidRDefault="00620178" w:rsidP="00620178">
      <w:pPr>
        <w:pStyle w:val="Osnovnitekst"/>
        <w:numPr>
          <w:ilvl w:val="0"/>
          <w:numId w:val="20"/>
        </w:numPr>
      </w:pPr>
      <w:r>
        <w:t>Сабирнице број 2:</w:t>
      </w:r>
    </w:p>
    <w:p w14:paraId="4BD5E449" w14:textId="3BD20B8F" w:rsidR="00620178" w:rsidRPr="00510BFD" w:rsidRDefault="00620178" w:rsidP="00620178">
      <w:pPr>
        <w:pStyle w:val="Osnovnitekst"/>
        <w:jc w:val="center"/>
        <w:rPr>
          <w:i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0.4036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.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4036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20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0.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4036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20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4C6642BA" w14:textId="77777777" w:rsidR="002D1BCA" w:rsidRPr="003414C3" w:rsidRDefault="002D1BCA" w:rsidP="007259C3">
      <w:pPr>
        <w:pStyle w:val="Osnovnitekst"/>
        <w:ind w:firstLine="0"/>
        <w:rPr>
          <w:iCs/>
        </w:rPr>
      </w:pPr>
    </w:p>
    <w:p w14:paraId="438F6F34" w14:textId="6D3680F5" w:rsidR="007A243F" w:rsidRDefault="00510BFD" w:rsidP="002D1BCA">
      <w:pPr>
        <w:spacing w:before="240" w:after="0"/>
        <w:rPr>
          <w:rFonts w:cs="Times New Roman"/>
          <w:color w:val="000000"/>
          <w:szCs w:val="24"/>
          <w:lang w:val="sr-Cyrl-BA"/>
        </w:rPr>
      </w:pPr>
      <w:bookmarkStart w:id="6" w:name="_Hlk40796095"/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 xml:space="preserve">     </w:t>
      </w:r>
      <w:r>
        <w:rPr>
          <w:rFonts w:ascii="TimesNewRomanPSMT" w:hAnsi="TimesNewRomanPSMT"/>
          <w:b/>
          <w:bCs/>
          <w:color w:val="000000"/>
          <w:szCs w:val="24"/>
          <w:lang w:val="sr-Cyrl-BA"/>
        </w:rPr>
        <w:t>е</w:t>
      </w: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>)</w:t>
      </w:r>
      <w:r w:rsidRPr="00FF21A6">
        <w:t xml:space="preserve"> </w:t>
      </w:r>
      <w:r>
        <w:rPr>
          <w:lang w:val="sr-Cyrl-BA"/>
        </w:rPr>
        <w:t xml:space="preserve"> </w:t>
      </w:r>
      <w:r w:rsidR="007A243F">
        <w:rPr>
          <w:lang w:val="sr-Cyrl-BA"/>
        </w:rPr>
        <w:t>Вриједности струја по фазам</w:t>
      </w:r>
      <w:r w:rsidR="001C0784">
        <w:rPr>
          <w:lang w:val="en-US"/>
        </w:rPr>
        <w:t>a</w:t>
      </w:r>
      <w:r w:rsidR="007A243F">
        <w:rPr>
          <w:lang w:val="sr-Cyrl-BA"/>
        </w:rPr>
        <w:t xml:space="preserve"> кроз трансформаторе </w:t>
      </w:r>
      <w:r w:rsidR="007A243F"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="007A243F"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1</w:t>
      </w:r>
      <w:r w:rsidR="007A243F">
        <w:rPr>
          <w:rFonts w:ascii="TimesNewRomanPSMT" w:hAnsi="TimesNewRomanPSMT"/>
          <w:i/>
          <w:iCs/>
          <w:color w:val="000000"/>
          <w:szCs w:val="24"/>
          <w:vertAlign w:val="subscript"/>
          <w:lang w:val="sr-Cyrl-BA"/>
        </w:rPr>
        <w:t xml:space="preserve"> </w:t>
      </w:r>
      <w:r w:rsidR="007A243F">
        <w:rPr>
          <w:rFonts w:ascii="TimesNewRomanPSMT" w:hAnsi="TimesNewRomanPSMT"/>
          <w:color w:val="000000"/>
          <w:szCs w:val="24"/>
          <w:lang w:val="sr-Cyrl-BA"/>
        </w:rPr>
        <w:t xml:space="preserve">и </w:t>
      </w:r>
      <w:r w:rsidR="007A243F"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="007A243F"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2</w:t>
      </w:r>
      <w:r w:rsidR="007A243F">
        <w:rPr>
          <w:rFonts w:ascii="TimesNewRomanPSMT" w:hAnsi="TimesNewRomanPSMT"/>
          <w:i/>
          <w:iCs/>
          <w:color w:val="000000"/>
          <w:szCs w:val="24"/>
          <w:vertAlign w:val="subscript"/>
          <w:lang w:val="sr-Cyrl-BA"/>
        </w:rPr>
        <w:t xml:space="preserve"> </w:t>
      </w:r>
      <w:r w:rsidR="007A243F">
        <w:rPr>
          <w:rFonts w:ascii="TimesNewRomanPSMT" w:hAnsi="TimesNewRomanPSMT"/>
          <w:color w:val="000000"/>
          <w:szCs w:val="24"/>
          <w:lang w:val="sr-Cyrl-BA"/>
        </w:rPr>
        <w:t xml:space="preserve">за вријеме 2ПКСЗ </w:t>
      </w:r>
      <w:bookmarkEnd w:id="6"/>
      <w:r w:rsidR="007A243F">
        <w:rPr>
          <w:rFonts w:ascii="TimesNewRomanPSMT" w:hAnsi="TimesNewRomanPSMT"/>
          <w:color w:val="000000"/>
          <w:szCs w:val="24"/>
          <w:lang w:val="sr-Cyrl-BA"/>
        </w:rPr>
        <w:t>добијамо на сљедећи начин.</w:t>
      </w:r>
      <w:r w:rsidR="003E0D4C" w:rsidRPr="003E0D4C">
        <w:rPr>
          <w:rFonts w:ascii="TimesNewRomanPS-ItalicMT" w:hAnsi="TimesNewRomanPS-ItalicMT"/>
          <w:color w:val="000000"/>
          <w:szCs w:val="24"/>
          <w:lang w:val="sr-Cyrl-BA"/>
        </w:rPr>
        <w:t xml:space="preserve"> </w:t>
      </w:r>
      <w:r w:rsidR="003E0D4C" w:rsidRPr="006A32DA">
        <w:rPr>
          <w:rFonts w:cs="Times New Roman"/>
          <w:color w:val="000000"/>
          <w:szCs w:val="24"/>
        </w:rPr>
        <w:t xml:space="preserve">Анализу кратких спојева у програмском пакету </w:t>
      </w:r>
      <w:r w:rsidR="003E0D4C" w:rsidRPr="009A2F8B">
        <w:rPr>
          <w:rFonts w:ascii="TimesNewRomanPS-ItalicMT" w:hAnsi="TimesNewRomanPS-ItalicMT"/>
          <w:i/>
          <w:iCs/>
          <w:color w:val="000000"/>
          <w:szCs w:val="24"/>
        </w:rPr>
        <w:t>PowerWorld</w:t>
      </w:r>
      <w:r w:rsidR="003E0D4C" w:rsidRPr="009A2F8B">
        <w:rPr>
          <w:rFonts w:ascii="TimesNewRomanPSMT" w:hAnsi="TimesNewRomanPSMT"/>
          <w:i/>
          <w:iCs/>
          <w:color w:val="000000"/>
          <w:szCs w:val="24"/>
          <w:vertAlign w:val="superscript"/>
        </w:rPr>
        <w:t>®</w:t>
      </w:r>
      <w:r w:rsidR="003E0D4C" w:rsidRPr="009A2F8B">
        <w:rPr>
          <w:rFonts w:ascii="TimesNewRomanPSMT" w:hAnsi="TimesNewRomanPSMT"/>
          <w:i/>
          <w:iCs/>
          <w:color w:val="000000"/>
          <w:sz w:val="16"/>
          <w:szCs w:val="16"/>
        </w:rPr>
        <w:t xml:space="preserve"> </w:t>
      </w:r>
      <w:r w:rsidR="003E0D4C" w:rsidRPr="009A2F8B">
        <w:rPr>
          <w:rFonts w:ascii="TimesNewRomanPS-ItalicMT" w:hAnsi="TimesNewRomanPS-ItalicMT"/>
          <w:i/>
          <w:iCs/>
          <w:color w:val="000000"/>
          <w:szCs w:val="24"/>
        </w:rPr>
        <w:t>Simulator</w:t>
      </w:r>
      <w:r w:rsidR="003E0D4C">
        <w:rPr>
          <w:rFonts w:ascii="TimesNewRomanPS-ItalicMT" w:hAnsi="TimesNewRomanPS-ItalicMT"/>
          <w:color w:val="000000"/>
          <w:szCs w:val="24"/>
          <w:lang w:val="sr-Cyrl-BA"/>
        </w:rPr>
        <w:t xml:space="preserve"> </w:t>
      </w:r>
      <w:r w:rsidR="003E0D4C" w:rsidRPr="006A32DA">
        <w:rPr>
          <w:rFonts w:cs="Times New Roman"/>
          <w:color w:val="000000"/>
          <w:szCs w:val="24"/>
        </w:rPr>
        <w:t>покрећемо</w:t>
      </w:r>
      <w:r w:rsidR="003E0D4C">
        <w:rPr>
          <w:rFonts w:cs="Times New Roman"/>
          <w:color w:val="000000"/>
          <w:lang w:val="sr-Cyrl-BA"/>
        </w:rPr>
        <w:t xml:space="preserve"> </w:t>
      </w:r>
      <w:r w:rsidR="003E0D4C" w:rsidRPr="006A32DA">
        <w:rPr>
          <w:rFonts w:cs="Times New Roman"/>
          <w:color w:val="000000"/>
          <w:szCs w:val="24"/>
        </w:rPr>
        <w:t xml:space="preserve">командом из менија </w:t>
      </w:r>
      <w:r w:rsidR="003E0D4C" w:rsidRPr="004D0494">
        <w:rPr>
          <w:rFonts w:cs="Times New Roman"/>
          <w:b/>
          <w:bCs/>
          <w:i/>
          <w:iCs/>
          <w:color w:val="000000"/>
          <w:szCs w:val="24"/>
        </w:rPr>
        <w:t xml:space="preserve">Tools </w:t>
      </w:r>
      <w:r w:rsidR="003E0D4C" w:rsidRPr="004D0494">
        <w:rPr>
          <w:rFonts w:cs="Times New Roman"/>
          <w:i/>
          <w:iCs/>
          <w:color w:val="000000"/>
          <w:szCs w:val="24"/>
        </w:rPr>
        <w:t>→</w:t>
      </w:r>
      <w:r w:rsidR="003E0D4C" w:rsidRPr="004D0494">
        <w:rPr>
          <w:rFonts w:cs="Times New Roman"/>
          <w:b/>
          <w:bCs/>
          <w:i/>
          <w:iCs/>
          <w:color w:val="000000"/>
          <w:szCs w:val="24"/>
        </w:rPr>
        <w:t xml:space="preserve"> Run mode </w:t>
      </w:r>
      <w:r w:rsidR="003E0D4C" w:rsidRPr="004D0494">
        <w:rPr>
          <w:rFonts w:cs="Times New Roman"/>
          <w:i/>
          <w:iCs/>
          <w:color w:val="000000"/>
          <w:szCs w:val="24"/>
        </w:rPr>
        <w:t xml:space="preserve">→ </w:t>
      </w:r>
      <w:r w:rsidR="003E0D4C" w:rsidRPr="004D0494">
        <w:rPr>
          <w:rFonts w:cs="Times New Roman"/>
          <w:b/>
          <w:bCs/>
          <w:i/>
          <w:iCs/>
          <w:color w:val="000000"/>
          <w:szCs w:val="24"/>
        </w:rPr>
        <w:t>Fault Analysis</w:t>
      </w:r>
      <w:r w:rsidR="003E0D4C" w:rsidRPr="004D0494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</w:t>
      </w:r>
      <w:r w:rsidR="003E0D4C" w:rsidRPr="004D0494">
        <w:rPr>
          <w:rFonts w:cs="Times New Roman"/>
          <w:i/>
          <w:iCs/>
          <w:color w:val="000000"/>
          <w:szCs w:val="24"/>
        </w:rPr>
        <w:t>→</w:t>
      </w:r>
      <w:r w:rsidR="003E0D4C" w:rsidRPr="004D0494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</w:t>
      </w:r>
      <w:r w:rsidR="003E0D4C" w:rsidRPr="004D0494">
        <w:rPr>
          <w:rFonts w:cs="Times New Roman"/>
          <w:b/>
          <w:bCs/>
          <w:i/>
          <w:iCs/>
          <w:color w:val="000000"/>
          <w:szCs w:val="24"/>
        </w:rPr>
        <w:t>Single Fault</w:t>
      </w:r>
      <w:r w:rsidR="003E0D4C" w:rsidRPr="006A32DA">
        <w:rPr>
          <w:rFonts w:cs="Times New Roman"/>
          <w:i/>
          <w:iCs/>
          <w:color w:val="000000"/>
          <w:szCs w:val="24"/>
          <w:lang w:val="sr-Cyrl-BA"/>
        </w:rPr>
        <w:t>.</w:t>
      </w:r>
      <w:r w:rsidR="003E0D4C">
        <w:rPr>
          <w:rFonts w:ascii="TimesNewRomanPS-ItalicMT" w:hAnsi="TimesNewRomanPS-ItalicMT"/>
          <w:color w:val="000000"/>
          <w:szCs w:val="24"/>
          <w:lang w:val="sr-Cyrl-BA"/>
        </w:rPr>
        <w:t xml:space="preserve"> У менију </w:t>
      </w:r>
      <w:r w:rsidR="003E0D4C" w:rsidRPr="004D0494">
        <w:rPr>
          <w:rFonts w:cs="Times New Roman"/>
          <w:b/>
          <w:bCs/>
          <w:i/>
          <w:iCs/>
          <w:color w:val="000000"/>
          <w:szCs w:val="24"/>
        </w:rPr>
        <w:t>Fault location</w:t>
      </w:r>
      <w:r w:rsidR="003E0D4C" w:rsidRPr="006A32DA">
        <w:t xml:space="preserve"> </w:t>
      </w:r>
      <w:r w:rsidR="003E0D4C">
        <w:rPr>
          <w:lang w:val="sr-Cyrl-BA"/>
        </w:rPr>
        <w:t xml:space="preserve">бирамо опцију </w:t>
      </w:r>
      <w:r w:rsidR="003E0D4C" w:rsidRPr="004D0494">
        <w:rPr>
          <w:rFonts w:cs="Times New Roman"/>
          <w:b/>
          <w:bCs/>
          <w:i/>
          <w:iCs/>
          <w:color w:val="000000"/>
          <w:szCs w:val="24"/>
        </w:rPr>
        <w:t>In-Line Fault</w:t>
      </w:r>
      <w:r w:rsidR="003E0D4C" w:rsidRPr="006A32DA">
        <w:t xml:space="preserve"> </w:t>
      </w:r>
      <w:r w:rsidR="003E0D4C">
        <w:rPr>
          <w:lang w:val="sr-Cyrl-BA"/>
        </w:rPr>
        <w:t xml:space="preserve">и у поље </w:t>
      </w:r>
      <w:r w:rsidR="003E0D4C" w:rsidRPr="004D0494">
        <w:rPr>
          <w:rFonts w:cs="Times New Roman"/>
          <w:b/>
          <w:bCs/>
          <w:i/>
          <w:iCs/>
          <w:color w:val="000000"/>
          <w:szCs w:val="24"/>
        </w:rPr>
        <w:t>Location %</w:t>
      </w:r>
      <w:r w:rsidR="003E0D4C" w:rsidRPr="00555810">
        <w:t xml:space="preserve"> </w:t>
      </w:r>
      <w:r w:rsidR="003E0D4C">
        <w:rPr>
          <w:rFonts w:ascii="TimesNewRomanPS-ItalicMT" w:hAnsi="TimesNewRomanPS-ItalicMT"/>
          <w:color w:val="000000"/>
          <w:szCs w:val="24"/>
          <w:lang w:val="sr-Cyrl-BA"/>
        </w:rPr>
        <w:t xml:space="preserve">уносимо 50%, јер се квар десио на половини </w:t>
      </w:r>
      <w:r w:rsidR="003E0D4C" w:rsidRPr="00FF21A6">
        <w:rPr>
          <w:rFonts w:ascii="TimesNewRomanPSMT" w:hAnsi="TimesNewRomanPSMT"/>
          <w:color w:val="000000"/>
          <w:szCs w:val="24"/>
        </w:rPr>
        <w:t>вод</w:t>
      </w:r>
      <w:r w:rsidR="003E0D4C">
        <w:rPr>
          <w:rFonts w:ascii="TimesNewRomanPSMT" w:hAnsi="TimesNewRomanPSMT"/>
          <w:color w:val="000000"/>
          <w:szCs w:val="24"/>
          <w:lang w:val="sr-Cyrl-BA"/>
        </w:rPr>
        <w:t>а</w:t>
      </w:r>
      <w:r w:rsidR="003E0D4C" w:rsidRPr="00FF21A6">
        <w:rPr>
          <w:rFonts w:ascii="TimesNewRomanPSMT" w:hAnsi="TimesNewRomanPSMT"/>
          <w:color w:val="000000"/>
          <w:szCs w:val="24"/>
        </w:rPr>
        <w:t xml:space="preserve"> </w:t>
      </w:r>
      <w:r w:rsidR="003E0D4C" w:rsidRPr="00555810">
        <w:rPr>
          <w:rFonts w:ascii="TimesNewRomanPSMT" w:hAnsi="TimesNewRomanPSMT"/>
          <w:i/>
          <w:iCs/>
          <w:color w:val="000000"/>
          <w:szCs w:val="24"/>
        </w:rPr>
        <w:t>V</w:t>
      </w:r>
      <w:r w:rsidR="003E0D4C" w:rsidRPr="00555810">
        <w:rPr>
          <w:rFonts w:ascii="TimesNewRomanPSMT" w:hAnsi="TimesNewRomanPSMT"/>
          <w:i/>
          <w:iCs/>
          <w:color w:val="000000"/>
          <w:szCs w:val="24"/>
          <w:vertAlign w:val="subscript"/>
        </w:rPr>
        <w:t>13</w:t>
      </w:r>
      <w:r w:rsidR="003E0D4C">
        <w:rPr>
          <w:rFonts w:ascii="TimesNewRomanPSMT" w:hAnsi="TimesNewRomanPSMT"/>
          <w:color w:val="000000"/>
          <w:szCs w:val="24"/>
          <w:lang w:val="sr-Cyrl-BA"/>
        </w:rPr>
        <w:t xml:space="preserve">. Затим </w:t>
      </w:r>
      <w:r w:rsidR="003E0D4C" w:rsidRPr="00555810">
        <w:rPr>
          <w:rFonts w:cs="Times New Roman"/>
          <w:color w:val="000000"/>
          <w:szCs w:val="24"/>
        </w:rPr>
        <w:t xml:space="preserve">изаберемо вод </w:t>
      </w:r>
      <w:r w:rsidR="003E0D4C" w:rsidRPr="00555810">
        <w:rPr>
          <w:rFonts w:cs="Times New Roman"/>
          <w:i/>
          <w:iCs/>
          <w:color w:val="000000"/>
          <w:szCs w:val="24"/>
        </w:rPr>
        <w:t>V</w:t>
      </w:r>
      <w:r w:rsidR="003E0D4C" w:rsidRPr="00555810">
        <w:rPr>
          <w:rFonts w:cs="Times New Roman"/>
          <w:i/>
          <w:iCs/>
          <w:color w:val="000000"/>
          <w:szCs w:val="24"/>
          <w:vertAlign w:val="subscript"/>
        </w:rPr>
        <w:t>1</w:t>
      </w:r>
      <w:r w:rsidR="003E0D4C">
        <w:rPr>
          <w:rFonts w:cs="Times New Roman"/>
          <w:i/>
          <w:iCs/>
          <w:color w:val="000000"/>
          <w:szCs w:val="24"/>
          <w:vertAlign w:val="subscript"/>
          <w:lang w:val="sr-Cyrl-BA"/>
        </w:rPr>
        <w:t>3</w:t>
      </w:r>
      <w:r w:rsidR="003E0D4C" w:rsidRPr="00555810">
        <w:rPr>
          <w:rFonts w:cs="Times New Roman"/>
          <w:color w:val="000000"/>
          <w:szCs w:val="24"/>
        </w:rPr>
        <w:t xml:space="preserve"> извршавањем сљедећих опција: у пољу</w:t>
      </w:r>
      <w:r w:rsidR="003E0D4C">
        <w:rPr>
          <w:rFonts w:cs="Times New Roman"/>
          <w:color w:val="000000"/>
          <w:szCs w:val="24"/>
          <w:lang w:val="sr-Cyrl-BA"/>
        </w:rPr>
        <w:t xml:space="preserve"> </w:t>
      </w:r>
      <w:r w:rsidR="003E0D4C" w:rsidRPr="004D0494">
        <w:rPr>
          <w:rFonts w:cs="Times New Roman"/>
          <w:b/>
          <w:bCs/>
          <w:i/>
          <w:iCs/>
          <w:color w:val="000000"/>
          <w:szCs w:val="24"/>
          <w:lang w:val="sr-Latn-BA"/>
        </w:rPr>
        <w:t>Choose the Faulted Line</w:t>
      </w:r>
      <w:r w:rsidR="003E0D4C">
        <w:rPr>
          <w:rFonts w:cs="Times New Roman"/>
          <w:color w:val="000000"/>
          <w:szCs w:val="24"/>
          <w:lang w:val="sr-Latn-BA"/>
        </w:rPr>
        <w:t xml:space="preserve"> </w:t>
      </w:r>
      <w:r w:rsidR="003E0D4C">
        <w:rPr>
          <w:rFonts w:cs="Times New Roman"/>
          <w:color w:val="000000"/>
          <w:szCs w:val="24"/>
          <w:lang w:val="sr-Cyrl-BA"/>
        </w:rPr>
        <w:t xml:space="preserve">изаберемо сабирнице </w:t>
      </w:r>
      <w:r w:rsidR="003E0D4C" w:rsidRPr="00555810">
        <w:rPr>
          <w:rFonts w:cs="Times New Roman"/>
          <w:color w:val="000000"/>
          <w:szCs w:val="24"/>
        </w:rPr>
        <w:t xml:space="preserve">које представљају почетак наведеног вода </w:t>
      </w:r>
      <w:r w:rsidR="003E0D4C" w:rsidRPr="004D0494">
        <w:rPr>
          <w:rFonts w:cs="Times New Roman"/>
          <w:b/>
          <w:bCs/>
          <w:i/>
          <w:iCs/>
          <w:color w:val="000000"/>
          <w:szCs w:val="24"/>
        </w:rPr>
        <w:t>Search For Near Bus</w:t>
      </w:r>
      <w:r w:rsidR="003E0D4C" w:rsidRPr="00555810">
        <w:t xml:space="preserve"> </w:t>
      </w:r>
      <w:r w:rsidR="003E0D4C">
        <w:rPr>
          <w:lang w:val="sr-Cyrl-BA"/>
        </w:rPr>
        <w:t>(у овом случају сабирнице 1</w:t>
      </w:r>
      <w:r w:rsidR="003E0D4C">
        <w:rPr>
          <w:lang w:val="sr-Latn-BA"/>
        </w:rPr>
        <w:t xml:space="preserve">, </w:t>
      </w:r>
      <w:r w:rsidR="003E0D4C" w:rsidRPr="004D0494">
        <w:rPr>
          <w:b/>
          <w:bCs/>
          <w:i/>
          <w:iCs/>
          <w:lang w:val="sr-Latn-BA"/>
        </w:rPr>
        <w:t xml:space="preserve">1 (1) </w:t>
      </w:r>
      <w:r w:rsidR="003E0D4C" w:rsidRPr="004D0494">
        <w:rPr>
          <w:b/>
          <w:bCs/>
          <w:i/>
          <w:iCs/>
          <w:lang w:val="en-US"/>
        </w:rPr>
        <w:t>[220,0 kV]</w:t>
      </w:r>
      <w:r w:rsidR="003E0D4C">
        <w:rPr>
          <w:lang w:val="sr-Cyrl-BA"/>
        </w:rPr>
        <w:t>)</w:t>
      </w:r>
      <w:r w:rsidR="003E0D4C">
        <w:rPr>
          <w:lang w:val="en-US"/>
        </w:rPr>
        <w:t xml:space="preserve"> </w:t>
      </w:r>
      <w:r w:rsidR="003E0D4C" w:rsidRPr="0039434E">
        <w:rPr>
          <w:rFonts w:cs="Times New Roman"/>
          <w:color w:val="000000"/>
          <w:szCs w:val="24"/>
        </w:rPr>
        <w:t xml:space="preserve">и крај наведеног вода </w:t>
      </w:r>
      <w:r w:rsidR="003E0D4C" w:rsidRPr="004D0494">
        <w:rPr>
          <w:rFonts w:cs="Times New Roman"/>
          <w:b/>
          <w:bCs/>
          <w:i/>
          <w:iCs/>
          <w:color w:val="000000"/>
          <w:szCs w:val="24"/>
        </w:rPr>
        <w:t>Select Far Bus, CKT</w:t>
      </w:r>
      <w:r w:rsidR="003E0D4C" w:rsidRPr="0039434E">
        <w:t xml:space="preserve"> </w:t>
      </w:r>
      <w:r w:rsidR="003E0D4C">
        <w:rPr>
          <w:lang w:val="sr-Cyrl-BA"/>
        </w:rPr>
        <w:t xml:space="preserve">(у овом случају сабирнице </w:t>
      </w:r>
      <w:r w:rsidR="003E0D4C">
        <w:rPr>
          <w:lang w:val="en-US"/>
        </w:rPr>
        <w:t>3</w:t>
      </w:r>
      <w:r w:rsidR="003E0D4C">
        <w:rPr>
          <w:lang w:val="sr-Latn-BA"/>
        </w:rPr>
        <w:t xml:space="preserve">, </w:t>
      </w:r>
      <w:r w:rsidR="003E0D4C" w:rsidRPr="004D0494">
        <w:rPr>
          <w:b/>
          <w:bCs/>
          <w:i/>
          <w:iCs/>
          <w:lang w:val="sr-Latn-BA"/>
        </w:rPr>
        <w:t xml:space="preserve">3 (3) </w:t>
      </w:r>
      <w:r w:rsidR="003E0D4C" w:rsidRPr="004D0494">
        <w:rPr>
          <w:b/>
          <w:bCs/>
          <w:i/>
          <w:iCs/>
          <w:lang w:val="en-US"/>
        </w:rPr>
        <w:t xml:space="preserve">[220,0 kV] </w:t>
      </w:r>
      <w:r w:rsidR="003E0D4C" w:rsidRPr="004D0494">
        <w:rPr>
          <w:b/>
          <w:bCs/>
          <w:i/>
          <w:iCs/>
          <w:lang w:val="sr-Latn-BA"/>
        </w:rPr>
        <w:t>CKT 1</w:t>
      </w:r>
      <w:r w:rsidR="003E0D4C">
        <w:rPr>
          <w:lang w:val="sr-Cyrl-BA"/>
        </w:rPr>
        <w:t>)</w:t>
      </w:r>
      <w:r w:rsidR="003E0D4C">
        <w:rPr>
          <w:lang w:val="en-US"/>
        </w:rPr>
        <w:t>.</w:t>
      </w:r>
      <w:r w:rsidR="003E0D4C">
        <w:rPr>
          <w:lang w:val="sr-Cyrl-BA"/>
        </w:rPr>
        <w:t xml:space="preserve"> </w:t>
      </w:r>
      <w:r w:rsidR="003E0D4C" w:rsidRPr="0039434E">
        <w:rPr>
          <w:rFonts w:cs="Times New Roman"/>
          <w:color w:val="000000"/>
          <w:szCs w:val="24"/>
        </w:rPr>
        <w:t>Наредни корак је избор</w:t>
      </w:r>
      <w:r w:rsidR="003E0D4C">
        <w:rPr>
          <w:rFonts w:cs="Times New Roman"/>
          <w:color w:val="000000"/>
          <w:szCs w:val="24"/>
          <w:lang w:val="sr-Cyrl-BA"/>
        </w:rPr>
        <w:t xml:space="preserve"> </w:t>
      </w:r>
      <w:r w:rsidR="003E0D4C" w:rsidRPr="0039434E">
        <w:rPr>
          <w:rFonts w:cs="Times New Roman"/>
          <w:color w:val="000000"/>
          <w:szCs w:val="24"/>
        </w:rPr>
        <w:t>типа квара,</w:t>
      </w:r>
      <w:r w:rsidR="003E0D4C">
        <w:rPr>
          <w:rFonts w:cs="Times New Roman"/>
          <w:color w:val="000000"/>
          <w:szCs w:val="24"/>
          <w:lang w:val="sr-Cyrl-BA"/>
        </w:rPr>
        <w:t xml:space="preserve"> а</w:t>
      </w:r>
      <w:r w:rsidR="003E0D4C" w:rsidRPr="0039434E">
        <w:rPr>
          <w:rFonts w:cs="Times New Roman"/>
          <w:color w:val="000000"/>
          <w:szCs w:val="24"/>
        </w:rPr>
        <w:t xml:space="preserve"> то се ради тако што се у пољу </w:t>
      </w:r>
      <w:r w:rsidR="003E0D4C" w:rsidRPr="004D0494">
        <w:rPr>
          <w:rFonts w:cs="Times New Roman"/>
          <w:b/>
          <w:bCs/>
          <w:i/>
          <w:iCs/>
          <w:color w:val="000000"/>
          <w:szCs w:val="24"/>
        </w:rPr>
        <w:t>Fault Type</w:t>
      </w:r>
      <w:r w:rsidR="003E0D4C">
        <w:rPr>
          <w:rFonts w:cs="Times New Roman"/>
          <w:i/>
          <w:iCs/>
          <w:color w:val="000000"/>
          <w:lang w:val="sr-Cyrl-BA"/>
        </w:rPr>
        <w:t xml:space="preserve"> </w:t>
      </w:r>
      <w:r w:rsidR="003E0D4C" w:rsidRPr="0039434E">
        <w:rPr>
          <w:rFonts w:cs="Times New Roman"/>
          <w:color w:val="000000"/>
          <w:szCs w:val="24"/>
        </w:rPr>
        <w:t>изабере</w:t>
      </w:r>
      <w:r w:rsidR="003E0D4C" w:rsidRPr="0039434E">
        <w:t xml:space="preserve"> </w:t>
      </w:r>
      <w:r w:rsidR="003E0D4C" w:rsidRPr="004D0494">
        <w:rPr>
          <w:b/>
          <w:bCs/>
          <w:i/>
          <w:iCs/>
          <w:lang w:val="sr-Latn-BA"/>
        </w:rPr>
        <w:t>Double Line-to-Ground</w:t>
      </w:r>
      <w:r w:rsidR="003E0D4C">
        <w:rPr>
          <w:lang w:val="sr-Cyrl-BA"/>
        </w:rPr>
        <w:t xml:space="preserve">, јер је у питању двополни кратак спој са земљом (2ПКСЗ) и притисне дугме </w:t>
      </w:r>
      <w:r w:rsidR="003E0D4C" w:rsidRPr="004D0494">
        <w:rPr>
          <w:b/>
          <w:bCs/>
          <w:i/>
          <w:iCs/>
          <w:lang w:val="sr-Latn-BA"/>
        </w:rPr>
        <w:t>Calculate</w:t>
      </w:r>
      <w:r w:rsidR="003E0D4C">
        <w:rPr>
          <w:lang w:val="sr-Cyrl-BA"/>
        </w:rPr>
        <w:t xml:space="preserve">. </w:t>
      </w:r>
      <w:r w:rsidR="003E0D4C">
        <w:rPr>
          <w:rFonts w:ascii="TimesNewRomanPS-ItalicMT" w:hAnsi="TimesNewRomanPS-ItalicMT"/>
          <w:color w:val="000000"/>
          <w:szCs w:val="24"/>
          <w:lang w:val="sr-Cyrl-BA"/>
        </w:rPr>
        <w:t xml:space="preserve">У прозору </w:t>
      </w:r>
      <w:r w:rsidR="003E0D4C" w:rsidRPr="004D0494">
        <w:rPr>
          <w:rFonts w:cs="Times New Roman"/>
          <w:b/>
          <w:bCs/>
          <w:i/>
          <w:iCs/>
          <w:color w:val="000000"/>
          <w:szCs w:val="24"/>
        </w:rPr>
        <w:t>Single Fault</w:t>
      </w:r>
      <w:r w:rsidR="003E0D4C">
        <w:rPr>
          <w:rFonts w:cs="Times New Roman"/>
          <w:color w:val="000000"/>
          <w:szCs w:val="24"/>
          <w:lang w:val="sr-Cyrl-BA"/>
        </w:rPr>
        <w:t xml:space="preserve"> потребно је да селектујемо 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Lines </w:t>
      </w:r>
      <w:r w:rsidR="003E0D4C" w:rsidRPr="006A32DA">
        <w:rPr>
          <w:rFonts w:cs="Times New Roman"/>
          <w:color w:val="000000"/>
          <w:szCs w:val="24"/>
        </w:rPr>
        <w:t>→</w:t>
      </w:r>
      <w:r w:rsidR="003E0D4C">
        <w:rPr>
          <w:rFonts w:cs="Times New Roman"/>
          <w:color w:val="000000"/>
          <w:szCs w:val="24"/>
        </w:rPr>
        <w:t xml:space="preserve"> </w:t>
      </w:r>
      <w:r w:rsidR="003E0D4C">
        <w:rPr>
          <w:rFonts w:cs="Times New Roman"/>
          <w:b/>
          <w:bCs/>
          <w:i/>
          <w:iCs/>
          <w:color w:val="000000"/>
          <w:szCs w:val="24"/>
        </w:rPr>
        <w:t xml:space="preserve">Options </w:t>
      </w:r>
      <w:r w:rsidR="003E0D4C" w:rsidRPr="006A32DA">
        <w:rPr>
          <w:rFonts w:cs="Times New Roman"/>
          <w:color w:val="000000"/>
          <w:szCs w:val="24"/>
        </w:rPr>
        <w:t>→</w:t>
      </w:r>
      <w:r w:rsidR="003E0D4C">
        <w:rPr>
          <w:rFonts w:cs="Times New Roman"/>
          <w:color w:val="000000"/>
          <w:szCs w:val="24"/>
        </w:rPr>
        <w:t xml:space="preserve"> </w:t>
      </w:r>
      <w:r w:rsidR="003E0D4C">
        <w:rPr>
          <w:rFonts w:cs="Times New Roman"/>
          <w:b/>
          <w:bCs/>
          <w:i/>
          <w:iCs/>
          <w:color w:val="000000"/>
          <w:szCs w:val="24"/>
        </w:rPr>
        <w:t>Display/Column Options</w:t>
      </w:r>
      <w:r w:rsidR="003E0D4C">
        <w:rPr>
          <w:rFonts w:cs="Times New Roman"/>
          <w:color w:val="000000"/>
          <w:szCs w:val="24"/>
        </w:rPr>
        <w:t xml:space="preserve">. </w:t>
      </w:r>
      <w:r w:rsidR="003E0D4C">
        <w:rPr>
          <w:rFonts w:cs="Times New Roman"/>
          <w:color w:val="000000"/>
          <w:szCs w:val="24"/>
          <w:lang w:val="sr-Cyrl-BA"/>
        </w:rPr>
        <w:t xml:space="preserve">Затим је потребно да у пољу 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Available Field </w:t>
      </w:r>
      <w:r w:rsidR="003E0D4C">
        <w:rPr>
          <w:rFonts w:cs="Times New Roman"/>
          <w:color w:val="000000"/>
          <w:szCs w:val="24"/>
          <w:lang w:val="sr-Cyrl-BA"/>
        </w:rPr>
        <w:t xml:space="preserve">одаберемо </w:t>
      </w:r>
      <w:r w:rsidR="003E0D4C" w:rsidRPr="00E40565">
        <w:rPr>
          <w:rFonts w:cs="Times New Roman"/>
          <w:b/>
          <w:bCs/>
          <w:i/>
          <w:iCs/>
          <w:color w:val="000000"/>
          <w:szCs w:val="24"/>
          <w:lang w:val="sr-Latn-BA"/>
        </w:rPr>
        <w:t>Fault Analysis</w:t>
      </w:r>
      <w:r w:rsidR="003E0D4C">
        <w:rPr>
          <w:rFonts w:cs="Times New Roman"/>
          <w:color w:val="000000"/>
          <w:szCs w:val="24"/>
          <w:lang w:val="sr-Latn-BA"/>
        </w:rPr>
        <w:t xml:space="preserve"> </w:t>
      </w:r>
      <w:r w:rsidR="003E0D4C">
        <w:rPr>
          <w:rFonts w:cs="Times New Roman"/>
          <w:color w:val="000000"/>
          <w:szCs w:val="24"/>
          <w:lang w:val="sr-Cyrl-BA"/>
        </w:rPr>
        <w:t>и да селектујемо</w:t>
      </w:r>
      <w:r w:rsidR="003E0D4C">
        <w:rPr>
          <w:rFonts w:cs="Times New Roman"/>
          <w:color w:val="000000"/>
          <w:szCs w:val="24"/>
          <w:lang w:val="sr-Latn-BA"/>
        </w:rPr>
        <w:t xml:space="preserve"> 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Phase Current A at from Bus </w:t>
      </w:r>
      <w:r w:rsidR="003E0D4C">
        <w:rPr>
          <w:rFonts w:cs="Times New Roman"/>
          <w:color w:val="000000"/>
          <w:szCs w:val="24"/>
          <w:lang w:val="sr-Latn-BA"/>
        </w:rPr>
        <w:t>(</w:t>
      </w:r>
      <w:r w:rsidR="003E0D4C">
        <w:rPr>
          <w:rFonts w:cs="Times New Roman"/>
          <w:color w:val="000000"/>
          <w:szCs w:val="24"/>
          <w:lang w:val="sr-Cyrl-BA"/>
        </w:rPr>
        <w:t>струја фазе А</w:t>
      </w:r>
      <w:r w:rsidR="003E0D4C">
        <w:rPr>
          <w:rFonts w:cs="Times New Roman"/>
          <w:color w:val="000000"/>
          <w:szCs w:val="24"/>
          <w:lang w:val="sr-Latn-BA"/>
        </w:rPr>
        <w:t>)</w:t>
      </w:r>
      <w:r w:rsidR="003E0D4C">
        <w:rPr>
          <w:rFonts w:cs="Times New Roman"/>
          <w:color w:val="000000"/>
          <w:szCs w:val="24"/>
          <w:lang w:val="sr-Cyrl-BA"/>
        </w:rPr>
        <w:t xml:space="preserve">, 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Phase 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t>Angle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A at from Bus</w:t>
      </w:r>
      <w:r w:rsidR="003E0D4C">
        <w:rPr>
          <w:rFonts w:cs="Times New Roman"/>
          <w:color w:val="000000"/>
          <w:szCs w:val="24"/>
          <w:lang w:val="sr-Latn-BA"/>
        </w:rPr>
        <w:t xml:space="preserve"> (</w:t>
      </w:r>
      <w:r w:rsidR="003E0D4C">
        <w:rPr>
          <w:rFonts w:cs="Times New Roman"/>
          <w:color w:val="000000"/>
          <w:szCs w:val="24"/>
          <w:lang w:val="sr-Cyrl-BA"/>
        </w:rPr>
        <w:t>фазни став струје фазе А</w:t>
      </w:r>
      <w:r w:rsidR="003E0D4C">
        <w:rPr>
          <w:rFonts w:cs="Times New Roman"/>
          <w:color w:val="000000"/>
          <w:szCs w:val="24"/>
          <w:lang w:val="sr-Latn-BA"/>
        </w:rPr>
        <w:t>)</w:t>
      </w:r>
      <w:r w:rsidR="003E0D4C">
        <w:rPr>
          <w:rFonts w:cs="Times New Roman"/>
          <w:color w:val="000000"/>
          <w:szCs w:val="24"/>
          <w:lang w:val="sr-Cyrl-BA"/>
        </w:rPr>
        <w:t xml:space="preserve">, 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lastRenderedPageBreak/>
        <w:t xml:space="preserve">Phase Current 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t>B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at from Bus </w:t>
      </w:r>
      <w:r w:rsidR="003E0D4C">
        <w:rPr>
          <w:rFonts w:cs="Times New Roman"/>
          <w:color w:val="000000"/>
          <w:szCs w:val="24"/>
          <w:lang w:val="sr-Latn-BA"/>
        </w:rPr>
        <w:t>(</w:t>
      </w:r>
      <w:r w:rsidR="003E0D4C">
        <w:rPr>
          <w:rFonts w:cs="Times New Roman"/>
          <w:color w:val="000000"/>
          <w:szCs w:val="24"/>
          <w:lang w:val="sr-Cyrl-BA"/>
        </w:rPr>
        <w:t xml:space="preserve">струја фазе </w:t>
      </w:r>
      <w:r w:rsidR="003E0D4C">
        <w:rPr>
          <w:rFonts w:cs="Times New Roman"/>
          <w:color w:val="000000"/>
          <w:szCs w:val="24"/>
          <w:lang w:val="sr-Latn-BA"/>
        </w:rPr>
        <w:t>B</w:t>
      </w:r>
      <w:r w:rsidR="003E0D4C">
        <w:rPr>
          <w:rFonts w:cs="Times New Roman"/>
          <w:color w:val="000000"/>
          <w:szCs w:val="24"/>
          <w:lang w:val="sr-Latn-BA"/>
        </w:rPr>
        <w:t>)</w:t>
      </w:r>
      <w:r w:rsidR="003E0D4C">
        <w:rPr>
          <w:rFonts w:cs="Times New Roman"/>
          <w:color w:val="000000"/>
          <w:szCs w:val="24"/>
          <w:lang w:val="sr-Cyrl-BA"/>
        </w:rPr>
        <w:t xml:space="preserve">, 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Phase Angle 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t>B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at from Bus</w:t>
      </w:r>
      <w:r w:rsidR="003E0D4C">
        <w:rPr>
          <w:rFonts w:cs="Times New Roman"/>
          <w:color w:val="000000"/>
          <w:szCs w:val="24"/>
          <w:lang w:val="sr-Latn-BA"/>
        </w:rPr>
        <w:t xml:space="preserve"> (</w:t>
      </w:r>
      <w:r w:rsidR="003E0D4C">
        <w:rPr>
          <w:rFonts w:cs="Times New Roman"/>
          <w:color w:val="000000"/>
          <w:szCs w:val="24"/>
          <w:lang w:val="sr-Cyrl-BA"/>
        </w:rPr>
        <w:t xml:space="preserve">фазни став струје фазе </w:t>
      </w:r>
      <w:r w:rsidR="003E0D4C">
        <w:rPr>
          <w:rFonts w:cs="Times New Roman"/>
          <w:color w:val="000000"/>
          <w:szCs w:val="24"/>
          <w:lang w:val="sr-Latn-BA"/>
        </w:rPr>
        <w:t>B</w:t>
      </w:r>
      <w:r w:rsidR="003E0D4C">
        <w:rPr>
          <w:rFonts w:cs="Times New Roman"/>
          <w:color w:val="000000"/>
          <w:szCs w:val="24"/>
          <w:lang w:val="sr-Latn-BA"/>
        </w:rPr>
        <w:t>)</w:t>
      </w:r>
      <w:r w:rsidR="003E0D4C">
        <w:rPr>
          <w:rFonts w:cs="Times New Roman"/>
          <w:color w:val="000000"/>
          <w:szCs w:val="24"/>
          <w:lang w:val="sr-Cyrl-BA"/>
        </w:rPr>
        <w:t>,</w:t>
      </w:r>
      <w:r w:rsidR="003E0D4C">
        <w:rPr>
          <w:rFonts w:cs="Times New Roman"/>
          <w:color w:val="000000"/>
          <w:szCs w:val="24"/>
          <w:lang w:val="sr-Latn-BA"/>
        </w:rPr>
        <w:t xml:space="preserve"> 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Phase Current 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t>C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at from Bus </w:t>
      </w:r>
      <w:r w:rsidR="003E0D4C">
        <w:rPr>
          <w:rFonts w:cs="Times New Roman"/>
          <w:color w:val="000000"/>
          <w:szCs w:val="24"/>
          <w:lang w:val="sr-Latn-BA"/>
        </w:rPr>
        <w:t>(</w:t>
      </w:r>
      <w:r w:rsidR="003E0D4C">
        <w:rPr>
          <w:rFonts w:cs="Times New Roman"/>
          <w:color w:val="000000"/>
          <w:szCs w:val="24"/>
          <w:lang w:val="sr-Cyrl-BA"/>
        </w:rPr>
        <w:t xml:space="preserve">струја фазе </w:t>
      </w:r>
      <w:r w:rsidR="003E0D4C">
        <w:rPr>
          <w:rFonts w:cs="Times New Roman"/>
          <w:color w:val="000000"/>
          <w:szCs w:val="24"/>
          <w:lang w:val="sr-Latn-BA"/>
        </w:rPr>
        <w:t>C</w:t>
      </w:r>
      <w:r w:rsidR="003E0D4C">
        <w:rPr>
          <w:rFonts w:cs="Times New Roman"/>
          <w:color w:val="000000"/>
          <w:szCs w:val="24"/>
          <w:lang w:val="sr-Latn-BA"/>
        </w:rPr>
        <w:t>)</w:t>
      </w:r>
      <w:r w:rsidR="003E0D4C">
        <w:rPr>
          <w:rFonts w:cs="Times New Roman"/>
          <w:color w:val="000000"/>
          <w:szCs w:val="24"/>
          <w:lang w:val="sr-Cyrl-BA"/>
        </w:rPr>
        <w:t xml:space="preserve">, </w:t>
      </w:r>
      <w:r w:rsidR="003E0D4C">
        <w:rPr>
          <w:rFonts w:cs="Times New Roman"/>
          <w:b/>
          <w:bCs/>
          <w:i/>
          <w:iCs/>
          <w:color w:val="000000"/>
          <w:szCs w:val="24"/>
          <w:lang w:val="sr-Latn-BA"/>
        </w:rPr>
        <w:t>Phase Angle A at from Bus</w:t>
      </w:r>
      <w:r w:rsidR="003E0D4C">
        <w:rPr>
          <w:rFonts w:cs="Times New Roman"/>
          <w:color w:val="000000"/>
          <w:szCs w:val="24"/>
          <w:lang w:val="sr-Latn-BA"/>
        </w:rPr>
        <w:t xml:space="preserve"> (</w:t>
      </w:r>
      <w:r w:rsidR="003E0D4C">
        <w:rPr>
          <w:rFonts w:cs="Times New Roman"/>
          <w:color w:val="000000"/>
          <w:szCs w:val="24"/>
          <w:lang w:val="sr-Cyrl-BA"/>
        </w:rPr>
        <w:t xml:space="preserve">фазни став струје фазе </w:t>
      </w:r>
      <w:r w:rsidR="003E0D4C">
        <w:rPr>
          <w:rFonts w:cs="Times New Roman"/>
          <w:color w:val="000000"/>
          <w:szCs w:val="24"/>
          <w:lang w:val="sr-Latn-BA"/>
        </w:rPr>
        <w:t>C</w:t>
      </w:r>
      <w:r w:rsidR="003E0D4C">
        <w:rPr>
          <w:rFonts w:cs="Times New Roman"/>
          <w:color w:val="000000"/>
          <w:szCs w:val="24"/>
          <w:lang w:val="sr-Latn-BA"/>
        </w:rPr>
        <w:t>)</w:t>
      </w:r>
      <w:r w:rsidR="003E0D4C">
        <w:rPr>
          <w:rFonts w:cs="Times New Roman"/>
          <w:color w:val="000000"/>
          <w:szCs w:val="24"/>
          <w:lang w:val="sr-Latn-BA"/>
        </w:rPr>
        <w:t xml:space="preserve">. </w:t>
      </w:r>
      <w:r w:rsidR="003E0D4C">
        <w:rPr>
          <w:rFonts w:cs="Times New Roman"/>
          <w:color w:val="000000"/>
          <w:szCs w:val="24"/>
          <w:lang w:val="sr-Cyrl-BA"/>
        </w:rPr>
        <w:t>Вриједности ових струја су приказане на сљедећој слици.</w:t>
      </w:r>
    </w:p>
    <w:p w14:paraId="7C7DAF28" w14:textId="0256888B" w:rsidR="003E0D4C" w:rsidRDefault="003E0D4C" w:rsidP="003E0D4C">
      <w:pPr>
        <w:spacing w:before="240" w:after="0"/>
        <w:jc w:val="center"/>
        <w:rPr>
          <w:lang w:val="sr-Cyrl-BA"/>
        </w:rPr>
      </w:pPr>
      <w:r>
        <w:rPr>
          <w:noProof/>
          <w:lang w:val="sr-Cyrl-BA"/>
        </w:rPr>
        <w:drawing>
          <wp:inline distT="0" distB="0" distL="0" distR="0" wp14:anchorId="644A7816" wp14:editId="1C18E6AF">
            <wp:extent cx="4930567" cy="153175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Untitled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E690" w14:textId="5EE7BDEC" w:rsidR="003E0D4C" w:rsidRPr="00E73509" w:rsidRDefault="003E0D4C" w:rsidP="003E0D4C">
      <w:pPr>
        <w:spacing w:after="0"/>
        <w:jc w:val="center"/>
        <w:rPr>
          <w:i/>
          <w:iCs/>
          <w:sz w:val="22"/>
          <w:szCs w:val="20"/>
          <w:lang w:val="en-US"/>
        </w:rPr>
      </w:pPr>
      <w:bookmarkStart w:id="7" w:name="_Hlk40796234"/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Сл. 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>1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5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Вриједност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струја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по фазама </w:t>
      </w:r>
      <w:r w:rsidR="005027F4"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кроз трансформаторе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</w:t>
      </w:r>
      <w:r w:rsidR="005027F4" w:rsidRPr="005027F4">
        <w:rPr>
          <w:rFonts w:ascii="TimesNewRomanPSMT" w:hAnsi="TimesNewRomanPSMT"/>
          <w:i/>
          <w:iCs/>
          <w:color w:val="000000"/>
          <w:sz w:val="22"/>
        </w:rPr>
        <w:t>Т</w:t>
      </w:r>
      <w:r w:rsidR="005027F4" w:rsidRPr="005027F4">
        <w:rPr>
          <w:rFonts w:ascii="TimesNewRomanPSMT" w:hAnsi="TimesNewRomanPSMT"/>
          <w:i/>
          <w:iCs/>
          <w:color w:val="000000"/>
          <w:sz w:val="22"/>
          <w:vertAlign w:val="subscript"/>
        </w:rPr>
        <w:t>1</w:t>
      </w:r>
      <w:r w:rsidR="005027F4" w:rsidRPr="005027F4">
        <w:rPr>
          <w:rFonts w:ascii="TimesNewRomanPSMT" w:hAnsi="TimesNewRomanPSMT"/>
          <w:i/>
          <w:iCs/>
          <w:color w:val="000000"/>
          <w:sz w:val="22"/>
          <w:vertAlign w:val="subscript"/>
          <w:lang w:val="sr-Cyrl-BA"/>
        </w:rPr>
        <w:t xml:space="preserve"> </w:t>
      </w:r>
      <w:r w:rsidR="005027F4" w:rsidRPr="005027F4">
        <w:rPr>
          <w:rFonts w:ascii="TimesNewRomanPSMT" w:hAnsi="TimesNewRomanPSMT"/>
          <w:color w:val="000000"/>
          <w:sz w:val="22"/>
          <w:lang w:val="sr-Cyrl-BA"/>
        </w:rPr>
        <w:t xml:space="preserve">и </w:t>
      </w:r>
      <w:r w:rsidR="005027F4" w:rsidRPr="005027F4">
        <w:rPr>
          <w:rFonts w:ascii="TimesNewRomanPSMT" w:hAnsi="TimesNewRomanPSMT"/>
          <w:i/>
          <w:iCs/>
          <w:color w:val="000000"/>
          <w:sz w:val="22"/>
        </w:rPr>
        <w:t>Т</w:t>
      </w:r>
      <w:r w:rsidR="005027F4" w:rsidRPr="005027F4">
        <w:rPr>
          <w:rFonts w:ascii="TimesNewRomanPSMT" w:hAnsi="TimesNewRomanPSMT"/>
          <w:i/>
          <w:iCs/>
          <w:color w:val="000000"/>
          <w:sz w:val="22"/>
          <w:vertAlign w:val="subscript"/>
        </w:rPr>
        <w:t>2</w:t>
      </w:r>
      <w:r w:rsidR="005027F4">
        <w:rPr>
          <w:rFonts w:ascii="TimesNewRomanPSMT" w:hAnsi="TimesNewRomanPSMT"/>
          <w:i/>
          <w:iCs/>
          <w:color w:val="000000"/>
          <w:szCs w:val="24"/>
          <w:vertAlign w:val="subscript"/>
          <w:lang w:val="sr-Cyrl-BA"/>
        </w:rPr>
        <w:t xml:space="preserve"> </w:t>
      </w:r>
      <w:r w:rsidR="005027F4">
        <w:rPr>
          <w:rFonts w:ascii="TimesNewRomanPSMT" w:hAnsi="TimesNewRomanPSMT"/>
          <w:i/>
          <w:iCs/>
          <w:color w:val="000000"/>
          <w:szCs w:val="24"/>
          <w:vertAlign w:val="subscript"/>
          <w:lang w:val="sr-Cyrl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 w:rsidR="005027F4">
        <w:rPr>
          <w:i/>
          <w:iCs/>
          <w:sz w:val="22"/>
          <w:szCs w:val="20"/>
          <w:lang w:val="sr-Cyrl-BA"/>
        </w:rPr>
        <w:t>2</w:t>
      </w:r>
      <w:r w:rsidRPr="00EE2CE3">
        <w:rPr>
          <w:i/>
          <w:iCs/>
          <w:sz w:val="22"/>
          <w:szCs w:val="20"/>
          <w:lang w:val="sr-Cyrl-BA"/>
        </w:rPr>
        <w:t>ПКС</w:t>
      </w:r>
      <w:r w:rsidR="005027F4">
        <w:rPr>
          <w:i/>
          <w:iCs/>
          <w:sz w:val="22"/>
          <w:szCs w:val="20"/>
          <w:lang w:val="sr-Cyrl-BA"/>
        </w:rPr>
        <w:t>З</w:t>
      </w:r>
      <w:r>
        <w:rPr>
          <w:i/>
          <w:iCs/>
          <w:sz w:val="22"/>
          <w:szCs w:val="20"/>
          <w:lang w:val="en-US"/>
        </w:rPr>
        <w:t xml:space="preserve"> (</w:t>
      </w:r>
      <w:r>
        <w:rPr>
          <w:i/>
          <w:iCs/>
          <w:sz w:val="22"/>
          <w:szCs w:val="20"/>
          <w:lang w:val="sr-Cyrl-BA"/>
        </w:rPr>
        <w:t xml:space="preserve">квар се десио на </w:t>
      </w:r>
      <w:r w:rsidR="005027F4">
        <w:rPr>
          <w:i/>
          <w:iCs/>
          <w:sz w:val="22"/>
          <w:szCs w:val="20"/>
          <w:lang w:val="sr-Cyrl-BA"/>
        </w:rPr>
        <w:t xml:space="preserve">половини вода </w:t>
      </w:r>
      <w:r w:rsidR="005027F4" w:rsidRPr="005027F4">
        <w:rPr>
          <w:rFonts w:ascii="TimesNewRomanPSMT" w:hAnsi="TimesNewRomanPSMT"/>
          <w:i/>
          <w:iCs/>
          <w:color w:val="000000"/>
          <w:sz w:val="22"/>
        </w:rPr>
        <w:t>V</w:t>
      </w:r>
      <w:r w:rsidR="005027F4" w:rsidRPr="005027F4">
        <w:rPr>
          <w:rFonts w:ascii="TimesNewRomanPSMT" w:hAnsi="TimesNewRomanPSMT"/>
          <w:i/>
          <w:iCs/>
          <w:color w:val="000000"/>
          <w:sz w:val="22"/>
          <w:vertAlign w:val="subscript"/>
        </w:rPr>
        <w:t>13</w:t>
      </w:r>
      <w:r>
        <w:rPr>
          <w:i/>
          <w:iCs/>
          <w:sz w:val="22"/>
          <w:szCs w:val="20"/>
          <w:lang w:val="en-US"/>
        </w:rPr>
        <w:t>)</w:t>
      </w:r>
    </w:p>
    <w:p w14:paraId="75CDF07A" w14:textId="12358053" w:rsidR="005027F4" w:rsidRDefault="005027F4" w:rsidP="005027F4">
      <w:pPr>
        <w:pStyle w:val="Osnovnitekst"/>
      </w:pPr>
      <w:r>
        <w:rPr>
          <w:szCs w:val="24"/>
        </w:rPr>
        <w:t xml:space="preserve">Са </w:t>
      </w:r>
      <w:r>
        <w:rPr>
          <w:i/>
          <w:iCs/>
          <w:szCs w:val="24"/>
        </w:rPr>
        <w:t>сл. 1</w:t>
      </w:r>
      <w:r>
        <w:rPr>
          <w:i/>
          <w:iCs/>
          <w:szCs w:val="24"/>
        </w:rPr>
        <w:t>5</w:t>
      </w:r>
      <w:r>
        <w:rPr>
          <w:i/>
          <w:iCs/>
          <w:szCs w:val="24"/>
        </w:rPr>
        <w:t xml:space="preserve"> </w:t>
      </w:r>
      <w:r>
        <w:rPr>
          <w:szCs w:val="24"/>
        </w:rPr>
        <w:t>очитавамо</w:t>
      </w:r>
      <w:r>
        <w:rPr>
          <w:szCs w:val="24"/>
        </w:rPr>
        <w:t xml:space="preserve"> </w:t>
      </w:r>
      <w:r>
        <w:t xml:space="preserve">вриједности </w:t>
      </w:r>
      <w:r w:rsidRPr="005027F4">
        <w:rPr>
          <w:rFonts w:ascii="TimesNewRomanPS-ItalicMT" w:hAnsi="TimesNewRomanPS-ItalicMT"/>
          <w:color w:val="000000"/>
          <w:szCs w:val="24"/>
        </w:rPr>
        <w:t xml:space="preserve">струја по фазама кроз трансформаторе </w:t>
      </w:r>
      <w:r w:rsidRPr="005027F4">
        <w:rPr>
          <w:rFonts w:ascii="TimesNewRomanPSMT" w:hAnsi="TimesNewRomanPSMT"/>
          <w:i/>
          <w:iCs/>
          <w:color w:val="000000"/>
          <w:szCs w:val="24"/>
        </w:rPr>
        <w:t>Т</w:t>
      </w:r>
      <w:r w:rsidRPr="005027F4">
        <w:rPr>
          <w:rFonts w:ascii="TimesNewRomanPSMT" w:hAnsi="TimesNewRomanPSMT"/>
          <w:i/>
          <w:iCs/>
          <w:color w:val="000000"/>
          <w:szCs w:val="24"/>
          <w:vertAlign w:val="subscript"/>
        </w:rPr>
        <w:t>1</w:t>
      </w:r>
      <w:r w:rsidRPr="005027F4">
        <w:rPr>
          <w:rFonts w:ascii="TimesNewRomanPSMT" w:hAnsi="TimesNewRomanPSMT"/>
          <w:color w:val="000000"/>
          <w:szCs w:val="24"/>
          <w:vertAlign w:val="subscript"/>
        </w:rPr>
        <w:t xml:space="preserve"> </w:t>
      </w:r>
      <w:r w:rsidRPr="005027F4">
        <w:rPr>
          <w:rFonts w:ascii="TimesNewRomanPSMT" w:hAnsi="TimesNewRomanPSMT"/>
          <w:color w:val="000000"/>
          <w:szCs w:val="24"/>
        </w:rPr>
        <w:t xml:space="preserve">и </w:t>
      </w:r>
      <w:r w:rsidRPr="005027F4">
        <w:rPr>
          <w:rFonts w:ascii="TimesNewRomanPSMT" w:hAnsi="TimesNewRomanPSMT"/>
          <w:i/>
          <w:iCs/>
          <w:color w:val="000000"/>
          <w:szCs w:val="24"/>
        </w:rPr>
        <w:t>Т</w:t>
      </w:r>
      <w:r w:rsidRPr="005027F4">
        <w:rPr>
          <w:rFonts w:ascii="TimesNewRomanPSMT" w:hAnsi="TimesNewRomanPSMT"/>
          <w:i/>
          <w:iCs/>
          <w:color w:val="000000"/>
          <w:szCs w:val="24"/>
          <w:vertAlign w:val="subscript"/>
        </w:rPr>
        <w:t>2</w:t>
      </w:r>
      <w:r w:rsidRPr="005027F4">
        <w:rPr>
          <w:rFonts w:ascii="TimesNewRomanPSMT" w:hAnsi="TimesNewRomanPSMT"/>
          <w:color w:val="000000"/>
          <w:szCs w:val="24"/>
          <w:vertAlign w:val="subscript"/>
        </w:rPr>
        <w:t xml:space="preserve">  </w:t>
      </w:r>
      <w:r w:rsidRPr="005027F4">
        <w:rPr>
          <w:rFonts w:ascii="TimesNewRomanPS-ItalicMT" w:hAnsi="TimesNewRomanPS-ItalicMT"/>
          <w:color w:val="000000"/>
          <w:szCs w:val="24"/>
        </w:rPr>
        <w:t xml:space="preserve">за </w:t>
      </w:r>
      <w:r>
        <w:rPr>
          <w:rFonts w:ascii="TimesNewRomanPS-ItalicMT" w:hAnsi="TimesNewRomanPS-ItalicMT"/>
          <w:color w:val="000000"/>
          <w:szCs w:val="24"/>
        </w:rPr>
        <w:t xml:space="preserve">случај </w:t>
      </w:r>
      <w:r w:rsidRPr="005027F4">
        <w:rPr>
          <w:szCs w:val="24"/>
        </w:rPr>
        <w:t>2ПКСЗ</w:t>
      </w:r>
      <w:r>
        <w:rPr>
          <w:i/>
          <w:iCs/>
          <w:sz w:val="22"/>
          <w:szCs w:val="20"/>
          <w:lang w:val="en-US"/>
        </w:rPr>
        <w:t xml:space="preserve"> </w:t>
      </w:r>
      <w:r>
        <w:t xml:space="preserve">на половини </w:t>
      </w:r>
      <w:bookmarkStart w:id="8" w:name="_Hlk40796150"/>
      <w:r>
        <w:t xml:space="preserve">вода </w:t>
      </w:r>
      <w:r>
        <w:rPr>
          <w:i/>
          <w:iCs/>
          <w:lang w:val="sr-Latn-BA"/>
        </w:rPr>
        <w:t>V</w:t>
      </w:r>
      <w:r>
        <w:rPr>
          <w:i/>
          <w:iCs/>
          <w:vertAlign w:val="subscript"/>
          <w:lang w:val="sr-Latn-BA"/>
        </w:rPr>
        <w:t>13</w:t>
      </w:r>
      <w:r>
        <w:t>.</w:t>
      </w:r>
    </w:p>
    <w:bookmarkEnd w:id="8"/>
    <w:p w14:paraId="19A7CA16" w14:textId="04EE48E5" w:rsidR="005027F4" w:rsidRDefault="005027F4" w:rsidP="005027F4">
      <w:pPr>
        <w:spacing w:before="240"/>
        <w:rPr>
          <w:rFonts w:ascii="TimesNewRomanPSMT" w:hAnsi="TimesNewRomanPSMT"/>
          <w:color w:val="000000"/>
          <w:szCs w:val="24"/>
          <w:lang w:val="sr-Cyrl-BA"/>
        </w:rPr>
      </w:pPr>
      <w:r>
        <w:rPr>
          <w:szCs w:val="24"/>
          <w:lang w:val="sr-Cyrl-BA"/>
        </w:rPr>
        <w:t xml:space="preserve">         </w:t>
      </w:r>
      <w:r>
        <w:rPr>
          <w:szCs w:val="24"/>
          <w:lang w:val="sr-Cyrl-BA"/>
        </w:rPr>
        <w:t xml:space="preserve">С обзиром да је трансформатор </w:t>
      </w:r>
      <w:r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1</w:t>
      </w:r>
      <w:r w:rsidRPr="00271D57">
        <w:rPr>
          <w:rFonts w:ascii="TimesNewRomanPSMT" w:hAnsi="TimesNewRomanPSMT"/>
          <w:color w:val="000000"/>
          <w:szCs w:val="24"/>
          <w:vertAlign w:val="subscript"/>
          <w:lang w:val="sr-Cyrl-BA"/>
        </w:rPr>
        <w:t xml:space="preserve"> </w:t>
      </w:r>
      <w:r>
        <w:rPr>
          <w:rFonts w:ascii="TimesNewRomanPSMT" w:hAnsi="TimesNewRomanPSMT"/>
          <w:color w:val="000000"/>
          <w:szCs w:val="24"/>
          <w:lang w:val="sr-Cyrl-BA"/>
        </w:rPr>
        <w:t>везан између сабирница 5 и 1, стр</w:t>
      </w:r>
      <w:r w:rsidR="008C0121">
        <w:rPr>
          <w:rFonts w:ascii="TimesNewRomanPSMT" w:hAnsi="TimesNewRomanPSMT"/>
          <w:color w:val="000000"/>
          <w:szCs w:val="24"/>
          <w:lang w:val="sr-Cyrl-BA"/>
        </w:rPr>
        <w:t>у</w:t>
      </w:r>
      <w:r>
        <w:rPr>
          <w:rFonts w:ascii="TimesNewRomanPSMT" w:hAnsi="TimesNewRomanPSMT"/>
          <w:color w:val="000000"/>
          <w:szCs w:val="24"/>
          <w:lang w:val="sr-Cyrl-BA"/>
        </w:rPr>
        <w:t>ј</w:t>
      </w:r>
      <w:r w:rsidR="008C0121">
        <w:rPr>
          <w:rFonts w:ascii="TimesNewRomanPSMT" w:hAnsi="TimesNewRomanPSMT"/>
          <w:color w:val="000000"/>
          <w:szCs w:val="24"/>
          <w:lang w:val="sr-Cyrl-BA"/>
        </w:rPr>
        <w:t>е по фазама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 кроз њега за вријема 2ПКСЗ износе:</w:t>
      </w:r>
    </w:p>
    <w:p w14:paraId="57C5E2D1" w14:textId="14A41FE6" w:rsidR="008C0121" w:rsidRPr="0059215E" w:rsidRDefault="008C0121" w:rsidP="008C0121">
      <w:pPr>
        <w:spacing w:after="0"/>
        <w:jc w:val="center"/>
        <w:rPr>
          <w:szCs w:val="28"/>
          <w:lang w:val="sr-Cyrl-R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sr-Cyrl-R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А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Latn-BA"/>
                          </w:rPr>
                          <m:t>B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1</m:t>
                            </m:r>
                          </m:sub>
                        </m:sSub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C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1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0.9740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9.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3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.5067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14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9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.92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3</m:t>
                    </m:r>
                    <m:r>
                      <w:rPr>
                        <w:rFonts w:ascii="Cambria Math" w:hAnsi="Cambria Math"/>
                        <w:szCs w:val="28"/>
                        <w:lang w:val="sr-Cyrl-RS"/>
                      </w:rPr>
                      <m:t>.1590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3.81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</m:oMath>
      </m:oMathPara>
    </w:p>
    <w:p w14:paraId="6D8463A1" w14:textId="13B7D6BE" w:rsidR="008C0121" w:rsidRDefault="008C0121" w:rsidP="008C0121">
      <w:pPr>
        <w:spacing w:before="240"/>
        <w:rPr>
          <w:rFonts w:ascii="TimesNewRomanPSMT" w:hAnsi="TimesNewRomanPSMT"/>
          <w:color w:val="000000"/>
          <w:szCs w:val="24"/>
          <w:lang w:val="sr-Cyrl-BA"/>
        </w:rPr>
      </w:pPr>
      <w:r>
        <w:rPr>
          <w:szCs w:val="24"/>
          <w:lang w:val="sr-Cyrl-BA"/>
        </w:rPr>
        <w:t xml:space="preserve">         С обзиром да је трансформатор </w:t>
      </w:r>
      <w:r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>
        <w:rPr>
          <w:rFonts w:ascii="TimesNewRomanPSMT" w:hAnsi="TimesNewRomanPSMT"/>
          <w:i/>
          <w:iCs/>
          <w:color w:val="000000"/>
          <w:szCs w:val="24"/>
          <w:vertAlign w:val="subscript"/>
        </w:rPr>
        <w:t>2</w:t>
      </w:r>
      <w:r w:rsidRPr="00271D57">
        <w:rPr>
          <w:rFonts w:ascii="TimesNewRomanPSMT" w:hAnsi="TimesNewRomanPSMT"/>
          <w:color w:val="000000"/>
          <w:szCs w:val="24"/>
          <w:vertAlign w:val="subscript"/>
          <w:lang w:val="sr-Cyrl-BA"/>
        </w:rPr>
        <w:t xml:space="preserve"> 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везан између сабирница </w:t>
      </w:r>
      <w:r>
        <w:rPr>
          <w:rFonts w:ascii="TimesNewRomanPSMT" w:hAnsi="TimesNewRomanPSMT"/>
          <w:color w:val="000000"/>
          <w:szCs w:val="24"/>
          <w:lang w:val="sr-Latn-BA"/>
        </w:rPr>
        <w:t>6</w:t>
      </w:r>
      <w:r>
        <w:rPr>
          <w:rFonts w:ascii="TimesNewRomanPSMT" w:hAnsi="TimesNewRomanPSMT"/>
          <w:color w:val="000000"/>
          <w:szCs w:val="24"/>
          <w:lang w:val="sr-Cyrl-BA"/>
        </w:rPr>
        <w:t xml:space="preserve"> и </w:t>
      </w:r>
      <w:r>
        <w:rPr>
          <w:rFonts w:ascii="TimesNewRomanPSMT" w:hAnsi="TimesNewRomanPSMT"/>
          <w:color w:val="000000"/>
          <w:szCs w:val="24"/>
          <w:lang w:val="sr-Latn-BA"/>
        </w:rPr>
        <w:t>2</w:t>
      </w:r>
      <w:r>
        <w:rPr>
          <w:rFonts w:ascii="TimesNewRomanPSMT" w:hAnsi="TimesNewRomanPSMT"/>
          <w:color w:val="000000"/>
          <w:szCs w:val="24"/>
          <w:lang w:val="sr-Cyrl-BA"/>
        </w:rPr>
        <w:t>, струје по фазама кроз њега за вријема 2ПКСЗ износе:</w:t>
      </w:r>
    </w:p>
    <w:p w14:paraId="0AEF0C4E" w14:textId="42E58C5E" w:rsidR="008C0121" w:rsidRPr="0059215E" w:rsidRDefault="008C0121" w:rsidP="008C0121">
      <w:pPr>
        <w:spacing w:after="0"/>
        <w:jc w:val="center"/>
        <w:rPr>
          <w:szCs w:val="28"/>
          <w:lang w:val="sr-Cyrl-R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sr-Cyrl-R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А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Latn-BA"/>
                          </w:rPr>
                          <m:t>B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2</m:t>
                            </m:r>
                          </m:sub>
                        </m:sSub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sr-Cyrl-R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C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sr-Cyrl-R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sr-Cyrl-RS"/>
                              </w:rPr>
                              <m:t>2</m:t>
                            </m:r>
                          </m:sub>
                        </m:sSub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sr-Cyrl-R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szCs w:val="28"/>
                      <w:lang w:val="sr-Cyrl-R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0.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3751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-86.42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2.0164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174.67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Cs/>
                        <w:szCs w:val="28"/>
                        <w:lang w:val="sr-Cyrl-R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>1.9931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sr-Cyrl-R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Cs/>
                        <w:szCs w:val="28"/>
                        <w:lang w:val="sr-Cyrl-RS"/>
                      </w:rPr>
                      <w:sym w:font="Symbol" w:char="F0D0"/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sr-Cyrl-RS"/>
                          </w:rPr>
                          <m:t>5.39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  <w:szCs w:val="28"/>
                            <w:lang w:val="sr-Cyrl-RS"/>
                          </w:rPr>
                          <w:sym w:font="Symbol" w:char="F0B0"/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sr-Cyrl-R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r.j.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.</m:t>
          </m:r>
        </m:oMath>
      </m:oMathPara>
    </w:p>
    <w:bookmarkEnd w:id="7"/>
    <w:p w14:paraId="4CC0DC1E" w14:textId="77777777" w:rsidR="003E0D4C" w:rsidRPr="003E0D4C" w:rsidRDefault="003E0D4C" w:rsidP="007259C3">
      <w:pPr>
        <w:spacing w:before="240" w:after="0"/>
        <w:rPr>
          <w:lang w:val="sr-Cyrl-BA"/>
        </w:rPr>
      </w:pPr>
    </w:p>
    <w:p w14:paraId="16F35A83" w14:textId="6019D58F" w:rsidR="00F025BC" w:rsidRDefault="007259C3" w:rsidP="00F025BC">
      <w:pPr>
        <w:spacing w:before="240" w:after="0"/>
        <w:rPr>
          <w:rFonts w:cs="Times New Roman"/>
          <w:color w:val="000000"/>
          <w:szCs w:val="24"/>
          <w:lang w:val="sr-Cyrl-BA"/>
        </w:rPr>
      </w:pP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 xml:space="preserve">     </w:t>
      </w:r>
      <w:r>
        <w:rPr>
          <w:rFonts w:ascii="TimesNewRomanPSMT" w:hAnsi="TimesNewRomanPSMT"/>
          <w:b/>
          <w:bCs/>
          <w:color w:val="000000"/>
          <w:szCs w:val="24"/>
          <w:lang w:val="sr-Cyrl-BA"/>
        </w:rPr>
        <w:t>ж</w:t>
      </w:r>
      <w:r w:rsidRPr="00FF21A6">
        <w:rPr>
          <w:rFonts w:ascii="TimesNewRomanPSMT" w:hAnsi="TimesNewRomanPSMT"/>
          <w:b/>
          <w:bCs/>
          <w:color w:val="000000"/>
          <w:szCs w:val="24"/>
          <w:lang w:val="sr-Cyrl-BA"/>
        </w:rPr>
        <w:t>)</w:t>
      </w:r>
      <w:r w:rsidRPr="00FF21A6">
        <w:t xml:space="preserve"> </w:t>
      </w:r>
      <w:r>
        <w:rPr>
          <w:lang w:val="sr-Cyrl-BA"/>
        </w:rPr>
        <w:t xml:space="preserve"> </w:t>
      </w:r>
      <w:bookmarkStart w:id="9" w:name="_Hlk40796326"/>
      <w:r w:rsidR="00F025BC">
        <w:rPr>
          <w:lang w:val="sr-Cyrl-BA"/>
        </w:rPr>
        <w:t xml:space="preserve">Напон звјездишта </w:t>
      </w:r>
      <w:r w:rsidR="00F025BC">
        <w:rPr>
          <w:szCs w:val="24"/>
          <w:lang w:val="sr-Cyrl-BA"/>
        </w:rPr>
        <w:t>трансформатор</w:t>
      </w:r>
      <w:r w:rsidR="00F025BC">
        <w:rPr>
          <w:szCs w:val="24"/>
          <w:lang w:val="sr-Cyrl-BA"/>
        </w:rPr>
        <w:t>а</w:t>
      </w:r>
      <w:r w:rsidR="00F025BC">
        <w:rPr>
          <w:szCs w:val="24"/>
          <w:lang w:val="sr-Cyrl-BA"/>
        </w:rPr>
        <w:t xml:space="preserve"> </w:t>
      </w:r>
      <w:r w:rsidR="00F025BC"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="00F025BC"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1</w:t>
      </w:r>
      <w:r w:rsidR="00F025BC">
        <w:rPr>
          <w:rFonts w:ascii="TimesNewRomanPSMT" w:hAnsi="TimesNewRomanPSMT"/>
          <w:color w:val="000000"/>
          <w:szCs w:val="24"/>
          <w:lang w:val="sr-Cyrl-BA"/>
        </w:rPr>
        <w:t xml:space="preserve"> за вријеме квара може се апроксимирати напоном нултог редослиједа на сабирницама 1 за  вријеме квара. </w:t>
      </w:r>
      <w:r w:rsidR="00F025BC">
        <w:rPr>
          <w:lang w:val="sr-Cyrl-BA"/>
        </w:rPr>
        <w:t xml:space="preserve">Вриједност напона звјездишта </w:t>
      </w:r>
      <w:r w:rsidR="00F025BC">
        <w:rPr>
          <w:szCs w:val="24"/>
          <w:lang w:val="sr-Cyrl-BA"/>
        </w:rPr>
        <w:t xml:space="preserve">трансформатора </w:t>
      </w:r>
      <w:r w:rsidR="00F025BC" w:rsidRPr="009B0235">
        <w:rPr>
          <w:rFonts w:ascii="TimesNewRomanPSMT" w:hAnsi="TimesNewRomanPSMT"/>
          <w:i/>
          <w:iCs/>
          <w:color w:val="000000"/>
          <w:szCs w:val="24"/>
        </w:rPr>
        <w:t>Т</w:t>
      </w:r>
      <w:r w:rsidR="00F025BC" w:rsidRPr="00271D57">
        <w:rPr>
          <w:rFonts w:ascii="TimesNewRomanPSMT" w:hAnsi="TimesNewRomanPSMT"/>
          <w:i/>
          <w:iCs/>
          <w:color w:val="000000"/>
          <w:szCs w:val="24"/>
          <w:vertAlign w:val="subscript"/>
        </w:rPr>
        <w:t>1</w:t>
      </w:r>
      <w:r w:rsidR="00F025BC">
        <w:rPr>
          <w:rFonts w:ascii="TimesNewRomanPSMT" w:hAnsi="TimesNewRomanPSMT"/>
          <w:color w:val="000000"/>
          <w:szCs w:val="24"/>
          <w:lang w:val="sr-Cyrl-BA"/>
        </w:rPr>
        <w:t xml:space="preserve"> за вријеме </w:t>
      </w:r>
      <w:r w:rsidR="00F025BC">
        <w:rPr>
          <w:rFonts w:ascii="TimesNewRomanPSMT" w:hAnsi="TimesNewRomanPSMT"/>
          <w:color w:val="000000"/>
          <w:szCs w:val="24"/>
          <w:lang w:val="sr-Cyrl-BA"/>
        </w:rPr>
        <w:t>1ПКС на сабирницама 2</w:t>
      </w:r>
      <w:bookmarkEnd w:id="9"/>
      <w:r w:rsidR="00F025BC">
        <w:rPr>
          <w:lang w:val="sr-Cyrl-BA"/>
        </w:rPr>
        <w:t xml:space="preserve"> добијамо на сљедећи начин: </w:t>
      </w:r>
      <w:r w:rsidR="00F025BC">
        <w:rPr>
          <w:rFonts w:ascii="TimesNewRomanPS-ItalicMT" w:hAnsi="TimesNewRomanPS-ItalicMT"/>
          <w:color w:val="000000"/>
          <w:szCs w:val="24"/>
          <w:lang w:val="sr-Cyrl-BA"/>
        </w:rPr>
        <w:t xml:space="preserve">у прозору </w:t>
      </w:r>
      <w:r w:rsidR="00F025BC" w:rsidRPr="004D0494">
        <w:rPr>
          <w:rFonts w:cs="Times New Roman"/>
          <w:b/>
          <w:bCs/>
          <w:i/>
          <w:iCs/>
          <w:color w:val="000000"/>
          <w:szCs w:val="24"/>
        </w:rPr>
        <w:t>Single Fault</w:t>
      </w:r>
      <w:r w:rsidR="00F025BC">
        <w:rPr>
          <w:rFonts w:cs="Times New Roman"/>
          <w:color w:val="000000"/>
          <w:szCs w:val="24"/>
          <w:lang w:val="sr-Cyrl-BA"/>
        </w:rPr>
        <w:t xml:space="preserve"> потребно је да селектујемо </w:t>
      </w:r>
      <w:r w:rsidR="00F025BC" w:rsidRPr="00B86FDF">
        <w:rPr>
          <w:rFonts w:cs="Times New Roman"/>
          <w:b/>
          <w:bCs/>
          <w:i/>
          <w:iCs/>
          <w:color w:val="000000"/>
          <w:szCs w:val="24"/>
          <w:lang w:val="sr-Latn-BA"/>
        </w:rPr>
        <w:t>Bus Records</w:t>
      </w:r>
      <w:r w:rsidR="00F025BC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</w:t>
      </w:r>
      <w:r w:rsidR="00F025BC" w:rsidRPr="006A32DA">
        <w:rPr>
          <w:rFonts w:cs="Times New Roman"/>
          <w:color w:val="000000"/>
          <w:szCs w:val="24"/>
        </w:rPr>
        <w:t>→</w:t>
      </w:r>
      <w:r w:rsidR="00F025BC">
        <w:rPr>
          <w:rFonts w:cs="Times New Roman"/>
          <w:color w:val="000000"/>
          <w:szCs w:val="24"/>
        </w:rPr>
        <w:t xml:space="preserve"> </w:t>
      </w:r>
      <w:r w:rsidR="00F025BC">
        <w:rPr>
          <w:rFonts w:cs="Times New Roman"/>
          <w:b/>
          <w:bCs/>
          <w:i/>
          <w:iCs/>
          <w:color w:val="000000"/>
          <w:szCs w:val="24"/>
        </w:rPr>
        <w:t xml:space="preserve">Options </w:t>
      </w:r>
      <w:r w:rsidR="00F025BC" w:rsidRPr="006A32DA">
        <w:rPr>
          <w:rFonts w:cs="Times New Roman"/>
          <w:color w:val="000000"/>
          <w:szCs w:val="24"/>
        </w:rPr>
        <w:t>→</w:t>
      </w:r>
      <w:r w:rsidR="00F025BC">
        <w:rPr>
          <w:rFonts w:cs="Times New Roman"/>
          <w:color w:val="000000"/>
          <w:szCs w:val="24"/>
        </w:rPr>
        <w:t xml:space="preserve"> </w:t>
      </w:r>
      <w:r w:rsidR="00F025BC">
        <w:rPr>
          <w:rFonts w:cs="Times New Roman"/>
          <w:b/>
          <w:bCs/>
          <w:i/>
          <w:iCs/>
          <w:color w:val="000000"/>
          <w:szCs w:val="24"/>
        </w:rPr>
        <w:t>Display/Column Options</w:t>
      </w:r>
      <w:r w:rsidR="00F025BC">
        <w:rPr>
          <w:rFonts w:cs="Times New Roman"/>
          <w:color w:val="000000"/>
          <w:szCs w:val="24"/>
        </w:rPr>
        <w:t xml:space="preserve">. </w:t>
      </w:r>
      <w:r w:rsidR="00F025BC">
        <w:rPr>
          <w:rFonts w:cs="Times New Roman"/>
          <w:color w:val="000000"/>
          <w:szCs w:val="24"/>
          <w:lang w:val="sr-Cyrl-BA"/>
        </w:rPr>
        <w:t xml:space="preserve">Затим је потребно да у пољу </w:t>
      </w:r>
      <w:r w:rsidR="00F025BC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Available Field </w:t>
      </w:r>
      <w:r w:rsidR="00F025BC">
        <w:rPr>
          <w:rFonts w:cs="Times New Roman"/>
          <w:color w:val="000000"/>
          <w:szCs w:val="24"/>
          <w:lang w:val="sr-Cyrl-BA"/>
        </w:rPr>
        <w:t xml:space="preserve">одаберемо </w:t>
      </w:r>
      <w:r w:rsidR="00F025BC" w:rsidRPr="00E40565">
        <w:rPr>
          <w:rFonts w:cs="Times New Roman"/>
          <w:b/>
          <w:bCs/>
          <w:i/>
          <w:iCs/>
          <w:color w:val="000000"/>
          <w:szCs w:val="24"/>
          <w:lang w:val="sr-Latn-BA"/>
        </w:rPr>
        <w:t>Fault Analysis</w:t>
      </w:r>
      <w:r w:rsidR="00F025BC">
        <w:rPr>
          <w:rFonts w:cs="Times New Roman"/>
          <w:color w:val="000000"/>
          <w:szCs w:val="24"/>
          <w:lang w:val="sr-Latn-BA"/>
        </w:rPr>
        <w:t xml:space="preserve"> </w:t>
      </w:r>
      <w:r w:rsidR="00F025BC">
        <w:rPr>
          <w:rFonts w:cs="Times New Roman"/>
          <w:color w:val="000000"/>
          <w:szCs w:val="24"/>
          <w:lang w:val="sr-Cyrl-BA"/>
        </w:rPr>
        <w:t xml:space="preserve">и да селектујемо </w:t>
      </w:r>
      <w:r w:rsidR="00F025BC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Sequence Volt + </w:t>
      </w:r>
      <w:r w:rsidR="00F025BC">
        <w:rPr>
          <w:rFonts w:cs="Times New Roman"/>
          <w:color w:val="000000"/>
          <w:szCs w:val="24"/>
          <w:lang w:val="sr-Latn-BA"/>
        </w:rPr>
        <w:t>(</w:t>
      </w:r>
      <w:r w:rsidR="00F025BC" w:rsidRPr="00AA6E21">
        <w:rPr>
          <w:rFonts w:cs="Times New Roman"/>
          <w:color w:val="000000"/>
          <w:szCs w:val="24"/>
          <w:lang w:val="sr-Cyrl-BA"/>
        </w:rPr>
        <w:t>директна компонента напона</w:t>
      </w:r>
      <w:r w:rsidR="00F025BC">
        <w:rPr>
          <w:rFonts w:cs="Times New Roman"/>
          <w:color w:val="000000"/>
          <w:szCs w:val="24"/>
          <w:lang w:val="sr-Latn-BA"/>
        </w:rPr>
        <w:t>),</w:t>
      </w:r>
      <w:r w:rsidR="00F025BC" w:rsidRPr="00AA6E21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</w:t>
      </w:r>
      <w:r w:rsidR="00F025BC">
        <w:rPr>
          <w:rFonts w:cs="Times New Roman"/>
          <w:b/>
          <w:bCs/>
          <w:i/>
          <w:iCs/>
          <w:color w:val="000000"/>
          <w:szCs w:val="24"/>
          <w:lang w:val="sr-Latn-BA"/>
        </w:rPr>
        <w:t>Sequence Angle</w:t>
      </w:r>
      <w:r w:rsidR="00F025BC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</w:t>
      </w:r>
      <w:r w:rsidR="00F025BC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+ </w:t>
      </w:r>
      <w:r w:rsidR="00F025BC">
        <w:rPr>
          <w:rFonts w:cs="Times New Roman"/>
          <w:color w:val="000000"/>
          <w:szCs w:val="24"/>
          <w:lang w:val="sr-Latn-BA"/>
        </w:rPr>
        <w:t>(</w:t>
      </w:r>
      <w:r w:rsidR="00F025BC">
        <w:rPr>
          <w:rFonts w:cs="Times New Roman"/>
          <w:color w:val="000000"/>
          <w:szCs w:val="24"/>
          <w:lang w:val="sr-Cyrl-BA"/>
        </w:rPr>
        <w:t>фазни став директне компоненте напона</w:t>
      </w:r>
      <w:r w:rsidR="00F025BC">
        <w:rPr>
          <w:rFonts w:cs="Times New Roman"/>
          <w:color w:val="000000"/>
          <w:szCs w:val="24"/>
          <w:lang w:val="sr-Latn-BA"/>
        </w:rPr>
        <w:t>)</w:t>
      </w:r>
      <w:r w:rsidR="00F025BC">
        <w:rPr>
          <w:rFonts w:cs="Times New Roman"/>
          <w:color w:val="000000"/>
          <w:szCs w:val="24"/>
          <w:lang w:val="sr-Cyrl-BA"/>
        </w:rPr>
        <w:t>,</w:t>
      </w:r>
      <w:r w:rsidR="00F025BC" w:rsidRPr="00AA6E21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 </w:t>
      </w:r>
      <w:r w:rsidR="00F025BC">
        <w:rPr>
          <w:rFonts w:cs="Times New Roman"/>
          <w:b/>
          <w:bCs/>
          <w:i/>
          <w:iCs/>
          <w:color w:val="000000"/>
          <w:szCs w:val="24"/>
          <w:lang w:val="sr-Latn-BA"/>
        </w:rPr>
        <w:t>Sequence Volt</w:t>
      </w:r>
      <w:r w:rsidR="00F025BC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- </w:t>
      </w:r>
      <w:r w:rsidR="00F025BC">
        <w:rPr>
          <w:rFonts w:cs="Times New Roman"/>
          <w:color w:val="000000"/>
          <w:szCs w:val="24"/>
          <w:lang w:val="sr-Latn-BA"/>
        </w:rPr>
        <w:t>(</w:t>
      </w:r>
      <w:r w:rsidR="00F025BC">
        <w:rPr>
          <w:rFonts w:cs="Times New Roman"/>
          <w:color w:val="000000"/>
          <w:szCs w:val="24"/>
          <w:lang w:val="sr-Cyrl-BA"/>
        </w:rPr>
        <w:t xml:space="preserve">инверзна </w:t>
      </w:r>
      <w:r w:rsidR="00F025BC" w:rsidRPr="00AA6E21">
        <w:rPr>
          <w:rFonts w:cs="Times New Roman"/>
          <w:color w:val="000000"/>
          <w:szCs w:val="24"/>
          <w:lang w:val="sr-Cyrl-BA"/>
        </w:rPr>
        <w:t>компонента напона</w:t>
      </w:r>
      <w:r w:rsidR="00F025BC">
        <w:rPr>
          <w:rFonts w:cs="Times New Roman"/>
          <w:color w:val="000000"/>
          <w:szCs w:val="24"/>
          <w:lang w:val="sr-Cyrl-BA"/>
        </w:rPr>
        <w:t xml:space="preserve">), </w:t>
      </w:r>
      <w:r w:rsidR="00F025BC">
        <w:rPr>
          <w:rFonts w:cs="Times New Roman"/>
          <w:b/>
          <w:bCs/>
          <w:i/>
          <w:iCs/>
          <w:color w:val="000000"/>
          <w:szCs w:val="24"/>
          <w:lang w:val="sr-Latn-BA"/>
        </w:rPr>
        <w:t>Sequence Angle</w:t>
      </w:r>
      <w:r w:rsidR="00F025BC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-</w:t>
      </w:r>
      <w:r w:rsidR="00F025BC">
        <w:rPr>
          <w:rFonts w:cs="Times New Roman"/>
          <w:color w:val="000000"/>
          <w:szCs w:val="24"/>
          <w:lang w:val="sr-Cyrl-BA"/>
        </w:rPr>
        <w:t xml:space="preserve"> </w:t>
      </w:r>
      <w:r w:rsidR="00F025BC">
        <w:rPr>
          <w:rFonts w:cs="Times New Roman"/>
          <w:color w:val="000000"/>
          <w:szCs w:val="24"/>
          <w:lang w:val="sr-Latn-BA"/>
        </w:rPr>
        <w:t>(</w:t>
      </w:r>
      <w:r w:rsidR="00F025BC">
        <w:rPr>
          <w:rFonts w:cs="Times New Roman"/>
          <w:color w:val="000000"/>
          <w:szCs w:val="24"/>
          <w:lang w:val="sr-Cyrl-BA"/>
        </w:rPr>
        <w:t>фазни став инверзне компоненте напона</w:t>
      </w:r>
      <w:r w:rsidR="00F025BC">
        <w:rPr>
          <w:rFonts w:cs="Times New Roman"/>
          <w:color w:val="000000"/>
          <w:szCs w:val="24"/>
          <w:lang w:val="sr-Latn-BA"/>
        </w:rPr>
        <w:t>)</w:t>
      </w:r>
      <w:r w:rsidR="00F025BC">
        <w:rPr>
          <w:rFonts w:cs="Times New Roman"/>
          <w:color w:val="000000"/>
          <w:szCs w:val="24"/>
          <w:lang w:val="sr-Cyrl-BA"/>
        </w:rPr>
        <w:t xml:space="preserve">, </w:t>
      </w:r>
      <w:r w:rsidR="00F025BC">
        <w:rPr>
          <w:rFonts w:cs="Times New Roman"/>
          <w:b/>
          <w:bCs/>
          <w:i/>
          <w:iCs/>
          <w:color w:val="000000"/>
          <w:szCs w:val="24"/>
          <w:lang w:val="sr-Latn-BA"/>
        </w:rPr>
        <w:t xml:space="preserve">Sequence Volt </w:t>
      </w:r>
      <w:r w:rsidR="00F025BC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0 </w:t>
      </w:r>
      <w:r w:rsidR="00F025BC">
        <w:rPr>
          <w:rFonts w:cs="Times New Roman"/>
          <w:color w:val="000000"/>
          <w:szCs w:val="24"/>
          <w:lang w:val="sr-Latn-BA"/>
        </w:rPr>
        <w:t>(</w:t>
      </w:r>
      <w:r w:rsidR="00F025BC">
        <w:rPr>
          <w:rFonts w:cs="Times New Roman"/>
          <w:color w:val="000000"/>
          <w:szCs w:val="24"/>
          <w:lang w:val="sr-Cyrl-BA"/>
        </w:rPr>
        <w:t>нулта</w:t>
      </w:r>
      <w:r w:rsidR="00F025BC" w:rsidRPr="00AA6E21">
        <w:rPr>
          <w:rFonts w:cs="Times New Roman"/>
          <w:color w:val="000000"/>
          <w:szCs w:val="24"/>
          <w:lang w:val="sr-Cyrl-BA"/>
        </w:rPr>
        <w:t xml:space="preserve"> компонента напона</w:t>
      </w:r>
      <w:r w:rsidR="00F025BC">
        <w:rPr>
          <w:rFonts w:cs="Times New Roman"/>
          <w:color w:val="000000"/>
          <w:szCs w:val="24"/>
          <w:lang w:val="sr-Cyrl-BA"/>
        </w:rPr>
        <w:t xml:space="preserve">), </w:t>
      </w:r>
      <w:r w:rsidR="00F025BC">
        <w:rPr>
          <w:rFonts w:cs="Times New Roman"/>
          <w:b/>
          <w:bCs/>
          <w:i/>
          <w:iCs/>
          <w:color w:val="000000"/>
          <w:szCs w:val="24"/>
          <w:lang w:val="sr-Latn-BA"/>
        </w:rPr>
        <w:t>Sequence Angle</w:t>
      </w:r>
      <w:r w:rsidR="00F025BC">
        <w:rPr>
          <w:rFonts w:cs="Times New Roman"/>
          <w:b/>
          <w:bCs/>
          <w:i/>
          <w:iCs/>
          <w:color w:val="000000"/>
          <w:szCs w:val="24"/>
          <w:lang w:val="sr-Cyrl-BA"/>
        </w:rPr>
        <w:t xml:space="preserve"> 0</w:t>
      </w:r>
      <w:r w:rsidR="00F025BC">
        <w:rPr>
          <w:rFonts w:cs="Times New Roman"/>
          <w:color w:val="000000"/>
          <w:szCs w:val="24"/>
          <w:lang w:val="sr-Cyrl-BA"/>
        </w:rPr>
        <w:t xml:space="preserve"> </w:t>
      </w:r>
      <w:r w:rsidR="00F025BC">
        <w:rPr>
          <w:rFonts w:cs="Times New Roman"/>
          <w:color w:val="000000"/>
          <w:szCs w:val="24"/>
          <w:lang w:val="sr-Latn-BA"/>
        </w:rPr>
        <w:t>(</w:t>
      </w:r>
      <w:r w:rsidR="00F025BC">
        <w:rPr>
          <w:rFonts w:cs="Times New Roman"/>
          <w:color w:val="000000"/>
          <w:szCs w:val="24"/>
          <w:lang w:val="sr-Cyrl-BA"/>
        </w:rPr>
        <w:t>фазни став нулте компоненте напона</w:t>
      </w:r>
      <w:r w:rsidR="00F025BC">
        <w:rPr>
          <w:rFonts w:cs="Times New Roman"/>
          <w:color w:val="000000"/>
          <w:szCs w:val="24"/>
          <w:lang w:val="sr-Latn-BA"/>
        </w:rPr>
        <w:t>)</w:t>
      </w:r>
      <w:r w:rsidR="00F025BC">
        <w:rPr>
          <w:rFonts w:cs="Times New Roman"/>
          <w:color w:val="000000"/>
          <w:szCs w:val="24"/>
          <w:lang w:val="sr-Cyrl-BA"/>
        </w:rPr>
        <w:t xml:space="preserve">. Након тога једноставно очитавамо вриједности </w:t>
      </w:r>
      <w:r w:rsidR="00F025BC">
        <w:rPr>
          <w:lang w:val="sr-Cyrl-BA"/>
        </w:rPr>
        <w:t xml:space="preserve">симетричних компоненти напона на мјесту квара за случај </w:t>
      </w:r>
      <w:r w:rsidR="00F025BC" w:rsidRPr="00D327EA">
        <w:rPr>
          <w:lang w:val="sr-Cyrl-BA"/>
        </w:rPr>
        <w:t>1ПКС</w:t>
      </w:r>
      <w:r w:rsidR="00F025BC" w:rsidRPr="00D327EA">
        <w:rPr>
          <w:color w:val="000000"/>
          <w:szCs w:val="40"/>
          <w:lang w:val="sr-Cyrl-BA"/>
        </w:rPr>
        <w:t xml:space="preserve"> </w:t>
      </w:r>
      <w:r w:rsidR="00F025BC">
        <w:rPr>
          <w:color w:val="000000"/>
          <w:szCs w:val="40"/>
          <w:lang w:val="sr-Cyrl-BA"/>
        </w:rPr>
        <w:t xml:space="preserve">у </w:t>
      </w:r>
      <w:r w:rsidR="00F025BC" w:rsidRPr="00FD3146">
        <w:rPr>
          <w:szCs w:val="28"/>
        </w:rPr>
        <w:t>[</w:t>
      </w:r>
      <w:r w:rsidR="00F025BC" w:rsidRPr="00FD3146">
        <w:rPr>
          <w:i/>
          <w:iCs/>
          <w:szCs w:val="28"/>
        </w:rPr>
        <w:t>r.j.</w:t>
      </w:r>
      <w:r w:rsidR="00F025BC" w:rsidRPr="00FD3146">
        <w:rPr>
          <w:szCs w:val="28"/>
        </w:rPr>
        <w:t>]</w:t>
      </w:r>
      <w:r w:rsidR="00F025BC">
        <w:rPr>
          <w:rFonts w:cs="Times New Roman"/>
          <w:color w:val="000000"/>
          <w:szCs w:val="24"/>
          <w:lang w:val="sr-Latn-BA"/>
        </w:rPr>
        <w:t xml:space="preserve"> </w:t>
      </w:r>
      <w:r w:rsidR="00F025BC">
        <w:rPr>
          <w:rFonts w:cs="Times New Roman"/>
          <w:color w:val="000000"/>
          <w:szCs w:val="24"/>
          <w:lang w:val="sr-Cyrl-BA"/>
        </w:rPr>
        <w:t>као што је приказано на сљедећој слици.</w:t>
      </w:r>
    </w:p>
    <w:p w14:paraId="5A22A989" w14:textId="77777777" w:rsidR="00F025BC" w:rsidRDefault="00F025BC" w:rsidP="00F025BC">
      <w:pPr>
        <w:spacing w:before="240" w:after="0"/>
        <w:rPr>
          <w:rFonts w:cs="Times New Roman"/>
          <w:color w:val="000000"/>
          <w:szCs w:val="24"/>
          <w:lang w:val="sr-Cyrl-BA"/>
        </w:rPr>
      </w:pPr>
    </w:p>
    <w:p w14:paraId="20A9DB89" w14:textId="790564B0" w:rsidR="00F025BC" w:rsidRDefault="00F025BC" w:rsidP="00F025BC">
      <w:pPr>
        <w:spacing w:before="240" w:after="0"/>
        <w:rPr>
          <w:rFonts w:cs="Times New Roman"/>
          <w:color w:val="000000"/>
          <w:szCs w:val="24"/>
          <w:lang w:val="sr-Latn-BA"/>
        </w:rPr>
      </w:pPr>
      <w:bookmarkStart w:id="10" w:name="_Hlk40796364"/>
      <w:r>
        <w:rPr>
          <w:rFonts w:cs="Times New Roman"/>
          <w:noProof/>
          <w:color w:val="000000"/>
          <w:szCs w:val="24"/>
          <w:lang w:val="sr-Latn-BA"/>
        </w:rPr>
        <w:lastRenderedPageBreak/>
        <w:drawing>
          <wp:inline distT="0" distB="0" distL="0" distR="0" wp14:anchorId="6C3E0A78" wp14:editId="6922656B">
            <wp:extent cx="6120765" cy="9042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Untitled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BE2F" w14:textId="2937BBB5" w:rsidR="00F025BC" w:rsidRPr="007746D9" w:rsidRDefault="00F025BC" w:rsidP="00F025BC">
      <w:pPr>
        <w:spacing w:after="0"/>
        <w:jc w:val="center"/>
        <w:rPr>
          <w:i/>
          <w:iCs/>
          <w:sz w:val="22"/>
          <w:szCs w:val="20"/>
          <w:lang w:val="sr-Cyrl-BA"/>
        </w:rPr>
      </w:pP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Сл. 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>1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6</w:t>
      </w:r>
      <w:r>
        <w:rPr>
          <w:rFonts w:ascii="TimesNewRomanPS-ItalicMT" w:hAnsi="TimesNewRomanPS-ItalicMT"/>
          <w:i/>
          <w:iCs/>
          <w:color w:val="000000"/>
          <w:sz w:val="22"/>
          <w:lang w:val="sr-Latn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– Вриједност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напона звјездишта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 xml:space="preserve"> трансформатор </w:t>
      </w:r>
      <w:r w:rsidRPr="005027F4">
        <w:rPr>
          <w:rFonts w:ascii="TimesNewRomanPSMT" w:hAnsi="TimesNewRomanPSMT"/>
          <w:i/>
          <w:iCs/>
          <w:color w:val="000000"/>
          <w:sz w:val="22"/>
        </w:rPr>
        <w:t>Т</w:t>
      </w:r>
      <w:r w:rsidRPr="005027F4">
        <w:rPr>
          <w:rFonts w:ascii="TimesNewRomanPSMT" w:hAnsi="TimesNewRomanPSMT"/>
          <w:i/>
          <w:iCs/>
          <w:color w:val="000000"/>
          <w:sz w:val="22"/>
          <w:vertAlign w:val="subscript"/>
        </w:rPr>
        <w:t>1</w:t>
      </w:r>
      <w:r w:rsidRPr="005027F4">
        <w:rPr>
          <w:rFonts w:ascii="TimesNewRomanPSMT" w:hAnsi="TimesNewRomanPSMT"/>
          <w:i/>
          <w:iCs/>
          <w:color w:val="000000"/>
          <w:sz w:val="22"/>
          <w:vertAlign w:val="subscript"/>
          <w:lang w:val="sr-Cyrl-BA"/>
        </w:rPr>
        <w:t xml:space="preserve"> </w:t>
      </w:r>
      <w:r w:rsidR="007746D9">
        <w:rPr>
          <w:rFonts w:ascii="TimesNewRomanPSMT" w:hAnsi="TimesNewRomanPSMT"/>
          <w:color w:val="000000"/>
          <w:sz w:val="22"/>
          <w:lang w:val="sr-Cyrl-BA"/>
        </w:rPr>
        <w:t xml:space="preserve"> </w:t>
      </w:r>
      <w:r>
        <w:rPr>
          <w:rFonts w:ascii="TimesNewRomanPS-ItalicMT" w:hAnsi="TimesNewRomanPS-ItalicMT"/>
          <w:i/>
          <w:iCs/>
          <w:color w:val="000000"/>
          <w:sz w:val="22"/>
          <w:lang w:val="sr-Cyrl-BA"/>
        </w:rPr>
        <w:t>за</w:t>
      </w:r>
      <w:r w:rsidRPr="00EE2CE3">
        <w:rPr>
          <w:rFonts w:ascii="TimesNewRomanPS-ItalicMT" w:hAnsi="TimesNewRomanPS-ItalicMT"/>
          <w:i/>
          <w:iCs/>
          <w:color w:val="000000"/>
          <w:sz w:val="20"/>
          <w:szCs w:val="20"/>
          <w:lang w:val="sr-Cyrl-BA"/>
        </w:rPr>
        <w:t xml:space="preserve"> </w:t>
      </w:r>
      <w:r w:rsidR="007746D9">
        <w:rPr>
          <w:i/>
          <w:iCs/>
          <w:sz w:val="22"/>
          <w:szCs w:val="20"/>
          <w:lang w:val="sr-Cyrl-BA"/>
        </w:rPr>
        <w:t>1</w:t>
      </w:r>
      <w:r w:rsidRPr="00EE2CE3">
        <w:rPr>
          <w:i/>
          <w:iCs/>
          <w:sz w:val="22"/>
          <w:szCs w:val="20"/>
          <w:lang w:val="sr-Cyrl-BA"/>
        </w:rPr>
        <w:t>ПКС</w:t>
      </w:r>
      <w:r>
        <w:rPr>
          <w:i/>
          <w:iCs/>
          <w:sz w:val="22"/>
          <w:szCs w:val="20"/>
          <w:lang w:val="sr-Cyrl-BA"/>
        </w:rPr>
        <w:t>З</w:t>
      </w:r>
      <w:r>
        <w:rPr>
          <w:i/>
          <w:iCs/>
          <w:sz w:val="22"/>
          <w:szCs w:val="20"/>
          <w:lang w:val="en-US"/>
        </w:rPr>
        <w:t xml:space="preserve"> </w:t>
      </w:r>
      <w:r w:rsidR="007746D9">
        <w:rPr>
          <w:i/>
          <w:iCs/>
          <w:sz w:val="22"/>
          <w:szCs w:val="20"/>
          <w:lang w:val="sr-Cyrl-BA"/>
        </w:rPr>
        <w:t>на сабирницама 2</w:t>
      </w:r>
    </w:p>
    <w:bookmarkEnd w:id="10"/>
    <w:p w14:paraId="22392D77" w14:textId="319E4A8A" w:rsidR="007746D9" w:rsidRDefault="007746D9" w:rsidP="007746D9">
      <w:pPr>
        <w:pStyle w:val="Osnovnitekst"/>
      </w:pPr>
      <w:r>
        <w:t xml:space="preserve">Са </w:t>
      </w:r>
      <w:r>
        <w:rPr>
          <w:i/>
          <w:iCs/>
        </w:rPr>
        <w:t>сл. 16</w:t>
      </w:r>
      <w:r>
        <w:t xml:space="preserve"> видимо да је вриједност напона звјездишта трансформатора </w:t>
      </w:r>
      <w:r w:rsidRPr="007746D9">
        <w:rPr>
          <w:rFonts w:ascii="TimesNewRomanPSMT" w:hAnsi="TimesNewRomanPSMT"/>
          <w:i/>
          <w:iCs/>
          <w:color w:val="000000"/>
          <w:szCs w:val="24"/>
        </w:rPr>
        <w:t>Т</w:t>
      </w:r>
      <w:r w:rsidRPr="007746D9">
        <w:rPr>
          <w:rFonts w:ascii="TimesNewRomanPSMT" w:hAnsi="TimesNewRomanPSMT"/>
          <w:i/>
          <w:iCs/>
          <w:color w:val="000000"/>
          <w:szCs w:val="24"/>
          <w:vertAlign w:val="subscript"/>
        </w:rPr>
        <w:t>1</w:t>
      </w:r>
      <w:r w:rsidRPr="005027F4">
        <w:rPr>
          <w:rFonts w:ascii="TimesNewRomanPSMT" w:hAnsi="TimesNewRomanPSMT"/>
          <w:i/>
          <w:iCs/>
          <w:color w:val="000000"/>
          <w:sz w:val="22"/>
          <w:vertAlign w:val="subscript"/>
        </w:rPr>
        <w:t xml:space="preserve"> </w:t>
      </w:r>
      <w:r>
        <w:t xml:space="preserve">за вријеме </w:t>
      </w:r>
      <w:r>
        <w:t xml:space="preserve">1ПКС на сабирницама 2 износи </w:t>
      </w:r>
    </w:p>
    <w:p w14:paraId="209E5BE3" w14:textId="652A1AB2" w:rsidR="007746D9" w:rsidRPr="007746D9" w:rsidRDefault="007746D9" w:rsidP="007746D9">
      <w:pPr>
        <w:pStyle w:val="Osnovnitekst"/>
        <w:jc w:val="center"/>
        <w:rPr>
          <w:i/>
          <w:iCs/>
          <w:lang w:val="sr-Latn-BA"/>
        </w:rPr>
      </w:pPr>
      <w:bookmarkStart w:id="11" w:name="_Hlk40796483"/>
      <w:r>
        <w:rPr>
          <w:i/>
          <w:iCs/>
          <w:lang w:val="sr-Latn-BA"/>
        </w:rPr>
        <w:t>U</w:t>
      </w:r>
      <w:r>
        <w:rPr>
          <w:i/>
          <w:iCs/>
          <w:vertAlign w:val="subscript"/>
          <w:lang w:val="sr-Latn-BA"/>
        </w:rPr>
        <w:t>N</w:t>
      </w:r>
      <w:r>
        <w:rPr>
          <w:i/>
          <w:iCs/>
          <w:lang w:val="sr-Latn-BA"/>
        </w:rPr>
        <w:t xml:space="preserve"> </w:t>
      </w:r>
      <w:r>
        <w:rPr>
          <w:i/>
          <w:iCs/>
          <w:lang w:val="en-US"/>
        </w:rPr>
        <w:t xml:space="preserve">= </w:t>
      </w:r>
      <w:r>
        <w:rPr>
          <w:lang w:val="sr-Latn-BA"/>
        </w:rPr>
        <w:t xml:space="preserve">0.1444 </w:t>
      </w:r>
      <w:r w:rsidRPr="007746D9">
        <w:rPr>
          <w:lang w:val="sr-Latn-BA"/>
        </w:rPr>
        <w:sym w:font="Symbol" w:char="F0D0"/>
      </w:r>
      <w:r>
        <w:rPr>
          <w:lang w:val="sr-Latn-BA"/>
        </w:rPr>
        <w:t>169.04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 </w:t>
      </w:r>
      <w:r>
        <w:rPr>
          <w:lang w:val="en-US"/>
        </w:rPr>
        <w:t>[</w:t>
      </w:r>
      <w:proofErr w:type="spellStart"/>
      <w:r>
        <w:rPr>
          <w:i/>
          <w:iCs/>
          <w:lang w:val="en-US"/>
        </w:rPr>
        <w:t>r.j.</w:t>
      </w:r>
      <w:proofErr w:type="spellEnd"/>
      <w:r>
        <w:rPr>
          <w:lang w:val="en-US"/>
        </w:rPr>
        <w:t>]</w:t>
      </w:r>
      <w:r>
        <w:rPr>
          <w:lang w:val="sr-Latn-BA"/>
        </w:rPr>
        <w:t>.</w:t>
      </w:r>
    </w:p>
    <w:bookmarkEnd w:id="11"/>
    <w:p w14:paraId="5EF4B111" w14:textId="77777777" w:rsidR="00F025BC" w:rsidRDefault="00F025BC" w:rsidP="00F025BC">
      <w:pPr>
        <w:spacing w:before="240" w:after="0"/>
        <w:rPr>
          <w:rFonts w:cs="Times New Roman"/>
          <w:color w:val="000000"/>
          <w:szCs w:val="24"/>
          <w:lang w:val="sr-Latn-BA"/>
        </w:rPr>
      </w:pPr>
    </w:p>
    <w:p w14:paraId="0CA7FDC0" w14:textId="10E403C6" w:rsidR="00510BFD" w:rsidRPr="00F025BC" w:rsidRDefault="00510BFD" w:rsidP="003414C3">
      <w:pPr>
        <w:spacing w:before="240"/>
        <w:rPr>
          <w:rFonts w:eastAsia="SimSun"/>
          <w:szCs w:val="24"/>
          <w:lang w:val="sr-Cyrl-BA"/>
        </w:rPr>
      </w:pPr>
    </w:p>
    <w:sectPr w:rsidR="00510BFD" w:rsidRPr="00F025BC" w:rsidSect="009F5014">
      <w:pgSz w:w="11907" w:h="16839" w:code="9"/>
      <w:pgMar w:top="1134" w:right="1134" w:bottom="1134" w:left="1134" w:header="709" w:footer="44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1B2DB2" w14:textId="77777777" w:rsidR="00084858" w:rsidRDefault="00084858" w:rsidP="00A520AB">
      <w:pPr>
        <w:spacing w:after="0"/>
      </w:pPr>
      <w:r>
        <w:separator/>
      </w:r>
    </w:p>
  </w:endnote>
  <w:endnote w:type="continuationSeparator" w:id="0">
    <w:p w14:paraId="6D8FF6C8" w14:textId="77777777" w:rsidR="00084858" w:rsidRDefault="00084858" w:rsidP="00A520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2E1A8F" w14:textId="77777777" w:rsidR="00F06680" w:rsidRPr="009F5014" w:rsidRDefault="00F06680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  <w:r>
      <w:rPr>
        <w:lang w:val="sr-Cyrl-BA"/>
      </w:rPr>
      <w:tab/>
      <w:t xml:space="preserve">Страна </w:t>
    </w:r>
    <w:r w:rsidRPr="009F5014">
      <w:rPr>
        <w:lang w:val="sr-Cyrl-BA"/>
      </w:rPr>
      <w:fldChar w:fldCharType="begin"/>
    </w:r>
    <w:r w:rsidRPr="009F5014">
      <w:rPr>
        <w:lang w:val="sr-Cyrl-BA"/>
      </w:rPr>
      <w:instrText xml:space="preserve"> PAGE   \* MERGEFORMAT </w:instrText>
    </w:r>
    <w:r w:rsidRPr="009F5014">
      <w:rPr>
        <w:lang w:val="sr-Cyrl-BA"/>
      </w:rPr>
      <w:fldChar w:fldCharType="separate"/>
    </w:r>
    <w:r>
      <w:rPr>
        <w:noProof/>
        <w:lang w:val="sr-Cyrl-BA"/>
      </w:rPr>
      <w:t>1</w:t>
    </w:r>
    <w:r w:rsidRPr="009F5014">
      <w:rPr>
        <w:lang w:val="sr-Cyrl-B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438124" w14:textId="77777777" w:rsidR="00084858" w:rsidRDefault="00084858" w:rsidP="00A520AB">
      <w:pPr>
        <w:spacing w:after="0"/>
      </w:pPr>
      <w:r>
        <w:separator/>
      </w:r>
    </w:p>
  </w:footnote>
  <w:footnote w:type="continuationSeparator" w:id="0">
    <w:p w14:paraId="0CA161D2" w14:textId="77777777" w:rsidR="00084858" w:rsidRDefault="00084858" w:rsidP="00A520AB">
      <w:pPr>
        <w:spacing w:after="0"/>
      </w:pPr>
      <w:r>
        <w:continuationSeparator/>
      </w:r>
    </w:p>
  </w:footnote>
  <w:footnote w:id="1">
    <w:p w14:paraId="1FCD85DF" w14:textId="16DA7D06" w:rsidR="00F06680" w:rsidRPr="007A58A8" w:rsidRDefault="00F06680" w:rsidP="007A58A8">
      <w:pPr>
        <w:spacing w:after="0" w:line="243" w:lineRule="exact"/>
        <w:rPr>
          <w:sz w:val="20"/>
        </w:rPr>
      </w:pPr>
      <w:r>
        <w:rPr>
          <w:rStyle w:val="FootnoteReference"/>
        </w:rPr>
        <w:footnoteRef/>
      </w:r>
      <w:r>
        <w:t xml:space="preserve"> </w:t>
      </w:r>
      <w:r>
        <w:rPr>
          <w:sz w:val="20"/>
        </w:rPr>
        <w:t>Звјездиште генератора G</w:t>
      </w:r>
      <w:r>
        <w:rPr>
          <w:sz w:val="20"/>
          <w:vertAlign w:val="subscript"/>
        </w:rPr>
        <w:t>1</w:t>
      </w:r>
      <w:r>
        <w:rPr>
          <w:sz w:val="20"/>
        </w:rPr>
        <w:t xml:space="preserve"> уземљено је преко отпорности </w:t>
      </w:r>
      <w:r>
        <w:rPr>
          <w:i/>
          <w:sz w:val="20"/>
        </w:rPr>
        <w:t>r</w:t>
      </w:r>
      <w:r w:rsidRPr="00E25FCF">
        <w:rPr>
          <w:sz w:val="20"/>
          <w:vertAlign w:val="subscript"/>
        </w:rPr>
        <w:t>1</w:t>
      </w:r>
      <w:r>
        <w:rPr>
          <w:sz w:val="20"/>
        </w:rPr>
        <w:t xml:space="preserve"> = 0,01 [</w:t>
      </w:r>
      <w:r w:rsidRPr="007A58A8">
        <w:rPr>
          <w:i/>
          <w:iCs/>
          <w:sz w:val="20"/>
        </w:rPr>
        <w:t>r.j.</w:t>
      </w:r>
      <w:r>
        <w:rPr>
          <w:sz w:val="20"/>
        </w:rPr>
        <w:t>].</w:t>
      </w:r>
    </w:p>
  </w:footnote>
  <w:footnote w:id="2">
    <w:p w14:paraId="5EDD693E" w14:textId="4E32E10C" w:rsidR="00F06680" w:rsidRPr="007A58A8" w:rsidRDefault="00F06680" w:rsidP="007A58A8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>
        <w:rPr>
          <w:rStyle w:val="fontstyle01"/>
        </w:rPr>
        <w:t>Звјездиште секундара трансформатора Т</w:t>
      </w:r>
      <w:r>
        <w:rPr>
          <w:rStyle w:val="fontstyle01"/>
          <w:sz w:val="14"/>
          <w:szCs w:val="14"/>
        </w:rPr>
        <w:t xml:space="preserve">2 </w:t>
      </w:r>
      <w:r>
        <w:rPr>
          <w:rStyle w:val="fontstyle01"/>
        </w:rPr>
        <w:t xml:space="preserve">уземљено је преко реактансе </w:t>
      </w:r>
      <w:r w:rsidRPr="00E25FCF">
        <w:rPr>
          <w:rStyle w:val="fontstyle21"/>
        </w:rPr>
        <w:t>x</w:t>
      </w:r>
      <w:r w:rsidRPr="00E25FCF">
        <w:rPr>
          <w:rStyle w:val="fontstyle01"/>
          <w:vertAlign w:val="subscript"/>
        </w:rPr>
        <w:t xml:space="preserve">2 </w:t>
      </w:r>
      <w:r w:rsidRPr="00E25FCF">
        <w:rPr>
          <w:rStyle w:val="fontstyle01"/>
        </w:rPr>
        <w:t>= 0,03 [</w:t>
      </w:r>
      <w:r w:rsidRPr="00E25FCF">
        <w:rPr>
          <w:rStyle w:val="fontstyle01"/>
          <w:i/>
          <w:iCs/>
        </w:rPr>
        <w:t>r.j.</w:t>
      </w:r>
      <w:r w:rsidRPr="00E25FCF">
        <w:rPr>
          <w:rStyle w:val="fontstyle01"/>
        </w:rPr>
        <w:t>].</w:t>
      </w:r>
    </w:p>
  </w:footnote>
  <w:footnote w:id="3">
    <w:p w14:paraId="023BE407" w14:textId="325EA0F5" w:rsidR="00F06680" w:rsidRPr="00FF21A6" w:rsidRDefault="00F06680">
      <w:pPr>
        <w:pStyle w:val="FootnoteText"/>
        <w:rPr>
          <w:lang w:val="sr-Cyrl-BA"/>
        </w:rPr>
      </w:pPr>
      <w:r>
        <w:rPr>
          <w:rStyle w:val="FootnoteReference"/>
        </w:rPr>
        <w:footnoteRef/>
      </w:r>
      <w:r>
        <w:t xml:space="preserve"> </w:t>
      </w:r>
      <w:r>
        <w:rPr>
          <w:rStyle w:val="fontstyle01"/>
        </w:rPr>
        <w:t>Подаци дати за један вод.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63175"/>
    <w:multiLevelType w:val="hybridMultilevel"/>
    <w:tmpl w:val="80B648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7372C"/>
    <w:multiLevelType w:val="hybridMultilevel"/>
    <w:tmpl w:val="8724099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C6BDC"/>
    <w:multiLevelType w:val="hybridMultilevel"/>
    <w:tmpl w:val="459032DE"/>
    <w:lvl w:ilvl="0" w:tplc="241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8B23E16"/>
    <w:multiLevelType w:val="hybridMultilevel"/>
    <w:tmpl w:val="3AC8672E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0CF77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B2174C"/>
    <w:multiLevelType w:val="hybridMultilevel"/>
    <w:tmpl w:val="DA4AF206"/>
    <w:lvl w:ilvl="0" w:tplc="708E62BA">
      <w:start w:val="1"/>
      <w:numFmt w:val="bullet"/>
      <w:lvlText w:val=""/>
      <w:lvlJc w:val="left"/>
      <w:pPr>
        <w:ind w:left="346" w:hanging="88"/>
      </w:pPr>
      <w:rPr>
        <w:rFonts w:ascii="Symbol" w:eastAsia="Symbol" w:hAnsi="Symbol" w:hint="default"/>
        <w:w w:val="101"/>
        <w:sz w:val="22"/>
        <w:szCs w:val="22"/>
      </w:rPr>
    </w:lvl>
    <w:lvl w:ilvl="1" w:tplc="F8FA591A">
      <w:start w:val="1"/>
      <w:numFmt w:val="bullet"/>
      <w:lvlText w:val=""/>
      <w:lvlJc w:val="left"/>
      <w:pPr>
        <w:ind w:left="833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A1ACCA80">
      <w:start w:val="1"/>
      <w:numFmt w:val="bullet"/>
      <w:lvlText w:val="•"/>
      <w:lvlJc w:val="left"/>
      <w:pPr>
        <w:ind w:left="932" w:hanging="360"/>
      </w:pPr>
      <w:rPr>
        <w:rFonts w:hint="default"/>
      </w:rPr>
    </w:lvl>
    <w:lvl w:ilvl="3" w:tplc="4BA0C486">
      <w:start w:val="1"/>
      <w:numFmt w:val="bullet"/>
      <w:lvlText w:val="•"/>
      <w:lvlJc w:val="left"/>
      <w:pPr>
        <w:ind w:left="1030" w:hanging="360"/>
      </w:pPr>
      <w:rPr>
        <w:rFonts w:hint="default"/>
      </w:rPr>
    </w:lvl>
    <w:lvl w:ilvl="4" w:tplc="C57EF412">
      <w:start w:val="1"/>
      <w:numFmt w:val="bullet"/>
      <w:lvlText w:val="•"/>
      <w:lvlJc w:val="left"/>
      <w:pPr>
        <w:ind w:left="1128" w:hanging="360"/>
      </w:pPr>
      <w:rPr>
        <w:rFonts w:hint="default"/>
      </w:rPr>
    </w:lvl>
    <w:lvl w:ilvl="5" w:tplc="FAECDCE6">
      <w:start w:val="1"/>
      <w:numFmt w:val="bullet"/>
      <w:lvlText w:val="•"/>
      <w:lvlJc w:val="left"/>
      <w:pPr>
        <w:ind w:left="1226" w:hanging="360"/>
      </w:pPr>
      <w:rPr>
        <w:rFonts w:hint="default"/>
      </w:rPr>
    </w:lvl>
    <w:lvl w:ilvl="6" w:tplc="E90AC6CC">
      <w:start w:val="1"/>
      <w:numFmt w:val="bullet"/>
      <w:lvlText w:val="•"/>
      <w:lvlJc w:val="left"/>
      <w:pPr>
        <w:ind w:left="1324" w:hanging="360"/>
      </w:pPr>
      <w:rPr>
        <w:rFonts w:hint="default"/>
      </w:rPr>
    </w:lvl>
    <w:lvl w:ilvl="7" w:tplc="307A1FF0">
      <w:start w:val="1"/>
      <w:numFmt w:val="bullet"/>
      <w:lvlText w:val="•"/>
      <w:lvlJc w:val="left"/>
      <w:pPr>
        <w:ind w:left="1422" w:hanging="360"/>
      </w:pPr>
      <w:rPr>
        <w:rFonts w:hint="default"/>
      </w:rPr>
    </w:lvl>
    <w:lvl w:ilvl="8" w:tplc="B7085A00">
      <w:start w:val="1"/>
      <w:numFmt w:val="bullet"/>
      <w:lvlText w:val="•"/>
      <w:lvlJc w:val="left"/>
      <w:pPr>
        <w:ind w:left="1520" w:hanging="360"/>
      </w:pPr>
      <w:rPr>
        <w:rFonts w:hint="default"/>
      </w:rPr>
    </w:lvl>
  </w:abstractNum>
  <w:abstractNum w:abstractNumId="6" w15:restartNumberingAfterBreak="0">
    <w:nsid w:val="15BE51E7"/>
    <w:multiLevelType w:val="hybridMultilevel"/>
    <w:tmpl w:val="562086B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C79BC"/>
    <w:multiLevelType w:val="hybridMultilevel"/>
    <w:tmpl w:val="F0E0653A"/>
    <w:lvl w:ilvl="0" w:tplc="F1060F7A">
      <w:start w:val="1"/>
      <w:numFmt w:val="decimal"/>
      <w:lvlText w:val="%1)"/>
      <w:lvlJc w:val="left"/>
      <w:pPr>
        <w:ind w:left="110" w:hanging="229"/>
      </w:pPr>
      <w:rPr>
        <w:rFonts w:ascii="Times New Roman" w:eastAsia="Times New Roman" w:hAnsi="Times New Roman" w:hint="default"/>
        <w:spacing w:val="-1"/>
        <w:sz w:val="22"/>
        <w:szCs w:val="22"/>
      </w:rPr>
    </w:lvl>
    <w:lvl w:ilvl="1" w:tplc="1D163254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27E60CE2">
      <w:start w:val="1"/>
      <w:numFmt w:val="bullet"/>
      <w:lvlText w:val="•"/>
      <w:lvlJc w:val="left"/>
      <w:pPr>
        <w:ind w:left="834" w:hanging="360"/>
      </w:pPr>
      <w:rPr>
        <w:rFonts w:hint="default"/>
      </w:rPr>
    </w:lvl>
    <w:lvl w:ilvl="3" w:tplc="789A3050">
      <w:start w:val="1"/>
      <w:numFmt w:val="bullet"/>
      <w:lvlText w:val="•"/>
      <w:lvlJc w:val="left"/>
      <w:pPr>
        <w:ind w:left="1644" w:hanging="360"/>
      </w:pPr>
      <w:rPr>
        <w:rFonts w:hint="default"/>
      </w:rPr>
    </w:lvl>
    <w:lvl w:ilvl="4" w:tplc="C2666D4E">
      <w:start w:val="1"/>
      <w:numFmt w:val="bullet"/>
      <w:lvlText w:val="•"/>
      <w:lvlJc w:val="left"/>
      <w:pPr>
        <w:ind w:left="2455" w:hanging="360"/>
      </w:pPr>
      <w:rPr>
        <w:rFonts w:hint="default"/>
      </w:rPr>
    </w:lvl>
    <w:lvl w:ilvl="5" w:tplc="DD14F21E">
      <w:start w:val="1"/>
      <w:numFmt w:val="bullet"/>
      <w:lvlText w:val="•"/>
      <w:lvlJc w:val="left"/>
      <w:pPr>
        <w:ind w:left="3266" w:hanging="360"/>
      </w:pPr>
      <w:rPr>
        <w:rFonts w:hint="default"/>
      </w:rPr>
    </w:lvl>
    <w:lvl w:ilvl="6" w:tplc="23A6ECB0">
      <w:start w:val="1"/>
      <w:numFmt w:val="bullet"/>
      <w:lvlText w:val="•"/>
      <w:lvlJc w:val="left"/>
      <w:pPr>
        <w:ind w:left="4077" w:hanging="360"/>
      </w:pPr>
      <w:rPr>
        <w:rFonts w:hint="default"/>
      </w:rPr>
    </w:lvl>
    <w:lvl w:ilvl="7" w:tplc="B0C62626">
      <w:start w:val="1"/>
      <w:numFmt w:val="bullet"/>
      <w:lvlText w:val="•"/>
      <w:lvlJc w:val="left"/>
      <w:pPr>
        <w:ind w:left="4887" w:hanging="360"/>
      </w:pPr>
      <w:rPr>
        <w:rFonts w:hint="default"/>
      </w:rPr>
    </w:lvl>
    <w:lvl w:ilvl="8" w:tplc="D6A87454">
      <w:start w:val="1"/>
      <w:numFmt w:val="bullet"/>
      <w:lvlText w:val="•"/>
      <w:lvlJc w:val="left"/>
      <w:pPr>
        <w:ind w:left="5698" w:hanging="360"/>
      </w:pPr>
      <w:rPr>
        <w:rFonts w:hint="default"/>
      </w:rPr>
    </w:lvl>
  </w:abstractNum>
  <w:abstractNum w:abstractNumId="8" w15:restartNumberingAfterBreak="0">
    <w:nsid w:val="1740283D"/>
    <w:multiLevelType w:val="hybridMultilevel"/>
    <w:tmpl w:val="C156A01C"/>
    <w:lvl w:ilvl="0" w:tplc="0409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9" w15:restartNumberingAfterBreak="0">
    <w:nsid w:val="1A6A79E8"/>
    <w:multiLevelType w:val="hybridMultilevel"/>
    <w:tmpl w:val="69FC710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00145A"/>
    <w:multiLevelType w:val="hybridMultilevel"/>
    <w:tmpl w:val="A6082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F3776"/>
    <w:multiLevelType w:val="multilevel"/>
    <w:tmpl w:val="876E098E"/>
    <w:lvl w:ilvl="0">
      <w:start w:val="2"/>
      <w:numFmt w:val="decimal"/>
      <w:lvlText w:val="%1"/>
      <w:lvlJc w:val="left"/>
      <w:pPr>
        <w:ind w:left="1106" w:hanging="851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6" w:hanging="851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2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3">
      <w:start w:val="1"/>
      <w:numFmt w:val="bullet"/>
      <w:lvlText w:val="•"/>
      <w:lvlJc w:val="left"/>
      <w:pPr>
        <w:ind w:left="262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9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6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3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30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979" w:hanging="360"/>
      </w:pPr>
      <w:rPr>
        <w:rFonts w:hint="default"/>
      </w:rPr>
    </w:lvl>
  </w:abstractNum>
  <w:abstractNum w:abstractNumId="12" w15:restartNumberingAfterBreak="0">
    <w:nsid w:val="2E744C74"/>
    <w:multiLevelType w:val="multilevel"/>
    <w:tmpl w:val="E842A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i w:val="0"/>
      </w:rPr>
    </w:lvl>
  </w:abstractNum>
  <w:abstractNum w:abstractNumId="13" w15:restartNumberingAfterBreak="0">
    <w:nsid w:val="3D720BE4"/>
    <w:multiLevelType w:val="hybridMultilevel"/>
    <w:tmpl w:val="9FAC02BC"/>
    <w:lvl w:ilvl="0" w:tplc="181A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4" w15:restartNumberingAfterBreak="0">
    <w:nsid w:val="3F8F02C6"/>
    <w:multiLevelType w:val="hybridMultilevel"/>
    <w:tmpl w:val="4CC0DB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380F41"/>
    <w:multiLevelType w:val="hybridMultilevel"/>
    <w:tmpl w:val="BCEADA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D75E71"/>
    <w:multiLevelType w:val="multilevel"/>
    <w:tmpl w:val="D4FC659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6182DBD"/>
    <w:multiLevelType w:val="hybridMultilevel"/>
    <w:tmpl w:val="07C697FA"/>
    <w:lvl w:ilvl="0" w:tplc="04090005">
      <w:start w:val="1"/>
      <w:numFmt w:val="bullet"/>
      <w:lvlText w:val=""/>
      <w:lvlJc w:val="left"/>
      <w:pPr>
        <w:tabs>
          <w:tab w:val="num" w:pos="737"/>
        </w:tabs>
        <w:ind w:left="737" w:hanging="377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2215CDB"/>
    <w:multiLevelType w:val="hybridMultilevel"/>
    <w:tmpl w:val="12E64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9F1B9D"/>
    <w:multiLevelType w:val="hybridMultilevel"/>
    <w:tmpl w:val="30E06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402C58"/>
    <w:multiLevelType w:val="hybridMultilevel"/>
    <w:tmpl w:val="6EFE8ADA"/>
    <w:lvl w:ilvl="0" w:tplc="54A246C6">
      <w:start w:val="1"/>
      <w:numFmt w:val="decimal"/>
      <w:pStyle w:val="figurecaption"/>
      <w:lvlText w:val="Sl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6E3528D1"/>
    <w:multiLevelType w:val="hybridMultilevel"/>
    <w:tmpl w:val="25C084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6"/>
  </w:num>
  <w:num w:numId="3">
    <w:abstractNumId w:val="6"/>
  </w:num>
  <w:num w:numId="4">
    <w:abstractNumId w:val="1"/>
  </w:num>
  <w:num w:numId="5">
    <w:abstractNumId w:val="17"/>
  </w:num>
  <w:num w:numId="6">
    <w:abstractNumId w:val="4"/>
  </w:num>
  <w:num w:numId="7">
    <w:abstractNumId w:val="12"/>
  </w:num>
  <w:num w:numId="8">
    <w:abstractNumId w:val="9"/>
  </w:num>
  <w:num w:numId="9">
    <w:abstractNumId w:val="14"/>
  </w:num>
  <w:num w:numId="10">
    <w:abstractNumId w:val="15"/>
  </w:num>
  <w:num w:numId="11">
    <w:abstractNumId w:val="21"/>
  </w:num>
  <w:num w:numId="12">
    <w:abstractNumId w:val="18"/>
  </w:num>
  <w:num w:numId="13">
    <w:abstractNumId w:val="0"/>
  </w:num>
  <w:num w:numId="14">
    <w:abstractNumId w:val="10"/>
  </w:num>
  <w:num w:numId="15">
    <w:abstractNumId w:val="5"/>
  </w:num>
  <w:num w:numId="16">
    <w:abstractNumId w:val="7"/>
  </w:num>
  <w:num w:numId="17">
    <w:abstractNumId w:val="11"/>
  </w:num>
  <w:num w:numId="18">
    <w:abstractNumId w:val="20"/>
  </w:num>
  <w:num w:numId="19">
    <w:abstractNumId w:val="2"/>
  </w:num>
  <w:num w:numId="20">
    <w:abstractNumId w:val="3"/>
  </w:num>
  <w:num w:numId="21">
    <w:abstractNumId w:val="8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0AB"/>
    <w:rsid w:val="000030C9"/>
    <w:rsid w:val="0001156A"/>
    <w:rsid w:val="00043124"/>
    <w:rsid w:val="00043AD4"/>
    <w:rsid w:val="0004720A"/>
    <w:rsid w:val="000568E3"/>
    <w:rsid w:val="00057F6A"/>
    <w:rsid w:val="00061F77"/>
    <w:rsid w:val="00063AD7"/>
    <w:rsid w:val="000678E8"/>
    <w:rsid w:val="000705DC"/>
    <w:rsid w:val="00071F46"/>
    <w:rsid w:val="0007312F"/>
    <w:rsid w:val="00074803"/>
    <w:rsid w:val="00081C01"/>
    <w:rsid w:val="00082E89"/>
    <w:rsid w:val="00084858"/>
    <w:rsid w:val="00094100"/>
    <w:rsid w:val="00097CDD"/>
    <w:rsid w:val="000A18B8"/>
    <w:rsid w:val="000A6027"/>
    <w:rsid w:val="000B286F"/>
    <w:rsid w:val="000B76D9"/>
    <w:rsid w:val="000C7BFA"/>
    <w:rsid w:val="000D6755"/>
    <w:rsid w:val="000E1306"/>
    <w:rsid w:val="000E30AC"/>
    <w:rsid w:val="000E597D"/>
    <w:rsid w:val="00102834"/>
    <w:rsid w:val="00116765"/>
    <w:rsid w:val="00126A61"/>
    <w:rsid w:val="00132716"/>
    <w:rsid w:val="00135DA3"/>
    <w:rsid w:val="001430F4"/>
    <w:rsid w:val="001460B9"/>
    <w:rsid w:val="00161433"/>
    <w:rsid w:val="00162217"/>
    <w:rsid w:val="001656A6"/>
    <w:rsid w:val="00170CEC"/>
    <w:rsid w:val="001810BC"/>
    <w:rsid w:val="0018465A"/>
    <w:rsid w:val="00196FB5"/>
    <w:rsid w:val="001A3685"/>
    <w:rsid w:val="001B4B51"/>
    <w:rsid w:val="001C0784"/>
    <w:rsid w:val="001C58D3"/>
    <w:rsid w:val="001C73D2"/>
    <w:rsid w:val="001D7B05"/>
    <w:rsid w:val="001E0399"/>
    <w:rsid w:val="001E31B6"/>
    <w:rsid w:val="001E37B3"/>
    <w:rsid w:val="001F2A15"/>
    <w:rsid w:val="001F482D"/>
    <w:rsid w:val="00203D61"/>
    <w:rsid w:val="00210805"/>
    <w:rsid w:val="00212A4A"/>
    <w:rsid w:val="002138F6"/>
    <w:rsid w:val="00224697"/>
    <w:rsid w:val="002277F9"/>
    <w:rsid w:val="0023324B"/>
    <w:rsid w:val="00236B2B"/>
    <w:rsid w:val="00255C9F"/>
    <w:rsid w:val="00260C9B"/>
    <w:rsid w:val="00263E5C"/>
    <w:rsid w:val="00264A56"/>
    <w:rsid w:val="00271D57"/>
    <w:rsid w:val="00276E7E"/>
    <w:rsid w:val="00282C3C"/>
    <w:rsid w:val="002B54BB"/>
    <w:rsid w:val="002B6CD3"/>
    <w:rsid w:val="002C7BB5"/>
    <w:rsid w:val="002D1BCA"/>
    <w:rsid w:val="002D558F"/>
    <w:rsid w:val="002D7127"/>
    <w:rsid w:val="002D77D8"/>
    <w:rsid w:val="002E4937"/>
    <w:rsid w:val="002E7046"/>
    <w:rsid w:val="002E7A44"/>
    <w:rsid w:val="002F25E7"/>
    <w:rsid w:val="002F7A5D"/>
    <w:rsid w:val="0030769E"/>
    <w:rsid w:val="003076BC"/>
    <w:rsid w:val="0031390B"/>
    <w:rsid w:val="003214D6"/>
    <w:rsid w:val="0032161C"/>
    <w:rsid w:val="00331F94"/>
    <w:rsid w:val="00332976"/>
    <w:rsid w:val="00332AFC"/>
    <w:rsid w:val="003401BD"/>
    <w:rsid w:val="003414C3"/>
    <w:rsid w:val="0034554E"/>
    <w:rsid w:val="00345B2C"/>
    <w:rsid w:val="00347A19"/>
    <w:rsid w:val="0035324B"/>
    <w:rsid w:val="00365E2A"/>
    <w:rsid w:val="003750BC"/>
    <w:rsid w:val="00383163"/>
    <w:rsid w:val="00384F45"/>
    <w:rsid w:val="003852FD"/>
    <w:rsid w:val="0039434E"/>
    <w:rsid w:val="003955C5"/>
    <w:rsid w:val="0039566D"/>
    <w:rsid w:val="00396420"/>
    <w:rsid w:val="003A39A7"/>
    <w:rsid w:val="003A3D99"/>
    <w:rsid w:val="003A7EC7"/>
    <w:rsid w:val="003D7687"/>
    <w:rsid w:val="003E0D4C"/>
    <w:rsid w:val="003F4AD1"/>
    <w:rsid w:val="0040720E"/>
    <w:rsid w:val="0040782D"/>
    <w:rsid w:val="00410482"/>
    <w:rsid w:val="004128E9"/>
    <w:rsid w:val="00412C42"/>
    <w:rsid w:val="00422062"/>
    <w:rsid w:val="00423F99"/>
    <w:rsid w:val="00433B65"/>
    <w:rsid w:val="00444BF7"/>
    <w:rsid w:val="00445CED"/>
    <w:rsid w:val="004474D5"/>
    <w:rsid w:val="00451990"/>
    <w:rsid w:val="004524E2"/>
    <w:rsid w:val="004602F9"/>
    <w:rsid w:val="004713B6"/>
    <w:rsid w:val="00471FFC"/>
    <w:rsid w:val="00481580"/>
    <w:rsid w:val="00493EE0"/>
    <w:rsid w:val="00495690"/>
    <w:rsid w:val="004A58B8"/>
    <w:rsid w:val="004B361D"/>
    <w:rsid w:val="004B3CDF"/>
    <w:rsid w:val="004B7A29"/>
    <w:rsid w:val="004C1E8C"/>
    <w:rsid w:val="004C2B90"/>
    <w:rsid w:val="004C580B"/>
    <w:rsid w:val="004D0494"/>
    <w:rsid w:val="004D06BA"/>
    <w:rsid w:val="004D54BE"/>
    <w:rsid w:val="004D7266"/>
    <w:rsid w:val="004E34E9"/>
    <w:rsid w:val="004E5A08"/>
    <w:rsid w:val="004F2D1B"/>
    <w:rsid w:val="005027F4"/>
    <w:rsid w:val="00506ABE"/>
    <w:rsid w:val="00507C70"/>
    <w:rsid w:val="00510BFD"/>
    <w:rsid w:val="00511938"/>
    <w:rsid w:val="005132DB"/>
    <w:rsid w:val="00522F06"/>
    <w:rsid w:val="00544C40"/>
    <w:rsid w:val="005462DA"/>
    <w:rsid w:val="00555810"/>
    <w:rsid w:val="005607CA"/>
    <w:rsid w:val="00560E03"/>
    <w:rsid w:val="00567C96"/>
    <w:rsid w:val="005802DD"/>
    <w:rsid w:val="00582646"/>
    <w:rsid w:val="0059155B"/>
    <w:rsid w:val="0059215E"/>
    <w:rsid w:val="0059347E"/>
    <w:rsid w:val="005A0570"/>
    <w:rsid w:val="005B0ECD"/>
    <w:rsid w:val="005B345E"/>
    <w:rsid w:val="005B358A"/>
    <w:rsid w:val="005D1C9C"/>
    <w:rsid w:val="005D5F36"/>
    <w:rsid w:val="005D6CE5"/>
    <w:rsid w:val="005F108A"/>
    <w:rsid w:val="006056C6"/>
    <w:rsid w:val="00606339"/>
    <w:rsid w:val="006063AB"/>
    <w:rsid w:val="00614D54"/>
    <w:rsid w:val="00620178"/>
    <w:rsid w:val="00624092"/>
    <w:rsid w:val="006360E7"/>
    <w:rsid w:val="00645991"/>
    <w:rsid w:val="006503B8"/>
    <w:rsid w:val="00651173"/>
    <w:rsid w:val="006610AB"/>
    <w:rsid w:val="006614C9"/>
    <w:rsid w:val="00670394"/>
    <w:rsid w:val="00670976"/>
    <w:rsid w:val="00681EAB"/>
    <w:rsid w:val="00692954"/>
    <w:rsid w:val="00696A84"/>
    <w:rsid w:val="006A0B66"/>
    <w:rsid w:val="006A27CB"/>
    <w:rsid w:val="006A32DA"/>
    <w:rsid w:val="006A351F"/>
    <w:rsid w:val="006A79B1"/>
    <w:rsid w:val="006C426D"/>
    <w:rsid w:val="006C4F04"/>
    <w:rsid w:val="006D0C85"/>
    <w:rsid w:val="006E1A57"/>
    <w:rsid w:val="006E44C1"/>
    <w:rsid w:val="006E4EFC"/>
    <w:rsid w:val="006F3039"/>
    <w:rsid w:val="006F4B1E"/>
    <w:rsid w:val="007062AD"/>
    <w:rsid w:val="00712C2F"/>
    <w:rsid w:val="007259C3"/>
    <w:rsid w:val="007331E5"/>
    <w:rsid w:val="00735439"/>
    <w:rsid w:val="007370C0"/>
    <w:rsid w:val="00745713"/>
    <w:rsid w:val="00747455"/>
    <w:rsid w:val="00756B44"/>
    <w:rsid w:val="0076491B"/>
    <w:rsid w:val="0076674D"/>
    <w:rsid w:val="007746D9"/>
    <w:rsid w:val="00783C56"/>
    <w:rsid w:val="00792139"/>
    <w:rsid w:val="00792D96"/>
    <w:rsid w:val="00796619"/>
    <w:rsid w:val="007A243F"/>
    <w:rsid w:val="007A2F6D"/>
    <w:rsid w:val="007A58A8"/>
    <w:rsid w:val="007B6E8D"/>
    <w:rsid w:val="007B6F44"/>
    <w:rsid w:val="007C3122"/>
    <w:rsid w:val="007C5CD0"/>
    <w:rsid w:val="007D06D6"/>
    <w:rsid w:val="007F03AD"/>
    <w:rsid w:val="00815B9C"/>
    <w:rsid w:val="00817157"/>
    <w:rsid w:val="00820E61"/>
    <w:rsid w:val="00824324"/>
    <w:rsid w:val="00833D1D"/>
    <w:rsid w:val="00842F0E"/>
    <w:rsid w:val="008445C0"/>
    <w:rsid w:val="00845CEE"/>
    <w:rsid w:val="008514BB"/>
    <w:rsid w:val="00851D28"/>
    <w:rsid w:val="00857C15"/>
    <w:rsid w:val="00860E36"/>
    <w:rsid w:val="0086395C"/>
    <w:rsid w:val="0086514E"/>
    <w:rsid w:val="008671F9"/>
    <w:rsid w:val="00877756"/>
    <w:rsid w:val="008856CD"/>
    <w:rsid w:val="008B4238"/>
    <w:rsid w:val="008C0121"/>
    <w:rsid w:val="008F343A"/>
    <w:rsid w:val="00900539"/>
    <w:rsid w:val="00924506"/>
    <w:rsid w:val="00926027"/>
    <w:rsid w:val="009336D5"/>
    <w:rsid w:val="00941DD4"/>
    <w:rsid w:val="00945902"/>
    <w:rsid w:val="0095088A"/>
    <w:rsid w:val="00950CF0"/>
    <w:rsid w:val="009550C9"/>
    <w:rsid w:val="00960B25"/>
    <w:rsid w:val="00975667"/>
    <w:rsid w:val="00986F12"/>
    <w:rsid w:val="0099179D"/>
    <w:rsid w:val="009942D9"/>
    <w:rsid w:val="00995BFE"/>
    <w:rsid w:val="009A2F8B"/>
    <w:rsid w:val="009B0235"/>
    <w:rsid w:val="009B1759"/>
    <w:rsid w:val="009B570D"/>
    <w:rsid w:val="009B68AF"/>
    <w:rsid w:val="009C162C"/>
    <w:rsid w:val="009C5C45"/>
    <w:rsid w:val="009C77C0"/>
    <w:rsid w:val="009D0D81"/>
    <w:rsid w:val="009E481A"/>
    <w:rsid w:val="009E50D8"/>
    <w:rsid w:val="009E556A"/>
    <w:rsid w:val="009F13EB"/>
    <w:rsid w:val="009F5014"/>
    <w:rsid w:val="00A04165"/>
    <w:rsid w:val="00A043D6"/>
    <w:rsid w:val="00A057A5"/>
    <w:rsid w:val="00A27169"/>
    <w:rsid w:val="00A27CFE"/>
    <w:rsid w:val="00A43E89"/>
    <w:rsid w:val="00A444D3"/>
    <w:rsid w:val="00A46163"/>
    <w:rsid w:val="00A520AB"/>
    <w:rsid w:val="00A57815"/>
    <w:rsid w:val="00A6395A"/>
    <w:rsid w:val="00AB0AE1"/>
    <w:rsid w:val="00AD7A51"/>
    <w:rsid w:val="00AE1684"/>
    <w:rsid w:val="00AF3E61"/>
    <w:rsid w:val="00B008E2"/>
    <w:rsid w:val="00B0721B"/>
    <w:rsid w:val="00B1099B"/>
    <w:rsid w:val="00B31DDA"/>
    <w:rsid w:val="00B47BD1"/>
    <w:rsid w:val="00B54B86"/>
    <w:rsid w:val="00B56CCE"/>
    <w:rsid w:val="00B61581"/>
    <w:rsid w:val="00B62A5D"/>
    <w:rsid w:val="00B86FDF"/>
    <w:rsid w:val="00B90A10"/>
    <w:rsid w:val="00B9575F"/>
    <w:rsid w:val="00BA21B0"/>
    <w:rsid w:val="00BA3AD1"/>
    <w:rsid w:val="00BA4F06"/>
    <w:rsid w:val="00BA77D9"/>
    <w:rsid w:val="00BB2447"/>
    <w:rsid w:val="00BB6D86"/>
    <w:rsid w:val="00BC2F88"/>
    <w:rsid w:val="00BC6C14"/>
    <w:rsid w:val="00BD0199"/>
    <w:rsid w:val="00BD1146"/>
    <w:rsid w:val="00C00A3B"/>
    <w:rsid w:val="00C00BCA"/>
    <w:rsid w:val="00C03EB7"/>
    <w:rsid w:val="00C114D9"/>
    <w:rsid w:val="00C20AF8"/>
    <w:rsid w:val="00C2257A"/>
    <w:rsid w:val="00C2738C"/>
    <w:rsid w:val="00C30F59"/>
    <w:rsid w:val="00C31FFB"/>
    <w:rsid w:val="00C36498"/>
    <w:rsid w:val="00C41596"/>
    <w:rsid w:val="00C4375C"/>
    <w:rsid w:val="00C55E64"/>
    <w:rsid w:val="00C60151"/>
    <w:rsid w:val="00C70FCC"/>
    <w:rsid w:val="00C9165A"/>
    <w:rsid w:val="00CA2C6D"/>
    <w:rsid w:val="00CA7B15"/>
    <w:rsid w:val="00CB27BC"/>
    <w:rsid w:val="00CC6E19"/>
    <w:rsid w:val="00CC70CD"/>
    <w:rsid w:val="00CD2B83"/>
    <w:rsid w:val="00CE2F3A"/>
    <w:rsid w:val="00CE3A04"/>
    <w:rsid w:val="00CE5F8A"/>
    <w:rsid w:val="00CF54CC"/>
    <w:rsid w:val="00CF7EB7"/>
    <w:rsid w:val="00D0070C"/>
    <w:rsid w:val="00D21AD9"/>
    <w:rsid w:val="00D3029F"/>
    <w:rsid w:val="00D327EA"/>
    <w:rsid w:val="00D3732A"/>
    <w:rsid w:val="00D37FAC"/>
    <w:rsid w:val="00D73142"/>
    <w:rsid w:val="00D74FDC"/>
    <w:rsid w:val="00D751F2"/>
    <w:rsid w:val="00D827C2"/>
    <w:rsid w:val="00D90A3D"/>
    <w:rsid w:val="00DA2BB2"/>
    <w:rsid w:val="00DA6A90"/>
    <w:rsid w:val="00DB0B4A"/>
    <w:rsid w:val="00DC5EFC"/>
    <w:rsid w:val="00DD0BB6"/>
    <w:rsid w:val="00DE0D4A"/>
    <w:rsid w:val="00DE1876"/>
    <w:rsid w:val="00DF33A5"/>
    <w:rsid w:val="00DF394A"/>
    <w:rsid w:val="00E1073A"/>
    <w:rsid w:val="00E12B70"/>
    <w:rsid w:val="00E167A6"/>
    <w:rsid w:val="00E25FCF"/>
    <w:rsid w:val="00E303F0"/>
    <w:rsid w:val="00E40565"/>
    <w:rsid w:val="00E51506"/>
    <w:rsid w:val="00E61F13"/>
    <w:rsid w:val="00E73509"/>
    <w:rsid w:val="00EA502B"/>
    <w:rsid w:val="00EB0B16"/>
    <w:rsid w:val="00EB3269"/>
    <w:rsid w:val="00EC03CF"/>
    <w:rsid w:val="00ED1A9D"/>
    <w:rsid w:val="00ED75FB"/>
    <w:rsid w:val="00EE2107"/>
    <w:rsid w:val="00EE2CE3"/>
    <w:rsid w:val="00EE6B5B"/>
    <w:rsid w:val="00EF70A1"/>
    <w:rsid w:val="00F025BC"/>
    <w:rsid w:val="00F030C3"/>
    <w:rsid w:val="00F06680"/>
    <w:rsid w:val="00F07119"/>
    <w:rsid w:val="00F1228A"/>
    <w:rsid w:val="00F15D82"/>
    <w:rsid w:val="00F172E0"/>
    <w:rsid w:val="00F36030"/>
    <w:rsid w:val="00F42C9D"/>
    <w:rsid w:val="00F45979"/>
    <w:rsid w:val="00F53F8B"/>
    <w:rsid w:val="00F542A5"/>
    <w:rsid w:val="00F7006F"/>
    <w:rsid w:val="00F7625D"/>
    <w:rsid w:val="00F92037"/>
    <w:rsid w:val="00FA67E8"/>
    <w:rsid w:val="00FC57F4"/>
    <w:rsid w:val="00FD3146"/>
    <w:rsid w:val="00FD3C9E"/>
    <w:rsid w:val="00FD56B0"/>
    <w:rsid w:val="00FE07BC"/>
    <w:rsid w:val="00FE576B"/>
    <w:rsid w:val="00FF21A6"/>
    <w:rsid w:val="00FF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/>
    <o:shapelayout v:ext="edit">
      <o:idmap v:ext="edit" data="1"/>
    </o:shapelayout>
  </w:shapeDefaults>
  <w:decimalSymbol w:val=","/>
  <w:listSeparator w:val=";"/>
  <w14:docId w14:val="6D581F87"/>
  <w15:docId w15:val="{9E66AD00-58D0-4F23-9408-66B7D8E9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D6"/>
    <w:pPr>
      <w:jc w:val="both"/>
    </w:pPr>
    <w:rPr>
      <w:rFonts w:eastAsia="PMingLiU" w:cstheme="minorBidi"/>
      <w:szCs w:val="22"/>
      <w:lang w:val="hr-BA"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0AB"/>
    <w:pPr>
      <w:keepNext/>
      <w:keepLines/>
      <w:numPr>
        <w:numId w:val="2"/>
      </w:numPr>
      <w:spacing w:before="480" w:after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F44"/>
    <w:pPr>
      <w:keepNext/>
      <w:keepLines/>
      <w:numPr>
        <w:ilvl w:val="1"/>
        <w:numId w:val="2"/>
      </w:numPr>
      <w:spacing w:before="200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1F9"/>
    <w:pPr>
      <w:keepNext/>
      <w:keepLines/>
      <w:numPr>
        <w:ilvl w:val="2"/>
        <w:numId w:val="2"/>
      </w:numPr>
      <w:spacing w:before="200"/>
      <w:ind w:left="578" w:hanging="578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AB"/>
    <w:pPr>
      <w:keepNext/>
      <w:keepLines/>
      <w:numPr>
        <w:ilvl w:val="3"/>
        <w:numId w:val="2"/>
      </w:numPr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AB"/>
    <w:pPr>
      <w:keepNext/>
      <w:keepLines/>
      <w:numPr>
        <w:ilvl w:val="4"/>
        <w:numId w:val="2"/>
      </w:numPr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AB"/>
    <w:pPr>
      <w:keepNext/>
      <w:keepLines/>
      <w:numPr>
        <w:ilvl w:val="5"/>
        <w:numId w:val="2"/>
      </w:numPr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AB"/>
    <w:pPr>
      <w:keepNext/>
      <w:keepLines/>
      <w:numPr>
        <w:ilvl w:val="6"/>
        <w:numId w:val="2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AB"/>
    <w:pPr>
      <w:keepNext/>
      <w:keepLines/>
      <w:numPr>
        <w:ilvl w:val="7"/>
        <w:numId w:val="2"/>
      </w:numPr>
      <w:spacing w:before="200" w:after="0"/>
      <w:outlineLvl w:val="7"/>
    </w:pPr>
    <w:rPr>
      <w:rFonts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AB"/>
    <w:pPr>
      <w:keepNext/>
      <w:keepLines/>
      <w:numPr>
        <w:ilvl w:val="8"/>
        <w:numId w:val="2"/>
      </w:numPr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520AB"/>
  </w:style>
  <w:style w:type="paragraph" w:styleId="Footer">
    <w:name w:val="footer"/>
    <w:basedOn w:val="Normal"/>
    <w:link w:val="FooterChar"/>
    <w:uiPriority w:val="99"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520AB"/>
  </w:style>
  <w:style w:type="paragraph" w:styleId="BalloonText">
    <w:name w:val="Balloon Text"/>
    <w:basedOn w:val="Normal"/>
    <w:link w:val="BalloonTextChar"/>
    <w:uiPriority w:val="99"/>
    <w:semiHidden/>
    <w:unhideWhenUsed/>
    <w:rsid w:val="00A520A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0AB"/>
    <w:rPr>
      <w:rFonts w:ascii="Tahoma" w:eastAsia="PMingLiU" w:hAnsi="Tahoma" w:cs="Tahoma"/>
      <w:sz w:val="16"/>
      <w:szCs w:val="16"/>
      <w:lang w:val="hr-BA" w:eastAsia="zh-TW"/>
    </w:rPr>
  </w:style>
  <w:style w:type="paragraph" w:styleId="ListParagraph">
    <w:name w:val="List Paragraph"/>
    <w:basedOn w:val="Normal"/>
    <w:uiPriority w:val="34"/>
    <w:qFormat/>
    <w:rsid w:val="00A520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20AB"/>
    <w:rPr>
      <w:rFonts w:asciiTheme="majorHAnsi" w:eastAsiaTheme="majorEastAsia" w:hAnsiTheme="majorHAnsi" w:cstheme="majorBidi"/>
      <w:b/>
      <w:bCs/>
      <w:sz w:val="28"/>
      <w:szCs w:val="28"/>
      <w:lang w:val="hr-BA"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7B6F44"/>
    <w:rPr>
      <w:rFonts w:asciiTheme="majorHAnsi" w:eastAsiaTheme="majorEastAsia" w:hAnsiTheme="majorHAnsi" w:cstheme="majorBidi"/>
      <w:b/>
      <w:bCs/>
      <w:szCs w:val="26"/>
      <w:lang w:val="hr-BA"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8671F9"/>
    <w:rPr>
      <w:rFonts w:asciiTheme="majorHAnsi" w:eastAsiaTheme="majorEastAsia" w:hAnsiTheme="majorHAnsi" w:cstheme="majorBidi"/>
      <w:b/>
      <w:bCs/>
      <w:szCs w:val="22"/>
      <w:lang w:val="hr-BA" w:eastAsia="zh-TW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AB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val="hr-BA" w:eastAsia="zh-TW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AB"/>
    <w:rPr>
      <w:rFonts w:asciiTheme="majorHAnsi" w:eastAsiaTheme="majorEastAsia" w:hAnsiTheme="majorHAnsi" w:cstheme="majorBidi"/>
      <w:color w:val="243F60" w:themeColor="accent1" w:themeShade="7F"/>
      <w:szCs w:val="22"/>
      <w:lang w:val="hr-BA" w:eastAsia="zh-TW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AB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val="hr-BA" w:eastAsia="zh-TW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val="hr-BA" w:eastAsia="zh-TW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AB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hr-BA" w:eastAsia="zh-TW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hr-BA" w:eastAsia="zh-TW"/>
    </w:rPr>
  </w:style>
  <w:style w:type="character" w:styleId="Hyperlink">
    <w:name w:val="Hyperlink"/>
    <w:basedOn w:val="DefaultParagraphFont"/>
    <w:uiPriority w:val="99"/>
    <w:unhideWhenUsed/>
    <w:rsid w:val="007B6F4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6F44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04165"/>
    <w:pPr>
      <w:spacing w:after="0"/>
    </w:pPr>
    <w:rPr>
      <w:rFonts w:asciiTheme="minorHAnsi" w:eastAsia="PMingLiU" w:hAnsiTheme="minorHAnsi" w:cstheme="minorBidi"/>
      <w:sz w:val="22"/>
      <w:szCs w:val="22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277F9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77F9"/>
    <w:rPr>
      <w:rFonts w:asciiTheme="majorHAnsi" w:eastAsia="PMingLiU" w:hAnsiTheme="majorHAnsi" w:cstheme="minorBidi"/>
      <w:sz w:val="20"/>
      <w:szCs w:val="20"/>
      <w:lang w:val="hr-BA"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2277F9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2E4937"/>
  </w:style>
  <w:style w:type="paragraph" w:styleId="BodyText">
    <w:name w:val="Body Text"/>
    <w:basedOn w:val="Normal"/>
    <w:link w:val="BodyTextChar"/>
    <w:uiPriority w:val="1"/>
    <w:qFormat/>
    <w:rsid w:val="00C2257A"/>
    <w:pPr>
      <w:widowControl w:val="0"/>
      <w:spacing w:before="120" w:after="0"/>
      <w:ind w:left="110"/>
      <w:jc w:val="left"/>
    </w:pPr>
    <w:rPr>
      <w:rFonts w:eastAsia="Times New Roman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2257A"/>
    <w:rPr>
      <w:rFonts w:eastAsia="Times New Roman" w:cstheme="minorBidi"/>
      <w:sz w:val="22"/>
      <w:szCs w:val="22"/>
    </w:rPr>
  </w:style>
  <w:style w:type="paragraph" w:customStyle="1" w:styleId="figurecaption">
    <w:name w:val="figure caption"/>
    <w:link w:val="figurecaptionChar"/>
    <w:rsid w:val="00EC03CF"/>
    <w:pPr>
      <w:numPr>
        <w:numId w:val="18"/>
      </w:numPr>
      <w:tabs>
        <w:tab w:val="left" w:pos="533"/>
      </w:tabs>
      <w:spacing w:before="80"/>
      <w:jc w:val="both"/>
    </w:pPr>
    <w:rPr>
      <w:rFonts w:eastAsia="Times New Roman"/>
      <w:noProof/>
      <w:sz w:val="16"/>
      <w:szCs w:val="16"/>
    </w:rPr>
  </w:style>
  <w:style w:type="paragraph" w:customStyle="1" w:styleId="Figurecaption0">
    <w:name w:val="Figure caption"/>
    <w:basedOn w:val="figurecaption"/>
    <w:qFormat/>
    <w:rsid w:val="00EC03CF"/>
    <w:pPr>
      <w:jc w:val="center"/>
    </w:pPr>
    <w:rPr>
      <w:rFonts w:eastAsia="MS Mincho"/>
      <w:lang w:val="sr-Latn-BA"/>
    </w:rPr>
  </w:style>
  <w:style w:type="character" w:customStyle="1" w:styleId="figurecaptionChar">
    <w:name w:val="figure caption Char"/>
    <w:basedOn w:val="DefaultParagraphFont"/>
    <w:link w:val="figurecaption"/>
    <w:rsid w:val="00EC03CF"/>
    <w:rPr>
      <w:rFonts w:eastAsia="Times New Roman"/>
      <w:noProof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4524E2"/>
    <w:pPr>
      <w:widowControl w:val="0"/>
      <w:autoSpaceDE w:val="0"/>
      <w:autoSpaceDN w:val="0"/>
      <w:spacing w:after="0" w:line="255" w:lineRule="exact"/>
      <w:jc w:val="center"/>
    </w:pPr>
    <w:rPr>
      <w:rFonts w:eastAsia="Times New Roman" w:cs="Times New Roman"/>
      <w:sz w:val="22"/>
      <w:lang w:val="bg-BG" w:eastAsia="bg-BG" w:bidi="bg-BG"/>
    </w:rPr>
  </w:style>
  <w:style w:type="character" w:styleId="CommentReference">
    <w:name w:val="annotation reference"/>
    <w:basedOn w:val="DefaultParagraphFont"/>
    <w:uiPriority w:val="99"/>
    <w:semiHidden/>
    <w:unhideWhenUsed/>
    <w:rsid w:val="00BA3A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A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AD1"/>
    <w:rPr>
      <w:rFonts w:eastAsia="PMingLiU" w:cstheme="minorBidi"/>
      <w:sz w:val="20"/>
      <w:szCs w:val="20"/>
      <w:lang w:val="hr-BA"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A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AD1"/>
    <w:rPr>
      <w:rFonts w:eastAsia="PMingLiU" w:cstheme="minorBidi"/>
      <w:b/>
      <w:bCs/>
      <w:sz w:val="20"/>
      <w:szCs w:val="20"/>
      <w:lang w:val="hr-BA" w:eastAsia="zh-TW"/>
    </w:rPr>
  </w:style>
  <w:style w:type="character" w:customStyle="1" w:styleId="fontstyle01">
    <w:name w:val="fontstyle01"/>
    <w:basedOn w:val="DefaultParagraphFont"/>
    <w:rsid w:val="007A58A8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7A58A8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17157"/>
    <w:rPr>
      <w:color w:val="808080"/>
    </w:rPr>
  </w:style>
  <w:style w:type="paragraph" w:customStyle="1" w:styleId="Osnovnitekst">
    <w:name w:val="Osnovni tekst"/>
    <w:basedOn w:val="Normal"/>
    <w:link w:val="OsnovnitekstChar"/>
    <w:qFormat/>
    <w:rsid w:val="00F06680"/>
    <w:pPr>
      <w:spacing w:before="120" w:after="120" w:line="228" w:lineRule="auto"/>
      <w:ind w:firstLine="567"/>
    </w:pPr>
    <w:rPr>
      <w:rFonts w:eastAsiaTheme="minorEastAsia"/>
      <w:lang w:val="sr-Cyrl-BA" w:eastAsia="zh-CN"/>
    </w:rPr>
  </w:style>
  <w:style w:type="character" w:customStyle="1" w:styleId="OsnovnitekstChar">
    <w:name w:val="Osnovni tekst Char"/>
    <w:basedOn w:val="DefaultParagraphFont"/>
    <w:link w:val="Osnovnitekst"/>
    <w:locked/>
    <w:rsid w:val="00F06680"/>
    <w:rPr>
      <w:rFonts w:eastAsiaTheme="minorEastAsia" w:cstheme="minorBidi"/>
      <w:szCs w:val="22"/>
      <w:lang w:val="sr-Cyrl-BA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2AE55B-329E-46E8-92B5-D62068820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3270</TotalTime>
  <Pages>11</Pages>
  <Words>2724</Words>
  <Characters>16182</Characters>
  <Application>Microsoft Office Word</Application>
  <DocSecurity>0</DocSecurity>
  <Lines>437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Бојан Ерцег</dc:creator>
  <cp:lastModifiedBy>Filip Miljatović</cp:lastModifiedBy>
  <cp:revision>103</cp:revision>
  <cp:lastPrinted>2019-10-23T15:50:00Z</cp:lastPrinted>
  <dcterms:created xsi:type="dcterms:W3CDTF">2016-10-05T11:34:00Z</dcterms:created>
  <dcterms:modified xsi:type="dcterms:W3CDTF">2020-05-19T14:02:00Z</dcterms:modified>
</cp:coreProperties>
</file>