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AA95B">
      <w:pPr>
        <w:numPr>
          <w:ilvl w:val="0"/>
          <w:numId w:val="1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What is Spring Boot?</w:t>
      </w:r>
    </w:p>
    <w:p w14:paraId="67707214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Definition</w:t>
      </w:r>
    </w:p>
    <w:p w14:paraId="56C2044E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Spring Boot is a framework built on top of the Spring Framework that makes it easy to create production-ready applications with minimal configuration.</w:t>
      </w:r>
    </w:p>
    <w:p w14:paraId="5D201CDF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83FA987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In simple words:</w:t>
      </w:r>
    </w:p>
    <w:p w14:paraId="0FD3F495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Spring Boot = Spring + Auto Configuration + Embedded Server + Ready-to-use setup</w:t>
      </w:r>
    </w:p>
    <w:p w14:paraId="2F2EBC56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042DCC30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Why Spring Boot Was Created?</w:t>
      </w:r>
    </w:p>
    <w:p w14:paraId="07E73D76"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Before Spring Boot:</w:t>
      </w:r>
    </w:p>
    <w:p w14:paraId="686F9438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Too much XML configuration</w:t>
      </w:r>
    </w:p>
    <w:p w14:paraId="2AC019C9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Manual dependency setup</w:t>
      </w:r>
    </w:p>
    <w:p w14:paraId="0933125A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External Tomcat server setup</w:t>
      </w:r>
    </w:p>
    <w:p w14:paraId="328F0B61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Complex project structure</w:t>
      </w:r>
    </w:p>
    <w:p w14:paraId="697F008D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CEC6C47"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Spring Boot solved all this by:</w:t>
      </w:r>
    </w:p>
    <w:p w14:paraId="733CC06A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Removing XML</w:t>
      </w:r>
    </w:p>
    <w:p w14:paraId="3A5A3771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Providing default configuration</w:t>
      </w:r>
    </w:p>
    <w:p w14:paraId="018A65EF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Embedding the server</w:t>
      </w:r>
    </w:p>
    <w:p w14:paraId="38140B11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Reducing setup time</w:t>
      </w:r>
    </w:p>
    <w:p w14:paraId="7A58EEE2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7E223F3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Core Idea Behind Spring Boot</w:t>
      </w:r>
    </w:p>
    <w:p w14:paraId="0F347756"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Auto Configuration</w:t>
      </w:r>
    </w:p>
    <w:p w14:paraId="6696CA27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Spring Boot automatically configures beans based on:</w:t>
      </w:r>
    </w:p>
    <w:p w14:paraId="1CE030F7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Dependencies in classpath</w:t>
      </w:r>
    </w:p>
    <w:p w14:paraId="10D79CCB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Properties in application.properties</w:t>
      </w:r>
    </w:p>
    <w:p w14:paraId="398C21E0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9DDBD54">
      <w:pPr>
        <w:numPr>
          <w:ilvl w:val="0"/>
          <w:numId w:val="6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Example:</w:t>
      </w:r>
    </w:p>
    <w:p w14:paraId="12D0F10F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If you add:</w:t>
      </w:r>
    </w:p>
    <w:p w14:paraId="7AD1F8BD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spring-boot-starter-web</w:t>
      </w:r>
    </w:p>
    <w:p w14:paraId="31BD0D33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6CED6B3">
      <w:pPr>
        <w:numPr>
          <w:ilvl w:val="0"/>
          <w:numId w:val="6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Spring Boot automatically configures:</w:t>
      </w:r>
    </w:p>
    <w:p w14:paraId="75A371D9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DispatcherServlet</w:t>
      </w:r>
    </w:p>
    <w:p w14:paraId="2330D36B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Jackson (JSON conversion)</w:t>
      </w:r>
    </w:p>
    <w:p w14:paraId="45303F5F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Embedded Tomcat</w:t>
      </w:r>
    </w:p>
    <w:p w14:paraId="18FBF6B4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MVC configuration</w:t>
      </w:r>
    </w:p>
    <w:p w14:paraId="57D1ED31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No manual setup required.</w:t>
      </w:r>
    </w:p>
    <w:p w14:paraId="28C9FB54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9E53514"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Starter Dependencies</w:t>
      </w:r>
    </w:p>
    <w:p w14:paraId="2A4C82DD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Instead of adding 10 dependencies manually:</w:t>
      </w:r>
    </w:p>
    <w:p w14:paraId="0829AB82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1503BB59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You add one:</w:t>
      </w:r>
    </w:p>
    <w:p w14:paraId="10F644A0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spring-boot-starter-web</w:t>
      </w:r>
    </w:p>
    <w:p w14:paraId="3F795FB6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6FFB0F1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It internally includes:</w:t>
      </w:r>
    </w:p>
    <w:p w14:paraId="27541DF6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Spring MVC</w:t>
      </w:r>
    </w:p>
    <w:p w14:paraId="6C700969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Jackson</w:t>
      </w:r>
    </w:p>
    <w:p w14:paraId="3A9452C1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Validation</w:t>
      </w:r>
    </w:p>
    <w:p w14:paraId="7C6DD1F3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Embedded Tomcat</w:t>
      </w:r>
    </w:p>
    <w:p w14:paraId="10A32783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2386913B">
      <w:pPr>
        <w:numPr>
          <w:ilvl w:val="0"/>
          <w:numId w:val="8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Embedded Server</w:t>
      </w:r>
    </w:p>
    <w:p w14:paraId="1460408A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You don’t deploy WAR file into external Tomcat.</w:t>
      </w:r>
    </w:p>
    <w:p w14:paraId="079514ED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0CB5BA69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Just run:</w:t>
      </w:r>
    </w:p>
    <w:p w14:paraId="1BAC93F7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mvn spring-boot:run</w:t>
      </w:r>
    </w:p>
    <w:p w14:paraId="33A21726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2A22AA12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It starts:</w:t>
      </w:r>
    </w:p>
    <w:p w14:paraId="74609564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Embedded Tomcat (default)</w:t>
      </w:r>
    </w:p>
    <w:p w14:paraId="62433EBB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Your application</w:t>
      </w:r>
    </w:p>
    <w:p w14:paraId="019E6A53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79AF5B5E">
      <w:pPr>
        <w:numPr>
          <w:ilvl w:val="0"/>
          <w:numId w:val="10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Basic Structure</w:t>
      </w:r>
    </w:p>
    <w:p w14:paraId="1E28A1E5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@SpringBootApplication</w:t>
      </w:r>
    </w:p>
    <w:p w14:paraId="7096D228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public class MyApplication {</w:t>
      </w:r>
    </w:p>
    <w:p w14:paraId="65D74DB6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0A65A9D7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    SpringApplication.run(MyApplication.class, args);</w:t>
      </w:r>
    </w:p>
    <w:p w14:paraId="73BD12F0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}</w:t>
      </w:r>
    </w:p>
    <w:p w14:paraId="4271A443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}</w:t>
      </w:r>
    </w:p>
    <w:p w14:paraId="47043BFB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0CDD7ED">
      <w:pPr>
        <w:numPr>
          <w:ilvl w:val="0"/>
          <w:numId w:val="11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@SpringBootApplication =</w:t>
      </w:r>
    </w:p>
    <w:p w14:paraId="00835336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@Configuration</w:t>
      </w:r>
    </w:p>
    <w:p w14:paraId="5C0BA284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@EnableAutoConfiguration</w:t>
      </w:r>
    </w:p>
    <w:p w14:paraId="1A24CACC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@ComponentScan</w:t>
      </w:r>
    </w:p>
    <w:p w14:paraId="17B776DA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337513C5">
      <w:pPr>
        <w:numPr>
          <w:ilvl w:val="0"/>
          <w:numId w:val="12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How Request Flows in Spring Boot</w:t>
      </w:r>
    </w:p>
    <w:p w14:paraId="54F6ECEF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Client → Embedded Tomcat → DispatcherServlet → Controller → Service → Repository → Database</w:t>
      </w:r>
    </w:p>
    <w:p w14:paraId="49FA344F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49DB98D">
      <w:pPr>
        <w:numPr>
          <w:ilvl w:val="0"/>
          <w:numId w:val="12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What Makes Spring Boot Special?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9"/>
        <w:gridCol w:w="2594"/>
      </w:tblGrid>
      <w:tr w14:paraId="6C5BA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5862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1F705D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Benefit</w:t>
            </w:r>
          </w:p>
        </w:tc>
      </w:tr>
      <w:tr w14:paraId="4DA7B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E7ED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Auto Configuration</w:t>
            </w:r>
          </w:p>
        </w:tc>
        <w:tc>
          <w:tcPr>
            <w:tcW w:w="0" w:type="auto"/>
            <w:shd w:val="clear"/>
            <w:vAlign w:val="center"/>
          </w:tcPr>
          <w:p w14:paraId="2CA114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Less configuration</w:t>
            </w:r>
          </w:p>
        </w:tc>
      </w:tr>
      <w:tr w14:paraId="69AF6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143B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Starter Dependencies</w:t>
            </w:r>
          </w:p>
        </w:tc>
        <w:tc>
          <w:tcPr>
            <w:tcW w:w="0" w:type="auto"/>
            <w:shd w:val="clear"/>
            <w:vAlign w:val="center"/>
          </w:tcPr>
          <w:p w14:paraId="0883A0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Faster setup</w:t>
            </w:r>
          </w:p>
        </w:tc>
      </w:tr>
      <w:tr w14:paraId="34263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D163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Embedded Server</w:t>
            </w:r>
          </w:p>
        </w:tc>
        <w:tc>
          <w:tcPr>
            <w:tcW w:w="0" w:type="auto"/>
            <w:shd w:val="clear"/>
            <w:vAlign w:val="center"/>
          </w:tcPr>
          <w:p w14:paraId="6BD244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 deployment headache</w:t>
            </w:r>
          </w:p>
        </w:tc>
      </w:tr>
      <w:tr w14:paraId="5B1F9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D7B5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Production-ready</w:t>
            </w:r>
          </w:p>
        </w:tc>
        <w:tc>
          <w:tcPr>
            <w:tcW w:w="0" w:type="auto"/>
            <w:shd w:val="clear"/>
            <w:vAlign w:val="center"/>
          </w:tcPr>
          <w:p w14:paraId="555AB1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Actuator, Monitoring</w:t>
            </w:r>
          </w:p>
        </w:tc>
      </w:tr>
      <w:tr w14:paraId="274EB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54BD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Convention over Configuration</w:t>
            </w:r>
          </w:p>
        </w:tc>
        <w:tc>
          <w:tcPr>
            <w:tcW w:w="0" w:type="auto"/>
            <w:shd w:val="clear"/>
            <w:vAlign w:val="center"/>
          </w:tcPr>
          <w:p w14:paraId="1D0E56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Cleaner code</w:t>
            </w:r>
          </w:p>
        </w:tc>
      </w:tr>
    </w:tbl>
    <w:p w14:paraId="2512EF8F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1F9B23C6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34A3C6F7">
      <w:pPr>
        <w:numPr>
          <w:ilvl w:val="0"/>
          <w:numId w:val="12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Interview-Level Definition</w:t>
      </w:r>
    </w:p>
    <w:p w14:paraId="4DCB4CF3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Spring Boot is an opinionated framework built on top of the Spring Framework that simplifies application development by providing auto-configuration, embedded servers, and starter dependencies to quickly build production-ready applications.</w:t>
      </w:r>
    </w:p>
    <w:p w14:paraId="287E43EF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0171D88D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Style w:val="4"/>
          <w:rFonts w:hint="default" w:ascii="Calibri" w:hAnsi="Calibri" w:eastAsia="SimSun" w:cs="Calibri"/>
          <w:b/>
          <w:bCs/>
          <w:sz w:val="24"/>
          <w:szCs w:val="24"/>
        </w:rPr>
        <w:t>@SpringBootApplication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– What Is It Exactly?</w:t>
      </w:r>
    </w:p>
    <w:p w14:paraId="5C7C7352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@SpringBootApplication</w:t>
      </w:r>
    </w:p>
    <w:p w14:paraId="4EE6CC1F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public class MyApplication {</w:t>
      </w:r>
    </w:p>
    <w:p w14:paraId="6C45C648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public static void main(String[] args) {</w:t>
      </w:r>
    </w:p>
    <w:p w14:paraId="17C568B2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    SpringApplication.run(MyApplication.class, args);</w:t>
      </w:r>
    </w:p>
    <w:p w14:paraId="39841833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}</w:t>
      </w:r>
    </w:p>
    <w:p w14:paraId="7C450B0F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}</w:t>
      </w:r>
    </w:p>
    <w:p w14:paraId="7716CC3A">
      <w:pPr>
        <w:numPr>
          <w:ilvl w:val="0"/>
          <w:numId w:val="13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Internally it is equal to:</w:t>
      </w:r>
    </w:p>
    <w:p w14:paraId="43887FA7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@Configuration</w:t>
      </w:r>
    </w:p>
    <w:p w14:paraId="399D5BD5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@EnableAutoConfiguration</w:t>
      </w:r>
    </w:p>
    <w:p w14:paraId="72E06090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@ComponentScan</w:t>
      </w:r>
    </w:p>
    <w:p w14:paraId="4E59ADC4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4D56CBB">
      <w:pPr>
        <w:numPr>
          <w:ilvl w:val="0"/>
          <w:numId w:val="13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Spring Boot combined these 3 annotations because almost every Boot application needs them.</w:t>
      </w:r>
    </w:p>
    <w:p w14:paraId="665861C7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7707C944">
      <w:pPr>
        <w:numPr>
          <w:ilvl w:val="0"/>
          <w:numId w:val="14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@Configuration</w:t>
      </w:r>
    </w:p>
    <w:p w14:paraId="11BBFEB0">
      <w:pPr>
        <w:numPr>
          <w:ilvl w:val="0"/>
          <w:numId w:val="15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What it means?</w:t>
      </w:r>
    </w:p>
    <w:p w14:paraId="39897284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It tells Spring:</w:t>
      </w:r>
    </w:p>
    <w:p w14:paraId="3BCC17C8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“This class contains bean definitions.”</w:t>
      </w:r>
    </w:p>
    <w:p w14:paraId="5E0FB8A0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It is like modern replacement of XML configuration.</w:t>
      </w:r>
    </w:p>
    <w:p w14:paraId="63C50C23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1822E970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Example:</w:t>
      </w:r>
    </w:p>
    <w:p w14:paraId="18323572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@Configuration</w:t>
      </w:r>
    </w:p>
    <w:p w14:paraId="5B8A7F9E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public class AppConfig {</w:t>
      </w:r>
    </w:p>
    <w:p w14:paraId="7976E0E7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2A260315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@Bean</w:t>
      </w:r>
    </w:p>
    <w:p w14:paraId="2890DD8B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public MyService myService() {</w:t>
      </w:r>
    </w:p>
    <w:p w14:paraId="467486C5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    return new MyService();</w:t>
      </w:r>
    </w:p>
    <w:p w14:paraId="68B455DE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}</w:t>
      </w:r>
    </w:p>
    <w:p w14:paraId="75D4510C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}</w:t>
      </w:r>
    </w:p>
    <w:p w14:paraId="25F0524E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14B62A3">
      <w:pPr>
        <w:numPr>
          <w:ilvl w:val="0"/>
          <w:numId w:val="15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Why it is needed?</w:t>
      </w:r>
    </w:p>
    <w:p w14:paraId="3A802103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Because Spring works on IoC (Inversion of Control).</w:t>
      </w:r>
    </w:p>
    <w:p w14:paraId="48102435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@Configuration = tells Spring to manage beans defined inside this class.</w:t>
      </w:r>
    </w:p>
    <w:p w14:paraId="2132985D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1C7C6D40">
      <w:pPr>
        <w:numPr>
          <w:ilvl w:val="0"/>
          <w:numId w:val="16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@ComponentScan</w:t>
      </w:r>
    </w:p>
    <w:p w14:paraId="3F527D56">
      <w:pPr>
        <w:numPr>
          <w:ilvl w:val="0"/>
          <w:numId w:val="17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What it does?</w:t>
      </w:r>
    </w:p>
    <w:p w14:paraId="734C5722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It tells Spring:</w:t>
      </w:r>
    </w:p>
    <w:p w14:paraId="3C581C13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“Scan this package and its sub-packages for components.”</w:t>
      </w:r>
    </w:p>
    <w:p w14:paraId="13F51C3C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71A5C1A6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Spring will automatically detect classes annotated with:</w:t>
      </w:r>
    </w:p>
    <w:p w14:paraId="0F1C88DC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@Component</w:t>
      </w:r>
    </w:p>
    <w:p w14:paraId="4935AA11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@Service</w:t>
      </w:r>
    </w:p>
    <w:p w14:paraId="6BF6645F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@Repository</w:t>
      </w:r>
    </w:p>
    <w:p w14:paraId="30D34D40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@Controller</w:t>
      </w:r>
    </w:p>
    <w:p w14:paraId="30BE5C59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@RestController</w:t>
      </w:r>
    </w:p>
    <w:p w14:paraId="73447E79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4DD35B2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Example Structure:</w:t>
      </w:r>
    </w:p>
    <w:p w14:paraId="16CA1190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com.example</w:t>
      </w:r>
    </w:p>
    <w:p w14:paraId="046A8A7E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├── controller</w:t>
      </w:r>
    </w:p>
    <w:p w14:paraId="7FD8DF51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├── service</w:t>
      </w:r>
    </w:p>
    <w:p w14:paraId="23DCD713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├── repository</w:t>
      </w:r>
    </w:p>
    <w:p w14:paraId="3E91A2C2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5A55BEE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If your main class is in com.example,</w:t>
      </w:r>
    </w:p>
    <w:p w14:paraId="7949E43B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Spring scans everything inside automatically.</w:t>
      </w:r>
    </w:p>
    <w:p w14:paraId="06A2A90A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6E493AD9">
      <w:pPr>
        <w:numPr>
          <w:ilvl w:val="0"/>
          <w:numId w:val="17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Why it is needed?</w:t>
      </w:r>
    </w:p>
    <w:p w14:paraId="2644EC5D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Without @ComponentScan:</w:t>
      </w:r>
    </w:p>
    <w:p w14:paraId="640F9107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Spring will NOT detect your beans</w:t>
      </w:r>
    </w:p>
    <w:p w14:paraId="2B56CED7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@Autowired will fail</w:t>
      </w:r>
    </w:p>
    <w:p w14:paraId="7ABE4C5E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No dependency injection</w:t>
      </w:r>
    </w:p>
    <w:p w14:paraId="590BC366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F150766">
      <w:pPr>
        <w:numPr>
          <w:ilvl w:val="0"/>
          <w:numId w:val="18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@EnableAutoConfiguration ⭐ (Most Important)</w:t>
      </w:r>
    </w:p>
    <w:p w14:paraId="640122EB">
      <w:pPr>
        <w:numPr>
          <w:ilvl w:val="0"/>
          <w:numId w:val="19"/>
        </w:numPr>
        <w:ind w:left="420" w:leftChars="0" w:hanging="42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What it does?</w:t>
      </w:r>
    </w:p>
    <w:p w14:paraId="5414820D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It tells Spring Boot:</w:t>
      </w:r>
    </w:p>
    <w:p w14:paraId="4243AED6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“Automatically configure beans based on dependencies present in classpath.”</w:t>
      </w:r>
    </w:p>
    <w:p w14:paraId="2E22EE92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61CD2061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Example:</w:t>
      </w:r>
    </w:p>
    <w:p w14:paraId="7BF64B27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If you add dependency:</w:t>
      </w:r>
    </w:p>
    <w:p w14:paraId="0970360E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spring-boot-starter-web</w:t>
      </w:r>
    </w:p>
    <w:p w14:paraId="3C97EF2F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74A93C3B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Spring Boot automatically configures:</w:t>
      </w:r>
    </w:p>
    <w:p w14:paraId="5D9F96FB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DispatcherServlet</w:t>
      </w:r>
    </w:p>
    <w:p w14:paraId="0FE5F7B1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Jackson</w:t>
      </w:r>
    </w:p>
    <w:p w14:paraId="1FF38F11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Tomcat</w:t>
      </w:r>
    </w:p>
    <w:p w14:paraId="2C5DB1F3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MVC configuration</w:t>
      </w:r>
    </w:p>
    <w:p w14:paraId="41ABFA34">
      <w:pPr>
        <w:numPr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3900E4CC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How Do You Handle Exceptions Globally in Spring Boot?</w:t>
      </w:r>
    </w:p>
    <w:p w14:paraId="638C92F3">
      <w:pPr>
        <w:numPr>
          <w:ilvl w:val="0"/>
          <w:numId w:val="20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In Spring Boot, we handle exceptions globally using:</w:t>
      </w:r>
    </w:p>
    <w:p w14:paraId="0A34D04F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@ControllerAdvice</w:t>
      </w:r>
    </w:p>
    <w:p w14:paraId="1F2ABFF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@ExceptionHandler</w:t>
      </w:r>
    </w:p>
    <w:p w14:paraId="1B7D3D9C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1898F0E6">
      <w:pPr>
        <w:numPr>
          <w:ilvl w:val="0"/>
          <w:numId w:val="20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Why Global Exception Handling?</w:t>
      </w:r>
    </w:p>
    <w:p w14:paraId="1885482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56C4879D">
      <w:pPr>
        <w:numPr>
          <w:ilvl w:val="0"/>
          <w:numId w:val="21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Without global handling:</w:t>
      </w:r>
    </w:p>
    <w:p w14:paraId="178F1853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@GetMapping("/user/{id}")</w:t>
      </w:r>
    </w:p>
    <w:p w14:paraId="26DE850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public User getUser(@PathVariable Long id) {</w:t>
      </w:r>
    </w:p>
    <w:p w14:paraId="47532356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return userService.findById(id); // may throw exception</w:t>
      </w:r>
    </w:p>
    <w:p w14:paraId="5F0E5BEA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}</w:t>
      </w:r>
    </w:p>
    <w:p w14:paraId="0FE83AFD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1788D255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If exception occurs → ugly stack trace response.</w:t>
      </w:r>
    </w:p>
    <w:p w14:paraId="41F76505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7DECF216">
      <w:pPr>
        <w:numPr>
          <w:ilvl w:val="0"/>
          <w:numId w:val="22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We want:</w:t>
      </w:r>
    </w:p>
    <w:p w14:paraId="323429B1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Clean JSON response</w:t>
      </w:r>
    </w:p>
    <w:p w14:paraId="2D859E4C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Proper HTTP status code</w:t>
      </w:r>
    </w:p>
    <w:p w14:paraId="5A49DC4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Centralized error handling</w:t>
      </w:r>
    </w:p>
    <w:p w14:paraId="1D86C178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4F29BCFC">
      <w:pPr>
        <w:numPr>
          <w:ilvl w:val="0"/>
          <w:numId w:val="23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Step 1: Create Custom Exception (Optional but Recommended)</w:t>
      </w:r>
    </w:p>
    <w:p w14:paraId="36F23575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public class ResourceNotFoundException extends RuntimeException {</w:t>
      </w:r>
    </w:p>
    <w:p w14:paraId="0F11B1F5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public ResourceNotFoundException(String message) {</w:t>
      </w:r>
    </w:p>
    <w:p w14:paraId="7C63CD6A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    super(message);</w:t>
      </w:r>
    </w:p>
    <w:p w14:paraId="7BA0F34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}</w:t>
      </w:r>
    </w:p>
    <w:p w14:paraId="67D1F91A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}</w:t>
      </w:r>
    </w:p>
    <w:p w14:paraId="2A72170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08B25B8B">
      <w:pPr>
        <w:numPr>
          <w:ilvl w:val="0"/>
          <w:numId w:val="23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Step 2: Create Global Exception Handler</w:t>
      </w:r>
    </w:p>
    <w:p w14:paraId="0D2EB988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@RestControllerAdvice</w:t>
      </w:r>
    </w:p>
    <w:p w14:paraId="5499A03A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public class GlobalExceptionHandler {</w:t>
      </w:r>
    </w:p>
    <w:p w14:paraId="4C3D059A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01C4B089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@ExceptionHandler(ResourceNotFoundException.class)</w:t>
      </w:r>
    </w:p>
    <w:p w14:paraId="2F7A1656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public ResponseEntity&lt;String&gt; handleResourceNotFound(ResourceNotFoundException ex) {</w:t>
      </w:r>
    </w:p>
    <w:p w14:paraId="1EA28525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    return new ResponseEntity&lt;&gt;(ex.getMessage(), HttpStatus.NOT_FOUND);</w:t>
      </w:r>
    </w:p>
    <w:p w14:paraId="694BE14A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}</w:t>
      </w:r>
    </w:p>
    <w:p w14:paraId="6CD6FDB3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19B06524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@ExceptionHandler(Exception.class)</w:t>
      </w:r>
    </w:p>
    <w:p w14:paraId="1E895D1C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public ResponseEntity&lt;String&gt; handleGlobalException(Exception ex) {</w:t>
      </w:r>
    </w:p>
    <w:p w14:paraId="2D1EA3F9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    return new ResponseEntity&lt;&gt;("Something went wrong",</w:t>
      </w:r>
    </w:p>
    <w:p w14:paraId="7E6E8EB5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                                HttpStatus.INTERNAL_SERVER_ERROR);</w:t>
      </w:r>
    </w:p>
    <w:p w14:paraId="251B178D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}</w:t>
      </w:r>
    </w:p>
    <w:p w14:paraId="3BAB18B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}</w:t>
      </w:r>
    </w:p>
    <w:p w14:paraId="65777E0F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644B57E7">
      <w:pPr>
        <w:numPr>
          <w:ilvl w:val="0"/>
          <w:numId w:val="23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What Is @RestControllerAdvice?</w:t>
      </w:r>
    </w:p>
    <w:p w14:paraId="75C161CB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It is combination of:</w:t>
      </w:r>
    </w:p>
    <w:p w14:paraId="6D8327A7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@ControllerAdvice</w:t>
      </w:r>
    </w:p>
    <w:p w14:paraId="54778478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@ResponseBody</w:t>
      </w:r>
    </w:p>
    <w:p w14:paraId="265F9935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28A13F04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Meaning:</w:t>
      </w:r>
    </w:p>
    <w:p w14:paraId="364595C4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Applies to all controllers</w:t>
      </w:r>
    </w:p>
    <w:p w14:paraId="7E04ECF5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Returns JSON response automatically</w:t>
      </w:r>
    </w:p>
    <w:p w14:paraId="526193C8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34D2B0AA">
      <w:pPr>
        <w:numPr>
          <w:ilvl w:val="0"/>
          <w:numId w:val="23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How It Works Internally</w:t>
      </w:r>
    </w:p>
    <w:p w14:paraId="7EB05D79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Request → Controller → Exception thrown</w:t>
      </w:r>
    </w:p>
    <w:p w14:paraId="4B9D459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→ Spring checks for @ExceptionHandler</w:t>
      </w:r>
    </w:p>
    <w:p w14:paraId="2A7A621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→ Matching handler method executes</w:t>
      </w:r>
    </w:p>
    <w:p w14:paraId="21AD9E05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→ Proper HTTP response returned</w:t>
      </w:r>
    </w:p>
    <w:p w14:paraId="6478B26D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4567FF09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/>
          <w:b/>
          <w:bCs/>
          <w:sz w:val="24"/>
          <w:szCs w:val="24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lang w:val="en-US"/>
        </w:rPr>
        <w:t>What is ResponseEntity?</w:t>
      </w:r>
    </w:p>
    <w:p w14:paraId="7BDFF1B6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Used to:</w:t>
      </w:r>
    </w:p>
    <w:p w14:paraId="37D7A8C2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Control HTTP status</w:t>
      </w:r>
    </w:p>
    <w:p w14:paraId="2AC0819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Set headers</w:t>
      </w:r>
    </w:p>
    <w:p w14:paraId="39032EE5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Return response body</w:t>
      </w:r>
    </w:p>
    <w:p w14:paraId="64AA917D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6B7E150D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What is Spring Boot Actuator?</w:t>
      </w:r>
    </w:p>
    <w:p w14:paraId="3F1DF6CC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Actuator gives you endpoints to check the health, metrics, and internal state of your application while it is running.</w:t>
      </w:r>
    </w:p>
    <w:p w14:paraId="367EAD17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0F3F8CF5">
      <w:pPr>
        <w:numPr>
          <w:ilvl w:val="0"/>
          <w:numId w:val="24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Dependency</w:t>
      </w:r>
    </w:p>
    <w:p w14:paraId="47B54918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&lt;dependency&gt;</w:t>
      </w:r>
    </w:p>
    <w:p w14:paraId="65364BB3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&lt;groupId&gt;org.springframework.boot&lt;/groupId&gt;</w:t>
      </w:r>
    </w:p>
    <w:p w14:paraId="17F65C79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&lt;artifactId&gt;spring-boot-starter-actuator&lt;/artifactId&gt;</w:t>
      </w:r>
    </w:p>
    <w:p w14:paraId="41B0BAD3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&lt;/dependency&gt;</w:t>
      </w:r>
    </w:p>
    <w:p w14:paraId="2F0B173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077A88DD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Once added → Spring Boot automatically exposes monitoring endpoints.</w:t>
      </w:r>
    </w:p>
    <w:p w14:paraId="698A6266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18F8781A">
      <w:pPr>
        <w:numPr>
          <w:ilvl w:val="0"/>
          <w:numId w:val="24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Most Important Actuator Endpoints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3075"/>
      </w:tblGrid>
      <w:tr w14:paraId="6250A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CA1D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40769B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0EE7C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C6E7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/actuator/health</w:t>
            </w:r>
          </w:p>
        </w:tc>
        <w:tc>
          <w:tcPr>
            <w:tcW w:w="0" w:type="auto"/>
            <w:shd w:val="clear"/>
            <w:vAlign w:val="center"/>
          </w:tcPr>
          <w:p w14:paraId="0A3A79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 health status</w:t>
            </w:r>
          </w:p>
        </w:tc>
      </w:tr>
      <w:tr w14:paraId="09E11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B322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/actuator/info</w:t>
            </w:r>
          </w:p>
        </w:tc>
        <w:tc>
          <w:tcPr>
            <w:tcW w:w="0" w:type="auto"/>
            <w:shd w:val="clear"/>
            <w:vAlign w:val="center"/>
          </w:tcPr>
          <w:p w14:paraId="04ACCA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 app info</w:t>
            </w:r>
          </w:p>
        </w:tc>
      </w:tr>
      <w:tr w14:paraId="3347C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435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/actuator/metrics</w:t>
            </w:r>
          </w:p>
        </w:tc>
        <w:tc>
          <w:tcPr>
            <w:tcW w:w="0" w:type="auto"/>
            <w:shd w:val="clear"/>
            <w:vAlign w:val="center"/>
          </w:tcPr>
          <w:p w14:paraId="55B3AF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Performance metrics</w:t>
            </w:r>
          </w:p>
        </w:tc>
      </w:tr>
      <w:tr w14:paraId="45C99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102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/actuator/env</w:t>
            </w:r>
          </w:p>
        </w:tc>
        <w:tc>
          <w:tcPr>
            <w:tcW w:w="0" w:type="auto"/>
            <w:shd w:val="clear"/>
            <w:vAlign w:val="center"/>
          </w:tcPr>
          <w:p w14:paraId="36C65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Environment properties</w:t>
            </w:r>
          </w:p>
        </w:tc>
      </w:tr>
      <w:tr w14:paraId="213A7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F2BD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/actuator/beans</w:t>
            </w:r>
          </w:p>
        </w:tc>
        <w:tc>
          <w:tcPr>
            <w:tcW w:w="0" w:type="auto"/>
            <w:shd w:val="clear"/>
            <w:vAlign w:val="center"/>
          </w:tcPr>
          <w:p w14:paraId="679DE0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 Spring beans</w:t>
            </w:r>
          </w:p>
        </w:tc>
      </w:tr>
      <w:tr w14:paraId="0A736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53F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/actuator/mappings</w:t>
            </w:r>
          </w:p>
        </w:tc>
        <w:tc>
          <w:tcPr>
            <w:tcW w:w="0" w:type="auto"/>
            <w:shd w:val="clear"/>
            <w:vAlign w:val="center"/>
          </w:tcPr>
          <w:p w14:paraId="153D2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 request mappings</w:t>
            </w:r>
          </w:p>
        </w:tc>
      </w:tr>
    </w:tbl>
    <w:p w14:paraId="33A0AA4F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4403EF64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159162CF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How exception handling works internally in DispatcherServlet</w:t>
      </w:r>
    </w:p>
    <w:p w14:paraId="1E315088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In request processing when exception occurs → control goes back to DispatcherServlet.</w:t>
      </w:r>
    </w:p>
    <w:p w14:paraId="40AC885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7152325D">
      <w:pPr>
        <w:numPr>
          <w:ilvl w:val="0"/>
          <w:numId w:val="25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Exception Caught in doDispatch()</w:t>
      </w:r>
    </w:p>
    <w:p w14:paraId="26B0D449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Inside DispatcherServlet, there is something like:</w:t>
      </w:r>
    </w:p>
    <w:p w14:paraId="1DEC3A2B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71EEFD41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try {</w:t>
      </w:r>
    </w:p>
    <w:p w14:paraId="5993B842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handlerAdapter.handle(...)</w:t>
      </w:r>
    </w:p>
    <w:p w14:paraId="7D7BDF8B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} catch (Exception ex) {</w:t>
      </w:r>
    </w:p>
    <w:p w14:paraId="671D2BBB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processDispatchResult(...)</w:t>
      </w:r>
    </w:p>
    <w:p w14:paraId="31F6A154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}</w:t>
      </w:r>
    </w:p>
    <w:p w14:paraId="1A133EA4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7B644DAC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Now Spring tries to resolve that exception.</w:t>
      </w:r>
    </w:p>
    <w:p w14:paraId="7F01AD0D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358A2E62">
      <w:pPr>
        <w:numPr>
          <w:ilvl w:val="0"/>
          <w:numId w:val="25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Spring uses</w:t>
      </w: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→ HandlerExceptionResolver</w:t>
      </w:r>
    </w:p>
    <w:p w14:paraId="74EACC3A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These resolvers try to find a matching handler.</w:t>
      </w:r>
    </w:p>
    <w:p w14:paraId="56322588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0C172CE5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Spring checks them in order:</w:t>
      </w:r>
    </w:p>
    <w:p w14:paraId="0C02B297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@ExceptionHandler</w:t>
      </w:r>
    </w:p>
    <w:p w14:paraId="55666D44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@ControllerAdvice</w:t>
      </w:r>
    </w:p>
    <w:p w14:paraId="313B5AA9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@RestControllerAdvice</w:t>
      </w:r>
    </w:p>
    <w:p w14:paraId="6494325B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0720F903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/>
          <w:b/>
          <w:bCs/>
          <w:sz w:val="24"/>
          <w:szCs w:val="24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lang w:val="en-US"/>
        </w:rPr>
        <w:t>What is Profiling in Spring Boot?</w:t>
      </w:r>
    </w:p>
    <w:p w14:paraId="43062B61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In Spring Boot, Profiles allow you to run your application with different configurations for different environments.</w:t>
      </w:r>
    </w:p>
    <w:p w14:paraId="5C6ECFFA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7C39C4D5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In simple words:</w:t>
      </w:r>
    </w:p>
    <w:p w14:paraId="25FFD0A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Profiles help you switch configurations like DEV, TEST, PROD without changing code.</w:t>
      </w:r>
    </w:p>
    <w:p w14:paraId="13B72546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7FF085BA">
      <w:pPr>
        <w:numPr>
          <w:ilvl w:val="0"/>
          <w:numId w:val="26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Why Do We Need Profiles?</w:t>
      </w:r>
    </w:p>
    <w:p w14:paraId="0C5357C6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In real projects: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6"/>
        <w:gridCol w:w="1620"/>
        <w:gridCol w:w="907"/>
        <w:gridCol w:w="1284"/>
      </w:tblGrid>
      <w:tr w14:paraId="716AA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8678B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/>
            <w:vAlign w:val="center"/>
          </w:tcPr>
          <w:p w14:paraId="0AFE72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181A99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Logging</w:t>
            </w:r>
          </w:p>
        </w:tc>
        <w:tc>
          <w:tcPr>
            <w:tcW w:w="0" w:type="auto"/>
            <w:shd w:val="clear"/>
            <w:vAlign w:val="center"/>
          </w:tcPr>
          <w:p w14:paraId="07419A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Debug Mode</w:t>
            </w:r>
          </w:p>
        </w:tc>
      </w:tr>
      <w:tr w14:paraId="44517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05CA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</w:t>
            </w:r>
          </w:p>
        </w:tc>
        <w:tc>
          <w:tcPr>
            <w:tcW w:w="0" w:type="auto"/>
            <w:shd w:val="clear"/>
            <w:vAlign w:val="center"/>
          </w:tcPr>
          <w:p w14:paraId="5CA6CA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 MySQL</w:t>
            </w:r>
          </w:p>
        </w:tc>
        <w:tc>
          <w:tcPr>
            <w:tcW w:w="0" w:type="auto"/>
            <w:shd w:val="clear"/>
            <w:vAlign w:val="center"/>
          </w:tcPr>
          <w:p w14:paraId="5B1686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DEBUG</w:t>
            </w:r>
          </w:p>
        </w:tc>
        <w:tc>
          <w:tcPr>
            <w:tcW w:w="0" w:type="auto"/>
            <w:shd w:val="clear"/>
            <w:vAlign w:val="center"/>
          </w:tcPr>
          <w:p w14:paraId="21DCA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Enabled</w:t>
            </w:r>
          </w:p>
        </w:tc>
      </w:tr>
      <w:tr w14:paraId="54031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0680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</w:t>
            </w:r>
          </w:p>
        </w:tc>
        <w:tc>
          <w:tcPr>
            <w:tcW w:w="0" w:type="auto"/>
            <w:shd w:val="clear"/>
            <w:vAlign w:val="center"/>
          </w:tcPr>
          <w:p w14:paraId="470C88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DB</w:t>
            </w:r>
          </w:p>
        </w:tc>
        <w:tc>
          <w:tcPr>
            <w:tcW w:w="0" w:type="auto"/>
            <w:shd w:val="clear"/>
            <w:vAlign w:val="center"/>
          </w:tcPr>
          <w:p w14:paraId="00BE38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INFO</w:t>
            </w:r>
          </w:p>
        </w:tc>
        <w:tc>
          <w:tcPr>
            <w:tcW w:w="0" w:type="auto"/>
            <w:shd w:val="clear"/>
            <w:vAlign w:val="center"/>
          </w:tcPr>
          <w:p w14:paraId="085248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Disabled</w:t>
            </w:r>
          </w:p>
        </w:tc>
      </w:tr>
      <w:tr w14:paraId="40492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DD2F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</w:t>
            </w:r>
          </w:p>
        </w:tc>
        <w:tc>
          <w:tcPr>
            <w:tcW w:w="0" w:type="auto"/>
            <w:shd w:val="clear"/>
            <w:vAlign w:val="center"/>
          </w:tcPr>
          <w:p w14:paraId="563C3A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Production DB</w:t>
            </w:r>
          </w:p>
        </w:tc>
        <w:tc>
          <w:tcPr>
            <w:tcW w:w="0" w:type="auto"/>
            <w:shd w:val="clear"/>
            <w:vAlign w:val="center"/>
          </w:tcPr>
          <w:p w14:paraId="498573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ERROR</w:t>
            </w:r>
          </w:p>
        </w:tc>
        <w:tc>
          <w:tcPr>
            <w:tcW w:w="0" w:type="auto"/>
            <w:shd w:val="clear"/>
            <w:vAlign w:val="center"/>
          </w:tcPr>
          <w:p w14:paraId="36A77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Disabled</w:t>
            </w:r>
          </w:p>
        </w:tc>
      </w:tr>
    </w:tbl>
    <w:p w14:paraId="3D75DF53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14F6B89C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We cannot hardcode these values.</w:t>
      </w:r>
    </w:p>
    <w:p w14:paraId="3626DC6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So we use Spring Profiles.</w:t>
      </w:r>
    </w:p>
    <w:p w14:paraId="17FEF48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64535AD9">
      <w:pPr>
        <w:numPr>
          <w:ilvl w:val="0"/>
          <w:numId w:val="26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How It Works Internally</w:t>
      </w:r>
    </w:p>
    <w:p w14:paraId="561EB1C8">
      <w:pPr>
        <w:numPr>
          <w:ilvl w:val="0"/>
          <w:numId w:val="27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Spring checks:</w:t>
      </w:r>
    </w:p>
    <w:p w14:paraId="1CC11B5C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spring.profiles.active=dev</w:t>
      </w:r>
    </w:p>
    <w:p w14:paraId="6115B6E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091A7EDB">
      <w:pPr>
        <w:numPr>
          <w:ilvl w:val="0"/>
          <w:numId w:val="27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Then it loads:</w:t>
      </w:r>
    </w:p>
    <w:p w14:paraId="569C9547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application-dev.properties</w:t>
      </w:r>
    </w:p>
    <w:p w14:paraId="7D912156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76EDF8AB">
      <w:pPr>
        <w:numPr>
          <w:ilvl w:val="0"/>
          <w:numId w:val="27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Instead of:</w:t>
      </w:r>
    </w:p>
    <w:p w14:paraId="1989E7C1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application.properties</w:t>
      </w:r>
    </w:p>
    <w:p w14:paraId="4E0F1E83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2B956B09">
      <w:pPr>
        <w:numPr>
          <w:ilvl w:val="0"/>
          <w:numId w:val="28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Example Project Structure</w:t>
      </w:r>
    </w:p>
    <w:p w14:paraId="1CEF4B0D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application.properties</w:t>
      </w:r>
    </w:p>
    <w:p w14:paraId="03975E6A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application-dev.properties</w:t>
      </w:r>
    </w:p>
    <w:p w14:paraId="0FB734CC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application-prod.properties</w:t>
      </w:r>
    </w:p>
    <w:p w14:paraId="23AC7671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application-test.properties</w:t>
      </w:r>
    </w:p>
    <w:p w14:paraId="0C692D2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4CCFD12E">
      <w:pPr>
        <w:numPr>
          <w:ilvl w:val="0"/>
          <w:numId w:val="28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Step 1: Create Profile-Based Properties</w:t>
      </w:r>
    </w:p>
    <w:p w14:paraId="3DB4B262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application-dev.properties</w:t>
      </w:r>
    </w:p>
    <w:p w14:paraId="2B05ABFA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spring.datasource.url=jdbc:mysql://localhost:3306/devdb</w:t>
      </w:r>
    </w:p>
    <w:p w14:paraId="42D04DB1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logging.level.root=DEBUG</w:t>
      </w:r>
    </w:p>
    <w:p w14:paraId="5D37D56F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72981F5B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application-prod.properties</w:t>
      </w:r>
    </w:p>
    <w:p w14:paraId="1316444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spring.datasource.url=jdbc:mysql://prod-server:3306/proddb</w:t>
      </w:r>
    </w:p>
    <w:p w14:paraId="4DB47DD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logging.level.root=ERROR</w:t>
      </w:r>
    </w:p>
    <w:p w14:paraId="30618E07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13CDA591">
      <w:pPr>
        <w:numPr>
          <w:ilvl w:val="0"/>
          <w:numId w:val="28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Step 2: Activate Profile</w:t>
      </w:r>
    </w:p>
    <w:p w14:paraId="699F2EC1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Method 1: application.properties</w:t>
      </w:r>
    </w:p>
    <w:p w14:paraId="60748ECA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spring.profiles.active=dev</w:t>
      </w:r>
    </w:p>
    <w:p w14:paraId="6DA0DBA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3227521D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Method 2: Command Line (Very Common in Production)</w:t>
      </w:r>
    </w:p>
    <w:p w14:paraId="47D693D9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java -jar app.jar --spring.profiles.active=prod</w:t>
      </w:r>
    </w:p>
    <w:p w14:paraId="23B3C86C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16882AE9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Method 3: Environment Variable (Best Practice)</w:t>
      </w:r>
    </w:p>
    <w:p w14:paraId="5624BB02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export SPRING_PROFILES_ACTIVE=prod</w:t>
      </w:r>
    </w:p>
    <w:p w14:paraId="00E8EF03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0AB47C56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What is </w:t>
      </w:r>
      <w:r>
        <w:rPr>
          <w:rStyle w:val="4"/>
          <w:rFonts w:ascii="SimSun" w:hAnsi="SimSun" w:eastAsia="SimSun" w:cs="SimSun"/>
          <w:b/>
          <w:bCs/>
          <w:sz w:val="24"/>
          <w:szCs w:val="24"/>
        </w:rPr>
        <w:t>@Profile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in Spring Boot?</w:t>
      </w:r>
    </w:p>
    <w:p w14:paraId="164BAD56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@Profile is an annotation used to load a bean only when a specific profile is active.</w:t>
      </w:r>
    </w:p>
    <w:p w14:paraId="75A596F5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7F1340A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In simple words:</w:t>
      </w:r>
    </w:p>
    <w:p w14:paraId="15A53CFC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It tells Spring: “Create this bean only in this environment.”</w:t>
      </w:r>
    </w:p>
    <w:p w14:paraId="6A02358F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6D14FE4A">
      <w:pPr>
        <w:numPr>
          <w:ilvl w:val="0"/>
          <w:numId w:val="29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Basic Example</w:t>
      </w:r>
    </w:p>
    <w:p w14:paraId="5B075712">
      <w:pPr>
        <w:numPr>
          <w:ilvl w:val="0"/>
          <w:numId w:val="30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Dev Implementation</w:t>
      </w:r>
    </w:p>
    <w:p w14:paraId="515B40E3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@Service</w:t>
      </w:r>
    </w:p>
    <w:p w14:paraId="5AF0297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@Profile("dev")</w:t>
      </w:r>
    </w:p>
    <w:p w14:paraId="152BCBDF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public class DevPaymentService implements PaymentService {</w:t>
      </w:r>
    </w:p>
    <w:p w14:paraId="5C842365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public void pay() {</w:t>
      </w:r>
    </w:p>
    <w:p w14:paraId="26A25FF6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    System.out.println("Dev payment logic");</w:t>
      </w:r>
    </w:p>
    <w:p w14:paraId="31EFAC53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}</w:t>
      </w:r>
    </w:p>
    <w:p w14:paraId="612D10F4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}</w:t>
      </w:r>
    </w:p>
    <w:p w14:paraId="51E3BB33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44A09076">
      <w:pPr>
        <w:numPr>
          <w:ilvl w:val="0"/>
          <w:numId w:val="30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Prod Implementation</w:t>
      </w:r>
    </w:p>
    <w:p w14:paraId="382FA821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@Service</w:t>
      </w:r>
    </w:p>
    <w:p w14:paraId="702F9DB3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@Profile("prod")</w:t>
      </w:r>
    </w:p>
    <w:p w14:paraId="3024609D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public class ProdPaymentService implements PaymentService {</w:t>
      </w:r>
    </w:p>
    <w:p w14:paraId="6CE16773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public void pay() {</w:t>
      </w:r>
    </w:p>
    <w:p w14:paraId="4E7C6166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    System.out.println("Real payment logic");</w:t>
      </w:r>
    </w:p>
    <w:p w14:paraId="52BA0738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}</w:t>
      </w:r>
    </w:p>
    <w:p w14:paraId="52F59574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}</w:t>
      </w:r>
    </w:p>
    <w:p w14:paraId="14048FB6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353D79B3">
      <w:pPr>
        <w:numPr>
          <w:ilvl w:val="0"/>
          <w:numId w:val="30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Activate Profile</w:t>
      </w:r>
    </w:p>
    <w:p w14:paraId="5A9E3497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spring.profiles.active=dev</w:t>
      </w:r>
    </w:p>
    <w:p w14:paraId="4E38D424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445EC294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Now only DevPaymentService bean will be created.</w:t>
      </w:r>
    </w:p>
    <w:p w14:paraId="13ECDC49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If profile = prod → only ProdPaymentService loads.</w:t>
      </w:r>
    </w:p>
    <w:p w14:paraId="1C6D7D64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268434CF">
      <w:pPr>
        <w:numPr>
          <w:ilvl w:val="0"/>
          <w:numId w:val="31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Where Can You Use @Profile?</w:t>
      </w:r>
    </w:p>
    <w:p w14:paraId="1BCB0FDC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You can put it on:</w:t>
      </w:r>
    </w:p>
    <w:p w14:paraId="5B5A6F3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@Component</w:t>
      </w:r>
    </w:p>
    <w:p w14:paraId="3C5C23CB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@Service</w:t>
      </w:r>
    </w:p>
    <w:p w14:paraId="554D6E7A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@Repository</w:t>
      </w:r>
    </w:p>
    <w:p w14:paraId="2AE19165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@Configuration</w:t>
      </w:r>
    </w:p>
    <w:p w14:paraId="3E5640F3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@Bean methods</w:t>
      </w:r>
    </w:p>
    <w:p w14:paraId="67288BC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0980F8F4">
      <w:pPr>
        <w:numPr>
          <w:ilvl w:val="0"/>
          <w:numId w:val="31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Example with @Bean</w:t>
      </w:r>
    </w:p>
    <w:p w14:paraId="48AD951A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@Configuration</w:t>
      </w:r>
    </w:p>
    <w:p w14:paraId="43926697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public class DataSourceConfig {</w:t>
      </w:r>
    </w:p>
    <w:p w14:paraId="06801798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09D6FCA9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@Bean</w:t>
      </w:r>
    </w:p>
    <w:p w14:paraId="35CDCD46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@Profile("dev")</w:t>
      </w:r>
    </w:p>
    <w:p w14:paraId="0BAD1B38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public DataSource devDataSource() {</w:t>
      </w:r>
    </w:p>
    <w:p w14:paraId="16BF9E0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    return new H2DataSource();</w:t>
      </w:r>
    </w:p>
    <w:p w14:paraId="1EB63B9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}</w:t>
      </w:r>
    </w:p>
    <w:p w14:paraId="60D9D6D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4E4B3FE8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@Bean</w:t>
      </w:r>
    </w:p>
    <w:p w14:paraId="224B129A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@Profile("prod")</w:t>
      </w:r>
    </w:p>
    <w:p w14:paraId="4F37EE4C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public DataSource prodDataSource() {</w:t>
      </w:r>
    </w:p>
    <w:p w14:paraId="3F380C33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    return new MySQLDataSource();</w:t>
      </w:r>
    </w:p>
    <w:p w14:paraId="1CD7A789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 xml:space="preserve">    }</w:t>
      </w:r>
    </w:p>
    <w:p w14:paraId="71DA947F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}</w:t>
      </w:r>
    </w:p>
    <w:p w14:paraId="7B83FAAD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64C171A0">
      <w:pPr>
        <w:numPr>
          <w:ilvl w:val="0"/>
          <w:numId w:val="31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Multiple Profiles</w:t>
      </w:r>
    </w:p>
    <w:p w14:paraId="77E17307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351599E6">
      <w:pPr>
        <w:numPr>
          <w:ilvl w:val="0"/>
          <w:numId w:val="32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You can activate multiple:</w:t>
      </w:r>
    </w:p>
    <w:p w14:paraId="470C3DC6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spring.profiles.active=dev,cloud</w:t>
      </w:r>
    </w:p>
    <w:p w14:paraId="3B8E7E3F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612690EA">
      <w:pPr>
        <w:numPr>
          <w:ilvl w:val="0"/>
          <w:numId w:val="32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You can also define:</w:t>
      </w:r>
    </w:p>
    <w:p w14:paraId="71898412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@Profile({"dev", "test"})</w:t>
      </w:r>
    </w:p>
    <w:p w14:paraId="7C80B524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35C35EAB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Bean loads if either dev OR test is active.</w:t>
      </w:r>
    </w:p>
    <w:p w14:paraId="7883CFF3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18A262AA">
      <w:pPr>
        <w:numPr>
          <w:ilvl w:val="0"/>
          <w:numId w:val="33"/>
        </w:numPr>
        <w:tabs>
          <w:tab w:val="clear" w:pos="420"/>
        </w:tabs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Internal Working</w:t>
      </w:r>
    </w:p>
    <w:p w14:paraId="242CC787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When Spring starts:</w:t>
      </w:r>
    </w:p>
    <w:p w14:paraId="15987DAC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Reads active profile</w:t>
      </w:r>
    </w:p>
    <w:p w14:paraId="042027D9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Scans components</w:t>
      </w:r>
    </w:p>
    <w:p w14:paraId="762A4B8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Checks @Profile</w:t>
      </w:r>
    </w:p>
    <w:p w14:paraId="329A2AB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If matches → registers bean</w:t>
      </w:r>
    </w:p>
    <w:p w14:paraId="26976BD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US"/>
        </w:rPr>
        <w:t>If not → skips bean</w:t>
      </w:r>
    </w:p>
    <w:p w14:paraId="17F7E276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US"/>
        </w:rPr>
      </w:pPr>
    </w:p>
    <w:p w14:paraId="507FC4CC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What is </w:t>
      </w:r>
      <w:r>
        <w:rPr>
          <w:rStyle w:val="4"/>
          <w:rFonts w:ascii="SimSun" w:hAnsi="SimSun" w:eastAsia="SimSun" w:cs="SimSun"/>
          <w:b/>
          <w:bCs/>
          <w:sz w:val="24"/>
          <w:szCs w:val="24"/>
        </w:rPr>
        <w:t>@Value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in Spring?</w:t>
      </w:r>
    </w:p>
    <w:p w14:paraId="6787C357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@Value is used to inject values into Spring beans from:</w:t>
      </w:r>
    </w:p>
    <w:p w14:paraId="4E37CD91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application.properties</w:t>
      </w:r>
    </w:p>
    <w:p w14:paraId="113F2F95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application.yml</w:t>
      </w:r>
    </w:p>
    <w:p w14:paraId="07F513AA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Environment variables</w:t>
      </w:r>
    </w:p>
    <w:p w14:paraId="6C1B5A5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System properties</w:t>
      </w:r>
    </w:p>
    <w:p w14:paraId="67B582B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Even expressions (SpEL)</w:t>
      </w:r>
    </w:p>
    <w:p w14:paraId="342CB11B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03A0ADD1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In simple words:</w:t>
      </w:r>
    </w:p>
    <w:p w14:paraId="11734CD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@Value injects external configuration values into your Java variables.</w:t>
      </w:r>
    </w:p>
    <w:p w14:paraId="187C40AF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21E19D03">
      <w:pPr>
        <w:numPr>
          <w:ilvl w:val="0"/>
          <w:numId w:val="34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Basic Example</w:t>
      </w:r>
    </w:p>
    <w:p w14:paraId="104CC9CA">
      <w:pPr>
        <w:numPr>
          <w:ilvl w:val="0"/>
          <w:numId w:val="35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application.properties</w:t>
      </w:r>
    </w:p>
    <w:p w14:paraId="0AFFA16F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app.name=MyApplication</w:t>
      </w:r>
    </w:p>
    <w:p w14:paraId="0AE2CEB2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app.version=1.0</w:t>
      </w:r>
    </w:p>
    <w:p w14:paraId="53A79757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60552371">
      <w:pPr>
        <w:numPr>
          <w:ilvl w:val="0"/>
          <w:numId w:val="35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Inject Using @Value</w:t>
      </w:r>
    </w:p>
    <w:p w14:paraId="70B6840D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@Component</w:t>
      </w:r>
    </w:p>
    <w:p w14:paraId="56BD0C9C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public class AppInfo {</w:t>
      </w:r>
    </w:p>
    <w:p w14:paraId="0DD5201C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0B12A124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@Value("${app.name}")</w:t>
      </w:r>
    </w:p>
    <w:p w14:paraId="037475C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private String appName;</w:t>
      </w:r>
    </w:p>
    <w:p w14:paraId="0FD7FA54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1C27F798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@Value("${app.version}")</w:t>
      </w:r>
    </w:p>
    <w:p w14:paraId="4DAFA333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private String version;</w:t>
      </w:r>
    </w:p>
    <w:p w14:paraId="535068A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}</w:t>
      </w:r>
    </w:p>
    <w:p w14:paraId="098506DF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1ED5652A">
      <w:pPr>
        <w:numPr>
          <w:ilvl w:val="0"/>
          <w:numId w:val="35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Spring will inject:</w:t>
      </w:r>
    </w:p>
    <w:p w14:paraId="15D23519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MyApplication</w:t>
      </w:r>
    </w:p>
    <w:p w14:paraId="04A90977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1.0</w:t>
      </w:r>
    </w:p>
    <w:p w14:paraId="50E53E73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38B9B5C8">
      <w:pPr>
        <w:numPr>
          <w:ilvl w:val="0"/>
          <w:numId w:val="36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How It Works Internally</w:t>
      </w:r>
    </w:p>
    <w:p w14:paraId="04767878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Spring reads property files</w:t>
      </w:r>
    </w:p>
    <w:p w14:paraId="6CF16E58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Stores values in Environment object</w:t>
      </w:r>
    </w:p>
    <w:p w14:paraId="14FFA638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During bean creation</w:t>
      </w:r>
    </w:p>
    <w:p w14:paraId="5A1D1EA9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@Value resolves ${...} placeholder</w:t>
      </w:r>
    </w:p>
    <w:p w14:paraId="3333A73D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Injects value</w:t>
      </w:r>
    </w:p>
    <w:p w14:paraId="667F6FF9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54C63D9B">
      <w:pPr>
        <w:numPr>
          <w:ilvl w:val="0"/>
          <w:numId w:val="36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Inject Default Value</w:t>
      </w:r>
    </w:p>
    <w:p w14:paraId="288C48EF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If property is missing:</w:t>
      </w:r>
    </w:p>
    <w:p w14:paraId="2A2FED56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58731691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@Value("${app.description:Default App}")</w:t>
      </w:r>
    </w:p>
    <w:p w14:paraId="2CF0A5E8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private String description;</w:t>
      </w:r>
    </w:p>
    <w:p w14:paraId="78425B8B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4E49A2EB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If app.description not found → “Default App” is used.</w:t>
      </w:r>
    </w:p>
    <w:p w14:paraId="260CB503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71C74214">
      <w:pPr>
        <w:numPr>
          <w:ilvl w:val="0"/>
          <w:numId w:val="36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Using Constructor Injection (Recommended)</w:t>
      </w:r>
    </w:p>
    <w:p w14:paraId="50DFAE7D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Field injection is not best practice.</w:t>
      </w:r>
    </w:p>
    <w:p w14:paraId="19F8E89D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7559F435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Better:</w:t>
      </w:r>
    </w:p>
    <w:p w14:paraId="3658915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@Component</w:t>
      </w:r>
    </w:p>
    <w:p w14:paraId="75F55E4F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public class AppInfo {</w:t>
      </w:r>
    </w:p>
    <w:p w14:paraId="05400AEC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5690AF9B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private final String appName;</w:t>
      </w:r>
    </w:p>
    <w:p w14:paraId="50289C9F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2DAB0892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public AppInfo(@Value("${app.name}") String appName) {</w:t>
      </w:r>
    </w:p>
    <w:p w14:paraId="2ECAF503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    this.appName = appName;</w:t>
      </w:r>
    </w:p>
    <w:p w14:paraId="3710EB44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}</w:t>
      </w:r>
    </w:p>
    <w:p w14:paraId="30B82836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}</w:t>
      </w:r>
    </w:p>
    <w:p w14:paraId="54129384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722C3863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More testable and clean.</w:t>
      </w:r>
    </w:p>
    <w:p w14:paraId="460416C4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/>
          <w:b/>
          <w:bCs/>
          <w:sz w:val="24"/>
          <w:szCs w:val="24"/>
          <w:lang w:val="en-IN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What is </w:t>
      </w:r>
      <w:r>
        <w:rPr>
          <w:rStyle w:val="4"/>
          <w:rFonts w:ascii="SimSun" w:hAnsi="SimSun" w:eastAsia="SimSun" w:cs="SimSun"/>
          <w:b/>
          <w:bCs/>
          <w:sz w:val="24"/>
          <w:szCs w:val="24"/>
        </w:rPr>
        <w:t>@ConfigurationProperties</w:t>
      </w:r>
      <w:r>
        <w:rPr>
          <w:rFonts w:ascii="SimSun" w:hAnsi="SimSun" w:eastAsia="SimSun" w:cs="SimSun"/>
          <w:b/>
          <w:bCs/>
          <w:sz w:val="24"/>
          <w:szCs w:val="24"/>
        </w:rPr>
        <w:t>?</w:t>
      </w:r>
    </w:p>
    <w:p w14:paraId="050697DF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@ConfigurationProperties is used to bind a group of related properties from application.properties (or YAML) into a POJO class.</w:t>
      </w:r>
    </w:p>
    <w:p w14:paraId="26C7657F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12EFE9BB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In simple words:</w:t>
      </w:r>
    </w:p>
    <w:p w14:paraId="765BBF82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It maps configuration properties into a strongly-typed Java object.</w:t>
      </w:r>
    </w:p>
    <w:p w14:paraId="171C1495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46FE523C">
      <w:pPr>
        <w:numPr>
          <w:ilvl w:val="0"/>
          <w:numId w:val="37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Why Not Use @Value?</w:t>
      </w:r>
    </w:p>
    <w:p w14:paraId="0C07393B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If you have many properties:</w:t>
      </w:r>
    </w:p>
    <w:p w14:paraId="20BC153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app.name=MyApp</w:t>
      </w:r>
    </w:p>
    <w:p w14:paraId="4022432F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app.version=1.0</w:t>
      </w:r>
    </w:p>
    <w:p w14:paraId="6F538B27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app.security.enabled=true</w:t>
      </w:r>
    </w:p>
    <w:p w14:paraId="05C45281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app.security.timeout=30</w:t>
      </w:r>
    </w:p>
    <w:p w14:paraId="1BA3D94D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3B644531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Using @Value everywhere becomes messy.</w:t>
      </w:r>
    </w:p>
    <w:p w14:paraId="35BEAA85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Instead, use one clean config class.</w:t>
      </w:r>
    </w:p>
    <w:p w14:paraId="458D3D27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5FE5C74E">
      <w:pPr>
        <w:numPr>
          <w:ilvl w:val="0"/>
          <w:numId w:val="37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Basic Example</w:t>
      </w:r>
    </w:p>
    <w:p w14:paraId="76457827">
      <w:pPr>
        <w:numPr>
          <w:ilvl w:val="0"/>
          <w:numId w:val="38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application.properties</w:t>
      </w:r>
    </w:p>
    <w:p w14:paraId="46245421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app.name=MyApp</w:t>
      </w:r>
    </w:p>
    <w:p w14:paraId="37E98626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app.version=1.0</w:t>
      </w:r>
    </w:p>
    <w:p w14:paraId="5C2A1CDA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app.security.enabled=true</w:t>
      </w:r>
    </w:p>
    <w:p w14:paraId="60F24E85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app.security.timeout=30</w:t>
      </w:r>
    </w:p>
    <w:p w14:paraId="25FADCF2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01C00C58">
      <w:pPr>
        <w:numPr>
          <w:ilvl w:val="0"/>
          <w:numId w:val="38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Create Configuration Class</w:t>
      </w:r>
    </w:p>
    <w:p w14:paraId="6592E6F1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@Component</w:t>
      </w:r>
    </w:p>
    <w:p w14:paraId="734D0583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@ConfigurationProperties(prefix = "app")</w:t>
      </w:r>
    </w:p>
    <w:p w14:paraId="39FEF276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public class AppProperties {</w:t>
      </w:r>
    </w:p>
    <w:p w14:paraId="58891CBA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150A11BB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private String name;</w:t>
      </w:r>
    </w:p>
    <w:p w14:paraId="5388C986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private String version;</w:t>
      </w:r>
    </w:p>
    <w:p w14:paraId="2B386B51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private Security security;</w:t>
      </w:r>
    </w:p>
    <w:p w14:paraId="7F761A2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572A30C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public static class Security {</w:t>
      </w:r>
    </w:p>
    <w:p w14:paraId="032A4FBF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    private boolean enabled;</w:t>
      </w:r>
    </w:p>
    <w:p w14:paraId="5601734B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    private int timeout;</w:t>
      </w:r>
    </w:p>
    <w:p w14:paraId="268A4C2A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2017E9E1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    // getters &amp; setters</w:t>
      </w:r>
    </w:p>
    <w:p w14:paraId="0701DBC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}</w:t>
      </w:r>
    </w:p>
    <w:p w14:paraId="7F2A3FDF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50335E4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// getters &amp; setters</w:t>
      </w:r>
    </w:p>
    <w:p w14:paraId="4E38CADB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}</w:t>
      </w:r>
    </w:p>
    <w:p w14:paraId="5FA86349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102275F0">
      <w:pPr>
        <w:numPr>
          <w:ilvl w:val="0"/>
          <w:numId w:val="38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Spring automatically binds:</w:t>
      </w:r>
    </w:p>
    <w:p w14:paraId="313CEE98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app.name → name</w:t>
      </w:r>
    </w:p>
    <w:p w14:paraId="41254B4C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app.version → version</w:t>
      </w:r>
    </w:p>
    <w:p w14:paraId="60B43D9D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app.security.enabled → security.enabled</w:t>
      </w:r>
    </w:p>
    <w:p w14:paraId="1E8E5139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app.security.timeout → security.timeout</w:t>
      </w:r>
    </w:p>
    <w:p w14:paraId="55911521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707205E1">
      <w:pPr>
        <w:numPr>
          <w:ilvl w:val="0"/>
          <w:numId w:val="38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How to Use It</w:t>
      </w:r>
    </w:p>
    <w:p w14:paraId="440B59D4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Inject like normal bean:</w:t>
      </w:r>
    </w:p>
    <w:p w14:paraId="4C5D242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@Service</w:t>
      </w:r>
    </w:p>
    <w:p w14:paraId="1B45B986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public class AppService {</w:t>
      </w:r>
    </w:p>
    <w:p w14:paraId="3C74FECC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4439F833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private final AppProperties appProperties;</w:t>
      </w:r>
    </w:p>
    <w:p w14:paraId="31D4638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7D96CB6B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public AppService(AppProperties appProperties) {</w:t>
      </w:r>
    </w:p>
    <w:p w14:paraId="5100DC28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    this.appProperties = appProperties;</w:t>
      </w:r>
    </w:p>
    <w:p w14:paraId="2F73BDD2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}</w:t>
      </w:r>
    </w:p>
    <w:p w14:paraId="051CE528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732231BF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public void printInfo() {</w:t>
      </w:r>
    </w:p>
    <w:p w14:paraId="1D2C931A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    System.out.println(appProperties.getName());</w:t>
      </w:r>
    </w:p>
    <w:p w14:paraId="7DD59E4B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}</w:t>
      </w:r>
    </w:p>
    <w:p w14:paraId="097E1235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}</w:t>
      </w:r>
    </w:p>
    <w:p w14:paraId="6164C7D3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7F958573">
      <w:pPr>
        <w:numPr>
          <w:ilvl w:val="0"/>
          <w:numId w:val="39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How It Works Internally</w:t>
      </w:r>
    </w:p>
    <w:p w14:paraId="1374F4AA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Spring reads properties</w:t>
      </w:r>
    </w:p>
    <w:p w14:paraId="3B065C3A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Finds classes annotated with @ConfigurationProperties</w:t>
      </w:r>
    </w:p>
    <w:p w14:paraId="39C47CFF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Uses Binder API</w:t>
      </w:r>
    </w:p>
    <w:p w14:paraId="59F88278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Matches prefix</w:t>
      </w:r>
    </w:p>
    <w:p w14:paraId="65C78F74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Maps properties to fields using setters</w:t>
      </w:r>
    </w:p>
    <w:p w14:paraId="0D7C4A56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Registers bean in ApplicationContext</w:t>
      </w:r>
    </w:p>
    <w:p w14:paraId="59DB4A5D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1FF91F7D">
      <w:pPr>
        <w:numPr>
          <w:ilvl w:val="0"/>
          <w:numId w:val="39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Add Validation (Very Important)</w:t>
      </w:r>
    </w:p>
    <w:p w14:paraId="38BDE45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@ConfigurationProperties(prefix = "app")</w:t>
      </w:r>
    </w:p>
    <w:p w14:paraId="29882D6D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@Validated</w:t>
      </w:r>
    </w:p>
    <w:p w14:paraId="6FC22F8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public class AppProperties {</w:t>
      </w:r>
    </w:p>
    <w:p w14:paraId="18B1727C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4620BCAD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@NotBlank</w:t>
      </w:r>
    </w:p>
    <w:p w14:paraId="4CA5401C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private String name;</w:t>
      </w:r>
    </w:p>
    <w:p w14:paraId="61CF3175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4575EB02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@Min(1)</w:t>
      </w:r>
    </w:p>
    <w:p w14:paraId="13BF4C4B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 xml:space="preserve">    private int version;</w:t>
      </w:r>
    </w:p>
    <w:p w14:paraId="7BB2B47E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6C8757F8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}</w:t>
      </w:r>
    </w:p>
    <w:p w14:paraId="0EAEFCF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50AE26CC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If invalid → application will NOT start.</w:t>
      </w:r>
    </w:p>
    <w:p w14:paraId="6270AE10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Very powerful for production systems.</w:t>
      </w:r>
    </w:p>
    <w:p w14:paraId="5A5984E6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</w:p>
    <w:p w14:paraId="6720A062">
      <w:pPr>
        <w:numPr>
          <w:ilvl w:val="0"/>
          <w:numId w:val="39"/>
        </w:numPr>
        <w:ind w:left="420" w:leftChars="0" w:hanging="420" w:firstLine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bookmarkStart w:id="0" w:name="_GoBack"/>
      <w:bookmarkEnd w:id="0"/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Interview-Level Answer</w:t>
      </w:r>
    </w:p>
    <w:p w14:paraId="5939046A">
      <w:pPr>
        <w:numPr>
          <w:numId w:val="0"/>
        </w:numPr>
        <w:ind w:leftChars="0"/>
        <w:rPr>
          <w:rFonts w:hint="default" w:ascii="Calibri" w:hAnsi="Calibri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/>
          <w:b w:val="0"/>
          <w:bCs w:val="0"/>
          <w:sz w:val="24"/>
          <w:szCs w:val="24"/>
          <w:lang w:val="en-IN"/>
        </w:rPr>
        <w:t>@ConfigurationProperties is used to bind external configuration properties into a strongly typed Java object. It supports hierarchical properties, type safety, and validation, making it suitable for managing grouped configurations in production applications.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DC9701"/>
    <w:multiLevelType w:val="singleLevel"/>
    <w:tmpl w:val="86DC970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A2719E2"/>
    <w:multiLevelType w:val="singleLevel"/>
    <w:tmpl w:val="8A2719E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8CB5DF50"/>
    <w:multiLevelType w:val="singleLevel"/>
    <w:tmpl w:val="8CB5DF5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8D95DE27"/>
    <w:multiLevelType w:val="singleLevel"/>
    <w:tmpl w:val="8D95DE2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99292D00"/>
    <w:multiLevelType w:val="singleLevel"/>
    <w:tmpl w:val="99292D0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AB21B377"/>
    <w:multiLevelType w:val="singleLevel"/>
    <w:tmpl w:val="AB21B377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B16ECAE2"/>
    <w:multiLevelType w:val="singleLevel"/>
    <w:tmpl w:val="B16ECAE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B237982D"/>
    <w:multiLevelType w:val="singleLevel"/>
    <w:tmpl w:val="B237982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B4058302"/>
    <w:multiLevelType w:val="singleLevel"/>
    <w:tmpl w:val="B405830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B5350637"/>
    <w:multiLevelType w:val="singleLevel"/>
    <w:tmpl w:val="B535063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C08A0508"/>
    <w:multiLevelType w:val="singleLevel"/>
    <w:tmpl w:val="C08A050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C2E0A452"/>
    <w:multiLevelType w:val="singleLevel"/>
    <w:tmpl w:val="C2E0A45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C7472631"/>
    <w:multiLevelType w:val="singleLevel"/>
    <w:tmpl w:val="C747263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C8AF5260"/>
    <w:multiLevelType w:val="singleLevel"/>
    <w:tmpl w:val="C8AF526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CE8288CF"/>
    <w:multiLevelType w:val="singleLevel"/>
    <w:tmpl w:val="CE8288C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CFCEA96C"/>
    <w:multiLevelType w:val="singleLevel"/>
    <w:tmpl w:val="CFCEA96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D6108114"/>
    <w:multiLevelType w:val="singleLevel"/>
    <w:tmpl w:val="D6108114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DCDAFBB2"/>
    <w:multiLevelType w:val="singleLevel"/>
    <w:tmpl w:val="DCDAFBB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DD326244"/>
    <w:multiLevelType w:val="singleLevel"/>
    <w:tmpl w:val="DD326244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E5581C46"/>
    <w:multiLevelType w:val="singleLevel"/>
    <w:tmpl w:val="E5581C4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ECAAF32D"/>
    <w:multiLevelType w:val="singleLevel"/>
    <w:tmpl w:val="ECAAF32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F1045C35"/>
    <w:multiLevelType w:val="singleLevel"/>
    <w:tmpl w:val="F1045C3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FB59A031"/>
    <w:multiLevelType w:val="singleLevel"/>
    <w:tmpl w:val="FB59A03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1B2FF074"/>
    <w:multiLevelType w:val="singleLevel"/>
    <w:tmpl w:val="1B2FF07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283E3E53"/>
    <w:multiLevelType w:val="singleLevel"/>
    <w:tmpl w:val="283E3E5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5">
    <w:nsid w:val="313F5DD1"/>
    <w:multiLevelType w:val="singleLevel"/>
    <w:tmpl w:val="313F5DD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">
    <w:nsid w:val="32FDD43C"/>
    <w:multiLevelType w:val="singleLevel"/>
    <w:tmpl w:val="32FDD43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3E61E911"/>
    <w:multiLevelType w:val="singleLevel"/>
    <w:tmpl w:val="3E61E91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8">
    <w:nsid w:val="3EAAD05E"/>
    <w:multiLevelType w:val="singleLevel"/>
    <w:tmpl w:val="3EAAD05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9">
    <w:nsid w:val="40965258"/>
    <w:multiLevelType w:val="singleLevel"/>
    <w:tmpl w:val="4096525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0">
    <w:nsid w:val="40FDF3A8"/>
    <w:multiLevelType w:val="singleLevel"/>
    <w:tmpl w:val="40FDF3A8"/>
    <w:lvl w:ilvl="0" w:tentative="0">
      <w:start w:val="1"/>
      <w:numFmt w:val="decimal"/>
      <w:suff w:val="space"/>
      <w:lvlText w:val="%1."/>
      <w:lvlJc w:val="left"/>
    </w:lvl>
  </w:abstractNum>
  <w:abstractNum w:abstractNumId="31">
    <w:nsid w:val="45AF253F"/>
    <w:multiLevelType w:val="singleLevel"/>
    <w:tmpl w:val="45AF253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2">
    <w:nsid w:val="4B48D786"/>
    <w:multiLevelType w:val="singleLevel"/>
    <w:tmpl w:val="4B48D78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3">
    <w:nsid w:val="4B8E3CF2"/>
    <w:multiLevelType w:val="singleLevel"/>
    <w:tmpl w:val="4B8E3CF2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4">
    <w:nsid w:val="4C4321EC"/>
    <w:multiLevelType w:val="singleLevel"/>
    <w:tmpl w:val="4C4321E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5">
    <w:nsid w:val="4FB5291C"/>
    <w:multiLevelType w:val="singleLevel"/>
    <w:tmpl w:val="4FB5291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6">
    <w:nsid w:val="5862E5DC"/>
    <w:multiLevelType w:val="singleLevel"/>
    <w:tmpl w:val="5862E5D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7">
    <w:nsid w:val="65ABEA1B"/>
    <w:multiLevelType w:val="singleLevel"/>
    <w:tmpl w:val="65ABEA1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8">
    <w:nsid w:val="7B30E67A"/>
    <w:multiLevelType w:val="singleLevel"/>
    <w:tmpl w:val="7B30E67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0"/>
  </w:num>
  <w:num w:numId="2">
    <w:abstractNumId w:val="1"/>
  </w:num>
  <w:num w:numId="3">
    <w:abstractNumId w:val="37"/>
  </w:num>
  <w:num w:numId="4">
    <w:abstractNumId w:val="9"/>
  </w:num>
  <w:num w:numId="5">
    <w:abstractNumId w:val="33"/>
  </w:num>
  <w:num w:numId="6">
    <w:abstractNumId w:val="2"/>
  </w:num>
  <w:num w:numId="7">
    <w:abstractNumId w:val="8"/>
  </w:num>
  <w:num w:numId="8">
    <w:abstractNumId w:val="29"/>
  </w:num>
  <w:num w:numId="9">
    <w:abstractNumId w:val="20"/>
  </w:num>
  <w:num w:numId="10">
    <w:abstractNumId w:val="19"/>
  </w:num>
  <w:num w:numId="11">
    <w:abstractNumId w:val="35"/>
  </w:num>
  <w:num w:numId="12">
    <w:abstractNumId w:val="0"/>
  </w:num>
  <w:num w:numId="13">
    <w:abstractNumId w:val="10"/>
  </w:num>
  <w:num w:numId="14">
    <w:abstractNumId w:val="34"/>
  </w:num>
  <w:num w:numId="15">
    <w:abstractNumId w:val="23"/>
  </w:num>
  <w:num w:numId="16">
    <w:abstractNumId w:val="5"/>
  </w:num>
  <w:num w:numId="17">
    <w:abstractNumId w:val="7"/>
  </w:num>
  <w:num w:numId="18">
    <w:abstractNumId w:val="38"/>
  </w:num>
  <w:num w:numId="19">
    <w:abstractNumId w:val="32"/>
  </w:num>
  <w:num w:numId="20">
    <w:abstractNumId w:val="15"/>
  </w:num>
  <w:num w:numId="21">
    <w:abstractNumId w:val="26"/>
  </w:num>
  <w:num w:numId="22">
    <w:abstractNumId w:val="36"/>
  </w:num>
  <w:num w:numId="23">
    <w:abstractNumId w:val="27"/>
  </w:num>
  <w:num w:numId="24">
    <w:abstractNumId w:val="13"/>
  </w:num>
  <w:num w:numId="25">
    <w:abstractNumId w:val="6"/>
  </w:num>
  <w:num w:numId="26">
    <w:abstractNumId w:val="11"/>
  </w:num>
  <w:num w:numId="27">
    <w:abstractNumId w:val="16"/>
  </w:num>
  <w:num w:numId="28">
    <w:abstractNumId w:val="12"/>
  </w:num>
  <w:num w:numId="29">
    <w:abstractNumId w:val="24"/>
  </w:num>
  <w:num w:numId="30">
    <w:abstractNumId w:val="31"/>
  </w:num>
  <w:num w:numId="31">
    <w:abstractNumId w:val="28"/>
  </w:num>
  <w:num w:numId="32">
    <w:abstractNumId w:val="22"/>
  </w:num>
  <w:num w:numId="33">
    <w:abstractNumId w:val="21"/>
  </w:num>
  <w:num w:numId="34">
    <w:abstractNumId w:val="25"/>
  </w:num>
  <w:num w:numId="35">
    <w:abstractNumId w:val="18"/>
  </w:num>
  <w:num w:numId="36">
    <w:abstractNumId w:val="3"/>
  </w:num>
  <w:num w:numId="37">
    <w:abstractNumId w:val="4"/>
  </w:num>
  <w:num w:numId="38">
    <w:abstractNumId w:val="14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E1054C"/>
    <w:rsid w:val="0A3A7DE6"/>
    <w:rsid w:val="0E490610"/>
    <w:rsid w:val="0EC04723"/>
    <w:rsid w:val="0F104465"/>
    <w:rsid w:val="31BF3545"/>
    <w:rsid w:val="64E1054C"/>
    <w:rsid w:val="6F0E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458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2026-02-21T11:25:00Z</dcterms:created>
  <dc:creator>Jemis Lathiya</dc:creator>
  <cp:lastModifiedBy>Jemis Lathiya</cp:lastModifiedBy>
  <dcterms:modified xsi:type="dcterms:W3CDTF">2026-02-21T19:47:08Z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345F5CCD0D7C44308F15C1E92325C8BB_11</vt:lpwstr>
  </property>
</Properties>
</file>