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0CA" w:rsidRDefault="005D5E3A" w:rsidP="005D5E3A">
      <w:pPr>
        <w:pStyle w:val="Heading1"/>
        <w:jc w:val="center"/>
      </w:pPr>
      <w:r>
        <w:t>Five Colleges MARC Record Loading</w:t>
      </w:r>
    </w:p>
    <w:p w:rsidR="005D5E3A" w:rsidRDefault="005D5E3A" w:rsidP="005D5E3A">
      <w:pPr>
        <w:pStyle w:val="Heading1"/>
        <w:jc w:val="center"/>
      </w:pPr>
      <w:r>
        <w:t>NAXOS General Collection</w:t>
      </w:r>
    </w:p>
    <w:p w:rsidR="005D5E3A" w:rsidRDefault="005D5E3A"/>
    <w:p w:rsidR="009240CA" w:rsidRDefault="009240CA" w:rsidP="005D5E3A">
      <w:pPr>
        <w:pStyle w:val="Heading2"/>
      </w:pPr>
      <w:r>
        <w:t>Collection Code: FCCNX</w:t>
      </w:r>
    </w:p>
    <w:p w:rsidR="005D5E3A" w:rsidRDefault="005D5E3A" w:rsidP="005D5E3A">
      <w:pPr>
        <w:pStyle w:val="Heading2"/>
      </w:pPr>
      <w:r>
        <w:t>Files</w:t>
      </w:r>
    </w:p>
    <w:p w:rsidR="005D5E3A" w:rsidRDefault="005D5E3A" w:rsidP="005D5E3A">
      <w:r>
        <w:t xml:space="preserve">Files comes through UMass OCLC Contract Services. </w:t>
      </w:r>
      <w:r w:rsidR="00AA3F44">
        <w:t xml:space="preserve">These files </w:t>
      </w:r>
      <w:proofErr w:type="gramStart"/>
      <w:r w:rsidR="00464407">
        <w:t>are encoded</w:t>
      </w:r>
      <w:proofErr w:type="gramEnd"/>
      <w:r w:rsidR="00464407">
        <w:t xml:space="preserve"> as MARC 8</w:t>
      </w:r>
      <w:r w:rsidR="00AA3F44">
        <w:t xml:space="preserve">. </w:t>
      </w:r>
      <w:r w:rsidR="00464407">
        <w:t>Use the transformation of MARC to UTF-8</w:t>
      </w:r>
      <w:r w:rsidR="00AA3F44">
        <w:t xml:space="preserve">. As these files </w:t>
      </w:r>
      <w:proofErr w:type="gramStart"/>
      <w:r w:rsidR="00AA3F44">
        <w:t>are done</w:t>
      </w:r>
      <w:proofErr w:type="gramEnd"/>
      <w:r w:rsidR="00AA3F44">
        <w:t xml:space="preserve"> through a contract with OCLC, there is no collision as with other OCLC KB collections. The file </w:t>
      </w:r>
      <w:proofErr w:type="gramStart"/>
      <w:r w:rsidR="00AA3F44">
        <w:t>can be taken</w:t>
      </w:r>
      <w:proofErr w:type="gramEnd"/>
      <w:r w:rsidR="00AA3F44">
        <w:t xml:space="preserve"> as is. </w:t>
      </w:r>
    </w:p>
    <w:p w:rsidR="00C0695F" w:rsidRDefault="00C0695F" w:rsidP="00C0695F">
      <w:pPr>
        <w:pStyle w:val="Heading2"/>
      </w:pPr>
      <w:proofErr w:type="spellStart"/>
      <w:r>
        <w:t>Preprep</w:t>
      </w:r>
      <w:proofErr w:type="spellEnd"/>
      <w:r>
        <w:t xml:space="preserve"> Files</w:t>
      </w:r>
    </w:p>
    <w:p w:rsidR="00C0695F" w:rsidRDefault="00C0695F" w:rsidP="005D5E3A">
      <w:r>
        <w:t>No preparation is necessary. Only check the file to ensure it is UTF-8.</w:t>
      </w:r>
    </w:p>
    <w:p w:rsidR="00C0695F" w:rsidRDefault="00C0695F" w:rsidP="00C0695F">
      <w:pPr>
        <w:pStyle w:val="Heading2"/>
      </w:pPr>
      <w:r>
        <w:t>Outline</w:t>
      </w:r>
    </w:p>
    <w:p w:rsidR="00C0695F" w:rsidRDefault="00B71B06" w:rsidP="00B71B06">
      <w:pPr>
        <w:pStyle w:val="ListParagraph"/>
        <w:numPr>
          <w:ilvl w:val="0"/>
          <w:numId w:val="1"/>
        </w:numPr>
      </w:pPr>
      <w:r>
        <w:t>Download file and check for correct UTF-8 encoding</w:t>
      </w:r>
    </w:p>
    <w:p w:rsidR="00B71B06" w:rsidRDefault="00B71B06" w:rsidP="00B71B06">
      <w:pPr>
        <w:pStyle w:val="ListParagraph"/>
        <w:numPr>
          <w:ilvl w:val="0"/>
          <w:numId w:val="1"/>
        </w:numPr>
      </w:pPr>
      <w:r>
        <w:t xml:space="preserve">Convert the file </w:t>
      </w:r>
    </w:p>
    <w:p w:rsidR="00B71B06" w:rsidRDefault="00B71B06" w:rsidP="00B71B06">
      <w:pPr>
        <w:pStyle w:val="ListParagraph"/>
        <w:numPr>
          <w:ilvl w:val="0"/>
          <w:numId w:val="1"/>
        </w:numPr>
      </w:pPr>
      <w:r>
        <w:t>Run the fix</w:t>
      </w:r>
    </w:p>
    <w:p w:rsidR="00B71B06" w:rsidRDefault="00B71B06" w:rsidP="00B71B06">
      <w:pPr>
        <w:pStyle w:val="ListParagraph"/>
        <w:numPr>
          <w:ilvl w:val="0"/>
          <w:numId w:val="1"/>
        </w:numPr>
      </w:pPr>
      <w:r>
        <w:t>Check the database</w:t>
      </w:r>
    </w:p>
    <w:p w:rsidR="00B71B06" w:rsidRDefault="00B71B06" w:rsidP="00B71B06">
      <w:pPr>
        <w:pStyle w:val="ListParagraph"/>
        <w:numPr>
          <w:ilvl w:val="0"/>
          <w:numId w:val="1"/>
        </w:numPr>
      </w:pPr>
      <w:r>
        <w:t xml:space="preserve">Troubleshoot any </w:t>
      </w:r>
      <w:proofErr w:type="spellStart"/>
      <w:r>
        <w:t>multimatches</w:t>
      </w:r>
      <w:proofErr w:type="spellEnd"/>
    </w:p>
    <w:p w:rsidR="00B71B06" w:rsidRDefault="00B71B06" w:rsidP="00B71B06">
      <w:pPr>
        <w:pStyle w:val="ListParagraph"/>
        <w:numPr>
          <w:ilvl w:val="0"/>
          <w:numId w:val="1"/>
        </w:numPr>
      </w:pPr>
      <w:r>
        <w:t>Load records</w:t>
      </w:r>
    </w:p>
    <w:p w:rsidR="00B71B06" w:rsidRDefault="00B71B06" w:rsidP="00B71B06">
      <w:pPr>
        <w:pStyle w:val="ListParagraph"/>
        <w:numPr>
          <w:ilvl w:val="0"/>
          <w:numId w:val="1"/>
        </w:numPr>
      </w:pPr>
      <w:r>
        <w:t>Generate the record keys</w:t>
      </w:r>
    </w:p>
    <w:p w:rsidR="00B71B06" w:rsidRDefault="00C67087" w:rsidP="00B71B06">
      <w:pPr>
        <w:pStyle w:val="ListParagraph"/>
        <w:numPr>
          <w:ilvl w:val="0"/>
          <w:numId w:val="1"/>
        </w:numPr>
      </w:pPr>
      <w:r>
        <w:t>Run the fix in FCL60</w:t>
      </w:r>
    </w:p>
    <w:p w:rsidR="00C67087" w:rsidRDefault="00C67087" w:rsidP="00B71B06">
      <w:pPr>
        <w:pStyle w:val="ListParagraph"/>
        <w:numPr>
          <w:ilvl w:val="0"/>
          <w:numId w:val="1"/>
        </w:numPr>
      </w:pPr>
      <w:r>
        <w:t>Run the Global update in FCL01</w:t>
      </w:r>
    </w:p>
    <w:p w:rsidR="00C0695F" w:rsidRDefault="00C0695F" w:rsidP="00C0695F">
      <w:pPr>
        <w:pStyle w:val="Heading2"/>
      </w:pPr>
      <w:r>
        <w:t>Process</w:t>
      </w:r>
    </w:p>
    <w:p w:rsidR="00C0695F" w:rsidRDefault="00C0695F" w:rsidP="00C0695F">
      <w:pPr>
        <w:pStyle w:val="Heading3"/>
      </w:pPr>
      <w:r>
        <w:t>Retrieve MARC File(s)</w:t>
      </w:r>
    </w:p>
    <w:p w:rsidR="00C0695F" w:rsidRDefault="00B71B06" w:rsidP="005D5E3A">
      <w:r>
        <w:t xml:space="preserve">The files </w:t>
      </w:r>
      <w:proofErr w:type="gramStart"/>
      <w:r>
        <w:t>are downloaded</w:t>
      </w:r>
      <w:proofErr w:type="gramEnd"/>
      <w:r>
        <w:t xml:space="preserve"> from OCLC Collection Manager.</w:t>
      </w:r>
    </w:p>
    <w:p w:rsidR="00C0695F" w:rsidRDefault="00C0695F" w:rsidP="00C0695F">
      <w:pPr>
        <w:pStyle w:val="Heading3"/>
      </w:pPr>
      <w:r>
        <w:t xml:space="preserve">Load Records into </w:t>
      </w:r>
      <w:proofErr w:type="spellStart"/>
      <w:r>
        <w:t>Alpeh</w:t>
      </w:r>
      <w:proofErr w:type="spellEnd"/>
    </w:p>
    <w:p w:rsidR="00C67087" w:rsidRDefault="00C67087" w:rsidP="00C67087">
      <w:pPr>
        <w:pStyle w:val="ListParagraph"/>
        <w:numPr>
          <w:ilvl w:val="0"/>
          <w:numId w:val="2"/>
        </w:numPr>
      </w:pPr>
      <w:r>
        <w:t>FTP file to /</w:t>
      </w:r>
      <w:proofErr w:type="spellStart"/>
      <w:r>
        <w:t>exlibris</w:t>
      </w:r>
      <w:proofErr w:type="spellEnd"/>
      <w:r>
        <w:t>/aleph/u21_1/fcl01/scratch directory</w:t>
      </w:r>
    </w:p>
    <w:p w:rsidR="00C67087" w:rsidRDefault="00C67087" w:rsidP="00C67087">
      <w:pPr>
        <w:pStyle w:val="ListParagraph"/>
        <w:numPr>
          <w:ilvl w:val="0"/>
          <w:numId w:val="2"/>
        </w:numPr>
      </w:pPr>
      <w:r>
        <w:t>(Step 1) Services/Load Catalog Records and Convert step 1 (file-01)</w:t>
      </w:r>
    </w:p>
    <w:p w:rsidR="00C67087" w:rsidRDefault="00C67087" w:rsidP="00C67087">
      <w:pPr>
        <w:pStyle w:val="ListParagraph"/>
        <w:numPr>
          <w:ilvl w:val="1"/>
          <w:numId w:val="3"/>
        </w:numPr>
      </w:pPr>
      <w:r>
        <w:t>Input file: name of the marc file</w:t>
      </w:r>
    </w:p>
    <w:p w:rsidR="00C67087" w:rsidRDefault="00C67087" w:rsidP="00C67087">
      <w:pPr>
        <w:pStyle w:val="ListParagraph"/>
        <w:numPr>
          <w:ilvl w:val="1"/>
          <w:numId w:val="3"/>
        </w:numPr>
      </w:pPr>
      <w:r>
        <w:t>Output file: any name</w:t>
      </w:r>
    </w:p>
    <w:p w:rsidR="00C67087" w:rsidRDefault="00C67087" w:rsidP="00C67087">
      <w:pPr>
        <w:pStyle w:val="ListParagraph"/>
        <w:numPr>
          <w:ilvl w:val="1"/>
          <w:numId w:val="3"/>
        </w:numPr>
      </w:pPr>
      <w:r>
        <w:t>MARC Record Format: ‘1D’ separator</w:t>
      </w:r>
    </w:p>
    <w:p w:rsidR="00C67087" w:rsidRPr="00C67087" w:rsidRDefault="00C67087" w:rsidP="00C67087">
      <w:pPr>
        <w:pStyle w:val="ListParagraph"/>
        <w:numPr>
          <w:ilvl w:val="1"/>
          <w:numId w:val="3"/>
        </w:numPr>
      </w:pPr>
      <w:r>
        <w:t>Library: FCL01</w:t>
      </w:r>
    </w:p>
    <w:p w:rsidR="00141698" w:rsidRDefault="00706BC6">
      <w:r>
        <w:rPr>
          <w:noProof/>
        </w:rPr>
        <w:lastRenderedPageBreak/>
        <w:drawing>
          <wp:inline distT="0" distB="0" distL="0" distR="0" wp14:anchorId="291D13DA" wp14:editId="72F3E4A4">
            <wp:extent cx="5943600" cy="2586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87" w:rsidRDefault="00C67087" w:rsidP="00C67087">
      <w:pPr>
        <w:pStyle w:val="ListParagraph"/>
        <w:numPr>
          <w:ilvl w:val="0"/>
          <w:numId w:val="2"/>
        </w:numPr>
      </w:pPr>
      <w:r>
        <w:t>(Step 2) Click on Services/Load Catalog Records and Convert step 2 (file -02)</w:t>
      </w:r>
    </w:p>
    <w:p w:rsidR="00C67087" w:rsidRDefault="00C67087" w:rsidP="00C67087">
      <w:pPr>
        <w:pStyle w:val="ListParagraph"/>
        <w:numPr>
          <w:ilvl w:val="1"/>
          <w:numId w:val="2"/>
        </w:numPr>
      </w:pPr>
      <w:r>
        <w:t>Input file: name of output file from step 1</w:t>
      </w:r>
    </w:p>
    <w:p w:rsidR="00C67087" w:rsidRDefault="00C67087" w:rsidP="00C67087">
      <w:pPr>
        <w:pStyle w:val="ListParagraph"/>
        <w:numPr>
          <w:ilvl w:val="1"/>
          <w:numId w:val="2"/>
        </w:numPr>
      </w:pPr>
      <w:r>
        <w:t>Output file: new name</w:t>
      </w:r>
    </w:p>
    <w:p w:rsidR="00C67087" w:rsidRDefault="00C67087" w:rsidP="00C67087">
      <w:pPr>
        <w:pStyle w:val="ListParagraph"/>
        <w:numPr>
          <w:ilvl w:val="1"/>
          <w:numId w:val="2"/>
        </w:numPr>
      </w:pPr>
      <w:r>
        <w:t>MARC Record Form: Marc Record</w:t>
      </w:r>
    </w:p>
    <w:p w:rsidR="00C67087" w:rsidRDefault="00C67087" w:rsidP="00C67087">
      <w:pPr>
        <w:pStyle w:val="ListParagraph"/>
        <w:numPr>
          <w:ilvl w:val="1"/>
          <w:numId w:val="2"/>
        </w:numPr>
      </w:pPr>
      <w:r>
        <w:t>Library: FCL01</w:t>
      </w:r>
    </w:p>
    <w:p w:rsidR="00706BC6" w:rsidRDefault="00706BC6">
      <w:r>
        <w:rPr>
          <w:noProof/>
        </w:rPr>
        <w:drawing>
          <wp:inline distT="0" distB="0" distL="0" distR="0" wp14:anchorId="788DE940" wp14:editId="7F7269FE">
            <wp:extent cx="5943600" cy="2379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87" w:rsidRDefault="00C67087" w:rsidP="00C67087">
      <w:pPr>
        <w:pStyle w:val="ListParagraph"/>
        <w:numPr>
          <w:ilvl w:val="0"/>
          <w:numId w:val="2"/>
        </w:numPr>
      </w:pPr>
      <w:r>
        <w:t>(FIX) Services/Load Catalog Records and select Fix Catalog Records (manage-37)</w:t>
      </w:r>
    </w:p>
    <w:p w:rsidR="00C67087" w:rsidRDefault="00C67087" w:rsidP="00C67087">
      <w:pPr>
        <w:pStyle w:val="ListParagraph"/>
        <w:numPr>
          <w:ilvl w:val="1"/>
          <w:numId w:val="2"/>
        </w:numPr>
      </w:pPr>
      <w:r>
        <w:t>Input File: Name of output file from step 2</w:t>
      </w:r>
    </w:p>
    <w:p w:rsidR="00C67087" w:rsidRDefault="00C67087" w:rsidP="00C67087">
      <w:pPr>
        <w:pStyle w:val="ListParagraph"/>
        <w:numPr>
          <w:ilvl w:val="1"/>
          <w:numId w:val="2"/>
        </w:numPr>
      </w:pPr>
      <w:r>
        <w:t>Output file: New name</w:t>
      </w:r>
    </w:p>
    <w:p w:rsidR="00C67087" w:rsidRDefault="00C67087" w:rsidP="00C67087">
      <w:pPr>
        <w:pStyle w:val="ListParagraph"/>
        <w:numPr>
          <w:ilvl w:val="1"/>
          <w:numId w:val="2"/>
        </w:numPr>
      </w:pPr>
      <w:r>
        <w:t>Input File Type: ALEPH Sequential</w:t>
      </w:r>
    </w:p>
    <w:p w:rsidR="00C67087" w:rsidRDefault="00C67087" w:rsidP="00C67087">
      <w:pPr>
        <w:pStyle w:val="ListParagraph"/>
        <w:numPr>
          <w:ilvl w:val="1"/>
          <w:numId w:val="2"/>
        </w:numPr>
      </w:pPr>
      <w:r>
        <w:t>Fix Routine: UMNAX</w:t>
      </w:r>
    </w:p>
    <w:p w:rsidR="00C67087" w:rsidRDefault="00C67087" w:rsidP="00C67087">
      <w:pPr>
        <w:pStyle w:val="ListParagraph"/>
        <w:numPr>
          <w:ilvl w:val="1"/>
          <w:numId w:val="2"/>
        </w:numPr>
      </w:pPr>
      <w:r>
        <w:t>Update Database: No</w:t>
      </w:r>
    </w:p>
    <w:p w:rsidR="00706BC6" w:rsidRDefault="00706BC6">
      <w:r>
        <w:rPr>
          <w:noProof/>
        </w:rPr>
        <w:lastRenderedPageBreak/>
        <w:drawing>
          <wp:inline distT="0" distB="0" distL="0" distR="0" wp14:anchorId="71D12CA2" wp14:editId="3CF6E9B4">
            <wp:extent cx="5943600" cy="3388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87" w:rsidRDefault="00C67087" w:rsidP="00C67087">
      <w:pPr>
        <w:pStyle w:val="ListParagraph"/>
        <w:numPr>
          <w:ilvl w:val="0"/>
          <w:numId w:val="2"/>
        </w:numPr>
      </w:pPr>
      <w:r>
        <w:t>(Check Database) Services/Load Catalog Records and select Check Input File Against Database (manage-36)</w:t>
      </w:r>
    </w:p>
    <w:p w:rsidR="00C67087" w:rsidRDefault="00C67087" w:rsidP="00C67087">
      <w:pPr>
        <w:pStyle w:val="ListParagraph"/>
        <w:numPr>
          <w:ilvl w:val="1"/>
          <w:numId w:val="2"/>
        </w:numPr>
      </w:pPr>
      <w:r>
        <w:t>Input file: Name of output file from manage-37</w:t>
      </w:r>
    </w:p>
    <w:p w:rsidR="00C67087" w:rsidRDefault="00C67087" w:rsidP="00C67087">
      <w:pPr>
        <w:pStyle w:val="ListParagraph"/>
        <w:numPr>
          <w:ilvl w:val="1"/>
          <w:numId w:val="2"/>
        </w:numPr>
      </w:pPr>
      <w:r>
        <w:t>Output file 1, 2 &amp; 3: give numbers 0 (new or no matches), 1 (update or single match), 2 (</w:t>
      </w:r>
      <w:proofErr w:type="spellStart"/>
      <w:r>
        <w:t>multimatches</w:t>
      </w:r>
      <w:proofErr w:type="spellEnd"/>
      <w:r>
        <w:t>)</w:t>
      </w:r>
    </w:p>
    <w:p w:rsidR="00C67087" w:rsidRDefault="00C67087" w:rsidP="00C67087">
      <w:pPr>
        <w:pStyle w:val="ListParagraph"/>
        <w:numPr>
          <w:ilvl w:val="1"/>
          <w:numId w:val="2"/>
        </w:numPr>
      </w:pPr>
      <w:r>
        <w:t>Match Selection: 0359A</w:t>
      </w:r>
    </w:p>
    <w:p w:rsidR="00C67087" w:rsidRDefault="00C67087" w:rsidP="00C67087">
      <w:pPr>
        <w:pStyle w:val="ListParagraph"/>
        <w:numPr>
          <w:ilvl w:val="1"/>
          <w:numId w:val="2"/>
        </w:numPr>
      </w:pPr>
      <w:r>
        <w:t>Tag for Multiple Record Numbers: 989 or some other field never used</w:t>
      </w:r>
    </w:p>
    <w:p w:rsidR="00C67087" w:rsidRDefault="00C67087" w:rsidP="00C67087">
      <w:pPr>
        <w:pStyle w:val="ListParagraph"/>
        <w:numPr>
          <w:ilvl w:val="1"/>
          <w:numId w:val="2"/>
        </w:numPr>
      </w:pPr>
      <w:r>
        <w:t>Library: FCL01</w:t>
      </w:r>
    </w:p>
    <w:p w:rsidR="00706BC6" w:rsidRDefault="00706BC6">
      <w:r>
        <w:rPr>
          <w:noProof/>
        </w:rPr>
        <w:drawing>
          <wp:inline distT="0" distB="0" distL="0" distR="0" wp14:anchorId="67C249E9" wp14:editId="00E8CA67">
            <wp:extent cx="5943600" cy="2563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E2" w:rsidRDefault="00A377E2" w:rsidP="00A377E2">
      <w:pPr>
        <w:pStyle w:val="ListParagraph"/>
        <w:numPr>
          <w:ilvl w:val="0"/>
          <w:numId w:val="2"/>
        </w:numPr>
        <w:spacing w:after="200" w:line="276" w:lineRule="auto"/>
      </w:pPr>
      <w:r>
        <w:t>(</w:t>
      </w:r>
      <w:proofErr w:type="gramStart"/>
      <w:r w:rsidRPr="0058163C">
        <w:rPr>
          <w:b/>
          <w:u w:val="single"/>
        </w:rPr>
        <w:t xml:space="preserve">NEW </w:t>
      </w:r>
      <w:r>
        <w:rPr>
          <w:b/>
          <w:u w:val="single"/>
        </w:rPr>
        <w:t xml:space="preserve"> &amp;</w:t>
      </w:r>
      <w:proofErr w:type="gramEnd"/>
      <w:r>
        <w:rPr>
          <w:b/>
          <w:u w:val="single"/>
        </w:rPr>
        <w:t xml:space="preserve"> Updated </w:t>
      </w:r>
      <w:r w:rsidRPr="0058163C">
        <w:rPr>
          <w:b/>
          <w:u w:val="single"/>
        </w:rPr>
        <w:t>RECORDS LOAD</w:t>
      </w:r>
      <w:r>
        <w:t xml:space="preserve">): There is data in the file with the 0 at the end. </w:t>
      </w:r>
      <w:r w:rsidRPr="00EE487E">
        <w:t xml:space="preserve">Load </w:t>
      </w:r>
      <w:r>
        <w:t>that file under Services/Load Catalog Records and select Load Catalog Records (manage-18)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lastRenderedPageBreak/>
        <w:t>Input file: File name with 0 at the end from manage-36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Output file for Rejected Records: Add new file name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Output file for Logging System Numbers: Add new file name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Procedure to Rune: Add new records to the database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If Updating Current Records: Replace fields within a record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Indexing: Full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Fix Routine: None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Merge/Preferred Routine: None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Character Conversion: </w:t>
      </w:r>
      <w:r w:rsidR="00464407">
        <w:t>MARC8</w:t>
      </w:r>
      <w:r>
        <w:t>_TO_UTF (</w:t>
      </w:r>
      <w:r>
        <w:rPr>
          <w:b/>
        </w:rPr>
        <w:t xml:space="preserve">NOTE: </w:t>
      </w:r>
      <w:r w:rsidR="00464407">
        <w:rPr>
          <w:b/>
        </w:rPr>
        <w:t>Naxos Only Provides a MARC8 file</w:t>
      </w:r>
      <w:r>
        <w:rPr>
          <w:b/>
        </w:rPr>
        <w:t>)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No. of Catalogers Currently Working: Multi-users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Library: FCL01</w:t>
      </w:r>
    </w:p>
    <w:p w:rsidR="00706BC6" w:rsidRDefault="00464407">
      <w:r>
        <w:rPr>
          <w:noProof/>
        </w:rPr>
        <w:drawing>
          <wp:inline distT="0" distB="0" distL="0" distR="0" wp14:anchorId="630D5ED2" wp14:editId="5F54CCF6">
            <wp:extent cx="5943600" cy="4239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BB" w:rsidRDefault="00B213BB"/>
    <w:p w:rsidR="00A377E2" w:rsidRDefault="00A377E2" w:rsidP="00A377E2">
      <w:pPr>
        <w:pStyle w:val="ListParagraph"/>
        <w:numPr>
          <w:ilvl w:val="0"/>
          <w:numId w:val="2"/>
        </w:numPr>
        <w:spacing w:after="200" w:line="276" w:lineRule="auto"/>
      </w:pPr>
      <w:r w:rsidRPr="0058163C">
        <w:rPr>
          <w:b/>
        </w:rPr>
        <w:t xml:space="preserve">(Add Inventory for Records) </w:t>
      </w:r>
      <w:r>
        <w:t>Add Items/Holdings for New Records Loaded. Go to Serves/Load Catalog Records and select Create Holdings and Item records based on Bibliographic Data (manage-50)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Input file: File name for the list of bib sys numbers created in last step manage-18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ADM Library: DEP50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HOL Library: FCL60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lastRenderedPageBreak/>
        <w:t>Expand Procedure: None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Main Field: 949#1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Item/Holdings Creation Table: </w:t>
      </w:r>
      <w:proofErr w:type="spellStart"/>
      <w:r>
        <w:t>tab_hol_item_create_fccgen</w:t>
      </w:r>
      <w:proofErr w:type="spellEnd"/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Map</w:t>
      </w:r>
      <w:r w:rsidR="00470A5A">
        <w:t xml:space="preserve">ping table: </w:t>
      </w:r>
      <w:proofErr w:type="spellStart"/>
      <w:r w:rsidR="00470A5A">
        <w:t>tab_hol_item_map_</w:t>
      </w:r>
      <w:r>
        <w:t>fccnx</w:t>
      </w:r>
      <w:proofErr w:type="spellEnd"/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Holdings Record Creation Mode: </w:t>
      </w:r>
      <w:r w:rsidR="00470A5A">
        <w:t>Create holdings records if none already exist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Item Record Creation Mode: </w:t>
      </w:r>
      <w:r w:rsidR="00470A5A">
        <w:t>Create holdings records if none already exist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Holdings/Item Creation Interaction: Create holdings records based only on new items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ADM Cataloger: Your login username to Aleph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ADM Cataloging Level: 20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HOL Cataloger: Your login username to Aleph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HOL Cataloging Level: 20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Update Database: Yes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Check Item records: Yes</w:t>
      </w:r>
    </w:p>
    <w:p w:rsidR="00A377E2" w:rsidRDefault="00A377E2" w:rsidP="00A377E2">
      <w:pPr>
        <w:pStyle w:val="ListParagraph"/>
        <w:numPr>
          <w:ilvl w:val="1"/>
          <w:numId w:val="2"/>
        </w:numPr>
        <w:spacing w:after="200" w:line="276" w:lineRule="auto"/>
      </w:pPr>
      <w:r>
        <w:t>Library: FCL01</w:t>
      </w:r>
    </w:p>
    <w:p w:rsidR="00B213BB" w:rsidRDefault="00B213BB">
      <w:r>
        <w:rPr>
          <w:noProof/>
        </w:rPr>
        <w:drawing>
          <wp:inline distT="0" distB="0" distL="0" distR="0" wp14:anchorId="0FE2BC20" wp14:editId="2315499E">
            <wp:extent cx="5522222" cy="4984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745" cy="50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BB" w:rsidRDefault="00A377E2" w:rsidP="00A377E2">
      <w:pPr>
        <w:pStyle w:val="ListParagraph"/>
        <w:numPr>
          <w:ilvl w:val="0"/>
          <w:numId w:val="2"/>
        </w:numPr>
      </w:pPr>
      <w:r>
        <w:t>In FCL01, Services/General/Retrieve Record Keys (manage_70)</w:t>
      </w:r>
    </w:p>
    <w:p w:rsidR="00A377E2" w:rsidRDefault="00A377E2" w:rsidP="00A377E2">
      <w:pPr>
        <w:pStyle w:val="ListParagraph"/>
        <w:numPr>
          <w:ilvl w:val="1"/>
          <w:numId w:val="2"/>
        </w:numPr>
      </w:pPr>
      <w:r>
        <w:lastRenderedPageBreak/>
        <w:t>Input file: your file with the system numbers</w:t>
      </w:r>
    </w:p>
    <w:p w:rsidR="00A377E2" w:rsidRDefault="00A377E2" w:rsidP="00A377E2">
      <w:pPr>
        <w:pStyle w:val="ListParagraph"/>
        <w:numPr>
          <w:ilvl w:val="1"/>
          <w:numId w:val="2"/>
        </w:numPr>
      </w:pPr>
      <w:r>
        <w:t>Output file: any file name</w:t>
      </w:r>
    </w:p>
    <w:p w:rsidR="00A377E2" w:rsidRDefault="00A377E2" w:rsidP="00A377E2">
      <w:pPr>
        <w:pStyle w:val="ListParagraph"/>
        <w:numPr>
          <w:ilvl w:val="1"/>
          <w:numId w:val="2"/>
        </w:numPr>
      </w:pPr>
      <w:r>
        <w:t>Convert Type: BIB-TO-HOL</w:t>
      </w:r>
      <w:bookmarkStart w:id="0" w:name="_GoBack"/>
      <w:bookmarkEnd w:id="0"/>
    </w:p>
    <w:p w:rsidR="00A377E2" w:rsidRDefault="00A377E2" w:rsidP="00A377E2">
      <w:pPr>
        <w:pStyle w:val="ListParagraph"/>
        <w:numPr>
          <w:ilvl w:val="1"/>
          <w:numId w:val="2"/>
        </w:numPr>
      </w:pPr>
      <w:r>
        <w:t>Convert Library: FCL01</w:t>
      </w:r>
    </w:p>
    <w:p w:rsidR="00A377E2" w:rsidRDefault="00A377E2" w:rsidP="00A377E2">
      <w:pPr>
        <w:pStyle w:val="ListParagraph"/>
        <w:numPr>
          <w:ilvl w:val="1"/>
          <w:numId w:val="2"/>
        </w:numPr>
      </w:pPr>
      <w:r>
        <w:t>Library: FCL60</w:t>
      </w:r>
    </w:p>
    <w:p w:rsidR="00B213BB" w:rsidRDefault="00B213BB">
      <w:r>
        <w:rPr>
          <w:noProof/>
        </w:rPr>
        <w:drawing>
          <wp:inline distT="0" distB="0" distL="0" distR="0" wp14:anchorId="639CEE01" wp14:editId="0D2D6504">
            <wp:extent cx="5943600" cy="1859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BB" w:rsidRDefault="00B213BB"/>
    <w:p w:rsidR="00A377E2" w:rsidRDefault="00A377E2" w:rsidP="00464407">
      <w:pPr>
        <w:pStyle w:val="ListParagraph"/>
        <w:numPr>
          <w:ilvl w:val="0"/>
          <w:numId w:val="2"/>
        </w:numPr>
      </w:pPr>
      <w:r>
        <w:t>In FCL60, Services/Load Catalog Records/Fix Catalog Records (manage_37)</w:t>
      </w:r>
    </w:p>
    <w:p w:rsidR="00A377E2" w:rsidRDefault="00A377E2" w:rsidP="00A377E2">
      <w:pPr>
        <w:pStyle w:val="ListParagraph"/>
        <w:numPr>
          <w:ilvl w:val="1"/>
          <w:numId w:val="2"/>
        </w:numPr>
      </w:pPr>
      <w:r>
        <w:t>Input file: name of the Output file from 8 above</w:t>
      </w:r>
    </w:p>
    <w:p w:rsidR="00A377E2" w:rsidRDefault="00A377E2" w:rsidP="00A377E2">
      <w:pPr>
        <w:pStyle w:val="ListParagraph"/>
        <w:numPr>
          <w:ilvl w:val="1"/>
          <w:numId w:val="2"/>
        </w:numPr>
      </w:pPr>
      <w:r>
        <w:t>Output file: any file name for the system numbers</w:t>
      </w:r>
    </w:p>
    <w:p w:rsidR="00A377E2" w:rsidRDefault="00A377E2" w:rsidP="00A377E2">
      <w:pPr>
        <w:pStyle w:val="ListParagraph"/>
        <w:numPr>
          <w:ilvl w:val="1"/>
          <w:numId w:val="2"/>
        </w:numPr>
      </w:pPr>
      <w:r>
        <w:t>Input File Type: List of Document Numbers</w:t>
      </w:r>
    </w:p>
    <w:p w:rsidR="00A377E2" w:rsidRDefault="00A377E2" w:rsidP="00A377E2">
      <w:pPr>
        <w:pStyle w:val="ListParagraph"/>
        <w:numPr>
          <w:ilvl w:val="1"/>
          <w:numId w:val="2"/>
        </w:numPr>
      </w:pPr>
      <w:r>
        <w:t>Library: FCL60</w:t>
      </w:r>
    </w:p>
    <w:p w:rsidR="00B213BB" w:rsidRDefault="00B213BB" w:rsidP="00A377E2">
      <w:pPr>
        <w:pStyle w:val="ListParagraph"/>
      </w:pPr>
      <w:r>
        <w:rPr>
          <w:noProof/>
        </w:rPr>
        <w:drawing>
          <wp:inline distT="0" distB="0" distL="0" distR="0" wp14:anchorId="41357587" wp14:editId="694643EE">
            <wp:extent cx="594360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BB" w:rsidRDefault="00B213BB"/>
    <w:p w:rsidR="005D5E3A" w:rsidRDefault="00A377E2" w:rsidP="00464407">
      <w:pPr>
        <w:pStyle w:val="ListParagraph"/>
        <w:numPr>
          <w:ilvl w:val="0"/>
          <w:numId w:val="2"/>
        </w:numPr>
      </w:pPr>
      <w:r>
        <w:t xml:space="preserve">In FCL01, Services/Catalog Maintenance Procedures/Global Updates (manage_21) </w:t>
      </w:r>
    </w:p>
    <w:p w:rsidR="005D5E3A" w:rsidRDefault="005D5E3A"/>
    <w:p w:rsidR="005D5E3A" w:rsidRDefault="005D5E3A">
      <w:r>
        <w:rPr>
          <w:noProof/>
        </w:rPr>
        <w:drawing>
          <wp:inline distT="0" distB="0" distL="0" distR="0" wp14:anchorId="5F26F0D0" wp14:editId="55B225C3">
            <wp:extent cx="5943600" cy="6188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C6" w:rsidRDefault="00706BC6"/>
    <w:p w:rsidR="00706BC6" w:rsidRDefault="00706BC6"/>
    <w:sectPr w:rsidR="0070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323F"/>
    <w:multiLevelType w:val="hybridMultilevel"/>
    <w:tmpl w:val="CE2E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62D4"/>
    <w:multiLevelType w:val="hybridMultilevel"/>
    <w:tmpl w:val="CE2E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31031"/>
    <w:multiLevelType w:val="hybridMultilevel"/>
    <w:tmpl w:val="CE2E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72E8F"/>
    <w:multiLevelType w:val="hybridMultilevel"/>
    <w:tmpl w:val="D3F28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46655"/>
    <w:multiLevelType w:val="hybridMultilevel"/>
    <w:tmpl w:val="CE2E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27458"/>
    <w:multiLevelType w:val="hybridMultilevel"/>
    <w:tmpl w:val="3EC0C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655AB"/>
    <w:multiLevelType w:val="hybridMultilevel"/>
    <w:tmpl w:val="CE2E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04AE2"/>
    <w:multiLevelType w:val="hybridMultilevel"/>
    <w:tmpl w:val="CE2E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C6"/>
    <w:rsid w:val="00141698"/>
    <w:rsid w:val="00464407"/>
    <w:rsid w:val="00470A5A"/>
    <w:rsid w:val="005D5E3A"/>
    <w:rsid w:val="00706BC6"/>
    <w:rsid w:val="009240CA"/>
    <w:rsid w:val="00A377E2"/>
    <w:rsid w:val="00AA3F44"/>
    <w:rsid w:val="00B213BB"/>
    <w:rsid w:val="00B71B06"/>
    <w:rsid w:val="00C0695F"/>
    <w:rsid w:val="00C67087"/>
    <w:rsid w:val="00CA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978B"/>
  <w15:chartTrackingRefBased/>
  <w15:docId w15:val="{16890300-5100-4AFD-A129-74092852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E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FFC71FFF.dotm</Template>
  <TotalTime>482</TotalTime>
  <Pages>7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Eustis</dc:creator>
  <cp:keywords/>
  <dc:description/>
  <cp:lastModifiedBy>Jennifer Eustis</cp:lastModifiedBy>
  <cp:revision>5</cp:revision>
  <dcterms:created xsi:type="dcterms:W3CDTF">2019-03-22T12:22:00Z</dcterms:created>
  <dcterms:modified xsi:type="dcterms:W3CDTF">2019-04-03T14:58:00Z</dcterms:modified>
</cp:coreProperties>
</file>