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BDR BARU SELAYANG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FOO WEI YEN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601110106513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1400641100073718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814006030757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368.14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100,502.22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FOO WEI YEN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601110106513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11:01:42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sitiasiah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11:01:42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