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15B" w:rsidRPr="00A715C8" w:rsidRDefault="00FD015B" w:rsidP="00017817">
      <w:pPr>
        <w:autoSpaceDE w:val="0"/>
        <w:autoSpaceDN w:val="0"/>
        <w:adjustRightInd w:val="0"/>
        <w:spacing w:line="400" w:lineRule="exact"/>
        <w:jc w:val="left"/>
        <w:rPr>
          <w:rFonts w:cs="Arial"/>
          <w:sz w:val="34"/>
          <w:szCs w:val="28"/>
          <w:lang w:eastAsia="en-GB"/>
        </w:rPr>
      </w:pPr>
      <w:r w:rsidRPr="00A715C8">
        <w:rPr>
          <w:rFonts w:cs="Arial"/>
          <w:sz w:val="34"/>
          <w:szCs w:val="28"/>
          <w:lang w:eastAsia="en-GB"/>
        </w:rPr>
        <w:t>Imperial College London</w:t>
      </w:r>
    </w:p>
    <w:p w:rsidR="00FD015B" w:rsidRPr="00A715C8" w:rsidRDefault="00FD015B" w:rsidP="00017817">
      <w:pPr>
        <w:autoSpaceDE w:val="0"/>
        <w:autoSpaceDN w:val="0"/>
        <w:adjustRightInd w:val="0"/>
        <w:spacing w:line="400" w:lineRule="exact"/>
        <w:jc w:val="left"/>
        <w:rPr>
          <w:rFonts w:cs="Arial"/>
          <w:sz w:val="34"/>
          <w:szCs w:val="28"/>
          <w:lang w:eastAsia="en-GB"/>
        </w:rPr>
      </w:pPr>
    </w:p>
    <w:p w:rsidR="00FD015B" w:rsidRPr="00A715C8" w:rsidRDefault="00FD015B" w:rsidP="00017817">
      <w:pPr>
        <w:autoSpaceDE w:val="0"/>
        <w:autoSpaceDN w:val="0"/>
        <w:adjustRightInd w:val="0"/>
        <w:spacing w:line="400" w:lineRule="exact"/>
        <w:jc w:val="left"/>
        <w:rPr>
          <w:rFonts w:cs="Arial"/>
          <w:sz w:val="34"/>
          <w:szCs w:val="28"/>
          <w:lang w:eastAsia="en-GB"/>
        </w:rPr>
      </w:pPr>
      <w:r w:rsidRPr="00A715C8">
        <w:rPr>
          <w:rFonts w:cs="Arial"/>
          <w:sz w:val="34"/>
          <w:szCs w:val="28"/>
          <w:lang w:eastAsia="en-GB"/>
        </w:rPr>
        <w:t>Department of Electrical and Electronic Engineering</w:t>
      </w:r>
    </w:p>
    <w:p w:rsidR="00FD015B" w:rsidRPr="00A715C8" w:rsidRDefault="00FD015B" w:rsidP="00017817">
      <w:pPr>
        <w:autoSpaceDE w:val="0"/>
        <w:autoSpaceDN w:val="0"/>
        <w:adjustRightInd w:val="0"/>
        <w:spacing w:line="400" w:lineRule="exact"/>
        <w:jc w:val="left"/>
        <w:rPr>
          <w:rFonts w:cs="Arial"/>
          <w:sz w:val="34"/>
          <w:szCs w:val="28"/>
          <w:lang w:eastAsia="en-GB"/>
        </w:rPr>
      </w:pPr>
    </w:p>
    <w:p w:rsidR="00FD015B" w:rsidRDefault="00FD015B" w:rsidP="00017817">
      <w:pPr>
        <w:autoSpaceDE w:val="0"/>
        <w:autoSpaceDN w:val="0"/>
        <w:adjustRightInd w:val="0"/>
        <w:spacing w:line="400" w:lineRule="exact"/>
        <w:jc w:val="left"/>
        <w:rPr>
          <w:rFonts w:cs="Arial"/>
          <w:sz w:val="34"/>
          <w:szCs w:val="28"/>
          <w:lang w:eastAsia="en-GB"/>
        </w:rPr>
      </w:pPr>
      <w:r w:rsidRPr="00A715C8">
        <w:rPr>
          <w:rFonts w:cs="Arial"/>
          <w:sz w:val="34"/>
          <w:szCs w:val="28"/>
          <w:lang w:eastAsia="en-GB"/>
        </w:rPr>
        <w:t>Final Year Project</w:t>
      </w:r>
      <w:r>
        <w:rPr>
          <w:rFonts w:cs="Arial"/>
          <w:sz w:val="34"/>
          <w:szCs w:val="28"/>
          <w:lang w:eastAsia="en-GB"/>
        </w:rPr>
        <w:t xml:space="preserve"> -</w:t>
      </w:r>
      <w:r w:rsidRPr="00A715C8">
        <w:rPr>
          <w:rFonts w:cs="Arial"/>
          <w:sz w:val="34"/>
          <w:szCs w:val="28"/>
          <w:lang w:eastAsia="en-GB"/>
        </w:rPr>
        <w:t xml:space="preserve"> </w:t>
      </w:r>
      <w:r>
        <w:rPr>
          <w:rFonts w:cs="Arial"/>
          <w:sz w:val="34"/>
          <w:szCs w:val="28"/>
          <w:lang w:eastAsia="en-GB"/>
        </w:rPr>
        <w:t xml:space="preserve">Final </w:t>
      </w:r>
      <w:r w:rsidRPr="00A715C8">
        <w:rPr>
          <w:rFonts w:cs="Arial"/>
          <w:sz w:val="34"/>
          <w:szCs w:val="28"/>
          <w:lang w:eastAsia="en-GB"/>
        </w:rPr>
        <w:t xml:space="preserve">Report </w:t>
      </w:r>
      <w:r w:rsidRPr="00A715C8">
        <w:rPr>
          <w:rFonts w:cs="Arial"/>
          <w:sz w:val="34"/>
          <w:szCs w:val="28"/>
          <w:lang w:eastAsia="en-GB"/>
        </w:rPr>
        <w:fldChar w:fldCharType="begin"/>
      </w:r>
      <w:r w:rsidRPr="00A715C8">
        <w:rPr>
          <w:rFonts w:cs="Arial"/>
          <w:sz w:val="34"/>
          <w:szCs w:val="28"/>
          <w:lang w:eastAsia="en-GB"/>
        </w:rPr>
        <w:instrText xml:space="preserve"> DATE  \@ "yyyy"  \* MERGEFORMAT </w:instrText>
      </w:r>
      <w:r w:rsidRPr="00A715C8">
        <w:rPr>
          <w:rFonts w:cs="Arial"/>
          <w:sz w:val="34"/>
          <w:szCs w:val="28"/>
          <w:lang w:eastAsia="en-GB"/>
        </w:rPr>
        <w:fldChar w:fldCharType="separate"/>
      </w:r>
      <w:r w:rsidR="009B7E57">
        <w:rPr>
          <w:rFonts w:cs="Arial"/>
          <w:noProof/>
          <w:sz w:val="34"/>
          <w:szCs w:val="28"/>
          <w:lang w:eastAsia="en-GB"/>
        </w:rPr>
        <w:t>2017</w:t>
      </w:r>
      <w:r w:rsidRPr="00A715C8">
        <w:rPr>
          <w:rFonts w:cs="Arial"/>
          <w:sz w:val="34"/>
          <w:szCs w:val="28"/>
          <w:lang w:eastAsia="en-GB"/>
        </w:rPr>
        <w:fldChar w:fldCharType="end"/>
      </w:r>
    </w:p>
    <w:p w:rsidR="00FD015B" w:rsidRDefault="00FD015B" w:rsidP="00FD015B">
      <w:pPr>
        <w:pBdr>
          <w:bottom w:val="single" w:sz="6" w:space="1" w:color="auto"/>
        </w:pBdr>
        <w:autoSpaceDE w:val="0"/>
        <w:autoSpaceDN w:val="0"/>
        <w:adjustRightInd w:val="0"/>
        <w:jc w:val="left"/>
        <w:rPr>
          <w:rFonts w:cs="Arial"/>
          <w:sz w:val="34"/>
          <w:szCs w:val="28"/>
          <w:lang w:eastAsia="en-GB"/>
        </w:rPr>
      </w:pPr>
    </w:p>
    <w:p w:rsidR="00FD015B" w:rsidRDefault="00FD015B" w:rsidP="00FD015B">
      <w:pPr>
        <w:autoSpaceDE w:val="0"/>
        <w:autoSpaceDN w:val="0"/>
        <w:adjustRightInd w:val="0"/>
        <w:jc w:val="left"/>
        <w:rPr>
          <w:rFonts w:cs="Arial"/>
          <w:lang w:eastAsia="en-GB"/>
        </w:rPr>
      </w:pPr>
    </w:p>
    <w:p w:rsidR="00FD015B" w:rsidRPr="00A715C8" w:rsidRDefault="00FD015B" w:rsidP="00FD015B">
      <w:pPr>
        <w:autoSpaceDE w:val="0"/>
        <w:autoSpaceDN w:val="0"/>
        <w:adjustRightInd w:val="0"/>
        <w:jc w:val="left"/>
        <w:rPr>
          <w:rFonts w:cs="Arial"/>
          <w:lang w:eastAsia="en-GB"/>
        </w:rPr>
      </w:pPr>
    </w:p>
    <w:p w:rsidR="00FD015B" w:rsidRPr="00A715C8" w:rsidRDefault="00FD015B" w:rsidP="00FD015B">
      <w:pPr>
        <w:autoSpaceDE w:val="0"/>
        <w:autoSpaceDN w:val="0"/>
        <w:adjustRightInd w:val="0"/>
        <w:jc w:val="left"/>
        <w:rPr>
          <w:rFonts w:cs="Arial"/>
          <w:szCs w:val="24"/>
          <w:lang w:eastAsia="en-GB"/>
        </w:rPr>
      </w:pPr>
    </w:p>
    <w:p w:rsidR="00FD015B" w:rsidRPr="00A715C8" w:rsidRDefault="00FD015B" w:rsidP="00FD015B">
      <w:pPr>
        <w:autoSpaceDE w:val="0"/>
        <w:autoSpaceDN w:val="0"/>
        <w:adjustRightInd w:val="0"/>
        <w:jc w:val="center"/>
        <w:rPr>
          <w:rFonts w:cs="Arial"/>
          <w:szCs w:val="24"/>
          <w:lang w:eastAsia="en-GB"/>
        </w:rPr>
      </w:pPr>
      <w:r w:rsidRPr="00A715C8">
        <w:rPr>
          <w:rFonts w:cs="Arial"/>
          <w:noProof/>
          <w:szCs w:val="24"/>
          <w:lang w:eastAsia="en-GB"/>
        </w:rPr>
        <w:drawing>
          <wp:inline distT="0" distB="0" distL="0" distR="0" wp14:anchorId="567D40E5" wp14:editId="1E2F6F9A">
            <wp:extent cx="3179135" cy="3390793"/>
            <wp:effectExtent l="0" t="0" r="2540" b="635"/>
            <wp:docPr id="3" name="Picture 3" descr="C:\Users\Jeremy\Documents\GitHub\ee4-FYP\documents\Imperial_College_London_cre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cuments\GitHub\ee4-FYP\documents\Imperial_College_London_crest.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2004" cy="3425850"/>
                    </a:xfrm>
                    <a:prstGeom prst="rect">
                      <a:avLst/>
                    </a:prstGeom>
                    <a:noFill/>
                    <a:ln>
                      <a:noFill/>
                    </a:ln>
                  </pic:spPr>
                </pic:pic>
              </a:graphicData>
            </a:graphic>
          </wp:inline>
        </w:drawing>
      </w:r>
    </w:p>
    <w:p w:rsidR="00FD015B" w:rsidRDefault="00FD015B" w:rsidP="00FD015B">
      <w:pPr>
        <w:autoSpaceDE w:val="0"/>
        <w:autoSpaceDN w:val="0"/>
        <w:adjustRightInd w:val="0"/>
        <w:jc w:val="left"/>
        <w:rPr>
          <w:rFonts w:cs="Arial"/>
          <w:szCs w:val="24"/>
          <w:lang w:eastAsia="en-GB"/>
        </w:rPr>
      </w:pPr>
    </w:p>
    <w:p w:rsidR="00FD015B" w:rsidRDefault="00FD015B" w:rsidP="00FD015B">
      <w:pPr>
        <w:autoSpaceDE w:val="0"/>
        <w:autoSpaceDN w:val="0"/>
        <w:adjustRightInd w:val="0"/>
        <w:ind w:left="2160" w:hanging="2160"/>
        <w:jc w:val="left"/>
        <w:rPr>
          <w:rFonts w:cs="Arial"/>
          <w:szCs w:val="24"/>
          <w:lang w:eastAsia="en-GB"/>
        </w:rPr>
      </w:pPr>
    </w:p>
    <w:p w:rsidR="00FD015B" w:rsidRDefault="00FD015B" w:rsidP="00FD015B">
      <w:pPr>
        <w:autoSpaceDE w:val="0"/>
        <w:autoSpaceDN w:val="0"/>
        <w:adjustRightInd w:val="0"/>
        <w:ind w:left="2160" w:hanging="2160"/>
        <w:jc w:val="left"/>
        <w:rPr>
          <w:rFonts w:cs="Arial"/>
          <w:b/>
          <w:szCs w:val="24"/>
          <w:lang w:eastAsia="en-GB"/>
        </w:rPr>
      </w:pPr>
      <w:r w:rsidRPr="00A715C8">
        <w:rPr>
          <w:rFonts w:cs="Arial"/>
          <w:szCs w:val="24"/>
          <w:lang w:eastAsia="en-GB"/>
        </w:rPr>
        <w:t>Project Title:</w:t>
      </w:r>
      <w:r w:rsidRPr="00A715C8">
        <w:rPr>
          <w:rFonts w:cs="Arial"/>
          <w:b/>
          <w:szCs w:val="24"/>
          <w:lang w:eastAsia="en-GB"/>
        </w:rPr>
        <w:t xml:space="preserve">  </w:t>
      </w:r>
      <w:r w:rsidRPr="00A715C8">
        <w:rPr>
          <w:rFonts w:cs="Arial"/>
          <w:b/>
          <w:szCs w:val="24"/>
          <w:lang w:eastAsia="en-GB"/>
        </w:rPr>
        <w:tab/>
        <w:t>Distributed Road Traffic Speed Monitoring</w:t>
      </w:r>
    </w:p>
    <w:p w:rsidR="00FD015B" w:rsidRPr="00A715C8" w:rsidRDefault="00FD015B" w:rsidP="00FD015B">
      <w:pPr>
        <w:autoSpaceDE w:val="0"/>
        <w:autoSpaceDN w:val="0"/>
        <w:adjustRightInd w:val="0"/>
        <w:ind w:left="2160" w:hanging="2160"/>
        <w:jc w:val="left"/>
        <w:rPr>
          <w:rFonts w:cs="Arial"/>
          <w:b/>
          <w:szCs w:val="24"/>
          <w:lang w:eastAsia="en-GB"/>
        </w:rPr>
      </w:pPr>
    </w:p>
    <w:p w:rsidR="00FD015B" w:rsidRPr="00A715C8" w:rsidRDefault="00FD015B" w:rsidP="00FD015B">
      <w:pPr>
        <w:autoSpaceDE w:val="0"/>
        <w:autoSpaceDN w:val="0"/>
        <w:adjustRightInd w:val="0"/>
        <w:jc w:val="left"/>
        <w:rPr>
          <w:rFonts w:cs="Arial"/>
          <w:b/>
          <w:szCs w:val="24"/>
          <w:lang w:eastAsia="en-GB"/>
        </w:rPr>
      </w:pPr>
      <w:r w:rsidRPr="00A715C8">
        <w:rPr>
          <w:rFonts w:cs="Arial"/>
          <w:szCs w:val="24"/>
          <w:lang w:eastAsia="en-GB"/>
        </w:rPr>
        <w:t>Student:</w:t>
      </w:r>
      <w:r w:rsidRPr="00A715C8">
        <w:rPr>
          <w:rFonts w:cs="Arial"/>
          <w:szCs w:val="24"/>
          <w:lang w:eastAsia="en-GB"/>
        </w:rPr>
        <w:tab/>
      </w:r>
      <w:r w:rsidRPr="00A715C8">
        <w:rPr>
          <w:rFonts w:cs="Arial"/>
          <w:szCs w:val="24"/>
          <w:lang w:eastAsia="en-GB"/>
        </w:rPr>
        <w:tab/>
      </w:r>
      <w:r>
        <w:rPr>
          <w:rFonts w:cs="Arial"/>
          <w:b/>
          <w:szCs w:val="24"/>
          <w:lang w:eastAsia="en-GB"/>
        </w:rPr>
        <w:t>Jeremy Chan</w:t>
      </w:r>
      <w:r w:rsidRPr="00A715C8">
        <w:rPr>
          <w:rFonts w:cs="Arial"/>
          <w:b/>
          <w:szCs w:val="24"/>
          <w:lang w:eastAsia="en-GB"/>
        </w:rPr>
        <w:t xml:space="preserve"> </w:t>
      </w:r>
    </w:p>
    <w:p w:rsidR="00FD015B" w:rsidRPr="00A715C8" w:rsidRDefault="00FD015B" w:rsidP="00FD015B">
      <w:pPr>
        <w:autoSpaceDE w:val="0"/>
        <w:autoSpaceDN w:val="0"/>
        <w:adjustRightInd w:val="0"/>
        <w:jc w:val="left"/>
        <w:rPr>
          <w:rFonts w:cs="Arial"/>
          <w:szCs w:val="24"/>
          <w:lang w:eastAsia="en-GB"/>
        </w:rPr>
      </w:pPr>
    </w:p>
    <w:p w:rsidR="00FD015B" w:rsidRPr="00A715C8" w:rsidRDefault="00FD015B" w:rsidP="00FD015B">
      <w:pPr>
        <w:autoSpaceDE w:val="0"/>
        <w:autoSpaceDN w:val="0"/>
        <w:adjustRightInd w:val="0"/>
        <w:jc w:val="left"/>
        <w:rPr>
          <w:rFonts w:cs="Arial"/>
          <w:szCs w:val="24"/>
          <w:lang w:eastAsia="en-GB"/>
        </w:rPr>
      </w:pPr>
      <w:r w:rsidRPr="00A715C8">
        <w:rPr>
          <w:rFonts w:cs="Arial"/>
          <w:szCs w:val="24"/>
          <w:lang w:eastAsia="en-GB"/>
        </w:rPr>
        <w:t>CID:</w:t>
      </w:r>
      <w:r w:rsidRPr="00A715C8">
        <w:rPr>
          <w:rFonts w:cs="Arial"/>
          <w:szCs w:val="24"/>
          <w:lang w:eastAsia="en-GB"/>
        </w:rPr>
        <w:tab/>
      </w:r>
      <w:r w:rsidRPr="00A715C8">
        <w:rPr>
          <w:rFonts w:cs="Arial"/>
          <w:szCs w:val="24"/>
          <w:lang w:eastAsia="en-GB"/>
        </w:rPr>
        <w:tab/>
      </w:r>
      <w:r w:rsidRPr="00A715C8">
        <w:rPr>
          <w:rFonts w:cs="Arial"/>
          <w:szCs w:val="24"/>
          <w:lang w:eastAsia="en-GB"/>
        </w:rPr>
        <w:tab/>
      </w:r>
      <w:r>
        <w:rPr>
          <w:rFonts w:cs="Arial"/>
          <w:b/>
          <w:szCs w:val="24"/>
          <w:lang w:eastAsia="en-GB"/>
        </w:rPr>
        <w:t>00818433</w:t>
      </w:r>
    </w:p>
    <w:p w:rsidR="00FD015B" w:rsidRPr="00A715C8" w:rsidRDefault="00FD015B" w:rsidP="00FD015B">
      <w:pPr>
        <w:autoSpaceDE w:val="0"/>
        <w:autoSpaceDN w:val="0"/>
        <w:adjustRightInd w:val="0"/>
        <w:jc w:val="left"/>
        <w:rPr>
          <w:rFonts w:cs="Arial"/>
          <w:szCs w:val="24"/>
          <w:lang w:eastAsia="en-GB"/>
        </w:rPr>
      </w:pPr>
    </w:p>
    <w:p w:rsidR="00FD015B" w:rsidRPr="00A715C8" w:rsidRDefault="00FD015B" w:rsidP="00FD015B">
      <w:pPr>
        <w:autoSpaceDE w:val="0"/>
        <w:autoSpaceDN w:val="0"/>
        <w:adjustRightInd w:val="0"/>
        <w:jc w:val="left"/>
        <w:rPr>
          <w:rFonts w:cs="Arial"/>
          <w:i/>
          <w:szCs w:val="24"/>
          <w:lang w:eastAsia="en-GB"/>
        </w:rPr>
      </w:pPr>
      <w:r w:rsidRPr="00A715C8">
        <w:rPr>
          <w:rFonts w:cs="Arial"/>
          <w:szCs w:val="24"/>
          <w:lang w:eastAsia="en-GB"/>
        </w:rPr>
        <w:t>Course:</w:t>
      </w:r>
      <w:r w:rsidRPr="00A715C8">
        <w:rPr>
          <w:rFonts w:cs="Arial"/>
          <w:szCs w:val="24"/>
          <w:lang w:eastAsia="en-GB"/>
        </w:rPr>
        <w:tab/>
      </w:r>
      <w:r w:rsidRPr="00A715C8">
        <w:rPr>
          <w:rFonts w:cs="Arial"/>
          <w:szCs w:val="24"/>
          <w:lang w:eastAsia="en-GB"/>
        </w:rPr>
        <w:tab/>
      </w:r>
      <w:r>
        <w:rPr>
          <w:rFonts w:cs="Arial"/>
          <w:b/>
          <w:szCs w:val="24"/>
          <w:lang w:eastAsia="en-GB"/>
        </w:rPr>
        <w:t>4T</w:t>
      </w:r>
    </w:p>
    <w:p w:rsidR="00FD015B" w:rsidRPr="00A715C8" w:rsidRDefault="00FD015B" w:rsidP="00FD015B">
      <w:pPr>
        <w:autoSpaceDE w:val="0"/>
        <w:autoSpaceDN w:val="0"/>
        <w:adjustRightInd w:val="0"/>
        <w:jc w:val="left"/>
        <w:rPr>
          <w:rFonts w:cs="Arial"/>
          <w:szCs w:val="24"/>
          <w:lang w:eastAsia="en-GB"/>
        </w:rPr>
      </w:pPr>
    </w:p>
    <w:p w:rsidR="00FD015B" w:rsidRPr="00A715C8" w:rsidRDefault="00FD015B" w:rsidP="00FD015B">
      <w:pPr>
        <w:autoSpaceDE w:val="0"/>
        <w:autoSpaceDN w:val="0"/>
        <w:adjustRightInd w:val="0"/>
        <w:jc w:val="left"/>
        <w:rPr>
          <w:rFonts w:cs="Arial"/>
          <w:szCs w:val="24"/>
          <w:lang w:eastAsia="en-GB"/>
        </w:rPr>
      </w:pPr>
      <w:r w:rsidRPr="00A715C8">
        <w:rPr>
          <w:rFonts w:cs="Arial"/>
          <w:szCs w:val="24"/>
          <w:lang w:eastAsia="en-GB"/>
        </w:rPr>
        <w:t xml:space="preserve">Project Supervisor: </w:t>
      </w:r>
      <w:r w:rsidRPr="00A715C8">
        <w:rPr>
          <w:rFonts w:cs="Arial"/>
          <w:szCs w:val="24"/>
          <w:lang w:eastAsia="en-GB"/>
        </w:rPr>
        <w:tab/>
      </w:r>
      <w:proofErr w:type="spellStart"/>
      <w:r>
        <w:rPr>
          <w:rFonts w:cs="Arial"/>
          <w:b/>
          <w:szCs w:val="24"/>
          <w:lang w:eastAsia="en-GB"/>
        </w:rPr>
        <w:t>Dr.</w:t>
      </w:r>
      <w:proofErr w:type="spellEnd"/>
      <w:r>
        <w:rPr>
          <w:rFonts w:cs="Arial"/>
          <w:b/>
          <w:szCs w:val="24"/>
          <w:lang w:eastAsia="en-GB"/>
        </w:rPr>
        <w:t xml:space="preserve"> Ed Stott</w:t>
      </w:r>
    </w:p>
    <w:p w:rsidR="00FD015B" w:rsidRPr="00A715C8" w:rsidRDefault="00FD015B" w:rsidP="00FD015B">
      <w:pPr>
        <w:autoSpaceDE w:val="0"/>
        <w:autoSpaceDN w:val="0"/>
        <w:adjustRightInd w:val="0"/>
        <w:jc w:val="left"/>
        <w:rPr>
          <w:rFonts w:cs="Arial"/>
          <w:szCs w:val="24"/>
          <w:lang w:eastAsia="en-GB"/>
        </w:rPr>
      </w:pPr>
    </w:p>
    <w:p w:rsidR="00FD015B" w:rsidRDefault="00FD015B" w:rsidP="00FD015B">
      <w:pPr>
        <w:autoSpaceDE w:val="0"/>
        <w:autoSpaceDN w:val="0"/>
        <w:adjustRightInd w:val="0"/>
        <w:jc w:val="left"/>
        <w:rPr>
          <w:rFonts w:cs="Arial"/>
          <w:b/>
          <w:szCs w:val="24"/>
          <w:lang w:eastAsia="en-GB"/>
        </w:rPr>
      </w:pPr>
      <w:r w:rsidRPr="00A715C8">
        <w:rPr>
          <w:rFonts w:cs="Arial"/>
          <w:szCs w:val="24"/>
          <w:lang w:eastAsia="en-GB"/>
        </w:rPr>
        <w:t xml:space="preserve">Second Marker: </w:t>
      </w:r>
      <w:r w:rsidRPr="00A715C8">
        <w:rPr>
          <w:rFonts w:cs="Arial"/>
          <w:szCs w:val="24"/>
          <w:lang w:eastAsia="en-GB"/>
        </w:rPr>
        <w:tab/>
      </w:r>
      <w:proofErr w:type="spellStart"/>
      <w:r w:rsidRPr="00CF0120">
        <w:rPr>
          <w:rFonts w:cs="Arial"/>
          <w:b/>
          <w:szCs w:val="24"/>
          <w:lang w:eastAsia="en-GB"/>
        </w:rPr>
        <w:t>Dr</w:t>
      </w:r>
      <w:r w:rsidR="008B551C">
        <w:rPr>
          <w:rFonts w:cs="Arial"/>
          <w:b/>
          <w:szCs w:val="24"/>
          <w:lang w:eastAsia="en-GB"/>
        </w:rPr>
        <w:t>.</w:t>
      </w:r>
      <w:proofErr w:type="spellEnd"/>
      <w:r w:rsidRPr="00CF0120">
        <w:rPr>
          <w:rFonts w:cs="Arial"/>
          <w:b/>
          <w:szCs w:val="24"/>
          <w:lang w:eastAsia="en-GB"/>
        </w:rPr>
        <w:t xml:space="preserve"> C</w:t>
      </w:r>
      <w:r w:rsidR="008B551C">
        <w:rPr>
          <w:rFonts w:cs="Arial"/>
          <w:b/>
          <w:szCs w:val="24"/>
          <w:lang w:eastAsia="en-GB"/>
        </w:rPr>
        <w:t>hristos</w:t>
      </w:r>
      <w:r w:rsidRPr="00CF0120">
        <w:rPr>
          <w:rFonts w:cs="Arial"/>
          <w:b/>
          <w:szCs w:val="24"/>
          <w:lang w:eastAsia="en-GB"/>
        </w:rPr>
        <w:t xml:space="preserve"> Papavassiliou</w:t>
      </w:r>
    </w:p>
    <w:p w:rsidR="00FD015B" w:rsidRDefault="00FD015B" w:rsidP="00881229">
      <w:pPr>
        <w:pStyle w:val="Heading1"/>
        <w:numPr>
          <w:ilvl w:val="0"/>
          <w:numId w:val="0"/>
        </w:numPr>
      </w:pPr>
      <w:bookmarkStart w:id="0" w:name="_Toc484368849"/>
      <w:bookmarkStart w:id="1" w:name="_Toc484441833"/>
      <w:r>
        <w:lastRenderedPageBreak/>
        <w:t>Abstract</w:t>
      </w:r>
      <w:bookmarkEnd w:id="0"/>
      <w:bookmarkEnd w:id="1"/>
    </w:p>
    <w:p w:rsidR="00FD015B" w:rsidRPr="001A50E0" w:rsidRDefault="00FD015B" w:rsidP="00FD015B"/>
    <w:p w:rsidR="00E51D8A" w:rsidRDefault="00E51D8A" w:rsidP="00437677">
      <w:pPr>
        <w:jc w:val="left"/>
        <w:rPr>
          <w:rFonts w:cs="Arial"/>
          <w:szCs w:val="24"/>
          <w:lang w:eastAsia="en-GB"/>
        </w:rPr>
      </w:pPr>
      <w:r>
        <w:rPr>
          <w:rFonts w:cs="Arial"/>
          <w:szCs w:val="24"/>
          <w:lang w:eastAsia="en-GB"/>
        </w:rPr>
        <w:t xml:space="preserve">Speed cameras have been shown to </w:t>
      </w:r>
      <w:r w:rsidRPr="00384EA3">
        <w:rPr>
          <w:rFonts w:cs="Arial"/>
          <w:szCs w:val="24"/>
          <w:lang w:eastAsia="en-GB"/>
        </w:rPr>
        <w:t>slow traffic down</w:t>
      </w:r>
      <w:r>
        <w:rPr>
          <w:rFonts w:cs="Arial"/>
          <w:szCs w:val="24"/>
          <w:lang w:eastAsia="en-GB"/>
        </w:rPr>
        <w:t xml:space="preserve"> and prevent accidents.</w:t>
      </w:r>
      <w:r w:rsidR="00437677">
        <w:rPr>
          <w:rFonts w:cs="Arial"/>
          <w:szCs w:val="24"/>
          <w:lang w:eastAsia="en-GB"/>
        </w:rPr>
        <w:t xml:space="preserve"> </w:t>
      </w:r>
      <w:r>
        <w:rPr>
          <w:rFonts w:cs="Arial"/>
          <w:szCs w:val="24"/>
          <w:lang w:eastAsia="en-GB"/>
        </w:rPr>
        <w:t>Specifically, average speed cameras are more effective than fixed position cameras as they prevent speeding after the motorist has passed the camera.</w:t>
      </w:r>
      <w:r w:rsidR="00437677">
        <w:rPr>
          <w:rFonts w:cs="Arial"/>
          <w:szCs w:val="24"/>
          <w:lang w:eastAsia="en-GB"/>
        </w:rPr>
        <w:t xml:space="preserve"> </w:t>
      </w:r>
      <w:r>
        <w:rPr>
          <w:rFonts w:cs="Arial"/>
          <w:szCs w:val="24"/>
          <w:lang w:eastAsia="en-GB"/>
        </w:rPr>
        <w:t xml:space="preserve">However, </w:t>
      </w:r>
      <w:r w:rsidR="00BF72CA">
        <w:rPr>
          <w:rFonts w:cs="Arial"/>
          <w:szCs w:val="24"/>
          <w:lang w:eastAsia="en-GB"/>
        </w:rPr>
        <w:t>around 84</w:t>
      </w:r>
      <w:r w:rsidR="008B551C">
        <w:rPr>
          <w:rFonts w:cs="Arial"/>
          <w:szCs w:val="24"/>
          <w:lang w:eastAsia="en-GB"/>
        </w:rPr>
        <w:t xml:space="preserve">% </w:t>
      </w:r>
      <w:r w:rsidR="00E523F3">
        <w:rPr>
          <w:rFonts w:cs="Arial"/>
          <w:szCs w:val="24"/>
          <w:lang w:eastAsia="en-GB"/>
        </w:rPr>
        <w:fldChar w:fldCharType="begin"/>
      </w:r>
      <w:r w:rsidR="00E523F3">
        <w:rPr>
          <w:rFonts w:cs="Arial"/>
          <w:szCs w:val="24"/>
          <w:lang w:eastAsia="en-GB"/>
        </w:rPr>
        <w:instrText xml:space="preserve"> ADDIN ZOTERO_ITEM CSL_CITATION {"citationID":"a29seis0nfg","properties":{"formattedCitation":"[1]","plainCitation":"[1]"},"citationItems":[{"id":636,"uris":["http://zotero.org/users/2475447/items/M7R535MP"],"uri":["http://zotero.org/users/2475447/items/M7R535MP"],"itemData":{"id":636,"type":"webpage","title":"UK SPECS Speed Camera Locations including the latest sites","URL":"https://www.speedcamerasuk.com/specs-speed-camera-locations.htm","accessed":{"date-parts":[["2017",6,5]]}}}],"schema":"https://github.com/citation-style-language/schema/raw/master/csl-citation.json"} </w:instrText>
      </w:r>
      <w:r w:rsidR="00E523F3">
        <w:rPr>
          <w:rFonts w:cs="Arial"/>
          <w:szCs w:val="24"/>
          <w:lang w:eastAsia="en-GB"/>
        </w:rPr>
        <w:fldChar w:fldCharType="separate"/>
      </w:r>
      <w:r w:rsidR="00E523F3" w:rsidRPr="00E523F3">
        <w:t>[1]</w:t>
      </w:r>
      <w:r w:rsidR="00E523F3">
        <w:rPr>
          <w:rFonts w:cs="Arial"/>
          <w:szCs w:val="24"/>
          <w:lang w:eastAsia="en-GB"/>
        </w:rPr>
        <w:fldChar w:fldCharType="end"/>
      </w:r>
      <w:r w:rsidR="00E523F3">
        <w:rPr>
          <w:rFonts w:cs="Arial"/>
          <w:szCs w:val="24"/>
          <w:lang w:eastAsia="en-GB"/>
        </w:rPr>
        <w:t xml:space="preserve"> </w:t>
      </w:r>
      <w:r w:rsidR="008B551C">
        <w:rPr>
          <w:rFonts w:cs="Arial"/>
          <w:szCs w:val="24"/>
          <w:lang w:eastAsia="en-GB"/>
        </w:rPr>
        <w:t xml:space="preserve">of the </w:t>
      </w:r>
      <w:r w:rsidR="008B551C" w:rsidRPr="00384EA3">
        <w:rPr>
          <w:rFonts w:cs="Arial"/>
          <w:szCs w:val="24"/>
          <w:lang w:eastAsia="en-GB"/>
        </w:rPr>
        <w:t xml:space="preserve">UK’s average speed cameras are placed on busy trunk </w:t>
      </w:r>
      <w:r w:rsidR="008B551C">
        <w:rPr>
          <w:rFonts w:cs="Arial"/>
          <w:szCs w:val="24"/>
          <w:lang w:eastAsia="en-GB"/>
        </w:rPr>
        <w:t>routes</w:t>
      </w:r>
      <w:r w:rsidR="00437677">
        <w:rPr>
          <w:rFonts w:cs="Arial"/>
          <w:szCs w:val="24"/>
          <w:lang w:eastAsia="en-GB"/>
        </w:rPr>
        <w:t xml:space="preserve"> as it is not economically feasible to place them in rural areas</w:t>
      </w:r>
      <w:r w:rsidR="00554A9F">
        <w:rPr>
          <w:rFonts w:cs="Arial"/>
          <w:szCs w:val="24"/>
          <w:lang w:eastAsia="en-GB"/>
        </w:rPr>
        <w:t xml:space="preserve">. </w:t>
      </w:r>
      <w:r w:rsidR="00DA4DD7">
        <w:t>Moreover, t</w:t>
      </w:r>
      <w:r w:rsidR="00DA4DD7" w:rsidRPr="00DA4DD7">
        <w:rPr>
          <w:rFonts w:cs="Arial"/>
          <w:szCs w:val="24"/>
          <w:lang w:eastAsia="en-GB"/>
        </w:rPr>
        <w:t>he design of traditional speed cameras means their widespread deployment on residential roads would be detrimental to the streetscape.</w:t>
      </w:r>
    </w:p>
    <w:p w:rsidR="00E51D8A" w:rsidRDefault="00E51D8A" w:rsidP="00FD015B">
      <w:pPr>
        <w:jc w:val="left"/>
        <w:rPr>
          <w:rFonts w:cs="Arial"/>
          <w:szCs w:val="24"/>
          <w:lang w:eastAsia="en-GB"/>
        </w:rPr>
      </w:pPr>
    </w:p>
    <w:p w:rsidR="00E51D8A" w:rsidRDefault="00E51D8A" w:rsidP="00847DAA">
      <w:pPr>
        <w:jc w:val="left"/>
        <w:rPr>
          <w:rFonts w:cs="Arial"/>
          <w:szCs w:val="24"/>
          <w:lang w:eastAsia="en-GB"/>
        </w:rPr>
      </w:pPr>
      <w:r>
        <w:rPr>
          <w:rFonts w:cs="Arial"/>
          <w:szCs w:val="24"/>
          <w:lang w:eastAsia="en-GB"/>
        </w:rPr>
        <w:t xml:space="preserve">This project </w:t>
      </w:r>
      <w:r w:rsidR="00847DAA">
        <w:rPr>
          <w:rFonts w:cs="Arial"/>
          <w:szCs w:val="24"/>
          <w:lang w:eastAsia="en-GB"/>
        </w:rPr>
        <w:t xml:space="preserve">therefore </w:t>
      </w:r>
      <w:r>
        <w:rPr>
          <w:rFonts w:cs="Arial"/>
          <w:szCs w:val="24"/>
          <w:lang w:eastAsia="en-GB"/>
        </w:rPr>
        <w:t xml:space="preserve">enables </w:t>
      </w:r>
      <w:r w:rsidR="00847DAA">
        <w:rPr>
          <w:rFonts w:cs="Arial"/>
          <w:szCs w:val="24"/>
          <w:lang w:eastAsia="en-GB"/>
        </w:rPr>
        <w:t xml:space="preserve">the </w:t>
      </w:r>
      <w:r>
        <w:rPr>
          <w:rFonts w:cs="Arial"/>
          <w:szCs w:val="24"/>
          <w:lang w:eastAsia="en-GB"/>
        </w:rPr>
        <w:t>use of</w:t>
      </w:r>
      <w:r w:rsidR="00847DAA">
        <w:rPr>
          <w:rFonts w:cs="Arial"/>
          <w:szCs w:val="24"/>
          <w:lang w:eastAsia="en-GB"/>
        </w:rPr>
        <w:t xml:space="preserve"> average speed c</w:t>
      </w:r>
      <w:r>
        <w:rPr>
          <w:rFonts w:cs="Arial"/>
          <w:szCs w:val="24"/>
          <w:lang w:eastAsia="en-GB"/>
        </w:rPr>
        <w:t>ameras in</w:t>
      </w:r>
      <w:r w:rsidR="00847DAA">
        <w:rPr>
          <w:rFonts w:cs="Arial"/>
          <w:szCs w:val="24"/>
          <w:lang w:eastAsia="en-GB"/>
        </w:rPr>
        <w:t xml:space="preserve"> any area. It </w:t>
      </w:r>
      <w:r>
        <w:rPr>
          <w:rFonts w:cs="Arial"/>
          <w:szCs w:val="24"/>
          <w:lang w:eastAsia="en-GB"/>
        </w:rPr>
        <w:t xml:space="preserve">is a </w:t>
      </w:r>
      <w:r w:rsidR="00DA4DD7" w:rsidRPr="00017817">
        <w:rPr>
          <w:rFonts w:cs="Arial"/>
          <w:szCs w:val="24"/>
          <w:lang w:eastAsia="en-GB"/>
        </w:rPr>
        <w:t>low-</w:t>
      </w:r>
      <w:r w:rsidR="00DA4DD7" w:rsidRPr="00DA4DD7">
        <w:rPr>
          <w:rFonts w:cs="Arial"/>
          <w:szCs w:val="24"/>
          <w:lang w:eastAsia="en-GB"/>
        </w:rPr>
        <w:t xml:space="preserve">cost, distributed vehicle speed monitoring system that communities </w:t>
      </w:r>
      <w:r w:rsidR="00DA4DD7">
        <w:rPr>
          <w:rFonts w:cs="Arial"/>
          <w:szCs w:val="24"/>
          <w:lang w:eastAsia="en-GB"/>
        </w:rPr>
        <w:t>can</w:t>
      </w:r>
      <w:r w:rsidR="00DA4DD7" w:rsidRPr="00DA4DD7">
        <w:rPr>
          <w:rFonts w:cs="Arial"/>
          <w:szCs w:val="24"/>
          <w:lang w:eastAsia="en-GB"/>
        </w:rPr>
        <w:t xml:space="preserve"> install themselves within private property next to a street. </w:t>
      </w:r>
      <w:r w:rsidR="00DA4DD7">
        <w:rPr>
          <w:rFonts w:cs="Arial"/>
          <w:szCs w:val="24"/>
          <w:lang w:eastAsia="en-GB"/>
        </w:rPr>
        <w:t>The system enables c</w:t>
      </w:r>
      <w:r>
        <w:rPr>
          <w:rFonts w:cs="Arial"/>
          <w:szCs w:val="24"/>
          <w:lang w:eastAsia="en-GB"/>
        </w:rPr>
        <w:t>ivilians</w:t>
      </w:r>
      <w:r w:rsidR="00DA4DD7">
        <w:rPr>
          <w:rFonts w:cs="Arial"/>
          <w:szCs w:val="24"/>
          <w:lang w:eastAsia="en-GB"/>
        </w:rPr>
        <w:t xml:space="preserve"> to</w:t>
      </w:r>
      <w:r>
        <w:rPr>
          <w:rFonts w:cs="Arial"/>
          <w:szCs w:val="24"/>
          <w:lang w:eastAsia="en-GB"/>
        </w:rPr>
        <w:t xml:space="preserve"> </w:t>
      </w:r>
      <w:r w:rsidR="00847DAA">
        <w:rPr>
          <w:rFonts w:cs="Arial"/>
          <w:szCs w:val="24"/>
          <w:lang w:eastAsia="en-GB"/>
        </w:rPr>
        <w:t xml:space="preserve">use </w:t>
      </w:r>
      <w:r>
        <w:rPr>
          <w:rFonts w:cs="Arial"/>
          <w:szCs w:val="24"/>
          <w:lang w:eastAsia="en-GB"/>
        </w:rPr>
        <w:t xml:space="preserve">their own personal cameras </w:t>
      </w:r>
      <w:r w:rsidR="00847DAA">
        <w:rPr>
          <w:rFonts w:cs="Arial"/>
          <w:szCs w:val="24"/>
          <w:lang w:eastAsia="en-GB"/>
        </w:rPr>
        <w:t xml:space="preserve">to detect </w:t>
      </w:r>
      <w:r>
        <w:rPr>
          <w:rFonts w:cs="Arial"/>
          <w:szCs w:val="24"/>
          <w:lang w:eastAsia="en-GB"/>
        </w:rPr>
        <w:t xml:space="preserve">and share license plate information </w:t>
      </w:r>
      <w:r w:rsidR="00DA4DD7">
        <w:rPr>
          <w:rFonts w:cs="Arial"/>
          <w:szCs w:val="24"/>
          <w:lang w:eastAsia="en-GB"/>
        </w:rPr>
        <w:t>by</w:t>
      </w:r>
      <w:r w:rsidR="00847DAA">
        <w:rPr>
          <w:rFonts w:cs="Arial"/>
          <w:szCs w:val="24"/>
          <w:lang w:eastAsia="en-GB"/>
        </w:rPr>
        <w:t xml:space="preserve"> leverag</w:t>
      </w:r>
      <w:r w:rsidR="00DA4DD7">
        <w:rPr>
          <w:rFonts w:cs="Arial"/>
          <w:szCs w:val="24"/>
          <w:lang w:eastAsia="en-GB"/>
        </w:rPr>
        <w:t>ing</w:t>
      </w:r>
      <w:r w:rsidR="00847DAA">
        <w:rPr>
          <w:rFonts w:cs="Arial"/>
          <w:szCs w:val="24"/>
          <w:lang w:eastAsia="en-GB"/>
        </w:rPr>
        <w:t xml:space="preserve"> computer vision </w:t>
      </w:r>
      <w:r w:rsidR="00DA4DD7">
        <w:rPr>
          <w:rFonts w:cs="Arial"/>
          <w:szCs w:val="24"/>
          <w:lang w:eastAsia="en-GB"/>
        </w:rPr>
        <w:t>algorithms</w:t>
      </w:r>
      <w:r w:rsidR="00A73A42">
        <w:rPr>
          <w:rFonts w:cs="Arial"/>
          <w:szCs w:val="24"/>
          <w:lang w:eastAsia="en-GB"/>
        </w:rPr>
        <w:t xml:space="preserve"> such as LBP and OCR</w:t>
      </w:r>
      <w:r w:rsidR="00DA4DD7">
        <w:rPr>
          <w:rFonts w:cs="Arial"/>
          <w:szCs w:val="24"/>
          <w:lang w:eastAsia="en-GB"/>
        </w:rPr>
        <w:t xml:space="preserve">. </w:t>
      </w:r>
      <w:r w:rsidR="00A73A42">
        <w:rPr>
          <w:rFonts w:cs="Arial"/>
          <w:szCs w:val="24"/>
          <w:lang w:eastAsia="en-GB"/>
        </w:rPr>
        <w:t>Plates</w:t>
      </w:r>
      <w:r w:rsidR="00DA4DD7">
        <w:rPr>
          <w:rFonts w:cs="Arial"/>
          <w:szCs w:val="24"/>
          <w:lang w:eastAsia="en-GB"/>
        </w:rPr>
        <w:t xml:space="preserve">, along with time and location data, are then </w:t>
      </w:r>
      <w:r w:rsidR="00A73A42">
        <w:rPr>
          <w:rFonts w:cs="Arial"/>
          <w:szCs w:val="24"/>
          <w:lang w:eastAsia="en-GB"/>
        </w:rPr>
        <w:t xml:space="preserve">directly </w:t>
      </w:r>
      <w:r w:rsidR="00DA4DD7">
        <w:rPr>
          <w:rFonts w:cs="Arial"/>
          <w:szCs w:val="24"/>
          <w:lang w:eastAsia="en-GB"/>
        </w:rPr>
        <w:t xml:space="preserve">broadcasted </w:t>
      </w:r>
      <w:r w:rsidR="00847DAA">
        <w:rPr>
          <w:rFonts w:cs="Arial"/>
          <w:szCs w:val="24"/>
          <w:lang w:eastAsia="en-GB"/>
        </w:rPr>
        <w:t>to other peers in the network</w:t>
      </w:r>
      <w:r w:rsidR="00DA4DD7">
        <w:rPr>
          <w:rFonts w:cs="Arial"/>
          <w:szCs w:val="24"/>
          <w:lang w:eastAsia="en-GB"/>
        </w:rPr>
        <w:t xml:space="preserve"> without the need for a central server</w:t>
      </w:r>
      <w:r w:rsidR="00847DAA">
        <w:rPr>
          <w:rFonts w:cs="Arial"/>
          <w:szCs w:val="24"/>
          <w:lang w:eastAsia="en-GB"/>
        </w:rPr>
        <w:t xml:space="preserve">. </w:t>
      </w:r>
      <w:r w:rsidR="00DA4DD7">
        <w:rPr>
          <w:rFonts w:cs="Arial"/>
          <w:szCs w:val="24"/>
          <w:lang w:eastAsia="en-GB"/>
        </w:rPr>
        <w:t>V</w:t>
      </w:r>
      <w:r w:rsidR="00847DAA">
        <w:rPr>
          <w:rFonts w:cs="Arial"/>
          <w:szCs w:val="24"/>
          <w:lang w:eastAsia="en-GB"/>
        </w:rPr>
        <w:t xml:space="preserve">iolations </w:t>
      </w:r>
      <w:r w:rsidR="00DA4DD7">
        <w:rPr>
          <w:rFonts w:cs="Arial"/>
          <w:szCs w:val="24"/>
          <w:lang w:eastAsia="en-GB"/>
        </w:rPr>
        <w:t>are detected based on the average speed method us</w:t>
      </w:r>
      <w:r w:rsidR="00A0177E">
        <w:rPr>
          <w:rFonts w:cs="Arial"/>
          <w:szCs w:val="24"/>
          <w:lang w:eastAsia="en-GB"/>
        </w:rPr>
        <w:t>ing public mapping data</w:t>
      </w:r>
      <w:r w:rsidR="00847DAA">
        <w:rPr>
          <w:rFonts w:cs="Arial"/>
          <w:szCs w:val="24"/>
          <w:lang w:eastAsia="en-GB"/>
        </w:rPr>
        <w:t xml:space="preserve">, </w:t>
      </w:r>
      <w:r w:rsidR="00DA4DD7">
        <w:rPr>
          <w:rFonts w:cs="Arial"/>
          <w:szCs w:val="24"/>
          <w:lang w:eastAsia="en-GB"/>
        </w:rPr>
        <w:t>and users notified</w:t>
      </w:r>
      <w:r w:rsidR="00847DAA">
        <w:rPr>
          <w:rFonts w:cs="Arial"/>
          <w:szCs w:val="24"/>
          <w:lang w:eastAsia="en-GB"/>
        </w:rPr>
        <w:t xml:space="preserve"> if an infraction occurs. Simulations, along with real world testing, show positive results under </w:t>
      </w:r>
      <w:r w:rsidR="007B7F9A">
        <w:rPr>
          <w:rFonts w:cs="Arial"/>
          <w:szCs w:val="24"/>
          <w:lang w:eastAsia="en-GB"/>
        </w:rPr>
        <w:t>multiple</w:t>
      </w:r>
      <w:r w:rsidR="00847DAA">
        <w:rPr>
          <w:rFonts w:cs="Arial"/>
          <w:szCs w:val="24"/>
          <w:lang w:eastAsia="en-GB"/>
        </w:rPr>
        <w:t xml:space="preserve"> lighting and camera conditions.</w:t>
      </w:r>
      <w:r>
        <w:rPr>
          <w:rFonts w:cs="Arial"/>
          <w:szCs w:val="24"/>
          <w:lang w:eastAsia="en-GB"/>
        </w:rPr>
        <w:t xml:space="preserve"> </w:t>
      </w:r>
    </w:p>
    <w:p w:rsidR="00FD015B" w:rsidRDefault="00FD015B" w:rsidP="00FD015B">
      <w:pPr>
        <w:jc w:val="left"/>
        <w:rPr>
          <w:rFonts w:cs="Arial"/>
          <w:b/>
          <w:szCs w:val="24"/>
          <w:lang w:eastAsia="en-GB"/>
        </w:rPr>
      </w:pPr>
      <w:r>
        <w:rPr>
          <w:rFonts w:cs="Arial"/>
          <w:b/>
          <w:szCs w:val="24"/>
          <w:lang w:eastAsia="en-GB"/>
        </w:rPr>
        <w:br w:type="page"/>
      </w:r>
    </w:p>
    <w:p w:rsidR="00FD015B" w:rsidRDefault="00FD015B" w:rsidP="00881229">
      <w:pPr>
        <w:pStyle w:val="Heading1"/>
        <w:numPr>
          <w:ilvl w:val="0"/>
          <w:numId w:val="0"/>
        </w:numPr>
      </w:pPr>
      <w:bookmarkStart w:id="2" w:name="_Toc484368850"/>
      <w:bookmarkStart w:id="3" w:name="_Toc484441834"/>
      <w:r>
        <w:lastRenderedPageBreak/>
        <w:t>Acknowledgements</w:t>
      </w:r>
      <w:bookmarkEnd w:id="2"/>
      <w:bookmarkEnd w:id="3"/>
    </w:p>
    <w:p w:rsidR="00FD015B" w:rsidRDefault="00FD015B" w:rsidP="00FD015B"/>
    <w:p w:rsidR="00413A34" w:rsidRDefault="00413A34" w:rsidP="00413A34">
      <w:r>
        <w:t xml:space="preserve">I would like to express my heartfelt gratitude to my project supervisor, Dr Ed Stott, for his enthusiastic guidance, encouragement and useful critiques of this final year project. I would also like to thank </w:t>
      </w:r>
      <w:proofErr w:type="spellStart"/>
      <w:r>
        <w:t>Dr.</w:t>
      </w:r>
      <w:proofErr w:type="spellEnd"/>
      <w:r>
        <w:t xml:space="preserve"> ***, for her advice and assistance in keeping my progress on schedule. My grateful thanks are also extended to Mr. *** for his help in doing the meteorological data analysis, to Ms ***, who helped me calculate the wind pressure coefficient and to Ms *** and Mr. *** for their support in the site measurement.</w:t>
      </w:r>
    </w:p>
    <w:p w:rsidR="00413A34" w:rsidRDefault="00413A34" w:rsidP="00413A34"/>
    <w:p w:rsidR="00413A34" w:rsidRDefault="00413A34" w:rsidP="00413A34">
      <w:r>
        <w:t>I would also like to extend my thanks to the technicians of the laboratory of the *** department for their help in offering me the resources in running the program.</w:t>
      </w:r>
    </w:p>
    <w:p w:rsidR="00413A34" w:rsidRDefault="00413A34" w:rsidP="00413A34"/>
    <w:p w:rsidR="00FD015B" w:rsidRPr="00FD015B" w:rsidRDefault="00413A34" w:rsidP="00413A34">
      <w:r>
        <w:t>Finally, I wish to thank my parents for their support and encouragement throughout my study.</w:t>
      </w:r>
    </w:p>
    <w:p w:rsidR="00FD015B" w:rsidRDefault="00FD015B">
      <w:pPr>
        <w:spacing w:after="160" w:line="259" w:lineRule="auto"/>
        <w:jc w:val="left"/>
      </w:pPr>
      <w:r>
        <w:br w:type="page"/>
      </w:r>
    </w:p>
    <w:sdt>
      <w:sdtPr>
        <w:rPr>
          <w:rFonts w:eastAsia="Times New Roman" w:cs="Times New Roman"/>
          <w:sz w:val="24"/>
          <w:szCs w:val="20"/>
          <w:lang w:val="en-GB"/>
        </w:rPr>
        <w:id w:val="-368534283"/>
        <w:docPartObj>
          <w:docPartGallery w:val="Table of Contents"/>
          <w:docPartUnique/>
        </w:docPartObj>
      </w:sdtPr>
      <w:sdtEndPr>
        <w:rPr>
          <w:bCs/>
          <w:noProof/>
        </w:rPr>
      </w:sdtEndPr>
      <w:sdtContent>
        <w:p w:rsidR="00F75867" w:rsidRDefault="00F75867" w:rsidP="00881229">
          <w:pPr>
            <w:pStyle w:val="TOCHeading"/>
            <w:numPr>
              <w:ilvl w:val="0"/>
              <w:numId w:val="0"/>
            </w:numPr>
            <w:ind w:left="216"/>
          </w:pPr>
          <w:r>
            <w:t>Table of Contents</w:t>
          </w:r>
        </w:p>
        <w:p w:rsidR="004A127E" w:rsidRDefault="00F75867">
          <w:pPr>
            <w:pStyle w:val="TOC1"/>
            <w:tabs>
              <w:tab w:val="right" w:leader="dot" w:pos="8494"/>
            </w:tabs>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484441833" w:history="1">
            <w:r w:rsidR="004A127E" w:rsidRPr="00793A41">
              <w:rPr>
                <w:rStyle w:val="Hyperlink"/>
                <w:noProof/>
              </w:rPr>
              <w:t>Abstract</w:t>
            </w:r>
            <w:r w:rsidR="004A127E">
              <w:rPr>
                <w:noProof/>
                <w:webHidden/>
              </w:rPr>
              <w:tab/>
            </w:r>
            <w:r w:rsidR="004A127E">
              <w:rPr>
                <w:noProof/>
                <w:webHidden/>
              </w:rPr>
              <w:fldChar w:fldCharType="begin"/>
            </w:r>
            <w:r w:rsidR="004A127E">
              <w:rPr>
                <w:noProof/>
                <w:webHidden/>
              </w:rPr>
              <w:instrText xml:space="preserve"> PAGEREF _Toc484441833 \h </w:instrText>
            </w:r>
            <w:r w:rsidR="004A127E">
              <w:rPr>
                <w:noProof/>
                <w:webHidden/>
              </w:rPr>
            </w:r>
            <w:r w:rsidR="004A127E">
              <w:rPr>
                <w:noProof/>
                <w:webHidden/>
              </w:rPr>
              <w:fldChar w:fldCharType="separate"/>
            </w:r>
            <w:r w:rsidR="004A127E">
              <w:rPr>
                <w:noProof/>
                <w:webHidden/>
              </w:rPr>
              <w:t>2</w:t>
            </w:r>
            <w:r w:rsidR="004A127E">
              <w:rPr>
                <w:noProof/>
                <w:webHidden/>
              </w:rPr>
              <w:fldChar w:fldCharType="end"/>
            </w:r>
          </w:hyperlink>
        </w:p>
        <w:p w:rsidR="004A127E" w:rsidRDefault="004A127E">
          <w:pPr>
            <w:pStyle w:val="TOC1"/>
            <w:tabs>
              <w:tab w:val="right" w:leader="dot" w:pos="8494"/>
            </w:tabs>
            <w:rPr>
              <w:rFonts w:asciiTheme="minorHAnsi" w:hAnsiTheme="minorHAnsi" w:cstheme="minorBidi"/>
              <w:noProof/>
              <w:sz w:val="22"/>
              <w:szCs w:val="22"/>
              <w:lang w:val="en-GB" w:eastAsia="en-GB"/>
            </w:rPr>
          </w:pPr>
          <w:hyperlink w:anchor="_Toc484441834" w:history="1">
            <w:r w:rsidRPr="00793A41">
              <w:rPr>
                <w:rStyle w:val="Hyperlink"/>
                <w:noProof/>
              </w:rPr>
              <w:t>Acknowledgements</w:t>
            </w:r>
            <w:r>
              <w:rPr>
                <w:noProof/>
                <w:webHidden/>
              </w:rPr>
              <w:tab/>
            </w:r>
            <w:r>
              <w:rPr>
                <w:noProof/>
                <w:webHidden/>
              </w:rPr>
              <w:fldChar w:fldCharType="begin"/>
            </w:r>
            <w:r>
              <w:rPr>
                <w:noProof/>
                <w:webHidden/>
              </w:rPr>
              <w:instrText xml:space="preserve"> PAGEREF _Toc484441834 \h </w:instrText>
            </w:r>
            <w:r>
              <w:rPr>
                <w:noProof/>
                <w:webHidden/>
              </w:rPr>
            </w:r>
            <w:r>
              <w:rPr>
                <w:noProof/>
                <w:webHidden/>
              </w:rPr>
              <w:fldChar w:fldCharType="separate"/>
            </w:r>
            <w:r>
              <w:rPr>
                <w:noProof/>
                <w:webHidden/>
              </w:rPr>
              <w:t>3</w:t>
            </w:r>
            <w:r>
              <w:rPr>
                <w:noProof/>
                <w:webHidden/>
              </w:rPr>
              <w:fldChar w:fldCharType="end"/>
            </w:r>
          </w:hyperlink>
        </w:p>
        <w:p w:rsidR="004A127E" w:rsidRDefault="004A127E">
          <w:pPr>
            <w:pStyle w:val="TOC1"/>
            <w:tabs>
              <w:tab w:val="left" w:pos="440"/>
              <w:tab w:val="right" w:leader="dot" w:pos="8494"/>
            </w:tabs>
            <w:rPr>
              <w:rFonts w:asciiTheme="minorHAnsi" w:hAnsiTheme="minorHAnsi" w:cstheme="minorBidi"/>
              <w:noProof/>
              <w:sz w:val="22"/>
              <w:szCs w:val="22"/>
              <w:lang w:val="en-GB" w:eastAsia="en-GB"/>
            </w:rPr>
          </w:pPr>
          <w:hyperlink w:anchor="_Toc484441835" w:history="1">
            <w:r w:rsidRPr="00793A41">
              <w:rPr>
                <w:rStyle w:val="Hyperlink"/>
                <w:noProof/>
              </w:rPr>
              <w:t>1</w:t>
            </w:r>
            <w:r>
              <w:rPr>
                <w:rFonts w:asciiTheme="minorHAnsi" w:hAnsiTheme="minorHAnsi" w:cstheme="minorBidi"/>
                <w:noProof/>
                <w:sz w:val="22"/>
                <w:szCs w:val="22"/>
                <w:lang w:val="en-GB" w:eastAsia="en-GB"/>
              </w:rPr>
              <w:tab/>
            </w:r>
            <w:r w:rsidRPr="00793A41">
              <w:rPr>
                <w:rStyle w:val="Hyperlink"/>
                <w:noProof/>
              </w:rPr>
              <w:t>Introduction</w:t>
            </w:r>
            <w:r>
              <w:rPr>
                <w:noProof/>
                <w:webHidden/>
              </w:rPr>
              <w:tab/>
            </w:r>
            <w:r>
              <w:rPr>
                <w:noProof/>
                <w:webHidden/>
              </w:rPr>
              <w:fldChar w:fldCharType="begin"/>
            </w:r>
            <w:r>
              <w:rPr>
                <w:noProof/>
                <w:webHidden/>
              </w:rPr>
              <w:instrText xml:space="preserve"> PAGEREF _Toc484441835 \h </w:instrText>
            </w:r>
            <w:r>
              <w:rPr>
                <w:noProof/>
                <w:webHidden/>
              </w:rPr>
            </w:r>
            <w:r>
              <w:rPr>
                <w:noProof/>
                <w:webHidden/>
              </w:rPr>
              <w:fldChar w:fldCharType="separate"/>
            </w:r>
            <w:r>
              <w:rPr>
                <w:noProof/>
                <w:webHidden/>
              </w:rPr>
              <w:t>5</w:t>
            </w:r>
            <w:r>
              <w:rPr>
                <w:noProof/>
                <w:webHidden/>
              </w:rPr>
              <w:fldChar w:fldCharType="end"/>
            </w:r>
          </w:hyperlink>
        </w:p>
        <w:p w:rsidR="004A127E" w:rsidRDefault="004A127E">
          <w:pPr>
            <w:pStyle w:val="TOC1"/>
            <w:tabs>
              <w:tab w:val="left" w:pos="440"/>
              <w:tab w:val="right" w:leader="dot" w:pos="8494"/>
            </w:tabs>
            <w:rPr>
              <w:rFonts w:asciiTheme="minorHAnsi" w:hAnsiTheme="minorHAnsi" w:cstheme="minorBidi"/>
              <w:noProof/>
              <w:sz w:val="22"/>
              <w:szCs w:val="22"/>
              <w:lang w:val="en-GB" w:eastAsia="en-GB"/>
            </w:rPr>
          </w:pPr>
          <w:hyperlink w:anchor="_Toc484441836" w:history="1">
            <w:r w:rsidRPr="00793A41">
              <w:rPr>
                <w:rStyle w:val="Hyperlink"/>
                <w:noProof/>
              </w:rPr>
              <w:t>2</w:t>
            </w:r>
            <w:r>
              <w:rPr>
                <w:rFonts w:asciiTheme="minorHAnsi" w:hAnsiTheme="minorHAnsi" w:cstheme="minorBidi"/>
                <w:noProof/>
                <w:sz w:val="22"/>
                <w:szCs w:val="22"/>
                <w:lang w:val="en-GB" w:eastAsia="en-GB"/>
              </w:rPr>
              <w:tab/>
            </w:r>
            <w:r w:rsidRPr="00793A41">
              <w:rPr>
                <w:rStyle w:val="Hyperlink"/>
                <w:noProof/>
              </w:rPr>
              <w:t>Related Work</w:t>
            </w:r>
            <w:r>
              <w:rPr>
                <w:noProof/>
                <w:webHidden/>
              </w:rPr>
              <w:tab/>
            </w:r>
            <w:r>
              <w:rPr>
                <w:noProof/>
                <w:webHidden/>
              </w:rPr>
              <w:fldChar w:fldCharType="begin"/>
            </w:r>
            <w:r>
              <w:rPr>
                <w:noProof/>
                <w:webHidden/>
              </w:rPr>
              <w:instrText xml:space="preserve"> PAGEREF _Toc484441836 \h </w:instrText>
            </w:r>
            <w:r>
              <w:rPr>
                <w:noProof/>
                <w:webHidden/>
              </w:rPr>
            </w:r>
            <w:r>
              <w:rPr>
                <w:noProof/>
                <w:webHidden/>
              </w:rPr>
              <w:fldChar w:fldCharType="separate"/>
            </w:r>
            <w:r>
              <w:rPr>
                <w:noProof/>
                <w:webHidden/>
              </w:rPr>
              <w:t>6</w:t>
            </w:r>
            <w:r>
              <w:rPr>
                <w:noProof/>
                <w:webHidden/>
              </w:rPr>
              <w:fldChar w:fldCharType="end"/>
            </w:r>
          </w:hyperlink>
        </w:p>
        <w:p w:rsidR="004A127E" w:rsidRDefault="004A127E">
          <w:pPr>
            <w:pStyle w:val="TOC2"/>
            <w:tabs>
              <w:tab w:val="left" w:pos="880"/>
              <w:tab w:val="right" w:leader="dot" w:pos="8494"/>
            </w:tabs>
            <w:rPr>
              <w:rFonts w:asciiTheme="minorHAnsi" w:hAnsiTheme="minorHAnsi" w:cstheme="minorBidi"/>
              <w:noProof/>
              <w:sz w:val="22"/>
              <w:szCs w:val="22"/>
              <w:lang w:val="en-GB" w:eastAsia="en-GB"/>
            </w:rPr>
          </w:pPr>
          <w:hyperlink w:anchor="_Toc484441837" w:history="1">
            <w:r w:rsidRPr="00793A41">
              <w:rPr>
                <w:rStyle w:val="Hyperlink"/>
                <w:noProof/>
              </w:rPr>
              <w:t>2.1</w:t>
            </w:r>
            <w:r>
              <w:rPr>
                <w:rFonts w:asciiTheme="minorHAnsi" w:hAnsiTheme="minorHAnsi" w:cstheme="minorBidi"/>
                <w:noProof/>
                <w:sz w:val="22"/>
                <w:szCs w:val="22"/>
                <w:lang w:val="en-GB" w:eastAsia="en-GB"/>
              </w:rPr>
              <w:tab/>
            </w:r>
            <w:r w:rsidRPr="00793A41">
              <w:rPr>
                <w:rStyle w:val="Hyperlink"/>
                <w:noProof/>
              </w:rPr>
              <w:t>License plate recognition</w:t>
            </w:r>
            <w:r>
              <w:rPr>
                <w:noProof/>
                <w:webHidden/>
              </w:rPr>
              <w:tab/>
            </w:r>
            <w:r>
              <w:rPr>
                <w:noProof/>
                <w:webHidden/>
              </w:rPr>
              <w:fldChar w:fldCharType="begin"/>
            </w:r>
            <w:r>
              <w:rPr>
                <w:noProof/>
                <w:webHidden/>
              </w:rPr>
              <w:instrText xml:space="preserve"> PAGEREF _Toc484441837 \h </w:instrText>
            </w:r>
            <w:r>
              <w:rPr>
                <w:noProof/>
                <w:webHidden/>
              </w:rPr>
            </w:r>
            <w:r>
              <w:rPr>
                <w:noProof/>
                <w:webHidden/>
              </w:rPr>
              <w:fldChar w:fldCharType="separate"/>
            </w:r>
            <w:r>
              <w:rPr>
                <w:noProof/>
                <w:webHidden/>
              </w:rPr>
              <w:t>6</w:t>
            </w:r>
            <w:r>
              <w:rPr>
                <w:noProof/>
                <w:webHidden/>
              </w:rPr>
              <w:fldChar w:fldCharType="end"/>
            </w:r>
          </w:hyperlink>
        </w:p>
        <w:p w:rsidR="004A127E" w:rsidRDefault="004A127E">
          <w:pPr>
            <w:pStyle w:val="TOC3"/>
            <w:tabs>
              <w:tab w:val="left" w:pos="1320"/>
              <w:tab w:val="right" w:leader="dot" w:pos="8494"/>
            </w:tabs>
            <w:rPr>
              <w:rFonts w:asciiTheme="minorHAnsi" w:hAnsiTheme="minorHAnsi" w:cstheme="minorBidi"/>
              <w:noProof/>
              <w:sz w:val="22"/>
              <w:szCs w:val="22"/>
              <w:lang w:val="en-GB" w:eastAsia="en-GB"/>
            </w:rPr>
          </w:pPr>
          <w:hyperlink w:anchor="_Toc484441838" w:history="1">
            <w:r w:rsidRPr="00793A41">
              <w:rPr>
                <w:rStyle w:val="Hyperlink"/>
                <w:noProof/>
              </w:rPr>
              <w:t>2.1.1</w:t>
            </w:r>
            <w:r>
              <w:rPr>
                <w:rFonts w:asciiTheme="minorHAnsi" w:hAnsiTheme="minorHAnsi" w:cstheme="minorBidi"/>
                <w:noProof/>
                <w:sz w:val="22"/>
                <w:szCs w:val="22"/>
                <w:lang w:val="en-GB" w:eastAsia="en-GB"/>
              </w:rPr>
              <w:tab/>
            </w:r>
            <w:r w:rsidRPr="00793A41">
              <w:rPr>
                <w:rStyle w:val="Hyperlink"/>
                <w:noProof/>
              </w:rPr>
              <w:t>Hardware</w:t>
            </w:r>
            <w:r>
              <w:rPr>
                <w:noProof/>
                <w:webHidden/>
              </w:rPr>
              <w:tab/>
            </w:r>
            <w:r>
              <w:rPr>
                <w:noProof/>
                <w:webHidden/>
              </w:rPr>
              <w:fldChar w:fldCharType="begin"/>
            </w:r>
            <w:r>
              <w:rPr>
                <w:noProof/>
                <w:webHidden/>
              </w:rPr>
              <w:instrText xml:space="preserve"> PAGEREF _Toc484441838 \h </w:instrText>
            </w:r>
            <w:r>
              <w:rPr>
                <w:noProof/>
                <w:webHidden/>
              </w:rPr>
            </w:r>
            <w:r>
              <w:rPr>
                <w:noProof/>
                <w:webHidden/>
              </w:rPr>
              <w:fldChar w:fldCharType="separate"/>
            </w:r>
            <w:r>
              <w:rPr>
                <w:noProof/>
                <w:webHidden/>
              </w:rPr>
              <w:t>6</w:t>
            </w:r>
            <w:r>
              <w:rPr>
                <w:noProof/>
                <w:webHidden/>
              </w:rPr>
              <w:fldChar w:fldCharType="end"/>
            </w:r>
          </w:hyperlink>
        </w:p>
        <w:p w:rsidR="004A127E" w:rsidRDefault="004A127E">
          <w:pPr>
            <w:pStyle w:val="TOC3"/>
            <w:tabs>
              <w:tab w:val="left" w:pos="1320"/>
              <w:tab w:val="right" w:leader="dot" w:pos="8494"/>
            </w:tabs>
            <w:rPr>
              <w:rFonts w:asciiTheme="minorHAnsi" w:hAnsiTheme="minorHAnsi" w:cstheme="minorBidi"/>
              <w:noProof/>
              <w:sz w:val="22"/>
              <w:szCs w:val="22"/>
              <w:lang w:val="en-GB" w:eastAsia="en-GB"/>
            </w:rPr>
          </w:pPr>
          <w:hyperlink w:anchor="_Toc484441839" w:history="1">
            <w:r w:rsidRPr="00793A41">
              <w:rPr>
                <w:rStyle w:val="Hyperlink"/>
                <w:noProof/>
              </w:rPr>
              <w:t>2.1.2</w:t>
            </w:r>
            <w:r>
              <w:rPr>
                <w:rFonts w:asciiTheme="minorHAnsi" w:hAnsiTheme="minorHAnsi" w:cstheme="minorBidi"/>
                <w:noProof/>
                <w:sz w:val="22"/>
                <w:szCs w:val="22"/>
                <w:lang w:val="en-GB" w:eastAsia="en-GB"/>
              </w:rPr>
              <w:tab/>
            </w:r>
            <w:r w:rsidRPr="00793A41">
              <w:rPr>
                <w:rStyle w:val="Hyperlink"/>
                <w:noProof/>
              </w:rPr>
              <w:t>Software</w:t>
            </w:r>
            <w:r>
              <w:rPr>
                <w:noProof/>
                <w:webHidden/>
              </w:rPr>
              <w:tab/>
            </w:r>
            <w:r>
              <w:rPr>
                <w:noProof/>
                <w:webHidden/>
              </w:rPr>
              <w:fldChar w:fldCharType="begin"/>
            </w:r>
            <w:r>
              <w:rPr>
                <w:noProof/>
                <w:webHidden/>
              </w:rPr>
              <w:instrText xml:space="preserve"> PAGEREF _Toc484441839 \h </w:instrText>
            </w:r>
            <w:r>
              <w:rPr>
                <w:noProof/>
                <w:webHidden/>
              </w:rPr>
            </w:r>
            <w:r>
              <w:rPr>
                <w:noProof/>
                <w:webHidden/>
              </w:rPr>
              <w:fldChar w:fldCharType="separate"/>
            </w:r>
            <w:r>
              <w:rPr>
                <w:noProof/>
                <w:webHidden/>
              </w:rPr>
              <w:t>6</w:t>
            </w:r>
            <w:r>
              <w:rPr>
                <w:noProof/>
                <w:webHidden/>
              </w:rPr>
              <w:fldChar w:fldCharType="end"/>
            </w:r>
          </w:hyperlink>
        </w:p>
        <w:p w:rsidR="004A127E" w:rsidRDefault="004A127E">
          <w:pPr>
            <w:pStyle w:val="TOC2"/>
            <w:tabs>
              <w:tab w:val="left" w:pos="880"/>
              <w:tab w:val="right" w:leader="dot" w:pos="8494"/>
            </w:tabs>
            <w:rPr>
              <w:rFonts w:asciiTheme="minorHAnsi" w:hAnsiTheme="minorHAnsi" w:cstheme="minorBidi"/>
              <w:noProof/>
              <w:sz w:val="22"/>
              <w:szCs w:val="22"/>
              <w:lang w:val="en-GB" w:eastAsia="en-GB"/>
            </w:rPr>
          </w:pPr>
          <w:hyperlink w:anchor="_Toc484441840" w:history="1">
            <w:r w:rsidRPr="00793A41">
              <w:rPr>
                <w:rStyle w:val="Hyperlink"/>
                <w:noProof/>
              </w:rPr>
              <w:t>2.2</w:t>
            </w:r>
            <w:r>
              <w:rPr>
                <w:rFonts w:asciiTheme="minorHAnsi" w:hAnsiTheme="minorHAnsi" w:cstheme="minorBidi"/>
                <w:noProof/>
                <w:sz w:val="22"/>
                <w:szCs w:val="22"/>
                <w:lang w:val="en-GB" w:eastAsia="en-GB"/>
              </w:rPr>
              <w:tab/>
            </w:r>
            <w:r w:rsidRPr="00793A41">
              <w:rPr>
                <w:rStyle w:val="Hyperlink"/>
                <w:noProof/>
              </w:rPr>
              <w:t>Peer to peer network</w:t>
            </w:r>
            <w:r>
              <w:rPr>
                <w:noProof/>
                <w:webHidden/>
              </w:rPr>
              <w:tab/>
            </w:r>
            <w:r>
              <w:rPr>
                <w:noProof/>
                <w:webHidden/>
              </w:rPr>
              <w:fldChar w:fldCharType="begin"/>
            </w:r>
            <w:r>
              <w:rPr>
                <w:noProof/>
                <w:webHidden/>
              </w:rPr>
              <w:instrText xml:space="preserve"> PAGEREF _Toc484441840 \h </w:instrText>
            </w:r>
            <w:r>
              <w:rPr>
                <w:noProof/>
                <w:webHidden/>
              </w:rPr>
            </w:r>
            <w:r>
              <w:rPr>
                <w:noProof/>
                <w:webHidden/>
              </w:rPr>
              <w:fldChar w:fldCharType="separate"/>
            </w:r>
            <w:r>
              <w:rPr>
                <w:noProof/>
                <w:webHidden/>
              </w:rPr>
              <w:t>7</w:t>
            </w:r>
            <w:r>
              <w:rPr>
                <w:noProof/>
                <w:webHidden/>
              </w:rPr>
              <w:fldChar w:fldCharType="end"/>
            </w:r>
          </w:hyperlink>
        </w:p>
        <w:p w:rsidR="004A127E" w:rsidRDefault="004A127E">
          <w:pPr>
            <w:pStyle w:val="TOC2"/>
            <w:tabs>
              <w:tab w:val="left" w:pos="880"/>
              <w:tab w:val="right" w:leader="dot" w:pos="8494"/>
            </w:tabs>
            <w:rPr>
              <w:rFonts w:asciiTheme="minorHAnsi" w:hAnsiTheme="minorHAnsi" w:cstheme="minorBidi"/>
              <w:noProof/>
              <w:sz w:val="22"/>
              <w:szCs w:val="22"/>
              <w:lang w:val="en-GB" w:eastAsia="en-GB"/>
            </w:rPr>
          </w:pPr>
          <w:hyperlink w:anchor="_Toc484441841" w:history="1">
            <w:r w:rsidRPr="00793A41">
              <w:rPr>
                <w:rStyle w:val="Hyperlink"/>
                <w:noProof/>
              </w:rPr>
              <w:t>2.3</w:t>
            </w:r>
            <w:r>
              <w:rPr>
                <w:rFonts w:asciiTheme="minorHAnsi" w:hAnsiTheme="minorHAnsi" w:cstheme="minorBidi"/>
                <w:noProof/>
                <w:sz w:val="22"/>
                <w:szCs w:val="22"/>
                <w:lang w:val="en-GB" w:eastAsia="en-GB"/>
              </w:rPr>
              <w:tab/>
            </w:r>
            <w:r w:rsidRPr="00793A41">
              <w:rPr>
                <w:rStyle w:val="Hyperlink"/>
                <w:noProof/>
              </w:rPr>
              <w:t>Photo evidence publication</w:t>
            </w:r>
            <w:r>
              <w:rPr>
                <w:noProof/>
                <w:webHidden/>
              </w:rPr>
              <w:tab/>
            </w:r>
            <w:r>
              <w:rPr>
                <w:noProof/>
                <w:webHidden/>
              </w:rPr>
              <w:fldChar w:fldCharType="begin"/>
            </w:r>
            <w:r>
              <w:rPr>
                <w:noProof/>
                <w:webHidden/>
              </w:rPr>
              <w:instrText xml:space="preserve"> PAGEREF _Toc484441841 \h </w:instrText>
            </w:r>
            <w:r>
              <w:rPr>
                <w:noProof/>
                <w:webHidden/>
              </w:rPr>
            </w:r>
            <w:r>
              <w:rPr>
                <w:noProof/>
                <w:webHidden/>
              </w:rPr>
              <w:fldChar w:fldCharType="separate"/>
            </w:r>
            <w:r>
              <w:rPr>
                <w:noProof/>
                <w:webHidden/>
              </w:rPr>
              <w:t>7</w:t>
            </w:r>
            <w:r>
              <w:rPr>
                <w:noProof/>
                <w:webHidden/>
              </w:rPr>
              <w:fldChar w:fldCharType="end"/>
            </w:r>
          </w:hyperlink>
        </w:p>
        <w:p w:rsidR="004A127E" w:rsidRDefault="004A127E">
          <w:pPr>
            <w:pStyle w:val="TOC2"/>
            <w:tabs>
              <w:tab w:val="left" w:pos="880"/>
              <w:tab w:val="right" w:leader="dot" w:pos="8494"/>
            </w:tabs>
            <w:rPr>
              <w:rFonts w:asciiTheme="minorHAnsi" w:hAnsiTheme="minorHAnsi" w:cstheme="minorBidi"/>
              <w:noProof/>
              <w:sz w:val="22"/>
              <w:szCs w:val="22"/>
              <w:lang w:val="en-GB" w:eastAsia="en-GB"/>
            </w:rPr>
          </w:pPr>
          <w:hyperlink w:anchor="_Toc484441842" w:history="1">
            <w:r w:rsidRPr="00793A41">
              <w:rPr>
                <w:rStyle w:val="Hyperlink"/>
                <w:noProof/>
              </w:rPr>
              <w:t>2.4</w:t>
            </w:r>
            <w:r>
              <w:rPr>
                <w:rFonts w:asciiTheme="minorHAnsi" w:hAnsiTheme="minorHAnsi" w:cstheme="minorBidi"/>
                <w:noProof/>
                <w:sz w:val="22"/>
                <w:szCs w:val="22"/>
                <w:lang w:val="en-GB" w:eastAsia="en-GB"/>
              </w:rPr>
              <w:tab/>
            </w:r>
            <w:r w:rsidRPr="00793A41">
              <w:rPr>
                <w:rStyle w:val="Hyperlink"/>
                <w:noProof/>
              </w:rPr>
              <w:t>Overall Feasibility</w:t>
            </w:r>
            <w:r>
              <w:rPr>
                <w:noProof/>
                <w:webHidden/>
              </w:rPr>
              <w:tab/>
            </w:r>
            <w:r>
              <w:rPr>
                <w:noProof/>
                <w:webHidden/>
              </w:rPr>
              <w:fldChar w:fldCharType="begin"/>
            </w:r>
            <w:r>
              <w:rPr>
                <w:noProof/>
                <w:webHidden/>
              </w:rPr>
              <w:instrText xml:space="preserve"> PAGEREF _Toc484441842 \h </w:instrText>
            </w:r>
            <w:r>
              <w:rPr>
                <w:noProof/>
                <w:webHidden/>
              </w:rPr>
            </w:r>
            <w:r>
              <w:rPr>
                <w:noProof/>
                <w:webHidden/>
              </w:rPr>
              <w:fldChar w:fldCharType="separate"/>
            </w:r>
            <w:r>
              <w:rPr>
                <w:noProof/>
                <w:webHidden/>
              </w:rPr>
              <w:t>7</w:t>
            </w:r>
            <w:r>
              <w:rPr>
                <w:noProof/>
                <w:webHidden/>
              </w:rPr>
              <w:fldChar w:fldCharType="end"/>
            </w:r>
          </w:hyperlink>
        </w:p>
        <w:p w:rsidR="004A127E" w:rsidRDefault="004A127E">
          <w:pPr>
            <w:pStyle w:val="TOC1"/>
            <w:tabs>
              <w:tab w:val="left" w:pos="440"/>
              <w:tab w:val="right" w:leader="dot" w:pos="8494"/>
            </w:tabs>
            <w:rPr>
              <w:rFonts w:asciiTheme="minorHAnsi" w:hAnsiTheme="minorHAnsi" w:cstheme="minorBidi"/>
              <w:noProof/>
              <w:sz w:val="22"/>
              <w:szCs w:val="22"/>
              <w:lang w:val="en-GB" w:eastAsia="en-GB"/>
            </w:rPr>
          </w:pPr>
          <w:hyperlink w:anchor="_Toc484441843" w:history="1">
            <w:r w:rsidRPr="00793A41">
              <w:rPr>
                <w:rStyle w:val="Hyperlink"/>
                <w:noProof/>
              </w:rPr>
              <w:t>3</w:t>
            </w:r>
            <w:r>
              <w:rPr>
                <w:rFonts w:asciiTheme="minorHAnsi" w:hAnsiTheme="minorHAnsi" w:cstheme="minorBidi"/>
                <w:noProof/>
                <w:sz w:val="22"/>
                <w:szCs w:val="22"/>
                <w:lang w:val="en-GB" w:eastAsia="en-GB"/>
              </w:rPr>
              <w:tab/>
            </w:r>
            <w:r w:rsidRPr="00793A41">
              <w:rPr>
                <w:rStyle w:val="Hyperlink"/>
                <w:noProof/>
              </w:rPr>
              <w:t>Project Specification</w:t>
            </w:r>
            <w:r>
              <w:rPr>
                <w:noProof/>
                <w:webHidden/>
              </w:rPr>
              <w:tab/>
            </w:r>
            <w:r>
              <w:rPr>
                <w:noProof/>
                <w:webHidden/>
              </w:rPr>
              <w:fldChar w:fldCharType="begin"/>
            </w:r>
            <w:r>
              <w:rPr>
                <w:noProof/>
                <w:webHidden/>
              </w:rPr>
              <w:instrText xml:space="preserve"> PAGEREF _Toc484441843 \h </w:instrText>
            </w:r>
            <w:r>
              <w:rPr>
                <w:noProof/>
                <w:webHidden/>
              </w:rPr>
            </w:r>
            <w:r>
              <w:rPr>
                <w:noProof/>
                <w:webHidden/>
              </w:rPr>
              <w:fldChar w:fldCharType="separate"/>
            </w:r>
            <w:r>
              <w:rPr>
                <w:noProof/>
                <w:webHidden/>
              </w:rPr>
              <w:t>9</w:t>
            </w:r>
            <w:r>
              <w:rPr>
                <w:noProof/>
                <w:webHidden/>
              </w:rPr>
              <w:fldChar w:fldCharType="end"/>
            </w:r>
          </w:hyperlink>
        </w:p>
        <w:p w:rsidR="004A127E" w:rsidRDefault="004A127E">
          <w:pPr>
            <w:pStyle w:val="TOC2"/>
            <w:tabs>
              <w:tab w:val="left" w:pos="880"/>
              <w:tab w:val="right" w:leader="dot" w:pos="8494"/>
            </w:tabs>
            <w:rPr>
              <w:rFonts w:asciiTheme="minorHAnsi" w:hAnsiTheme="minorHAnsi" w:cstheme="minorBidi"/>
              <w:noProof/>
              <w:sz w:val="22"/>
              <w:szCs w:val="22"/>
              <w:lang w:val="en-GB" w:eastAsia="en-GB"/>
            </w:rPr>
          </w:pPr>
          <w:hyperlink w:anchor="_Toc484441844" w:history="1">
            <w:r w:rsidRPr="00793A41">
              <w:rPr>
                <w:rStyle w:val="Hyperlink"/>
                <w:noProof/>
                <w:lang w:eastAsia="en-GB"/>
              </w:rPr>
              <w:t>3.1</w:t>
            </w:r>
            <w:r>
              <w:rPr>
                <w:rFonts w:asciiTheme="minorHAnsi" w:hAnsiTheme="minorHAnsi" w:cstheme="minorBidi"/>
                <w:noProof/>
                <w:sz w:val="22"/>
                <w:szCs w:val="22"/>
                <w:lang w:val="en-GB" w:eastAsia="en-GB"/>
              </w:rPr>
              <w:tab/>
            </w:r>
            <w:r w:rsidRPr="00793A41">
              <w:rPr>
                <w:rStyle w:val="Hyperlink"/>
                <w:noProof/>
              </w:rPr>
              <w:t>Project goals</w:t>
            </w:r>
            <w:r>
              <w:rPr>
                <w:noProof/>
                <w:webHidden/>
              </w:rPr>
              <w:tab/>
            </w:r>
            <w:r>
              <w:rPr>
                <w:noProof/>
                <w:webHidden/>
              </w:rPr>
              <w:fldChar w:fldCharType="begin"/>
            </w:r>
            <w:r>
              <w:rPr>
                <w:noProof/>
                <w:webHidden/>
              </w:rPr>
              <w:instrText xml:space="preserve"> PAGEREF _Toc484441844 \h </w:instrText>
            </w:r>
            <w:r>
              <w:rPr>
                <w:noProof/>
                <w:webHidden/>
              </w:rPr>
            </w:r>
            <w:r>
              <w:rPr>
                <w:noProof/>
                <w:webHidden/>
              </w:rPr>
              <w:fldChar w:fldCharType="separate"/>
            </w:r>
            <w:r>
              <w:rPr>
                <w:noProof/>
                <w:webHidden/>
              </w:rPr>
              <w:t>9</w:t>
            </w:r>
            <w:r>
              <w:rPr>
                <w:noProof/>
                <w:webHidden/>
              </w:rPr>
              <w:fldChar w:fldCharType="end"/>
            </w:r>
          </w:hyperlink>
        </w:p>
        <w:p w:rsidR="004A127E" w:rsidRDefault="004A127E">
          <w:pPr>
            <w:pStyle w:val="TOC2"/>
            <w:tabs>
              <w:tab w:val="left" w:pos="880"/>
              <w:tab w:val="right" w:leader="dot" w:pos="8494"/>
            </w:tabs>
            <w:rPr>
              <w:rFonts w:asciiTheme="minorHAnsi" w:hAnsiTheme="minorHAnsi" w:cstheme="minorBidi"/>
              <w:noProof/>
              <w:sz w:val="22"/>
              <w:szCs w:val="22"/>
              <w:lang w:val="en-GB" w:eastAsia="en-GB"/>
            </w:rPr>
          </w:pPr>
          <w:hyperlink w:anchor="_Toc484441845" w:history="1">
            <w:r w:rsidRPr="00793A41">
              <w:rPr>
                <w:rStyle w:val="Hyperlink"/>
                <w:noProof/>
              </w:rPr>
              <w:t>3.2</w:t>
            </w:r>
            <w:r>
              <w:rPr>
                <w:rFonts w:asciiTheme="minorHAnsi" w:hAnsiTheme="minorHAnsi" w:cstheme="minorBidi"/>
                <w:noProof/>
                <w:sz w:val="22"/>
                <w:szCs w:val="22"/>
                <w:lang w:val="en-GB" w:eastAsia="en-GB"/>
              </w:rPr>
              <w:tab/>
            </w:r>
            <w:r w:rsidRPr="00793A41">
              <w:rPr>
                <w:rStyle w:val="Hyperlink"/>
                <w:noProof/>
              </w:rPr>
              <w:t>Advanced project goals</w:t>
            </w:r>
            <w:r>
              <w:rPr>
                <w:noProof/>
                <w:webHidden/>
              </w:rPr>
              <w:tab/>
            </w:r>
            <w:r>
              <w:rPr>
                <w:noProof/>
                <w:webHidden/>
              </w:rPr>
              <w:fldChar w:fldCharType="begin"/>
            </w:r>
            <w:r>
              <w:rPr>
                <w:noProof/>
                <w:webHidden/>
              </w:rPr>
              <w:instrText xml:space="preserve"> PAGEREF _Toc484441845 \h </w:instrText>
            </w:r>
            <w:r>
              <w:rPr>
                <w:noProof/>
                <w:webHidden/>
              </w:rPr>
            </w:r>
            <w:r>
              <w:rPr>
                <w:noProof/>
                <w:webHidden/>
              </w:rPr>
              <w:fldChar w:fldCharType="separate"/>
            </w:r>
            <w:r>
              <w:rPr>
                <w:noProof/>
                <w:webHidden/>
              </w:rPr>
              <w:t>9</w:t>
            </w:r>
            <w:r>
              <w:rPr>
                <w:noProof/>
                <w:webHidden/>
              </w:rPr>
              <w:fldChar w:fldCharType="end"/>
            </w:r>
          </w:hyperlink>
        </w:p>
        <w:p w:rsidR="004A127E" w:rsidRDefault="004A127E">
          <w:pPr>
            <w:pStyle w:val="TOC2"/>
            <w:tabs>
              <w:tab w:val="left" w:pos="880"/>
              <w:tab w:val="right" w:leader="dot" w:pos="8494"/>
            </w:tabs>
            <w:rPr>
              <w:rFonts w:asciiTheme="minorHAnsi" w:hAnsiTheme="minorHAnsi" w:cstheme="minorBidi"/>
              <w:noProof/>
              <w:sz w:val="22"/>
              <w:szCs w:val="22"/>
              <w:lang w:val="en-GB" w:eastAsia="en-GB"/>
            </w:rPr>
          </w:pPr>
          <w:hyperlink w:anchor="_Toc484441846" w:history="1">
            <w:r w:rsidRPr="00793A41">
              <w:rPr>
                <w:rStyle w:val="Hyperlink"/>
                <w:noProof/>
              </w:rPr>
              <w:t>3.3</w:t>
            </w:r>
            <w:r>
              <w:rPr>
                <w:rFonts w:asciiTheme="minorHAnsi" w:hAnsiTheme="minorHAnsi" w:cstheme="minorBidi"/>
                <w:noProof/>
                <w:sz w:val="22"/>
                <w:szCs w:val="22"/>
                <w:lang w:val="en-GB" w:eastAsia="en-GB"/>
              </w:rPr>
              <w:tab/>
            </w:r>
            <w:r w:rsidRPr="00793A41">
              <w:rPr>
                <w:rStyle w:val="Hyperlink"/>
                <w:noProof/>
              </w:rPr>
              <w:t>Clarifications</w:t>
            </w:r>
            <w:r>
              <w:rPr>
                <w:noProof/>
                <w:webHidden/>
              </w:rPr>
              <w:tab/>
            </w:r>
            <w:r>
              <w:rPr>
                <w:noProof/>
                <w:webHidden/>
              </w:rPr>
              <w:fldChar w:fldCharType="begin"/>
            </w:r>
            <w:r>
              <w:rPr>
                <w:noProof/>
                <w:webHidden/>
              </w:rPr>
              <w:instrText xml:space="preserve"> PAGEREF _Toc484441846 \h </w:instrText>
            </w:r>
            <w:r>
              <w:rPr>
                <w:noProof/>
                <w:webHidden/>
              </w:rPr>
            </w:r>
            <w:r>
              <w:rPr>
                <w:noProof/>
                <w:webHidden/>
              </w:rPr>
              <w:fldChar w:fldCharType="separate"/>
            </w:r>
            <w:r>
              <w:rPr>
                <w:noProof/>
                <w:webHidden/>
              </w:rPr>
              <w:t>9</w:t>
            </w:r>
            <w:r>
              <w:rPr>
                <w:noProof/>
                <w:webHidden/>
              </w:rPr>
              <w:fldChar w:fldCharType="end"/>
            </w:r>
          </w:hyperlink>
        </w:p>
        <w:p w:rsidR="004A127E" w:rsidRDefault="004A127E">
          <w:pPr>
            <w:pStyle w:val="TOC1"/>
            <w:tabs>
              <w:tab w:val="left" w:pos="440"/>
              <w:tab w:val="right" w:leader="dot" w:pos="8494"/>
            </w:tabs>
            <w:rPr>
              <w:rFonts w:asciiTheme="minorHAnsi" w:hAnsiTheme="minorHAnsi" w:cstheme="minorBidi"/>
              <w:noProof/>
              <w:sz w:val="22"/>
              <w:szCs w:val="22"/>
              <w:lang w:val="en-GB" w:eastAsia="en-GB"/>
            </w:rPr>
          </w:pPr>
          <w:hyperlink w:anchor="_Toc484441847" w:history="1">
            <w:r w:rsidRPr="00793A41">
              <w:rPr>
                <w:rStyle w:val="Hyperlink"/>
                <w:noProof/>
              </w:rPr>
              <w:t>4</w:t>
            </w:r>
            <w:r>
              <w:rPr>
                <w:rFonts w:asciiTheme="minorHAnsi" w:hAnsiTheme="minorHAnsi" w:cstheme="minorBidi"/>
                <w:noProof/>
                <w:sz w:val="22"/>
                <w:szCs w:val="22"/>
                <w:lang w:val="en-GB" w:eastAsia="en-GB"/>
              </w:rPr>
              <w:tab/>
            </w:r>
            <w:r w:rsidRPr="00793A41">
              <w:rPr>
                <w:rStyle w:val="Hyperlink"/>
                <w:noProof/>
              </w:rPr>
              <w:t>Background Reading and Literature Review</w:t>
            </w:r>
            <w:r>
              <w:rPr>
                <w:noProof/>
                <w:webHidden/>
              </w:rPr>
              <w:tab/>
            </w:r>
            <w:r>
              <w:rPr>
                <w:noProof/>
                <w:webHidden/>
              </w:rPr>
              <w:fldChar w:fldCharType="begin"/>
            </w:r>
            <w:r>
              <w:rPr>
                <w:noProof/>
                <w:webHidden/>
              </w:rPr>
              <w:instrText xml:space="preserve"> PAGEREF _Toc484441847 \h </w:instrText>
            </w:r>
            <w:r>
              <w:rPr>
                <w:noProof/>
                <w:webHidden/>
              </w:rPr>
            </w:r>
            <w:r>
              <w:rPr>
                <w:noProof/>
                <w:webHidden/>
              </w:rPr>
              <w:fldChar w:fldCharType="separate"/>
            </w:r>
            <w:r>
              <w:rPr>
                <w:noProof/>
                <w:webHidden/>
              </w:rPr>
              <w:t>11</w:t>
            </w:r>
            <w:r>
              <w:rPr>
                <w:noProof/>
                <w:webHidden/>
              </w:rPr>
              <w:fldChar w:fldCharType="end"/>
            </w:r>
          </w:hyperlink>
        </w:p>
        <w:p w:rsidR="004A127E" w:rsidRDefault="004A127E">
          <w:pPr>
            <w:pStyle w:val="TOC2"/>
            <w:tabs>
              <w:tab w:val="left" w:pos="880"/>
              <w:tab w:val="right" w:leader="dot" w:pos="8494"/>
            </w:tabs>
            <w:rPr>
              <w:rFonts w:asciiTheme="minorHAnsi" w:hAnsiTheme="minorHAnsi" w:cstheme="minorBidi"/>
              <w:noProof/>
              <w:sz w:val="22"/>
              <w:szCs w:val="22"/>
              <w:lang w:val="en-GB" w:eastAsia="en-GB"/>
            </w:rPr>
          </w:pPr>
          <w:hyperlink w:anchor="_Toc484441848" w:history="1">
            <w:r w:rsidRPr="00793A41">
              <w:rPr>
                <w:rStyle w:val="Hyperlink"/>
                <w:noProof/>
              </w:rPr>
              <w:t>4.1</w:t>
            </w:r>
            <w:r>
              <w:rPr>
                <w:rFonts w:asciiTheme="minorHAnsi" w:hAnsiTheme="minorHAnsi" w:cstheme="minorBidi"/>
                <w:noProof/>
                <w:sz w:val="22"/>
                <w:szCs w:val="22"/>
                <w:lang w:val="en-GB" w:eastAsia="en-GB"/>
              </w:rPr>
              <w:tab/>
            </w:r>
            <w:r w:rsidRPr="00793A41">
              <w:rPr>
                <w:rStyle w:val="Hyperlink"/>
                <w:noProof/>
              </w:rPr>
              <w:t>License plate recognition</w:t>
            </w:r>
            <w:r>
              <w:rPr>
                <w:noProof/>
                <w:webHidden/>
              </w:rPr>
              <w:tab/>
            </w:r>
            <w:r>
              <w:rPr>
                <w:noProof/>
                <w:webHidden/>
              </w:rPr>
              <w:fldChar w:fldCharType="begin"/>
            </w:r>
            <w:r>
              <w:rPr>
                <w:noProof/>
                <w:webHidden/>
              </w:rPr>
              <w:instrText xml:space="preserve"> PAGEREF _Toc484441848 \h </w:instrText>
            </w:r>
            <w:r>
              <w:rPr>
                <w:noProof/>
                <w:webHidden/>
              </w:rPr>
            </w:r>
            <w:r>
              <w:rPr>
                <w:noProof/>
                <w:webHidden/>
              </w:rPr>
              <w:fldChar w:fldCharType="separate"/>
            </w:r>
            <w:r>
              <w:rPr>
                <w:noProof/>
                <w:webHidden/>
              </w:rPr>
              <w:t>11</w:t>
            </w:r>
            <w:r>
              <w:rPr>
                <w:noProof/>
                <w:webHidden/>
              </w:rPr>
              <w:fldChar w:fldCharType="end"/>
            </w:r>
          </w:hyperlink>
        </w:p>
        <w:p w:rsidR="004A127E" w:rsidRDefault="004A127E">
          <w:pPr>
            <w:pStyle w:val="TOC2"/>
            <w:tabs>
              <w:tab w:val="left" w:pos="880"/>
              <w:tab w:val="right" w:leader="dot" w:pos="8494"/>
            </w:tabs>
            <w:rPr>
              <w:rFonts w:asciiTheme="minorHAnsi" w:hAnsiTheme="minorHAnsi" w:cstheme="minorBidi"/>
              <w:noProof/>
              <w:sz w:val="22"/>
              <w:szCs w:val="22"/>
              <w:lang w:val="en-GB" w:eastAsia="en-GB"/>
            </w:rPr>
          </w:pPr>
          <w:hyperlink w:anchor="_Toc484441849" w:history="1">
            <w:r w:rsidRPr="00793A41">
              <w:rPr>
                <w:rStyle w:val="Hyperlink"/>
                <w:noProof/>
              </w:rPr>
              <w:t>4.2</w:t>
            </w:r>
            <w:r>
              <w:rPr>
                <w:rFonts w:asciiTheme="minorHAnsi" w:hAnsiTheme="minorHAnsi" w:cstheme="minorBidi"/>
                <w:noProof/>
                <w:sz w:val="22"/>
                <w:szCs w:val="22"/>
                <w:lang w:val="en-GB" w:eastAsia="en-GB"/>
              </w:rPr>
              <w:tab/>
            </w:r>
            <w:r w:rsidRPr="00793A41">
              <w:rPr>
                <w:rStyle w:val="Hyperlink"/>
                <w:noProof/>
              </w:rPr>
              <w:t>Peer to peer network</w:t>
            </w:r>
            <w:r>
              <w:rPr>
                <w:noProof/>
                <w:webHidden/>
              </w:rPr>
              <w:tab/>
            </w:r>
            <w:r>
              <w:rPr>
                <w:noProof/>
                <w:webHidden/>
              </w:rPr>
              <w:fldChar w:fldCharType="begin"/>
            </w:r>
            <w:r>
              <w:rPr>
                <w:noProof/>
                <w:webHidden/>
              </w:rPr>
              <w:instrText xml:space="preserve"> PAGEREF _Toc484441849 \h </w:instrText>
            </w:r>
            <w:r>
              <w:rPr>
                <w:noProof/>
                <w:webHidden/>
              </w:rPr>
            </w:r>
            <w:r>
              <w:rPr>
                <w:noProof/>
                <w:webHidden/>
              </w:rPr>
              <w:fldChar w:fldCharType="separate"/>
            </w:r>
            <w:r>
              <w:rPr>
                <w:noProof/>
                <w:webHidden/>
              </w:rPr>
              <w:t>13</w:t>
            </w:r>
            <w:r>
              <w:rPr>
                <w:noProof/>
                <w:webHidden/>
              </w:rPr>
              <w:fldChar w:fldCharType="end"/>
            </w:r>
          </w:hyperlink>
        </w:p>
        <w:p w:rsidR="004A127E" w:rsidRDefault="004A127E">
          <w:pPr>
            <w:pStyle w:val="TOC2"/>
            <w:tabs>
              <w:tab w:val="left" w:pos="880"/>
              <w:tab w:val="right" w:leader="dot" w:pos="8494"/>
            </w:tabs>
            <w:rPr>
              <w:rFonts w:asciiTheme="minorHAnsi" w:hAnsiTheme="minorHAnsi" w:cstheme="minorBidi"/>
              <w:noProof/>
              <w:sz w:val="22"/>
              <w:szCs w:val="22"/>
              <w:lang w:val="en-GB" w:eastAsia="en-GB"/>
            </w:rPr>
          </w:pPr>
          <w:hyperlink w:anchor="_Toc484441850" w:history="1">
            <w:r w:rsidRPr="00793A41">
              <w:rPr>
                <w:rStyle w:val="Hyperlink"/>
                <w:noProof/>
              </w:rPr>
              <w:t>4.3</w:t>
            </w:r>
            <w:r>
              <w:rPr>
                <w:rFonts w:asciiTheme="minorHAnsi" w:hAnsiTheme="minorHAnsi" w:cstheme="minorBidi"/>
                <w:noProof/>
                <w:sz w:val="22"/>
                <w:szCs w:val="22"/>
                <w:lang w:val="en-GB" w:eastAsia="en-GB"/>
              </w:rPr>
              <w:tab/>
            </w:r>
            <w:r w:rsidRPr="00793A41">
              <w:rPr>
                <w:rStyle w:val="Hyperlink"/>
                <w:noProof/>
              </w:rPr>
              <w:t>Photo evidence publication</w:t>
            </w:r>
            <w:r>
              <w:rPr>
                <w:noProof/>
                <w:webHidden/>
              </w:rPr>
              <w:tab/>
            </w:r>
            <w:r>
              <w:rPr>
                <w:noProof/>
                <w:webHidden/>
              </w:rPr>
              <w:fldChar w:fldCharType="begin"/>
            </w:r>
            <w:r>
              <w:rPr>
                <w:noProof/>
                <w:webHidden/>
              </w:rPr>
              <w:instrText xml:space="preserve"> PAGEREF _Toc484441850 \h </w:instrText>
            </w:r>
            <w:r>
              <w:rPr>
                <w:noProof/>
                <w:webHidden/>
              </w:rPr>
            </w:r>
            <w:r>
              <w:rPr>
                <w:noProof/>
                <w:webHidden/>
              </w:rPr>
              <w:fldChar w:fldCharType="separate"/>
            </w:r>
            <w:r>
              <w:rPr>
                <w:noProof/>
                <w:webHidden/>
              </w:rPr>
              <w:t>14</w:t>
            </w:r>
            <w:r>
              <w:rPr>
                <w:noProof/>
                <w:webHidden/>
              </w:rPr>
              <w:fldChar w:fldCharType="end"/>
            </w:r>
          </w:hyperlink>
        </w:p>
        <w:p w:rsidR="004A127E" w:rsidRDefault="004A127E">
          <w:pPr>
            <w:pStyle w:val="TOC1"/>
            <w:tabs>
              <w:tab w:val="left" w:pos="440"/>
              <w:tab w:val="right" w:leader="dot" w:pos="8494"/>
            </w:tabs>
            <w:rPr>
              <w:rFonts w:asciiTheme="minorHAnsi" w:hAnsiTheme="minorHAnsi" w:cstheme="minorBidi"/>
              <w:noProof/>
              <w:sz w:val="22"/>
              <w:szCs w:val="22"/>
              <w:lang w:val="en-GB" w:eastAsia="en-GB"/>
            </w:rPr>
          </w:pPr>
          <w:hyperlink w:anchor="_Toc484441851" w:history="1">
            <w:r w:rsidRPr="00793A41">
              <w:rPr>
                <w:rStyle w:val="Hyperlink"/>
                <w:noProof/>
              </w:rPr>
              <w:t>5</w:t>
            </w:r>
            <w:r>
              <w:rPr>
                <w:rFonts w:asciiTheme="minorHAnsi" w:hAnsiTheme="minorHAnsi" w:cstheme="minorBidi"/>
                <w:noProof/>
                <w:sz w:val="22"/>
                <w:szCs w:val="22"/>
                <w:lang w:val="en-GB" w:eastAsia="en-GB"/>
              </w:rPr>
              <w:tab/>
            </w:r>
            <w:r w:rsidRPr="00793A41">
              <w:rPr>
                <w:rStyle w:val="Hyperlink"/>
                <w:noProof/>
              </w:rPr>
              <w:t>Design</w:t>
            </w:r>
            <w:r>
              <w:rPr>
                <w:noProof/>
                <w:webHidden/>
              </w:rPr>
              <w:tab/>
            </w:r>
            <w:r>
              <w:rPr>
                <w:noProof/>
                <w:webHidden/>
              </w:rPr>
              <w:fldChar w:fldCharType="begin"/>
            </w:r>
            <w:r>
              <w:rPr>
                <w:noProof/>
                <w:webHidden/>
              </w:rPr>
              <w:instrText xml:space="preserve"> PAGEREF _Toc484441851 \h </w:instrText>
            </w:r>
            <w:r>
              <w:rPr>
                <w:noProof/>
                <w:webHidden/>
              </w:rPr>
            </w:r>
            <w:r>
              <w:rPr>
                <w:noProof/>
                <w:webHidden/>
              </w:rPr>
              <w:fldChar w:fldCharType="separate"/>
            </w:r>
            <w:r>
              <w:rPr>
                <w:noProof/>
                <w:webHidden/>
              </w:rPr>
              <w:t>15</w:t>
            </w:r>
            <w:r>
              <w:rPr>
                <w:noProof/>
                <w:webHidden/>
              </w:rPr>
              <w:fldChar w:fldCharType="end"/>
            </w:r>
          </w:hyperlink>
        </w:p>
        <w:p w:rsidR="004A127E" w:rsidRDefault="004A127E">
          <w:pPr>
            <w:pStyle w:val="TOC1"/>
            <w:tabs>
              <w:tab w:val="left" w:pos="440"/>
              <w:tab w:val="right" w:leader="dot" w:pos="8494"/>
            </w:tabs>
            <w:rPr>
              <w:rFonts w:asciiTheme="minorHAnsi" w:hAnsiTheme="minorHAnsi" w:cstheme="minorBidi"/>
              <w:noProof/>
              <w:sz w:val="22"/>
              <w:szCs w:val="22"/>
              <w:lang w:val="en-GB" w:eastAsia="en-GB"/>
            </w:rPr>
          </w:pPr>
          <w:hyperlink w:anchor="_Toc484441852" w:history="1">
            <w:r w:rsidRPr="00793A41">
              <w:rPr>
                <w:rStyle w:val="Hyperlink"/>
                <w:noProof/>
              </w:rPr>
              <w:t>6</w:t>
            </w:r>
            <w:r>
              <w:rPr>
                <w:rFonts w:asciiTheme="minorHAnsi" w:hAnsiTheme="minorHAnsi" w:cstheme="minorBidi"/>
                <w:noProof/>
                <w:sz w:val="22"/>
                <w:szCs w:val="22"/>
                <w:lang w:val="en-GB" w:eastAsia="en-GB"/>
              </w:rPr>
              <w:tab/>
            </w:r>
            <w:r w:rsidRPr="00793A41">
              <w:rPr>
                <w:rStyle w:val="Hyperlink"/>
                <w:noProof/>
              </w:rPr>
              <w:t>Build and Implementation</w:t>
            </w:r>
            <w:r>
              <w:rPr>
                <w:noProof/>
                <w:webHidden/>
              </w:rPr>
              <w:tab/>
            </w:r>
            <w:r>
              <w:rPr>
                <w:noProof/>
                <w:webHidden/>
              </w:rPr>
              <w:fldChar w:fldCharType="begin"/>
            </w:r>
            <w:r>
              <w:rPr>
                <w:noProof/>
                <w:webHidden/>
              </w:rPr>
              <w:instrText xml:space="preserve"> PAGEREF _Toc484441852 \h </w:instrText>
            </w:r>
            <w:r>
              <w:rPr>
                <w:noProof/>
                <w:webHidden/>
              </w:rPr>
            </w:r>
            <w:r>
              <w:rPr>
                <w:noProof/>
                <w:webHidden/>
              </w:rPr>
              <w:fldChar w:fldCharType="separate"/>
            </w:r>
            <w:r>
              <w:rPr>
                <w:noProof/>
                <w:webHidden/>
              </w:rPr>
              <w:t>16</w:t>
            </w:r>
            <w:r>
              <w:rPr>
                <w:noProof/>
                <w:webHidden/>
              </w:rPr>
              <w:fldChar w:fldCharType="end"/>
            </w:r>
          </w:hyperlink>
        </w:p>
        <w:p w:rsidR="004A127E" w:rsidRDefault="004A127E">
          <w:pPr>
            <w:pStyle w:val="TOC1"/>
            <w:tabs>
              <w:tab w:val="left" w:pos="440"/>
              <w:tab w:val="right" w:leader="dot" w:pos="8494"/>
            </w:tabs>
            <w:rPr>
              <w:rFonts w:asciiTheme="minorHAnsi" w:hAnsiTheme="minorHAnsi" w:cstheme="minorBidi"/>
              <w:noProof/>
              <w:sz w:val="22"/>
              <w:szCs w:val="22"/>
              <w:lang w:val="en-GB" w:eastAsia="en-GB"/>
            </w:rPr>
          </w:pPr>
          <w:hyperlink w:anchor="_Toc484441853" w:history="1">
            <w:r w:rsidRPr="00793A41">
              <w:rPr>
                <w:rStyle w:val="Hyperlink"/>
                <w:noProof/>
              </w:rPr>
              <w:t>7</w:t>
            </w:r>
            <w:r>
              <w:rPr>
                <w:rFonts w:asciiTheme="minorHAnsi" w:hAnsiTheme="minorHAnsi" w:cstheme="minorBidi"/>
                <w:noProof/>
                <w:sz w:val="22"/>
                <w:szCs w:val="22"/>
                <w:lang w:val="en-GB" w:eastAsia="en-GB"/>
              </w:rPr>
              <w:tab/>
            </w:r>
            <w:r w:rsidRPr="00793A41">
              <w:rPr>
                <w:rStyle w:val="Hyperlink"/>
                <w:noProof/>
              </w:rPr>
              <w:t>Testing</w:t>
            </w:r>
            <w:r>
              <w:rPr>
                <w:noProof/>
                <w:webHidden/>
              </w:rPr>
              <w:tab/>
            </w:r>
            <w:r>
              <w:rPr>
                <w:noProof/>
                <w:webHidden/>
              </w:rPr>
              <w:fldChar w:fldCharType="begin"/>
            </w:r>
            <w:r>
              <w:rPr>
                <w:noProof/>
                <w:webHidden/>
              </w:rPr>
              <w:instrText xml:space="preserve"> PAGEREF _Toc484441853 \h </w:instrText>
            </w:r>
            <w:r>
              <w:rPr>
                <w:noProof/>
                <w:webHidden/>
              </w:rPr>
            </w:r>
            <w:r>
              <w:rPr>
                <w:noProof/>
                <w:webHidden/>
              </w:rPr>
              <w:fldChar w:fldCharType="separate"/>
            </w:r>
            <w:r>
              <w:rPr>
                <w:noProof/>
                <w:webHidden/>
              </w:rPr>
              <w:t>17</w:t>
            </w:r>
            <w:r>
              <w:rPr>
                <w:noProof/>
                <w:webHidden/>
              </w:rPr>
              <w:fldChar w:fldCharType="end"/>
            </w:r>
          </w:hyperlink>
        </w:p>
        <w:p w:rsidR="004A127E" w:rsidRDefault="004A127E">
          <w:pPr>
            <w:pStyle w:val="TOC1"/>
            <w:tabs>
              <w:tab w:val="left" w:pos="440"/>
              <w:tab w:val="right" w:leader="dot" w:pos="8494"/>
            </w:tabs>
            <w:rPr>
              <w:rFonts w:asciiTheme="minorHAnsi" w:hAnsiTheme="minorHAnsi" w:cstheme="minorBidi"/>
              <w:noProof/>
              <w:sz w:val="22"/>
              <w:szCs w:val="22"/>
              <w:lang w:val="en-GB" w:eastAsia="en-GB"/>
            </w:rPr>
          </w:pPr>
          <w:hyperlink w:anchor="_Toc484441854" w:history="1">
            <w:r w:rsidRPr="00793A41">
              <w:rPr>
                <w:rStyle w:val="Hyperlink"/>
                <w:noProof/>
              </w:rPr>
              <w:t>8</w:t>
            </w:r>
            <w:r>
              <w:rPr>
                <w:rFonts w:asciiTheme="minorHAnsi" w:hAnsiTheme="minorHAnsi" w:cstheme="minorBidi"/>
                <w:noProof/>
                <w:sz w:val="22"/>
                <w:szCs w:val="22"/>
                <w:lang w:val="en-GB" w:eastAsia="en-GB"/>
              </w:rPr>
              <w:tab/>
            </w:r>
            <w:r w:rsidRPr="00793A41">
              <w:rPr>
                <w:rStyle w:val="Hyperlink"/>
                <w:noProof/>
              </w:rPr>
              <w:t>Evaluation</w:t>
            </w:r>
            <w:r>
              <w:rPr>
                <w:noProof/>
                <w:webHidden/>
              </w:rPr>
              <w:tab/>
            </w:r>
            <w:r>
              <w:rPr>
                <w:noProof/>
                <w:webHidden/>
              </w:rPr>
              <w:fldChar w:fldCharType="begin"/>
            </w:r>
            <w:r>
              <w:rPr>
                <w:noProof/>
                <w:webHidden/>
              </w:rPr>
              <w:instrText xml:space="preserve"> PAGEREF _Toc484441854 \h </w:instrText>
            </w:r>
            <w:r>
              <w:rPr>
                <w:noProof/>
                <w:webHidden/>
              </w:rPr>
            </w:r>
            <w:r>
              <w:rPr>
                <w:noProof/>
                <w:webHidden/>
              </w:rPr>
              <w:fldChar w:fldCharType="separate"/>
            </w:r>
            <w:r>
              <w:rPr>
                <w:noProof/>
                <w:webHidden/>
              </w:rPr>
              <w:t>18</w:t>
            </w:r>
            <w:r>
              <w:rPr>
                <w:noProof/>
                <w:webHidden/>
              </w:rPr>
              <w:fldChar w:fldCharType="end"/>
            </w:r>
          </w:hyperlink>
        </w:p>
        <w:p w:rsidR="004A127E" w:rsidRDefault="004A127E">
          <w:pPr>
            <w:pStyle w:val="TOC1"/>
            <w:tabs>
              <w:tab w:val="left" w:pos="440"/>
              <w:tab w:val="right" w:leader="dot" w:pos="8494"/>
            </w:tabs>
            <w:rPr>
              <w:rFonts w:asciiTheme="minorHAnsi" w:hAnsiTheme="minorHAnsi" w:cstheme="minorBidi"/>
              <w:noProof/>
              <w:sz w:val="22"/>
              <w:szCs w:val="22"/>
              <w:lang w:val="en-GB" w:eastAsia="en-GB"/>
            </w:rPr>
          </w:pPr>
          <w:hyperlink w:anchor="_Toc484441855" w:history="1">
            <w:r w:rsidRPr="00793A41">
              <w:rPr>
                <w:rStyle w:val="Hyperlink"/>
                <w:noProof/>
              </w:rPr>
              <w:t>9</w:t>
            </w:r>
            <w:r>
              <w:rPr>
                <w:rFonts w:asciiTheme="minorHAnsi" w:hAnsiTheme="minorHAnsi" w:cstheme="minorBidi"/>
                <w:noProof/>
                <w:sz w:val="22"/>
                <w:szCs w:val="22"/>
                <w:lang w:val="en-GB" w:eastAsia="en-GB"/>
              </w:rPr>
              <w:tab/>
            </w:r>
            <w:r w:rsidRPr="00793A41">
              <w:rPr>
                <w:rStyle w:val="Hyperlink"/>
                <w:noProof/>
              </w:rPr>
              <w:t>Deployment</w:t>
            </w:r>
            <w:r>
              <w:rPr>
                <w:noProof/>
                <w:webHidden/>
              </w:rPr>
              <w:tab/>
            </w:r>
            <w:r>
              <w:rPr>
                <w:noProof/>
                <w:webHidden/>
              </w:rPr>
              <w:fldChar w:fldCharType="begin"/>
            </w:r>
            <w:r>
              <w:rPr>
                <w:noProof/>
                <w:webHidden/>
              </w:rPr>
              <w:instrText xml:space="preserve"> PAGEREF _Toc484441855 \h </w:instrText>
            </w:r>
            <w:r>
              <w:rPr>
                <w:noProof/>
                <w:webHidden/>
              </w:rPr>
            </w:r>
            <w:r>
              <w:rPr>
                <w:noProof/>
                <w:webHidden/>
              </w:rPr>
              <w:fldChar w:fldCharType="separate"/>
            </w:r>
            <w:r>
              <w:rPr>
                <w:noProof/>
                <w:webHidden/>
              </w:rPr>
              <w:t>19</w:t>
            </w:r>
            <w:r>
              <w:rPr>
                <w:noProof/>
                <w:webHidden/>
              </w:rPr>
              <w:fldChar w:fldCharType="end"/>
            </w:r>
          </w:hyperlink>
        </w:p>
        <w:p w:rsidR="004A127E" w:rsidRDefault="004A127E">
          <w:pPr>
            <w:pStyle w:val="TOC1"/>
            <w:tabs>
              <w:tab w:val="left" w:pos="660"/>
              <w:tab w:val="right" w:leader="dot" w:pos="8494"/>
            </w:tabs>
            <w:rPr>
              <w:rFonts w:asciiTheme="minorHAnsi" w:hAnsiTheme="minorHAnsi" w:cstheme="minorBidi"/>
              <w:noProof/>
              <w:sz w:val="22"/>
              <w:szCs w:val="22"/>
              <w:lang w:val="en-GB" w:eastAsia="en-GB"/>
            </w:rPr>
          </w:pPr>
          <w:hyperlink w:anchor="_Toc484441856" w:history="1">
            <w:r w:rsidRPr="00793A41">
              <w:rPr>
                <w:rStyle w:val="Hyperlink"/>
                <w:noProof/>
              </w:rPr>
              <w:t>10</w:t>
            </w:r>
            <w:r>
              <w:rPr>
                <w:rFonts w:asciiTheme="minorHAnsi" w:hAnsiTheme="minorHAnsi" w:cstheme="minorBidi"/>
                <w:noProof/>
                <w:sz w:val="22"/>
                <w:szCs w:val="22"/>
                <w:lang w:val="en-GB" w:eastAsia="en-GB"/>
              </w:rPr>
              <w:tab/>
            </w:r>
            <w:r w:rsidRPr="00793A41">
              <w:rPr>
                <w:rStyle w:val="Hyperlink"/>
                <w:noProof/>
              </w:rPr>
              <w:t>Conclusion and Future Work</w:t>
            </w:r>
            <w:r>
              <w:rPr>
                <w:noProof/>
                <w:webHidden/>
              </w:rPr>
              <w:tab/>
            </w:r>
            <w:r>
              <w:rPr>
                <w:noProof/>
                <w:webHidden/>
              </w:rPr>
              <w:fldChar w:fldCharType="begin"/>
            </w:r>
            <w:r>
              <w:rPr>
                <w:noProof/>
                <w:webHidden/>
              </w:rPr>
              <w:instrText xml:space="preserve"> PAGEREF _Toc484441856 \h </w:instrText>
            </w:r>
            <w:r>
              <w:rPr>
                <w:noProof/>
                <w:webHidden/>
              </w:rPr>
            </w:r>
            <w:r>
              <w:rPr>
                <w:noProof/>
                <w:webHidden/>
              </w:rPr>
              <w:fldChar w:fldCharType="separate"/>
            </w:r>
            <w:r>
              <w:rPr>
                <w:noProof/>
                <w:webHidden/>
              </w:rPr>
              <w:t>20</w:t>
            </w:r>
            <w:r>
              <w:rPr>
                <w:noProof/>
                <w:webHidden/>
              </w:rPr>
              <w:fldChar w:fldCharType="end"/>
            </w:r>
          </w:hyperlink>
        </w:p>
        <w:p w:rsidR="004A127E" w:rsidRDefault="004A127E">
          <w:pPr>
            <w:pStyle w:val="TOC1"/>
            <w:tabs>
              <w:tab w:val="left" w:pos="660"/>
              <w:tab w:val="right" w:leader="dot" w:pos="8494"/>
            </w:tabs>
            <w:rPr>
              <w:rFonts w:asciiTheme="minorHAnsi" w:hAnsiTheme="minorHAnsi" w:cstheme="minorBidi"/>
              <w:noProof/>
              <w:sz w:val="22"/>
              <w:szCs w:val="22"/>
              <w:lang w:val="en-GB" w:eastAsia="en-GB"/>
            </w:rPr>
          </w:pPr>
          <w:hyperlink w:anchor="_Toc484441857" w:history="1">
            <w:r w:rsidRPr="00793A41">
              <w:rPr>
                <w:rStyle w:val="Hyperlink"/>
                <w:noProof/>
              </w:rPr>
              <w:t>11</w:t>
            </w:r>
            <w:r>
              <w:rPr>
                <w:rFonts w:asciiTheme="minorHAnsi" w:hAnsiTheme="minorHAnsi" w:cstheme="minorBidi"/>
                <w:noProof/>
                <w:sz w:val="22"/>
                <w:szCs w:val="22"/>
                <w:lang w:val="en-GB" w:eastAsia="en-GB"/>
              </w:rPr>
              <w:tab/>
            </w:r>
            <w:r w:rsidRPr="00793A41">
              <w:rPr>
                <w:rStyle w:val="Hyperlink"/>
                <w:noProof/>
              </w:rPr>
              <w:t>References</w:t>
            </w:r>
            <w:r>
              <w:rPr>
                <w:noProof/>
                <w:webHidden/>
              </w:rPr>
              <w:tab/>
            </w:r>
            <w:r>
              <w:rPr>
                <w:noProof/>
                <w:webHidden/>
              </w:rPr>
              <w:fldChar w:fldCharType="begin"/>
            </w:r>
            <w:r>
              <w:rPr>
                <w:noProof/>
                <w:webHidden/>
              </w:rPr>
              <w:instrText xml:space="preserve"> PAGEREF _Toc484441857 \h </w:instrText>
            </w:r>
            <w:r>
              <w:rPr>
                <w:noProof/>
                <w:webHidden/>
              </w:rPr>
            </w:r>
            <w:r>
              <w:rPr>
                <w:noProof/>
                <w:webHidden/>
              </w:rPr>
              <w:fldChar w:fldCharType="separate"/>
            </w:r>
            <w:r>
              <w:rPr>
                <w:noProof/>
                <w:webHidden/>
              </w:rPr>
              <w:t>21</w:t>
            </w:r>
            <w:r>
              <w:rPr>
                <w:noProof/>
                <w:webHidden/>
              </w:rPr>
              <w:fldChar w:fldCharType="end"/>
            </w:r>
          </w:hyperlink>
        </w:p>
        <w:p w:rsidR="004A127E" w:rsidRDefault="004A127E">
          <w:pPr>
            <w:pStyle w:val="TOC1"/>
            <w:tabs>
              <w:tab w:val="left" w:pos="660"/>
              <w:tab w:val="right" w:leader="dot" w:pos="8494"/>
            </w:tabs>
            <w:rPr>
              <w:rFonts w:asciiTheme="minorHAnsi" w:hAnsiTheme="minorHAnsi" w:cstheme="minorBidi"/>
              <w:noProof/>
              <w:sz w:val="22"/>
              <w:szCs w:val="22"/>
              <w:lang w:val="en-GB" w:eastAsia="en-GB"/>
            </w:rPr>
          </w:pPr>
          <w:hyperlink w:anchor="_Toc484441858" w:history="1">
            <w:r w:rsidRPr="00793A41">
              <w:rPr>
                <w:rStyle w:val="Hyperlink"/>
                <w:noProof/>
              </w:rPr>
              <w:t>12</w:t>
            </w:r>
            <w:r>
              <w:rPr>
                <w:rFonts w:asciiTheme="minorHAnsi" w:hAnsiTheme="minorHAnsi" w:cstheme="minorBidi"/>
                <w:noProof/>
                <w:sz w:val="22"/>
                <w:szCs w:val="22"/>
                <w:lang w:val="en-GB" w:eastAsia="en-GB"/>
              </w:rPr>
              <w:tab/>
            </w:r>
            <w:r w:rsidRPr="00793A41">
              <w:rPr>
                <w:rStyle w:val="Hyperlink"/>
                <w:noProof/>
              </w:rPr>
              <w:t>Appendix</w:t>
            </w:r>
            <w:r>
              <w:rPr>
                <w:noProof/>
                <w:webHidden/>
              </w:rPr>
              <w:tab/>
            </w:r>
            <w:r>
              <w:rPr>
                <w:noProof/>
                <w:webHidden/>
              </w:rPr>
              <w:fldChar w:fldCharType="begin"/>
            </w:r>
            <w:r>
              <w:rPr>
                <w:noProof/>
                <w:webHidden/>
              </w:rPr>
              <w:instrText xml:space="preserve"> PAGEREF _Toc484441858 \h </w:instrText>
            </w:r>
            <w:r>
              <w:rPr>
                <w:noProof/>
                <w:webHidden/>
              </w:rPr>
            </w:r>
            <w:r>
              <w:rPr>
                <w:noProof/>
                <w:webHidden/>
              </w:rPr>
              <w:fldChar w:fldCharType="separate"/>
            </w:r>
            <w:r>
              <w:rPr>
                <w:noProof/>
                <w:webHidden/>
              </w:rPr>
              <w:t>24</w:t>
            </w:r>
            <w:r>
              <w:rPr>
                <w:noProof/>
                <w:webHidden/>
              </w:rPr>
              <w:fldChar w:fldCharType="end"/>
            </w:r>
          </w:hyperlink>
        </w:p>
        <w:p w:rsidR="00F75867" w:rsidRDefault="00F75867">
          <w:r>
            <w:rPr>
              <w:b/>
              <w:bCs/>
              <w:noProof/>
            </w:rPr>
            <w:fldChar w:fldCharType="end"/>
          </w:r>
        </w:p>
      </w:sdtContent>
    </w:sdt>
    <w:p w:rsidR="00FD015B" w:rsidRDefault="00FD015B"/>
    <w:p w:rsidR="00FD015B" w:rsidRDefault="00FD015B">
      <w:pPr>
        <w:spacing w:after="160" w:line="259" w:lineRule="auto"/>
        <w:jc w:val="left"/>
      </w:pPr>
      <w:r>
        <w:br w:type="page"/>
      </w:r>
    </w:p>
    <w:p w:rsidR="00FD015B" w:rsidRDefault="00FD015B" w:rsidP="00881229">
      <w:pPr>
        <w:pStyle w:val="Heading1"/>
      </w:pPr>
      <w:bookmarkStart w:id="4" w:name="_Toc473486438"/>
      <w:bookmarkStart w:id="5" w:name="_Toc484441835"/>
      <w:r w:rsidRPr="00F43A20">
        <w:lastRenderedPageBreak/>
        <w:t>Introduction</w:t>
      </w:r>
      <w:bookmarkEnd w:id="4"/>
      <w:bookmarkEnd w:id="5"/>
    </w:p>
    <w:p w:rsidR="00FD015B" w:rsidRDefault="00FD015B" w:rsidP="00FD015B"/>
    <w:p w:rsidR="00FD015B" w:rsidRDefault="00FD015B" w:rsidP="00FD015B">
      <w:r>
        <w:t xml:space="preserve">The number of people speeding on the roads in the UK have actually decreased over the past 2 years </w:t>
      </w:r>
      <w:r>
        <w:fldChar w:fldCharType="begin"/>
      </w:r>
      <w:r w:rsidR="00E523F3">
        <w:instrText xml:space="preserve"> ADDIN ZOTERO_ITEM CSL_CITATION {"citationID":"a1od7rlc6pn","properties":{"formattedCitation":"[2]","plainCitation":"[2]"},"citationItems":[{"id":19,"uris":["http://zotero.org/users/2475447/items/TC8P6B4F"],"uri":["http://zotero.org/users/2475447/items/TC8P6B4F"],"itemData":{"id":19,"type":"webpage","title":"Number of speeding convictions from average speed cameras - a Freedom of Information request to Driver and Vehicle Licensing Agency","container-title":"WhatDoTheyKnow","abstract":"Would you be able to provide me with the number of speeding convictions in England in the last two years (listed separately) where the speeding was captured using an average speed camera? If this request is too broad could you please advise me how I could narrow down this request in order to receive a response?\n\nYours faithfully,\n\nHarry","URL":"https://www.whatdotheyknow.com/request/number_of_speeding_convictions_f","issued":{"date-parts":[["2015",7,28]]},"accessed":{"date-parts":[["2017",1,22]]}}}],"schema":"https://github.com/citation-style-language/schema/raw/master/csl-citation.json"} </w:instrText>
      </w:r>
      <w:r>
        <w:fldChar w:fldCharType="separate"/>
      </w:r>
      <w:r w:rsidR="00E523F3" w:rsidRPr="00E523F3">
        <w:t>[2]</w:t>
      </w:r>
      <w:r>
        <w:fldChar w:fldCharType="end"/>
      </w:r>
      <w:r>
        <w:t xml:space="preserve"> as a result of there being more speed cameras being installed across the country </w:t>
      </w:r>
      <w:r>
        <w:fldChar w:fldCharType="begin"/>
      </w:r>
      <w:r w:rsidR="00E523F3">
        <w:instrText xml:space="preserve"> ADDIN ZOTERO_ITEM CSL_CITATION {"citationID":"a2pslh29ujp","properties":{"formattedCitation":"[3]","plainCitation":"[3]"},"citationItems":[{"id":29,"uris":["http://zotero.org/users/2475447/items/XRM85NHF"],"uri":["http://zotero.org/users/2475447/items/XRM85NHF"],"itemData":{"id":29,"type":"webpage","title":"Number of average speed cameras have doubled in three years","container-title":"This is Money","abstract":"Permanent average speed checks are now carried out on 263 miles of the UK's roads and experts say more are to come as 'spot' cameras installed 25 years ago are coming to the end of their life.","URL":"http://www.thisismoney.co.uk/money/cars/article-3617584/Number-average-speed-cameras-doubled-three-years.html","issued":{"date-parts":[["2016",5,31]]},"accessed":{"date-parts":[["2017",1,23]]}}}],"schema":"https://github.com/citation-style-language/schema/raw/master/csl-citation.json"} </w:instrText>
      </w:r>
      <w:r>
        <w:fldChar w:fldCharType="separate"/>
      </w:r>
      <w:r w:rsidR="00E523F3" w:rsidRPr="00E523F3">
        <w:t>[3]</w:t>
      </w:r>
      <w:r>
        <w:fldChar w:fldCharType="end"/>
      </w:r>
      <w:r>
        <w:t xml:space="preserve">. From </w:t>
      </w:r>
      <w:r>
        <w:fldChar w:fldCharType="begin"/>
      </w:r>
      <w:r w:rsidR="00E523F3">
        <w:instrText xml:space="preserve"> ADDIN ZOTERO_ITEM CSL_CITATION {"citationID":"a2ejg1ks57q","properties":{"formattedCitation":"[4]","plainCitation":"[4]"},"citationItems":[{"id":106,"uris":["http://zotero.org/users/2475447/items/HVCFGUK4"],"uri":["http://zotero.org/users/2475447/items/HVCFGUK4"],"itemData":{"id":106,"type":"webpage","title":"FS_Speed.pdf","URL":"http://m.swov.nl/rapport/Factsheets/UK/FS_Speed.pdf","accessed":{"date-parts":[["2017",1,29]]}}}],"schema":"https://github.com/citation-style-language/schema/raw/master/csl-citation.json"} </w:instrText>
      </w:r>
      <w:r>
        <w:fldChar w:fldCharType="separate"/>
      </w:r>
      <w:r w:rsidR="00E523F3" w:rsidRPr="00E523F3">
        <w:t>[4]</w:t>
      </w:r>
      <w:r>
        <w:fldChar w:fldCharType="end"/>
      </w:r>
      <w:r>
        <w:t>, it is clear that ‘the higher the speed, the greater the probability of a crash’. Hence, it is in the best interest of the authorities to monitor speeding convictions using average speed check cameras.</w:t>
      </w:r>
    </w:p>
    <w:p w:rsidR="00FD015B" w:rsidRDefault="00FD015B" w:rsidP="00FD015B"/>
    <w:p w:rsidR="00FD015B" w:rsidRDefault="00FD015B" w:rsidP="00FD015B">
      <w:r>
        <w:t>However, most of the average speed check cameras across the UK are installed in busy trunk routes, i.e. motorways. They use automatic license plate recognition technologies to track the entry and exit times</w:t>
      </w:r>
      <w:bookmarkStart w:id="6" w:name="_GoBack"/>
      <w:bookmarkEnd w:id="6"/>
      <w:r>
        <w:t xml:space="preserve">. This data is not accessible for the general public and is kept for two years </w:t>
      </w:r>
      <w:r>
        <w:fldChar w:fldCharType="begin"/>
      </w:r>
      <w:r w:rsidR="00E523F3">
        <w:instrText xml:space="preserve"> ADDIN ZOTERO_ITEM CSL_CITATION {"citationID":"aqc1ifqs1g","properties":{"formattedCitation":"[5]","plainCitation":"[5]"},"citationItems":[{"id":101,"uris":["http://zotero.org/users/2475447/items/VMX8ZN3U"],"uri":["http://zotero.org/users/2475447/items/VMX8ZN3U"],"itemData":{"id":101,"type":"webpage","title":"Automatic Number Plate Recognition - Police.uk","URL":"https://www.police.uk/information-and-advice/automatic-number-plate-recognition/","accessed":{"date-parts":[["2017",1,29]]}}}],"schema":"https://github.com/citation-style-language/schema/raw/master/csl-citation.json"} </w:instrText>
      </w:r>
      <w:r>
        <w:fldChar w:fldCharType="separate"/>
      </w:r>
      <w:r w:rsidR="00E523F3" w:rsidRPr="00E523F3">
        <w:t>[5]</w:t>
      </w:r>
      <w:r>
        <w:fldChar w:fldCharType="end"/>
      </w:r>
      <w:r>
        <w:t xml:space="preserve">. This project aims to remedy that, given that many countries have supported the idea of using license plate readers and that there should not be any restrictions surrounding who and when can license plates be collected </w:t>
      </w:r>
      <w:r>
        <w:fldChar w:fldCharType="begin"/>
      </w:r>
      <w:r w:rsidR="00E523F3">
        <w:instrText xml:space="preserve"> ADDIN ZOTERO_ITEM CSL_CITATION {"citationID":"a3nn2e6k6i","properties":{"formattedCitation":"[6]","plainCitation":"[6]"},"citationItems":[{"id":36,"uris":["http://zotero.org/users/2475447/items/UMURRV3N"],"uri":["http://zotero.org/users/2475447/items/UMURRV3N"],"itemData":{"id":36,"type":"webpage","title":"2014_04_29-Californians-Overwhelmingly-Support-Use-of-License-Plate-Readers-and-Their-Ability-to-Solve-Crimes.pdf","URL":"https://vigilantsolutions.com/wp-content/uploads/2014/04/2014_04_29-Californians-Overwhelmingly-Support-Use-of-License-Plate-Readers-and-Their-Ability-to-Solve-Crimes.pdf","accessed":{"date-parts":[["2017",1,23]]}}}],"schema":"https://github.com/citation-style-language/schema/raw/master/csl-citation.json"} </w:instrText>
      </w:r>
      <w:r>
        <w:fldChar w:fldCharType="separate"/>
      </w:r>
      <w:r w:rsidR="00E523F3" w:rsidRPr="00E523F3">
        <w:t>[6]</w:t>
      </w:r>
      <w:r>
        <w:fldChar w:fldCharType="end"/>
      </w:r>
      <w:r>
        <w:t xml:space="preserve">. </w:t>
      </w:r>
    </w:p>
    <w:p w:rsidR="00FD015B" w:rsidRDefault="00FD015B" w:rsidP="00FD015B"/>
    <w:p w:rsidR="00FD015B" w:rsidRDefault="00FD015B" w:rsidP="00FD015B">
      <w:r>
        <w:t xml:space="preserve">There are also very little amounts of speed cameras in rural and local roads. By using a decentralised network that can find out peers in its vicinity, anyone can download, compile, and use this project as a pseudo-speed camera in their local area, removing the need for expensive cameras and reliance on a closed database of license plates that only the police have access to. Anyone caught speeding will have their license plate posted onto a social network. Given that there is a set procedure that police use in issuing speeding tickets, the end goal is just to have the evidence on the social networks and not to </w:t>
      </w:r>
      <w:proofErr w:type="gramStart"/>
      <w:r>
        <w:t>actually ticket</w:t>
      </w:r>
      <w:proofErr w:type="gramEnd"/>
      <w:r>
        <w:t xml:space="preserve"> the offender.</w:t>
      </w:r>
    </w:p>
    <w:p w:rsidR="00FD015B" w:rsidRDefault="00FD015B">
      <w:pPr>
        <w:spacing w:after="160" w:line="259" w:lineRule="auto"/>
        <w:jc w:val="left"/>
      </w:pPr>
      <w:r>
        <w:br w:type="page"/>
      </w:r>
    </w:p>
    <w:p w:rsidR="00FD015B" w:rsidRDefault="00FD015B" w:rsidP="00881229">
      <w:pPr>
        <w:pStyle w:val="Heading1"/>
      </w:pPr>
      <w:bookmarkStart w:id="7" w:name="_Toc473486443"/>
      <w:bookmarkStart w:id="8" w:name="_Toc473486439"/>
      <w:bookmarkStart w:id="9" w:name="_Toc484441836"/>
      <w:r>
        <w:lastRenderedPageBreak/>
        <w:t>Related Work</w:t>
      </w:r>
      <w:bookmarkEnd w:id="7"/>
      <w:bookmarkEnd w:id="9"/>
    </w:p>
    <w:p w:rsidR="00FD015B" w:rsidRDefault="00FD015B" w:rsidP="00FD015B"/>
    <w:p w:rsidR="00FD015B" w:rsidRDefault="00FD015B" w:rsidP="00FD015B">
      <w:r>
        <w:t>Research into already existing products was done on the three main goals of the project, to judge the market feasibility of the project, and to prevent overlap with existing work where possible.</w:t>
      </w:r>
    </w:p>
    <w:p w:rsidR="00FD015B" w:rsidRPr="00E53AA4" w:rsidRDefault="00FD015B" w:rsidP="00FD015B"/>
    <w:p w:rsidR="00884374" w:rsidRDefault="00FD015B" w:rsidP="00884374">
      <w:pPr>
        <w:pStyle w:val="Heading2"/>
      </w:pPr>
      <w:bookmarkStart w:id="10" w:name="_Toc473486444"/>
      <w:bookmarkStart w:id="11" w:name="_Toc484441837"/>
      <w:r>
        <w:t>License plate recognition</w:t>
      </w:r>
      <w:bookmarkStart w:id="12" w:name="_Toc473486445"/>
      <w:bookmarkEnd w:id="10"/>
      <w:bookmarkEnd w:id="11"/>
    </w:p>
    <w:p w:rsidR="00884374" w:rsidRPr="00884374" w:rsidRDefault="00884374" w:rsidP="00884374">
      <w:pPr>
        <w:rPr>
          <w:lang w:val="en-US"/>
        </w:rPr>
      </w:pPr>
    </w:p>
    <w:p w:rsidR="00FD015B" w:rsidRPr="00884374" w:rsidRDefault="00FD015B" w:rsidP="00884374">
      <w:pPr>
        <w:pStyle w:val="Heading3"/>
      </w:pPr>
      <w:bookmarkStart w:id="13" w:name="_Toc484441838"/>
      <w:r w:rsidRPr="00884374">
        <w:t>Hardware</w:t>
      </w:r>
      <w:bookmarkEnd w:id="12"/>
      <w:bookmarkEnd w:id="13"/>
    </w:p>
    <w:p w:rsidR="00FD015B" w:rsidRDefault="00FD015B" w:rsidP="00FD015B">
      <w:r>
        <w:t xml:space="preserve">There are many license plate recognition systems available on the market, with many of them being used in speed cameras around the country </w:t>
      </w:r>
      <w:r>
        <w:fldChar w:fldCharType="begin"/>
      </w:r>
      <w:r w:rsidR="00E523F3">
        <w:instrText xml:space="preserve"> ADDIN ZOTERO_ITEM CSL_CITATION {"citationID":"a2mmjf67g8e","properties":{"formattedCitation":"[7]","plainCitation":"[7]"},"citationItems":[{"id":24,"uris":["http://zotero.org/users/2475447/items/PEWBP36F"],"uri":["http://zotero.org/users/2475447/items/PEWBP36F"],"itemData":{"id":24,"type":"webpage","title":"The UK's Speed Camera Types | Fixed and Mobile speed cameras explained","URL":"https://www.speedcamerasuk.com/speed-camera-types.htm","accessed":{"date-parts":[["2017",1,23]]}}}],"schema":"https://github.com/citation-style-language/schema/raw/master/csl-citation.json"} </w:instrText>
      </w:r>
      <w:r>
        <w:fldChar w:fldCharType="separate"/>
      </w:r>
      <w:r w:rsidR="00E523F3" w:rsidRPr="00E523F3">
        <w:t>[7]</w:t>
      </w:r>
      <w:r>
        <w:fldChar w:fldCharType="end"/>
      </w:r>
      <w:r>
        <w:t xml:space="preserve">. Traffic cameras can generally be separated into radar based and optical based systems, with radar based cameras checking the instantaneous speed of the vehicle as it moves past, and optical based systems checking the average speed of the vehicle as it passes between two points. There has been a steady increase in average speed check cameras over the years </w:t>
      </w:r>
      <w:r>
        <w:fldChar w:fldCharType="begin"/>
      </w:r>
      <w:r w:rsidR="00E523F3">
        <w:instrText xml:space="preserve"> ADDIN ZOTERO_ITEM CSL_CITATION {"citationID":"a1j4sff1up8","properties":{"formattedCitation":"[3]","plainCitation":"[3]"},"citationItems":[{"id":29,"uris":["http://zotero.org/users/2475447/items/XRM85NHF"],"uri":["http://zotero.org/users/2475447/items/XRM85NHF"],"itemData":{"id":29,"type":"webpage","title":"Number of average speed cameras have doubled in three years","container-title":"This is Money","abstract":"Permanent average speed checks are now carried out on 263 miles of the UK's roads and experts say more are to come as 'spot' cameras installed 25 years ago are coming to the end of their life.","URL":"http://www.thisismoney.co.uk/money/cars/article-3617584/Number-average-speed-cameras-doubled-three-years.html","issued":{"date-parts":[["2016",5,31]]},"accessed":{"date-parts":[["2017",1,23]]}}}],"schema":"https://github.com/citation-style-language/schema/raw/master/csl-citation.json"} </w:instrText>
      </w:r>
      <w:r>
        <w:fldChar w:fldCharType="separate"/>
      </w:r>
      <w:r w:rsidR="00E523F3" w:rsidRPr="00E523F3">
        <w:t>[3]</w:t>
      </w:r>
      <w:r>
        <w:fldChar w:fldCharType="end"/>
      </w:r>
      <w:r>
        <w:t xml:space="preserve">, mostly along motorways but also by local councils </w:t>
      </w:r>
      <w:r>
        <w:fldChar w:fldCharType="begin"/>
      </w:r>
      <w:r w:rsidR="00E523F3">
        <w:instrText xml:space="preserve"> ADDIN ZOTERO_ITEM CSL_CITATION {"citationID":"a20oibb2qc2","properties":{"formattedCitation":"[8]","plainCitation":"[8]"},"citationItems":[{"id":22,"uris":["http://zotero.org/users/2475447/items/Z6FQG53E"],"uri":["http://zotero.org/users/2475447/items/Z6FQG53E"],"itemData":{"id":22,"type":"webpage","title":"Average speed enforcement (ASE) camera","abstract":"Average Speed Enforcement (ASE) Cameras in Birmingham.","URL":"https://www.birmingham.gov.uk/info/20163/road_safety/364/average_speed_enforcement_ase_camera","language":"en","author":[{"family":"Silva","given":"Yvonne Da"}],"accessed":{"date-parts":[["2017",1,23]]}}}],"schema":"https://github.com/citation-style-language/schema/raw/master/csl-citation.json"} </w:instrText>
      </w:r>
      <w:r>
        <w:fldChar w:fldCharType="separate"/>
      </w:r>
      <w:r w:rsidR="00E523F3" w:rsidRPr="00E523F3">
        <w:t>[8]</w:t>
      </w:r>
      <w:r>
        <w:fldChar w:fldCharType="end"/>
      </w:r>
      <w:r>
        <w:t xml:space="preserve">. These average speed check cameras often include multiple enticing features like 24/7 operation and 4G connectivity, as such in </w:t>
      </w:r>
      <w:proofErr w:type="spellStart"/>
      <w:r>
        <w:t>Jenoptik’s</w:t>
      </w:r>
      <w:proofErr w:type="spellEnd"/>
      <w:r>
        <w:t xml:space="preserve"> VECTOR cameras </w:t>
      </w:r>
      <w:r>
        <w:fldChar w:fldCharType="begin"/>
      </w:r>
      <w:r w:rsidR="00E523F3">
        <w:instrText xml:space="preserve"> ADDIN ZOTERO_ITEM CSL_CITATION {"citationID":"a2hckr2dra6","properties":{"formattedCitation":"[9]","plainCitation":"[9]"},"citationItems":[{"id":31,"uris":["http://zotero.org/users/2475447/items/J8CZJM7U"],"uri":["http://zotero.org/users/2475447/items/J8CZJM7U"],"itemData":{"id":31,"type":"webpage","title":"specs3_vector_v1.1_final.pdf","URL":"http://www.jenoptik.co.uk/sites/vysionics.vmdrupal04.lablateral.com/files/specs3_vector_v1.1_final.pdf","accessed":{"date-parts":[["2017",1,23]]}}}],"schema":"https://github.com/citation-style-language/schema/raw/master/csl-citation.json"} </w:instrText>
      </w:r>
      <w:r>
        <w:fldChar w:fldCharType="separate"/>
      </w:r>
      <w:r w:rsidR="00E523F3" w:rsidRPr="00E523F3">
        <w:t>[9]</w:t>
      </w:r>
      <w:r>
        <w:fldChar w:fldCharType="end"/>
      </w:r>
      <w:r>
        <w:t>.</w:t>
      </w:r>
    </w:p>
    <w:p w:rsidR="00FD015B" w:rsidRDefault="00FD015B" w:rsidP="00FD015B"/>
    <w:p w:rsidR="00884374" w:rsidRDefault="00884374" w:rsidP="00884374">
      <w:pPr>
        <w:pStyle w:val="Heading3"/>
      </w:pPr>
      <w:bookmarkStart w:id="14" w:name="_Toc484441839"/>
      <w:r>
        <w:t>Software</w:t>
      </w:r>
      <w:bookmarkEnd w:id="14"/>
    </w:p>
    <w:p w:rsidR="00FD015B" w:rsidRDefault="00FD015B" w:rsidP="00FD015B">
      <w:r>
        <w:t xml:space="preserve">Most of the license plate recognition software available is proprietary and closed source. Some area only available for commercial use. These systems generally have features such as video stream processing, ability to detect plates from multiple points of view, and cloud services to take in a video stream and output detected license plates along with their timestamps </w:t>
      </w:r>
      <w:r>
        <w:fldChar w:fldCharType="begin"/>
      </w:r>
      <w:r w:rsidR="00E523F3">
        <w:instrText xml:space="preserve"> ADDIN ZOTERO_ITEM CSL_CITATION {"citationID":"a1b4pqe3ang","properties":{"formattedCitation":"{\\rtf [10]\\uc0\\u8211{}[12]}","plainCitation":"[10]–[12]"},"citationItems":[{"id":39,"uris":["http://zotero.org/users/2475447/items/EVEIHPEN"],"uri":["http://zotero.org/users/2475447/items/EVEIHPEN"],"itemData":{"id":39,"type":"post-weblog","title":"ARES | Fixed ALPR","container-title":"PlateSmart","abstract":"ARES is an award-winning intelligent video analytics software based on ALPR providing mission-critical security and business intelligence to decision makers.","URL":"http://platesmart.com/solutions/license-plate-reader-software/","issued":{"date-parts":[["2015",6,18]]},"accessed":{"date-parts":[["2017",1,23]]}}},{"id":37,"uris":["http://zotero.org/users/2475447/items/P9HGPRU6"],"uri":["http://zotero.org/users/2475447/items/P9HGPRU6"],"itemData":{"id":37,"type":"webpage","title":"LPR/ANPR License Plate Recognition SDK","URL":"http://www.dtksoft.com/dtkanpr.php","accessed":{"date-parts":[["2017",1,23]]}}},{"id":27,"uris":["http://zotero.org/users/2475447/items/2TSHUV2C"],"uri":["http://zotero.org/users/2475447/items/2TSHUV2C"],"itemData":{"id":27,"type":"webpage","title":"OpenALPR Features","URL":"http://www.openalpr.com/features.html","accessed":{"date-parts":[["2017",1,23]]}}}],"schema":"https://github.com/citation-style-language/schema/raw/master/csl-citation.json"} </w:instrText>
      </w:r>
      <w:r>
        <w:fldChar w:fldCharType="separate"/>
      </w:r>
      <w:r w:rsidR="00E523F3" w:rsidRPr="00E523F3">
        <w:rPr>
          <w:szCs w:val="24"/>
        </w:rPr>
        <w:t>[10]–[12]</w:t>
      </w:r>
      <w:r>
        <w:fldChar w:fldCharType="end"/>
      </w:r>
      <w:r>
        <w:t xml:space="preserve">. However, the price of the commercial systems (if available for purchase) are </w:t>
      </w:r>
      <w:proofErr w:type="gramStart"/>
      <w:r>
        <w:t>definitely out</w:t>
      </w:r>
      <w:proofErr w:type="gramEnd"/>
      <w:r>
        <w:t xml:space="preserve"> of budget for this project, as shown in </w:t>
      </w:r>
      <w:r>
        <w:fldChar w:fldCharType="begin"/>
      </w:r>
      <w:r>
        <w:instrText xml:space="preserve"> REF _Ref472980807 \h </w:instrText>
      </w:r>
      <w:r>
        <w:fldChar w:fldCharType="separate"/>
      </w:r>
      <w:r>
        <w:t xml:space="preserve">Table </w:t>
      </w:r>
      <w:r>
        <w:rPr>
          <w:noProof/>
        </w:rPr>
        <w:t>1</w:t>
      </w:r>
      <w:r>
        <w:fldChar w:fldCharType="end"/>
      </w:r>
      <w:r>
        <w:t>. ARES (</w:t>
      </w:r>
      <w:hyperlink r:id="rId7" w:history="1">
        <w:r w:rsidRPr="00181082">
          <w:rPr>
            <w:rStyle w:val="Hyperlink"/>
          </w:rPr>
          <w:t>http://platesmart.com/</w:t>
        </w:r>
      </w:hyperlink>
      <w:r>
        <w:t xml:space="preserve">) did not respond to an enquiry regarding cost of usage, so is not shown. </w:t>
      </w:r>
    </w:p>
    <w:p w:rsidR="00FD015B" w:rsidRDefault="00FD015B" w:rsidP="00FD015B"/>
    <w:p w:rsidR="00FD015B" w:rsidRDefault="00FD015B" w:rsidP="00FD015B">
      <w:r>
        <w:t xml:space="preserve">As the project specification specifies that ‘existing computer vision algorithms’ should be used, the choice was made to use the consumer version of </w:t>
      </w:r>
      <w:proofErr w:type="spellStart"/>
      <w:r>
        <w:t>OpenALPR</w:t>
      </w:r>
      <w:proofErr w:type="spellEnd"/>
      <w:r>
        <w:t xml:space="preserve">. The main reasons for this was that it was open source, and very feature rich. Additionally, a choice was made to instead replicate the commercial features of </w:t>
      </w:r>
      <w:proofErr w:type="spellStart"/>
      <w:r>
        <w:t>OpenALPR</w:t>
      </w:r>
      <w:proofErr w:type="spellEnd"/>
      <w:r>
        <w:t xml:space="preserve"> using computer vision processing libraries instead of ignoring the extra features or paying for them as they were standard vision processing techniques, e.g. background subtraction, motion detection.</w:t>
      </w:r>
    </w:p>
    <w:p w:rsidR="00FD015B" w:rsidRDefault="00FD015B" w:rsidP="00FD015B"/>
    <w:p w:rsidR="00FD015B" w:rsidRDefault="00FD015B" w:rsidP="00FD015B">
      <w:pPr>
        <w:pStyle w:val="Caption"/>
      </w:pPr>
      <w:bookmarkStart w:id="15" w:name="_Ref472980807"/>
      <w:bookmarkStart w:id="16" w:name="_Toc473486411"/>
      <w:r>
        <w:t xml:space="preserve">Table </w:t>
      </w:r>
      <w:r>
        <w:fldChar w:fldCharType="begin"/>
      </w:r>
      <w:r>
        <w:instrText xml:space="preserve"> SEQ Table \* ARABIC </w:instrText>
      </w:r>
      <w:r>
        <w:fldChar w:fldCharType="separate"/>
      </w:r>
      <w:r>
        <w:rPr>
          <w:noProof/>
        </w:rPr>
        <w:t>1</w:t>
      </w:r>
      <w:r>
        <w:rPr>
          <w:noProof/>
        </w:rPr>
        <w:fldChar w:fldCharType="end"/>
      </w:r>
      <w:bookmarkEnd w:id="15"/>
      <w:r>
        <w:t>: Prices of different license plate detection systems</w:t>
      </w:r>
      <w:bookmarkEnd w:id="16"/>
    </w:p>
    <w:tbl>
      <w:tblPr>
        <w:tblStyle w:val="GridTable4-Accent3"/>
        <w:tblW w:w="0" w:type="auto"/>
        <w:tblLook w:val="04A0" w:firstRow="1" w:lastRow="0" w:firstColumn="1" w:lastColumn="0" w:noHBand="0" w:noVBand="1"/>
      </w:tblPr>
      <w:tblGrid>
        <w:gridCol w:w="2831"/>
        <w:gridCol w:w="2831"/>
        <w:gridCol w:w="2832"/>
      </w:tblGrid>
      <w:tr w:rsidR="00FD015B" w:rsidTr="00270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tcPr>
          <w:p w:rsidR="00FD015B" w:rsidRDefault="00FD015B" w:rsidP="00270A72">
            <w:r>
              <w:lastRenderedPageBreak/>
              <w:t>System</w:t>
            </w:r>
          </w:p>
        </w:tc>
        <w:tc>
          <w:tcPr>
            <w:tcW w:w="2832" w:type="dxa"/>
          </w:tcPr>
          <w:p w:rsidR="00FD015B" w:rsidRDefault="00FD015B" w:rsidP="00270A72">
            <w:pPr>
              <w:cnfStyle w:val="100000000000" w:firstRow="1" w:lastRow="0" w:firstColumn="0" w:lastColumn="0" w:oddVBand="0" w:evenVBand="0" w:oddHBand="0" w:evenHBand="0" w:firstRowFirstColumn="0" w:firstRowLastColumn="0" w:lastRowFirstColumn="0" w:lastRowLastColumn="0"/>
            </w:pPr>
            <w:r>
              <w:t>Price (one-off)</w:t>
            </w:r>
          </w:p>
        </w:tc>
        <w:tc>
          <w:tcPr>
            <w:tcW w:w="2833" w:type="dxa"/>
          </w:tcPr>
          <w:p w:rsidR="00FD015B" w:rsidRDefault="00FD015B" w:rsidP="00270A72">
            <w:pPr>
              <w:cnfStyle w:val="100000000000" w:firstRow="1" w:lastRow="0" w:firstColumn="0" w:lastColumn="0" w:oddVBand="0" w:evenVBand="0" w:oddHBand="0" w:evenHBand="0" w:firstRowFirstColumn="0" w:firstRowLastColumn="0" w:lastRowFirstColumn="0" w:lastRowLastColumn="0"/>
            </w:pPr>
            <w:r>
              <w:t>Price (per month)</w:t>
            </w:r>
          </w:p>
        </w:tc>
      </w:tr>
      <w:tr w:rsidR="00FD015B" w:rsidTr="00270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tcPr>
          <w:p w:rsidR="00FD015B" w:rsidRDefault="00FD015B" w:rsidP="00270A72">
            <w:r>
              <w:t>DTK LDR SDK</w:t>
            </w:r>
          </w:p>
        </w:tc>
        <w:tc>
          <w:tcPr>
            <w:tcW w:w="2832" w:type="dxa"/>
          </w:tcPr>
          <w:p w:rsidR="00FD015B" w:rsidRDefault="00FD015B" w:rsidP="00270A72">
            <w:pPr>
              <w:cnfStyle w:val="000000100000" w:firstRow="0" w:lastRow="0" w:firstColumn="0" w:lastColumn="0" w:oddVBand="0" w:evenVBand="0" w:oddHBand="1" w:evenHBand="0" w:firstRowFirstColumn="0" w:firstRowLastColumn="0" w:lastRowFirstColumn="0" w:lastRowLastColumn="0"/>
            </w:pPr>
            <w:r>
              <w:t>190 – 1430 EUR</w:t>
            </w:r>
          </w:p>
        </w:tc>
        <w:tc>
          <w:tcPr>
            <w:tcW w:w="2833" w:type="dxa"/>
          </w:tcPr>
          <w:p w:rsidR="00FD015B" w:rsidRDefault="00FD015B" w:rsidP="00270A72">
            <w:pPr>
              <w:cnfStyle w:val="000000100000" w:firstRow="0" w:lastRow="0" w:firstColumn="0" w:lastColumn="0" w:oddVBand="0" w:evenVBand="0" w:oddHBand="1" w:evenHBand="0" w:firstRowFirstColumn="0" w:firstRowLastColumn="0" w:lastRowFirstColumn="0" w:lastRowLastColumn="0"/>
            </w:pPr>
            <w:r>
              <w:t>N/A</w:t>
            </w:r>
          </w:p>
        </w:tc>
      </w:tr>
      <w:tr w:rsidR="00FD015B" w:rsidTr="00270A72">
        <w:tc>
          <w:tcPr>
            <w:cnfStyle w:val="001000000000" w:firstRow="0" w:lastRow="0" w:firstColumn="1" w:lastColumn="0" w:oddVBand="0" w:evenVBand="0" w:oddHBand="0" w:evenHBand="0" w:firstRowFirstColumn="0" w:firstRowLastColumn="0" w:lastRowFirstColumn="0" w:lastRowLastColumn="0"/>
            <w:tcW w:w="2832" w:type="dxa"/>
          </w:tcPr>
          <w:p w:rsidR="00FD015B" w:rsidRDefault="00FD015B" w:rsidP="00270A72">
            <w:proofErr w:type="spellStart"/>
            <w:r>
              <w:t>OpenALPR</w:t>
            </w:r>
            <w:proofErr w:type="spellEnd"/>
          </w:p>
        </w:tc>
        <w:tc>
          <w:tcPr>
            <w:tcW w:w="2832" w:type="dxa"/>
          </w:tcPr>
          <w:p w:rsidR="00FD015B" w:rsidRDefault="00FD015B" w:rsidP="00270A72">
            <w:pPr>
              <w:cnfStyle w:val="000000000000" w:firstRow="0" w:lastRow="0" w:firstColumn="0" w:lastColumn="0" w:oddVBand="0" w:evenVBand="0" w:oddHBand="0" w:evenHBand="0" w:firstRowFirstColumn="0" w:firstRowLastColumn="0" w:lastRowFirstColumn="0" w:lastRowLastColumn="0"/>
            </w:pPr>
            <w:r>
              <w:t>1000 USD</w:t>
            </w:r>
          </w:p>
        </w:tc>
        <w:tc>
          <w:tcPr>
            <w:tcW w:w="2833" w:type="dxa"/>
          </w:tcPr>
          <w:p w:rsidR="00FD015B" w:rsidRDefault="00FD015B" w:rsidP="00270A72">
            <w:pPr>
              <w:cnfStyle w:val="000000000000" w:firstRow="0" w:lastRow="0" w:firstColumn="0" w:lastColumn="0" w:oddVBand="0" w:evenVBand="0" w:oddHBand="0" w:evenHBand="0" w:firstRowFirstColumn="0" w:firstRowLastColumn="0" w:lastRowFirstColumn="0" w:lastRowLastColumn="0"/>
            </w:pPr>
            <w:r>
              <w:t>50 USD</w:t>
            </w:r>
          </w:p>
        </w:tc>
      </w:tr>
    </w:tbl>
    <w:p w:rsidR="00FD015B" w:rsidRDefault="00FD015B" w:rsidP="00FD015B"/>
    <w:p w:rsidR="00FD015B" w:rsidRDefault="00FD015B" w:rsidP="00FD015B">
      <w:pPr>
        <w:pStyle w:val="Heading2"/>
        <w:tabs>
          <w:tab w:val="num" w:pos="360"/>
        </w:tabs>
        <w:jc w:val="left"/>
      </w:pPr>
      <w:bookmarkStart w:id="17" w:name="_Toc473486447"/>
      <w:bookmarkStart w:id="18" w:name="_Toc484441840"/>
      <w:r>
        <w:t>Peer to peer network</w:t>
      </w:r>
      <w:bookmarkEnd w:id="17"/>
      <w:bookmarkEnd w:id="18"/>
    </w:p>
    <w:p w:rsidR="00FD015B" w:rsidRDefault="00FD015B" w:rsidP="00FD015B">
      <w:r>
        <w:t xml:space="preserve">Peer to peer networks (P2P) have existed for a long time and there are numerous implementations available for use on the Internet. The main uses for peer to peer networks are web, messaging, and file sharing. </w:t>
      </w:r>
    </w:p>
    <w:p w:rsidR="00FD015B" w:rsidRDefault="00FD015B" w:rsidP="00FD015B"/>
    <w:p w:rsidR="00FD015B" w:rsidRDefault="00FD015B" w:rsidP="00FD015B">
      <w:proofErr w:type="spellStart"/>
      <w:r>
        <w:t>Bitmessage</w:t>
      </w:r>
      <w:proofErr w:type="spellEnd"/>
      <w:r>
        <w:t xml:space="preserve"> (</w:t>
      </w:r>
      <w:hyperlink r:id="rId8" w:history="1">
        <w:r w:rsidRPr="00A34EEF">
          <w:rPr>
            <w:rStyle w:val="Hyperlink"/>
          </w:rPr>
          <w:t>https://bitmessage.org</w:t>
        </w:r>
      </w:hyperlink>
      <w:r>
        <w:t xml:space="preserve">) is used for encrypted messaging, and is decentralised. It also uses strong authentication to prevent spoofing of the sender of a message </w:t>
      </w:r>
      <w:r>
        <w:fldChar w:fldCharType="begin"/>
      </w:r>
      <w:r w:rsidR="00E523F3">
        <w:instrText xml:space="preserve"> ADDIN ZOTERO_ITEM CSL_CITATION {"citationID":"a2cliqth8av","properties":{"formattedCitation":"[13]","plainCitation":"[13]"},"citationItems":[{"id":44,"uris":["http://zotero.org/users/2475447/items/3NX75EZ7"],"uri":["http://zotero.org/users/2475447/items/3NX75EZ7"],"itemData":{"id":44,"type":"article-journal","title":"Bitmessage: A peer-to-peer message authentication and delivery system","container-title":"white paper (27 November 2012), https://bitmessage. org/bitmessage. pdf","source":"Google Scholar","URL":"http://dropbox.curry.com/ShowNotesArchive/2013/08/NA-538-2013-08-11/Assets/Email/bitmessage.pdf","shortTitle":"Bitmessage","author":[{"family":"Warren","given":"Jonathan"}],"issued":{"date-parts":[["2012"]]},"accessed":{"date-parts":[["2017",1,24]]}}}],"schema":"https://github.com/citation-style-language/schema/raw/master/csl-citation.json"} </w:instrText>
      </w:r>
      <w:r>
        <w:fldChar w:fldCharType="separate"/>
      </w:r>
      <w:r w:rsidR="00E523F3" w:rsidRPr="00E523F3">
        <w:t>[13]</w:t>
      </w:r>
      <w:r>
        <w:fldChar w:fldCharType="end"/>
      </w:r>
      <w:r>
        <w:t xml:space="preserve">; however, it removes information about the sender and receiver. It is therefore not suitable for this project as this system needs to know information about the sender to accurately work out an average speed. </w:t>
      </w:r>
    </w:p>
    <w:p w:rsidR="00FD015B" w:rsidRDefault="00FD015B" w:rsidP="00FD015B"/>
    <w:p w:rsidR="00FD015B" w:rsidRDefault="00FD015B" w:rsidP="00FD015B">
      <w:proofErr w:type="spellStart"/>
      <w:r>
        <w:t>Telehash</w:t>
      </w:r>
      <w:proofErr w:type="spellEnd"/>
      <w:r>
        <w:t xml:space="preserve"> (</w:t>
      </w:r>
      <w:hyperlink r:id="rId9" w:history="1">
        <w:r w:rsidRPr="00A34EEF">
          <w:rPr>
            <w:rStyle w:val="Hyperlink"/>
          </w:rPr>
          <w:t>https://github.com/telehash/telehash.github.io</w:t>
        </w:r>
      </w:hyperlink>
      <w:r>
        <w:t>) is open source, fully end-to-end encrypted, enforces strict privacy rules, and cross platform. It also supports JSON message sending with unique sender and receiver ID’s. Unfortunately, the development is focused around using Node.JS and not Python or C++ (the Python binding repository is still empty at time of writing). Therefore, it is not suitable as it would take too much time to implement.</w:t>
      </w:r>
    </w:p>
    <w:p w:rsidR="00FD015B" w:rsidRDefault="00FD015B" w:rsidP="00FD015B"/>
    <w:p w:rsidR="00FD015B" w:rsidRDefault="00FD015B" w:rsidP="00FD015B">
      <w:pPr>
        <w:pStyle w:val="Heading2"/>
        <w:tabs>
          <w:tab w:val="num" w:pos="360"/>
        </w:tabs>
        <w:jc w:val="left"/>
      </w:pPr>
      <w:bookmarkStart w:id="19" w:name="_Toc473486448"/>
      <w:bookmarkStart w:id="20" w:name="_Toc484441841"/>
      <w:r>
        <w:t>Photo evidence publication</w:t>
      </w:r>
      <w:bookmarkEnd w:id="19"/>
      <w:bookmarkEnd w:id="20"/>
    </w:p>
    <w:p w:rsidR="00FD015B" w:rsidRDefault="00FD015B" w:rsidP="00FD015B">
      <w:r>
        <w:t xml:space="preserve">There are official API’s for most social networks on uploading images to their respective social networks so there is no need to reinvent the wheel, no is there a need to use a </w:t>
      </w:r>
      <w:proofErr w:type="gramStart"/>
      <w:r>
        <w:t>third party</w:t>
      </w:r>
      <w:proofErr w:type="gramEnd"/>
      <w:r>
        <w:t xml:space="preserve"> service to upload images.</w:t>
      </w:r>
    </w:p>
    <w:p w:rsidR="00FD015B" w:rsidRDefault="00FD015B" w:rsidP="00FD015B"/>
    <w:p w:rsidR="00FD015B" w:rsidRPr="00C2078D" w:rsidRDefault="00FD015B" w:rsidP="00FD015B">
      <w:pPr>
        <w:pStyle w:val="Heading2"/>
        <w:tabs>
          <w:tab w:val="num" w:pos="360"/>
        </w:tabs>
        <w:jc w:val="left"/>
      </w:pPr>
      <w:bookmarkStart w:id="21" w:name="_Toc473486449"/>
      <w:bookmarkStart w:id="22" w:name="_Toc484441842"/>
      <w:r>
        <w:t>Overall Feasibility</w:t>
      </w:r>
      <w:bookmarkEnd w:id="21"/>
      <w:bookmarkEnd w:id="22"/>
      <w:r>
        <w:t xml:space="preserve"> </w:t>
      </w:r>
    </w:p>
    <w:p w:rsidR="00FD015B" w:rsidRDefault="00FD015B" w:rsidP="00FD015B">
      <w:r>
        <w:t>Overall, the project is very feasible as there has been a lot of work in all three areas, proving that the ideas in the project are not a dead end. Moreover, there is a free and open source implementation for the license plate recognition system which is immensely useful in providing a solid head start in license plate detection, a primary goal of the project. As most advanced features are behind a commercial paywall, a novel aspect of the project is to implement new algorithms / research to better improve the detection rate of the license plate detection.</w:t>
      </w:r>
    </w:p>
    <w:p w:rsidR="00FD015B" w:rsidRDefault="00FD015B" w:rsidP="00FD015B">
      <w:r>
        <w:t xml:space="preserve">The network is also a very feasible part of the project. P2P networks have extensive research and Python has libraries which support development using web sockets </w:t>
      </w:r>
      <w:r>
        <w:lastRenderedPageBreak/>
        <w:t xml:space="preserve">and different communication protocols. However, since the license plate detection is done using existing libraries, there </w:t>
      </w:r>
      <w:proofErr w:type="gramStart"/>
      <w:r>
        <w:t>has to</w:t>
      </w:r>
      <w:proofErr w:type="gramEnd"/>
      <w:r>
        <w:t xml:space="preserve"> be extra emphasis placed on the networking side to make sure this is the primary novel aspect to the project. At the time of writing, there has not been any projects tying license plate detection to a decentralised network which seeks out peers in its immediate vicinity.</w:t>
      </w:r>
    </w:p>
    <w:p w:rsidR="00FD015B" w:rsidRDefault="00FD015B" w:rsidP="00FD015B"/>
    <w:p w:rsidR="00FD015B" w:rsidRDefault="00FD015B" w:rsidP="00FD015B">
      <w:r>
        <w:t>Lastly, there are extensive documentation on uploading images to social networks – no foreseeable problem there unless the API access is revoked.</w:t>
      </w:r>
    </w:p>
    <w:p w:rsidR="00FD015B" w:rsidRDefault="00FD015B" w:rsidP="00FD015B">
      <w:pPr>
        <w:spacing w:after="160" w:line="259" w:lineRule="auto"/>
        <w:jc w:val="left"/>
      </w:pPr>
      <w:r>
        <w:br w:type="page"/>
      </w:r>
    </w:p>
    <w:p w:rsidR="00FD015B" w:rsidRDefault="00FD015B" w:rsidP="00881229">
      <w:pPr>
        <w:pStyle w:val="Heading1"/>
      </w:pPr>
      <w:bookmarkStart w:id="23" w:name="_Toc484441843"/>
      <w:r w:rsidRPr="00F43A20">
        <w:lastRenderedPageBreak/>
        <w:t>Project Specification</w:t>
      </w:r>
      <w:bookmarkEnd w:id="8"/>
      <w:bookmarkEnd w:id="23"/>
    </w:p>
    <w:p w:rsidR="00FD015B" w:rsidRPr="00582A20" w:rsidRDefault="00FD015B" w:rsidP="00FD015B"/>
    <w:p w:rsidR="00FD015B" w:rsidRDefault="00FD015B" w:rsidP="00FD015B">
      <w:r>
        <w:t>From the project description, the goals of the project can be separated into the following:</w:t>
      </w:r>
    </w:p>
    <w:p w:rsidR="00FD015B" w:rsidRPr="00294955" w:rsidRDefault="00FD015B" w:rsidP="00FD015B"/>
    <w:p w:rsidR="00FD015B" w:rsidRPr="00F43A20" w:rsidRDefault="00FD015B" w:rsidP="00881229">
      <w:pPr>
        <w:pStyle w:val="Heading2"/>
        <w:rPr>
          <w:lang w:eastAsia="en-GB"/>
        </w:rPr>
      </w:pPr>
      <w:bookmarkStart w:id="24" w:name="_Toc473486440"/>
      <w:bookmarkStart w:id="25" w:name="_Toc484441844"/>
      <w:r>
        <w:t>Project</w:t>
      </w:r>
      <w:r w:rsidRPr="00F43A20">
        <w:t xml:space="preserve"> goals</w:t>
      </w:r>
      <w:bookmarkEnd w:id="24"/>
      <w:bookmarkEnd w:id="25"/>
    </w:p>
    <w:p w:rsidR="00FD015B" w:rsidRPr="00F43A20" w:rsidRDefault="00FD015B" w:rsidP="00FD015B">
      <w:pPr>
        <w:numPr>
          <w:ilvl w:val="0"/>
          <w:numId w:val="6"/>
        </w:numPr>
        <w:spacing w:before="100" w:beforeAutospacing="1" w:after="100" w:afterAutospacing="1"/>
        <w:jc w:val="left"/>
        <w:rPr>
          <w:rFonts w:cs="Segoe UI"/>
          <w:color w:val="333333"/>
          <w:szCs w:val="24"/>
        </w:rPr>
      </w:pPr>
      <w:r w:rsidRPr="00F43A20">
        <w:rPr>
          <w:rFonts w:cs="Segoe UI"/>
          <w:color w:val="333333"/>
        </w:rPr>
        <w:t>Implement a number plate recognition system using existing computer vision algorithms on a low-cost, readily available hardware platform.</w:t>
      </w:r>
    </w:p>
    <w:p w:rsidR="00FD015B" w:rsidRPr="00F43A20" w:rsidRDefault="00FD015B" w:rsidP="00FD015B">
      <w:pPr>
        <w:numPr>
          <w:ilvl w:val="0"/>
          <w:numId w:val="6"/>
        </w:numPr>
        <w:spacing w:before="60" w:after="100" w:afterAutospacing="1"/>
        <w:jc w:val="left"/>
        <w:rPr>
          <w:rFonts w:cs="Segoe UI"/>
          <w:color w:val="333333"/>
        </w:rPr>
      </w:pPr>
      <w:r w:rsidRPr="00F43A20">
        <w:rPr>
          <w:rFonts w:cs="Segoe UI"/>
          <w:color w:val="333333"/>
        </w:rPr>
        <w:t>Set up a peer-to-peer network to share vehicle passing times and detect violations without the need for a central server.</w:t>
      </w:r>
    </w:p>
    <w:p w:rsidR="00FD015B" w:rsidRPr="00F43A20" w:rsidRDefault="00FD015B" w:rsidP="00FD015B">
      <w:pPr>
        <w:numPr>
          <w:ilvl w:val="0"/>
          <w:numId w:val="6"/>
        </w:numPr>
        <w:spacing w:before="60" w:after="100" w:afterAutospacing="1"/>
        <w:jc w:val="left"/>
        <w:rPr>
          <w:rFonts w:cs="Segoe UI"/>
          <w:color w:val="333333"/>
        </w:rPr>
      </w:pPr>
      <w:r w:rsidRPr="00F43A20">
        <w:rPr>
          <w:rFonts w:cs="Segoe UI"/>
          <w:color w:val="333333"/>
        </w:rPr>
        <w:t>Publish photo evidence of any violations</w:t>
      </w:r>
    </w:p>
    <w:p w:rsidR="00FD015B" w:rsidRPr="00F43A20" w:rsidRDefault="00FD015B" w:rsidP="00881229">
      <w:pPr>
        <w:pStyle w:val="Heading2"/>
      </w:pPr>
      <w:bookmarkStart w:id="26" w:name="_Toc473486441"/>
      <w:bookmarkStart w:id="27" w:name="_Toc484441845"/>
      <w:r w:rsidRPr="00F43A20">
        <w:t xml:space="preserve">Advanced </w:t>
      </w:r>
      <w:r>
        <w:t>project goals</w:t>
      </w:r>
      <w:bookmarkEnd w:id="26"/>
      <w:bookmarkEnd w:id="27"/>
    </w:p>
    <w:p w:rsidR="00FD015B" w:rsidRPr="00F43A20" w:rsidRDefault="00FD015B" w:rsidP="00FD015B">
      <w:pPr>
        <w:numPr>
          <w:ilvl w:val="0"/>
          <w:numId w:val="7"/>
        </w:numPr>
        <w:spacing w:before="100" w:beforeAutospacing="1" w:after="100" w:afterAutospacing="1"/>
        <w:jc w:val="left"/>
        <w:rPr>
          <w:rFonts w:cs="Segoe UI"/>
          <w:color w:val="333333"/>
        </w:rPr>
      </w:pPr>
      <w:r w:rsidRPr="00F43A20">
        <w:rPr>
          <w:rFonts w:cs="Segoe UI"/>
          <w:color w:val="333333"/>
        </w:rPr>
        <w:t>Use the changes in the number plate geometry as the vehicle passes to detect the instantaneous speed of a vehicle. This provides a stand-alone mode that will aid adoption in areas where there isn't already an established network.</w:t>
      </w:r>
    </w:p>
    <w:p w:rsidR="00FD015B" w:rsidRPr="00F43A20" w:rsidRDefault="00FD015B" w:rsidP="00FD015B">
      <w:pPr>
        <w:numPr>
          <w:ilvl w:val="0"/>
          <w:numId w:val="7"/>
        </w:numPr>
        <w:spacing w:before="60" w:after="100" w:afterAutospacing="1"/>
        <w:ind w:left="709" w:hanging="349"/>
        <w:rPr>
          <w:rFonts w:cs="Segoe UI"/>
          <w:color w:val="333333"/>
        </w:rPr>
      </w:pPr>
      <w:r w:rsidRPr="00F43A20">
        <w:rPr>
          <w:rFonts w:cs="Segoe UI"/>
          <w:color w:val="333333"/>
        </w:rPr>
        <w:t>Implement automatic peer discovery so that each dev</w:t>
      </w:r>
      <w:r>
        <w:rPr>
          <w:rFonts w:cs="Segoe UI"/>
          <w:color w:val="333333"/>
        </w:rPr>
        <w:t xml:space="preserve">ice can find its neighbours and </w:t>
      </w:r>
      <w:r w:rsidRPr="00F43A20">
        <w:rPr>
          <w:rFonts w:cs="Segoe UI"/>
          <w:color w:val="333333"/>
        </w:rPr>
        <w:t>calculate the minimum legal transit time between them using a public mapping database.</w:t>
      </w:r>
    </w:p>
    <w:p w:rsidR="00FD015B" w:rsidRPr="00F43A20" w:rsidRDefault="00FD015B" w:rsidP="00FD015B">
      <w:pPr>
        <w:numPr>
          <w:ilvl w:val="0"/>
          <w:numId w:val="7"/>
        </w:numPr>
        <w:spacing w:before="60" w:after="100" w:afterAutospacing="1"/>
        <w:jc w:val="left"/>
        <w:rPr>
          <w:rFonts w:cs="Segoe UI"/>
          <w:color w:val="333333"/>
        </w:rPr>
      </w:pPr>
      <w:r w:rsidRPr="00F43A20">
        <w:rPr>
          <w:rFonts w:cs="Segoe UI"/>
          <w:color w:val="333333"/>
        </w:rPr>
        <w:t>Add an encryption layer so that a hacker or rogue peer cannot use the network to track the movements of law-abiding vehicles.</w:t>
      </w:r>
    </w:p>
    <w:p w:rsidR="00FD015B" w:rsidRDefault="00FD015B" w:rsidP="00FD015B">
      <w:pPr>
        <w:numPr>
          <w:ilvl w:val="0"/>
          <w:numId w:val="7"/>
        </w:numPr>
        <w:spacing w:before="60" w:after="100" w:afterAutospacing="1"/>
        <w:jc w:val="left"/>
        <w:rPr>
          <w:rFonts w:cs="Segoe UI"/>
          <w:color w:val="333333"/>
        </w:rPr>
      </w:pPr>
      <w:r w:rsidRPr="00F43A20">
        <w:rPr>
          <w:rFonts w:cs="Segoe UI"/>
          <w:color w:val="333333"/>
        </w:rPr>
        <w:t>Package the system so that it can be easily installed in a home by an inexperienced user.</w:t>
      </w:r>
    </w:p>
    <w:p w:rsidR="00FD015B" w:rsidRDefault="00FD015B" w:rsidP="00881229">
      <w:pPr>
        <w:pStyle w:val="Heading2"/>
      </w:pPr>
      <w:bookmarkStart w:id="28" w:name="_Toc473486442"/>
      <w:bookmarkStart w:id="29" w:name="_Toc484441846"/>
      <w:r>
        <w:t>Clarifications</w:t>
      </w:r>
      <w:bookmarkEnd w:id="28"/>
      <w:bookmarkEnd w:id="29"/>
    </w:p>
    <w:p w:rsidR="00FD015B" w:rsidRPr="0012735B" w:rsidRDefault="00FD015B" w:rsidP="00FD015B"/>
    <w:p w:rsidR="00FD015B" w:rsidRDefault="00FD015B" w:rsidP="00FD015B">
      <w:r>
        <w:t xml:space="preserve">After discussions with </w:t>
      </w:r>
      <w:proofErr w:type="spellStart"/>
      <w:r>
        <w:t>Dr.</w:t>
      </w:r>
      <w:proofErr w:type="spellEnd"/>
      <w:r>
        <w:t xml:space="preserve"> Stott, the following clarifications were made:</w:t>
      </w:r>
    </w:p>
    <w:p w:rsidR="00FD015B" w:rsidRDefault="00FD015B" w:rsidP="00FD015B">
      <w:pPr>
        <w:pStyle w:val="ListParagraph"/>
        <w:numPr>
          <w:ilvl w:val="0"/>
          <w:numId w:val="8"/>
        </w:numPr>
      </w:pPr>
      <w:r>
        <w:t xml:space="preserve">The system should target license plates and deployment in the United Kingdom, and license plates of the UK format </w:t>
      </w:r>
      <w:r>
        <w:fldChar w:fldCharType="begin"/>
      </w:r>
      <w:r w:rsidR="00E523F3">
        <w:instrText xml:space="preserve"> ADDIN ZOTERO_ITEM CSL_CITATION {"citationID":"alomiq2df9","properties":{"formattedCitation":"[14]","plainCitation":"[14]"},"citationItems":[{"id":100,"uris":["http://zotero.org/users/2475447/items/GATZANQN"],"uri":["http://zotero.org/users/2475447/items/GATZANQN"],"itemData":{"id":100,"type":"webpage","title":"inf104-vehicle-registration-numbers-and-number-plates.pdf","URL":"https://www.gov.uk/government/uploads/system/uploads/attachment_data/file/533255/inf104-vehicle-registration-numbers-and-number-plates.pdf","accessed":{"date-parts":[["2017",1,29]]}}}],"schema":"https://github.com/citation-style-language/schema/raw/master/csl-citation.json"} </w:instrText>
      </w:r>
      <w:r>
        <w:fldChar w:fldCharType="separate"/>
      </w:r>
      <w:r w:rsidR="00E523F3" w:rsidRPr="00E523F3">
        <w:t>[14]</w:t>
      </w:r>
      <w:r>
        <w:fldChar w:fldCharType="end"/>
      </w:r>
      <w:r>
        <w:t>. Custom license plates will not be in the scope of the project for simplicity.</w:t>
      </w:r>
    </w:p>
    <w:p w:rsidR="00FD015B" w:rsidRDefault="00FD015B" w:rsidP="00FD015B">
      <w:pPr>
        <w:pStyle w:val="ListParagraph"/>
        <w:numPr>
          <w:ilvl w:val="0"/>
          <w:numId w:val="8"/>
        </w:numPr>
      </w:pPr>
      <w:r>
        <w:t>The number plate recognition system should be targeted at an off the shelf package, so there should be minimal setup and calibration done. This also means anyone, with the right equipment, should be able to download and compile the system if they have existing hardware.</w:t>
      </w:r>
    </w:p>
    <w:p w:rsidR="00FD015B" w:rsidRDefault="00FD015B" w:rsidP="00FD015B">
      <w:pPr>
        <w:pStyle w:val="ListParagraph"/>
        <w:numPr>
          <w:ilvl w:val="0"/>
          <w:numId w:val="8"/>
        </w:numPr>
      </w:pPr>
      <w:r>
        <w:lastRenderedPageBreak/>
        <w:t>The low-cost, readily available hardware platform will be a Raspberry Pi (RPi), with a camera attached to it. Using an RPi combines the best of cost (~£4</w:t>
      </w:r>
      <w:r w:rsidRPr="00E31CEE">
        <w:t>0</w:t>
      </w:r>
      <w:r>
        <w:t xml:space="preserve"> at time of writing</w:t>
      </w:r>
      <w:r w:rsidRPr="00E31CEE">
        <w:t>), power (quad core CPU</w:t>
      </w:r>
      <w:r>
        <w:t xml:space="preserve"> </w:t>
      </w:r>
      <w:r>
        <w:fldChar w:fldCharType="begin"/>
      </w:r>
      <w:r w:rsidR="00E523F3">
        <w:instrText xml:space="preserve"> ADDIN ZOTERO_ITEM CSL_CITATION {"citationID":"a6jnkdj4me","properties":{"formattedCitation":"[15]","plainCitation":"[15]"},"citationItems":[{"id":16,"uris":["http://zotero.org/users/2475447/items/Z235JVRJ"],"uri":["http://zotero.org/users/2475447/items/Z235JVRJ"],"itemData":{"id":16,"type":"post-weblog","title":"Raspberry Pi 3 Model B","container-title":"Raspberry Pi","abstract":"The Raspberry Pi 3 is the third generation Raspberry Pi. It replaced the Raspberry Pi 2 Model B in February 2016. Compared to the Raspberry Pi 2 it has: A 1.2GHz 64-bit quad-core ARMv8 CPU 802.11n Wireless LAN Bluetooth 4.1 Bluetooth Low Energy (BLE) Like the Pi 2, it also has: 1GB RAM 4 USB …","URL":"https://www.raspberrypi.org/products/raspberry-pi-3-model-b/","accessed":{"date-parts":[["2017",1,22]]}}}],"schema":"https://github.com/citation-style-language/schema/raw/master/csl-citation.json"} </w:instrText>
      </w:r>
      <w:r>
        <w:fldChar w:fldCharType="separate"/>
      </w:r>
      <w:r w:rsidR="00E523F3" w:rsidRPr="00E523F3">
        <w:t>[15]</w:t>
      </w:r>
      <w:r>
        <w:fldChar w:fldCharType="end"/>
      </w:r>
      <w:r w:rsidRPr="00E31CEE">
        <w:t xml:space="preserve">), flexibility (camera can be any USB webcam or </w:t>
      </w:r>
      <w:proofErr w:type="spellStart"/>
      <w:r w:rsidRPr="00E31CEE">
        <w:t>RPi’s</w:t>
      </w:r>
      <w:proofErr w:type="spellEnd"/>
      <w:r w:rsidRPr="00E31CEE">
        <w:t xml:space="preserve"> official cameras), and support (development work on the RPi is extensive and there are ample tutorials/information online)</w:t>
      </w:r>
      <w:r>
        <w:t>.</w:t>
      </w:r>
    </w:p>
    <w:p w:rsidR="00FD015B" w:rsidRDefault="00FD015B" w:rsidP="00FD015B">
      <w:pPr>
        <w:pStyle w:val="ListParagraph"/>
        <w:numPr>
          <w:ilvl w:val="0"/>
          <w:numId w:val="8"/>
        </w:numPr>
      </w:pPr>
      <w:r>
        <w:t>The peer to peer network should ideally be fully decentralised, so the system should be able to find peers without the help of a central server.</w:t>
      </w:r>
    </w:p>
    <w:p w:rsidR="00FD015B" w:rsidRDefault="00FD015B" w:rsidP="00FD015B">
      <w:pPr>
        <w:pStyle w:val="ListParagraph"/>
        <w:numPr>
          <w:ilvl w:val="0"/>
          <w:numId w:val="8"/>
        </w:numPr>
      </w:pPr>
      <w:r>
        <w:t>Publishing photo evidence will most likely be done onto a social network.</w:t>
      </w:r>
    </w:p>
    <w:p w:rsidR="00FD015B" w:rsidRPr="00CD7296" w:rsidRDefault="00FD015B" w:rsidP="00FD015B">
      <w:pPr>
        <w:pStyle w:val="ListParagraph"/>
        <w:numPr>
          <w:ilvl w:val="0"/>
          <w:numId w:val="8"/>
        </w:numPr>
      </w:pPr>
      <w:r>
        <w:t>The public mapping database will be one accessible to most people – Google Maps API. There is a speed limit API but it is only open to premium users (</w:t>
      </w:r>
      <w:hyperlink r:id="rId10" w:history="1">
        <w:r w:rsidRPr="005A4879">
          <w:rPr>
            <w:rStyle w:val="Hyperlink"/>
          </w:rPr>
          <w:t>https://developers.google.com/maps/documentation/roads/speed-limits</w:t>
        </w:r>
      </w:hyperlink>
      <w:r w:rsidRPr="00CD7296">
        <w:t>)</w:t>
      </w:r>
      <w:r>
        <w:t>.</w:t>
      </w:r>
    </w:p>
    <w:p w:rsidR="00FD015B" w:rsidRDefault="00FD015B" w:rsidP="00FD015B">
      <w:pPr>
        <w:pStyle w:val="ListParagraph"/>
        <w:numPr>
          <w:ilvl w:val="0"/>
          <w:numId w:val="8"/>
        </w:numPr>
      </w:pPr>
      <w:r>
        <w:t>A hacker or rogue peer should not be able to extract license plates from the system remotely, nor should they be able to spoof detect license plates as another user to avoid framing an innocent driver.</w:t>
      </w:r>
    </w:p>
    <w:p w:rsidR="00FD015B" w:rsidRDefault="00FD015B" w:rsidP="00FD015B">
      <w:pPr>
        <w:pStyle w:val="ListParagraph"/>
        <w:numPr>
          <w:ilvl w:val="0"/>
          <w:numId w:val="8"/>
        </w:numPr>
      </w:pPr>
      <w:r>
        <w:t>If possible, there should be a whitelist of emergency vehicles in the case of there being an emergency vehicle over the speed limit.</w:t>
      </w:r>
    </w:p>
    <w:p w:rsidR="00FD015B" w:rsidRPr="00F43A20" w:rsidRDefault="00FD015B" w:rsidP="00FD015B">
      <w:pPr>
        <w:pStyle w:val="ListParagraph"/>
        <w:numPr>
          <w:ilvl w:val="0"/>
          <w:numId w:val="8"/>
        </w:numPr>
      </w:pPr>
      <w:r>
        <w:t>The final package should be a software package uploaded onto GitHub, with clear instructions on how to compile and run the program with examples. As this project involves testing on hardware as well, a list of recommended hardware should also be provided (after successful testing), so the project can be easily replicated in the future.</w:t>
      </w:r>
    </w:p>
    <w:p w:rsidR="00FD015B" w:rsidRDefault="00FD015B" w:rsidP="00FD015B"/>
    <w:p w:rsidR="00FD015B" w:rsidRDefault="00FD015B" w:rsidP="00881229">
      <w:pPr>
        <w:pStyle w:val="Heading1"/>
      </w:pPr>
      <w:r>
        <w:br w:type="page"/>
      </w:r>
      <w:bookmarkStart w:id="30" w:name="_Toc473486451"/>
      <w:bookmarkStart w:id="31" w:name="_Toc484441847"/>
      <w:r>
        <w:lastRenderedPageBreak/>
        <w:t>Background Reading and Literature Review</w:t>
      </w:r>
      <w:bookmarkEnd w:id="30"/>
      <w:bookmarkEnd w:id="31"/>
    </w:p>
    <w:p w:rsidR="00FD015B" w:rsidRPr="00DD53B6" w:rsidRDefault="00FD015B" w:rsidP="00FD015B"/>
    <w:p w:rsidR="00FD015B" w:rsidRDefault="00FD015B" w:rsidP="00881229">
      <w:pPr>
        <w:pStyle w:val="Heading2"/>
      </w:pPr>
      <w:bookmarkStart w:id="32" w:name="_Toc473486452"/>
      <w:bookmarkStart w:id="33" w:name="_Toc484441848"/>
      <w:r>
        <w:t>License plate recognition</w:t>
      </w:r>
      <w:bookmarkEnd w:id="32"/>
      <w:bookmarkEnd w:id="33"/>
    </w:p>
    <w:p w:rsidR="00FD015B" w:rsidRDefault="00FD015B" w:rsidP="00FD015B">
      <w:r>
        <w:t xml:space="preserve">Most license plate recognition systems operate on a similar basis. Pre-processing, detection, and character recognition </w:t>
      </w:r>
      <w:r>
        <w:fldChar w:fldCharType="begin"/>
      </w:r>
      <w:r w:rsidR="00E523F3">
        <w:instrText xml:space="preserve"> ADDIN ZOTERO_ITEM CSL_CITATION {"citationID":"a2ecvvo045j","properties":{"formattedCitation":"[16]","plainCitation":"[16]"},"citationItems":[{"id":60,"uris":["http://zotero.org/users/2475447/items/V5UCN9HK"],"uri":["http://zotero.org/users/2475447/items/V5UCN9HK"],"itemData":{"id":60,"type":"article-journal","title":"Automatic license plate recognition using optical character recognition and template matching on yellow color license plate","container-title":"International Journal of Innovative Research in Science, Engineering and Technology","volume":"3","issue":"5","source":"Google Scholar","URL":"https://www.researchgate.net/profile/Vandini_Sharma/publication/262916029_Automatic_license_plate_recognition_using_optical_character_recognition_and_template_matching_on_yellow_color_license_plate/links/02e7e5393f887339cb000000.pdf","author":[{"family":"Sharma","given":"Vandini"},{"family":"Mathpal","given":"Prakash"},{"family":"Kaushik","given":"Akanksha"}],"issued":{"date-parts":[["2014"]]},"accessed":{"date-parts":[["2017",1,24]]}}}],"schema":"https://github.com/citation-style-language/schema/raw/master/csl-citation.json"} </w:instrText>
      </w:r>
      <w:r>
        <w:fldChar w:fldCharType="separate"/>
      </w:r>
      <w:r w:rsidR="00E523F3" w:rsidRPr="00E523F3">
        <w:t>[16]</w:t>
      </w:r>
      <w:r>
        <w:fldChar w:fldCharType="end"/>
      </w:r>
      <w:r>
        <w:t xml:space="preserve">. However, image processing and detection can used interchangeably out of order, as in the case of </w:t>
      </w:r>
      <w:proofErr w:type="spellStart"/>
      <w:r>
        <w:t>OpenALPR</w:t>
      </w:r>
      <w:proofErr w:type="spellEnd"/>
      <w:r>
        <w:t xml:space="preserve"> </w:t>
      </w:r>
      <w:r>
        <w:fldChar w:fldCharType="begin"/>
      </w:r>
      <w:r w:rsidR="00E523F3">
        <w:instrText xml:space="preserve"> ADDIN ZOTERO_ITEM CSL_CITATION {"citationID":"a1dpu36srlg","properties":{"formattedCitation":"[17]","plainCitation":"[17]"},"citationItems":[{"id":55,"uris":["http://zotero.org/users/2475447/items/53RWUDIK"],"uri":["http://zotero.org/users/2475447/items/53RWUDIK"],"itemData":{"id":55,"type":"webpage","title":"Accuracy Improvements — openalpr 2.2.0 documentation","URL":"http://doc.openalpr.com/accuracy_improvements.html#openalpr-design","accessed":{"date-parts":[["2017",1,24]]}}}],"schema":"https://github.com/citation-style-language/schema/raw/master/csl-citation.json"} </w:instrText>
      </w:r>
      <w:r>
        <w:fldChar w:fldCharType="separate"/>
      </w:r>
      <w:r w:rsidR="00E523F3" w:rsidRPr="00E523F3">
        <w:t>[17]</w:t>
      </w:r>
      <w:r>
        <w:fldChar w:fldCharType="end"/>
      </w:r>
      <w:r>
        <w:t>.</w:t>
      </w:r>
    </w:p>
    <w:p w:rsidR="00FD015B" w:rsidRDefault="00FD015B" w:rsidP="00FD015B"/>
    <w:p w:rsidR="00FD015B" w:rsidRDefault="00FD015B" w:rsidP="00FD015B">
      <w:r>
        <w:t xml:space="preserve">In the pre-processing stage, a combination of techniques can be used to make the image more recognisable to the following pipeline stages. Azad et al. </w:t>
      </w:r>
      <w:r>
        <w:fldChar w:fldCharType="begin"/>
      </w:r>
      <w:r w:rsidR="00E523F3">
        <w:instrText xml:space="preserve"> ADDIN ZOTERO_ITEM CSL_CITATION {"citationID":"atf8k18b6p","properties":{"formattedCitation":"[18]","plainCitation":"[18]"},"citationItems":[{"id":64,"uris":["http://zotero.org/users/2475447/items/TFACTW3K"],"uri":["http://zotero.org/users/2475447/items/TFACTW3K"],"itemData":{"id":64,"type":"article-journal","title":"A novel and robust method for automatic license plate recognition system based on pattern recognition","container-title":"Advances in Computer Science: an International Journal","page":"64–70","volume":"2","issue":"3","source":"Google Scholar","author":[{"family":"Azad","given":"Reza"},{"family":"Davami","given":"Fatemeh"},{"family":"Azad","given":"Babak"}],"issued":{"date-parts":[["2013"]]}}}],"schema":"https://github.com/citation-style-language/schema/raw/master/csl-citation.json"} </w:instrText>
      </w:r>
      <w:r>
        <w:fldChar w:fldCharType="separate"/>
      </w:r>
      <w:r w:rsidR="00E523F3" w:rsidRPr="00E523F3">
        <w:t>[18]</w:t>
      </w:r>
      <w:r>
        <w:fldChar w:fldCharType="end"/>
      </w:r>
      <w:r>
        <w:t xml:space="preserve"> utilises the HSV colour space instead of the RGB colour space to better determine the location of the plate as the plate is assumed to be of a certain colour. Some implementations implement both the RGB and HSV colour space to get saturation and intensity maps </w:t>
      </w:r>
      <w:r>
        <w:fldChar w:fldCharType="begin"/>
      </w:r>
      <w:r w:rsidR="00E523F3">
        <w:instrText xml:space="preserve"> ADDIN ZOTERO_ITEM CSL_CITATION {"citationID":"ah773no6jm","properties":{"formattedCitation":"[19]","plainCitation":"[19]"},"citationItems":[{"id":51,"uris":["http://zotero.org/users/2475447/items/NNDHSH5Q"],"uri":["http://zotero.org/users/2475447/items/NNDHSH5Q"],"itemData":{"id":51,"type":"article-journal","title":"Automatic License Plate Recognition","container-title":"IEEE Transactions on Intelligent Transportation Systems","page":"42-53","volume":"5","issue":"1","source":"CrossRef","DOI":"10.1109/TITS.2004.825086","ISSN":"1524-9050","language":"en","author":[{"family":"Chang","given":"S.-L."},{"family":"Chen","given":"L.-S."},{"family":"Chung","given":"Y.-C."},{"family":"Chen","given":"S.-W."}],"issued":{"date-parts":[["2004",3]]}}}],"schema":"https://github.com/citation-style-language/schema/raw/master/csl-citation.json"} </w:instrText>
      </w:r>
      <w:r>
        <w:fldChar w:fldCharType="separate"/>
      </w:r>
      <w:r w:rsidR="00E523F3" w:rsidRPr="00E523F3">
        <w:t>[19]</w:t>
      </w:r>
      <w:r>
        <w:fldChar w:fldCharType="end"/>
      </w:r>
      <w:r>
        <w:t xml:space="preserve">. </w:t>
      </w:r>
      <w:proofErr w:type="spellStart"/>
      <w:r>
        <w:t>Duan</w:t>
      </w:r>
      <w:proofErr w:type="spellEnd"/>
      <w:r>
        <w:t xml:space="preserve"> et Al. </w:t>
      </w:r>
      <w:r>
        <w:fldChar w:fldCharType="begin"/>
      </w:r>
      <w:r w:rsidR="00E523F3">
        <w:instrText xml:space="preserve"> ADDIN ZOTERO_ITEM CSL_CITATION {"citationID":"aeq4mg9qtv","properties":{"formattedCitation":"[20]","plainCitation":"[20]"},"citationItems":[{"id":66,"uris":["http://zotero.org/users/2475447/items/465XMXXG"],"uri":["http://zotero.org/users/2475447/items/465XMXXG"],"itemData":{"id":66,"type":"paper-conference","title":"Building an automatic vehicle license plate recognition system","container-title":"Proc. Int. Conf. Comput. Sci. RIVF","publisher":"Citeseer","page":"59–63","source":"Google Scholar","URL":"http://citeseerx.ist.psu.edu/viewdoc/download?doi=10.1.1.101.8984&amp;rep=rep1&amp;type=pdf","author":[{"family":"Duan","given":"Tran Duc"},{"family":"Du","given":"TL Hong"},{"family":"Phuoc","given":"Tran Vinh"},{"family":"Hoang","given":"Nguyen Viet"}],"issued":{"date-parts":[["2005"]]},"accessed":{"date-parts":[["2017",1,24]]}}}],"schema":"https://github.com/citation-style-language/schema/raw/master/csl-citation.json"} </w:instrText>
      </w:r>
      <w:r>
        <w:fldChar w:fldCharType="separate"/>
      </w:r>
      <w:r w:rsidR="00E523F3" w:rsidRPr="00E523F3">
        <w:t>[20]</w:t>
      </w:r>
      <w:r>
        <w:fldChar w:fldCharType="end"/>
      </w:r>
      <w:r>
        <w:t xml:space="preserve"> first converts the image to greyscale, then normalises the histogram to perform histogram equalisation to get a picture with better contrast. This is especially important during the night when there are a lot of dark areas from shadows. An example is shown below in </w:t>
      </w:r>
      <w:r>
        <w:fldChar w:fldCharType="begin"/>
      </w:r>
      <w:r>
        <w:instrText xml:space="preserve"> REF _Ref473043016 \h </w:instrText>
      </w:r>
      <w:r>
        <w:fldChar w:fldCharType="separate"/>
      </w:r>
      <w:r>
        <w:t xml:space="preserve">Figure </w:t>
      </w:r>
      <w:r>
        <w:rPr>
          <w:noProof/>
        </w:rPr>
        <w:t>2</w:t>
      </w:r>
      <w:r>
        <w:fldChar w:fldCharType="end"/>
      </w:r>
      <w:r>
        <w:t>.</w:t>
      </w:r>
    </w:p>
    <w:p w:rsidR="00FD015B" w:rsidRDefault="00FD015B" w:rsidP="00FD015B"/>
    <w:p w:rsidR="00FD015B" w:rsidRDefault="00FD015B" w:rsidP="00FD015B">
      <w:pPr>
        <w:keepNext/>
        <w:jc w:val="center"/>
      </w:pPr>
      <w:r>
        <w:rPr>
          <w:noProof/>
          <w:lang w:eastAsia="en-GB"/>
        </w:rPr>
        <w:drawing>
          <wp:inline distT="0" distB="0" distL="0" distR="0" wp14:anchorId="37F92951" wp14:editId="6CB2D41A">
            <wp:extent cx="2604211" cy="2304626"/>
            <wp:effectExtent l="0" t="0" r="5715" b="635"/>
            <wp:docPr id="1" name="Picture 1" descr="http://3.bp.blogspot.com/-LSaX0dbyKYc/UHkFacUu4-I/AAAAAAAAAP0/x9seYqR_nks/s1600/im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LSaX0dbyKYc/UHkFacUu4-I/AAAAAAAAAP0/x9seYqR_nks/s1600/img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7370" cy="2316271"/>
                    </a:xfrm>
                    <a:prstGeom prst="rect">
                      <a:avLst/>
                    </a:prstGeom>
                    <a:noFill/>
                    <a:ln>
                      <a:noFill/>
                    </a:ln>
                  </pic:spPr>
                </pic:pic>
              </a:graphicData>
            </a:graphic>
          </wp:inline>
        </w:drawing>
      </w:r>
    </w:p>
    <w:p w:rsidR="00FD015B" w:rsidRDefault="00FD015B" w:rsidP="00FD015B">
      <w:pPr>
        <w:pStyle w:val="Caption"/>
      </w:pPr>
      <w:bookmarkStart w:id="34" w:name="_Ref473043016"/>
      <w:bookmarkStart w:id="35" w:name="_Toc473486406"/>
      <w:r>
        <w:t xml:space="preserve">Figure </w:t>
      </w:r>
      <w:r>
        <w:fldChar w:fldCharType="begin"/>
      </w:r>
      <w:r>
        <w:instrText xml:space="preserve"> SEQ Figure \* ARABIC </w:instrText>
      </w:r>
      <w:r>
        <w:fldChar w:fldCharType="separate"/>
      </w:r>
      <w:r>
        <w:rPr>
          <w:noProof/>
        </w:rPr>
        <w:t>2</w:t>
      </w:r>
      <w:r>
        <w:rPr>
          <w:noProof/>
        </w:rPr>
        <w:fldChar w:fldCharType="end"/>
      </w:r>
      <w:bookmarkEnd w:id="34"/>
      <w:r>
        <w:t>: Histogram Equalisation (</w:t>
      </w:r>
      <w:hyperlink r:id="rId12" w:history="1">
        <w:r w:rsidRPr="00A34EEF">
          <w:rPr>
            <w:rStyle w:val="Hyperlink"/>
          </w:rPr>
          <w:t>http://electronicsinourhands.blogspot.co.uk/2012/10/histogram-equalization-in-image.html</w:t>
        </w:r>
      </w:hyperlink>
      <w:r>
        <w:t>)</w:t>
      </w:r>
      <w:bookmarkEnd w:id="35"/>
      <w:r>
        <w:t xml:space="preserve"> </w:t>
      </w:r>
    </w:p>
    <w:p w:rsidR="00FD015B" w:rsidRDefault="00FD015B" w:rsidP="00FD015B"/>
    <w:p w:rsidR="00FD015B" w:rsidRDefault="00FD015B" w:rsidP="00FD015B">
      <w:r>
        <w:t xml:space="preserve">In the detection phase, several algorithms are prominent. Edge detection is used extensively in </w:t>
      </w:r>
      <w:proofErr w:type="spellStart"/>
      <w:r>
        <w:t>Badr</w:t>
      </w:r>
      <w:proofErr w:type="spellEnd"/>
      <w:r>
        <w:t xml:space="preserve"> et al. </w:t>
      </w:r>
      <w:r>
        <w:fldChar w:fldCharType="begin"/>
      </w:r>
      <w:r w:rsidR="00E523F3">
        <w:instrText xml:space="preserve"> ADDIN ZOTERO_ITEM CSL_CITATION {"citationID":"a21c40od3q2","properties":{"formattedCitation":"[21]","plainCitation":"[21]"},"citationItems":[{"id":62,"uris":["http://zotero.org/users/2475447/items/9AWGZZCV"],"uri":["http://zotero.org/users/2475447/items/9AWGZZCV"],"itemData":{"id":62,"type":"article-journal","title":"Automatic number plate recognition system","container-title":"Annals of the University of Craiova-Mathematics and Computer Science Series","page":"62–71","volume":"38","issue":"1","source":"Google Scholar","author":[{"family":"Badr","given":"Amr"},{"family":"Abdelwahab","given":"Mohamed Mahmoud"},{"family":"Thabet","given":"Ahmed Mohamed"},{"family":"Abdelsadek","given":"Ahmed Mohamed"}],"issued":{"date-parts":[["2011"]]}}}],"schema":"https://github.com/citation-style-language/schema/raw/master/csl-citation.json"} </w:instrText>
      </w:r>
      <w:r>
        <w:fldChar w:fldCharType="separate"/>
      </w:r>
      <w:r w:rsidR="00E523F3" w:rsidRPr="00E523F3">
        <w:t>[21]</w:t>
      </w:r>
      <w:r>
        <w:fldChar w:fldCharType="end"/>
      </w:r>
      <w:r>
        <w:t xml:space="preserve">, where the Sobel edge detection method is used in conjunction with thresholding techniques to determine the plate’s location in areas with high vertical lines. However, these methods often fail if the assumption that the license plate is captured from a fixed face-on angle is false as the plate can no longer be guaranteed to have perfectly vertical lines. Moreover, using edge detection as the first step often brings false positives, where buildings and road signs can also </w:t>
      </w:r>
      <w:r>
        <w:lastRenderedPageBreak/>
        <w:t xml:space="preserve">exhibit perfectly vertical lines – however they are not an area of interest for the license plate detection system. </w:t>
      </w:r>
    </w:p>
    <w:p w:rsidR="00FD015B" w:rsidRDefault="00FD015B" w:rsidP="00FD015B"/>
    <w:p w:rsidR="00FD015B" w:rsidRDefault="00FD015B" w:rsidP="00FD015B">
      <w:r>
        <w:t xml:space="preserve">Hence, other implementations such as </w:t>
      </w:r>
      <w:proofErr w:type="spellStart"/>
      <w:r>
        <w:t>OpenALPR’s</w:t>
      </w:r>
      <w:proofErr w:type="spellEnd"/>
      <w:r>
        <w:t xml:space="preserve"> and Liu et al. </w:t>
      </w:r>
      <w:r>
        <w:fldChar w:fldCharType="begin"/>
      </w:r>
      <w:r w:rsidR="00E523F3">
        <w:instrText xml:space="preserve"> ADDIN ZOTERO_ITEM CSL_CITATION {"citationID":"a1rm947rttj","properties":{"formattedCitation":"[22]","plainCitation":"[22]"},"citationItems":[{"id":69,"uris":["http://zotero.org/users/2475447/items/RB2G3ZJ7"],"uri":["http://zotero.org/users/2475447/items/RB2G3ZJ7"],"itemData":{"id":69,"type":"paper-conference","title":"Simplified Local Binary Pattern Descriptor for Character Recognition of Vehicle License Plate","container-title":"Imaging and Visualization 2010 Seventh International Conference on Computer Graphics","page":"157-161","source":"IEEE Xplore","event":"Imaging and Visualization 2010 Seventh International Conference on Computer Graphics","abstract":"Local Binary Pattern (LBP) is a powerful texture descriptor for its tolerance against illumination changes and its computational simplicity. The basic LBP encodes 256 feature patterns in a 3×3 neighborhood, but not all the patterns are effective for classification. In this paper, we propose a simplified LBP(S-LBP) which produces optimal patterns by using the best coding principle for classification. Meanwhile, we combine S-LBP and Mahalonobis distance in solving the practical problem of character recognition in Chinese license plate. Experimental results demonstrate the effectiveness of our method for vehicle license recognition comparing with other popular methods.","DOI":"10.1109/CGIV.2010.32","author":[{"family":"Liu","given":"L."},{"family":"Zhang","given":"H."},{"family":"Feng","given":"A."},{"family":"Wan","given":"X."},{"family":"Guo","given":"J."}],"issued":{"date-parts":[["2010",8]]}}}],"schema":"https://github.com/citation-style-language/schema/raw/master/csl-citation.json"} </w:instrText>
      </w:r>
      <w:r>
        <w:fldChar w:fldCharType="separate"/>
      </w:r>
      <w:r w:rsidR="00E523F3" w:rsidRPr="00E523F3">
        <w:t>[22]</w:t>
      </w:r>
      <w:r>
        <w:fldChar w:fldCharType="end"/>
      </w:r>
      <w:r>
        <w:t xml:space="preserve"> use an algorithm called Local Binary Patterns (LBP), generally used in face recognition, to get areas of the image where it thinks there is a license plate. However, since LBP uses a sliding window approach, the performance of the detection is quite CPU dependent </w:t>
      </w:r>
      <w:r>
        <w:fldChar w:fldCharType="begin"/>
      </w:r>
      <w:r w:rsidR="00E523F3">
        <w:instrText xml:space="preserve"> ADDIN ZOTERO_ITEM CSL_CITATION {"citationID":"a274hru09td","properties":{"formattedCitation":"[17]","plainCitation":"[17]"},"citationItems":[{"id":55,"uris":["http://zotero.org/users/2475447/items/53RWUDIK"],"uri":["http://zotero.org/users/2475447/items/53RWUDIK"],"itemData":{"id":55,"type":"webpage","title":"Accuracy Improvements — openalpr 2.2.0 documentation","URL":"http://doc.openalpr.com/accuracy_improvements.html#openalpr-design","accessed":{"date-parts":[["2017",1,24]]}}}],"schema":"https://github.com/citation-style-language/schema/raw/master/csl-citation.json"} </w:instrText>
      </w:r>
      <w:r>
        <w:fldChar w:fldCharType="separate"/>
      </w:r>
      <w:r w:rsidR="00E523F3" w:rsidRPr="00E523F3">
        <w:t>[17]</w:t>
      </w:r>
      <w:r>
        <w:fldChar w:fldCharType="end"/>
      </w:r>
      <w:r>
        <w:t xml:space="preserve"> (can be accelerated using a CUDA but the RPi does not support this). This method has been proven by Nguyen and Nguyen </w:t>
      </w:r>
      <w:r>
        <w:fldChar w:fldCharType="begin"/>
      </w:r>
      <w:r w:rsidR="00E523F3">
        <w:instrText xml:space="preserve"> ADDIN ZOTERO_ITEM CSL_CITATION {"citationID":"a13q6j0alkd","properties":{"formattedCitation":"[23]","plainCitation":"[23]"},"citationItems":[{"id":68,"uris":["http://zotero.org/users/2475447/items/7B7FXPZK"],"uri":["http://zotero.org/users/2475447/items/7B7FXPZK"],"itemData":{"id":68,"type":"paper-conference","title":"A real time license plate detection system based on boosting learning algorithm","container-title":"Image and Signal Processing (CISP), 2012 5th International Congress on","publisher":"IEEE","page":"819–823","source":"Google Scholar","URL":"http://ieeexplore.ieee.org/abstract/document/6470006/","author":[{"family":"Nguyen","given":"Thanh-Tung"},{"family":"Nguyen","given":"Thuy Thi"}],"issued":{"date-parts":[["2012"]]},"accessed":{"date-parts":[["2017",1,24]]}}}],"schema":"https://github.com/citation-style-language/schema/raw/master/csl-citation.json"} </w:instrText>
      </w:r>
      <w:r>
        <w:fldChar w:fldCharType="separate"/>
      </w:r>
      <w:r w:rsidR="00E523F3" w:rsidRPr="00E523F3">
        <w:t>[23]</w:t>
      </w:r>
      <w:r>
        <w:fldChar w:fldCharType="end"/>
      </w:r>
      <w:r>
        <w:t>, who successfully used LBP with extra classifiers and algorithms in a real time license plate detector.</w:t>
      </w:r>
    </w:p>
    <w:p w:rsidR="00FD015B" w:rsidRDefault="00FD015B" w:rsidP="00FD015B"/>
    <w:p w:rsidR="00FD015B" w:rsidRDefault="00FD015B" w:rsidP="00FD015B">
      <w:r>
        <w:t xml:space="preserve">Edge detection is not unused, however. The most often used combination is a mixture of edge detection algorithms (Sobel, Laplacian, Canny), the Hough transform, and the contour algorithm. The Hough transform is used in implementations like </w:t>
      </w:r>
      <w:r>
        <w:fldChar w:fldCharType="begin"/>
      </w:r>
      <w:r w:rsidR="00E523F3">
        <w:instrText xml:space="preserve"> ADDIN ZOTERO_ITEM CSL_CITATION {"citationID":"a2f384gsb54","properties":{"formattedCitation":"[20]","plainCitation":"[20]"},"citationItems":[{"id":66,"uris":["http://zotero.org/users/2475447/items/465XMXXG"],"uri":["http://zotero.org/users/2475447/items/465XMXXG"],"itemData":{"id":66,"type":"paper-conference","title":"Building an automatic vehicle license plate recognition system","container-title":"Proc. Int. Conf. Comput. Sci. RIVF","publisher":"Citeseer","page":"59–63","source":"Google Scholar","URL":"http://citeseerx.ist.psu.edu/viewdoc/download?doi=10.1.1.101.8984&amp;rep=rep1&amp;type=pdf","author":[{"family":"Duan","given":"Tran Duc"},{"family":"Du","given":"TL Hong"},{"family":"Phuoc","given":"Tran Vinh"},{"family":"Hoang","given":"Nguyen Viet"}],"issued":{"date-parts":[["2005"]]},"accessed":{"date-parts":[["2017",1,24]]}}}],"schema":"https://github.com/citation-style-language/schema/raw/master/csl-citation.json"} </w:instrText>
      </w:r>
      <w:r>
        <w:fldChar w:fldCharType="separate"/>
      </w:r>
      <w:r w:rsidR="00E523F3" w:rsidRPr="00E523F3">
        <w:t>[20]</w:t>
      </w:r>
      <w:r>
        <w:fldChar w:fldCharType="end"/>
      </w:r>
      <w:r>
        <w:t xml:space="preserve"> and </w:t>
      </w:r>
      <w:proofErr w:type="spellStart"/>
      <w:r>
        <w:t>OpenALPR</w:t>
      </w:r>
      <w:proofErr w:type="spellEnd"/>
      <w:r>
        <w:t xml:space="preserve"> </w:t>
      </w:r>
      <w:r>
        <w:fldChar w:fldCharType="begin"/>
      </w:r>
      <w:r w:rsidR="00E523F3">
        <w:instrText xml:space="preserve"> ADDIN ZOTERO_ITEM CSL_CITATION {"citationID":"a2nddq8ab1h","properties":{"formattedCitation":"[17]","plainCitation":"[17]"},"citationItems":[{"id":55,"uris":["http://zotero.org/users/2475447/items/53RWUDIK"],"uri":["http://zotero.org/users/2475447/items/53RWUDIK"],"itemData":{"id":55,"type":"webpage","title":"Accuracy Improvements — openalpr 2.2.0 documentation","URL":"http://doc.openalpr.com/accuracy_improvements.html#openalpr-design","accessed":{"date-parts":[["2017",1,24]]}}}],"schema":"https://github.com/citation-style-language/schema/raw/master/csl-citation.json"} </w:instrText>
      </w:r>
      <w:r>
        <w:fldChar w:fldCharType="separate"/>
      </w:r>
      <w:r w:rsidR="00E523F3" w:rsidRPr="00E523F3">
        <w:t>[17]</w:t>
      </w:r>
      <w:r>
        <w:fldChar w:fldCharType="end"/>
      </w:r>
      <w:r>
        <w:t xml:space="preserve"> to find the actual edges of the plate as detection only gives a rough area for the location of the plate, and may end up with an area that does not have a plate in, or slightly bigger than the plate.</w:t>
      </w:r>
    </w:p>
    <w:p w:rsidR="00FD015B" w:rsidRDefault="00FD015B" w:rsidP="00FD015B"/>
    <w:p w:rsidR="00FD015B" w:rsidRDefault="00FD015B" w:rsidP="00FD015B">
      <w:r>
        <w:t xml:space="preserve">Other implementations such as </w:t>
      </w:r>
      <w:proofErr w:type="spellStart"/>
      <w:r>
        <w:t>Kwaśnicka</w:t>
      </w:r>
      <w:proofErr w:type="spellEnd"/>
      <w:r>
        <w:t xml:space="preserve"> and </w:t>
      </w:r>
      <w:proofErr w:type="spellStart"/>
      <w:r>
        <w:t>Wawrzyniak</w:t>
      </w:r>
      <w:proofErr w:type="spellEnd"/>
      <w:r>
        <w:t xml:space="preserve"> </w:t>
      </w:r>
      <w:r>
        <w:fldChar w:fldCharType="begin"/>
      </w:r>
      <w:r w:rsidR="00E523F3">
        <w:instrText xml:space="preserve"> ADDIN ZOTERO_ITEM CSL_CITATION {"citationID":"auahs9ubnt","properties":{"formattedCitation":"[24]","plainCitation":"[24]"},"citationItems":[{"id":52,"uris":["http://zotero.org/users/2475447/items/7MSM7F8J"],"uri":["http://zotero.org/users/2475447/items/7MSM7F8J"],"itemData":{"id":52,"type":"paper-conference","title":"License plate localization and recognition in camera pictures","container-title":"3rd Symposium on Methods of Artificial Intelligence","publisher":"Citeseer","page":"243–246","source":"Google Scholar","URL":"http://citeseerx.ist.psu.edu/viewdoc/download?doi=10.1.1.104.2678&amp;rep=rep1&amp;type=pdf","author":[{"family":"Kwaśnicka","given":"Halina"},{"family":"Wawrzyniak","given":"Bartosz"}],"issued":{"date-parts":[["2002"]]},"accessed":{"date-parts":[["2017",1,24]]}}}],"schema":"https://github.com/citation-style-language/schema/raw/master/csl-citation.json"} </w:instrText>
      </w:r>
      <w:r>
        <w:fldChar w:fldCharType="separate"/>
      </w:r>
      <w:r w:rsidR="00E523F3" w:rsidRPr="00E523F3">
        <w:t>[24]</w:t>
      </w:r>
      <w:r>
        <w:fldChar w:fldCharType="end"/>
      </w:r>
      <w:r>
        <w:t xml:space="preserve">, and Chang et al. </w:t>
      </w:r>
      <w:r>
        <w:fldChar w:fldCharType="begin"/>
      </w:r>
      <w:r w:rsidR="00E523F3">
        <w:instrText xml:space="preserve"> ADDIN ZOTERO_ITEM CSL_CITATION {"citationID":"a18icc37oe","properties":{"formattedCitation":"[19]","plainCitation":"[19]"},"citationItems":[{"id":51,"uris":["http://zotero.org/users/2475447/items/NNDHSH5Q"],"uri":["http://zotero.org/users/2475447/items/NNDHSH5Q"],"itemData":{"id":51,"type":"article-journal","title":"Automatic License Plate Recognition","container-title":"IEEE Transactions on Intelligent Transportation Systems","page":"42-53","volume":"5","issue":"1","source":"CrossRef","DOI":"10.1109/TITS.2004.825086","ISSN":"1524-9050","language":"en","author":[{"family":"Chang","given":"S.-L."},{"family":"Chen","given":"L.-S."},{"family":"Chung","given":"Y.-C."},{"family":"Chen","given":"S.-W."}],"issued":{"date-parts":[["2004",3]]}}}],"schema":"https://github.com/citation-style-language/schema/raw/master/csl-citation.json"} </w:instrText>
      </w:r>
      <w:r>
        <w:fldChar w:fldCharType="separate"/>
      </w:r>
      <w:r w:rsidR="00E523F3" w:rsidRPr="00E523F3">
        <w:t>[19]</w:t>
      </w:r>
      <w:r>
        <w:fldChar w:fldCharType="end"/>
      </w:r>
      <w:r>
        <w:t xml:space="preserve"> use a technique called connected component analysis before applying the Hough transform. This technique is applied to a binary image of the license plate, and rejects any connected components whose aspect ratio is outside a prescribed range (a license plate is rectangular). The reliability of each implementation has yet to be tested against each other, however.</w:t>
      </w:r>
    </w:p>
    <w:p w:rsidR="00FD015B" w:rsidRDefault="00FD015B" w:rsidP="00FD015B"/>
    <w:p w:rsidR="00FD015B" w:rsidRDefault="00FD015B" w:rsidP="00FD015B">
      <w:r>
        <w:t>Lastly, the plate area needs to be warped to be a rectangle for the Optical Character Recognition (OCR) algorithms to work their best. A perspective transformation is often used to warp the image – the final image looks like it has been taken from another perspective (</w:t>
      </w:r>
      <w:r>
        <w:fldChar w:fldCharType="begin"/>
      </w:r>
      <w:r>
        <w:instrText xml:space="preserve"> REF _Ref473119196 \h </w:instrText>
      </w:r>
      <w:r>
        <w:fldChar w:fldCharType="separate"/>
      </w:r>
      <w:r>
        <w:t xml:space="preserve">Figure </w:t>
      </w:r>
      <w:r>
        <w:rPr>
          <w:noProof/>
        </w:rPr>
        <w:t>3</w:t>
      </w:r>
      <w:r>
        <w:fldChar w:fldCharType="end"/>
      </w:r>
      <w:r>
        <w:t xml:space="preserve">). Moreover, straight lines remain straight </w:t>
      </w:r>
      <w:r>
        <w:fldChar w:fldCharType="begin"/>
      </w:r>
      <w:r w:rsidR="00E523F3">
        <w:instrText xml:space="preserve"> ADDIN ZOTERO_ITEM CSL_CITATION {"citationID":"a944in3dso","properties":{"formattedCitation":"[25]","plainCitation":"[25]"},"citationItems":[{"id":73,"uris":["http://zotero.org/users/2475447/items/IJDI7B79"],"uri":["http://zotero.org/users/2475447/items/IJDI7B79"],"itemData":{"id":73,"type":"webpage","title":"OpenCV: Geometric Transformations of Images","URL":"http://docs.opencv.org/3.1.0/da/d6e/tutorial_py_geometric_transformations.html","accessed":{"date-parts":[["2017",1,25]]}}}],"schema":"https://github.com/citation-style-language/schema/raw/master/csl-citation.json"} </w:instrText>
      </w:r>
      <w:r>
        <w:fldChar w:fldCharType="separate"/>
      </w:r>
      <w:r w:rsidR="00E523F3" w:rsidRPr="00E523F3">
        <w:t>[25]</w:t>
      </w:r>
      <w:r>
        <w:fldChar w:fldCharType="end"/>
      </w:r>
      <w:r>
        <w:t xml:space="preserve"> after the transformation so the next stage, character recognition, is not compromised. OCR libraries such as tesseract (</w:t>
      </w:r>
      <w:hyperlink r:id="rId13" w:history="1">
        <w:r w:rsidRPr="00A34EEF">
          <w:rPr>
            <w:rStyle w:val="Hyperlink"/>
          </w:rPr>
          <w:t>https://github.com/tesseract-ocr</w:t>
        </w:r>
      </w:hyperlink>
      <w:r>
        <w:t>) are then used to get the alphanumeric characters from the plate.</w:t>
      </w:r>
    </w:p>
    <w:p w:rsidR="00FD015B" w:rsidRDefault="00FD015B" w:rsidP="00FD015B"/>
    <w:p w:rsidR="00FD015B" w:rsidRDefault="00FD015B" w:rsidP="00FD015B">
      <w:pPr>
        <w:keepNext/>
        <w:jc w:val="center"/>
      </w:pPr>
      <w:r>
        <w:rPr>
          <w:noProof/>
          <w:lang w:eastAsia="en-GB"/>
        </w:rPr>
        <w:lastRenderedPageBreak/>
        <w:drawing>
          <wp:inline distT="0" distB="0" distL="0" distR="0" wp14:anchorId="237FD4D2" wp14:editId="7A143B00">
            <wp:extent cx="2772461" cy="1395063"/>
            <wp:effectExtent l="0" t="0" r="0" b="0"/>
            <wp:docPr id="2" name="Picture 2" descr="http://docs.opencv.org/3.1.0/perspe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opencv.org/3.1.0/perspectiv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512" cy="1402636"/>
                    </a:xfrm>
                    <a:prstGeom prst="rect">
                      <a:avLst/>
                    </a:prstGeom>
                    <a:noFill/>
                    <a:ln>
                      <a:noFill/>
                    </a:ln>
                  </pic:spPr>
                </pic:pic>
              </a:graphicData>
            </a:graphic>
          </wp:inline>
        </w:drawing>
      </w:r>
    </w:p>
    <w:p w:rsidR="00FD015B" w:rsidRDefault="00FD015B" w:rsidP="00FD015B">
      <w:pPr>
        <w:pStyle w:val="Caption"/>
      </w:pPr>
      <w:bookmarkStart w:id="36" w:name="_Ref473119196"/>
      <w:bookmarkStart w:id="37" w:name="_Toc473486407"/>
      <w:r>
        <w:t xml:space="preserve">Figure </w:t>
      </w:r>
      <w:r>
        <w:fldChar w:fldCharType="begin"/>
      </w:r>
      <w:r>
        <w:instrText xml:space="preserve"> SEQ Figure \* ARABIC </w:instrText>
      </w:r>
      <w:r>
        <w:fldChar w:fldCharType="separate"/>
      </w:r>
      <w:r>
        <w:rPr>
          <w:noProof/>
        </w:rPr>
        <w:t>3</w:t>
      </w:r>
      <w:r>
        <w:rPr>
          <w:noProof/>
        </w:rPr>
        <w:fldChar w:fldCharType="end"/>
      </w:r>
      <w:bookmarkEnd w:id="36"/>
      <w:r>
        <w:t xml:space="preserve">: Using a perspective transformation </w:t>
      </w:r>
      <w:r>
        <w:fldChar w:fldCharType="begin"/>
      </w:r>
      <w:r w:rsidR="00E523F3">
        <w:instrText xml:space="preserve"> ADDIN ZOTERO_ITEM CSL_CITATION {"citationID":"a2j7p89dejc","properties":{"formattedCitation":"[25]","plainCitation":"[25]"},"citationItems":[{"id":73,"uris":["http://zotero.org/users/2475447/items/IJDI7B79"],"uri":["http://zotero.org/users/2475447/items/IJDI7B79"],"itemData":{"id":73,"type":"webpage","title":"OpenCV: Geometric Transformations of Images","URL":"http://docs.opencv.org/3.1.0/da/d6e/tutorial_py_geometric_transformations.html","accessed":{"date-parts":[["2017",1,25]]}}}],"schema":"https://github.com/citation-style-language/schema/raw/master/csl-citation.json"} </w:instrText>
      </w:r>
      <w:r>
        <w:fldChar w:fldCharType="separate"/>
      </w:r>
      <w:bookmarkEnd w:id="37"/>
      <w:r w:rsidR="00E523F3" w:rsidRPr="00E523F3">
        <w:t>[25]</w:t>
      </w:r>
      <w:r>
        <w:fldChar w:fldCharType="end"/>
      </w:r>
    </w:p>
    <w:p w:rsidR="00FD015B" w:rsidRPr="00A90221" w:rsidRDefault="00FD015B" w:rsidP="00FD015B"/>
    <w:p w:rsidR="00FD015B" w:rsidRDefault="00FD015B" w:rsidP="00881229">
      <w:pPr>
        <w:pStyle w:val="Heading2"/>
      </w:pPr>
      <w:bookmarkStart w:id="38" w:name="_Ref473323959"/>
      <w:bookmarkStart w:id="39" w:name="_Toc473486453"/>
      <w:bookmarkStart w:id="40" w:name="_Toc484441849"/>
      <w:r>
        <w:t>Peer to peer network</w:t>
      </w:r>
      <w:bookmarkEnd w:id="38"/>
      <w:bookmarkEnd w:id="39"/>
      <w:bookmarkEnd w:id="40"/>
    </w:p>
    <w:p w:rsidR="00FD015B" w:rsidRDefault="00FD015B" w:rsidP="00FD015B">
      <w:r>
        <w:t xml:space="preserve">A P2P network is a network where many machines connect in an ad-hoc manner (they do not join and leave the network based on a schedule), and serve as a server for others. This means there is no need for files and messages or whatever the network is serving to pass through a central server, providing no one single point of failure. </w:t>
      </w:r>
    </w:p>
    <w:p w:rsidR="00FD015B" w:rsidRDefault="00FD015B" w:rsidP="00FD015B"/>
    <w:p w:rsidR="00FD015B" w:rsidRDefault="00FD015B" w:rsidP="00FD015B">
      <w:r>
        <w:t xml:space="preserve">P2P networks account for a significant portion of the web’s traffic </w:t>
      </w:r>
      <w:r>
        <w:fldChar w:fldCharType="begin"/>
      </w:r>
      <w:r w:rsidR="00E523F3">
        <w:instrText xml:space="preserve"> ADDIN ZOTERO_ITEM CSL_CITATION {"citationID":"a154t75ltn7","properties":{"formattedCitation":"[26]","plainCitation":"[26]"},"citationItems":[{"id":95,"uris":["http://zotero.org/users/2475447/items/P43GD7DV"],"uri":["http://zotero.org/users/2475447/items/P43GD7DV"],"itemData":{"id":95,"type":"webpage","title":"PEER-TO-PEER NETWORK","URL":"http://www.infosec.gov.hk/english/technical/files/peer.pdf","author":[{"family":"The Government of the Hong Kong Special Administrative Region","given":""}],"accessed":{"date-parts":[["2017",1,25]]}}}],"schema":"https://github.com/citation-style-language/schema/raw/master/csl-citation.json"} </w:instrText>
      </w:r>
      <w:r>
        <w:fldChar w:fldCharType="separate"/>
      </w:r>
      <w:r w:rsidR="00E523F3" w:rsidRPr="00E523F3">
        <w:t>[26]</w:t>
      </w:r>
      <w:r>
        <w:fldChar w:fldCharType="end"/>
      </w:r>
      <w:r>
        <w:t>, but its widespread nature means it comes with a few downsides as well. Making sure all copies of a file is free from corruption is one big challenge, as well as security. As all machines are servers of their own, a malicious hacker may attempt to distribute a virus or malware over the network to the many users using the network.</w:t>
      </w:r>
    </w:p>
    <w:p w:rsidR="00FD015B" w:rsidRDefault="00FD015B" w:rsidP="00FD015B"/>
    <w:p w:rsidR="00FD015B" w:rsidRDefault="00FD015B" w:rsidP="00FD015B">
      <w:r>
        <w:t xml:space="preserve">In this project, the main area of P2P networks that will be examined are decentralised networks. Centralised networks still have a central server that does routing, and peer finding, among other tasks </w:t>
      </w:r>
      <w:r>
        <w:fldChar w:fldCharType="begin"/>
      </w:r>
      <w:r w:rsidR="00E523F3">
        <w:instrText xml:space="preserve"> ADDIN ZOTERO_ITEM CSL_CITATION {"citationID":"a1cq4kba9eh","properties":{"formattedCitation":"[27]","plainCitation":"[27]"},"citationItems":[{"id":85,"uris":["http://zotero.org/users/2475447/items/DV54XU8R"],"uri":["http://zotero.org/users/2475447/items/DV54XU8R"],"itemData":{"id":85,"type":"article-journal","title":"Peer-to-peer networksprotocols, cooperation and competition","container-title":"Streaming Media Architectures, Techniques, and Applications: Recent Advances","page":"262–294","source":"Google Scholar","author":[{"family":"Park","given":"Hyunggon"},{"family":"Ratzin","given":"Rafit Izhak"},{"family":"Schaar","given":"Mihaela","non-dropping-particle":"van der"}],"issued":{"date-parts":[["2010"]]}}}],"schema":"https://github.com/citation-style-language/schema/raw/master/csl-citation.json"} </w:instrText>
      </w:r>
      <w:r>
        <w:fldChar w:fldCharType="separate"/>
      </w:r>
      <w:r w:rsidR="00E523F3" w:rsidRPr="00E523F3">
        <w:t>[27]</w:t>
      </w:r>
      <w:r>
        <w:fldChar w:fldCharType="end"/>
      </w:r>
      <w:r>
        <w:t>, whereas decentralised networks do not.</w:t>
      </w:r>
    </w:p>
    <w:p w:rsidR="00FD015B" w:rsidRDefault="00FD015B" w:rsidP="00FD015B"/>
    <w:p w:rsidR="00FD015B" w:rsidRDefault="00FD015B" w:rsidP="00FD015B">
      <w:r>
        <w:t xml:space="preserve">Peer finding in a decentralised network is a challenge. As there is no central server, decentralised networks use techniques such as flooding the network with discover requests </w:t>
      </w:r>
      <w:r>
        <w:fldChar w:fldCharType="begin"/>
      </w:r>
      <w:r w:rsidR="00E523F3">
        <w:instrText xml:space="preserve"> ADDIN ZOTERO_ITEM CSL_CITATION {"citationID":"a1tsdjdpi9t","properties":{"formattedCitation":"[27]","plainCitation":"[27]"},"citationItems":[{"id":85,"uris":["http://zotero.org/users/2475447/items/DV54XU8R"],"uri":["http://zotero.org/users/2475447/items/DV54XU8R"],"itemData":{"id":85,"type":"article-journal","title":"Peer-to-peer networksprotocols, cooperation and competition","container-title":"Streaming Media Architectures, Techniques, and Applications: Recent Advances","page":"262–294","source":"Google Scholar","author":[{"family":"Park","given":"Hyunggon"},{"family":"Ratzin","given":"Rafit Izhak"},{"family":"Schaar","given":"Mihaela","non-dropping-particle":"van der"}],"issued":{"date-parts":[["2010"]]}}}],"schema":"https://github.com/citation-style-language/schema/raw/master/csl-citation.json"} </w:instrText>
      </w:r>
      <w:r>
        <w:fldChar w:fldCharType="separate"/>
      </w:r>
      <w:r w:rsidR="00E523F3" w:rsidRPr="00E523F3">
        <w:t>[27]</w:t>
      </w:r>
      <w:r>
        <w:fldChar w:fldCharType="end"/>
      </w:r>
      <w:r>
        <w:t xml:space="preserve"> and randomly pinging IP’s around the world to see if they are part of the network </w:t>
      </w:r>
      <w:r>
        <w:fldChar w:fldCharType="begin"/>
      </w:r>
      <w:r w:rsidR="00E523F3">
        <w:instrText xml:space="preserve"> ADDIN ZOTERO_ITEM CSL_CITATION {"citationID":"abeapica7o","properties":{"formattedCitation":"[28]","plainCitation":"[28]"},"citationItems":[{"id":13,"uris":["http://zotero.org/users/2475447/items/RF5ZPX9I"],"uri":["http://zotero.org/users/2475447/items/RF5ZPX9I"],"itemData":{"id":13,"type":"webpage","title":"Bootstrapping Peer-to-Peer Networks","URL":"http://grothoff.org/christian/dasp2p.pdf","author":[{"family":"Grothoff","given":"Christian"},{"family":"GauthierDickey","given":"Chris"}],"accessed":{"date-parts":[["2017",1,21]]}}}],"schema":"https://github.com/citation-style-language/schema/raw/master/csl-citation.json"} </w:instrText>
      </w:r>
      <w:r>
        <w:fldChar w:fldCharType="separate"/>
      </w:r>
      <w:r w:rsidR="00E523F3" w:rsidRPr="00E523F3">
        <w:t>[28]</w:t>
      </w:r>
      <w:r>
        <w:fldChar w:fldCharType="end"/>
      </w:r>
      <w:r>
        <w:t xml:space="preserve">. A well-known decentralised network, Gnutella, uses another technique where it finds new peers by expanding its search radius in its broadcasting phase. When a peer accepts this connection, it rebroadcasts the new peer’s address to its own peers, but decreases a counter called Time-to-Live (TTL) to ensure the message eventually dies out (when TTL=0) </w:t>
      </w:r>
      <w:r>
        <w:fldChar w:fldCharType="begin"/>
      </w:r>
      <w:r w:rsidR="00E523F3">
        <w:instrText xml:space="preserve"> ADDIN ZOTERO_ITEM CSL_CITATION {"citationID":"aln7ss1drn","properties":{"formattedCitation":"[29]","plainCitation":"[29]"},"citationItems":[{"id":97,"uris":["http://zotero.org/users/2475447/items/WAD4C5X2"],"uri":["http://zotero.org/users/2475447/items/WAD4C5X2"],"itemData":{"id":97,"type":"book","title":"Peer-to-Peer Computing: Principles and Applications","publisher":"Springer Science &amp; Business Media","number-of-pages":"330","source":"Google Books","abstract":"Peer-to-peer (P2P) technology, or peer computing, is a paradigm that is viewed as a potential technology for redesigning distributed architectures and, consequently, distributed processing. Yet the scale and dynamism that characterize P2P systems demand that we reexamine traditional distributed technologies. A paradigm shift that includes self-reorganization, adaptation and resilience is called for. On the other hand, the increased computational power of such networks opens up completely new applications, such as in digital content sharing, scientific computation, gaming, or collaborative work environments. In this book, Vu, Lupu and Ooi present the technical challenges offered by P2P systems, and the means that have been proposed to address them. They provide a thorough and comprehensive review of recent advances on routing and discovery methods; load balancing and replication techniques; security, accountability and anonymity, as well as trust and reputation schemes; programming models and P2P systems and projects. Besides surveying existing methods and systems, they also compare and evaluate some of the more promising schemes. The need for such a book is evident. It provides a single source for practitioners, researchers and students on the state of the art. For practitioners, this book explains best practice, guiding selection of appropriate techniques for each application. For researchers, this book provides a foundation for the development of new and more effective methods. For students, it is an overview of the wide range of advanced techniques for realizing effective P2P systems, and it can easily be used as a text for an advanced course on Peer-to-Peer Computing and Technologies, or as a companion text for courses on various subjects, such as distributed systems, and grid and cluster computing.","ISBN":"978-3-642-03514-2","note":"Google-Books-ID: kd8_AAAAQBAJ","shortTitle":"Peer-to-Peer Computing","language":"en","author":[{"family":"Vu","given":"Quang Hieu"},{"family":"Lupu","given":"Mihai"},{"family":"Ooi","given":"Beng Chin"}],"issued":{"date-parts":[["2009",10,20]]}}}],"schema":"https://github.com/citation-style-language/schema/raw/master/csl-citation.json"} </w:instrText>
      </w:r>
      <w:r>
        <w:fldChar w:fldCharType="separate"/>
      </w:r>
      <w:r w:rsidR="00E523F3" w:rsidRPr="00E523F3">
        <w:t>[29]</w:t>
      </w:r>
      <w:r>
        <w:fldChar w:fldCharType="end"/>
      </w:r>
      <w:r>
        <w:t xml:space="preserve">. </w:t>
      </w:r>
    </w:p>
    <w:p w:rsidR="00FD015B" w:rsidRDefault="00FD015B" w:rsidP="00FD015B">
      <w:r>
        <w:br/>
        <w:t xml:space="preserve">However, the broadcasting strategy in decentralised networks means as the search radius increases, there is an increasing amount of traffic in the network, and this may cause congestion in the network </w:t>
      </w:r>
      <w:r>
        <w:fldChar w:fldCharType="begin"/>
      </w:r>
      <w:r w:rsidR="00E523F3">
        <w:instrText xml:space="preserve"> ADDIN ZOTERO_ITEM CSL_CITATION {"citationID":"an85nso23d","properties":{"formattedCitation":"[29]","plainCitation":"[29]"},"citationItems":[{"id":97,"uris":["http://zotero.org/users/2475447/items/WAD4C5X2"],"uri":["http://zotero.org/users/2475447/items/WAD4C5X2"],"itemData":{"id":97,"type":"book","title":"Peer-to-Peer Computing: Principles and Applications","publisher":"Springer Science &amp; Business Media","number-of-pages":"330","source":"Google Books","abstract":"Peer-to-peer (P2P) technology, or peer computing, is a paradigm that is viewed as a potential technology for redesigning distributed architectures and, consequently, distributed processing. Yet the scale and dynamism that characterize P2P systems demand that we reexamine traditional distributed technologies. A paradigm shift that includes self-reorganization, adaptation and resilience is called for. On the other hand, the increased computational power of such networks opens up completely new applications, such as in digital content sharing, scientific computation, gaming, or collaborative work environments. In this book, Vu, Lupu and Ooi present the technical challenges offered by P2P systems, and the means that have been proposed to address them. They provide a thorough and comprehensive review of recent advances on routing and discovery methods; load balancing and replication techniques; security, accountability and anonymity, as well as trust and reputation schemes; programming models and P2P systems and projects. Besides surveying existing methods and systems, they also compare and evaluate some of the more promising schemes. The need for such a book is evident. It provides a single source for practitioners, researchers and students on the state of the art. For practitioners, this book explains best practice, guiding selection of appropriate techniques for each application. For researchers, this book provides a foundation for the development of new and more effective methods. For students, it is an overview of the wide range of advanced techniques for realizing effective P2P systems, and it can easily be used as a text for an advanced course on Peer-to-Peer Computing and Technologies, or as a companion text for courses on various subjects, such as distributed systems, and grid and cluster computing.","ISBN":"978-3-642-03514-2","note":"Google-Books-ID: kd8_AAAAQBAJ","shortTitle":"Peer-to-Peer Computing","language":"en","author":[{"family":"Vu","given":"Quang Hieu"},{"family":"Lupu","given":"Mihai"},{"family":"Ooi","given":"Beng Chin"}],"issued":{"date-parts":[["2009",10,20]]}}}],"schema":"https://github.com/citation-style-language/schema/raw/master/csl-citation.json"} </w:instrText>
      </w:r>
      <w:r>
        <w:fldChar w:fldCharType="separate"/>
      </w:r>
      <w:r w:rsidR="00E523F3" w:rsidRPr="00E523F3">
        <w:t>[29]</w:t>
      </w:r>
      <w:r>
        <w:fldChar w:fldCharType="end"/>
      </w:r>
      <w:r>
        <w:t>.</w:t>
      </w:r>
    </w:p>
    <w:p w:rsidR="00FD015B" w:rsidRDefault="00FD015B" w:rsidP="00FD015B"/>
    <w:p w:rsidR="00FD015B" w:rsidRDefault="00FD015B" w:rsidP="00FD015B">
      <w:r>
        <w:t xml:space="preserve">Other types of peer-finding techniques can be found in </w:t>
      </w:r>
      <w:proofErr w:type="spellStart"/>
      <w:r>
        <w:t>Mastroianni</w:t>
      </w:r>
      <w:proofErr w:type="spellEnd"/>
      <w:r>
        <w:t xml:space="preserve"> et al. </w:t>
      </w:r>
      <w:r>
        <w:fldChar w:fldCharType="begin"/>
      </w:r>
      <w:r w:rsidR="00E523F3">
        <w:instrText xml:space="preserve"> ADDIN ZOTERO_ITEM CSL_CITATION {"citationID":"ab1tsjiaed","properties":{"formattedCitation":"[30]","plainCitation":"[30]"},"citationItems":[{"id":9,"uris":["http://zotero.org/users/2475447/items/JR85AN2U"],"uri":["http://zotero.org/users/2475447/items/JR85AN2U"],"itemData":{"id":9,"type":"article-journal","title":"Designing an information system for Grids: Comparing hierarchical, decentralized P2P and super-peer models","container-title":"Parallel Computing","page":"593-611","volume":"34","issue":"10","source":"CrossRef","DOI":"10.1016/j.parco.2008.07.001","ISSN":"01678191","shortTitle":"Designing an information system for Grids","language":"en","author":[{"family":"Mastroianni","given":"Carlo"},{"family":"Talia","given":"Domenico"},{"family":"Verta","given":"Oreste"}],"issued":{"date-parts":[["2008",10]]}}}],"schema":"https://github.com/citation-style-language/schema/raw/master/csl-citation.json"} </w:instrText>
      </w:r>
      <w:r>
        <w:fldChar w:fldCharType="separate"/>
      </w:r>
      <w:r w:rsidR="00E523F3" w:rsidRPr="00E523F3">
        <w:t>[30]</w:t>
      </w:r>
      <w:r>
        <w:fldChar w:fldCharType="end"/>
      </w:r>
      <w:r>
        <w:t>.</w:t>
      </w:r>
    </w:p>
    <w:p w:rsidR="00FD015B" w:rsidRDefault="00FD015B" w:rsidP="00FD015B"/>
    <w:p w:rsidR="00FD015B" w:rsidRDefault="00FD015B" w:rsidP="00881229">
      <w:pPr>
        <w:pStyle w:val="Heading2"/>
      </w:pPr>
      <w:bookmarkStart w:id="41" w:name="_Ref473323964"/>
      <w:bookmarkStart w:id="42" w:name="_Toc473486454"/>
      <w:bookmarkStart w:id="43" w:name="_Toc484441850"/>
      <w:r>
        <w:t>Photo evidence publication</w:t>
      </w:r>
      <w:bookmarkEnd w:id="41"/>
      <w:bookmarkEnd w:id="42"/>
      <w:bookmarkEnd w:id="43"/>
    </w:p>
    <w:p w:rsidR="00FD015B" w:rsidRDefault="00FD015B" w:rsidP="00FD015B">
      <w:r>
        <w:t>Image upload API’s exist for many social networks, and the following table shows the documentation link for three popular image sharing sites.</w:t>
      </w:r>
    </w:p>
    <w:p w:rsidR="00FD015B" w:rsidRDefault="00FD015B" w:rsidP="00FD015B"/>
    <w:p w:rsidR="00FD015B" w:rsidRDefault="00FD015B" w:rsidP="00FD015B">
      <w:pPr>
        <w:pStyle w:val="Caption"/>
      </w:pPr>
      <w:bookmarkStart w:id="44" w:name="_Toc473486413"/>
      <w:r>
        <w:t xml:space="preserve">Table </w:t>
      </w:r>
      <w:r>
        <w:fldChar w:fldCharType="begin"/>
      </w:r>
      <w:r>
        <w:instrText xml:space="preserve"> SEQ Table \* ARABIC </w:instrText>
      </w:r>
      <w:r>
        <w:fldChar w:fldCharType="separate"/>
      </w:r>
      <w:r>
        <w:rPr>
          <w:noProof/>
        </w:rPr>
        <w:t>3</w:t>
      </w:r>
      <w:r>
        <w:rPr>
          <w:noProof/>
        </w:rPr>
        <w:fldChar w:fldCharType="end"/>
      </w:r>
      <w:r>
        <w:t>: Photo upload API's</w:t>
      </w:r>
      <w:bookmarkEnd w:id="44"/>
    </w:p>
    <w:tbl>
      <w:tblPr>
        <w:tblStyle w:val="GridTable4-Accent3"/>
        <w:tblW w:w="0" w:type="auto"/>
        <w:tblLook w:val="04A0" w:firstRow="1" w:lastRow="0" w:firstColumn="1" w:lastColumn="0" w:noHBand="0" w:noVBand="1"/>
      </w:tblPr>
      <w:tblGrid>
        <w:gridCol w:w="1725"/>
        <w:gridCol w:w="6769"/>
      </w:tblGrid>
      <w:tr w:rsidR="00FD015B" w:rsidTr="00270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FD015B" w:rsidRDefault="00FD015B" w:rsidP="00270A72">
            <w:r>
              <w:t>Network</w:t>
            </w:r>
          </w:p>
        </w:tc>
        <w:tc>
          <w:tcPr>
            <w:tcW w:w="6091" w:type="dxa"/>
          </w:tcPr>
          <w:p w:rsidR="00FD015B" w:rsidRDefault="00FD015B" w:rsidP="00270A72">
            <w:pPr>
              <w:cnfStyle w:val="100000000000" w:firstRow="1" w:lastRow="0" w:firstColumn="0" w:lastColumn="0" w:oddVBand="0" w:evenVBand="0" w:oddHBand="0" w:evenHBand="0" w:firstRowFirstColumn="0" w:firstRowLastColumn="0" w:lastRowFirstColumn="0" w:lastRowLastColumn="0"/>
            </w:pPr>
            <w:r>
              <w:t>Link</w:t>
            </w:r>
          </w:p>
        </w:tc>
      </w:tr>
      <w:tr w:rsidR="00FD015B" w:rsidTr="00270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FD015B" w:rsidRDefault="00FD015B" w:rsidP="00270A72">
            <w:r>
              <w:t>Facebook</w:t>
            </w:r>
          </w:p>
        </w:tc>
        <w:tc>
          <w:tcPr>
            <w:tcW w:w="6091" w:type="dxa"/>
          </w:tcPr>
          <w:p w:rsidR="00FD015B" w:rsidRDefault="00884374" w:rsidP="00270A72">
            <w:pPr>
              <w:cnfStyle w:val="000000100000" w:firstRow="0" w:lastRow="0" w:firstColumn="0" w:lastColumn="0" w:oddVBand="0" w:evenVBand="0" w:oddHBand="1" w:evenHBand="0" w:firstRowFirstColumn="0" w:firstRowLastColumn="0" w:lastRowFirstColumn="0" w:lastRowLastColumn="0"/>
            </w:pPr>
            <w:hyperlink r:id="rId15" w:history="1">
              <w:r w:rsidR="00FD015B" w:rsidRPr="00C374D5">
                <w:rPr>
                  <w:rStyle w:val="Hyperlink"/>
                </w:rPr>
                <w:t>https://developers.facebook.com/docs/php/howto/uploadphoto</w:t>
              </w:r>
            </w:hyperlink>
            <w:r w:rsidR="00FD015B">
              <w:t xml:space="preserve"> </w:t>
            </w:r>
          </w:p>
        </w:tc>
      </w:tr>
      <w:tr w:rsidR="00FD015B" w:rsidTr="00270A72">
        <w:tc>
          <w:tcPr>
            <w:cnfStyle w:val="001000000000" w:firstRow="0" w:lastRow="0" w:firstColumn="1" w:lastColumn="0" w:oddVBand="0" w:evenVBand="0" w:oddHBand="0" w:evenHBand="0" w:firstRowFirstColumn="0" w:firstRowLastColumn="0" w:lastRowFirstColumn="0" w:lastRowLastColumn="0"/>
            <w:tcW w:w="2406" w:type="dxa"/>
          </w:tcPr>
          <w:p w:rsidR="00FD015B" w:rsidRDefault="00FD015B" w:rsidP="00270A72">
            <w:r>
              <w:t>Twitter</w:t>
            </w:r>
          </w:p>
        </w:tc>
        <w:tc>
          <w:tcPr>
            <w:tcW w:w="6091" w:type="dxa"/>
          </w:tcPr>
          <w:p w:rsidR="00FD015B" w:rsidRDefault="00884374" w:rsidP="00270A72">
            <w:pPr>
              <w:cnfStyle w:val="000000000000" w:firstRow="0" w:lastRow="0" w:firstColumn="0" w:lastColumn="0" w:oddVBand="0" w:evenVBand="0" w:oddHBand="0" w:evenHBand="0" w:firstRowFirstColumn="0" w:firstRowLastColumn="0" w:lastRowFirstColumn="0" w:lastRowLastColumn="0"/>
            </w:pPr>
            <w:hyperlink r:id="rId16" w:history="1">
              <w:r w:rsidR="00FD015B" w:rsidRPr="00C374D5">
                <w:rPr>
                  <w:rStyle w:val="Hyperlink"/>
                </w:rPr>
                <w:t>https://dev.twitter.com/rest/reference/post/media/upload</w:t>
              </w:r>
            </w:hyperlink>
            <w:r w:rsidR="00FD015B">
              <w:t xml:space="preserve"> </w:t>
            </w:r>
          </w:p>
        </w:tc>
      </w:tr>
      <w:tr w:rsidR="00FD015B" w:rsidTr="00270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FD015B" w:rsidRDefault="00FD015B" w:rsidP="00270A72">
            <w:proofErr w:type="spellStart"/>
            <w:r>
              <w:t>Imgur</w:t>
            </w:r>
            <w:proofErr w:type="spellEnd"/>
          </w:p>
        </w:tc>
        <w:tc>
          <w:tcPr>
            <w:tcW w:w="6091" w:type="dxa"/>
          </w:tcPr>
          <w:p w:rsidR="00FD015B" w:rsidRDefault="00884374" w:rsidP="00270A72">
            <w:pPr>
              <w:cnfStyle w:val="000000100000" w:firstRow="0" w:lastRow="0" w:firstColumn="0" w:lastColumn="0" w:oddVBand="0" w:evenVBand="0" w:oddHBand="1" w:evenHBand="0" w:firstRowFirstColumn="0" w:firstRowLastColumn="0" w:lastRowFirstColumn="0" w:lastRowLastColumn="0"/>
            </w:pPr>
            <w:hyperlink r:id="rId17" w:history="1">
              <w:r w:rsidR="00FD015B" w:rsidRPr="00C374D5">
                <w:rPr>
                  <w:rStyle w:val="Hyperlink"/>
                </w:rPr>
                <w:t>https://api.imgur.com/endpoints/image</w:t>
              </w:r>
            </w:hyperlink>
            <w:r w:rsidR="00FD015B">
              <w:t xml:space="preserve"> </w:t>
            </w:r>
          </w:p>
        </w:tc>
      </w:tr>
    </w:tbl>
    <w:p w:rsidR="00FD015B" w:rsidRDefault="00FD015B">
      <w:pPr>
        <w:spacing w:after="160" w:line="259" w:lineRule="auto"/>
        <w:jc w:val="left"/>
      </w:pPr>
    </w:p>
    <w:p w:rsidR="00FD015B" w:rsidRDefault="00FD015B">
      <w:pPr>
        <w:spacing w:after="160" w:line="259" w:lineRule="auto"/>
        <w:jc w:val="left"/>
      </w:pPr>
    </w:p>
    <w:p w:rsidR="00FD015B" w:rsidRPr="00EA5EC8" w:rsidRDefault="00FD015B" w:rsidP="00FD015B"/>
    <w:p w:rsidR="00FD015B" w:rsidRDefault="00FD015B">
      <w:pPr>
        <w:spacing w:after="160" w:line="259" w:lineRule="auto"/>
        <w:jc w:val="left"/>
      </w:pPr>
      <w:r>
        <w:br w:type="page"/>
      </w:r>
    </w:p>
    <w:p w:rsidR="00FD015B" w:rsidRDefault="00FD015B" w:rsidP="00881229">
      <w:pPr>
        <w:pStyle w:val="Heading1"/>
      </w:pPr>
      <w:bookmarkStart w:id="45" w:name="_Toc484441851"/>
      <w:r>
        <w:lastRenderedPageBreak/>
        <w:t>Design</w:t>
      </w:r>
      <w:bookmarkEnd w:id="45"/>
    </w:p>
    <w:p w:rsidR="00FD015B" w:rsidRDefault="00270A72" w:rsidP="00270A72">
      <w:pPr>
        <w:pStyle w:val="ListParagraph"/>
        <w:numPr>
          <w:ilvl w:val="0"/>
          <w:numId w:val="9"/>
        </w:numPr>
      </w:pPr>
      <w:r>
        <w:t>Justify using Django</w:t>
      </w:r>
    </w:p>
    <w:p w:rsidR="00270A72" w:rsidRDefault="00270A72" w:rsidP="00270A72">
      <w:pPr>
        <w:pStyle w:val="ListParagraph"/>
        <w:numPr>
          <w:ilvl w:val="0"/>
          <w:numId w:val="9"/>
        </w:numPr>
      </w:pPr>
      <w:r>
        <w:t>Justify using HTTP requests</w:t>
      </w:r>
    </w:p>
    <w:p w:rsidR="00270A72" w:rsidRDefault="00270A72" w:rsidP="00270A72">
      <w:pPr>
        <w:pStyle w:val="ListParagraph"/>
        <w:numPr>
          <w:ilvl w:val="0"/>
          <w:numId w:val="9"/>
        </w:numPr>
      </w:pPr>
      <w:r>
        <w:t>Justify using ‘requests’ library</w:t>
      </w:r>
    </w:p>
    <w:p w:rsidR="00270A72" w:rsidRDefault="00270A72" w:rsidP="00270A72">
      <w:pPr>
        <w:pStyle w:val="ListParagraph"/>
        <w:numPr>
          <w:ilvl w:val="0"/>
          <w:numId w:val="9"/>
        </w:numPr>
      </w:pPr>
      <w:r>
        <w:t>Justify not having custom protocol, instead using HTTP verbs</w:t>
      </w:r>
    </w:p>
    <w:p w:rsidR="00270A72" w:rsidRDefault="00270A72" w:rsidP="00270A72">
      <w:pPr>
        <w:pStyle w:val="ListParagraph"/>
        <w:numPr>
          <w:ilvl w:val="0"/>
          <w:numId w:val="9"/>
        </w:numPr>
      </w:pPr>
      <w:r>
        <w:t>Justify using Python</w:t>
      </w:r>
    </w:p>
    <w:p w:rsidR="00270A72" w:rsidRDefault="00270A72" w:rsidP="00270A72">
      <w:pPr>
        <w:pStyle w:val="ListParagraph"/>
        <w:numPr>
          <w:ilvl w:val="0"/>
          <w:numId w:val="9"/>
        </w:numPr>
      </w:pPr>
      <w:r>
        <w:t xml:space="preserve">Justify </w:t>
      </w:r>
      <w:r w:rsidR="008C6C64">
        <w:t xml:space="preserve">using </w:t>
      </w:r>
      <w:proofErr w:type="spellStart"/>
      <w:r w:rsidR="008C6C64">
        <w:t>OpenALPR</w:t>
      </w:r>
      <w:proofErr w:type="spellEnd"/>
    </w:p>
    <w:p w:rsidR="008C6C64" w:rsidRDefault="008C6C64" w:rsidP="00270A72">
      <w:pPr>
        <w:pStyle w:val="ListParagraph"/>
        <w:numPr>
          <w:ilvl w:val="0"/>
          <w:numId w:val="9"/>
        </w:numPr>
      </w:pPr>
      <w:r>
        <w:t>Justify add pre-processing</w:t>
      </w:r>
    </w:p>
    <w:p w:rsidR="008C6C64" w:rsidRDefault="008C6C64" w:rsidP="00270A72">
      <w:pPr>
        <w:pStyle w:val="ListParagraph"/>
        <w:numPr>
          <w:ilvl w:val="0"/>
          <w:numId w:val="9"/>
        </w:numPr>
      </w:pPr>
      <w:r>
        <w:t>Justify using JSON</w:t>
      </w:r>
    </w:p>
    <w:p w:rsidR="008C6C64" w:rsidRDefault="008C6C64" w:rsidP="009B3827">
      <w:pPr>
        <w:pStyle w:val="ListParagraph"/>
        <w:numPr>
          <w:ilvl w:val="0"/>
          <w:numId w:val="9"/>
        </w:numPr>
      </w:pPr>
      <w:r>
        <w:t>Justify using saved videos, and not real time detection (batch up operations, allow idle periods)</w:t>
      </w:r>
    </w:p>
    <w:p w:rsidR="008C6C64" w:rsidRDefault="008C6C64" w:rsidP="00270A72">
      <w:pPr>
        <w:pStyle w:val="ListParagraph"/>
        <w:numPr>
          <w:ilvl w:val="0"/>
          <w:numId w:val="9"/>
        </w:numPr>
      </w:pPr>
      <w:r>
        <w:t>Justify encryption</w:t>
      </w:r>
      <w:r w:rsidR="00067A31">
        <w:t xml:space="preserve"> using JWT</w:t>
      </w:r>
    </w:p>
    <w:p w:rsidR="008C6C64" w:rsidRDefault="008C6C64" w:rsidP="00270A72">
      <w:pPr>
        <w:pStyle w:val="ListParagraph"/>
        <w:numPr>
          <w:ilvl w:val="0"/>
          <w:numId w:val="9"/>
        </w:numPr>
      </w:pPr>
      <w:r>
        <w:t>Justify no HTTPS</w:t>
      </w:r>
    </w:p>
    <w:p w:rsidR="008C6C64" w:rsidRDefault="008C6C64" w:rsidP="008C6C64">
      <w:pPr>
        <w:pStyle w:val="ListParagraph"/>
        <w:numPr>
          <w:ilvl w:val="0"/>
          <w:numId w:val="9"/>
        </w:numPr>
      </w:pPr>
      <w:r>
        <w:t>Justify trust</w:t>
      </w:r>
      <w:r w:rsidR="005A3E03">
        <w:t xml:space="preserve"> and how it decays</w:t>
      </w:r>
    </w:p>
    <w:p w:rsidR="008C6C64" w:rsidRDefault="008C6C64" w:rsidP="008C6C64">
      <w:pPr>
        <w:pStyle w:val="ListParagraph"/>
        <w:numPr>
          <w:ilvl w:val="0"/>
          <w:numId w:val="9"/>
        </w:numPr>
      </w:pPr>
      <w:r>
        <w:t>Justify bootstrap server</w:t>
      </w:r>
    </w:p>
    <w:p w:rsidR="008C6C64" w:rsidRDefault="008C6C64" w:rsidP="008C6C64">
      <w:pPr>
        <w:pStyle w:val="ListParagraph"/>
        <w:numPr>
          <w:ilvl w:val="0"/>
          <w:numId w:val="9"/>
        </w:numPr>
      </w:pPr>
      <w:r>
        <w:t>Justify having peer/bootstrap projects (bootstrap modelled as peer, but separate dev environments)</w:t>
      </w:r>
    </w:p>
    <w:p w:rsidR="008C6C64" w:rsidRDefault="008C6C64" w:rsidP="008C6C64">
      <w:pPr>
        <w:pStyle w:val="ListParagraph"/>
        <w:numPr>
          <w:ilvl w:val="0"/>
          <w:numId w:val="9"/>
        </w:numPr>
      </w:pPr>
      <w:r>
        <w:t>Justify broadcast as opposed to GET</w:t>
      </w:r>
    </w:p>
    <w:p w:rsidR="005A3E03" w:rsidRDefault="005A3E03" w:rsidP="005A3E03"/>
    <w:p w:rsidR="005A3E03" w:rsidRDefault="005A3E03" w:rsidP="005A3E03">
      <w:r>
        <w:t>Add web interface for user</w:t>
      </w:r>
    </w:p>
    <w:p w:rsidR="00FD015B" w:rsidRDefault="00FD015B" w:rsidP="00FD015B">
      <w:r>
        <w:rPr>
          <w:noProof/>
          <w:lang w:eastAsia="en-GB"/>
        </w:rPr>
        <w:drawing>
          <wp:inline distT="0" distB="0" distL="0" distR="0" wp14:anchorId="6258F121" wp14:editId="09276C50">
            <wp:extent cx="5400040" cy="3149759"/>
            <wp:effectExtent l="19050" t="0" r="1016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70A72" w:rsidRDefault="00270A72" w:rsidP="00FD015B"/>
    <w:p w:rsidR="00FD015B" w:rsidRDefault="00FD015B">
      <w:pPr>
        <w:spacing w:after="160" w:line="259" w:lineRule="auto"/>
        <w:jc w:val="left"/>
      </w:pPr>
    </w:p>
    <w:p w:rsidR="00E5034B" w:rsidRDefault="00E5034B">
      <w:pPr>
        <w:spacing w:after="160" w:line="259" w:lineRule="auto"/>
        <w:jc w:val="left"/>
      </w:pPr>
      <w:r>
        <w:br w:type="page"/>
      </w:r>
    </w:p>
    <w:p w:rsidR="00FD015B" w:rsidRDefault="00FD015B" w:rsidP="00881229">
      <w:pPr>
        <w:pStyle w:val="Heading1"/>
      </w:pPr>
      <w:bookmarkStart w:id="46" w:name="_Toc484441852"/>
      <w:r>
        <w:lastRenderedPageBreak/>
        <w:t>Build and Implementation</w:t>
      </w:r>
      <w:bookmarkEnd w:id="46"/>
    </w:p>
    <w:p w:rsidR="00FD015B" w:rsidRDefault="00FD015B">
      <w:pPr>
        <w:spacing w:after="160" w:line="259" w:lineRule="auto"/>
        <w:jc w:val="left"/>
      </w:pPr>
    </w:p>
    <w:p w:rsidR="00270A72" w:rsidRDefault="008C6C64" w:rsidP="008C6C64">
      <w:pPr>
        <w:pStyle w:val="ListParagraph"/>
        <w:numPr>
          <w:ilvl w:val="0"/>
          <w:numId w:val="10"/>
        </w:numPr>
        <w:spacing w:after="160" w:line="259" w:lineRule="auto"/>
        <w:jc w:val="left"/>
      </w:pPr>
      <w:r>
        <w:t>Django structure</w:t>
      </w:r>
    </w:p>
    <w:p w:rsidR="008C6C64" w:rsidRDefault="008C6C64" w:rsidP="008C6C64">
      <w:pPr>
        <w:pStyle w:val="ListParagraph"/>
        <w:numPr>
          <w:ilvl w:val="0"/>
          <w:numId w:val="10"/>
        </w:numPr>
        <w:spacing w:after="160" w:line="259" w:lineRule="auto"/>
        <w:jc w:val="left"/>
      </w:pPr>
      <w:r>
        <w:t>Where to store sensitive data</w:t>
      </w:r>
    </w:p>
    <w:p w:rsidR="008C6C64" w:rsidRDefault="008C6C64" w:rsidP="008C6C64">
      <w:pPr>
        <w:pStyle w:val="ListParagraph"/>
        <w:numPr>
          <w:ilvl w:val="0"/>
          <w:numId w:val="10"/>
        </w:numPr>
        <w:spacing w:after="160" w:line="259" w:lineRule="auto"/>
        <w:jc w:val="left"/>
      </w:pPr>
      <w:r>
        <w:t>Use of admin panels to change database data</w:t>
      </w:r>
    </w:p>
    <w:p w:rsidR="008C6C64" w:rsidRDefault="008C6C64" w:rsidP="008C6C64">
      <w:pPr>
        <w:pStyle w:val="ListParagraph"/>
        <w:numPr>
          <w:ilvl w:val="0"/>
          <w:numId w:val="10"/>
        </w:numPr>
        <w:spacing w:after="160" w:line="259" w:lineRule="auto"/>
        <w:jc w:val="left"/>
      </w:pPr>
      <w:r>
        <w:t>Wrapping in try/except</w:t>
      </w:r>
    </w:p>
    <w:p w:rsidR="008C6C64" w:rsidRDefault="008C6C64" w:rsidP="008C6C64">
      <w:pPr>
        <w:pStyle w:val="ListParagraph"/>
        <w:numPr>
          <w:ilvl w:val="0"/>
          <w:numId w:val="10"/>
        </w:numPr>
        <w:spacing w:after="160" w:line="259" w:lineRule="auto"/>
        <w:jc w:val="left"/>
      </w:pPr>
      <w:r>
        <w:t xml:space="preserve">Using python </w:t>
      </w:r>
      <w:r w:rsidR="005F2591">
        <w:t xml:space="preserve">in built </w:t>
      </w:r>
      <w:r>
        <w:t>functions if possible</w:t>
      </w:r>
    </w:p>
    <w:p w:rsidR="008C6C64" w:rsidRDefault="005F2591" w:rsidP="008C6C64">
      <w:pPr>
        <w:pStyle w:val="ListParagraph"/>
        <w:numPr>
          <w:ilvl w:val="0"/>
          <w:numId w:val="10"/>
        </w:numPr>
        <w:spacing w:after="160" w:line="259" w:lineRule="auto"/>
        <w:jc w:val="left"/>
      </w:pPr>
      <w:r>
        <w:t>Logic flow of modules</w:t>
      </w:r>
    </w:p>
    <w:p w:rsidR="009B3827" w:rsidRDefault="009B3827" w:rsidP="008C6C64">
      <w:pPr>
        <w:pStyle w:val="ListParagraph"/>
        <w:numPr>
          <w:ilvl w:val="0"/>
          <w:numId w:val="10"/>
        </w:numPr>
        <w:spacing w:after="160" w:line="259" w:lineRule="auto"/>
        <w:jc w:val="left"/>
      </w:pPr>
      <w:r>
        <w:t>sectoring plates based on string similarity</w:t>
      </w:r>
    </w:p>
    <w:p w:rsidR="005F2591" w:rsidRDefault="005F2591" w:rsidP="005F2591">
      <w:pPr>
        <w:spacing w:after="160" w:line="259" w:lineRule="auto"/>
        <w:jc w:val="left"/>
      </w:pPr>
    </w:p>
    <w:p w:rsidR="005F2591" w:rsidRDefault="005F2591" w:rsidP="005F2591">
      <w:pPr>
        <w:spacing w:after="160" w:line="259" w:lineRule="auto"/>
        <w:jc w:val="left"/>
      </w:pPr>
    </w:p>
    <w:p w:rsidR="00270A72" w:rsidRDefault="005F2591">
      <w:pPr>
        <w:spacing w:after="160" w:line="259" w:lineRule="auto"/>
        <w:jc w:val="left"/>
      </w:pPr>
      <w:r>
        <w:rPr>
          <w:noProof/>
          <w:lang w:eastAsia="en-GB"/>
        </w:rPr>
        <w:drawing>
          <wp:inline distT="0" distB="0" distL="0" distR="0" wp14:anchorId="003D4046" wp14:editId="48D75BED">
            <wp:extent cx="5400040" cy="3150235"/>
            <wp:effectExtent l="0" t="0" r="0" b="1206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5F2591" w:rsidRDefault="005F2591">
      <w:pPr>
        <w:spacing w:after="160" w:line="259" w:lineRule="auto"/>
        <w:jc w:val="left"/>
      </w:pPr>
    </w:p>
    <w:p w:rsidR="005F2591" w:rsidRDefault="005F2591">
      <w:pPr>
        <w:spacing w:after="160" w:line="259" w:lineRule="auto"/>
        <w:jc w:val="left"/>
      </w:pPr>
      <w:r>
        <w:br w:type="page"/>
      </w:r>
    </w:p>
    <w:p w:rsidR="00FD015B" w:rsidRDefault="00FD015B" w:rsidP="00881229">
      <w:pPr>
        <w:pStyle w:val="Heading1"/>
      </w:pPr>
      <w:bookmarkStart w:id="47" w:name="_Toc484441853"/>
      <w:r>
        <w:lastRenderedPageBreak/>
        <w:t>Testing</w:t>
      </w:r>
      <w:bookmarkEnd w:id="47"/>
    </w:p>
    <w:p w:rsidR="008C6C64" w:rsidRDefault="008C6C64" w:rsidP="008C6C64">
      <w:pPr>
        <w:spacing w:after="160" w:line="259" w:lineRule="auto"/>
        <w:jc w:val="left"/>
      </w:pPr>
    </w:p>
    <w:p w:rsidR="008C6C64" w:rsidRDefault="008C6C64" w:rsidP="008C6C64">
      <w:pPr>
        <w:pStyle w:val="ListParagraph"/>
        <w:numPr>
          <w:ilvl w:val="0"/>
          <w:numId w:val="10"/>
        </w:numPr>
        <w:spacing w:after="160" w:line="259" w:lineRule="auto"/>
        <w:jc w:val="left"/>
      </w:pPr>
      <w:r>
        <w:t>Initially test while developing</w:t>
      </w:r>
    </w:p>
    <w:p w:rsidR="008C6C64" w:rsidRDefault="008C6C64" w:rsidP="008C6C64">
      <w:pPr>
        <w:pStyle w:val="ListParagraph"/>
        <w:numPr>
          <w:ilvl w:val="0"/>
          <w:numId w:val="10"/>
        </w:numPr>
        <w:spacing w:after="160" w:line="259" w:lineRule="auto"/>
        <w:jc w:val="left"/>
      </w:pPr>
      <w:r>
        <w:t>Use logbook to mark down stuff</w:t>
      </w:r>
    </w:p>
    <w:p w:rsidR="008C6C64" w:rsidRDefault="008C6C64" w:rsidP="008C6C64">
      <w:pPr>
        <w:pStyle w:val="ListParagraph"/>
        <w:numPr>
          <w:ilvl w:val="0"/>
          <w:numId w:val="10"/>
        </w:numPr>
        <w:spacing w:after="160" w:line="259" w:lineRule="auto"/>
        <w:jc w:val="left"/>
      </w:pPr>
      <w:r>
        <w:t>Save useful links/compilation instructions</w:t>
      </w:r>
    </w:p>
    <w:p w:rsidR="008C6C64" w:rsidRDefault="008C6C64" w:rsidP="008C6C64">
      <w:pPr>
        <w:pStyle w:val="ListParagraph"/>
        <w:numPr>
          <w:ilvl w:val="0"/>
          <w:numId w:val="10"/>
        </w:numPr>
        <w:spacing w:after="160" w:line="259" w:lineRule="auto"/>
        <w:jc w:val="left"/>
      </w:pPr>
      <w:r>
        <w:t xml:space="preserve">Hard to find good test spots (portable battery, need </w:t>
      </w:r>
      <w:proofErr w:type="spellStart"/>
      <w:r>
        <w:t>wifi</w:t>
      </w:r>
      <w:proofErr w:type="spellEnd"/>
      <w:r>
        <w:t>, hard to develop on the go, need roads, hard to find good footage online)</w:t>
      </w:r>
    </w:p>
    <w:p w:rsidR="008C6C64" w:rsidRDefault="008C6C64" w:rsidP="008C6C64">
      <w:pPr>
        <w:pStyle w:val="ListParagraph"/>
        <w:numPr>
          <w:ilvl w:val="0"/>
          <w:numId w:val="10"/>
        </w:numPr>
        <w:spacing w:after="160" w:line="259" w:lineRule="auto"/>
        <w:jc w:val="left"/>
      </w:pPr>
      <w:r>
        <w:t>Started off by still pictures</w:t>
      </w:r>
    </w:p>
    <w:p w:rsidR="008C6C64" w:rsidRDefault="008C6C64" w:rsidP="008C6C64">
      <w:pPr>
        <w:pStyle w:val="ListParagraph"/>
        <w:numPr>
          <w:ilvl w:val="0"/>
          <w:numId w:val="10"/>
        </w:numPr>
        <w:spacing w:after="160" w:line="259" w:lineRule="auto"/>
        <w:jc w:val="left"/>
      </w:pPr>
      <w:r>
        <w:t>Then transitioned to videos of me walking around with parked cars (moving license plates anyway)</w:t>
      </w:r>
    </w:p>
    <w:p w:rsidR="008C6C64" w:rsidRDefault="008C6C64" w:rsidP="008C6C64">
      <w:pPr>
        <w:pStyle w:val="ListParagraph"/>
        <w:numPr>
          <w:ilvl w:val="0"/>
          <w:numId w:val="10"/>
        </w:numPr>
        <w:spacing w:after="160" w:line="259" w:lineRule="auto"/>
        <w:jc w:val="left"/>
      </w:pPr>
      <w:r>
        <w:t>Then transition to recording videos at the ends of roads</w:t>
      </w:r>
    </w:p>
    <w:p w:rsidR="008C6C64" w:rsidRDefault="008C6C64" w:rsidP="008C6C64">
      <w:pPr>
        <w:pStyle w:val="ListParagraph"/>
        <w:numPr>
          <w:ilvl w:val="0"/>
          <w:numId w:val="10"/>
        </w:numPr>
        <w:spacing w:after="160" w:line="259" w:lineRule="auto"/>
        <w:jc w:val="left"/>
      </w:pPr>
      <w:r>
        <w:t xml:space="preserve">Hard to find sheltered places to put camera overnight (safety, </w:t>
      </w:r>
      <w:proofErr w:type="spellStart"/>
      <w:r>
        <w:t>etc</w:t>
      </w:r>
      <w:proofErr w:type="spellEnd"/>
      <w:r>
        <w:t>)</w:t>
      </w:r>
    </w:p>
    <w:p w:rsidR="008C6C64" w:rsidRDefault="008C6C64" w:rsidP="008C6C64">
      <w:pPr>
        <w:pStyle w:val="ListParagraph"/>
        <w:numPr>
          <w:ilvl w:val="1"/>
          <w:numId w:val="10"/>
        </w:numPr>
        <w:spacing w:after="160" w:line="259" w:lineRule="auto"/>
        <w:jc w:val="left"/>
      </w:pPr>
      <w:proofErr w:type="spellStart"/>
      <w:r>
        <w:t>Dissapointing</w:t>
      </w:r>
      <w:proofErr w:type="spellEnd"/>
    </w:p>
    <w:p w:rsidR="008C6C64" w:rsidRDefault="008C6C64" w:rsidP="008C6C64">
      <w:pPr>
        <w:pStyle w:val="ListParagraph"/>
        <w:numPr>
          <w:ilvl w:val="0"/>
          <w:numId w:val="10"/>
        </w:numPr>
        <w:spacing w:after="160" w:line="259" w:lineRule="auto"/>
        <w:jc w:val="left"/>
      </w:pPr>
      <w:r>
        <w:t>Most sheltered places are not on ground floor – leads to warping, hard to compensate, resolution problems</w:t>
      </w:r>
    </w:p>
    <w:p w:rsidR="001C6132" w:rsidRDefault="001C6132" w:rsidP="008C6C64">
      <w:pPr>
        <w:pStyle w:val="ListParagraph"/>
        <w:numPr>
          <w:ilvl w:val="0"/>
          <w:numId w:val="10"/>
        </w:numPr>
        <w:spacing w:after="160" w:line="259" w:lineRule="auto"/>
        <w:jc w:val="left"/>
      </w:pPr>
      <w:r>
        <w:t>Measure performance, FPS, CPU usage, memory</w:t>
      </w:r>
    </w:p>
    <w:p w:rsidR="001C6132" w:rsidRDefault="001C6132" w:rsidP="008C6C64">
      <w:pPr>
        <w:pStyle w:val="ListParagraph"/>
        <w:numPr>
          <w:ilvl w:val="0"/>
          <w:numId w:val="10"/>
        </w:numPr>
        <w:spacing w:after="160" w:line="259" w:lineRule="auto"/>
        <w:jc w:val="left"/>
      </w:pPr>
      <w:r>
        <w:t>Automated testing for correct plates (manually type out plates)</w:t>
      </w:r>
    </w:p>
    <w:p w:rsidR="001C6132" w:rsidRDefault="001C6132" w:rsidP="008C6C64">
      <w:pPr>
        <w:pStyle w:val="ListParagraph"/>
        <w:numPr>
          <w:ilvl w:val="0"/>
          <w:numId w:val="10"/>
        </w:numPr>
        <w:spacing w:after="160" w:line="259" w:lineRule="auto"/>
        <w:jc w:val="left"/>
      </w:pPr>
      <w:r>
        <w:t>Testing suite for new software changes</w:t>
      </w:r>
    </w:p>
    <w:p w:rsidR="008C6C64" w:rsidRDefault="008C6C64" w:rsidP="008C6C64">
      <w:pPr>
        <w:pStyle w:val="ListParagraph"/>
        <w:spacing w:after="160" w:line="259" w:lineRule="auto"/>
        <w:jc w:val="left"/>
      </w:pPr>
    </w:p>
    <w:p w:rsidR="008C6C64" w:rsidRDefault="008C6C64">
      <w:pPr>
        <w:spacing w:after="160" w:line="259" w:lineRule="auto"/>
        <w:jc w:val="left"/>
      </w:pPr>
      <w:r>
        <w:br w:type="page"/>
      </w:r>
    </w:p>
    <w:p w:rsidR="00FD015B" w:rsidRDefault="00FD015B" w:rsidP="00881229">
      <w:pPr>
        <w:pStyle w:val="Heading1"/>
      </w:pPr>
      <w:bookmarkStart w:id="48" w:name="_Toc484441854"/>
      <w:r>
        <w:lastRenderedPageBreak/>
        <w:t>Evaluation</w:t>
      </w:r>
      <w:bookmarkEnd w:id="48"/>
    </w:p>
    <w:p w:rsidR="005A3E03" w:rsidRDefault="005A3E03" w:rsidP="005A3E03">
      <w:pPr>
        <w:pStyle w:val="ListParagraph"/>
        <w:numPr>
          <w:ilvl w:val="0"/>
          <w:numId w:val="16"/>
        </w:numPr>
      </w:pPr>
      <w:r>
        <w:t>User feedback on web interface</w:t>
      </w:r>
    </w:p>
    <w:p w:rsidR="00067A31" w:rsidRDefault="00067A31" w:rsidP="005A3E03">
      <w:pPr>
        <w:pStyle w:val="ListParagraph"/>
        <w:numPr>
          <w:ilvl w:val="0"/>
          <w:numId w:val="16"/>
        </w:numPr>
      </w:pPr>
      <w:r>
        <w:t>Feel how useful this thing is</w:t>
      </w:r>
    </w:p>
    <w:p w:rsidR="00067A31" w:rsidRDefault="00067A31" w:rsidP="005A3E03">
      <w:pPr>
        <w:pStyle w:val="ListParagraph"/>
        <w:numPr>
          <w:ilvl w:val="0"/>
          <w:numId w:val="16"/>
        </w:numPr>
      </w:pPr>
      <w:r>
        <w:t xml:space="preserve">What are main selling points </w:t>
      </w:r>
    </w:p>
    <w:p w:rsidR="00067A31" w:rsidRDefault="00067A31" w:rsidP="005A3E03">
      <w:pPr>
        <w:pStyle w:val="ListParagraph"/>
        <w:numPr>
          <w:ilvl w:val="0"/>
          <w:numId w:val="16"/>
        </w:numPr>
      </w:pPr>
      <w:r>
        <w:t xml:space="preserve">What features </w:t>
      </w:r>
      <w:r w:rsidR="00ED30C4">
        <w:t>would</w:t>
      </w:r>
      <w:r>
        <w:t xml:space="preserve"> you be looking for?</w:t>
      </w:r>
    </w:p>
    <w:p w:rsidR="00067A31" w:rsidRDefault="00067A31" w:rsidP="005A3E03">
      <w:pPr>
        <w:pStyle w:val="ListParagraph"/>
        <w:numPr>
          <w:ilvl w:val="0"/>
          <w:numId w:val="16"/>
        </w:numPr>
      </w:pPr>
      <w:r>
        <w:t>Is recording license plate moral?</w:t>
      </w:r>
    </w:p>
    <w:p w:rsidR="00067A31" w:rsidRDefault="00067A31" w:rsidP="00067A31">
      <w:pPr>
        <w:pStyle w:val="ListParagraph"/>
        <w:numPr>
          <w:ilvl w:val="0"/>
          <w:numId w:val="16"/>
        </w:numPr>
      </w:pPr>
      <w:r>
        <w:t>How effective is this system?</w:t>
      </w:r>
    </w:p>
    <w:p w:rsidR="00067A31" w:rsidRDefault="00067A31" w:rsidP="00067A31">
      <w:pPr>
        <w:pStyle w:val="ListParagraph"/>
        <w:numPr>
          <w:ilvl w:val="0"/>
          <w:numId w:val="16"/>
        </w:numPr>
      </w:pPr>
      <w:r>
        <w:t>How well can it detect plates? In what environment? In what weather? What camera angle?</w:t>
      </w:r>
    </w:p>
    <w:p w:rsidR="00067A31" w:rsidRDefault="00067A31" w:rsidP="00067A31">
      <w:pPr>
        <w:pStyle w:val="ListParagraph"/>
        <w:numPr>
          <w:ilvl w:val="0"/>
          <w:numId w:val="16"/>
        </w:numPr>
      </w:pPr>
      <w:r>
        <w:t>How fast can it share this data? How fast until notification to the user?</w:t>
      </w:r>
    </w:p>
    <w:p w:rsidR="00067A31" w:rsidRDefault="00067A31" w:rsidP="00067A31">
      <w:pPr>
        <w:pStyle w:val="ListParagraph"/>
        <w:numPr>
          <w:ilvl w:val="0"/>
          <w:numId w:val="16"/>
        </w:numPr>
      </w:pPr>
      <w:r>
        <w:t>Accurate sharing? To the right peers?</w:t>
      </w:r>
    </w:p>
    <w:p w:rsidR="00067A31" w:rsidRDefault="00067A31" w:rsidP="00067A31">
      <w:pPr>
        <w:pStyle w:val="ListParagraph"/>
        <w:numPr>
          <w:ilvl w:val="0"/>
          <w:numId w:val="16"/>
        </w:numPr>
      </w:pPr>
      <w:r>
        <w:t>How useful is the violation report shown to the user?</w:t>
      </w:r>
    </w:p>
    <w:p w:rsidR="00FD015B" w:rsidRPr="00067A31" w:rsidRDefault="00FD015B">
      <w:pPr>
        <w:spacing w:after="160" w:line="259" w:lineRule="auto"/>
        <w:jc w:val="left"/>
      </w:pPr>
      <w:r>
        <w:br w:type="page"/>
      </w:r>
    </w:p>
    <w:p w:rsidR="00FD015B" w:rsidRDefault="00FD015B" w:rsidP="00881229">
      <w:pPr>
        <w:pStyle w:val="Heading1"/>
      </w:pPr>
      <w:bookmarkStart w:id="49" w:name="_Toc484441855"/>
      <w:r>
        <w:lastRenderedPageBreak/>
        <w:t>Deployment</w:t>
      </w:r>
      <w:bookmarkEnd w:id="49"/>
    </w:p>
    <w:p w:rsidR="00FD015B" w:rsidRDefault="008C6C64" w:rsidP="008C6C64">
      <w:pPr>
        <w:pStyle w:val="ListParagraph"/>
        <w:numPr>
          <w:ilvl w:val="0"/>
          <w:numId w:val="13"/>
        </w:numPr>
        <w:spacing w:after="160" w:line="259" w:lineRule="auto"/>
        <w:jc w:val="left"/>
      </w:pPr>
      <w:proofErr w:type="spellStart"/>
      <w:r>
        <w:t>Github</w:t>
      </w:r>
      <w:proofErr w:type="spellEnd"/>
    </w:p>
    <w:p w:rsidR="008C6C64" w:rsidRDefault="008C6C64" w:rsidP="008C6C64">
      <w:pPr>
        <w:pStyle w:val="ListParagraph"/>
        <w:numPr>
          <w:ilvl w:val="0"/>
          <w:numId w:val="13"/>
        </w:numPr>
        <w:spacing w:after="160" w:line="259" w:lineRule="auto"/>
        <w:jc w:val="left"/>
      </w:pPr>
      <w:r>
        <w:t>Readme</w:t>
      </w:r>
    </w:p>
    <w:p w:rsidR="008C6C64" w:rsidRDefault="008C6C64" w:rsidP="008C6C64">
      <w:pPr>
        <w:pStyle w:val="ListParagraph"/>
        <w:numPr>
          <w:ilvl w:val="0"/>
          <w:numId w:val="13"/>
        </w:numPr>
        <w:spacing w:after="160" w:line="259" w:lineRule="auto"/>
        <w:jc w:val="left"/>
      </w:pPr>
      <w:proofErr w:type="spellStart"/>
      <w:r>
        <w:t>Startup</w:t>
      </w:r>
      <w:proofErr w:type="spellEnd"/>
      <w:r>
        <w:t xml:space="preserve"> scripts</w:t>
      </w:r>
    </w:p>
    <w:p w:rsidR="008C6C64" w:rsidRDefault="008C6C64" w:rsidP="008C6C64">
      <w:pPr>
        <w:pStyle w:val="ListParagraph"/>
        <w:numPr>
          <w:ilvl w:val="0"/>
          <w:numId w:val="13"/>
        </w:numPr>
        <w:spacing w:after="160" w:line="259" w:lineRule="auto"/>
        <w:jc w:val="left"/>
      </w:pPr>
      <w:r>
        <w:t>CRON jobs</w:t>
      </w:r>
    </w:p>
    <w:p w:rsidR="008C6C64" w:rsidRDefault="008C6C64">
      <w:pPr>
        <w:spacing w:after="160" w:line="259" w:lineRule="auto"/>
        <w:jc w:val="left"/>
      </w:pPr>
      <w:r>
        <w:br w:type="page"/>
      </w:r>
    </w:p>
    <w:p w:rsidR="00122902" w:rsidRDefault="00FD015B" w:rsidP="00881229">
      <w:pPr>
        <w:pStyle w:val="Heading1"/>
      </w:pPr>
      <w:bookmarkStart w:id="50" w:name="_Toc484441856"/>
      <w:r>
        <w:lastRenderedPageBreak/>
        <w:t>Conclusion and Future Work</w:t>
      </w:r>
      <w:bookmarkEnd w:id="50"/>
    </w:p>
    <w:p w:rsidR="00122902" w:rsidRDefault="00122902">
      <w:pPr>
        <w:spacing w:after="160" w:line="259" w:lineRule="auto"/>
        <w:jc w:val="left"/>
        <w:rPr>
          <w:rFonts w:eastAsiaTheme="majorEastAsia" w:cstheme="majorBidi"/>
          <w:color w:val="2E74B5" w:themeColor="accent1" w:themeShade="BF"/>
          <w:sz w:val="32"/>
          <w:szCs w:val="32"/>
        </w:rPr>
      </w:pPr>
      <w:r>
        <w:br w:type="page"/>
      </w:r>
    </w:p>
    <w:p w:rsidR="00122902" w:rsidRDefault="00122902" w:rsidP="00881229">
      <w:pPr>
        <w:pStyle w:val="Heading1"/>
      </w:pPr>
      <w:bookmarkStart w:id="51" w:name="_Toc484441857"/>
      <w:r>
        <w:lastRenderedPageBreak/>
        <w:t>References</w:t>
      </w:r>
      <w:bookmarkEnd w:id="51"/>
    </w:p>
    <w:p w:rsidR="00122902" w:rsidRDefault="00122902">
      <w:pPr>
        <w:spacing w:after="160" w:line="259" w:lineRule="auto"/>
        <w:jc w:val="left"/>
      </w:pPr>
    </w:p>
    <w:p w:rsidR="00E523F3" w:rsidRPr="00E523F3" w:rsidRDefault="00993B19" w:rsidP="00E523F3">
      <w:pPr>
        <w:pStyle w:val="Bibliography"/>
      </w:pPr>
      <w:r>
        <w:fldChar w:fldCharType="begin"/>
      </w:r>
      <w:r w:rsidR="00E523F3">
        <w:instrText xml:space="preserve"> ADDIN ZOTERO_BIBL {"custom":[]} CSL_BIBLIOGRAPHY </w:instrText>
      </w:r>
      <w:r>
        <w:fldChar w:fldCharType="separate"/>
      </w:r>
      <w:r w:rsidR="00E523F3" w:rsidRPr="00E523F3">
        <w:t>[1]</w:t>
      </w:r>
      <w:r w:rsidR="00E523F3" w:rsidRPr="00E523F3">
        <w:tab/>
        <w:t>‘UK SPECS Speed Camera Locations including the latest sites’. [Online]. Available: https://www.speedcamerasuk.com/specs-speed-camera-locations.htm. [Accessed: 05-Jun-2017].</w:t>
      </w:r>
    </w:p>
    <w:p w:rsidR="00E523F3" w:rsidRPr="00E523F3" w:rsidRDefault="00E523F3" w:rsidP="00E523F3">
      <w:pPr>
        <w:pStyle w:val="Bibliography"/>
      </w:pPr>
      <w:r w:rsidRPr="00E523F3">
        <w:t>[2]</w:t>
      </w:r>
      <w:r w:rsidRPr="00E523F3">
        <w:tab/>
        <w:t xml:space="preserve">‘Number of speeding convictions from average speed cameras - a Freedom of Information request to Driver and Vehicle Licensing Agency’, </w:t>
      </w:r>
      <w:r w:rsidRPr="00E523F3">
        <w:rPr>
          <w:i/>
          <w:iCs/>
        </w:rPr>
        <w:t>WhatDoTheyKnow</w:t>
      </w:r>
      <w:r w:rsidRPr="00E523F3">
        <w:t>, 28-Jul-2015. [Online]. Available: https://www.whatdotheyknow.com/request/number_of_speeding_convictions_f. [Accessed: 22-Jan-2017].</w:t>
      </w:r>
    </w:p>
    <w:p w:rsidR="00E523F3" w:rsidRPr="00E523F3" w:rsidRDefault="00E523F3" w:rsidP="00E523F3">
      <w:pPr>
        <w:pStyle w:val="Bibliography"/>
      </w:pPr>
      <w:r w:rsidRPr="00E523F3">
        <w:t>[3]</w:t>
      </w:r>
      <w:r w:rsidRPr="00E523F3">
        <w:tab/>
        <w:t xml:space="preserve">‘Number of average speed cameras have doubled in three years’, </w:t>
      </w:r>
      <w:r w:rsidRPr="00E523F3">
        <w:rPr>
          <w:i/>
          <w:iCs/>
        </w:rPr>
        <w:t>This is Money</w:t>
      </w:r>
      <w:r w:rsidRPr="00E523F3">
        <w:t>, 31-May-2016. [Online]. Available: http://www.thisismoney.co.uk/money/cars/article-3617584/Number-average-speed-cameras-doubled-three-years.html. [Accessed: 23-Jan-2017].</w:t>
      </w:r>
    </w:p>
    <w:p w:rsidR="00E523F3" w:rsidRPr="00E523F3" w:rsidRDefault="00E523F3" w:rsidP="00E523F3">
      <w:pPr>
        <w:pStyle w:val="Bibliography"/>
      </w:pPr>
      <w:r w:rsidRPr="00E523F3">
        <w:t>[4]</w:t>
      </w:r>
      <w:r w:rsidRPr="00E523F3">
        <w:tab/>
        <w:t>‘FS_Speed.pdf’. [Online]. Available: http://m.swov.nl/rapport/Factsheets/UK/FS_Speed.pdf. [Accessed: 29-Jan-2017].</w:t>
      </w:r>
    </w:p>
    <w:p w:rsidR="00E523F3" w:rsidRPr="00E523F3" w:rsidRDefault="00E523F3" w:rsidP="00E523F3">
      <w:pPr>
        <w:pStyle w:val="Bibliography"/>
      </w:pPr>
      <w:r w:rsidRPr="00E523F3">
        <w:t>[5]</w:t>
      </w:r>
      <w:r w:rsidRPr="00E523F3">
        <w:tab/>
        <w:t>‘Automatic Number Plate Recognition - Police.uk’. [Online]. Available: https://www.police.uk/information-and-advice/automatic-number-plate-recognition/. [Accessed: 29-Jan-2017].</w:t>
      </w:r>
    </w:p>
    <w:p w:rsidR="00E523F3" w:rsidRPr="00E523F3" w:rsidRDefault="00E523F3" w:rsidP="00E523F3">
      <w:pPr>
        <w:pStyle w:val="Bibliography"/>
      </w:pPr>
      <w:r w:rsidRPr="00E523F3">
        <w:t>[6]</w:t>
      </w:r>
      <w:r w:rsidRPr="00E523F3">
        <w:tab/>
        <w:t>‘2014_04_29-Californians-Overwhelmingly-Support-Use-of-License-Plate-Readers-and-Their-Ability-to-Solve-Crimes.pdf’. [Online]. Available: https://vigilantsolutions.com/wp-content/uploads/2014/04/2014_04_29-Californians-Overwhelmingly-Support-Use-of-License-Plate-Readers-and-Their-Ability-to-Solve-Crimes.pdf. [Accessed: 23-Jan-2017].</w:t>
      </w:r>
    </w:p>
    <w:p w:rsidR="00E523F3" w:rsidRPr="00E523F3" w:rsidRDefault="00E523F3" w:rsidP="00E523F3">
      <w:pPr>
        <w:pStyle w:val="Bibliography"/>
      </w:pPr>
      <w:r w:rsidRPr="00E523F3">
        <w:t>[7]</w:t>
      </w:r>
      <w:r w:rsidRPr="00E523F3">
        <w:tab/>
        <w:t>‘The UK’s Speed Camera Types | Fixed and Mobile speed cameras explained’. [Online]. Available: https://www.speedcamerasuk.com/speed-camera-types.htm. [Accessed: 23-Jan-2017].</w:t>
      </w:r>
    </w:p>
    <w:p w:rsidR="00E523F3" w:rsidRPr="00E523F3" w:rsidRDefault="00E523F3" w:rsidP="00E523F3">
      <w:pPr>
        <w:pStyle w:val="Bibliography"/>
      </w:pPr>
      <w:r w:rsidRPr="00E523F3">
        <w:t>[8]</w:t>
      </w:r>
      <w:r w:rsidRPr="00E523F3">
        <w:tab/>
        <w:t>Y. D. Silva, ‘Average speed enforcement (ASE) camera’. [Online]. Available: https://www.birmingham.gov.uk/info/20163/road_safety/364/average_speed_enforcement_ase_camera. [Accessed: 23-Jan-2017].</w:t>
      </w:r>
    </w:p>
    <w:p w:rsidR="00E523F3" w:rsidRPr="00E523F3" w:rsidRDefault="00E523F3" w:rsidP="00E523F3">
      <w:pPr>
        <w:pStyle w:val="Bibliography"/>
      </w:pPr>
      <w:r w:rsidRPr="00E523F3">
        <w:t>[9]</w:t>
      </w:r>
      <w:r w:rsidRPr="00E523F3">
        <w:tab/>
        <w:t>‘specs3_vector_v1.1_final.pdf’. [Online]. Available: http://www.jenoptik.co.uk/sites/vysionics.vmdrupal04.lablateral.com/files/specs3_vector_v1.1_final.pdf. [Accessed: 23-Jan-2017].</w:t>
      </w:r>
    </w:p>
    <w:p w:rsidR="00E523F3" w:rsidRPr="00E523F3" w:rsidRDefault="00E523F3" w:rsidP="00E523F3">
      <w:pPr>
        <w:pStyle w:val="Bibliography"/>
      </w:pPr>
      <w:r w:rsidRPr="00E523F3">
        <w:t>[10]</w:t>
      </w:r>
      <w:r w:rsidRPr="00E523F3">
        <w:tab/>
        <w:t xml:space="preserve">‘ARES | Fixed ALPR’, </w:t>
      </w:r>
      <w:r w:rsidRPr="00E523F3">
        <w:rPr>
          <w:i/>
          <w:iCs/>
        </w:rPr>
        <w:t>PlateSmart</w:t>
      </w:r>
      <w:r w:rsidRPr="00E523F3">
        <w:t>, 18-Jun-2015. .</w:t>
      </w:r>
    </w:p>
    <w:p w:rsidR="00E523F3" w:rsidRPr="00E523F3" w:rsidRDefault="00E523F3" w:rsidP="00E523F3">
      <w:pPr>
        <w:pStyle w:val="Bibliography"/>
      </w:pPr>
      <w:r w:rsidRPr="00E523F3">
        <w:t>[11]</w:t>
      </w:r>
      <w:r w:rsidRPr="00E523F3">
        <w:tab/>
        <w:t>‘LPR/ANPR License Plate Recognition SDK’. [Online]. Available: http://www.dtksoft.com/dtkanpr.php. [Accessed: 23-Jan-2017].</w:t>
      </w:r>
    </w:p>
    <w:p w:rsidR="00E523F3" w:rsidRPr="00E523F3" w:rsidRDefault="00E523F3" w:rsidP="00E523F3">
      <w:pPr>
        <w:pStyle w:val="Bibliography"/>
      </w:pPr>
      <w:r w:rsidRPr="00E523F3">
        <w:lastRenderedPageBreak/>
        <w:t>[12]</w:t>
      </w:r>
      <w:r w:rsidRPr="00E523F3">
        <w:tab/>
        <w:t>‘OpenALPR Features’. [Online]. Available: http://www.openalpr.com/features.html. [Accessed: 23-Jan-2017].</w:t>
      </w:r>
    </w:p>
    <w:p w:rsidR="00E523F3" w:rsidRPr="00E523F3" w:rsidRDefault="00E523F3" w:rsidP="00E523F3">
      <w:pPr>
        <w:pStyle w:val="Bibliography"/>
      </w:pPr>
      <w:r w:rsidRPr="00E523F3">
        <w:t>[13]</w:t>
      </w:r>
      <w:r w:rsidRPr="00E523F3">
        <w:tab/>
        <w:t xml:space="preserve">J. Warren, ‘Bitmessage: A peer-to-peer message authentication and delivery system’, </w:t>
      </w:r>
      <w:r w:rsidRPr="00E523F3">
        <w:rPr>
          <w:i/>
          <w:iCs/>
        </w:rPr>
        <w:t>White Pap. 27 Novemb. 2012 Httpsbitmessage Orgbitmessage Pdf</w:t>
      </w:r>
      <w:r w:rsidRPr="00E523F3">
        <w:t>, 2012.</w:t>
      </w:r>
    </w:p>
    <w:p w:rsidR="00E523F3" w:rsidRPr="00E523F3" w:rsidRDefault="00E523F3" w:rsidP="00E523F3">
      <w:pPr>
        <w:pStyle w:val="Bibliography"/>
      </w:pPr>
      <w:r w:rsidRPr="00E523F3">
        <w:t>[14]</w:t>
      </w:r>
      <w:r w:rsidRPr="00E523F3">
        <w:tab/>
        <w:t>‘inf104-vehicle-registration-numbers-and-number-plates.pdf’. [Online]. Available: https://www.gov.uk/government/uploads/system/uploads/attachment_data/file/533255/inf104-vehicle-registration-numbers-and-number-plates.pdf. [Accessed: 29-Jan-2017].</w:t>
      </w:r>
    </w:p>
    <w:p w:rsidR="00E523F3" w:rsidRPr="00E523F3" w:rsidRDefault="00E523F3" w:rsidP="00E523F3">
      <w:pPr>
        <w:pStyle w:val="Bibliography"/>
      </w:pPr>
      <w:r w:rsidRPr="00E523F3">
        <w:t>[15]</w:t>
      </w:r>
      <w:r w:rsidRPr="00E523F3">
        <w:tab/>
        <w:t xml:space="preserve">‘Raspberry Pi 3 Model B’, </w:t>
      </w:r>
      <w:r w:rsidRPr="00E523F3">
        <w:rPr>
          <w:i/>
          <w:iCs/>
        </w:rPr>
        <w:t>Raspberry Pi</w:t>
      </w:r>
      <w:r w:rsidRPr="00E523F3">
        <w:t>. .</w:t>
      </w:r>
    </w:p>
    <w:p w:rsidR="00E523F3" w:rsidRPr="00E523F3" w:rsidRDefault="00E523F3" w:rsidP="00E523F3">
      <w:pPr>
        <w:pStyle w:val="Bibliography"/>
      </w:pPr>
      <w:r w:rsidRPr="00E523F3">
        <w:t>[16]</w:t>
      </w:r>
      <w:r w:rsidRPr="00E523F3">
        <w:tab/>
        <w:t xml:space="preserve">V. Sharma, P. Mathpal, and A. Kaushik, ‘Automatic license plate recognition using optical character recognition and template matching on yellow color license plate’, </w:t>
      </w:r>
      <w:r w:rsidRPr="00E523F3">
        <w:rPr>
          <w:i/>
          <w:iCs/>
        </w:rPr>
        <w:t>Int. J. Innov. Res. Sci. Eng. Technol.</w:t>
      </w:r>
      <w:r w:rsidRPr="00E523F3">
        <w:t>, vol. 3, no. 5, 2014.</w:t>
      </w:r>
    </w:p>
    <w:p w:rsidR="00E523F3" w:rsidRPr="00E523F3" w:rsidRDefault="00E523F3" w:rsidP="00E523F3">
      <w:pPr>
        <w:pStyle w:val="Bibliography"/>
      </w:pPr>
      <w:r w:rsidRPr="00E523F3">
        <w:t>[17]</w:t>
      </w:r>
      <w:r w:rsidRPr="00E523F3">
        <w:tab/>
        <w:t>‘Accuracy Improvements — openalpr 2.2.0 documentation’. [Online]. Available: http://doc.openalpr.com/accuracy_improvements.html#openalpr-design. [Accessed: 24-Jan-2017].</w:t>
      </w:r>
    </w:p>
    <w:p w:rsidR="00E523F3" w:rsidRPr="00E523F3" w:rsidRDefault="00E523F3" w:rsidP="00E523F3">
      <w:pPr>
        <w:pStyle w:val="Bibliography"/>
      </w:pPr>
      <w:r w:rsidRPr="00E523F3">
        <w:t>[18]</w:t>
      </w:r>
      <w:r w:rsidRPr="00E523F3">
        <w:tab/>
        <w:t xml:space="preserve">R. Azad, F. Davami, and B. Azad, ‘A novel and robust method for automatic license plate recognition system based on pattern recognition’, </w:t>
      </w:r>
      <w:r w:rsidRPr="00E523F3">
        <w:rPr>
          <w:i/>
          <w:iCs/>
        </w:rPr>
        <w:t>Adv. Comput. Sci. Int. J.</w:t>
      </w:r>
      <w:r w:rsidRPr="00E523F3">
        <w:t>, vol. 2, no. 3, pp. 64–70, 2013.</w:t>
      </w:r>
    </w:p>
    <w:p w:rsidR="00E523F3" w:rsidRPr="00E523F3" w:rsidRDefault="00E523F3" w:rsidP="00E523F3">
      <w:pPr>
        <w:pStyle w:val="Bibliography"/>
      </w:pPr>
      <w:r w:rsidRPr="00E523F3">
        <w:t>[19]</w:t>
      </w:r>
      <w:r w:rsidRPr="00E523F3">
        <w:tab/>
        <w:t xml:space="preserve">S.-L. Chang, L.-S. Chen, Y.-C. Chung, and S.-W. Chen, ‘Automatic License Plate Recognition’, </w:t>
      </w:r>
      <w:r w:rsidRPr="00E523F3">
        <w:rPr>
          <w:i/>
          <w:iCs/>
        </w:rPr>
        <w:t>IEEE Trans. Intell. Transp. Syst.</w:t>
      </w:r>
      <w:r w:rsidRPr="00E523F3">
        <w:t>, vol. 5, no. 1, pp. 42–53, Mar. 2004.</w:t>
      </w:r>
    </w:p>
    <w:p w:rsidR="00E523F3" w:rsidRPr="00E523F3" w:rsidRDefault="00E523F3" w:rsidP="00E523F3">
      <w:pPr>
        <w:pStyle w:val="Bibliography"/>
      </w:pPr>
      <w:r w:rsidRPr="00E523F3">
        <w:t>[20]</w:t>
      </w:r>
      <w:r w:rsidRPr="00E523F3">
        <w:tab/>
        <w:t xml:space="preserve">T. D. Duan, T. H. Du, T. V. Phuoc, and N. V. Hoang, ‘Building an automatic vehicle license plate recognition system’, in </w:t>
      </w:r>
      <w:r w:rsidRPr="00E523F3">
        <w:rPr>
          <w:i/>
          <w:iCs/>
        </w:rPr>
        <w:t>Proc. Int. Conf. Comput. Sci. RIVF</w:t>
      </w:r>
      <w:r w:rsidRPr="00E523F3">
        <w:t>, 2005, pp. 59–63.</w:t>
      </w:r>
    </w:p>
    <w:p w:rsidR="00E523F3" w:rsidRPr="00E523F3" w:rsidRDefault="00E523F3" w:rsidP="00E523F3">
      <w:pPr>
        <w:pStyle w:val="Bibliography"/>
      </w:pPr>
      <w:r w:rsidRPr="00E523F3">
        <w:t>[21]</w:t>
      </w:r>
      <w:r w:rsidRPr="00E523F3">
        <w:tab/>
        <w:t xml:space="preserve">A. Badr, M. M. Abdelwahab, A. M. Thabet, and A. M. Abdelsadek, ‘Automatic number plate recognition system’, </w:t>
      </w:r>
      <w:r w:rsidRPr="00E523F3">
        <w:rPr>
          <w:i/>
          <w:iCs/>
        </w:rPr>
        <w:t>Ann. Univ. Craiova-Math. Comput. Sci. Ser.</w:t>
      </w:r>
      <w:r w:rsidRPr="00E523F3">
        <w:t>, vol. 38, no. 1, pp. 62–71, 2011.</w:t>
      </w:r>
    </w:p>
    <w:p w:rsidR="00E523F3" w:rsidRPr="00E523F3" w:rsidRDefault="00E523F3" w:rsidP="00E523F3">
      <w:pPr>
        <w:pStyle w:val="Bibliography"/>
      </w:pPr>
      <w:r w:rsidRPr="00E523F3">
        <w:t>[22]</w:t>
      </w:r>
      <w:r w:rsidRPr="00E523F3">
        <w:tab/>
        <w:t xml:space="preserve">L. Liu, H. Zhang, A. Feng, X. Wan, and J. Guo, ‘Simplified Local Binary Pattern Descriptor for Character Recognition of Vehicle License Plate’, in </w:t>
      </w:r>
      <w:r w:rsidRPr="00E523F3">
        <w:rPr>
          <w:i/>
          <w:iCs/>
        </w:rPr>
        <w:t>Imaging and Visualization 2010 Seventh International Conference on Computer Graphics</w:t>
      </w:r>
      <w:r w:rsidRPr="00E523F3">
        <w:t>, 2010, pp. 157–161.</w:t>
      </w:r>
    </w:p>
    <w:p w:rsidR="00E523F3" w:rsidRPr="00E523F3" w:rsidRDefault="00E523F3" w:rsidP="00E523F3">
      <w:pPr>
        <w:pStyle w:val="Bibliography"/>
      </w:pPr>
      <w:r w:rsidRPr="00E523F3">
        <w:t>[23]</w:t>
      </w:r>
      <w:r w:rsidRPr="00E523F3">
        <w:tab/>
        <w:t xml:space="preserve">T.-T. Nguyen and T. T. Nguyen, ‘A real time license plate detection system based on boosting learning algorithm’, in </w:t>
      </w:r>
      <w:r w:rsidRPr="00E523F3">
        <w:rPr>
          <w:i/>
          <w:iCs/>
        </w:rPr>
        <w:t>Image and Signal Processing (CISP), 2012 5th International Congress on</w:t>
      </w:r>
      <w:r w:rsidRPr="00E523F3">
        <w:t>, 2012, pp. 819–823.</w:t>
      </w:r>
    </w:p>
    <w:p w:rsidR="00E523F3" w:rsidRPr="00E523F3" w:rsidRDefault="00E523F3" w:rsidP="00E523F3">
      <w:pPr>
        <w:pStyle w:val="Bibliography"/>
      </w:pPr>
      <w:r w:rsidRPr="00E523F3">
        <w:t>[24]</w:t>
      </w:r>
      <w:r w:rsidRPr="00E523F3">
        <w:tab/>
        <w:t xml:space="preserve">H. Kwaśnicka and B. Wawrzyniak, ‘License plate localization and recognition in camera pictures’, in </w:t>
      </w:r>
      <w:r w:rsidRPr="00E523F3">
        <w:rPr>
          <w:i/>
          <w:iCs/>
        </w:rPr>
        <w:t>3rd Symposium on Methods of Artificial Intelligence</w:t>
      </w:r>
      <w:r w:rsidRPr="00E523F3">
        <w:t>, 2002, pp. 243–246.</w:t>
      </w:r>
    </w:p>
    <w:p w:rsidR="00E523F3" w:rsidRPr="00E523F3" w:rsidRDefault="00E523F3" w:rsidP="00E523F3">
      <w:pPr>
        <w:pStyle w:val="Bibliography"/>
      </w:pPr>
      <w:r w:rsidRPr="00E523F3">
        <w:lastRenderedPageBreak/>
        <w:t>[25]</w:t>
      </w:r>
      <w:r w:rsidRPr="00E523F3">
        <w:tab/>
        <w:t>‘OpenCV: Geometric Transformations of Images’. [Online]. Available: http://docs.opencv.org/3.1.0/da/d6e/tutorial_py_geometric_transformations.html. [Accessed: 25-Jan-2017].</w:t>
      </w:r>
    </w:p>
    <w:p w:rsidR="00E523F3" w:rsidRPr="00E523F3" w:rsidRDefault="00E523F3" w:rsidP="00E523F3">
      <w:pPr>
        <w:pStyle w:val="Bibliography"/>
      </w:pPr>
      <w:r w:rsidRPr="00E523F3">
        <w:t>[26]</w:t>
      </w:r>
      <w:r w:rsidRPr="00E523F3">
        <w:tab/>
        <w:t>The Government of the Hong Kong Special Administrative Region, ‘PEER-TO-PEER NETWORK’. [Online]. Available: http://www.infosec.gov.hk/english/technical/files/peer.pdf. [Accessed: 25-Jan-2017].</w:t>
      </w:r>
    </w:p>
    <w:p w:rsidR="00E523F3" w:rsidRPr="00E523F3" w:rsidRDefault="00E523F3" w:rsidP="00E523F3">
      <w:pPr>
        <w:pStyle w:val="Bibliography"/>
      </w:pPr>
      <w:r w:rsidRPr="00E523F3">
        <w:t>[27]</w:t>
      </w:r>
      <w:r w:rsidRPr="00E523F3">
        <w:tab/>
        <w:t xml:space="preserve">H. Park, R. I. Ratzin, and M. van der Schaar, ‘Peer-to-peer networksprotocols, cooperation and competition’, </w:t>
      </w:r>
      <w:r w:rsidRPr="00E523F3">
        <w:rPr>
          <w:i/>
          <w:iCs/>
        </w:rPr>
        <w:t>Streaming Media Archit. Tech. Appl. Recent Adv.</w:t>
      </w:r>
      <w:r w:rsidRPr="00E523F3">
        <w:t>, pp. 262–294, 2010.</w:t>
      </w:r>
    </w:p>
    <w:p w:rsidR="00E523F3" w:rsidRPr="00E523F3" w:rsidRDefault="00E523F3" w:rsidP="00E523F3">
      <w:pPr>
        <w:pStyle w:val="Bibliography"/>
      </w:pPr>
      <w:r w:rsidRPr="00E523F3">
        <w:t>[28]</w:t>
      </w:r>
      <w:r w:rsidRPr="00E523F3">
        <w:tab/>
        <w:t>C. Grothoff and C. GauthierDickey, ‘Bootstrapping Peer-to-Peer Networks’. [Online]. Available: http://grothoff.org/christian/dasp2p.pdf. [Accessed: 21-Jan-2017].</w:t>
      </w:r>
    </w:p>
    <w:p w:rsidR="00E523F3" w:rsidRPr="00E523F3" w:rsidRDefault="00E523F3" w:rsidP="00E523F3">
      <w:pPr>
        <w:pStyle w:val="Bibliography"/>
      </w:pPr>
      <w:r w:rsidRPr="00E523F3">
        <w:t>[29]</w:t>
      </w:r>
      <w:r w:rsidRPr="00E523F3">
        <w:tab/>
        <w:t xml:space="preserve">Q. H. Vu, M. Lupu, and B. C. Ooi, </w:t>
      </w:r>
      <w:r w:rsidRPr="00E523F3">
        <w:rPr>
          <w:i/>
          <w:iCs/>
        </w:rPr>
        <w:t>Peer-to-Peer Computing: Principles and Applications</w:t>
      </w:r>
      <w:r w:rsidRPr="00E523F3">
        <w:t>. Springer Science &amp; Business Media, 2009.</w:t>
      </w:r>
    </w:p>
    <w:p w:rsidR="00E523F3" w:rsidRPr="00E523F3" w:rsidRDefault="00E523F3" w:rsidP="00E523F3">
      <w:pPr>
        <w:pStyle w:val="Bibliography"/>
      </w:pPr>
      <w:r w:rsidRPr="00E523F3">
        <w:t>[30]</w:t>
      </w:r>
      <w:r w:rsidRPr="00E523F3">
        <w:tab/>
        <w:t xml:space="preserve">C. Mastroianni, D. Talia, and O. Verta, ‘Designing an information system for Grids: Comparing hierarchical, decentralized P2P and super-peer models’, </w:t>
      </w:r>
      <w:r w:rsidRPr="00E523F3">
        <w:rPr>
          <w:i/>
          <w:iCs/>
        </w:rPr>
        <w:t>Parallel Comput.</w:t>
      </w:r>
      <w:r w:rsidRPr="00E523F3">
        <w:t>, vol. 34, no. 10, pp. 593–611, Oct. 2008.</w:t>
      </w:r>
    </w:p>
    <w:p w:rsidR="00993B19" w:rsidRDefault="00993B19">
      <w:pPr>
        <w:spacing w:after="160" w:line="259" w:lineRule="auto"/>
        <w:jc w:val="left"/>
      </w:pPr>
      <w:r>
        <w:fldChar w:fldCharType="end"/>
      </w:r>
      <w:r>
        <w:br w:type="page"/>
      </w:r>
    </w:p>
    <w:p w:rsidR="00FD015B" w:rsidRPr="00FD015B" w:rsidRDefault="00122902" w:rsidP="00881229">
      <w:pPr>
        <w:pStyle w:val="Heading1"/>
      </w:pPr>
      <w:bookmarkStart w:id="52" w:name="_Toc484441858"/>
      <w:r>
        <w:lastRenderedPageBreak/>
        <w:t>Appendix</w:t>
      </w:r>
      <w:bookmarkEnd w:id="52"/>
    </w:p>
    <w:sectPr w:rsidR="00FD015B" w:rsidRPr="00FD015B" w:rsidSect="00FD015B">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Adobe Garamond Pro">
    <w:panose1 w:val="02020502060506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02EDF"/>
    <w:multiLevelType w:val="hybridMultilevel"/>
    <w:tmpl w:val="A9CC8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706F24"/>
    <w:multiLevelType w:val="multilevel"/>
    <w:tmpl w:val="BE3453F8"/>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 w15:restartNumberingAfterBreak="0">
    <w:nsid w:val="27331AF1"/>
    <w:multiLevelType w:val="hybridMultilevel"/>
    <w:tmpl w:val="8892D8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2B6D314A"/>
    <w:multiLevelType w:val="multilevel"/>
    <w:tmpl w:val="7AD25B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09800D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0913CF"/>
    <w:multiLevelType w:val="multilevel"/>
    <w:tmpl w:val="243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9603E"/>
    <w:multiLevelType w:val="multilevel"/>
    <w:tmpl w:val="1616CE8A"/>
    <w:lvl w:ilvl="0">
      <w:start w:val="1"/>
      <w:numFmt w:val="decimal"/>
      <w:lvlText w:val="%1"/>
      <w:lvlJc w:val="left"/>
      <w:pPr>
        <w:tabs>
          <w:tab w:val="num" w:pos="576"/>
        </w:tabs>
        <w:ind w:firstLine="216"/>
      </w:pPr>
      <w:rPr>
        <w:rFonts w:hint="default"/>
        <w:b/>
        <w:caps w:val="0"/>
        <w:strike w:val="0"/>
        <w:dstrike w:val="0"/>
        <w:vanish w:val="0"/>
        <w:color w:val="auto"/>
        <w:sz w:val="3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2B31C7A"/>
    <w:multiLevelType w:val="multilevel"/>
    <w:tmpl w:val="761C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34D85"/>
    <w:multiLevelType w:val="hybridMultilevel"/>
    <w:tmpl w:val="583A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EE0EB5"/>
    <w:multiLevelType w:val="hybridMultilevel"/>
    <w:tmpl w:val="E69EBA2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574237DA"/>
    <w:multiLevelType w:val="hybridMultilevel"/>
    <w:tmpl w:val="E8489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353FA7"/>
    <w:multiLevelType w:val="hybridMultilevel"/>
    <w:tmpl w:val="4C942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DE662A"/>
    <w:multiLevelType w:val="hybridMultilevel"/>
    <w:tmpl w:val="5EC074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4E2F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
  </w:num>
  <w:num w:numId="3">
    <w:abstractNumId w:val="7"/>
  </w:num>
  <w:num w:numId="4">
    <w:abstractNumId w:val="5"/>
  </w:num>
  <w:num w:numId="5">
    <w:abstractNumId w:val="14"/>
  </w:num>
  <w:num w:numId="6">
    <w:abstractNumId w:val="8"/>
  </w:num>
  <w:num w:numId="7">
    <w:abstractNumId w:val="6"/>
  </w:num>
  <w:num w:numId="8">
    <w:abstractNumId w:val="13"/>
  </w:num>
  <w:num w:numId="9">
    <w:abstractNumId w:val="12"/>
  </w:num>
  <w:num w:numId="10">
    <w:abstractNumId w:val="11"/>
  </w:num>
  <w:num w:numId="11">
    <w:abstractNumId w:val="2"/>
  </w:num>
  <w:num w:numId="12">
    <w:abstractNumId w:val="10"/>
  </w:num>
  <w:num w:numId="13">
    <w:abstractNumId w:val="0"/>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5"/>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5B"/>
    <w:rsid w:val="00017817"/>
    <w:rsid w:val="00024A7F"/>
    <w:rsid w:val="00052390"/>
    <w:rsid w:val="00067A31"/>
    <w:rsid w:val="000706A0"/>
    <w:rsid w:val="00097B41"/>
    <w:rsid w:val="000D2B68"/>
    <w:rsid w:val="000F2714"/>
    <w:rsid w:val="00100236"/>
    <w:rsid w:val="001057C5"/>
    <w:rsid w:val="00122902"/>
    <w:rsid w:val="00136580"/>
    <w:rsid w:val="00146BCB"/>
    <w:rsid w:val="0015687C"/>
    <w:rsid w:val="0018345D"/>
    <w:rsid w:val="00185BDE"/>
    <w:rsid w:val="001B1190"/>
    <w:rsid w:val="001C27E3"/>
    <w:rsid w:val="001C6132"/>
    <w:rsid w:val="001E4C1D"/>
    <w:rsid w:val="001F4DB1"/>
    <w:rsid w:val="001F50CC"/>
    <w:rsid w:val="00203B39"/>
    <w:rsid w:val="00204699"/>
    <w:rsid w:val="0025284C"/>
    <w:rsid w:val="00270A72"/>
    <w:rsid w:val="00275A2A"/>
    <w:rsid w:val="00282D85"/>
    <w:rsid w:val="002D281C"/>
    <w:rsid w:val="00331D04"/>
    <w:rsid w:val="003503B1"/>
    <w:rsid w:val="00353814"/>
    <w:rsid w:val="00374B27"/>
    <w:rsid w:val="003C332A"/>
    <w:rsid w:val="00413A34"/>
    <w:rsid w:val="0042395E"/>
    <w:rsid w:val="00437677"/>
    <w:rsid w:val="00440B44"/>
    <w:rsid w:val="004433AA"/>
    <w:rsid w:val="0044479F"/>
    <w:rsid w:val="00446136"/>
    <w:rsid w:val="004A127E"/>
    <w:rsid w:val="004C2096"/>
    <w:rsid w:val="004C7C9F"/>
    <w:rsid w:val="005057A4"/>
    <w:rsid w:val="00517F4C"/>
    <w:rsid w:val="00524183"/>
    <w:rsid w:val="005252D7"/>
    <w:rsid w:val="00546541"/>
    <w:rsid w:val="00554A9F"/>
    <w:rsid w:val="00570CBF"/>
    <w:rsid w:val="00574B88"/>
    <w:rsid w:val="005769DA"/>
    <w:rsid w:val="00584E5B"/>
    <w:rsid w:val="005A3E03"/>
    <w:rsid w:val="005E373D"/>
    <w:rsid w:val="005E3C69"/>
    <w:rsid w:val="005E79CD"/>
    <w:rsid w:val="005F2591"/>
    <w:rsid w:val="00630B5C"/>
    <w:rsid w:val="00664327"/>
    <w:rsid w:val="00676A03"/>
    <w:rsid w:val="00691FAE"/>
    <w:rsid w:val="006A76E8"/>
    <w:rsid w:val="006B0B10"/>
    <w:rsid w:val="0072328C"/>
    <w:rsid w:val="007367D0"/>
    <w:rsid w:val="0073730E"/>
    <w:rsid w:val="007A75FD"/>
    <w:rsid w:val="007B7F9A"/>
    <w:rsid w:val="007C4A57"/>
    <w:rsid w:val="00834D94"/>
    <w:rsid w:val="00847DAA"/>
    <w:rsid w:val="00851347"/>
    <w:rsid w:val="00864586"/>
    <w:rsid w:val="00872191"/>
    <w:rsid w:val="00881229"/>
    <w:rsid w:val="00884374"/>
    <w:rsid w:val="008B551C"/>
    <w:rsid w:val="008C6C64"/>
    <w:rsid w:val="008D277C"/>
    <w:rsid w:val="009177A2"/>
    <w:rsid w:val="00932CE1"/>
    <w:rsid w:val="0093783E"/>
    <w:rsid w:val="00937C6B"/>
    <w:rsid w:val="009600F2"/>
    <w:rsid w:val="00981346"/>
    <w:rsid w:val="009856E4"/>
    <w:rsid w:val="00993B19"/>
    <w:rsid w:val="009B3827"/>
    <w:rsid w:val="009B7E57"/>
    <w:rsid w:val="009D2E07"/>
    <w:rsid w:val="00A0177E"/>
    <w:rsid w:val="00A31B97"/>
    <w:rsid w:val="00A70040"/>
    <w:rsid w:val="00A70BCF"/>
    <w:rsid w:val="00A73275"/>
    <w:rsid w:val="00A73A42"/>
    <w:rsid w:val="00A80E42"/>
    <w:rsid w:val="00A82384"/>
    <w:rsid w:val="00A97BAA"/>
    <w:rsid w:val="00AA5BDE"/>
    <w:rsid w:val="00AA6167"/>
    <w:rsid w:val="00AE71CD"/>
    <w:rsid w:val="00AF6458"/>
    <w:rsid w:val="00B36B87"/>
    <w:rsid w:val="00B50A60"/>
    <w:rsid w:val="00B533CD"/>
    <w:rsid w:val="00B6668B"/>
    <w:rsid w:val="00B67A92"/>
    <w:rsid w:val="00B67ADE"/>
    <w:rsid w:val="00B77B1D"/>
    <w:rsid w:val="00BB3FF5"/>
    <w:rsid w:val="00BD686F"/>
    <w:rsid w:val="00BE75B4"/>
    <w:rsid w:val="00BF72CA"/>
    <w:rsid w:val="00C028D5"/>
    <w:rsid w:val="00C212F4"/>
    <w:rsid w:val="00C40878"/>
    <w:rsid w:val="00C44293"/>
    <w:rsid w:val="00C44A7C"/>
    <w:rsid w:val="00C451F3"/>
    <w:rsid w:val="00C45A14"/>
    <w:rsid w:val="00C63707"/>
    <w:rsid w:val="00C8024E"/>
    <w:rsid w:val="00C85CB8"/>
    <w:rsid w:val="00CB6B6E"/>
    <w:rsid w:val="00CB75FD"/>
    <w:rsid w:val="00CC1734"/>
    <w:rsid w:val="00D33765"/>
    <w:rsid w:val="00D6703D"/>
    <w:rsid w:val="00DA4DD7"/>
    <w:rsid w:val="00DA5B8B"/>
    <w:rsid w:val="00DA5DD3"/>
    <w:rsid w:val="00DF62C3"/>
    <w:rsid w:val="00E006A5"/>
    <w:rsid w:val="00E238AB"/>
    <w:rsid w:val="00E25C82"/>
    <w:rsid w:val="00E5034B"/>
    <w:rsid w:val="00E51D8A"/>
    <w:rsid w:val="00E523F3"/>
    <w:rsid w:val="00EA2990"/>
    <w:rsid w:val="00EB4A40"/>
    <w:rsid w:val="00ED30C4"/>
    <w:rsid w:val="00F21B50"/>
    <w:rsid w:val="00F42B1D"/>
    <w:rsid w:val="00F66F62"/>
    <w:rsid w:val="00F710A3"/>
    <w:rsid w:val="00F75867"/>
    <w:rsid w:val="00FD0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C1DE"/>
  <w15:chartTrackingRefBased/>
  <w15:docId w15:val="{4EE8557E-14B1-4289-A892-996CF1CE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7E57"/>
    <w:pPr>
      <w:spacing w:after="0" w:line="240" w:lineRule="auto"/>
      <w:jc w:val="both"/>
    </w:pPr>
    <w:rPr>
      <w:rFonts w:ascii="LM Roman 12" w:hAnsi="LM Roman 12" w:cs="Times New Roman"/>
      <w:sz w:val="24"/>
      <w:szCs w:val="20"/>
    </w:rPr>
  </w:style>
  <w:style w:type="paragraph" w:styleId="Heading1">
    <w:name w:val="heading 1"/>
    <w:basedOn w:val="Normal"/>
    <w:next w:val="Normal"/>
    <w:link w:val="Heading1Char"/>
    <w:autoRedefine/>
    <w:uiPriority w:val="9"/>
    <w:qFormat/>
    <w:rsid w:val="00881229"/>
    <w:pPr>
      <w:keepNext/>
      <w:keepLines/>
      <w:numPr>
        <w:numId w:val="2"/>
      </w:numPr>
      <w:tabs>
        <w:tab w:val="left" w:pos="567"/>
      </w:tabs>
      <w:spacing w:before="160" w:after="80"/>
      <w:ind w:left="567" w:hanging="567"/>
      <w:outlineLvl w:val="0"/>
    </w:pPr>
    <w:rPr>
      <w:rFonts w:eastAsiaTheme="majorEastAsia" w:cstheme="majorBidi"/>
      <w:b/>
      <w:sz w:val="36"/>
      <w:szCs w:val="32"/>
    </w:rPr>
  </w:style>
  <w:style w:type="paragraph" w:styleId="Heading2">
    <w:name w:val="heading 2"/>
    <w:basedOn w:val="Normal"/>
    <w:next w:val="Normal"/>
    <w:link w:val="Heading2Char"/>
    <w:uiPriority w:val="99"/>
    <w:qFormat/>
    <w:rsid w:val="00884374"/>
    <w:pPr>
      <w:keepNext/>
      <w:keepLines/>
      <w:numPr>
        <w:ilvl w:val="1"/>
        <w:numId w:val="2"/>
      </w:numPr>
      <w:spacing w:before="120" w:after="60"/>
      <w:outlineLvl w:val="1"/>
    </w:pPr>
    <w:rPr>
      <w:rFonts w:eastAsia="MS Mincho"/>
      <w:b/>
      <w:iCs/>
      <w:noProof/>
      <w:sz w:val="30"/>
      <w:lang w:val="en-US"/>
    </w:rPr>
  </w:style>
  <w:style w:type="paragraph" w:styleId="Heading3">
    <w:name w:val="heading 3"/>
    <w:basedOn w:val="Normal"/>
    <w:next w:val="Normal"/>
    <w:link w:val="Heading3Char"/>
    <w:uiPriority w:val="99"/>
    <w:qFormat/>
    <w:rsid w:val="00884374"/>
    <w:pPr>
      <w:numPr>
        <w:ilvl w:val="2"/>
        <w:numId w:val="2"/>
      </w:numPr>
      <w:tabs>
        <w:tab w:val="num" w:pos="540"/>
      </w:tabs>
      <w:spacing w:line="240" w:lineRule="exact"/>
      <w:outlineLvl w:val="2"/>
    </w:pPr>
    <w:rPr>
      <w:rFonts w:eastAsia="MS Mincho"/>
      <w:b/>
      <w:iCs/>
      <w:noProof/>
    </w:rPr>
  </w:style>
  <w:style w:type="paragraph" w:styleId="Heading4">
    <w:name w:val="heading 4"/>
    <w:basedOn w:val="Normal"/>
    <w:next w:val="Normal"/>
    <w:link w:val="Heading4Char"/>
    <w:uiPriority w:val="99"/>
    <w:qFormat/>
    <w:rsid w:val="00FD015B"/>
    <w:pPr>
      <w:numPr>
        <w:ilvl w:val="3"/>
        <w:numId w:val="2"/>
      </w:numPr>
      <w:tabs>
        <w:tab w:val="left" w:pos="821"/>
        <w:tab w:val="num" w:pos="2629"/>
      </w:tabs>
      <w:spacing w:before="40" w:after="40"/>
      <w:outlineLvl w:val="3"/>
    </w:pPr>
    <w:rPr>
      <w:rFonts w:eastAsia="MS Mincho"/>
      <w:i/>
      <w:iCs/>
      <w:noProof/>
    </w:rPr>
  </w:style>
  <w:style w:type="paragraph" w:styleId="Heading5">
    <w:name w:val="heading 5"/>
    <w:basedOn w:val="Normal"/>
    <w:next w:val="Normal"/>
    <w:link w:val="Heading5Char"/>
    <w:uiPriority w:val="9"/>
    <w:semiHidden/>
    <w:unhideWhenUsed/>
    <w:qFormat/>
    <w:rsid w:val="00884374"/>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4374"/>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4374"/>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437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437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aliases w:val="Source Code"/>
    <w:uiPriority w:val="32"/>
    <w:qFormat/>
    <w:rsid w:val="00275A2A"/>
    <w:rPr>
      <w:rFonts w:ascii="Source Code Pro" w:hAnsi="Source Code Pro"/>
      <w:b w:val="0"/>
      <w:bCs/>
      <w:caps w:val="0"/>
      <w:smallCaps w:val="0"/>
      <w:color w:val="auto"/>
      <w:spacing w:val="5"/>
      <w:sz w:val="16"/>
    </w:rPr>
  </w:style>
  <w:style w:type="character" w:styleId="HTMLCode">
    <w:name w:val="HTML Code"/>
    <w:basedOn w:val="DefaultParagraphFont"/>
    <w:uiPriority w:val="99"/>
    <w:semiHidden/>
    <w:unhideWhenUsed/>
    <w:rsid w:val="00A73275"/>
    <w:rPr>
      <w:rFonts w:ascii="Consolas" w:hAnsi="Consolas"/>
      <w:sz w:val="20"/>
      <w:szCs w:val="20"/>
    </w:rPr>
  </w:style>
  <w:style w:type="character" w:styleId="SubtleReference">
    <w:name w:val="Subtle Reference"/>
    <w:aliases w:val="Code Large"/>
    <w:uiPriority w:val="31"/>
    <w:qFormat/>
    <w:rsid w:val="00A80E42"/>
    <w:rPr>
      <w:rFonts w:ascii="Consolas" w:hAnsi="Consolas"/>
      <w:smallCaps/>
      <w:color w:val="auto"/>
    </w:rPr>
  </w:style>
  <w:style w:type="character" w:customStyle="1" w:styleId="Heading1Char">
    <w:name w:val="Heading 1 Char"/>
    <w:basedOn w:val="DefaultParagraphFont"/>
    <w:link w:val="Heading1"/>
    <w:uiPriority w:val="9"/>
    <w:rsid w:val="00881229"/>
    <w:rPr>
      <w:rFonts w:ascii="LM Roman 12" w:eastAsiaTheme="majorEastAsia" w:hAnsi="LM Roman 12" w:cstheme="majorBidi"/>
      <w:b/>
      <w:sz w:val="36"/>
      <w:szCs w:val="32"/>
    </w:rPr>
  </w:style>
  <w:style w:type="paragraph" w:styleId="TOCHeading">
    <w:name w:val="TOC Heading"/>
    <w:basedOn w:val="Heading1"/>
    <w:next w:val="Normal"/>
    <w:uiPriority w:val="39"/>
    <w:unhideWhenUsed/>
    <w:qFormat/>
    <w:rsid w:val="00203B39"/>
    <w:pPr>
      <w:outlineLvl w:val="9"/>
    </w:pPr>
    <w:rPr>
      <w:lang w:val="en-US"/>
    </w:rPr>
  </w:style>
  <w:style w:type="character" w:customStyle="1" w:styleId="SourceCodeChar">
    <w:name w:val="Source Code Char"/>
    <w:basedOn w:val="DefaultParagraphFont"/>
    <w:rsid w:val="00C44A7C"/>
    <w:rPr>
      <w:rFonts w:ascii="Source Code Pro" w:hAnsi="Source Code Pro" w:cs="Courier New"/>
      <w:sz w:val="16"/>
      <w:szCs w:val="24"/>
    </w:rPr>
  </w:style>
  <w:style w:type="character" w:customStyle="1" w:styleId="Heading2Char">
    <w:name w:val="Heading 2 Char"/>
    <w:link w:val="Heading2"/>
    <w:uiPriority w:val="99"/>
    <w:rsid w:val="00884374"/>
    <w:rPr>
      <w:rFonts w:ascii="LM Roman 12" w:eastAsia="MS Mincho" w:hAnsi="LM Roman 12" w:cs="Times New Roman"/>
      <w:b/>
      <w:iCs/>
      <w:noProof/>
      <w:sz w:val="30"/>
      <w:szCs w:val="20"/>
      <w:lang w:val="en-US"/>
    </w:rPr>
  </w:style>
  <w:style w:type="paragraph" w:styleId="TOC1">
    <w:name w:val="toc 1"/>
    <w:basedOn w:val="Normal"/>
    <w:next w:val="Normal"/>
    <w:autoRedefine/>
    <w:uiPriority w:val="39"/>
    <w:unhideWhenUsed/>
    <w:qFormat/>
    <w:rsid w:val="00C45A14"/>
    <w:pPr>
      <w:spacing w:after="100"/>
    </w:pPr>
    <w:rPr>
      <w:rFonts w:eastAsiaTheme="minorEastAsia"/>
      <w:lang w:val="en-US"/>
    </w:rPr>
  </w:style>
  <w:style w:type="paragraph" w:styleId="TOC2">
    <w:name w:val="toc 2"/>
    <w:basedOn w:val="Normal"/>
    <w:next w:val="Normal"/>
    <w:autoRedefine/>
    <w:uiPriority w:val="39"/>
    <w:unhideWhenUsed/>
    <w:rsid w:val="00C45A14"/>
    <w:pPr>
      <w:spacing w:after="100"/>
      <w:ind w:left="220"/>
    </w:pPr>
    <w:rPr>
      <w:rFonts w:eastAsiaTheme="minorEastAsia"/>
      <w:lang w:val="en-US"/>
    </w:rPr>
  </w:style>
  <w:style w:type="paragraph" w:styleId="TOC3">
    <w:name w:val="toc 3"/>
    <w:basedOn w:val="Normal"/>
    <w:next w:val="Normal"/>
    <w:autoRedefine/>
    <w:uiPriority w:val="39"/>
    <w:unhideWhenUsed/>
    <w:rsid w:val="00C45A14"/>
    <w:pPr>
      <w:spacing w:after="100"/>
      <w:ind w:left="440"/>
    </w:pPr>
    <w:rPr>
      <w:rFonts w:eastAsiaTheme="minorEastAsia"/>
      <w:lang w:val="en-US"/>
    </w:rPr>
  </w:style>
  <w:style w:type="paragraph" w:styleId="Caption">
    <w:name w:val="caption"/>
    <w:basedOn w:val="Normal"/>
    <w:next w:val="Normal"/>
    <w:autoRedefine/>
    <w:uiPriority w:val="35"/>
    <w:unhideWhenUsed/>
    <w:qFormat/>
    <w:rsid w:val="009D2E07"/>
    <w:pPr>
      <w:spacing w:after="200"/>
    </w:pPr>
    <w:rPr>
      <w:i/>
      <w:iCs/>
      <w:color w:val="44546A" w:themeColor="text2"/>
      <w:sz w:val="20"/>
      <w:szCs w:val="18"/>
    </w:rPr>
  </w:style>
  <w:style w:type="character" w:customStyle="1" w:styleId="Heading3Char">
    <w:name w:val="Heading 3 Char"/>
    <w:basedOn w:val="DefaultParagraphFont"/>
    <w:link w:val="Heading3"/>
    <w:uiPriority w:val="99"/>
    <w:rsid w:val="00884374"/>
    <w:rPr>
      <w:rFonts w:ascii="LM Roman 12" w:eastAsia="MS Mincho" w:hAnsi="LM Roman 12" w:cs="Times New Roman"/>
      <w:b/>
      <w:iCs/>
      <w:noProof/>
      <w:sz w:val="24"/>
      <w:szCs w:val="20"/>
    </w:rPr>
  </w:style>
  <w:style w:type="character" w:customStyle="1" w:styleId="Heading4Char">
    <w:name w:val="Heading 4 Char"/>
    <w:basedOn w:val="DefaultParagraphFont"/>
    <w:link w:val="Heading4"/>
    <w:uiPriority w:val="99"/>
    <w:rsid w:val="00FD015B"/>
    <w:rPr>
      <w:rFonts w:ascii="Adobe Garamond Pro" w:eastAsia="MS Mincho" w:hAnsi="Adobe Garamond Pro" w:cs="Times New Roman"/>
      <w:i/>
      <w:iCs/>
      <w:noProof/>
      <w:sz w:val="24"/>
      <w:szCs w:val="20"/>
    </w:rPr>
  </w:style>
  <w:style w:type="paragraph" w:customStyle="1" w:styleId="bulletlist">
    <w:name w:val="bullet list"/>
    <w:basedOn w:val="BodyText"/>
    <w:rsid w:val="00FD015B"/>
    <w:pPr>
      <w:numPr>
        <w:numId w:val="4"/>
      </w:numPr>
      <w:tabs>
        <w:tab w:val="clear" w:pos="648"/>
        <w:tab w:val="left" w:pos="288"/>
        <w:tab w:val="num" w:pos="576"/>
      </w:tabs>
      <w:spacing w:line="228" w:lineRule="auto"/>
      <w:ind w:left="576" w:hanging="288"/>
    </w:pPr>
    <w:rPr>
      <w:rFonts w:eastAsia="MS Mincho"/>
      <w:spacing w:val="-1"/>
    </w:rPr>
  </w:style>
  <w:style w:type="paragraph" w:customStyle="1" w:styleId="figurecaption">
    <w:name w:val="figure caption"/>
    <w:rsid w:val="00FD015B"/>
    <w:pPr>
      <w:numPr>
        <w:numId w:val="5"/>
      </w:numPr>
      <w:tabs>
        <w:tab w:val="left" w:pos="533"/>
      </w:tabs>
      <w:spacing w:before="80" w:after="200" w:line="240" w:lineRule="auto"/>
      <w:ind w:left="0" w:firstLine="0"/>
      <w:jc w:val="both"/>
    </w:pPr>
    <w:rPr>
      <w:rFonts w:ascii="Times New Roman" w:hAnsi="Times New Roman" w:cs="Times New Roman"/>
      <w:noProof/>
      <w:sz w:val="16"/>
      <w:szCs w:val="16"/>
      <w:lang w:val="en-US"/>
    </w:rPr>
  </w:style>
  <w:style w:type="character" w:styleId="Hyperlink">
    <w:name w:val="Hyperlink"/>
    <w:basedOn w:val="DefaultParagraphFont"/>
    <w:uiPriority w:val="99"/>
    <w:unhideWhenUsed/>
    <w:rsid w:val="00FD015B"/>
    <w:rPr>
      <w:color w:val="0563C1" w:themeColor="hyperlink"/>
      <w:u w:val="single"/>
    </w:rPr>
  </w:style>
  <w:style w:type="paragraph" w:styleId="ListParagraph">
    <w:name w:val="List Paragraph"/>
    <w:basedOn w:val="Normal"/>
    <w:uiPriority w:val="34"/>
    <w:qFormat/>
    <w:rsid w:val="00FD015B"/>
    <w:pPr>
      <w:ind w:left="720"/>
      <w:contextualSpacing/>
    </w:pPr>
  </w:style>
  <w:style w:type="paragraph" w:styleId="BodyText">
    <w:name w:val="Body Text"/>
    <w:basedOn w:val="Normal"/>
    <w:link w:val="BodyTextChar"/>
    <w:uiPriority w:val="99"/>
    <w:semiHidden/>
    <w:unhideWhenUsed/>
    <w:rsid w:val="00FD015B"/>
    <w:pPr>
      <w:spacing w:after="120"/>
    </w:pPr>
  </w:style>
  <w:style w:type="character" w:customStyle="1" w:styleId="BodyTextChar">
    <w:name w:val="Body Text Char"/>
    <w:basedOn w:val="DefaultParagraphFont"/>
    <w:link w:val="BodyText"/>
    <w:uiPriority w:val="99"/>
    <w:semiHidden/>
    <w:rsid w:val="00FD015B"/>
    <w:rPr>
      <w:rFonts w:ascii="Adobe Garamond Pro" w:hAnsi="Adobe Garamond Pro" w:cs="Times New Roman"/>
      <w:sz w:val="24"/>
      <w:szCs w:val="20"/>
    </w:rPr>
  </w:style>
  <w:style w:type="table" w:styleId="GridTable4-Accent3">
    <w:name w:val="Grid Table 4 Accent 3"/>
    <w:basedOn w:val="TableNormal"/>
    <w:uiPriority w:val="49"/>
    <w:rsid w:val="00FD015B"/>
    <w:pPr>
      <w:spacing w:after="0" w:line="240" w:lineRule="auto"/>
    </w:pPr>
    <w:rPr>
      <w:rFonts w:ascii="Calibri" w:hAnsi="Calibri" w:cs="Times New Roman"/>
      <w:sz w:val="20"/>
      <w:szCs w:val="20"/>
      <w:lang w:eastAsia="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993B19"/>
    <w:pPr>
      <w:tabs>
        <w:tab w:val="left" w:pos="504"/>
      </w:tabs>
      <w:ind w:left="504" w:hanging="504"/>
    </w:pPr>
  </w:style>
  <w:style w:type="character" w:styleId="PlaceholderText">
    <w:name w:val="Placeholder Text"/>
    <w:basedOn w:val="DefaultParagraphFont"/>
    <w:uiPriority w:val="99"/>
    <w:semiHidden/>
    <w:rsid w:val="00524183"/>
    <w:rPr>
      <w:color w:val="808080"/>
    </w:rPr>
  </w:style>
  <w:style w:type="character" w:customStyle="1" w:styleId="Heading5Char">
    <w:name w:val="Heading 5 Char"/>
    <w:basedOn w:val="DefaultParagraphFont"/>
    <w:link w:val="Heading5"/>
    <w:uiPriority w:val="9"/>
    <w:semiHidden/>
    <w:rsid w:val="00884374"/>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884374"/>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884374"/>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8843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437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message.org" TargetMode="External"/><Relationship Id="rId13" Type="http://schemas.openxmlformats.org/officeDocument/2006/relationships/hyperlink" Target="https://github.com/tesseract-ocr" TargetMode="External"/><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hyperlink" Target="http://platesmart.com/" TargetMode="External"/><Relationship Id="rId12" Type="http://schemas.openxmlformats.org/officeDocument/2006/relationships/hyperlink" Target="http://electronicsinourhands.blogspot.co.uk/2012/10/histogram-equalization-in-image.html" TargetMode="External"/><Relationship Id="rId17" Type="http://schemas.openxmlformats.org/officeDocument/2006/relationships/hyperlink" Target="https://api.imgur.com/endpoints/image" TargetMode="External"/><Relationship Id="rId25"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hyperlink" Target="https://dev.twitter.com/rest/reference/post/media/upload" TargetMode="External"/><Relationship Id="rId20" Type="http://schemas.openxmlformats.org/officeDocument/2006/relationships/diagramQuickStyle" Target="diagrams/quickStyle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gif"/><Relationship Id="rId24"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hyperlink" Target="https://developers.facebook.com/docs/php/howto/uploadphoto" TargetMode="External"/><Relationship Id="rId23" Type="http://schemas.openxmlformats.org/officeDocument/2006/relationships/diagramData" Target="diagrams/data2.xml"/><Relationship Id="rId28" Type="http://schemas.openxmlformats.org/officeDocument/2006/relationships/fontTable" Target="fontTable.xml"/><Relationship Id="rId10" Type="http://schemas.openxmlformats.org/officeDocument/2006/relationships/hyperlink" Target="https://developers.google.com/maps/documentation/roads/speed-limits"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https://github.com/telehash/telehash.github.io" TargetMode="External"/><Relationship Id="rId14" Type="http://schemas.openxmlformats.org/officeDocument/2006/relationships/image" Target="media/image3.jpe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62BFA1-CAE8-4268-976B-591A68F24233}" type="doc">
      <dgm:prSet loTypeId="urn:microsoft.com/office/officeart/2005/8/layout/hProcess4" loCatId="process" qsTypeId="urn:microsoft.com/office/officeart/2005/8/quickstyle/simple1" qsCatId="simple" csTypeId="urn:microsoft.com/office/officeart/2005/8/colors/colorful5" csCatId="colorful" phldr="1"/>
      <dgm:spPr/>
      <dgm:t>
        <a:bodyPr/>
        <a:lstStyle/>
        <a:p>
          <a:endParaRPr lang="en-US"/>
        </a:p>
      </dgm:t>
    </dgm:pt>
    <dgm:pt modelId="{F64D401A-5EF4-45CF-ABB5-ED0363DB26D5}">
      <dgm:prSet phldrT="[Text]"/>
      <dgm:spPr/>
      <dgm:t>
        <a:bodyPr/>
        <a:lstStyle/>
        <a:p>
          <a:r>
            <a:rPr lang="en-US"/>
            <a:t>OpenALPR System</a:t>
          </a:r>
        </a:p>
      </dgm:t>
    </dgm:pt>
    <dgm:pt modelId="{BE023382-13ED-430C-9E8D-35166C5ECD2D}" type="parTrans" cxnId="{6EE8931E-0F59-48A7-8054-46B088BCA4E0}">
      <dgm:prSet/>
      <dgm:spPr/>
      <dgm:t>
        <a:bodyPr/>
        <a:lstStyle/>
        <a:p>
          <a:endParaRPr lang="en-US"/>
        </a:p>
      </dgm:t>
    </dgm:pt>
    <dgm:pt modelId="{B6C13A8C-CD8E-492B-9BA9-F5EE0C9358C6}" type="sibTrans" cxnId="{6EE8931E-0F59-48A7-8054-46B088BCA4E0}">
      <dgm:prSet/>
      <dgm:spPr/>
      <dgm:t>
        <a:bodyPr/>
        <a:lstStyle/>
        <a:p>
          <a:endParaRPr lang="en-US"/>
        </a:p>
      </dgm:t>
    </dgm:pt>
    <dgm:pt modelId="{B5DFC298-198F-4707-ACAB-11E75D05F7A5}">
      <dgm:prSet phldrT="[Text]"/>
      <dgm:spPr/>
      <dgm:t>
        <a:bodyPr/>
        <a:lstStyle/>
        <a:p>
          <a:r>
            <a:rPr lang="en-US"/>
            <a:t>Input video stream</a:t>
          </a:r>
        </a:p>
      </dgm:t>
    </dgm:pt>
    <dgm:pt modelId="{6C3F984B-5358-4D4B-BB0D-8E96A226A4AD}" type="parTrans" cxnId="{C5D2E2AE-13E7-461E-8309-B26A89C3B9FE}">
      <dgm:prSet/>
      <dgm:spPr/>
      <dgm:t>
        <a:bodyPr/>
        <a:lstStyle/>
        <a:p>
          <a:endParaRPr lang="en-US"/>
        </a:p>
      </dgm:t>
    </dgm:pt>
    <dgm:pt modelId="{AFA681F1-86FF-4A1F-9AB9-B6C9878C7D1D}" type="sibTrans" cxnId="{C5D2E2AE-13E7-461E-8309-B26A89C3B9FE}">
      <dgm:prSet/>
      <dgm:spPr/>
      <dgm:t>
        <a:bodyPr/>
        <a:lstStyle/>
        <a:p>
          <a:endParaRPr lang="en-US"/>
        </a:p>
      </dgm:t>
    </dgm:pt>
    <dgm:pt modelId="{42AD27D3-196B-4263-9520-12A5AD12FCC2}">
      <dgm:prSet phldrT="[Text]"/>
      <dgm:spPr/>
      <dgm:t>
        <a:bodyPr/>
        <a:lstStyle/>
        <a:p>
          <a:r>
            <a:rPr lang="en-US"/>
            <a:t>Perspective transform</a:t>
          </a:r>
        </a:p>
      </dgm:t>
    </dgm:pt>
    <dgm:pt modelId="{967C1172-B22B-4493-82AD-F65500C56CB3}" type="parTrans" cxnId="{AB482DF8-A390-40B3-84FB-60FC329D81CD}">
      <dgm:prSet/>
      <dgm:spPr/>
      <dgm:t>
        <a:bodyPr/>
        <a:lstStyle/>
        <a:p>
          <a:endParaRPr lang="en-US"/>
        </a:p>
      </dgm:t>
    </dgm:pt>
    <dgm:pt modelId="{0EA521F2-9A0A-40B1-B078-8D91566B0518}" type="sibTrans" cxnId="{AB482DF8-A390-40B3-84FB-60FC329D81CD}">
      <dgm:prSet/>
      <dgm:spPr/>
      <dgm:t>
        <a:bodyPr/>
        <a:lstStyle/>
        <a:p>
          <a:endParaRPr lang="en-US"/>
        </a:p>
      </dgm:t>
    </dgm:pt>
    <dgm:pt modelId="{997053E2-2B63-41AB-B708-86EB94AB29D9}">
      <dgm:prSet phldrT="[Text]"/>
      <dgm:spPr/>
      <dgm:t>
        <a:bodyPr/>
        <a:lstStyle/>
        <a:p>
          <a:r>
            <a:rPr lang="en-US"/>
            <a:t>License Plates in JSON form</a:t>
          </a:r>
        </a:p>
      </dgm:t>
    </dgm:pt>
    <dgm:pt modelId="{9B635E55-B053-42AA-A191-B18D32AED07A}" type="parTrans" cxnId="{59282260-3436-490C-B392-04041CF7BD2A}">
      <dgm:prSet/>
      <dgm:spPr/>
      <dgm:t>
        <a:bodyPr/>
        <a:lstStyle/>
        <a:p>
          <a:endParaRPr lang="en-US"/>
        </a:p>
      </dgm:t>
    </dgm:pt>
    <dgm:pt modelId="{504303EE-D45C-4C88-B66F-1110BAD44735}" type="sibTrans" cxnId="{59282260-3436-490C-B392-04041CF7BD2A}">
      <dgm:prSet/>
      <dgm:spPr/>
      <dgm:t>
        <a:bodyPr/>
        <a:lstStyle/>
        <a:p>
          <a:endParaRPr lang="en-US"/>
        </a:p>
      </dgm:t>
    </dgm:pt>
    <dgm:pt modelId="{72A83F76-F80A-4E69-8BD7-5EC0F1FE8B60}">
      <dgm:prSet phldrT="[Text]"/>
      <dgm:spPr/>
      <dgm:t>
        <a:bodyPr/>
        <a:lstStyle/>
        <a:p>
          <a:r>
            <a:rPr lang="en-US"/>
            <a:t>Group similar plates together</a:t>
          </a:r>
        </a:p>
      </dgm:t>
    </dgm:pt>
    <dgm:pt modelId="{BF41C082-373C-414F-AB58-1D9ECE0B500B}" type="parTrans" cxnId="{FB0F1E2E-4AB6-4E55-B93A-0586BBA90948}">
      <dgm:prSet/>
      <dgm:spPr/>
      <dgm:t>
        <a:bodyPr/>
        <a:lstStyle/>
        <a:p>
          <a:endParaRPr lang="en-US"/>
        </a:p>
      </dgm:t>
    </dgm:pt>
    <dgm:pt modelId="{CF7B3AD0-B1FD-434F-909B-273CAE355CFA}" type="sibTrans" cxnId="{FB0F1E2E-4AB6-4E55-B93A-0586BBA90948}">
      <dgm:prSet/>
      <dgm:spPr/>
      <dgm:t>
        <a:bodyPr/>
        <a:lstStyle/>
        <a:p>
          <a:endParaRPr lang="en-US"/>
        </a:p>
      </dgm:t>
    </dgm:pt>
    <dgm:pt modelId="{5CD93CB9-2016-42DB-9C75-7544BB14B05A}">
      <dgm:prSet phldrT="[Text]"/>
      <dgm:spPr/>
      <dgm:t>
        <a:bodyPr/>
        <a:lstStyle/>
        <a:p>
          <a:r>
            <a:rPr lang="en-US"/>
            <a:t>Remove false plates</a:t>
          </a:r>
        </a:p>
      </dgm:t>
    </dgm:pt>
    <dgm:pt modelId="{622C4616-EB42-41C6-9F34-9BCBD26F3F80}" type="parTrans" cxnId="{5C43CDDC-0054-45D5-8298-483016FBD08B}">
      <dgm:prSet/>
      <dgm:spPr/>
      <dgm:t>
        <a:bodyPr/>
        <a:lstStyle/>
        <a:p>
          <a:endParaRPr lang="en-US"/>
        </a:p>
      </dgm:t>
    </dgm:pt>
    <dgm:pt modelId="{1C4CB3D9-39CD-4A6F-B71E-C4148087E3AD}" type="sibTrans" cxnId="{5C43CDDC-0054-45D5-8298-483016FBD08B}">
      <dgm:prSet/>
      <dgm:spPr/>
      <dgm:t>
        <a:bodyPr/>
        <a:lstStyle/>
        <a:p>
          <a:endParaRPr lang="en-US"/>
        </a:p>
      </dgm:t>
    </dgm:pt>
    <dgm:pt modelId="{98A0C130-DEF6-4289-98D7-D91A02427A5E}">
      <dgm:prSet phldrT="[Text]"/>
      <dgm:spPr/>
      <dgm:t>
        <a:bodyPr/>
        <a:lstStyle/>
        <a:p>
          <a:r>
            <a:rPr lang="en-US"/>
            <a:t>Sort by confidence level</a:t>
          </a:r>
        </a:p>
      </dgm:t>
    </dgm:pt>
    <dgm:pt modelId="{F82923C9-94BF-47A7-86BB-74ACDBE90C3C}" type="parTrans" cxnId="{59E18ED9-3691-424A-9577-0F8653FA13E3}">
      <dgm:prSet/>
      <dgm:spPr/>
      <dgm:t>
        <a:bodyPr/>
        <a:lstStyle/>
        <a:p>
          <a:endParaRPr lang="en-US"/>
        </a:p>
      </dgm:t>
    </dgm:pt>
    <dgm:pt modelId="{90FC52AB-83DD-4A7B-8E7F-39B71593CFE1}" type="sibTrans" cxnId="{59E18ED9-3691-424A-9577-0F8653FA13E3}">
      <dgm:prSet/>
      <dgm:spPr/>
      <dgm:t>
        <a:bodyPr/>
        <a:lstStyle/>
        <a:p>
          <a:endParaRPr lang="en-US"/>
        </a:p>
      </dgm:t>
    </dgm:pt>
    <dgm:pt modelId="{75FBF3FA-EFD5-4573-B6B4-4DBAC53030DE}">
      <dgm:prSet phldrT="[Text]"/>
      <dgm:spPr/>
      <dgm:t>
        <a:bodyPr/>
        <a:lstStyle/>
        <a:p>
          <a:r>
            <a:rPr lang="en-US"/>
            <a:t>P2P Network</a:t>
          </a:r>
        </a:p>
      </dgm:t>
    </dgm:pt>
    <dgm:pt modelId="{CEFD3888-BBCF-4C9D-8F80-1C2F0ED82253}" type="parTrans" cxnId="{B3C3F968-F91F-4504-BB7C-342F423DB652}">
      <dgm:prSet/>
      <dgm:spPr/>
      <dgm:t>
        <a:bodyPr/>
        <a:lstStyle/>
        <a:p>
          <a:endParaRPr lang="en-US"/>
        </a:p>
      </dgm:t>
    </dgm:pt>
    <dgm:pt modelId="{11CD1728-681A-4269-8097-A6EBEF3CC305}" type="sibTrans" cxnId="{B3C3F968-F91F-4504-BB7C-342F423DB652}">
      <dgm:prSet/>
      <dgm:spPr/>
      <dgm:t>
        <a:bodyPr/>
        <a:lstStyle/>
        <a:p>
          <a:endParaRPr lang="en-US"/>
        </a:p>
      </dgm:t>
    </dgm:pt>
    <dgm:pt modelId="{D041EAA7-0BC3-4849-BD07-DBC46D6D04E4}">
      <dgm:prSet phldrT="[Text]"/>
      <dgm:spPr/>
      <dgm:t>
        <a:bodyPr/>
        <a:lstStyle/>
        <a:p>
          <a:r>
            <a:rPr lang="en-US"/>
            <a:t>Store timestamp and plate in database</a:t>
          </a:r>
        </a:p>
      </dgm:t>
    </dgm:pt>
    <dgm:pt modelId="{D16A0840-3C4C-495F-9422-CF1EE54DCFC1}" type="parTrans" cxnId="{173F5CC8-1894-402D-B0B5-D0A0F4E1229F}">
      <dgm:prSet/>
      <dgm:spPr/>
      <dgm:t>
        <a:bodyPr/>
        <a:lstStyle/>
        <a:p>
          <a:endParaRPr lang="en-US"/>
        </a:p>
      </dgm:t>
    </dgm:pt>
    <dgm:pt modelId="{17370D90-D030-4950-AD65-45C8548744DC}" type="sibTrans" cxnId="{173F5CC8-1894-402D-B0B5-D0A0F4E1229F}">
      <dgm:prSet/>
      <dgm:spPr/>
      <dgm:t>
        <a:bodyPr/>
        <a:lstStyle/>
        <a:p>
          <a:endParaRPr lang="en-US"/>
        </a:p>
      </dgm:t>
    </dgm:pt>
    <dgm:pt modelId="{790AB952-3315-4A99-96D7-0550BA884D2D}">
      <dgm:prSet phldrT="[Text]"/>
      <dgm:spPr/>
      <dgm:t>
        <a:bodyPr/>
        <a:lstStyle/>
        <a:p>
          <a:r>
            <a:rPr lang="en-US"/>
            <a:t>Distribute across peers</a:t>
          </a:r>
        </a:p>
      </dgm:t>
    </dgm:pt>
    <dgm:pt modelId="{C2D03068-AEF2-41CA-8F6A-3C263B944E1B}" type="parTrans" cxnId="{3B4C87A5-ECDF-4A46-8C00-C593DD653CAC}">
      <dgm:prSet/>
      <dgm:spPr/>
      <dgm:t>
        <a:bodyPr/>
        <a:lstStyle/>
        <a:p>
          <a:endParaRPr lang="en-US"/>
        </a:p>
      </dgm:t>
    </dgm:pt>
    <dgm:pt modelId="{631920A2-1D3C-4246-8F25-C98C1B409FD6}" type="sibTrans" cxnId="{3B4C87A5-ECDF-4A46-8C00-C593DD653CAC}">
      <dgm:prSet/>
      <dgm:spPr/>
      <dgm:t>
        <a:bodyPr/>
        <a:lstStyle/>
        <a:p>
          <a:endParaRPr lang="en-US"/>
        </a:p>
      </dgm:t>
    </dgm:pt>
    <dgm:pt modelId="{AB92D2FE-BBFF-47AA-9156-DC7E36F903F2}">
      <dgm:prSet phldrT="[Text]"/>
      <dgm:spPr/>
      <dgm:t>
        <a:bodyPr/>
        <a:lstStyle/>
        <a:p>
          <a:r>
            <a:rPr lang="en-US"/>
            <a:t>Contiously search for new peers</a:t>
          </a:r>
        </a:p>
      </dgm:t>
    </dgm:pt>
    <dgm:pt modelId="{985D70D9-CE6B-45A8-8DD8-36B2C2B38290}" type="parTrans" cxnId="{EAD66A63-1EDF-4480-B78A-BEDE552ABE7F}">
      <dgm:prSet/>
      <dgm:spPr/>
      <dgm:t>
        <a:bodyPr/>
        <a:lstStyle/>
        <a:p>
          <a:endParaRPr lang="en-US"/>
        </a:p>
      </dgm:t>
    </dgm:pt>
    <dgm:pt modelId="{C0620552-6CE6-4D77-8265-6D372B9FAEF5}" type="sibTrans" cxnId="{EAD66A63-1EDF-4480-B78A-BEDE552ABE7F}">
      <dgm:prSet/>
      <dgm:spPr/>
      <dgm:t>
        <a:bodyPr/>
        <a:lstStyle/>
        <a:p>
          <a:endParaRPr lang="en-US"/>
        </a:p>
      </dgm:t>
    </dgm:pt>
    <dgm:pt modelId="{5EB328D2-4BD1-487E-84D3-509926D47142}">
      <dgm:prSet phldrT="[Text]"/>
      <dgm:spPr/>
      <dgm:t>
        <a:bodyPr/>
        <a:lstStyle/>
        <a:p>
          <a:r>
            <a:rPr lang="en-US"/>
            <a:t>Upload</a:t>
          </a:r>
        </a:p>
      </dgm:t>
    </dgm:pt>
    <dgm:pt modelId="{44B41FC6-82FA-4368-A173-57052B122272}" type="parTrans" cxnId="{1C811BB1-A4BB-4E28-ABF9-156940DBE81B}">
      <dgm:prSet/>
      <dgm:spPr/>
      <dgm:t>
        <a:bodyPr/>
        <a:lstStyle/>
        <a:p>
          <a:endParaRPr lang="en-US"/>
        </a:p>
      </dgm:t>
    </dgm:pt>
    <dgm:pt modelId="{18C72E6D-E850-4A0A-BA55-0E6E151C4FEC}" type="sibTrans" cxnId="{1C811BB1-A4BB-4E28-ABF9-156940DBE81B}">
      <dgm:prSet/>
      <dgm:spPr/>
      <dgm:t>
        <a:bodyPr/>
        <a:lstStyle/>
        <a:p>
          <a:endParaRPr lang="en-US"/>
        </a:p>
      </dgm:t>
    </dgm:pt>
    <dgm:pt modelId="{D1442CD1-D61F-4F1E-BEE8-5BB04D347A40}">
      <dgm:prSet phldrT="[Text]"/>
      <dgm:spPr/>
      <dgm:t>
        <a:bodyPr/>
        <a:lstStyle/>
        <a:p>
          <a:r>
            <a:rPr lang="en-US"/>
            <a:t>Social media</a:t>
          </a:r>
        </a:p>
      </dgm:t>
    </dgm:pt>
    <dgm:pt modelId="{5D748EB6-E22D-4718-B60E-C491DA3A697B}" type="parTrans" cxnId="{EA55C9E4-FBE3-4734-9254-5808F0DD6A04}">
      <dgm:prSet/>
      <dgm:spPr/>
      <dgm:t>
        <a:bodyPr/>
        <a:lstStyle/>
        <a:p>
          <a:endParaRPr lang="en-US"/>
        </a:p>
      </dgm:t>
    </dgm:pt>
    <dgm:pt modelId="{9BF401DE-AD6A-413D-91D6-4ABBC62FFB38}" type="sibTrans" cxnId="{EA55C9E4-FBE3-4734-9254-5808F0DD6A04}">
      <dgm:prSet/>
      <dgm:spPr/>
      <dgm:t>
        <a:bodyPr/>
        <a:lstStyle/>
        <a:p>
          <a:endParaRPr lang="en-US"/>
        </a:p>
      </dgm:t>
    </dgm:pt>
    <dgm:pt modelId="{281A6DBB-9C45-47AC-B35C-D6FD1BAC101D}">
      <dgm:prSet phldrT="[Text]"/>
      <dgm:spPr/>
      <dgm:t>
        <a:bodyPr/>
        <a:lstStyle/>
        <a:p>
          <a:r>
            <a:rPr lang="en-US"/>
            <a:t>Inform authorities</a:t>
          </a:r>
        </a:p>
      </dgm:t>
    </dgm:pt>
    <dgm:pt modelId="{7B0DC9E0-80BB-403C-917A-7EDB00A5C519}" type="parTrans" cxnId="{A08ABA70-36B1-4E18-ADC9-DD94664B1FF3}">
      <dgm:prSet/>
      <dgm:spPr/>
      <dgm:t>
        <a:bodyPr/>
        <a:lstStyle/>
        <a:p>
          <a:endParaRPr lang="en-US"/>
        </a:p>
      </dgm:t>
    </dgm:pt>
    <dgm:pt modelId="{7A1DE214-09C5-4AAE-BD9F-4615843F2E53}" type="sibTrans" cxnId="{A08ABA70-36B1-4E18-ADC9-DD94664B1FF3}">
      <dgm:prSet/>
      <dgm:spPr/>
      <dgm:t>
        <a:bodyPr/>
        <a:lstStyle/>
        <a:p>
          <a:endParaRPr lang="en-US"/>
        </a:p>
      </dgm:t>
    </dgm:pt>
    <dgm:pt modelId="{8B2550C4-9E03-4B8F-B4D8-F36D65B8BFA9}">
      <dgm:prSet phldrT="[Text]"/>
      <dgm:spPr/>
      <dgm:t>
        <a:bodyPr/>
        <a:lstStyle/>
        <a:p>
          <a:r>
            <a:rPr lang="en-US"/>
            <a:t>Pre-processing on white/black lists</a:t>
          </a:r>
        </a:p>
      </dgm:t>
    </dgm:pt>
    <dgm:pt modelId="{9799CB5B-5093-4BA2-996D-3CB63CBA153A}" type="parTrans" cxnId="{D3F2C169-B54D-45F5-8189-E8A87ADABE73}">
      <dgm:prSet/>
      <dgm:spPr/>
      <dgm:t>
        <a:bodyPr/>
        <a:lstStyle/>
        <a:p>
          <a:endParaRPr lang="en-US"/>
        </a:p>
      </dgm:t>
    </dgm:pt>
    <dgm:pt modelId="{C2AF49E9-0BCF-4B23-A7CF-9ABBE1B18FF0}" type="sibTrans" cxnId="{D3F2C169-B54D-45F5-8189-E8A87ADABE73}">
      <dgm:prSet/>
      <dgm:spPr/>
      <dgm:t>
        <a:bodyPr/>
        <a:lstStyle/>
        <a:p>
          <a:endParaRPr lang="en-US"/>
        </a:p>
      </dgm:t>
    </dgm:pt>
    <dgm:pt modelId="{5E0197E2-3240-4552-895E-7515C42029DB}">
      <dgm:prSet phldrT="[Text]"/>
      <dgm:spPr/>
      <dgm:t>
        <a:bodyPr/>
        <a:lstStyle/>
        <a:p>
          <a:r>
            <a:rPr lang="en-US"/>
            <a:t>Pre-processing</a:t>
          </a:r>
        </a:p>
      </dgm:t>
    </dgm:pt>
    <dgm:pt modelId="{33ACEEDD-0C28-4A42-AC86-0464813ADADE}" type="parTrans" cxnId="{071A088C-4788-4E96-A377-2DBABAE5F314}">
      <dgm:prSet/>
      <dgm:spPr/>
      <dgm:t>
        <a:bodyPr/>
        <a:lstStyle/>
        <a:p>
          <a:endParaRPr lang="en-US"/>
        </a:p>
      </dgm:t>
    </dgm:pt>
    <dgm:pt modelId="{77591A34-18D0-4325-8AD9-E9DD037B8E51}" type="sibTrans" cxnId="{071A088C-4788-4E96-A377-2DBABAE5F314}">
      <dgm:prSet/>
      <dgm:spPr/>
      <dgm:t>
        <a:bodyPr/>
        <a:lstStyle/>
        <a:p>
          <a:endParaRPr lang="en-US"/>
        </a:p>
      </dgm:t>
    </dgm:pt>
    <dgm:pt modelId="{ECF1A6E4-6ADF-4899-B3A6-E137CD2AD171}">
      <dgm:prSet phldrT="[Text]"/>
      <dgm:spPr/>
      <dgm:t>
        <a:bodyPr/>
        <a:lstStyle/>
        <a:p>
          <a:r>
            <a:rPr lang="en-US"/>
            <a:t>Remove noise from image</a:t>
          </a:r>
        </a:p>
      </dgm:t>
    </dgm:pt>
    <dgm:pt modelId="{869D2259-E5E3-4A87-8AB5-A2DC326628C0}" type="parTrans" cxnId="{302CD83D-AB5D-4079-B8BF-38F4854A1E28}">
      <dgm:prSet/>
      <dgm:spPr/>
      <dgm:t>
        <a:bodyPr/>
        <a:lstStyle/>
        <a:p>
          <a:endParaRPr lang="en-US"/>
        </a:p>
      </dgm:t>
    </dgm:pt>
    <dgm:pt modelId="{35485395-B132-417D-889F-20A7491FE117}" type="sibTrans" cxnId="{302CD83D-AB5D-4079-B8BF-38F4854A1E28}">
      <dgm:prSet/>
      <dgm:spPr/>
      <dgm:t>
        <a:bodyPr/>
        <a:lstStyle/>
        <a:p>
          <a:endParaRPr lang="en-US"/>
        </a:p>
      </dgm:t>
    </dgm:pt>
    <dgm:pt modelId="{2E790055-0857-40C1-972F-21D98592B10F}">
      <dgm:prSet phldrT="[Text]"/>
      <dgm:spPr/>
      <dgm:t>
        <a:bodyPr/>
        <a:lstStyle/>
        <a:p>
          <a:r>
            <a:rPr lang="en-US"/>
            <a:t>Motion detection</a:t>
          </a:r>
        </a:p>
      </dgm:t>
    </dgm:pt>
    <dgm:pt modelId="{73D51E28-7853-4D1A-AA6A-E2396D2D0F48}" type="parTrans" cxnId="{8E0179E9-D311-4955-8E37-2D560949E375}">
      <dgm:prSet/>
      <dgm:spPr/>
      <dgm:t>
        <a:bodyPr/>
        <a:lstStyle/>
        <a:p>
          <a:endParaRPr lang="en-US"/>
        </a:p>
      </dgm:t>
    </dgm:pt>
    <dgm:pt modelId="{3227A5D9-072F-42FE-9452-B3CEFBFE54F0}" type="sibTrans" cxnId="{8E0179E9-D311-4955-8E37-2D560949E375}">
      <dgm:prSet/>
      <dgm:spPr/>
      <dgm:t>
        <a:bodyPr/>
        <a:lstStyle/>
        <a:p>
          <a:endParaRPr lang="en-US"/>
        </a:p>
      </dgm:t>
    </dgm:pt>
    <dgm:pt modelId="{7590BD05-EA64-452B-9B39-DC680C473362}" type="pres">
      <dgm:prSet presAssocID="{8D62BFA1-CAE8-4268-976B-591A68F24233}" presName="Name0" presStyleCnt="0">
        <dgm:presLayoutVars>
          <dgm:dir/>
          <dgm:animLvl val="lvl"/>
          <dgm:resizeHandles val="exact"/>
        </dgm:presLayoutVars>
      </dgm:prSet>
      <dgm:spPr/>
    </dgm:pt>
    <dgm:pt modelId="{CE276B1E-1C46-40D1-AD65-A5549814F43E}" type="pres">
      <dgm:prSet presAssocID="{8D62BFA1-CAE8-4268-976B-591A68F24233}" presName="tSp" presStyleCnt="0"/>
      <dgm:spPr/>
    </dgm:pt>
    <dgm:pt modelId="{1899046D-764D-4683-8C42-3F25E12A93D5}" type="pres">
      <dgm:prSet presAssocID="{8D62BFA1-CAE8-4268-976B-591A68F24233}" presName="bSp" presStyleCnt="0"/>
      <dgm:spPr/>
    </dgm:pt>
    <dgm:pt modelId="{232241FB-E268-4AEA-AEBC-A8975F20394E}" type="pres">
      <dgm:prSet presAssocID="{8D62BFA1-CAE8-4268-976B-591A68F24233}" presName="process" presStyleCnt="0"/>
      <dgm:spPr/>
    </dgm:pt>
    <dgm:pt modelId="{BCB3F494-A330-4ABF-A620-EE9AFDBD2855}" type="pres">
      <dgm:prSet presAssocID="{F64D401A-5EF4-45CF-ABB5-ED0363DB26D5}" presName="composite1" presStyleCnt="0"/>
      <dgm:spPr/>
    </dgm:pt>
    <dgm:pt modelId="{F7AD1A29-E584-42FF-A36A-C79B46F85E57}" type="pres">
      <dgm:prSet presAssocID="{F64D401A-5EF4-45CF-ABB5-ED0363DB26D5}" presName="dummyNode1" presStyleLbl="node1" presStyleIdx="0" presStyleCnt="4"/>
      <dgm:spPr/>
    </dgm:pt>
    <dgm:pt modelId="{AD90ABF9-2C78-4FE9-A695-46E8A28AAE83}" type="pres">
      <dgm:prSet presAssocID="{F64D401A-5EF4-45CF-ABB5-ED0363DB26D5}" presName="childNode1" presStyleLbl="bgAcc1" presStyleIdx="0" presStyleCnt="4">
        <dgm:presLayoutVars>
          <dgm:bulletEnabled val="1"/>
        </dgm:presLayoutVars>
      </dgm:prSet>
      <dgm:spPr/>
    </dgm:pt>
    <dgm:pt modelId="{2471EC28-BFAF-40F0-8DCB-99D677B60123}" type="pres">
      <dgm:prSet presAssocID="{F64D401A-5EF4-45CF-ABB5-ED0363DB26D5}" presName="childNode1tx" presStyleLbl="bgAcc1" presStyleIdx="0" presStyleCnt="4">
        <dgm:presLayoutVars>
          <dgm:bulletEnabled val="1"/>
        </dgm:presLayoutVars>
      </dgm:prSet>
      <dgm:spPr/>
    </dgm:pt>
    <dgm:pt modelId="{22CCEC79-1BAC-40BD-B74F-752A69DDC590}" type="pres">
      <dgm:prSet presAssocID="{F64D401A-5EF4-45CF-ABB5-ED0363DB26D5}" presName="parentNode1" presStyleLbl="node1" presStyleIdx="0" presStyleCnt="4">
        <dgm:presLayoutVars>
          <dgm:chMax val="1"/>
          <dgm:bulletEnabled val="1"/>
        </dgm:presLayoutVars>
      </dgm:prSet>
      <dgm:spPr/>
    </dgm:pt>
    <dgm:pt modelId="{E7E54C32-9B81-4C94-8B92-36AC20BCCFBC}" type="pres">
      <dgm:prSet presAssocID="{F64D401A-5EF4-45CF-ABB5-ED0363DB26D5}" presName="connSite1" presStyleCnt="0"/>
      <dgm:spPr/>
    </dgm:pt>
    <dgm:pt modelId="{FD4B20CC-F18B-4A23-B9BD-26BB069B405F}" type="pres">
      <dgm:prSet presAssocID="{B6C13A8C-CD8E-492B-9BA9-F5EE0C9358C6}" presName="Name9" presStyleLbl="sibTrans2D1" presStyleIdx="0" presStyleCnt="3"/>
      <dgm:spPr/>
    </dgm:pt>
    <dgm:pt modelId="{E685CCBA-806A-4B2A-9C74-886EB5A25BC1}" type="pres">
      <dgm:prSet presAssocID="{997053E2-2B63-41AB-B708-86EB94AB29D9}" presName="composite2" presStyleCnt="0"/>
      <dgm:spPr/>
    </dgm:pt>
    <dgm:pt modelId="{42B87E1A-D82E-44EA-BC8D-0AE901C03364}" type="pres">
      <dgm:prSet presAssocID="{997053E2-2B63-41AB-B708-86EB94AB29D9}" presName="dummyNode2" presStyleLbl="node1" presStyleIdx="0" presStyleCnt="4"/>
      <dgm:spPr/>
    </dgm:pt>
    <dgm:pt modelId="{6B846ABD-F4C7-429C-B457-7745A1BCA1A4}" type="pres">
      <dgm:prSet presAssocID="{997053E2-2B63-41AB-B708-86EB94AB29D9}" presName="childNode2" presStyleLbl="bgAcc1" presStyleIdx="1" presStyleCnt="4">
        <dgm:presLayoutVars>
          <dgm:bulletEnabled val="1"/>
        </dgm:presLayoutVars>
      </dgm:prSet>
      <dgm:spPr/>
    </dgm:pt>
    <dgm:pt modelId="{83FC375A-4F91-4D0D-86BD-154CB85528FF}" type="pres">
      <dgm:prSet presAssocID="{997053E2-2B63-41AB-B708-86EB94AB29D9}" presName="childNode2tx" presStyleLbl="bgAcc1" presStyleIdx="1" presStyleCnt="4">
        <dgm:presLayoutVars>
          <dgm:bulletEnabled val="1"/>
        </dgm:presLayoutVars>
      </dgm:prSet>
      <dgm:spPr/>
    </dgm:pt>
    <dgm:pt modelId="{36DF0375-2940-4F72-A651-B2D8F3BBC0F1}" type="pres">
      <dgm:prSet presAssocID="{997053E2-2B63-41AB-B708-86EB94AB29D9}" presName="parentNode2" presStyleLbl="node1" presStyleIdx="1" presStyleCnt="4">
        <dgm:presLayoutVars>
          <dgm:chMax val="0"/>
          <dgm:bulletEnabled val="1"/>
        </dgm:presLayoutVars>
      </dgm:prSet>
      <dgm:spPr/>
    </dgm:pt>
    <dgm:pt modelId="{1957AB08-67F4-4908-B04A-B668C23EF132}" type="pres">
      <dgm:prSet presAssocID="{997053E2-2B63-41AB-B708-86EB94AB29D9}" presName="connSite2" presStyleCnt="0"/>
      <dgm:spPr/>
    </dgm:pt>
    <dgm:pt modelId="{092303F1-0D4A-491E-95A8-AF50C38D2DEA}" type="pres">
      <dgm:prSet presAssocID="{504303EE-D45C-4C88-B66F-1110BAD44735}" presName="Name18" presStyleLbl="sibTrans2D1" presStyleIdx="1" presStyleCnt="3"/>
      <dgm:spPr/>
    </dgm:pt>
    <dgm:pt modelId="{AEFC1B6F-AC57-4CBB-9F0C-AF72D98DE8F7}" type="pres">
      <dgm:prSet presAssocID="{75FBF3FA-EFD5-4573-B6B4-4DBAC53030DE}" presName="composite1" presStyleCnt="0"/>
      <dgm:spPr/>
    </dgm:pt>
    <dgm:pt modelId="{B58F73B8-269E-40B5-BD4A-C9D1603C3DF2}" type="pres">
      <dgm:prSet presAssocID="{75FBF3FA-EFD5-4573-B6B4-4DBAC53030DE}" presName="dummyNode1" presStyleLbl="node1" presStyleIdx="1" presStyleCnt="4"/>
      <dgm:spPr/>
    </dgm:pt>
    <dgm:pt modelId="{491707F6-39EA-4F63-B3B7-147AAE2D7B62}" type="pres">
      <dgm:prSet presAssocID="{75FBF3FA-EFD5-4573-B6B4-4DBAC53030DE}" presName="childNode1" presStyleLbl="bgAcc1" presStyleIdx="2" presStyleCnt="4">
        <dgm:presLayoutVars>
          <dgm:bulletEnabled val="1"/>
        </dgm:presLayoutVars>
      </dgm:prSet>
      <dgm:spPr/>
    </dgm:pt>
    <dgm:pt modelId="{39EAF9B7-D4BA-48CF-96A3-E904C3DF7992}" type="pres">
      <dgm:prSet presAssocID="{75FBF3FA-EFD5-4573-B6B4-4DBAC53030DE}" presName="childNode1tx" presStyleLbl="bgAcc1" presStyleIdx="2" presStyleCnt="4">
        <dgm:presLayoutVars>
          <dgm:bulletEnabled val="1"/>
        </dgm:presLayoutVars>
      </dgm:prSet>
      <dgm:spPr/>
    </dgm:pt>
    <dgm:pt modelId="{0BF896AD-0840-44E4-A6F9-9F0C3A4AF329}" type="pres">
      <dgm:prSet presAssocID="{75FBF3FA-EFD5-4573-B6B4-4DBAC53030DE}" presName="parentNode1" presStyleLbl="node1" presStyleIdx="2" presStyleCnt="4">
        <dgm:presLayoutVars>
          <dgm:chMax val="1"/>
          <dgm:bulletEnabled val="1"/>
        </dgm:presLayoutVars>
      </dgm:prSet>
      <dgm:spPr/>
    </dgm:pt>
    <dgm:pt modelId="{EB2A76DD-29CC-41CE-8BB2-A69E11459DC4}" type="pres">
      <dgm:prSet presAssocID="{75FBF3FA-EFD5-4573-B6B4-4DBAC53030DE}" presName="connSite1" presStyleCnt="0"/>
      <dgm:spPr/>
    </dgm:pt>
    <dgm:pt modelId="{BC0C3C23-45D8-48AF-AE53-C23E61234393}" type="pres">
      <dgm:prSet presAssocID="{11CD1728-681A-4269-8097-A6EBEF3CC305}" presName="Name9" presStyleLbl="sibTrans2D1" presStyleIdx="2" presStyleCnt="3"/>
      <dgm:spPr/>
    </dgm:pt>
    <dgm:pt modelId="{55FDC927-0B56-4D0F-A255-53E25CBE6979}" type="pres">
      <dgm:prSet presAssocID="{5EB328D2-4BD1-487E-84D3-509926D47142}" presName="composite2" presStyleCnt="0"/>
      <dgm:spPr/>
    </dgm:pt>
    <dgm:pt modelId="{EF5674BA-AB01-458C-9CA6-9C51CCBAEC40}" type="pres">
      <dgm:prSet presAssocID="{5EB328D2-4BD1-487E-84D3-509926D47142}" presName="dummyNode2" presStyleLbl="node1" presStyleIdx="2" presStyleCnt="4"/>
      <dgm:spPr/>
    </dgm:pt>
    <dgm:pt modelId="{7561E946-0126-4435-B71C-01FB326C77D9}" type="pres">
      <dgm:prSet presAssocID="{5EB328D2-4BD1-487E-84D3-509926D47142}" presName="childNode2" presStyleLbl="bgAcc1" presStyleIdx="3" presStyleCnt="4">
        <dgm:presLayoutVars>
          <dgm:bulletEnabled val="1"/>
        </dgm:presLayoutVars>
      </dgm:prSet>
      <dgm:spPr/>
    </dgm:pt>
    <dgm:pt modelId="{8813108A-A488-43E1-AFFB-473B124E2E99}" type="pres">
      <dgm:prSet presAssocID="{5EB328D2-4BD1-487E-84D3-509926D47142}" presName="childNode2tx" presStyleLbl="bgAcc1" presStyleIdx="3" presStyleCnt="4">
        <dgm:presLayoutVars>
          <dgm:bulletEnabled val="1"/>
        </dgm:presLayoutVars>
      </dgm:prSet>
      <dgm:spPr/>
    </dgm:pt>
    <dgm:pt modelId="{5CFB939E-C1E0-4A98-BC38-F672EDDF50A2}" type="pres">
      <dgm:prSet presAssocID="{5EB328D2-4BD1-487E-84D3-509926D47142}" presName="parentNode2" presStyleLbl="node1" presStyleIdx="3" presStyleCnt="4">
        <dgm:presLayoutVars>
          <dgm:chMax val="0"/>
          <dgm:bulletEnabled val="1"/>
        </dgm:presLayoutVars>
      </dgm:prSet>
      <dgm:spPr/>
    </dgm:pt>
    <dgm:pt modelId="{745717FF-DD30-44B0-936D-97CCAC9102CE}" type="pres">
      <dgm:prSet presAssocID="{5EB328D2-4BD1-487E-84D3-509926D47142}" presName="connSite2" presStyleCnt="0"/>
      <dgm:spPr/>
    </dgm:pt>
  </dgm:ptLst>
  <dgm:cxnLst>
    <dgm:cxn modelId="{4E519BB8-9DDB-4775-A85C-04BE80880D09}" type="presOf" srcId="{F64D401A-5EF4-45CF-ABB5-ED0363DB26D5}" destId="{22CCEC79-1BAC-40BD-B74F-752A69DDC590}" srcOrd="0" destOrd="0" presId="urn:microsoft.com/office/officeart/2005/8/layout/hProcess4"/>
    <dgm:cxn modelId="{B6E42348-A12C-41E7-8129-D18360A9328C}" type="presOf" srcId="{D1442CD1-D61F-4F1E-BEE8-5BB04D347A40}" destId="{8813108A-A488-43E1-AFFB-473B124E2E99}" srcOrd="1" destOrd="1" presId="urn:microsoft.com/office/officeart/2005/8/layout/hProcess4"/>
    <dgm:cxn modelId="{173F5CC8-1894-402D-B0B5-D0A0F4E1229F}" srcId="{75FBF3FA-EFD5-4573-B6B4-4DBAC53030DE}" destId="{D041EAA7-0BC3-4849-BD07-DBC46D6D04E4}" srcOrd="0" destOrd="0" parTransId="{D16A0840-3C4C-495F-9422-CF1EE54DCFC1}" sibTransId="{17370D90-D030-4950-AD65-45C8548744DC}"/>
    <dgm:cxn modelId="{B3C3F968-F91F-4504-BB7C-342F423DB652}" srcId="{8D62BFA1-CAE8-4268-976B-591A68F24233}" destId="{75FBF3FA-EFD5-4573-B6B4-4DBAC53030DE}" srcOrd="2" destOrd="0" parTransId="{CEFD3888-BBCF-4C9D-8F80-1C2F0ED82253}" sibTransId="{11CD1728-681A-4269-8097-A6EBEF3CC305}"/>
    <dgm:cxn modelId="{D3F2C169-B54D-45F5-8189-E8A87ADABE73}" srcId="{5EB328D2-4BD1-487E-84D3-509926D47142}" destId="{8B2550C4-9E03-4B8F-B4D8-F36D65B8BFA9}" srcOrd="0" destOrd="0" parTransId="{9799CB5B-5093-4BA2-996D-3CB63CBA153A}" sibTransId="{C2AF49E9-0BCF-4B23-A7CF-9ABBE1B18FF0}"/>
    <dgm:cxn modelId="{9A1B1CB7-795F-470B-8E96-A7D12553F125}" type="presOf" srcId="{8B2550C4-9E03-4B8F-B4D8-F36D65B8BFA9}" destId="{8813108A-A488-43E1-AFFB-473B124E2E99}" srcOrd="1" destOrd="0" presId="urn:microsoft.com/office/officeart/2005/8/layout/hProcess4"/>
    <dgm:cxn modelId="{A0FBC6B3-0266-4882-B4A6-DA9C40446128}" type="presOf" srcId="{72A83F76-F80A-4E69-8BD7-5EC0F1FE8B60}" destId="{83FC375A-4F91-4D0D-86BD-154CB85528FF}" srcOrd="1" destOrd="0" presId="urn:microsoft.com/office/officeart/2005/8/layout/hProcess4"/>
    <dgm:cxn modelId="{15396515-F7B8-4AB6-968E-E6E769A2C62D}" type="presOf" srcId="{2E790055-0857-40C1-972F-21D98592B10F}" destId="{AD90ABF9-2C78-4FE9-A695-46E8A28AAE83}" srcOrd="0" destOrd="2" presId="urn:microsoft.com/office/officeart/2005/8/layout/hProcess4"/>
    <dgm:cxn modelId="{18C959B5-A489-47B6-BA88-9CFF6681A0A0}" type="presOf" srcId="{B5DFC298-198F-4707-ACAB-11E75D05F7A5}" destId="{AD90ABF9-2C78-4FE9-A695-46E8A28AAE83}" srcOrd="0" destOrd="0" presId="urn:microsoft.com/office/officeart/2005/8/layout/hProcess4"/>
    <dgm:cxn modelId="{58738E29-623E-46DC-8AFE-4CE40A9FD3BD}" type="presOf" srcId="{ECF1A6E4-6ADF-4899-B3A6-E137CD2AD171}" destId="{AD90ABF9-2C78-4FE9-A695-46E8A28AAE83}" srcOrd="0" destOrd="4" presId="urn:microsoft.com/office/officeart/2005/8/layout/hProcess4"/>
    <dgm:cxn modelId="{7F7AD7FB-E687-41D6-B34E-FC6002D4906B}" type="presOf" srcId="{281A6DBB-9C45-47AC-B35C-D6FD1BAC101D}" destId="{8813108A-A488-43E1-AFFB-473B124E2E99}" srcOrd="1" destOrd="2" presId="urn:microsoft.com/office/officeart/2005/8/layout/hProcess4"/>
    <dgm:cxn modelId="{0456973D-34C1-4E68-AA36-9329D1377373}" type="presOf" srcId="{5E0197E2-3240-4552-895E-7515C42029DB}" destId="{AD90ABF9-2C78-4FE9-A695-46E8A28AAE83}" srcOrd="0" destOrd="3" presId="urn:microsoft.com/office/officeart/2005/8/layout/hProcess4"/>
    <dgm:cxn modelId="{59282260-3436-490C-B392-04041CF7BD2A}" srcId="{8D62BFA1-CAE8-4268-976B-591A68F24233}" destId="{997053E2-2B63-41AB-B708-86EB94AB29D9}" srcOrd="1" destOrd="0" parTransId="{9B635E55-B053-42AA-A191-B18D32AED07A}" sibTransId="{504303EE-D45C-4C88-B66F-1110BAD44735}"/>
    <dgm:cxn modelId="{59870864-DB12-43FC-A2EB-1C2A9E31BCDD}" type="presOf" srcId="{5EB328D2-4BD1-487E-84D3-509926D47142}" destId="{5CFB939E-C1E0-4A98-BC38-F672EDDF50A2}" srcOrd="0" destOrd="0" presId="urn:microsoft.com/office/officeart/2005/8/layout/hProcess4"/>
    <dgm:cxn modelId="{396293A3-9000-4E00-8A86-32D68A968FF9}" type="presOf" srcId="{8D62BFA1-CAE8-4268-976B-591A68F24233}" destId="{7590BD05-EA64-452B-9B39-DC680C473362}" srcOrd="0" destOrd="0" presId="urn:microsoft.com/office/officeart/2005/8/layout/hProcess4"/>
    <dgm:cxn modelId="{AB482DF8-A390-40B3-84FB-60FC329D81CD}" srcId="{F64D401A-5EF4-45CF-ABB5-ED0363DB26D5}" destId="{42AD27D3-196B-4263-9520-12A5AD12FCC2}" srcOrd="1" destOrd="0" parTransId="{967C1172-B22B-4493-82AD-F65500C56CB3}" sibTransId="{0EA521F2-9A0A-40B1-B078-8D91566B0518}"/>
    <dgm:cxn modelId="{9B29DF0E-B535-45F3-83E4-78B4433862F4}" type="presOf" srcId="{504303EE-D45C-4C88-B66F-1110BAD44735}" destId="{092303F1-0D4A-491E-95A8-AF50C38D2DEA}" srcOrd="0" destOrd="0" presId="urn:microsoft.com/office/officeart/2005/8/layout/hProcess4"/>
    <dgm:cxn modelId="{22D71684-74A9-4B3C-A7D3-DCC4E79EFF63}" type="presOf" srcId="{98A0C130-DEF6-4289-98D7-D91A02427A5E}" destId="{6B846ABD-F4C7-429C-B457-7745A1BCA1A4}" srcOrd="0" destOrd="2" presId="urn:microsoft.com/office/officeart/2005/8/layout/hProcess4"/>
    <dgm:cxn modelId="{B52D700E-4169-4465-8421-739E7DA98BFC}" type="presOf" srcId="{5CD93CB9-2016-42DB-9C75-7544BB14B05A}" destId="{6B846ABD-F4C7-429C-B457-7745A1BCA1A4}" srcOrd="0" destOrd="1" presId="urn:microsoft.com/office/officeart/2005/8/layout/hProcess4"/>
    <dgm:cxn modelId="{C5D2E2AE-13E7-461E-8309-B26A89C3B9FE}" srcId="{F64D401A-5EF4-45CF-ABB5-ED0363DB26D5}" destId="{B5DFC298-198F-4707-ACAB-11E75D05F7A5}" srcOrd="0" destOrd="0" parTransId="{6C3F984B-5358-4D4B-BB0D-8E96A226A4AD}" sibTransId="{AFA681F1-86FF-4A1F-9AB9-B6C9878C7D1D}"/>
    <dgm:cxn modelId="{6B1C6514-80CD-4FB6-91DD-F1E975DA2893}" type="presOf" srcId="{D041EAA7-0BC3-4849-BD07-DBC46D6D04E4}" destId="{491707F6-39EA-4F63-B3B7-147AAE2D7B62}" srcOrd="0" destOrd="0" presId="urn:microsoft.com/office/officeart/2005/8/layout/hProcess4"/>
    <dgm:cxn modelId="{9E2252BC-CC8F-4D09-A7FC-1051286BA895}" type="presOf" srcId="{5E0197E2-3240-4552-895E-7515C42029DB}" destId="{2471EC28-BFAF-40F0-8DCB-99D677B60123}" srcOrd="1" destOrd="3" presId="urn:microsoft.com/office/officeart/2005/8/layout/hProcess4"/>
    <dgm:cxn modelId="{1C811BB1-A4BB-4E28-ABF9-156940DBE81B}" srcId="{8D62BFA1-CAE8-4268-976B-591A68F24233}" destId="{5EB328D2-4BD1-487E-84D3-509926D47142}" srcOrd="3" destOrd="0" parTransId="{44B41FC6-82FA-4368-A173-57052B122272}" sibTransId="{18C72E6D-E850-4A0A-BA55-0E6E151C4FEC}"/>
    <dgm:cxn modelId="{B26A49E2-1D89-4775-BB2F-919ECE6D6920}" type="presOf" srcId="{42AD27D3-196B-4263-9520-12A5AD12FCC2}" destId="{2471EC28-BFAF-40F0-8DCB-99D677B60123}" srcOrd="1" destOrd="1" presId="urn:microsoft.com/office/officeart/2005/8/layout/hProcess4"/>
    <dgm:cxn modelId="{302CD83D-AB5D-4079-B8BF-38F4854A1E28}" srcId="{F64D401A-5EF4-45CF-ABB5-ED0363DB26D5}" destId="{ECF1A6E4-6ADF-4899-B3A6-E137CD2AD171}" srcOrd="4" destOrd="0" parTransId="{869D2259-E5E3-4A87-8AB5-A2DC326628C0}" sibTransId="{35485395-B132-417D-889F-20A7491FE117}"/>
    <dgm:cxn modelId="{BDD4439A-3C63-46A9-A389-1D6725A11ECC}" type="presOf" srcId="{11CD1728-681A-4269-8097-A6EBEF3CC305}" destId="{BC0C3C23-45D8-48AF-AE53-C23E61234393}" srcOrd="0" destOrd="0" presId="urn:microsoft.com/office/officeart/2005/8/layout/hProcess4"/>
    <dgm:cxn modelId="{EADC49BA-0DEA-44C3-9C2F-DE1AF69350C9}" type="presOf" srcId="{D041EAA7-0BC3-4849-BD07-DBC46D6D04E4}" destId="{39EAF9B7-D4BA-48CF-96A3-E904C3DF7992}" srcOrd="1" destOrd="0" presId="urn:microsoft.com/office/officeart/2005/8/layout/hProcess4"/>
    <dgm:cxn modelId="{8E0179E9-D311-4955-8E37-2D560949E375}" srcId="{F64D401A-5EF4-45CF-ABB5-ED0363DB26D5}" destId="{2E790055-0857-40C1-972F-21D98592B10F}" srcOrd="2" destOrd="0" parTransId="{73D51E28-7853-4D1A-AA6A-E2396D2D0F48}" sibTransId="{3227A5D9-072F-42FE-9452-B3CEFBFE54F0}"/>
    <dgm:cxn modelId="{4348A081-5FF1-4318-88F7-5B05B0AEBD8F}" type="presOf" srcId="{ECF1A6E4-6ADF-4899-B3A6-E137CD2AD171}" destId="{2471EC28-BFAF-40F0-8DCB-99D677B60123}" srcOrd="1" destOrd="4" presId="urn:microsoft.com/office/officeart/2005/8/layout/hProcess4"/>
    <dgm:cxn modelId="{EA55C9E4-FBE3-4734-9254-5808F0DD6A04}" srcId="{5EB328D2-4BD1-487E-84D3-509926D47142}" destId="{D1442CD1-D61F-4F1E-BEE8-5BB04D347A40}" srcOrd="1" destOrd="0" parTransId="{5D748EB6-E22D-4718-B60E-C491DA3A697B}" sibTransId="{9BF401DE-AD6A-413D-91D6-4ABBC62FFB38}"/>
    <dgm:cxn modelId="{1542E92A-A94E-468C-99AF-CA5B27EFF713}" type="presOf" srcId="{AB92D2FE-BBFF-47AA-9156-DC7E36F903F2}" destId="{491707F6-39EA-4F63-B3B7-147AAE2D7B62}" srcOrd="0" destOrd="2" presId="urn:microsoft.com/office/officeart/2005/8/layout/hProcess4"/>
    <dgm:cxn modelId="{B1FE79C9-F1E7-43DC-A41B-674213D73EF7}" type="presOf" srcId="{75FBF3FA-EFD5-4573-B6B4-4DBAC53030DE}" destId="{0BF896AD-0840-44E4-A6F9-9F0C3A4AF329}" srcOrd="0" destOrd="0" presId="urn:microsoft.com/office/officeart/2005/8/layout/hProcess4"/>
    <dgm:cxn modelId="{12E8375E-EB24-4268-A70A-9771F1CFBC6A}" type="presOf" srcId="{72A83F76-F80A-4E69-8BD7-5EC0F1FE8B60}" destId="{6B846ABD-F4C7-429C-B457-7745A1BCA1A4}" srcOrd="0" destOrd="0" presId="urn:microsoft.com/office/officeart/2005/8/layout/hProcess4"/>
    <dgm:cxn modelId="{67CA8CE8-0DBE-4025-8772-BB42E3F0C055}" type="presOf" srcId="{B6C13A8C-CD8E-492B-9BA9-F5EE0C9358C6}" destId="{FD4B20CC-F18B-4A23-B9BD-26BB069B405F}" srcOrd="0" destOrd="0" presId="urn:microsoft.com/office/officeart/2005/8/layout/hProcess4"/>
    <dgm:cxn modelId="{0F459FA8-AD03-44C7-906A-91025B5D5D95}" type="presOf" srcId="{281A6DBB-9C45-47AC-B35C-D6FD1BAC101D}" destId="{7561E946-0126-4435-B71C-01FB326C77D9}" srcOrd="0" destOrd="2" presId="urn:microsoft.com/office/officeart/2005/8/layout/hProcess4"/>
    <dgm:cxn modelId="{59E18ED9-3691-424A-9577-0F8653FA13E3}" srcId="{997053E2-2B63-41AB-B708-86EB94AB29D9}" destId="{98A0C130-DEF6-4289-98D7-D91A02427A5E}" srcOrd="2" destOrd="0" parTransId="{F82923C9-94BF-47A7-86BB-74ACDBE90C3C}" sibTransId="{90FC52AB-83DD-4A7B-8E7F-39B71593CFE1}"/>
    <dgm:cxn modelId="{FB0F1E2E-4AB6-4E55-B93A-0586BBA90948}" srcId="{997053E2-2B63-41AB-B708-86EB94AB29D9}" destId="{72A83F76-F80A-4E69-8BD7-5EC0F1FE8B60}" srcOrd="0" destOrd="0" parTransId="{BF41C082-373C-414F-AB58-1D9ECE0B500B}" sibTransId="{CF7B3AD0-B1FD-434F-909B-273CAE355CFA}"/>
    <dgm:cxn modelId="{3B4C87A5-ECDF-4A46-8C00-C593DD653CAC}" srcId="{75FBF3FA-EFD5-4573-B6B4-4DBAC53030DE}" destId="{790AB952-3315-4A99-96D7-0550BA884D2D}" srcOrd="1" destOrd="0" parTransId="{C2D03068-AEF2-41CA-8F6A-3C263B944E1B}" sibTransId="{631920A2-1D3C-4246-8F25-C98C1B409FD6}"/>
    <dgm:cxn modelId="{EAD66A63-1EDF-4480-B78A-BEDE552ABE7F}" srcId="{75FBF3FA-EFD5-4573-B6B4-4DBAC53030DE}" destId="{AB92D2FE-BBFF-47AA-9156-DC7E36F903F2}" srcOrd="2" destOrd="0" parTransId="{985D70D9-CE6B-45A8-8DD8-36B2C2B38290}" sibTransId="{C0620552-6CE6-4D77-8265-6D372B9FAEF5}"/>
    <dgm:cxn modelId="{52191AB5-285A-4ACD-AE31-8B51E143F0CE}" type="presOf" srcId="{790AB952-3315-4A99-96D7-0550BA884D2D}" destId="{39EAF9B7-D4BA-48CF-96A3-E904C3DF7992}" srcOrd="1" destOrd="1" presId="urn:microsoft.com/office/officeart/2005/8/layout/hProcess4"/>
    <dgm:cxn modelId="{2B7B4AF2-FF41-48BF-80CC-E3C1E6671393}" type="presOf" srcId="{790AB952-3315-4A99-96D7-0550BA884D2D}" destId="{491707F6-39EA-4F63-B3B7-147AAE2D7B62}" srcOrd="0" destOrd="1" presId="urn:microsoft.com/office/officeart/2005/8/layout/hProcess4"/>
    <dgm:cxn modelId="{26CCE4A2-B810-4DE8-B05A-7C3CEE449446}" type="presOf" srcId="{98A0C130-DEF6-4289-98D7-D91A02427A5E}" destId="{83FC375A-4F91-4D0D-86BD-154CB85528FF}" srcOrd="1" destOrd="2" presId="urn:microsoft.com/office/officeart/2005/8/layout/hProcess4"/>
    <dgm:cxn modelId="{26B67B9C-FDEE-421D-8E00-EBA7F66A47AD}" type="presOf" srcId="{997053E2-2B63-41AB-B708-86EB94AB29D9}" destId="{36DF0375-2940-4F72-A651-B2D8F3BBC0F1}" srcOrd="0" destOrd="0" presId="urn:microsoft.com/office/officeart/2005/8/layout/hProcess4"/>
    <dgm:cxn modelId="{A5256BD5-391B-498B-9788-743F0FD6AAF3}" type="presOf" srcId="{8B2550C4-9E03-4B8F-B4D8-F36D65B8BFA9}" destId="{7561E946-0126-4435-B71C-01FB326C77D9}" srcOrd="0" destOrd="0" presId="urn:microsoft.com/office/officeart/2005/8/layout/hProcess4"/>
    <dgm:cxn modelId="{D85A1E35-8DAA-450B-8CD3-87B36340919D}" type="presOf" srcId="{5CD93CB9-2016-42DB-9C75-7544BB14B05A}" destId="{83FC375A-4F91-4D0D-86BD-154CB85528FF}" srcOrd="1" destOrd="1" presId="urn:microsoft.com/office/officeart/2005/8/layout/hProcess4"/>
    <dgm:cxn modelId="{ECB4DBFE-4276-40F5-A8E0-46B3B9B7C807}" type="presOf" srcId="{42AD27D3-196B-4263-9520-12A5AD12FCC2}" destId="{AD90ABF9-2C78-4FE9-A695-46E8A28AAE83}" srcOrd="0" destOrd="1" presId="urn:microsoft.com/office/officeart/2005/8/layout/hProcess4"/>
    <dgm:cxn modelId="{8C996EBF-4C28-4060-97FC-CFFC0DF4C041}" type="presOf" srcId="{B5DFC298-198F-4707-ACAB-11E75D05F7A5}" destId="{2471EC28-BFAF-40F0-8DCB-99D677B60123}" srcOrd="1" destOrd="0" presId="urn:microsoft.com/office/officeart/2005/8/layout/hProcess4"/>
    <dgm:cxn modelId="{5C43CDDC-0054-45D5-8298-483016FBD08B}" srcId="{997053E2-2B63-41AB-B708-86EB94AB29D9}" destId="{5CD93CB9-2016-42DB-9C75-7544BB14B05A}" srcOrd="1" destOrd="0" parTransId="{622C4616-EB42-41C6-9F34-9BCBD26F3F80}" sibTransId="{1C4CB3D9-39CD-4A6F-B71E-C4148087E3AD}"/>
    <dgm:cxn modelId="{A08ABA70-36B1-4E18-ADC9-DD94664B1FF3}" srcId="{5EB328D2-4BD1-487E-84D3-509926D47142}" destId="{281A6DBB-9C45-47AC-B35C-D6FD1BAC101D}" srcOrd="2" destOrd="0" parTransId="{7B0DC9E0-80BB-403C-917A-7EDB00A5C519}" sibTransId="{7A1DE214-09C5-4AAE-BD9F-4615843F2E53}"/>
    <dgm:cxn modelId="{E661DE72-18B4-487C-BFD9-ACF69225C1A8}" type="presOf" srcId="{AB92D2FE-BBFF-47AA-9156-DC7E36F903F2}" destId="{39EAF9B7-D4BA-48CF-96A3-E904C3DF7992}" srcOrd="1" destOrd="2" presId="urn:microsoft.com/office/officeart/2005/8/layout/hProcess4"/>
    <dgm:cxn modelId="{AD456618-AB63-40EA-AAFE-7D01F370EC58}" type="presOf" srcId="{2E790055-0857-40C1-972F-21D98592B10F}" destId="{2471EC28-BFAF-40F0-8DCB-99D677B60123}" srcOrd="1" destOrd="2" presId="urn:microsoft.com/office/officeart/2005/8/layout/hProcess4"/>
    <dgm:cxn modelId="{6EE8931E-0F59-48A7-8054-46B088BCA4E0}" srcId="{8D62BFA1-CAE8-4268-976B-591A68F24233}" destId="{F64D401A-5EF4-45CF-ABB5-ED0363DB26D5}" srcOrd="0" destOrd="0" parTransId="{BE023382-13ED-430C-9E8D-35166C5ECD2D}" sibTransId="{B6C13A8C-CD8E-492B-9BA9-F5EE0C9358C6}"/>
    <dgm:cxn modelId="{071A088C-4788-4E96-A377-2DBABAE5F314}" srcId="{F64D401A-5EF4-45CF-ABB5-ED0363DB26D5}" destId="{5E0197E2-3240-4552-895E-7515C42029DB}" srcOrd="3" destOrd="0" parTransId="{33ACEEDD-0C28-4A42-AC86-0464813ADADE}" sibTransId="{77591A34-18D0-4325-8AD9-E9DD037B8E51}"/>
    <dgm:cxn modelId="{98FB612E-85AC-469C-A78E-DD34C9C4271D}" type="presOf" srcId="{D1442CD1-D61F-4F1E-BEE8-5BB04D347A40}" destId="{7561E946-0126-4435-B71C-01FB326C77D9}" srcOrd="0" destOrd="1" presId="urn:microsoft.com/office/officeart/2005/8/layout/hProcess4"/>
    <dgm:cxn modelId="{A06C1124-B440-48D5-88B8-CB769A4B6D6A}" type="presParOf" srcId="{7590BD05-EA64-452B-9B39-DC680C473362}" destId="{CE276B1E-1C46-40D1-AD65-A5549814F43E}" srcOrd="0" destOrd="0" presId="urn:microsoft.com/office/officeart/2005/8/layout/hProcess4"/>
    <dgm:cxn modelId="{9F9F2083-3925-41E2-8289-EC090EBD0DFD}" type="presParOf" srcId="{7590BD05-EA64-452B-9B39-DC680C473362}" destId="{1899046D-764D-4683-8C42-3F25E12A93D5}" srcOrd="1" destOrd="0" presId="urn:microsoft.com/office/officeart/2005/8/layout/hProcess4"/>
    <dgm:cxn modelId="{E9D25B5A-C92F-4251-8889-029960EA67D5}" type="presParOf" srcId="{7590BD05-EA64-452B-9B39-DC680C473362}" destId="{232241FB-E268-4AEA-AEBC-A8975F20394E}" srcOrd="2" destOrd="0" presId="urn:microsoft.com/office/officeart/2005/8/layout/hProcess4"/>
    <dgm:cxn modelId="{CD9DEA20-60DF-4BCA-90DA-D430189D3114}" type="presParOf" srcId="{232241FB-E268-4AEA-AEBC-A8975F20394E}" destId="{BCB3F494-A330-4ABF-A620-EE9AFDBD2855}" srcOrd="0" destOrd="0" presId="urn:microsoft.com/office/officeart/2005/8/layout/hProcess4"/>
    <dgm:cxn modelId="{1378CAC7-ACC9-4AED-86AB-1627F4198B97}" type="presParOf" srcId="{BCB3F494-A330-4ABF-A620-EE9AFDBD2855}" destId="{F7AD1A29-E584-42FF-A36A-C79B46F85E57}" srcOrd="0" destOrd="0" presId="urn:microsoft.com/office/officeart/2005/8/layout/hProcess4"/>
    <dgm:cxn modelId="{3E5687B6-A004-4AFA-9D2C-2D0F50C3339D}" type="presParOf" srcId="{BCB3F494-A330-4ABF-A620-EE9AFDBD2855}" destId="{AD90ABF9-2C78-4FE9-A695-46E8A28AAE83}" srcOrd="1" destOrd="0" presId="urn:microsoft.com/office/officeart/2005/8/layout/hProcess4"/>
    <dgm:cxn modelId="{EDA43D1D-589E-4000-BC5B-AF1D9E3308D5}" type="presParOf" srcId="{BCB3F494-A330-4ABF-A620-EE9AFDBD2855}" destId="{2471EC28-BFAF-40F0-8DCB-99D677B60123}" srcOrd="2" destOrd="0" presId="urn:microsoft.com/office/officeart/2005/8/layout/hProcess4"/>
    <dgm:cxn modelId="{FB25DA55-CCF0-4D37-840A-FEF8F43FA0DA}" type="presParOf" srcId="{BCB3F494-A330-4ABF-A620-EE9AFDBD2855}" destId="{22CCEC79-1BAC-40BD-B74F-752A69DDC590}" srcOrd="3" destOrd="0" presId="urn:microsoft.com/office/officeart/2005/8/layout/hProcess4"/>
    <dgm:cxn modelId="{2A53BD52-9B16-4187-88EF-B1501D93727A}" type="presParOf" srcId="{BCB3F494-A330-4ABF-A620-EE9AFDBD2855}" destId="{E7E54C32-9B81-4C94-8B92-36AC20BCCFBC}" srcOrd="4" destOrd="0" presId="urn:microsoft.com/office/officeart/2005/8/layout/hProcess4"/>
    <dgm:cxn modelId="{9AC83AA6-FEE7-4189-BCC4-53316359F3AA}" type="presParOf" srcId="{232241FB-E268-4AEA-AEBC-A8975F20394E}" destId="{FD4B20CC-F18B-4A23-B9BD-26BB069B405F}" srcOrd="1" destOrd="0" presId="urn:microsoft.com/office/officeart/2005/8/layout/hProcess4"/>
    <dgm:cxn modelId="{AD9A5535-01F1-4CF4-96DB-455B1A040B78}" type="presParOf" srcId="{232241FB-E268-4AEA-AEBC-A8975F20394E}" destId="{E685CCBA-806A-4B2A-9C74-886EB5A25BC1}" srcOrd="2" destOrd="0" presId="urn:microsoft.com/office/officeart/2005/8/layout/hProcess4"/>
    <dgm:cxn modelId="{0D2997C1-B1A0-4DB0-91C6-4BC6CE8B6F2C}" type="presParOf" srcId="{E685CCBA-806A-4B2A-9C74-886EB5A25BC1}" destId="{42B87E1A-D82E-44EA-BC8D-0AE901C03364}" srcOrd="0" destOrd="0" presId="urn:microsoft.com/office/officeart/2005/8/layout/hProcess4"/>
    <dgm:cxn modelId="{AB291531-C668-4242-A478-FF4A1E1FBF3C}" type="presParOf" srcId="{E685CCBA-806A-4B2A-9C74-886EB5A25BC1}" destId="{6B846ABD-F4C7-429C-B457-7745A1BCA1A4}" srcOrd="1" destOrd="0" presId="urn:microsoft.com/office/officeart/2005/8/layout/hProcess4"/>
    <dgm:cxn modelId="{CB13A19A-213D-45B9-9A0B-F35AFA859C9B}" type="presParOf" srcId="{E685CCBA-806A-4B2A-9C74-886EB5A25BC1}" destId="{83FC375A-4F91-4D0D-86BD-154CB85528FF}" srcOrd="2" destOrd="0" presId="urn:microsoft.com/office/officeart/2005/8/layout/hProcess4"/>
    <dgm:cxn modelId="{4A65D9E4-EA0F-41B9-850F-AD5EB178E1D3}" type="presParOf" srcId="{E685CCBA-806A-4B2A-9C74-886EB5A25BC1}" destId="{36DF0375-2940-4F72-A651-B2D8F3BBC0F1}" srcOrd="3" destOrd="0" presId="urn:microsoft.com/office/officeart/2005/8/layout/hProcess4"/>
    <dgm:cxn modelId="{07D19300-59F1-45DE-A129-1C73B9062DD3}" type="presParOf" srcId="{E685CCBA-806A-4B2A-9C74-886EB5A25BC1}" destId="{1957AB08-67F4-4908-B04A-B668C23EF132}" srcOrd="4" destOrd="0" presId="urn:microsoft.com/office/officeart/2005/8/layout/hProcess4"/>
    <dgm:cxn modelId="{32670042-63D2-4B79-97F3-D740E2597F51}" type="presParOf" srcId="{232241FB-E268-4AEA-AEBC-A8975F20394E}" destId="{092303F1-0D4A-491E-95A8-AF50C38D2DEA}" srcOrd="3" destOrd="0" presId="urn:microsoft.com/office/officeart/2005/8/layout/hProcess4"/>
    <dgm:cxn modelId="{A5028D2D-33EB-461B-AD68-8A8B7CDC03B6}" type="presParOf" srcId="{232241FB-E268-4AEA-AEBC-A8975F20394E}" destId="{AEFC1B6F-AC57-4CBB-9F0C-AF72D98DE8F7}" srcOrd="4" destOrd="0" presId="urn:microsoft.com/office/officeart/2005/8/layout/hProcess4"/>
    <dgm:cxn modelId="{7903293E-C94C-4872-8B0C-A077E0775B33}" type="presParOf" srcId="{AEFC1B6F-AC57-4CBB-9F0C-AF72D98DE8F7}" destId="{B58F73B8-269E-40B5-BD4A-C9D1603C3DF2}" srcOrd="0" destOrd="0" presId="urn:microsoft.com/office/officeart/2005/8/layout/hProcess4"/>
    <dgm:cxn modelId="{E929EEA5-9E3B-48B8-AED6-7AC35F4178F1}" type="presParOf" srcId="{AEFC1B6F-AC57-4CBB-9F0C-AF72D98DE8F7}" destId="{491707F6-39EA-4F63-B3B7-147AAE2D7B62}" srcOrd="1" destOrd="0" presId="urn:microsoft.com/office/officeart/2005/8/layout/hProcess4"/>
    <dgm:cxn modelId="{AC0FEA0B-4E3B-4FE5-AB2E-865912854708}" type="presParOf" srcId="{AEFC1B6F-AC57-4CBB-9F0C-AF72D98DE8F7}" destId="{39EAF9B7-D4BA-48CF-96A3-E904C3DF7992}" srcOrd="2" destOrd="0" presId="urn:microsoft.com/office/officeart/2005/8/layout/hProcess4"/>
    <dgm:cxn modelId="{806F98A0-5851-4058-B284-36531DE5FFED}" type="presParOf" srcId="{AEFC1B6F-AC57-4CBB-9F0C-AF72D98DE8F7}" destId="{0BF896AD-0840-44E4-A6F9-9F0C3A4AF329}" srcOrd="3" destOrd="0" presId="urn:microsoft.com/office/officeart/2005/8/layout/hProcess4"/>
    <dgm:cxn modelId="{B4D9DE51-9051-4735-A800-5643271DEB32}" type="presParOf" srcId="{AEFC1B6F-AC57-4CBB-9F0C-AF72D98DE8F7}" destId="{EB2A76DD-29CC-41CE-8BB2-A69E11459DC4}" srcOrd="4" destOrd="0" presId="urn:microsoft.com/office/officeart/2005/8/layout/hProcess4"/>
    <dgm:cxn modelId="{8F07E454-B37D-4507-AA81-6A59458EB273}" type="presParOf" srcId="{232241FB-E268-4AEA-AEBC-A8975F20394E}" destId="{BC0C3C23-45D8-48AF-AE53-C23E61234393}" srcOrd="5" destOrd="0" presId="urn:microsoft.com/office/officeart/2005/8/layout/hProcess4"/>
    <dgm:cxn modelId="{996EAB4D-F321-417C-9EB1-65B3C984D3B6}" type="presParOf" srcId="{232241FB-E268-4AEA-AEBC-A8975F20394E}" destId="{55FDC927-0B56-4D0F-A255-53E25CBE6979}" srcOrd="6" destOrd="0" presId="urn:microsoft.com/office/officeart/2005/8/layout/hProcess4"/>
    <dgm:cxn modelId="{5EBCD935-AE0C-4C76-8209-9BA0DCC9FFB6}" type="presParOf" srcId="{55FDC927-0B56-4D0F-A255-53E25CBE6979}" destId="{EF5674BA-AB01-458C-9CA6-9C51CCBAEC40}" srcOrd="0" destOrd="0" presId="urn:microsoft.com/office/officeart/2005/8/layout/hProcess4"/>
    <dgm:cxn modelId="{63AC2C77-B436-483B-A616-98A644A59702}" type="presParOf" srcId="{55FDC927-0B56-4D0F-A255-53E25CBE6979}" destId="{7561E946-0126-4435-B71C-01FB326C77D9}" srcOrd="1" destOrd="0" presId="urn:microsoft.com/office/officeart/2005/8/layout/hProcess4"/>
    <dgm:cxn modelId="{61C78AD2-46EC-4A3F-BE9C-36F00E0E5211}" type="presParOf" srcId="{55FDC927-0B56-4D0F-A255-53E25CBE6979}" destId="{8813108A-A488-43E1-AFFB-473B124E2E99}" srcOrd="2" destOrd="0" presId="urn:microsoft.com/office/officeart/2005/8/layout/hProcess4"/>
    <dgm:cxn modelId="{454D332C-D8BF-4965-9C50-7454032CD0B4}" type="presParOf" srcId="{55FDC927-0B56-4D0F-A255-53E25CBE6979}" destId="{5CFB939E-C1E0-4A98-BC38-F672EDDF50A2}" srcOrd="3" destOrd="0" presId="urn:microsoft.com/office/officeart/2005/8/layout/hProcess4"/>
    <dgm:cxn modelId="{C448DE8D-1E35-4A9C-823B-535BFD4A2A99}" type="presParOf" srcId="{55FDC927-0B56-4D0F-A255-53E25CBE6979}" destId="{745717FF-DD30-44B0-936D-97CCAC9102CE}" srcOrd="4" destOrd="0" presId="urn:microsoft.com/office/officeart/2005/8/layout/h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CF75E3-BD2B-4BEC-9A9C-881EC1DDEADD}" type="doc">
      <dgm:prSet loTypeId="urn:microsoft.com/office/officeart/2005/8/layout/bProcess3" loCatId="process" qsTypeId="urn:microsoft.com/office/officeart/2005/8/quickstyle/simple1" qsCatId="simple" csTypeId="urn:microsoft.com/office/officeart/2005/8/colors/colorful3" csCatId="colorful" phldr="1"/>
      <dgm:spPr/>
      <dgm:t>
        <a:bodyPr/>
        <a:lstStyle/>
        <a:p>
          <a:endParaRPr lang="en-US"/>
        </a:p>
      </dgm:t>
    </dgm:pt>
    <dgm:pt modelId="{CBD5BFE7-E13F-49D5-A494-945C40CDFEBC}">
      <dgm:prSet phldrT="[Text]"/>
      <dgm:spPr/>
      <dgm:t>
        <a:bodyPr/>
        <a:lstStyle/>
        <a:p>
          <a:r>
            <a:rPr lang="en-US"/>
            <a:t>RPi Camera</a:t>
          </a:r>
        </a:p>
      </dgm:t>
    </dgm:pt>
    <dgm:pt modelId="{32E68D2E-399B-4E55-8759-EBC8C63E8DCD}" type="parTrans" cxnId="{4F462B75-0AE9-4AFB-A2A0-D64C497C50B0}">
      <dgm:prSet/>
      <dgm:spPr/>
      <dgm:t>
        <a:bodyPr/>
        <a:lstStyle/>
        <a:p>
          <a:endParaRPr lang="en-US"/>
        </a:p>
      </dgm:t>
    </dgm:pt>
    <dgm:pt modelId="{343D0A71-B9C7-48D8-8703-9819F00088DF}" type="sibTrans" cxnId="{4F462B75-0AE9-4AFB-A2A0-D64C497C50B0}">
      <dgm:prSet/>
      <dgm:spPr/>
      <dgm:t>
        <a:bodyPr/>
        <a:lstStyle/>
        <a:p>
          <a:endParaRPr lang="en-US"/>
        </a:p>
      </dgm:t>
    </dgm:pt>
    <dgm:pt modelId="{93DE39E4-CE33-4EB6-87A1-9F3D600585E8}">
      <dgm:prSet phldrT="[Text]"/>
      <dgm:spPr/>
      <dgm:t>
        <a:bodyPr/>
        <a:lstStyle/>
        <a:p>
          <a:r>
            <a:rPr lang="en-US"/>
            <a:t>Motion detection</a:t>
          </a:r>
        </a:p>
      </dgm:t>
    </dgm:pt>
    <dgm:pt modelId="{EAE261CF-D5CC-48D3-9C48-55C789B2893A}" type="parTrans" cxnId="{812E918B-2E6B-4F76-872A-D1E7CAD553FA}">
      <dgm:prSet/>
      <dgm:spPr/>
      <dgm:t>
        <a:bodyPr/>
        <a:lstStyle/>
        <a:p>
          <a:endParaRPr lang="en-US"/>
        </a:p>
      </dgm:t>
    </dgm:pt>
    <dgm:pt modelId="{D49DBCD7-0B06-45B6-B36B-C5BB3C2AE929}" type="sibTrans" cxnId="{812E918B-2E6B-4F76-872A-D1E7CAD553FA}">
      <dgm:prSet/>
      <dgm:spPr/>
      <dgm:t>
        <a:bodyPr/>
        <a:lstStyle/>
        <a:p>
          <a:endParaRPr lang="en-US"/>
        </a:p>
      </dgm:t>
    </dgm:pt>
    <dgm:pt modelId="{4644A89B-11F9-43D7-A137-247F6E5A7B86}">
      <dgm:prSet phldrT="[Text]"/>
      <dgm:spPr/>
      <dgm:t>
        <a:bodyPr/>
        <a:lstStyle/>
        <a:p>
          <a:r>
            <a:rPr lang="en-US"/>
            <a:t>Video saved on disk, and marked for processing</a:t>
          </a:r>
        </a:p>
      </dgm:t>
    </dgm:pt>
    <dgm:pt modelId="{55D92CD8-F1D9-41F0-B4E6-B756295A887A}" type="parTrans" cxnId="{30AAA413-D370-4CA1-9648-0445E922F6A3}">
      <dgm:prSet/>
      <dgm:spPr/>
      <dgm:t>
        <a:bodyPr/>
        <a:lstStyle/>
        <a:p>
          <a:endParaRPr lang="en-US"/>
        </a:p>
      </dgm:t>
    </dgm:pt>
    <dgm:pt modelId="{A57D3E9B-DA7D-498D-8F80-A0FA81860B9B}" type="sibTrans" cxnId="{30AAA413-D370-4CA1-9648-0445E922F6A3}">
      <dgm:prSet/>
      <dgm:spPr/>
      <dgm:t>
        <a:bodyPr/>
        <a:lstStyle/>
        <a:p>
          <a:endParaRPr lang="en-US"/>
        </a:p>
      </dgm:t>
    </dgm:pt>
    <dgm:pt modelId="{256610A1-42EA-4973-95D2-7648ABA9B40D}">
      <dgm:prSet phldrT="[Text]"/>
      <dgm:spPr/>
      <dgm:t>
        <a:bodyPr/>
        <a:lstStyle/>
        <a:p>
          <a:r>
            <a:rPr lang="en-US"/>
            <a:t>Convert video to still images</a:t>
          </a:r>
        </a:p>
      </dgm:t>
    </dgm:pt>
    <dgm:pt modelId="{C4688FD5-5576-4182-815E-53840F6E2D81}" type="parTrans" cxnId="{C6584700-1E69-49D9-86D7-0E00297032A3}">
      <dgm:prSet/>
      <dgm:spPr/>
      <dgm:t>
        <a:bodyPr/>
        <a:lstStyle/>
        <a:p>
          <a:endParaRPr lang="en-US"/>
        </a:p>
      </dgm:t>
    </dgm:pt>
    <dgm:pt modelId="{E0EAF778-0EA4-437D-B014-6962FB3C6487}" type="sibTrans" cxnId="{C6584700-1E69-49D9-86D7-0E00297032A3}">
      <dgm:prSet/>
      <dgm:spPr/>
      <dgm:t>
        <a:bodyPr/>
        <a:lstStyle/>
        <a:p>
          <a:endParaRPr lang="en-US"/>
        </a:p>
      </dgm:t>
    </dgm:pt>
    <dgm:pt modelId="{0333FC7F-BEE3-4550-A169-DA9753155249}">
      <dgm:prSet phldrT="[Text]"/>
      <dgm:spPr/>
      <dgm:t>
        <a:bodyPr/>
        <a:lstStyle/>
        <a:p>
          <a:r>
            <a:rPr lang="en-US"/>
            <a:t>Extract plates using OpenALPR</a:t>
          </a:r>
        </a:p>
      </dgm:t>
    </dgm:pt>
    <dgm:pt modelId="{CBA759EC-FB06-47C1-A272-C22CD2E1BED4}" type="parTrans" cxnId="{8CBAA85D-0CCB-4BAA-AD9D-92E2873F3FB7}">
      <dgm:prSet/>
      <dgm:spPr/>
      <dgm:t>
        <a:bodyPr/>
        <a:lstStyle/>
        <a:p>
          <a:endParaRPr lang="en-US"/>
        </a:p>
      </dgm:t>
    </dgm:pt>
    <dgm:pt modelId="{CFC87760-9751-4FEF-8DED-98BC5D300C1E}" type="sibTrans" cxnId="{8CBAA85D-0CCB-4BAA-AD9D-92E2873F3FB7}">
      <dgm:prSet/>
      <dgm:spPr/>
      <dgm:t>
        <a:bodyPr/>
        <a:lstStyle/>
        <a:p>
          <a:endParaRPr lang="en-US"/>
        </a:p>
      </dgm:t>
    </dgm:pt>
    <dgm:pt modelId="{44DD5018-485F-4683-A066-B93B52EF652C}">
      <dgm:prSet phldrT="[Text]"/>
      <dgm:spPr/>
      <dgm:t>
        <a:bodyPr/>
        <a:lstStyle/>
        <a:p>
          <a:r>
            <a:rPr lang="en-US"/>
            <a:t>Process marked videos every minute or when idle</a:t>
          </a:r>
        </a:p>
      </dgm:t>
    </dgm:pt>
    <dgm:pt modelId="{4951C39B-E6C1-4BAF-88F0-EE638B421F21}" type="parTrans" cxnId="{8C48BD1B-A6A6-4F87-BA88-D2E4C541F69E}">
      <dgm:prSet/>
      <dgm:spPr/>
      <dgm:t>
        <a:bodyPr/>
        <a:lstStyle/>
        <a:p>
          <a:endParaRPr lang="en-US"/>
        </a:p>
      </dgm:t>
    </dgm:pt>
    <dgm:pt modelId="{74410B25-8C2C-445E-894E-FCCAA808B9ED}" type="sibTrans" cxnId="{8C48BD1B-A6A6-4F87-BA88-D2E4C541F69E}">
      <dgm:prSet/>
      <dgm:spPr/>
      <dgm:t>
        <a:bodyPr/>
        <a:lstStyle/>
        <a:p>
          <a:endParaRPr lang="en-US"/>
        </a:p>
      </dgm:t>
    </dgm:pt>
    <dgm:pt modelId="{4D2D7A7D-E8F8-4060-AF4C-76182E808DDC}">
      <dgm:prSet phldrT="[Text]"/>
      <dgm:spPr/>
      <dgm:t>
        <a:bodyPr/>
        <a:lstStyle/>
        <a:p>
          <a:r>
            <a:rPr lang="en-US"/>
            <a:t>Sort plates by confidence and similarity</a:t>
          </a:r>
        </a:p>
      </dgm:t>
    </dgm:pt>
    <dgm:pt modelId="{07F917BF-EFC8-49DE-84F4-D616390CF468}" type="parTrans" cxnId="{A7D79E04-E60F-40D1-8178-121209362158}">
      <dgm:prSet/>
      <dgm:spPr/>
      <dgm:t>
        <a:bodyPr/>
        <a:lstStyle/>
        <a:p>
          <a:endParaRPr lang="en-US"/>
        </a:p>
      </dgm:t>
    </dgm:pt>
    <dgm:pt modelId="{3B27BFE1-EC36-4997-A679-D9151506E144}" type="sibTrans" cxnId="{A7D79E04-E60F-40D1-8178-121209362158}">
      <dgm:prSet/>
      <dgm:spPr/>
      <dgm:t>
        <a:bodyPr/>
        <a:lstStyle/>
        <a:p>
          <a:endParaRPr lang="en-US"/>
        </a:p>
      </dgm:t>
    </dgm:pt>
    <dgm:pt modelId="{543E9F0B-CF00-43DC-9611-3B8F56BA63A5}">
      <dgm:prSet phldrT="[Text]"/>
      <dgm:spPr/>
      <dgm:t>
        <a:bodyPr/>
        <a:lstStyle/>
        <a:p>
          <a:r>
            <a:rPr lang="en-US"/>
            <a:t>Send local request to database</a:t>
          </a:r>
        </a:p>
      </dgm:t>
    </dgm:pt>
    <dgm:pt modelId="{3BCA7FF5-0D8F-4354-85E2-C71849409A92}" type="parTrans" cxnId="{2B2849CC-949D-42B0-AE22-2BA43E0339D7}">
      <dgm:prSet/>
      <dgm:spPr/>
      <dgm:t>
        <a:bodyPr/>
        <a:lstStyle/>
        <a:p>
          <a:endParaRPr lang="en-US"/>
        </a:p>
      </dgm:t>
    </dgm:pt>
    <dgm:pt modelId="{7A88B3A1-71DA-4C6C-AB73-288455A1D107}" type="sibTrans" cxnId="{2B2849CC-949D-42B0-AE22-2BA43E0339D7}">
      <dgm:prSet/>
      <dgm:spPr/>
      <dgm:t>
        <a:bodyPr/>
        <a:lstStyle/>
        <a:p>
          <a:endParaRPr lang="en-US"/>
        </a:p>
      </dgm:t>
    </dgm:pt>
    <dgm:pt modelId="{FC22BF5A-F5F5-422E-8106-DC6B4987F53D}">
      <dgm:prSet phldrT="[Text]"/>
      <dgm:spPr/>
      <dgm:t>
        <a:bodyPr/>
        <a:lstStyle/>
        <a:p>
          <a:r>
            <a:rPr lang="en-US"/>
            <a:t>Encrypt, then broadcast to peers</a:t>
          </a:r>
        </a:p>
      </dgm:t>
    </dgm:pt>
    <dgm:pt modelId="{3D4A1BAF-7BF3-4797-A525-1DA35B8D5347}" type="parTrans" cxnId="{C4C7CD19-346C-4374-B4CC-AB4129C53F21}">
      <dgm:prSet/>
      <dgm:spPr/>
      <dgm:t>
        <a:bodyPr/>
        <a:lstStyle/>
        <a:p>
          <a:endParaRPr lang="en-US"/>
        </a:p>
      </dgm:t>
    </dgm:pt>
    <dgm:pt modelId="{85A3B5E9-2C7C-4A28-B0FF-3A014BB1048B}" type="sibTrans" cxnId="{C4C7CD19-346C-4374-B4CC-AB4129C53F21}">
      <dgm:prSet/>
      <dgm:spPr/>
      <dgm:t>
        <a:bodyPr/>
        <a:lstStyle/>
        <a:p>
          <a:endParaRPr lang="en-US"/>
        </a:p>
      </dgm:t>
    </dgm:pt>
    <dgm:pt modelId="{D02FE2C9-5EB0-4F4A-9F66-165E3E35D72F}" type="pres">
      <dgm:prSet presAssocID="{8CCF75E3-BD2B-4BEC-9A9C-881EC1DDEADD}" presName="Name0" presStyleCnt="0">
        <dgm:presLayoutVars>
          <dgm:dir/>
          <dgm:resizeHandles val="exact"/>
        </dgm:presLayoutVars>
      </dgm:prSet>
      <dgm:spPr/>
    </dgm:pt>
    <dgm:pt modelId="{E18AF94E-1BE1-417B-B5DD-FB211898ECE7}" type="pres">
      <dgm:prSet presAssocID="{CBD5BFE7-E13F-49D5-A494-945C40CDFEBC}" presName="node" presStyleLbl="node1" presStyleIdx="0" presStyleCnt="9">
        <dgm:presLayoutVars>
          <dgm:bulletEnabled val="1"/>
        </dgm:presLayoutVars>
      </dgm:prSet>
      <dgm:spPr/>
    </dgm:pt>
    <dgm:pt modelId="{28FF8F77-7B37-47BC-A77E-3926B99B22CC}" type="pres">
      <dgm:prSet presAssocID="{343D0A71-B9C7-48D8-8703-9819F00088DF}" presName="sibTrans" presStyleLbl="sibTrans1D1" presStyleIdx="0" presStyleCnt="8"/>
      <dgm:spPr/>
    </dgm:pt>
    <dgm:pt modelId="{3FA48A7E-333E-4D7E-B5E5-D06A9F2392F9}" type="pres">
      <dgm:prSet presAssocID="{343D0A71-B9C7-48D8-8703-9819F00088DF}" presName="connectorText" presStyleLbl="sibTrans1D1" presStyleIdx="0" presStyleCnt="8"/>
      <dgm:spPr/>
    </dgm:pt>
    <dgm:pt modelId="{1444E5C1-5CE8-415D-A34E-C2DE4DAB54C6}" type="pres">
      <dgm:prSet presAssocID="{93DE39E4-CE33-4EB6-87A1-9F3D600585E8}" presName="node" presStyleLbl="node1" presStyleIdx="1" presStyleCnt="9">
        <dgm:presLayoutVars>
          <dgm:bulletEnabled val="1"/>
        </dgm:presLayoutVars>
      </dgm:prSet>
      <dgm:spPr/>
    </dgm:pt>
    <dgm:pt modelId="{154BC266-4E79-4068-8D56-6E54B33D91CF}" type="pres">
      <dgm:prSet presAssocID="{D49DBCD7-0B06-45B6-B36B-C5BB3C2AE929}" presName="sibTrans" presStyleLbl="sibTrans1D1" presStyleIdx="1" presStyleCnt="8"/>
      <dgm:spPr/>
    </dgm:pt>
    <dgm:pt modelId="{CC910586-6E98-40ED-A786-A4784213C1CA}" type="pres">
      <dgm:prSet presAssocID="{D49DBCD7-0B06-45B6-B36B-C5BB3C2AE929}" presName="connectorText" presStyleLbl="sibTrans1D1" presStyleIdx="1" presStyleCnt="8"/>
      <dgm:spPr/>
    </dgm:pt>
    <dgm:pt modelId="{0E3EC701-EC68-4CD8-8C2D-2AB107D248DF}" type="pres">
      <dgm:prSet presAssocID="{4644A89B-11F9-43D7-A137-247F6E5A7B86}" presName="node" presStyleLbl="node1" presStyleIdx="2" presStyleCnt="9">
        <dgm:presLayoutVars>
          <dgm:bulletEnabled val="1"/>
        </dgm:presLayoutVars>
      </dgm:prSet>
      <dgm:spPr/>
    </dgm:pt>
    <dgm:pt modelId="{724BE910-27F6-4D88-BEC0-185AACAA3FE1}" type="pres">
      <dgm:prSet presAssocID="{A57D3E9B-DA7D-498D-8F80-A0FA81860B9B}" presName="sibTrans" presStyleLbl="sibTrans1D1" presStyleIdx="2" presStyleCnt="8"/>
      <dgm:spPr/>
    </dgm:pt>
    <dgm:pt modelId="{A5F9ED21-6C46-4899-93F8-A8FE6765E534}" type="pres">
      <dgm:prSet presAssocID="{A57D3E9B-DA7D-498D-8F80-A0FA81860B9B}" presName="connectorText" presStyleLbl="sibTrans1D1" presStyleIdx="2" presStyleCnt="8"/>
      <dgm:spPr/>
    </dgm:pt>
    <dgm:pt modelId="{ACE5BD62-34F3-4571-A64E-35D939C5AC89}" type="pres">
      <dgm:prSet presAssocID="{44DD5018-485F-4683-A066-B93B52EF652C}" presName="node" presStyleLbl="node1" presStyleIdx="3" presStyleCnt="9">
        <dgm:presLayoutVars>
          <dgm:bulletEnabled val="1"/>
        </dgm:presLayoutVars>
      </dgm:prSet>
      <dgm:spPr/>
    </dgm:pt>
    <dgm:pt modelId="{01D48C3B-DD44-4527-A0D3-545F6A4920A6}" type="pres">
      <dgm:prSet presAssocID="{74410B25-8C2C-445E-894E-FCCAA808B9ED}" presName="sibTrans" presStyleLbl="sibTrans1D1" presStyleIdx="3" presStyleCnt="8"/>
      <dgm:spPr/>
    </dgm:pt>
    <dgm:pt modelId="{E0B661C2-0355-4E75-9DBE-6641C57B6241}" type="pres">
      <dgm:prSet presAssocID="{74410B25-8C2C-445E-894E-FCCAA808B9ED}" presName="connectorText" presStyleLbl="sibTrans1D1" presStyleIdx="3" presStyleCnt="8"/>
      <dgm:spPr/>
    </dgm:pt>
    <dgm:pt modelId="{B3BAB505-8F1C-469A-98E2-1F404D1BD296}" type="pres">
      <dgm:prSet presAssocID="{256610A1-42EA-4973-95D2-7648ABA9B40D}" presName="node" presStyleLbl="node1" presStyleIdx="4" presStyleCnt="9">
        <dgm:presLayoutVars>
          <dgm:bulletEnabled val="1"/>
        </dgm:presLayoutVars>
      </dgm:prSet>
      <dgm:spPr/>
    </dgm:pt>
    <dgm:pt modelId="{EA2F0556-4EAF-49B7-964A-E4BEFB399909}" type="pres">
      <dgm:prSet presAssocID="{E0EAF778-0EA4-437D-B014-6962FB3C6487}" presName="sibTrans" presStyleLbl="sibTrans1D1" presStyleIdx="4" presStyleCnt="8"/>
      <dgm:spPr/>
    </dgm:pt>
    <dgm:pt modelId="{4C1BF278-6DCC-4304-ACE1-DBB009E2C25B}" type="pres">
      <dgm:prSet presAssocID="{E0EAF778-0EA4-437D-B014-6962FB3C6487}" presName="connectorText" presStyleLbl="sibTrans1D1" presStyleIdx="4" presStyleCnt="8"/>
      <dgm:spPr/>
    </dgm:pt>
    <dgm:pt modelId="{68FAD16A-BA96-424E-BABE-9D6B5C8310DF}" type="pres">
      <dgm:prSet presAssocID="{0333FC7F-BEE3-4550-A169-DA9753155249}" presName="node" presStyleLbl="node1" presStyleIdx="5" presStyleCnt="9">
        <dgm:presLayoutVars>
          <dgm:bulletEnabled val="1"/>
        </dgm:presLayoutVars>
      </dgm:prSet>
      <dgm:spPr/>
    </dgm:pt>
    <dgm:pt modelId="{BE47F647-0FB1-4937-A47A-E6ED3FFAA060}" type="pres">
      <dgm:prSet presAssocID="{CFC87760-9751-4FEF-8DED-98BC5D300C1E}" presName="sibTrans" presStyleLbl="sibTrans1D1" presStyleIdx="5" presStyleCnt="8"/>
      <dgm:spPr/>
    </dgm:pt>
    <dgm:pt modelId="{2935FD0E-0221-4804-8150-48D027D13205}" type="pres">
      <dgm:prSet presAssocID="{CFC87760-9751-4FEF-8DED-98BC5D300C1E}" presName="connectorText" presStyleLbl="sibTrans1D1" presStyleIdx="5" presStyleCnt="8"/>
      <dgm:spPr/>
    </dgm:pt>
    <dgm:pt modelId="{905E7118-F6CB-4B53-904B-F5E9E49217BA}" type="pres">
      <dgm:prSet presAssocID="{4D2D7A7D-E8F8-4060-AF4C-76182E808DDC}" presName="node" presStyleLbl="node1" presStyleIdx="6" presStyleCnt="9">
        <dgm:presLayoutVars>
          <dgm:bulletEnabled val="1"/>
        </dgm:presLayoutVars>
      </dgm:prSet>
      <dgm:spPr/>
    </dgm:pt>
    <dgm:pt modelId="{5B7E8569-404D-44FE-B92D-09C04973BABF}" type="pres">
      <dgm:prSet presAssocID="{3B27BFE1-EC36-4997-A679-D9151506E144}" presName="sibTrans" presStyleLbl="sibTrans1D1" presStyleIdx="6" presStyleCnt="8"/>
      <dgm:spPr/>
    </dgm:pt>
    <dgm:pt modelId="{3CB3CA46-8C21-4DC5-A3D5-84D6C702A81D}" type="pres">
      <dgm:prSet presAssocID="{3B27BFE1-EC36-4997-A679-D9151506E144}" presName="connectorText" presStyleLbl="sibTrans1D1" presStyleIdx="6" presStyleCnt="8"/>
      <dgm:spPr/>
    </dgm:pt>
    <dgm:pt modelId="{58C59DFC-7F3B-4256-BFA2-CC77C247A583}" type="pres">
      <dgm:prSet presAssocID="{543E9F0B-CF00-43DC-9611-3B8F56BA63A5}" presName="node" presStyleLbl="node1" presStyleIdx="7" presStyleCnt="9">
        <dgm:presLayoutVars>
          <dgm:bulletEnabled val="1"/>
        </dgm:presLayoutVars>
      </dgm:prSet>
      <dgm:spPr/>
    </dgm:pt>
    <dgm:pt modelId="{B7E51A36-C96A-4BEF-BD13-97120E9CBBD6}" type="pres">
      <dgm:prSet presAssocID="{7A88B3A1-71DA-4C6C-AB73-288455A1D107}" presName="sibTrans" presStyleLbl="sibTrans1D1" presStyleIdx="7" presStyleCnt="8"/>
      <dgm:spPr/>
    </dgm:pt>
    <dgm:pt modelId="{7AFBEFDD-2C20-4892-83EA-5B3FE786DEA5}" type="pres">
      <dgm:prSet presAssocID="{7A88B3A1-71DA-4C6C-AB73-288455A1D107}" presName="connectorText" presStyleLbl="sibTrans1D1" presStyleIdx="7" presStyleCnt="8"/>
      <dgm:spPr/>
    </dgm:pt>
    <dgm:pt modelId="{54648F37-0F95-4BF4-A6CC-C3EA31C4BD87}" type="pres">
      <dgm:prSet presAssocID="{FC22BF5A-F5F5-422E-8106-DC6B4987F53D}" presName="node" presStyleLbl="node1" presStyleIdx="8" presStyleCnt="9">
        <dgm:presLayoutVars>
          <dgm:bulletEnabled val="1"/>
        </dgm:presLayoutVars>
      </dgm:prSet>
      <dgm:spPr/>
    </dgm:pt>
  </dgm:ptLst>
  <dgm:cxnLst>
    <dgm:cxn modelId="{8C48BD1B-A6A6-4F87-BA88-D2E4C541F69E}" srcId="{8CCF75E3-BD2B-4BEC-9A9C-881EC1DDEADD}" destId="{44DD5018-485F-4683-A066-B93B52EF652C}" srcOrd="3" destOrd="0" parTransId="{4951C39B-E6C1-4BAF-88F0-EE638B421F21}" sibTransId="{74410B25-8C2C-445E-894E-FCCAA808B9ED}"/>
    <dgm:cxn modelId="{4F11A88C-4A8B-4DA3-B8B4-4D003886841B}" type="presOf" srcId="{343D0A71-B9C7-48D8-8703-9819F00088DF}" destId="{28FF8F77-7B37-47BC-A77E-3926B99B22CC}" srcOrd="0" destOrd="0" presId="urn:microsoft.com/office/officeart/2005/8/layout/bProcess3"/>
    <dgm:cxn modelId="{C4C7CD19-346C-4374-B4CC-AB4129C53F21}" srcId="{8CCF75E3-BD2B-4BEC-9A9C-881EC1DDEADD}" destId="{FC22BF5A-F5F5-422E-8106-DC6B4987F53D}" srcOrd="8" destOrd="0" parTransId="{3D4A1BAF-7BF3-4797-A525-1DA35B8D5347}" sibTransId="{85A3B5E9-2C7C-4A28-B0FF-3A014BB1048B}"/>
    <dgm:cxn modelId="{2F835F4E-6651-4576-8CC5-703F4A8B2318}" type="presOf" srcId="{3B27BFE1-EC36-4997-A679-D9151506E144}" destId="{5B7E8569-404D-44FE-B92D-09C04973BABF}" srcOrd="0" destOrd="0" presId="urn:microsoft.com/office/officeart/2005/8/layout/bProcess3"/>
    <dgm:cxn modelId="{C6584700-1E69-49D9-86D7-0E00297032A3}" srcId="{8CCF75E3-BD2B-4BEC-9A9C-881EC1DDEADD}" destId="{256610A1-42EA-4973-95D2-7648ABA9B40D}" srcOrd="4" destOrd="0" parTransId="{C4688FD5-5576-4182-815E-53840F6E2D81}" sibTransId="{E0EAF778-0EA4-437D-B014-6962FB3C6487}"/>
    <dgm:cxn modelId="{C5E6C6B4-1E64-4939-A551-B5813347FAD9}" type="presOf" srcId="{543E9F0B-CF00-43DC-9611-3B8F56BA63A5}" destId="{58C59DFC-7F3B-4256-BFA2-CC77C247A583}" srcOrd="0" destOrd="0" presId="urn:microsoft.com/office/officeart/2005/8/layout/bProcess3"/>
    <dgm:cxn modelId="{D0EA6B67-4CD9-41EF-9F65-626A003A3893}" type="presOf" srcId="{CFC87760-9751-4FEF-8DED-98BC5D300C1E}" destId="{2935FD0E-0221-4804-8150-48D027D13205}" srcOrd="1" destOrd="0" presId="urn:microsoft.com/office/officeart/2005/8/layout/bProcess3"/>
    <dgm:cxn modelId="{A7D79E04-E60F-40D1-8178-121209362158}" srcId="{8CCF75E3-BD2B-4BEC-9A9C-881EC1DDEADD}" destId="{4D2D7A7D-E8F8-4060-AF4C-76182E808DDC}" srcOrd="6" destOrd="0" parTransId="{07F917BF-EFC8-49DE-84F4-D616390CF468}" sibTransId="{3B27BFE1-EC36-4997-A679-D9151506E144}"/>
    <dgm:cxn modelId="{68E2986E-0DE1-406A-9F48-B13AD4937D83}" type="presOf" srcId="{4644A89B-11F9-43D7-A137-247F6E5A7B86}" destId="{0E3EC701-EC68-4CD8-8C2D-2AB107D248DF}" srcOrd="0" destOrd="0" presId="urn:microsoft.com/office/officeart/2005/8/layout/bProcess3"/>
    <dgm:cxn modelId="{DC9FFEC8-7726-426D-9374-BBC56739B152}" type="presOf" srcId="{74410B25-8C2C-445E-894E-FCCAA808B9ED}" destId="{E0B661C2-0355-4E75-9DBE-6641C57B6241}" srcOrd="1" destOrd="0" presId="urn:microsoft.com/office/officeart/2005/8/layout/bProcess3"/>
    <dgm:cxn modelId="{1CE16CDC-AEFC-4279-9FA5-33B70F2EB02E}" type="presOf" srcId="{0333FC7F-BEE3-4550-A169-DA9753155249}" destId="{68FAD16A-BA96-424E-BABE-9D6B5C8310DF}" srcOrd="0" destOrd="0" presId="urn:microsoft.com/office/officeart/2005/8/layout/bProcess3"/>
    <dgm:cxn modelId="{28BA746B-5543-42D9-8DBB-C47898A6DEF8}" type="presOf" srcId="{D49DBCD7-0B06-45B6-B36B-C5BB3C2AE929}" destId="{154BC266-4E79-4068-8D56-6E54B33D91CF}" srcOrd="0" destOrd="0" presId="urn:microsoft.com/office/officeart/2005/8/layout/bProcess3"/>
    <dgm:cxn modelId="{800704C0-3C3E-4F0D-A9E9-0E747EA1E1F6}" type="presOf" srcId="{CFC87760-9751-4FEF-8DED-98BC5D300C1E}" destId="{BE47F647-0FB1-4937-A47A-E6ED3FFAA060}" srcOrd="0" destOrd="0" presId="urn:microsoft.com/office/officeart/2005/8/layout/bProcess3"/>
    <dgm:cxn modelId="{50AF9F77-A841-4413-9F1E-1AF2F8AE5237}" type="presOf" srcId="{343D0A71-B9C7-48D8-8703-9819F00088DF}" destId="{3FA48A7E-333E-4D7E-B5E5-D06A9F2392F9}" srcOrd="1" destOrd="0" presId="urn:microsoft.com/office/officeart/2005/8/layout/bProcess3"/>
    <dgm:cxn modelId="{4F462B75-0AE9-4AFB-A2A0-D64C497C50B0}" srcId="{8CCF75E3-BD2B-4BEC-9A9C-881EC1DDEADD}" destId="{CBD5BFE7-E13F-49D5-A494-945C40CDFEBC}" srcOrd="0" destOrd="0" parTransId="{32E68D2E-399B-4E55-8759-EBC8C63E8DCD}" sibTransId="{343D0A71-B9C7-48D8-8703-9819F00088DF}"/>
    <dgm:cxn modelId="{52D4901A-5272-4E53-BA93-15CF4AC3CDE0}" type="presOf" srcId="{FC22BF5A-F5F5-422E-8106-DC6B4987F53D}" destId="{54648F37-0F95-4BF4-A6CC-C3EA31C4BD87}" srcOrd="0" destOrd="0" presId="urn:microsoft.com/office/officeart/2005/8/layout/bProcess3"/>
    <dgm:cxn modelId="{C4BE409F-9728-42D2-9F92-6F10A35DD6CC}" type="presOf" srcId="{8CCF75E3-BD2B-4BEC-9A9C-881EC1DDEADD}" destId="{D02FE2C9-5EB0-4F4A-9F66-165E3E35D72F}" srcOrd="0" destOrd="0" presId="urn:microsoft.com/office/officeart/2005/8/layout/bProcess3"/>
    <dgm:cxn modelId="{2DB7DFAA-4AD8-4BC1-B574-296AFFC3CD7D}" type="presOf" srcId="{CBD5BFE7-E13F-49D5-A494-945C40CDFEBC}" destId="{E18AF94E-1BE1-417B-B5DD-FB211898ECE7}" srcOrd="0" destOrd="0" presId="urn:microsoft.com/office/officeart/2005/8/layout/bProcess3"/>
    <dgm:cxn modelId="{F32F0419-FC25-496D-B4E9-E0EE81701963}" type="presOf" srcId="{3B27BFE1-EC36-4997-A679-D9151506E144}" destId="{3CB3CA46-8C21-4DC5-A3D5-84D6C702A81D}" srcOrd="1" destOrd="0" presId="urn:microsoft.com/office/officeart/2005/8/layout/bProcess3"/>
    <dgm:cxn modelId="{812E918B-2E6B-4F76-872A-D1E7CAD553FA}" srcId="{8CCF75E3-BD2B-4BEC-9A9C-881EC1DDEADD}" destId="{93DE39E4-CE33-4EB6-87A1-9F3D600585E8}" srcOrd="1" destOrd="0" parTransId="{EAE261CF-D5CC-48D3-9C48-55C789B2893A}" sibTransId="{D49DBCD7-0B06-45B6-B36B-C5BB3C2AE929}"/>
    <dgm:cxn modelId="{786E6AEC-4A32-4591-A286-86311BF39F9C}" type="presOf" srcId="{A57D3E9B-DA7D-498D-8F80-A0FA81860B9B}" destId="{724BE910-27F6-4D88-BEC0-185AACAA3FE1}" srcOrd="0" destOrd="0" presId="urn:microsoft.com/office/officeart/2005/8/layout/bProcess3"/>
    <dgm:cxn modelId="{A624B3AC-16B3-464B-9466-3DBCAA2712C1}" type="presOf" srcId="{74410B25-8C2C-445E-894E-FCCAA808B9ED}" destId="{01D48C3B-DD44-4527-A0D3-545F6A4920A6}" srcOrd="0" destOrd="0" presId="urn:microsoft.com/office/officeart/2005/8/layout/bProcess3"/>
    <dgm:cxn modelId="{AE5B64B0-4377-4583-937F-EE45F4CA8279}" type="presOf" srcId="{44DD5018-485F-4683-A066-B93B52EF652C}" destId="{ACE5BD62-34F3-4571-A64E-35D939C5AC89}" srcOrd="0" destOrd="0" presId="urn:microsoft.com/office/officeart/2005/8/layout/bProcess3"/>
    <dgm:cxn modelId="{2B2849CC-949D-42B0-AE22-2BA43E0339D7}" srcId="{8CCF75E3-BD2B-4BEC-9A9C-881EC1DDEADD}" destId="{543E9F0B-CF00-43DC-9611-3B8F56BA63A5}" srcOrd="7" destOrd="0" parTransId="{3BCA7FF5-0D8F-4354-85E2-C71849409A92}" sibTransId="{7A88B3A1-71DA-4C6C-AB73-288455A1D107}"/>
    <dgm:cxn modelId="{B9F39218-8452-4DB6-9771-15ABC8A656DF}" type="presOf" srcId="{93DE39E4-CE33-4EB6-87A1-9F3D600585E8}" destId="{1444E5C1-5CE8-415D-A34E-C2DE4DAB54C6}" srcOrd="0" destOrd="0" presId="urn:microsoft.com/office/officeart/2005/8/layout/bProcess3"/>
    <dgm:cxn modelId="{754F1AD8-252D-49C4-BD45-35BAD5F359BD}" type="presOf" srcId="{7A88B3A1-71DA-4C6C-AB73-288455A1D107}" destId="{7AFBEFDD-2C20-4892-83EA-5B3FE786DEA5}" srcOrd="1" destOrd="0" presId="urn:microsoft.com/office/officeart/2005/8/layout/bProcess3"/>
    <dgm:cxn modelId="{3BD2FE4C-7A56-407C-905F-2DA8098CC635}" type="presOf" srcId="{256610A1-42EA-4973-95D2-7648ABA9B40D}" destId="{B3BAB505-8F1C-469A-98E2-1F404D1BD296}" srcOrd="0" destOrd="0" presId="urn:microsoft.com/office/officeart/2005/8/layout/bProcess3"/>
    <dgm:cxn modelId="{8CBAA85D-0CCB-4BAA-AD9D-92E2873F3FB7}" srcId="{8CCF75E3-BD2B-4BEC-9A9C-881EC1DDEADD}" destId="{0333FC7F-BEE3-4550-A169-DA9753155249}" srcOrd="5" destOrd="0" parTransId="{CBA759EC-FB06-47C1-A272-C22CD2E1BED4}" sibTransId="{CFC87760-9751-4FEF-8DED-98BC5D300C1E}"/>
    <dgm:cxn modelId="{81FB6361-33DB-4B95-B699-B9BDD56B32F7}" type="presOf" srcId="{E0EAF778-0EA4-437D-B014-6962FB3C6487}" destId="{4C1BF278-6DCC-4304-ACE1-DBB009E2C25B}" srcOrd="1" destOrd="0" presId="urn:microsoft.com/office/officeart/2005/8/layout/bProcess3"/>
    <dgm:cxn modelId="{FB5E5611-E97B-4ED2-9F87-B0DE5EEAFEAA}" type="presOf" srcId="{D49DBCD7-0B06-45B6-B36B-C5BB3C2AE929}" destId="{CC910586-6E98-40ED-A786-A4784213C1CA}" srcOrd="1" destOrd="0" presId="urn:microsoft.com/office/officeart/2005/8/layout/bProcess3"/>
    <dgm:cxn modelId="{F4DF631C-60A4-4ABB-A648-2602B4739EE5}" type="presOf" srcId="{E0EAF778-0EA4-437D-B014-6962FB3C6487}" destId="{EA2F0556-4EAF-49B7-964A-E4BEFB399909}" srcOrd="0" destOrd="0" presId="urn:microsoft.com/office/officeart/2005/8/layout/bProcess3"/>
    <dgm:cxn modelId="{30628738-18F6-4330-B147-838A36D35EE9}" type="presOf" srcId="{7A88B3A1-71DA-4C6C-AB73-288455A1D107}" destId="{B7E51A36-C96A-4BEF-BD13-97120E9CBBD6}" srcOrd="0" destOrd="0" presId="urn:microsoft.com/office/officeart/2005/8/layout/bProcess3"/>
    <dgm:cxn modelId="{AF1C16B6-9B93-46B6-8E19-8C5B2CABC00E}" type="presOf" srcId="{A57D3E9B-DA7D-498D-8F80-A0FA81860B9B}" destId="{A5F9ED21-6C46-4899-93F8-A8FE6765E534}" srcOrd="1" destOrd="0" presId="urn:microsoft.com/office/officeart/2005/8/layout/bProcess3"/>
    <dgm:cxn modelId="{30AAA413-D370-4CA1-9648-0445E922F6A3}" srcId="{8CCF75E3-BD2B-4BEC-9A9C-881EC1DDEADD}" destId="{4644A89B-11F9-43D7-A137-247F6E5A7B86}" srcOrd="2" destOrd="0" parTransId="{55D92CD8-F1D9-41F0-B4E6-B756295A887A}" sibTransId="{A57D3E9B-DA7D-498D-8F80-A0FA81860B9B}"/>
    <dgm:cxn modelId="{42286A51-DEEB-40D8-8B33-664E9665342D}" type="presOf" srcId="{4D2D7A7D-E8F8-4060-AF4C-76182E808DDC}" destId="{905E7118-F6CB-4B53-904B-F5E9E49217BA}" srcOrd="0" destOrd="0" presId="urn:microsoft.com/office/officeart/2005/8/layout/bProcess3"/>
    <dgm:cxn modelId="{2C7AF537-92F9-4AE4-AE35-C4CD7E331F66}" type="presParOf" srcId="{D02FE2C9-5EB0-4F4A-9F66-165E3E35D72F}" destId="{E18AF94E-1BE1-417B-B5DD-FB211898ECE7}" srcOrd="0" destOrd="0" presId="urn:microsoft.com/office/officeart/2005/8/layout/bProcess3"/>
    <dgm:cxn modelId="{2704C410-BDCF-4888-82C0-DC25405F954D}" type="presParOf" srcId="{D02FE2C9-5EB0-4F4A-9F66-165E3E35D72F}" destId="{28FF8F77-7B37-47BC-A77E-3926B99B22CC}" srcOrd="1" destOrd="0" presId="urn:microsoft.com/office/officeart/2005/8/layout/bProcess3"/>
    <dgm:cxn modelId="{4BB14385-6391-43C7-BB19-3AEF971DA55F}" type="presParOf" srcId="{28FF8F77-7B37-47BC-A77E-3926B99B22CC}" destId="{3FA48A7E-333E-4D7E-B5E5-D06A9F2392F9}" srcOrd="0" destOrd="0" presId="urn:microsoft.com/office/officeart/2005/8/layout/bProcess3"/>
    <dgm:cxn modelId="{5F76C93D-F202-4490-B1F6-31798D4F5640}" type="presParOf" srcId="{D02FE2C9-5EB0-4F4A-9F66-165E3E35D72F}" destId="{1444E5C1-5CE8-415D-A34E-C2DE4DAB54C6}" srcOrd="2" destOrd="0" presId="urn:microsoft.com/office/officeart/2005/8/layout/bProcess3"/>
    <dgm:cxn modelId="{97912C6A-9821-4B35-8D32-D5462A78757C}" type="presParOf" srcId="{D02FE2C9-5EB0-4F4A-9F66-165E3E35D72F}" destId="{154BC266-4E79-4068-8D56-6E54B33D91CF}" srcOrd="3" destOrd="0" presId="urn:microsoft.com/office/officeart/2005/8/layout/bProcess3"/>
    <dgm:cxn modelId="{0A023EC9-0F29-4072-BF26-E66F3EA4BB0B}" type="presParOf" srcId="{154BC266-4E79-4068-8D56-6E54B33D91CF}" destId="{CC910586-6E98-40ED-A786-A4784213C1CA}" srcOrd="0" destOrd="0" presId="urn:microsoft.com/office/officeart/2005/8/layout/bProcess3"/>
    <dgm:cxn modelId="{8BAF59D2-E050-4200-9EA9-2EEF4346E911}" type="presParOf" srcId="{D02FE2C9-5EB0-4F4A-9F66-165E3E35D72F}" destId="{0E3EC701-EC68-4CD8-8C2D-2AB107D248DF}" srcOrd="4" destOrd="0" presId="urn:microsoft.com/office/officeart/2005/8/layout/bProcess3"/>
    <dgm:cxn modelId="{4A73134A-1234-402B-BA25-5DDA2ACF33E2}" type="presParOf" srcId="{D02FE2C9-5EB0-4F4A-9F66-165E3E35D72F}" destId="{724BE910-27F6-4D88-BEC0-185AACAA3FE1}" srcOrd="5" destOrd="0" presId="urn:microsoft.com/office/officeart/2005/8/layout/bProcess3"/>
    <dgm:cxn modelId="{6C743804-8093-4A2B-B099-478D22B71BFC}" type="presParOf" srcId="{724BE910-27F6-4D88-BEC0-185AACAA3FE1}" destId="{A5F9ED21-6C46-4899-93F8-A8FE6765E534}" srcOrd="0" destOrd="0" presId="urn:microsoft.com/office/officeart/2005/8/layout/bProcess3"/>
    <dgm:cxn modelId="{8BB5EB70-91AE-4458-A402-C89C4FE56C98}" type="presParOf" srcId="{D02FE2C9-5EB0-4F4A-9F66-165E3E35D72F}" destId="{ACE5BD62-34F3-4571-A64E-35D939C5AC89}" srcOrd="6" destOrd="0" presId="urn:microsoft.com/office/officeart/2005/8/layout/bProcess3"/>
    <dgm:cxn modelId="{C7FD3969-DD91-43D6-A106-E644E14424EB}" type="presParOf" srcId="{D02FE2C9-5EB0-4F4A-9F66-165E3E35D72F}" destId="{01D48C3B-DD44-4527-A0D3-545F6A4920A6}" srcOrd="7" destOrd="0" presId="urn:microsoft.com/office/officeart/2005/8/layout/bProcess3"/>
    <dgm:cxn modelId="{F32E8497-1F03-4E33-A596-F8858C2DCBBD}" type="presParOf" srcId="{01D48C3B-DD44-4527-A0D3-545F6A4920A6}" destId="{E0B661C2-0355-4E75-9DBE-6641C57B6241}" srcOrd="0" destOrd="0" presId="urn:microsoft.com/office/officeart/2005/8/layout/bProcess3"/>
    <dgm:cxn modelId="{C67B6CC9-4C54-44DF-B20D-5D6B3C9BF57C}" type="presParOf" srcId="{D02FE2C9-5EB0-4F4A-9F66-165E3E35D72F}" destId="{B3BAB505-8F1C-469A-98E2-1F404D1BD296}" srcOrd="8" destOrd="0" presId="urn:microsoft.com/office/officeart/2005/8/layout/bProcess3"/>
    <dgm:cxn modelId="{8C2F6E61-9ED9-4A0D-B97E-9F9AA42C41A7}" type="presParOf" srcId="{D02FE2C9-5EB0-4F4A-9F66-165E3E35D72F}" destId="{EA2F0556-4EAF-49B7-964A-E4BEFB399909}" srcOrd="9" destOrd="0" presId="urn:microsoft.com/office/officeart/2005/8/layout/bProcess3"/>
    <dgm:cxn modelId="{02700E45-4185-4030-BAEE-F9CAA68BF138}" type="presParOf" srcId="{EA2F0556-4EAF-49B7-964A-E4BEFB399909}" destId="{4C1BF278-6DCC-4304-ACE1-DBB009E2C25B}" srcOrd="0" destOrd="0" presId="urn:microsoft.com/office/officeart/2005/8/layout/bProcess3"/>
    <dgm:cxn modelId="{596E2497-3A1B-4440-B56E-87407436FB92}" type="presParOf" srcId="{D02FE2C9-5EB0-4F4A-9F66-165E3E35D72F}" destId="{68FAD16A-BA96-424E-BABE-9D6B5C8310DF}" srcOrd="10" destOrd="0" presId="urn:microsoft.com/office/officeart/2005/8/layout/bProcess3"/>
    <dgm:cxn modelId="{D5680730-B02E-41EB-85BF-06FE7B5173C4}" type="presParOf" srcId="{D02FE2C9-5EB0-4F4A-9F66-165E3E35D72F}" destId="{BE47F647-0FB1-4937-A47A-E6ED3FFAA060}" srcOrd="11" destOrd="0" presId="urn:microsoft.com/office/officeart/2005/8/layout/bProcess3"/>
    <dgm:cxn modelId="{72FB9E8A-D71F-48A2-9B7E-6D49A50E4423}" type="presParOf" srcId="{BE47F647-0FB1-4937-A47A-E6ED3FFAA060}" destId="{2935FD0E-0221-4804-8150-48D027D13205}" srcOrd="0" destOrd="0" presId="urn:microsoft.com/office/officeart/2005/8/layout/bProcess3"/>
    <dgm:cxn modelId="{9BDA8406-66F6-4399-8785-FF2B22833108}" type="presParOf" srcId="{D02FE2C9-5EB0-4F4A-9F66-165E3E35D72F}" destId="{905E7118-F6CB-4B53-904B-F5E9E49217BA}" srcOrd="12" destOrd="0" presId="urn:microsoft.com/office/officeart/2005/8/layout/bProcess3"/>
    <dgm:cxn modelId="{7BC7C292-1E18-4E6F-8B2B-D15425903B33}" type="presParOf" srcId="{D02FE2C9-5EB0-4F4A-9F66-165E3E35D72F}" destId="{5B7E8569-404D-44FE-B92D-09C04973BABF}" srcOrd="13" destOrd="0" presId="urn:microsoft.com/office/officeart/2005/8/layout/bProcess3"/>
    <dgm:cxn modelId="{62CDB387-6F00-4581-928A-131243E0C987}" type="presParOf" srcId="{5B7E8569-404D-44FE-B92D-09C04973BABF}" destId="{3CB3CA46-8C21-4DC5-A3D5-84D6C702A81D}" srcOrd="0" destOrd="0" presId="urn:microsoft.com/office/officeart/2005/8/layout/bProcess3"/>
    <dgm:cxn modelId="{8097BC53-E92D-4C21-BB3E-8CD306E7D920}" type="presParOf" srcId="{D02FE2C9-5EB0-4F4A-9F66-165E3E35D72F}" destId="{58C59DFC-7F3B-4256-BFA2-CC77C247A583}" srcOrd="14" destOrd="0" presId="urn:microsoft.com/office/officeart/2005/8/layout/bProcess3"/>
    <dgm:cxn modelId="{B682BB7E-FDCB-441D-A70C-63487F5C311B}" type="presParOf" srcId="{D02FE2C9-5EB0-4F4A-9F66-165E3E35D72F}" destId="{B7E51A36-C96A-4BEF-BD13-97120E9CBBD6}" srcOrd="15" destOrd="0" presId="urn:microsoft.com/office/officeart/2005/8/layout/bProcess3"/>
    <dgm:cxn modelId="{FE6B0AC1-C4E7-4CEB-8F2D-7B40A73CC4B7}" type="presParOf" srcId="{B7E51A36-C96A-4BEF-BD13-97120E9CBBD6}" destId="{7AFBEFDD-2C20-4892-83EA-5B3FE786DEA5}" srcOrd="0" destOrd="0" presId="urn:microsoft.com/office/officeart/2005/8/layout/bProcess3"/>
    <dgm:cxn modelId="{951A306A-91FC-4DC6-AD70-453A4EEA374A}" type="presParOf" srcId="{D02FE2C9-5EB0-4F4A-9F66-165E3E35D72F}" destId="{54648F37-0F95-4BF4-A6CC-C3EA31C4BD87}" srcOrd="16" destOrd="0" presId="urn:microsoft.com/office/officeart/2005/8/layout/bProcess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90ABF9-2C78-4FE9-A695-46E8A28AAE83}">
      <dsp:nvSpPr>
        <dsp:cNvPr id="0" name=""/>
        <dsp:cNvSpPr/>
      </dsp:nvSpPr>
      <dsp:spPr>
        <a:xfrm>
          <a:off x="3920" y="1118948"/>
          <a:ext cx="1105566" cy="91186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Input video stream</a:t>
          </a:r>
        </a:p>
        <a:p>
          <a:pPr marL="57150" lvl="1" indent="-57150" algn="l" defTabSz="311150">
            <a:lnSpc>
              <a:spcPct val="90000"/>
            </a:lnSpc>
            <a:spcBef>
              <a:spcPct val="0"/>
            </a:spcBef>
            <a:spcAft>
              <a:spcPct val="15000"/>
            </a:spcAft>
            <a:buChar char="•"/>
          </a:pPr>
          <a:r>
            <a:rPr lang="en-US" sz="700" kern="1200"/>
            <a:t>Perspective transform</a:t>
          </a:r>
        </a:p>
        <a:p>
          <a:pPr marL="57150" lvl="1" indent="-57150" algn="l" defTabSz="311150">
            <a:lnSpc>
              <a:spcPct val="90000"/>
            </a:lnSpc>
            <a:spcBef>
              <a:spcPct val="0"/>
            </a:spcBef>
            <a:spcAft>
              <a:spcPct val="15000"/>
            </a:spcAft>
            <a:buChar char="•"/>
          </a:pPr>
          <a:r>
            <a:rPr lang="en-US" sz="700" kern="1200"/>
            <a:t>Motion detection</a:t>
          </a:r>
        </a:p>
        <a:p>
          <a:pPr marL="57150" lvl="1" indent="-57150" algn="l" defTabSz="311150">
            <a:lnSpc>
              <a:spcPct val="90000"/>
            </a:lnSpc>
            <a:spcBef>
              <a:spcPct val="0"/>
            </a:spcBef>
            <a:spcAft>
              <a:spcPct val="15000"/>
            </a:spcAft>
            <a:buChar char="•"/>
          </a:pPr>
          <a:r>
            <a:rPr lang="en-US" sz="700" kern="1200"/>
            <a:t>Pre-processing</a:t>
          </a:r>
        </a:p>
        <a:p>
          <a:pPr marL="57150" lvl="1" indent="-57150" algn="l" defTabSz="311150">
            <a:lnSpc>
              <a:spcPct val="90000"/>
            </a:lnSpc>
            <a:spcBef>
              <a:spcPct val="0"/>
            </a:spcBef>
            <a:spcAft>
              <a:spcPct val="15000"/>
            </a:spcAft>
            <a:buChar char="•"/>
          </a:pPr>
          <a:r>
            <a:rPr lang="en-US" sz="700" kern="1200"/>
            <a:t>Remove noise from image</a:t>
          </a:r>
        </a:p>
      </dsp:txBody>
      <dsp:txXfrm>
        <a:off x="24904" y="1139932"/>
        <a:ext cx="1063598" cy="674494"/>
      </dsp:txXfrm>
    </dsp:sp>
    <dsp:sp modelId="{FD4B20CC-F18B-4A23-B9BD-26BB069B405F}">
      <dsp:nvSpPr>
        <dsp:cNvPr id="0" name=""/>
        <dsp:cNvSpPr/>
      </dsp:nvSpPr>
      <dsp:spPr>
        <a:xfrm>
          <a:off x="632364" y="1361782"/>
          <a:ext cx="1181331" cy="1181331"/>
        </a:xfrm>
        <a:prstGeom prst="leftCircularArrow">
          <a:avLst>
            <a:gd name="adj1" fmla="val 2836"/>
            <a:gd name="adj2" fmla="val 346374"/>
            <a:gd name="adj3" fmla="val 2121884"/>
            <a:gd name="adj4" fmla="val 9024489"/>
            <a:gd name="adj5" fmla="val 3308"/>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2CCEC79-1BAC-40BD-B74F-752A69DDC590}">
      <dsp:nvSpPr>
        <dsp:cNvPr id="0" name=""/>
        <dsp:cNvSpPr/>
      </dsp:nvSpPr>
      <dsp:spPr>
        <a:xfrm>
          <a:off x="249602" y="1835411"/>
          <a:ext cx="982726" cy="39079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OpenALPR System</a:t>
          </a:r>
        </a:p>
      </dsp:txBody>
      <dsp:txXfrm>
        <a:off x="261048" y="1846857"/>
        <a:ext cx="959834" cy="367905"/>
      </dsp:txXfrm>
    </dsp:sp>
    <dsp:sp modelId="{6B846ABD-F4C7-429C-B457-7745A1BCA1A4}">
      <dsp:nvSpPr>
        <dsp:cNvPr id="0" name=""/>
        <dsp:cNvSpPr/>
      </dsp:nvSpPr>
      <dsp:spPr>
        <a:xfrm>
          <a:off x="1391851" y="1118948"/>
          <a:ext cx="1105566" cy="91186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451115"/>
              <a:satOff val="-3409"/>
              <a:lumOff val="-130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Group similar plates together</a:t>
          </a:r>
        </a:p>
        <a:p>
          <a:pPr marL="57150" lvl="1" indent="-57150" algn="l" defTabSz="311150">
            <a:lnSpc>
              <a:spcPct val="90000"/>
            </a:lnSpc>
            <a:spcBef>
              <a:spcPct val="0"/>
            </a:spcBef>
            <a:spcAft>
              <a:spcPct val="15000"/>
            </a:spcAft>
            <a:buChar char="•"/>
          </a:pPr>
          <a:r>
            <a:rPr lang="en-US" sz="700" kern="1200"/>
            <a:t>Remove false plates</a:t>
          </a:r>
        </a:p>
        <a:p>
          <a:pPr marL="57150" lvl="1" indent="-57150" algn="l" defTabSz="311150">
            <a:lnSpc>
              <a:spcPct val="90000"/>
            </a:lnSpc>
            <a:spcBef>
              <a:spcPct val="0"/>
            </a:spcBef>
            <a:spcAft>
              <a:spcPct val="15000"/>
            </a:spcAft>
            <a:buChar char="•"/>
          </a:pPr>
          <a:r>
            <a:rPr lang="en-US" sz="700" kern="1200"/>
            <a:t>Sort by confidence level</a:t>
          </a:r>
        </a:p>
      </dsp:txBody>
      <dsp:txXfrm>
        <a:off x="1412835" y="1335331"/>
        <a:ext cx="1063598" cy="674494"/>
      </dsp:txXfrm>
    </dsp:sp>
    <dsp:sp modelId="{092303F1-0D4A-491E-95A8-AF50C38D2DEA}">
      <dsp:nvSpPr>
        <dsp:cNvPr id="0" name=""/>
        <dsp:cNvSpPr/>
      </dsp:nvSpPr>
      <dsp:spPr>
        <a:xfrm>
          <a:off x="2011081" y="570890"/>
          <a:ext cx="1322598" cy="1322598"/>
        </a:xfrm>
        <a:prstGeom prst="circularArrow">
          <a:avLst>
            <a:gd name="adj1" fmla="val 2533"/>
            <a:gd name="adj2" fmla="val 307201"/>
            <a:gd name="adj3" fmla="val 19517288"/>
            <a:gd name="adj4" fmla="val 12575511"/>
            <a:gd name="adj5" fmla="val 2955"/>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6DF0375-2940-4F72-A651-B2D8F3BBC0F1}">
      <dsp:nvSpPr>
        <dsp:cNvPr id="0" name=""/>
        <dsp:cNvSpPr/>
      </dsp:nvSpPr>
      <dsp:spPr>
        <a:xfrm>
          <a:off x="1637532" y="923549"/>
          <a:ext cx="982726" cy="390797"/>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License Plates in JSON form</a:t>
          </a:r>
        </a:p>
      </dsp:txBody>
      <dsp:txXfrm>
        <a:off x="1648978" y="934995"/>
        <a:ext cx="959834" cy="367905"/>
      </dsp:txXfrm>
    </dsp:sp>
    <dsp:sp modelId="{491707F6-39EA-4F63-B3B7-147AAE2D7B62}">
      <dsp:nvSpPr>
        <dsp:cNvPr id="0" name=""/>
        <dsp:cNvSpPr/>
      </dsp:nvSpPr>
      <dsp:spPr>
        <a:xfrm>
          <a:off x="2779781" y="1118948"/>
          <a:ext cx="1105566" cy="91186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902230"/>
              <a:satOff val="-6819"/>
              <a:lumOff val="-261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Store timestamp and plate in database</a:t>
          </a:r>
        </a:p>
        <a:p>
          <a:pPr marL="57150" lvl="1" indent="-57150" algn="l" defTabSz="311150">
            <a:lnSpc>
              <a:spcPct val="90000"/>
            </a:lnSpc>
            <a:spcBef>
              <a:spcPct val="0"/>
            </a:spcBef>
            <a:spcAft>
              <a:spcPct val="15000"/>
            </a:spcAft>
            <a:buChar char="•"/>
          </a:pPr>
          <a:r>
            <a:rPr lang="en-US" sz="700" kern="1200"/>
            <a:t>Distribute across peers</a:t>
          </a:r>
        </a:p>
        <a:p>
          <a:pPr marL="57150" lvl="1" indent="-57150" algn="l" defTabSz="311150">
            <a:lnSpc>
              <a:spcPct val="90000"/>
            </a:lnSpc>
            <a:spcBef>
              <a:spcPct val="0"/>
            </a:spcBef>
            <a:spcAft>
              <a:spcPct val="15000"/>
            </a:spcAft>
            <a:buChar char="•"/>
          </a:pPr>
          <a:r>
            <a:rPr lang="en-US" sz="700" kern="1200"/>
            <a:t>Contiously search for new peers</a:t>
          </a:r>
        </a:p>
      </dsp:txBody>
      <dsp:txXfrm>
        <a:off x="2800765" y="1139932"/>
        <a:ext cx="1063598" cy="674494"/>
      </dsp:txXfrm>
    </dsp:sp>
    <dsp:sp modelId="{BC0C3C23-45D8-48AF-AE53-C23E61234393}">
      <dsp:nvSpPr>
        <dsp:cNvPr id="0" name=""/>
        <dsp:cNvSpPr/>
      </dsp:nvSpPr>
      <dsp:spPr>
        <a:xfrm>
          <a:off x="3408224" y="1361782"/>
          <a:ext cx="1181331" cy="1181331"/>
        </a:xfrm>
        <a:prstGeom prst="leftCircularArrow">
          <a:avLst>
            <a:gd name="adj1" fmla="val 2836"/>
            <a:gd name="adj2" fmla="val 346374"/>
            <a:gd name="adj3" fmla="val 2121884"/>
            <a:gd name="adj4" fmla="val 9024489"/>
            <a:gd name="adj5" fmla="val 3308"/>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BF896AD-0840-44E4-A6F9-9F0C3A4AF329}">
      <dsp:nvSpPr>
        <dsp:cNvPr id="0" name=""/>
        <dsp:cNvSpPr/>
      </dsp:nvSpPr>
      <dsp:spPr>
        <a:xfrm>
          <a:off x="3025462" y="1835411"/>
          <a:ext cx="982726" cy="390797"/>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P2P Network</a:t>
          </a:r>
        </a:p>
      </dsp:txBody>
      <dsp:txXfrm>
        <a:off x="3036908" y="1846857"/>
        <a:ext cx="959834" cy="367905"/>
      </dsp:txXfrm>
    </dsp:sp>
    <dsp:sp modelId="{7561E946-0126-4435-B71C-01FB326C77D9}">
      <dsp:nvSpPr>
        <dsp:cNvPr id="0" name=""/>
        <dsp:cNvSpPr/>
      </dsp:nvSpPr>
      <dsp:spPr>
        <a:xfrm>
          <a:off x="4167711" y="1118948"/>
          <a:ext cx="1105566" cy="91186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Pre-processing on white/black lists</a:t>
          </a:r>
        </a:p>
        <a:p>
          <a:pPr marL="57150" lvl="1" indent="-57150" algn="l" defTabSz="311150">
            <a:lnSpc>
              <a:spcPct val="90000"/>
            </a:lnSpc>
            <a:spcBef>
              <a:spcPct val="0"/>
            </a:spcBef>
            <a:spcAft>
              <a:spcPct val="15000"/>
            </a:spcAft>
            <a:buChar char="•"/>
          </a:pPr>
          <a:r>
            <a:rPr lang="en-US" sz="700" kern="1200"/>
            <a:t>Social media</a:t>
          </a:r>
        </a:p>
        <a:p>
          <a:pPr marL="57150" lvl="1" indent="-57150" algn="l" defTabSz="311150">
            <a:lnSpc>
              <a:spcPct val="90000"/>
            </a:lnSpc>
            <a:spcBef>
              <a:spcPct val="0"/>
            </a:spcBef>
            <a:spcAft>
              <a:spcPct val="15000"/>
            </a:spcAft>
            <a:buChar char="•"/>
          </a:pPr>
          <a:r>
            <a:rPr lang="en-US" sz="700" kern="1200"/>
            <a:t>Inform authorities</a:t>
          </a:r>
        </a:p>
      </dsp:txBody>
      <dsp:txXfrm>
        <a:off x="4188695" y="1335331"/>
        <a:ext cx="1063598" cy="674494"/>
      </dsp:txXfrm>
    </dsp:sp>
    <dsp:sp modelId="{5CFB939E-C1E0-4A98-BC38-F672EDDF50A2}">
      <dsp:nvSpPr>
        <dsp:cNvPr id="0" name=""/>
        <dsp:cNvSpPr/>
      </dsp:nvSpPr>
      <dsp:spPr>
        <a:xfrm>
          <a:off x="4413393" y="923549"/>
          <a:ext cx="982726" cy="390797"/>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Upload</a:t>
          </a:r>
        </a:p>
      </dsp:txBody>
      <dsp:txXfrm>
        <a:off x="4424839" y="934995"/>
        <a:ext cx="959834" cy="3679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FF8F77-7B37-47BC-A77E-3926B99B22CC}">
      <dsp:nvSpPr>
        <dsp:cNvPr id="0" name=""/>
        <dsp:cNvSpPr/>
      </dsp:nvSpPr>
      <dsp:spPr>
        <a:xfrm>
          <a:off x="1681915" y="373873"/>
          <a:ext cx="289605" cy="91440"/>
        </a:xfrm>
        <a:custGeom>
          <a:avLst/>
          <a:gdLst/>
          <a:ahLst/>
          <a:cxnLst/>
          <a:rect l="0" t="0" r="0" b="0"/>
          <a:pathLst>
            <a:path>
              <a:moveTo>
                <a:pt x="0" y="45720"/>
              </a:moveTo>
              <a:lnTo>
                <a:pt x="289605"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18713" y="417992"/>
        <a:ext cx="16010" cy="3202"/>
      </dsp:txXfrm>
    </dsp:sp>
    <dsp:sp modelId="{E18AF94E-1BE1-417B-B5DD-FB211898ECE7}">
      <dsp:nvSpPr>
        <dsp:cNvPr id="0" name=""/>
        <dsp:cNvSpPr/>
      </dsp:nvSpPr>
      <dsp:spPr>
        <a:xfrm>
          <a:off x="291517" y="1933"/>
          <a:ext cx="1392197" cy="83531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RPi Camera</a:t>
          </a:r>
        </a:p>
      </dsp:txBody>
      <dsp:txXfrm>
        <a:off x="291517" y="1933"/>
        <a:ext cx="1392197" cy="835318"/>
      </dsp:txXfrm>
    </dsp:sp>
    <dsp:sp modelId="{154BC266-4E79-4068-8D56-6E54B33D91CF}">
      <dsp:nvSpPr>
        <dsp:cNvPr id="0" name=""/>
        <dsp:cNvSpPr/>
      </dsp:nvSpPr>
      <dsp:spPr>
        <a:xfrm>
          <a:off x="3394318" y="373873"/>
          <a:ext cx="289605" cy="91440"/>
        </a:xfrm>
        <a:custGeom>
          <a:avLst/>
          <a:gdLst/>
          <a:ahLst/>
          <a:cxnLst/>
          <a:rect l="0" t="0" r="0" b="0"/>
          <a:pathLst>
            <a:path>
              <a:moveTo>
                <a:pt x="0" y="45720"/>
              </a:moveTo>
              <a:lnTo>
                <a:pt x="289605" y="45720"/>
              </a:lnTo>
            </a:path>
          </a:pathLst>
        </a:custGeom>
        <a:noFill/>
        <a:ln w="6350" cap="flat" cmpd="sng" algn="ctr">
          <a:solidFill>
            <a:schemeClr val="accent3">
              <a:hueOff val="387228"/>
              <a:satOff val="14286"/>
              <a:lumOff val="-210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1116" y="417992"/>
        <a:ext cx="16010" cy="3202"/>
      </dsp:txXfrm>
    </dsp:sp>
    <dsp:sp modelId="{1444E5C1-5CE8-415D-A34E-C2DE4DAB54C6}">
      <dsp:nvSpPr>
        <dsp:cNvPr id="0" name=""/>
        <dsp:cNvSpPr/>
      </dsp:nvSpPr>
      <dsp:spPr>
        <a:xfrm>
          <a:off x="2003921" y="1933"/>
          <a:ext cx="1392197" cy="835318"/>
        </a:xfrm>
        <a:prstGeom prst="rect">
          <a:avLst/>
        </a:prstGeom>
        <a:solidFill>
          <a:schemeClr val="accent3">
            <a:hueOff val="338825"/>
            <a:satOff val="12500"/>
            <a:lumOff val="-18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Motion detection</a:t>
          </a:r>
        </a:p>
      </dsp:txBody>
      <dsp:txXfrm>
        <a:off x="2003921" y="1933"/>
        <a:ext cx="1392197" cy="835318"/>
      </dsp:txXfrm>
    </dsp:sp>
    <dsp:sp modelId="{724BE910-27F6-4D88-BEC0-185AACAA3FE1}">
      <dsp:nvSpPr>
        <dsp:cNvPr id="0" name=""/>
        <dsp:cNvSpPr/>
      </dsp:nvSpPr>
      <dsp:spPr>
        <a:xfrm>
          <a:off x="987616" y="835452"/>
          <a:ext cx="3424806" cy="289605"/>
        </a:xfrm>
        <a:custGeom>
          <a:avLst/>
          <a:gdLst/>
          <a:ahLst/>
          <a:cxnLst/>
          <a:rect l="0" t="0" r="0" b="0"/>
          <a:pathLst>
            <a:path>
              <a:moveTo>
                <a:pt x="3424806" y="0"/>
              </a:moveTo>
              <a:lnTo>
                <a:pt x="3424806" y="161902"/>
              </a:lnTo>
              <a:lnTo>
                <a:pt x="0" y="161902"/>
              </a:lnTo>
              <a:lnTo>
                <a:pt x="0" y="289605"/>
              </a:lnTo>
            </a:path>
          </a:pathLst>
        </a:custGeom>
        <a:noFill/>
        <a:ln w="6350" cap="flat" cmpd="sng" algn="ctr">
          <a:solidFill>
            <a:schemeClr val="accent3">
              <a:hueOff val="774457"/>
              <a:satOff val="28571"/>
              <a:lumOff val="-420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14026" y="978654"/>
        <a:ext cx="171987" cy="3202"/>
      </dsp:txXfrm>
    </dsp:sp>
    <dsp:sp modelId="{0E3EC701-EC68-4CD8-8C2D-2AB107D248DF}">
      <dsp:nvSpPr>
        <dsp:cNvPr id="0" name=""/>
        <dsp:cNvSpPr/>
      </dsp:nvSpPr>
      <dsp:spPr>
        <a:xfrm>
          <a:off x="3716324" y="1933"/>
          <a:ext cx="1392197" cy="835318"/>
        </a:xfrm>
        <a:prstGeom prst="rect">
          <a:avLst/>
        </a:prstGeom>
        <a:solidFill>
          <a:schemeClr val="accent3">
            <a:hueOff val="677650"/>
            <a:satOff val="25000"/>
            <a:lumOff val="-36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Video saved on disk, and marked for processing</a:t>
          </a:r>
        </a:p>
      </dsp:txBody>
      <dsp:txXfrm>
        <a:off x="3716324" y="1933"/>
        <a:ext cx="1392197" cy="835318"/>
      </dsp:txXfrm>
    </dsp:sp>
    <dsp:sp modelId="{01D48C3B-DD44-4527-A0D3-545F6A4920A6}">
      <dsp:nvSpPr>
        <dsp:cNvPr id="0" name=""/>
        <dsp:cNvSpPr/>
      </dsp:nvSpPr>
      <dsp:spPr>
        <a:xfrm>
          <a:off x="1681915" y="1529397"/>
          <a:ext cx="289605" cy="91440"/>
        </a:xfrm>
        <a:custGeom>
          <a:avLst/>
          <a:gdLst/>
          <a:ahLst/>
          <a:cxnLst/>
          <a:rect l="0" t="0" r="0" b="0"/>
          <a:pathLst>
            <a:path>
              <a:moveTo>
                <a:pt x="0" y="45720"/>
              </a:moveTo>
              <a:lnTo>
                <a:pt x="289605" y="45720"/>
              </a:lnTo>
            </a:path>
          </a:pathLst>
        </a:custGeom>
        <a:noFill/>
        <a:ln w="6350" cap="flat" cmpd="sng" algn="ctr">
          <a:solidFill>
            <a:schemeClr val="accent3">
              <a:hueOff val="1161685"/>
              <a:satOff val="42857"/>
              <a:lumOff val="-630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18713" y="1573516"/>
        <a:ext cx="16010" cy="3202"/>
      </dsp:txXfrm>
    </dsp:sp>
    <dsp:sp modelId="{ACE5BD62-34F3-4571-A64E-35D939C5AC89}">
      <dsp:nvSpPr>
        <dsp:cNvPr id="0" name=""/>
        <dsp:cNvSpPr/>
      </dsp:nvSpPr>
      <dsp:spPr>
        <a:xfrm>
          <a:off x="291517" y="1157458"/>
          <a:ext cx="1392197" cy="835318"/>
        </a:xfrm>
        <a:prstGeom prst="rect">
          <a:avLst/>
        </a:prstGeom>
        <a:solidFill>
          <a:schemeClr val="accent3">
            <a:hueOff val="1016475"/>
            <a:satOff val="37500"/>
            <a:lumOff val="-55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Process marked videos every minute or when idle</a:t>
          </a:r>
        </a:p>
      </dsp:txBody>
      <dsp:txXfrm>
        <a:off x="291517" y="1157458"/>
        <a:ext cx="1392197" cy="835318"/>
      </dsp:txXfrm>
    </dsp:sp>
    <dsp:sp modelId="{EA2F0556-4EAF-49B7-964A-E4BEFB399909}">
      <dsp:nvSpPr>
        <dsp:cNvPr id="0" name=""/>
        <dsp:cNvSpPr/>
      </dsp:nvSpPr>
      <dsp:spPr>
        <a:xfrm>
          <a:off x="3394318" y="1529397"/>
          <a:ext cx="289605" cy="91440"/>
        </a:xfrm>
        <a:custGeom>
          <a:avLst/>
          <a:gdLst/>
          <a:ahLst/>
          <a:cxnLst/>
          <a:rect l="0" t="0" r="0" b="0"/>
          <a:pathLst>
            <a:path>
              <a:moveTo>
                <a:pt x="0" y="45720"/>
              </a:moveTo>
              <a:lnTo>
                <a:pt x="289605" y="45720"/>
              </a:lnTo>
            </a:path>
          </a:pathLst>
        </a:custGeom>
        <a:noFill/>
        <a:ln w="6350" cap="flat" cmpd="sng" algn="ctr">
          <a:solidFill>
            <a:schemeClr val="accent3">
              <a:hueOff val="1548914"/>
              <a:satOff val="57143"/>
              <a:lumOff val="-840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1116" y="1573516"/>
        <a:ext cx="16010" cy="3202"/>
      </dsp:txXfrm>
    </dsp:sp>
    <dsp:sp modelId="{B3BAB505-8F1C-469A-98E2-1F404D1BD296}">
      <dsp:nvSpPr>
        <dsp:cNvPr id="0" name=""/>
        <dsp:cNvSpPr/>
      </dsp:nvSpPr>
      <dsp:spPr>
        <a:xfrm>
          <a:off x="2003921" y="1157458"/>
          <a:ext cx="1392197" cy="835318"/>
        </a:xfrm>
        <a:prstGeom prst="rect">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Convert video to still images</a:t>
          </a:r>
        </a:p>
      </dsp:txBody>
      <dsp:txXfrm>
        <a:off x="2003921" y="1157458"/>
        <a:ext cx="1392197" cy="835318"/>
      </dsp:txXfrm>
    </dsp:sp>
    <dsp:sp modelId="{BE47F647-0FB1-4937-A47A-E6ED3FFAA060}">
      <dsp:nvSpPr>
        <dsp:cNvPr id="0" name=""/>
        <dsp:cNvSpPr/>
      </dsp:nvSpPr>
      <dsp:spPr>
        <a:xfrm>
          <a:off x="987616" y="1990976"/>
          <a:ext cx="3424806" cy="289605"/>
        </a:xfrm>
        <a:custGeom>
          <a:avLst/>
          <a:gdLst/>
          <a:ahLst/>
          <a:cxnLst/>
          <a:rect l="0" t="0" r="0" b="0"/>
          <a:pathLst>
            <a:path>
              <a:moveTo>
                <a:pt x="3424806" y="0"/>
              </a:moveTo>
              <a:lnTo>
                <a:pt x="3424806" y="161902"/>
              </a:lnTo>
              <a:lnTo>
                <a:pt x="0" y="161902"/>
              </a:lnTo>
              <a:lnTo>
                <a:pt x="0" y="289605"/>
              </a:lnTo>
            </a:path>
          </a:pathLst>
        </a:custGeom>
        <a:noFill/>
        <a:ln w="6350" cap="flat" cmpd="sng" algn="ctr">
          <a:solidFill>
            <a:schemeClr val="accent3">
              <a:hueOff val="1936142"/>
              <a:satOff val="71429"/>
              <a:lumOff val="-1050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14026" y="2134178"/>
        <a:ext cx="171987" cy="3202"/>
      </dsp:txXfrm>
    </dsp:sp>
    <dsp:sp modelId="{68FAD16A-BA96-424E-BABE-9D6B5C8310DF}">
      <dsp:nvSpPr>
        <dsp:cNvPr id="0" name=""/>
        <dsp:cNvSpPr/>
      </dsp:nvSpPr>
      <dsp:spPr>
        <a:xfrm>
          <a:off x="3716324" y="1157458"/>
          <a:ext cx="1392197" cy="835318"/>
        </a:xfrm>
        <a:prstGeom prst="rect">
          <a:avLst/>
        </a:prstGeom>
        <a:solidFill>
          <a:schemeClr val="accent3">
            <a:hueOff val="1694124"/>
            <a:satOff val="62500"/>
            <a:lumOff val="-919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Extract plates using OpenALPR</a:t>
          </a:r>
        </a:p>
      </dsp:txBody>
      <dsp:txXfrm>
        <a:off x="3716324" y="1157458"/>
        <a:ext cx="1392197" cy="835318"/>
      </dsp:txXfrm>
    </dsp:sp>
    <dsp:sp modelId="{5B7E8569-404D-44FE-B92D-09C04973BABF}">
      <dsp:nvSpPr>
        <dsp:cNvPr id="0" name=""/>
        <dsp:cNvSpPr/>
      </dsp:nvSpPr>
      <dsp:spPr>
        <a:xfrm>
          <a:off x="1681915" y="2684921"/>
          <a:ext cx="289605" cy="91440"/>
        </a:xfrm>
        <a:custGeom>
          <a:avLst/>
          <a:gdLst/>
          <a:ahLst/>
          <a:cxnLst/>
          <a:rect l="0" t="0" r="0" b="0"/>
          <a:pathLst>
            <a:path>
              <a:moveTo>
                <a:pt x="0" y="45720"/>
              </a:moveTo>
              <a:lnTo>
                <a:pt x="289605" y="45720"/>
              </a:lnTo>
            </a:path>
          </a:pathLst>
        </a:custGeom>
        <a:noFill/>
        <a:ln w="6350" cap="flat" cmpd="sng" algn="ctr">
          <a:solidFill>
            <a:schemeClr val="accent3">
              <a:hueOff val="2323371"/>
              <a:satOff val="85714"/>
              <a:lumOff val="-1260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18713" y="2729040"/>
        <a:ext cx="16010" cy="3202"/>
      </dsp:txXfrm>
    </dsp:sp>
    <dsp:sp modelId="{905E7118-F6CB-4B53-904B-F5E9E49217BA}">
      <dsp:nvSpPr>
        <dsp:cNvPr id="0" name=""/>
        <dsp:cNvSpPr/>
      </dsp:nvSpPr>
      <dsp:spPr>
        <a:xfrm>
          <a:off x="291517" y="2312982"/>
          <a:ext cx="1392197" cy="835318"/>
        </a:xfrm>
        <a:prstGeom prst="rect">
          <a:avLst/>
        </a:prstGeom>
        <a:solidFill>
          <a:schemeClr val="accent3">
            <a:hueOff val="2032949"/>
            <a:satOff val="75000"/>
            <a:lumOff val="-110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Sort plates by confidence and similarity</a:t>
          </a:r>
        </a:p>
      </dsp:txBody>
      <dsp:txXfrm>
        <a:off x="291517" y="2312982"/>
        <a:ext cx="1392197" cy="835318"/>
      </dsp:txXfrm>
    </dsp:sp>
    <dsp:sp modelId="{B7E51A36-C96A-4BEF-BD13-97120E9CBBD6}">
      <dsp:nvSpPr>
        <dsp:cNvPr id="0" name=""/>
        <dsp:cNvSpPr/>
      </dsp:nvSpPr>
      <dsp:spPr>
        <a:xfrm>
          <a:off x="3394318" y="2684921"/>
          <a:ext cx="289605" cy="91440"/>
        </a:xfrm>
        <a:custGeom>
          <a:avLst/>
          <a:gdLst/>
          <a:ahLst/>
          <a:cxnLst/>
          <a:rect l="0" t="0" r="0" b="0"/>
          <a:pathLst>
            <a:path>
              <a:moveTo>
                <a:pt x="0" y="45720"/>
              </a:moveTo>
              <a:lnTo>
                <a:pt x="289605" y="45720"/>
              </a:lnTo>
            </a:path>
          </a:pathLst>
        </a:custGeom>
        <a:noFill/>
        <a:ln w="6350" cap="flat" cmpd="sng" algn="ctr">
          <a:solidFill>
            <a:schemeClr val="accent3">
              <a:hueOff val="2710599"/>
              <a:satOff val="100000"/>
              <a:lumOff val="-14706"/>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1116" y="2729040"/>
        <a:ext cx="16010" cy="3202"/>
      </dsp:txXfrm>
    </dsp:sp>
    <dsp:sp modelId="{58C59DFC-7F3B-4256-BFA2-CC77C247A583}">
      <dsp:nvSpPr>
        <dsp:cNvPr id="0" name=""/>
        <dsp:cNvSpPr/>
      </dsp:nvSpPr>
      <dsp:spPr>
        <a:xfrm>
          <a:off x="2003921" y="2312982"/>
          <a:ext cx="1392197" cy="835318"/>
        </a:xfrm>
        <a:prstGeom prst="rect">
          <a:avLst/>
        </a:prstGeom>
        <a:solidFill>
          <a:schemeClr val="accent3">
            <a:hueOff val="2371774"/>
            <a:satOff val="87500"/>
            <a:lumOff val="-128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Send local request to database</a:t>
          </a:r>
        </a:p>
      </dsp:txBody>
      <dsp:txXfrm>
        <a:off x="2003921" y="2312982"/>
        <a:ext cx="1392197" cy="835318"/>
      </dsp:txXfrm>
    </dsp:sp>
    <dsp:sp modelId="{54648F37-0F95-4BF4-A6CC-C3EA31C4BD87}">
      <dsp:nvSpPr>
        <dsp:cNvPr id="0" name=""/>
        <dsp:cNvSpPr/>
      </dsp:nvSpPr>
      <dsp:spPr>
        <a:xfrm>
          <a:off x="3716324" y="2312982"/>
          <a:ext cx="1392197" cy="835318"/>
        </a:xfrm>
        <a:prstGeom prst="rect">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Encrypt, then broadcast to peers</a:t>
          </a:r>
        </a:p>
      </dsp:txBody>
      <dsp:txXfrm>
        <a:off x="3716324" y="2312982"/>
        <a:ext cx="1392197" cy="83531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Adobe Garamond Pro">
    <w:panose1 w:val="02020502060506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96"/>
    <w:rsid w:val="0004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62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08FF83F8-3913-478F-A8AF-888AC504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24</Pages>
  <Words>9271</Words>
  <Characters>52851</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32</cp:revision>
  <dcterms:created xsi:type="dcterms:W3CDTF">2017-06-04T18:38:00Z</dcterms:created>
  <dcterms:modified xsi:type="dcterms:W3CDTF">2017-06-05T15:01:00Z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id="G4kG24Sh"/&gt;&lt;style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