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31" w:rsidRDefault="00570531" w:rsidP="00570531">
      <w:pPr>
        <w:pStyle w:val="2"/>
        <w:numPr>
          <w:ilvl w:val="0"/>
          <w:numId w:val="1"/>
        </w:numPr>
      </w:pPr>
      <w:r>
        <w:rPr>
          <w:rFonts w:hint="eastAsia"/>
        </w:rPr>
        <w:t>服务器</w:t>
      </w:r>
      <w:r>
        <w:t>环境</w:t>
      </w:r>
    </w:p>
    <w:p w:rsidR="00570531" w:rsidRDefault="00570531" w:rsidP="00570531">
      <w:pPr>
        <w:spacing w:line="300" w:lineRule="auto"/>
      </w:pPr>
      <w:r>
        <w:rPr>
          <w:rFonts w:hint="eastAsia"/>
        </w:rPr>
        <w:t>服务器</w:t>
      </w:r>
      <w:r>
        <w:t>ip</w:t>
      </w:r>
      <w:r>
        <w:t>：</w:t>
      </w:r>
      <w:r>
        <w:rPr>
          <w:rFonts w:hint="eastAsia"/>
        </w:rPr>
        <w:t>101.133.161.69</w:t>
      </w:r>
    </w:p>
    <w:p w:rsidR="00452AFC" w:rsidRDefault="00452AFC" w:rsidP="00570531">
      <w:pPr>
        <w:spacing w:line="300" w:lineRule="auto"/>
        <w:rPr>
          <w:rFonts w:hint="eastAsia"/>
        </w:rPr>
      </w:pPr>
      <w:r>
        <w:rPr>
          <w:rFonts w:hint="eastAsia"/>
        </w:rPr>
        <w:t>服务器</w:t>
      </w:r>
      <w:r>
        <w:t>类型：云服务器（</w:t>
      </w:r>
      <w:r>
        <w:rPr>
          <w:rFonts w:hint="eastAsia"/>
        </w:rPr>
        <w:t>阿里</w:t>
      </w:r>
      <w:r>
        <w:t>）</w:t>
      </w:r>
    </w:p>
    <w:p w:rsidR="00570531" w:rsidRDefault="00570531" w:rsidP="00570531">
      <w:pPr>
        <w:spacing w:line="300" w:lineRule="auto"/>
        <w:rPr>
          <w:rFonts w:hint="eastAsia"/>
        </w:rPr>
      </w:pPr>
      <w:r>
        <w:rPr>
          <w:rFonts w:hint="eastAsia"/>
        </w:rPr>
        <w:t>操作</w:t>
      </w:r>
      <w:r>
        <w:t>系统：</w:t>
      </w:r>
      <w:r>
        <w:t>centos7</w:t>
      </w:r>
    </w:p>
    <w:p w:rsidR="00570531" w:rsidRDefault="00570531" w:rsidP="00570531">
      <w:pPr>
        <w:spacing w:line="300" w:lineRule="auto"/>
        <w:rPr>
          <w:rFonts w:hint="eastAsia"/>
        </w:rPr>
      </w:pPr>
      <w:r>
        <w:rPr>
          <w:rFonts w:hint="eastAsia"/>
        </w:rPr>
        <w:t>傅传平台环境：</w:t>
      </w:r>
      <w:r>
        <w:t>Django+uwsgi+Nginx+vue</w:t>
      </w:r>
      <w:r w:rsidR="0018734D">
        <w:rPr>
          <w:rFonts w:hint="eastAsia"/>
        </w:rPr>
        <w:t>，</w:t>
      </w:r>
      <w:r w:rsidR="0018734D">
        <w:t>所有服务部署</w:t>
      </w:r>
      <w:r w:rsidR="0018734D">
        <w:rPr>
          <w:rFonts w:hint="eastAsia"/>
        </w:rPr>
        <w:t>在</w:t>
      </w:r>
      <w:r w:rsidR="0018734D">
        <w:t>同一</w:t>
      </w:r>
      <w:r w:rsidR="0018734D">
        <w:rPr>
          <w:rFonts w:hint="eastAsia"/>
        </w:rPr>
        <w:t>台服务器</w:t>
      </w:r>
      <w:r w:rsidR="0018734D">
        <w:t>上</w:t>
      </w:r>
    </w:p>
    <w:p w:rsidR="009E6F2B" w:rsidRDefault="009E6F2B" w:rsidP="00570531">
      <w:pPr>
        <w:spacing w:line="300" w:lineRule="auto"/>
      </w:pPr>
    </w:p>
    <w:p w:rsidR="00570531" w:rsidRDefault="00A7793B" w:rsidP="00452AFC">
      <w:pPr>
        <w:spacing w:line="300" w:lineRule="auto"/>
        <w:jc w:val="center"/>
      </w:pPr>
      <w:r>
        <w:object w:dxaOrig="7591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4pt;height:174.05pt" o:ole="">
            <v:imagedata r:id="rId5" o:title=""/>
          </v:shape>
          <o:OLEObject Type="Embed" ProgID="Visio.Drawing.15" ShapeID="_x0000_i1025" DrawAspect="Content" ObjectID="_1642791747" r:id="rId6"/>
        </w:object>
      </w:r>
    </w:p>
    <w:p w:rsidR="00452AFC" w:rsidRPr="00570531" w:rsidRDefault="00452AFC" w:rsidP="00452AFC">
      <w:pPr>
        <w:spacing w:line="300" w:lineRule="auto"/>
        <w:jc w:val="center"/>
        <w:rPr>
          <w:rFonts w:hint="eastAsia"/>
        </w:rPr>
      </w:pPr>
      <w:r>
        <w:rPr>
          <w:rFonts w:hint="eastAsia"/>
        </w:rPr>
        <w:t>项目</w:t>
      </w:r>
      <w:r>
        <w:t>整体架构图</w:t>
      </w:r>
    </w:p>
    <w:p w:rsidR="00570531" w:rsidRDefault="00570531"/>
    <w:p w:rsidR="00570531" w:rsidRDefault="00570531" w:rsidP="0057053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前后端接口</w:t>
      </w:r>
      <w:r>
        <w:t>设计</w:t>
      </w:r>
    </w:p>
    <w:p w:rsidR="00BC1713" w:rsidRDefault="00BC1713" w:rsidP="00570531">
      <w:pPr>
        <w:spacing w:line="300" w:lineRule="auto"/>
        <w:ind w:leftChars="200" w:left="420"/>
      </w:pPr>
      <w:r>
        <w:rPr>
          <w:rFonts w:hint="eastAsia"/>
        </w:rPr>
        <w:t>基础</w:t>
      </w:r>
      <w:r>
        <w:t>信息：</w:t>
      </w:r>
    </w:p>
    <w:p w:rsidR="00BC1713" w:rsidRDefault="00BC1713" w:rsidP="00570531">
      <w:pPr>
        <w:spacing w:line="300" w:lineRule="auto"/>
        <w:ind w:leftChars="200" w:left="420"/>
      </w:pPr>
      <w:r>
        <w:tab/>
        <w:t>Code</w:t>
      </w:r>
      <w:r>
        <w:tab/>
      </w:r>
      <w:r>
        <w:tab/>
      </w:r>
      <w:r>
        <w:rPr>
          <w:rFonts w:hint="eastAsia"/>
        </w:rPr>
        <w:t>返回码</w:t>
      </w:r>
    </w:p>
    <w:p w:rsidR="00BC1713" w:rsidRDefault="00BC1713" w:rsidP="00570531">
      <w:pPr>
        <w:spacing w:line="300" w:lineRule="auto"/>
        <w:ind w:leftChars="200" w:left="420"/>
      </w:pPr>
      <w:r>
        <w:tab/>
        <w:t>Message</w:t>
      </w:r>
      <w:r>
        <w:tab/>
      </w:r>
      <w:r>
        <w:tab/>
      </w:r>
      <w:r>
        <w:rPr>
          <w:rFonts w:hint="eastAsia"/>
        </w:rPr>
        <w:t>返回</w:t>
      </w:r>
      <w:r>
        <w:t>信息</w:t>
      </w:r>
    </w:p>
    <w:p w:rsidR="00BC1713" w:rsidRDefault="00BC1713" w:rsidP="00570531">
      <w:pPr>
        <w:spacing w:line="300" w:lineRule="auto"/>
        <w:ind w:leftChars="200" w:left="420"/>
      </w:pPr>
      <w:r>
        <w:tab/>
        <w:t>success</w:t>
      </w:r>
      <w:r>
        <w:tab/>
      </w:r>
      <w:r>
        <w:tab/>
      </w:r>
      <w:r>
        <w:rPr>
          <w:rFonts w:hint="eastAsia"/>
        </w:rPr>
        <w:t>是否</w:t>
      </w:r>
      <w:r>
        <w:t>成功</w:t>
      </w:r>
    </w:p>
    <w:p w:rsidR="00BC1713" w:rsidRDefault="00BC1713" w:rsidP="00570531">
      <w:pPr>
        <w:spacing w:line="300" w:lineRule="auto"/>
        <w:ind w:leftChars="200" w:left="420"/>
      </w:pPr>
      <w:r>
        <w:tab/>
        <w:t>timestamp</w:t>
      </w:r>
      <w:r>
        <w:tab/>
      </w:r>
      <w:r w:rsidR="00CC7BA5">
        <w:rPr>
          <w:rFonts w:hint="eastAsia"/>
        </w:rPr>
        <w:t>时间戳</w:t>
      </w:r>
    </w:p>
    <w:p w:rsidR="00BC1713" w:rsidRDefault="00BC1713" w:rsidP="00570531">
      <w:pPr>
        <w:spacing w:line="300" w:lineRule="auto"/>
        <w:ind w:leftChars="200" w:left="420"/>
      </w:pPr>
      <w:r>
        <w:tab/>
      </w:r>
    </w:p>
    <w:p w:rsidR="00BC1713" w:rsidRDefault="00BC1713" w:rsidP="00570531">
      <w:pPr>
        <w:spacing w:line="300" w:lineRule="auto"/>
        <w:ind w:leftChars="200" w:left="420"/>
      </w:pPr>
      <w:r>
        <w:t>Login</w:t>
      </w:r>
      <w:r>
        <w:tab/>
      </w:r>
      <w:r>
        <w:rPr>
          <w:rFonts w:hint="eastAsia"/>
        </w:rPr>
        <w:t>登录</w:t>
      </w:r>
      <w:r>
        <w:rPr>
          <w:rFonts w:hint="eastAsia"/>
        </w:rPr>
        <w:t xml:space="preserve"> POST</w:t>
      </w:r>
    </w:p>
    <w:p w:rsidR="00181594" w:rsidRDefault="00BC1713" w:rsidP="00570531">
      <w:pPr>
        <w:spacing w:line="300" w:lineRule="auto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基础</w:t>
      </w:r>
      <w:r>
        <w:t>信息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181594" w:rsidTr="00181594"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</w:tr>
      <w:tr w:rsidR="00181594" w:rsidTr="00181594"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</w:tr>
      <w:tr w:rsidR="00181594" w:rsidTr="00181594"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</w:tr>
      <w:tr w:rsidR="00181594" w:rsidTr="00181594"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</w:tr>
      <w:tr w:rsidR="00181594" w:rsidTr="00181594"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</w:tr>
      <w:tr w:rsidR="00181594" w:rsidTr="00181594"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</w:tr>
      <w:tr w:rsidR="00181594" w:rsidTr="00181594"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</w:tr>
      <w:tr w:rsidR="00181594" w:rsidTr="00181594"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5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 w:rsidR="00181594" w:rsidRDefault="00181594" w:rsidP="00570531">
            <w:pPr>
              <w:spacing w:line="300" w:lineRule="auto"/>
              <w:rPr>
                <w:rFonts w:hint="eastAsia"/>
              </w:rPr>
            </w:pPr>
          </w:p>
        </w:tc>
      </w:tr>
    </w:tbl>
    <w:p w:rsidR="00BC1713" w:rsidRDefault="00BC1713" w:rsidP="00570531">
      <w:pPr>
        <w:spacing w:line="300" w:lineRule="auto"/>
        <w:ind w:leftChars="200" w:left="420"/>
      </w:pPr>
    </w:p>
    <w:p w:rsidR="00800623" w:rsidRDefault="00800623" w:rsidP="00570531">
      <w:pPr>
        <w:spacing w:line="300" w:lineRule="auto"/>
        <w:ind w:leftChars="200" w:left="420"/>
      </w:pPr>
    </w:p>
    <w:p w:rsidR="00800623" w:rsidRDefault="00800623" w:rsidP="00570531">
      <w:pPr>
        <w:spacing w:line="300" w:lineRule="auto"/>
        <w:ind w:leftChars="200" w:left="420"/>
      </w:pPr>
      <w:r>
        <w:rPr>
          <w:rFonts w:hint="eastAsia"/>
        </w:rPr>
        <w:t>修改</w:t>
      </w:r>
      <w:r>
        <w:t>记录：</w:t>
      </w:r>
    </w:p>
    <w:p w:rsidR="00184804" w:rsidRDefault="00184804" w:rsidP="00B66B00">
      <w:pPr>
        <w:pStyle w:val="a4"/>
        <w:numPr>
          <w:ilvl w:val="0"/>
          <w:numId w:val="2"/>
        </w:numPr>
        <w:spacing w:line="300" w:lineRule="auto"/>
        <w:ind w:firstLineChars="0"/>
      </w:pPr>
      <w:r>
        <w:t>L</w:t>
      </w:r>
      <w:r>
        <w:rPr>
          <w:rFonts w:hint="eastAsia"/>
        </w:rPr>
        <w:t xml:space="preserve">ogin </w:t>
      </w:r>
      <w:r>
        <w:rPr>
          <w:rFonts w:hint="eastAsia"/>
        </w:rPr>
        <w:t>应答</w:t>
      </w:r>
      <w:r>
        <w:t>中</w:t>
      </w:r>
      <w:r>
        <w:rPr>
          <w:rFonts w:hint="eastAsia"/>
        </w:rPr>
        <w:t>不返回</w:t>
      </w:r>
      <w:r>
        <w:t>result</w:t>
      </w:r>
      <w:bookmarkStart w:id="0" w:name="_GoBack"/>
      <w:bookmarkEnd w:id="0"/>
    </w:p>
    <w:p w:rsidR="00800623" w:rsidRDefault="00800623" w:rsidP="00B66B00">
      <w:pPr>
        <w:pStyle w:val="a4"/>
        <w:numPr>
          <w:ilvl w:val="0"/>
          <w:numId w:val="2"/>
        </w:numPr>
        <w:spacing w:line="300" w:lineRule="auto"/>
        <w:ind w:firstLineChars="0"/>
      </w:pPr>
      <w:r>
        <w:t>project</w:t>
      </w:r>
      <w:r>
        <w:t>表中</w:t>
      </w:r>
      <w:r>
        <w:t>sort</w:t>
      </w:r>
      <w:r>
        <w:rPr>
          <w:rFonts w:hint="eastAsia"/>
        </w:rPr>
        <w:t>字段</w:t>
      </w:r>
      <w:r>
        <w:t>停用，排序使用</w:t>
      </w:r>
      <w:r>
        <w:t>projCode</w:t>
      </w:r>
    </w:p>
    <w:p w:rsidR="005F0884" w:rsidRDefault="005F0884" w:rsidP="00800623">
      <w:pPr>
        <w:pStyle w:val="a4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update</w:t>
      </w:r>
      <w:r>
        <w:t>Weekly</w:t>
      </w:r>
      <w:r>
        <w:rPr>
          <w:rFonts w:hint="eastAsia"/>
        </w:rPr>
        <w:t xml:space="preserve"> </w:t>
      </w:r>
      <w:r>
        <w:rPr>
          <w:rFonts w:hint="eastAsia"/>
        </w:rPr>
        <w:t>应答</w:t>
      </w:r>
      <w:r>
        <w:t>中不返回</w:t>
      </w:r>
      <w:r>
        <w:t>weekId</w:t>
      </w:r>
      <w:r w:rsidR="00E73432">
        <w:rPr>
          <w:rFonts w:hint="eastAsia"/>
        </w:rPr>
        <w:t>、</w:t>
      </w:r>
      <w:r w:rsidR="00E73432">
        <w:t>files</w:t>
      </w:r>
      <w:r w:rsidR="00E61089">
        <w:rPr>
          <w:rFonts w:hint="eastAsia"/>
        </w:rPr>
        <w:t>，</w:t>
      </w:r>
      <w:r w:rsidR="00A66F8D">
        <w:t>本身周报也不存在</w:t>
      </w:r>
      <w:r w:rsidR="00A66F8D">
        <w:rPr>
          <w:rFonts w:hint="eastAsia"/>
        </w:rPr>
        <w:t>文件</w:t>
      </w:r>
      <w:r w:rsidR="00A66F8D">
        <w:t>，原来应答的</w:t>
      </w:r>
      <w:r w:rsidR="00A66F8D">
        <w:t>projCode</w:t>
      </w:r>
      <w:r w:rsidR="00A66F8D">
        <w:t>改为</w:t>
      </w:r>
      <w:r w:rsidR="00A66F8D">
        <w:rPr>
          <w:rFonts w:hint="eastAsia"/>
        </w:rPr>
        <w:t>projCode_id</w:t>
      </w:r>
    </w:p>
    <w:p w:rsidR="00A66F8D" w:rsidRDefault="00D8188B" w:rsidP="00A66F8D">
      <w:pPr>
        <w:pStyle w:val="a4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update</w:t>
      </w:r>
      <w:r>
        <w:t>CheckLog</w:t>
      </w:r>
      <w:r>
        <w:rPr>
          <w:rFonts w:hint="eastAsia"/>
        </w:rPr>
        <w:t>应答</w:t>
      </w:r>
      <w:r>
        <w:t>中不返回</w:t>
      </w:r>
      <w:r>
        <w:rPr>
          <w:rFonts w:hint="eastAsia"/>
        </w:rPr>
        <w:t>checkId</w:t>
      </w:r>
      <w:r>
        <w:rPr>
          <w:rFonts w:hint="eastAsia"/>
        </w:rPr>
        <w:t>、</w:t>
      </w:r>
      <w:r>
        <w:rPr>
          <w:rFonts w:hint="eastAsia"/>
        </w:rPr>
        <w:t>files</w:t>
      </w:r>
      <w:r w:rsidR="00A66F8D">
        <w:rPr>
          <w:rFonts w:hint="eastAsia"/>
        </w:rPr>
        <w:t>，</w:t>
      </w:r>
      <w:r w:rsidR="00A66F8D">
        <w:t>原来应答的</w:t>
      </w:r>
      <w:r w:rsidR="00A66F8D">
        <w:t>projCode</w:t>
      </w:r>
      <w:r w:rsidR="00A66F8D">
        <w:t>改为</w:t>
      </w:r>
      <w:r w:rsidR="00A66F8D">
        <w:rPr>
          <w:rFonts w:hint="eastAsia"/>
        </w:rPr>
        <w:t>projCode_id</w:t>
      </w:r>
    </w:p>
    <w:p w:rsidR="00D8188B" w:rsidRDefault="00A41F98" w:rsidP="00800623">
      <w:pPr>
        <w:pStyle w:val="a4"/>
        <w:numPr>
          <w:ilvl w:val="0"/>
          <w:numId w:val="2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update</w:t>
      </w:r>
      <w:r>
        <w:t>ModifyNotice</w:t>
      </w:r>
      <w:r>
        <w:rPr>
          <w:rFonts w:hint="eastAsia"/>
        </w:rPr>
        <w:t>应答</w:t>
      </w:r>
      <w:r>
        <w:t>中不返回</w:t>
      </w:r>
      <w:r>
        <w:rPr>
          <w:rFonts w:hint="eastAsia"/>
        </w:rPr>
        <w:t>mod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files</w:t>
      </w:r>
      <w:r>
        <w:rPr>
          <w:rFonts w:hint="eastAsia"/>
        </w:rPr>
        <w:t>，</w:t>
      </w:r>
      <w:r>
        <w:t>原来应答的</w:t>
      </w:r>
      <w:r>
        <w:t>projCode</w:t>
      </w:r>
      <w:r>
        <w:t>改为</w:t>
      </w:r>
      <w:r>
        <w:rPr>
          <w:rFonts w:hint="eastAsia"/>
        </w:rPr>
        <w:t>projCode_i</w:t>
      </w:r>
      <w:r>
        <w:t>d</w:t>
      </w:r>
    </w:p>
    <w:sectPr w:rsidR="00D8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3489F"/>
    <w:multiLevelType w:val="hybridMultilevel"/>
    <w:tmpl w:val="3E96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F7313"/>
    <w:multiLevelType w:val="hybridMultilevel"/>
    <w:tmpl w:val="FD6CC218"/>
    <w:lvl w:ilvl="0" w:tplc="46AEEF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6B"/>
    <w:rsid w:val="00181594"/>
    <w:rsid w:val="00184804"/>
    <w:rsid w:val="0018734D"/>
    <w:rsid w:val="00452AFC"/>
    <w:rsid w:val="00570531"/>
    <w:rsid w:val="005F0884"/>
    <w:rsid w:val="00800623"/>
    <w:rsid w:val="009E6F2B"/>
    <w:rsid w:val="00A41F98"/>
    <w:rsid w:val="00A61840"/>
    <w:rsid w:val="00A66AF1"/>
    <w:rsid w:val="00A66F8D"/>
    <w:rsid w:val="00A7793B"/>
    <w:rsid w:val="00B66B00"/>
    <w:rsid w:val="00B8466B"/>
    <w:rsid w:val="00BC1713"/>
    <w:rsid w:val="00CC7BA5"/>
    <w:rsid w:val="00D8188B"/>
    <w:rsid w:val="00E61089"/>
    <w:rsid w:val="00E7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A3CDA-E6C7-4ABF-A7F3-6743765B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0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5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815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0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2</Pages>
  <Words>77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2020-02-06T09:07:00Z</dcterms:created>
  <dcterms:modified xsi:type="dcterms:W3CDTF">2020-02-09T14:15:00Z</dcterms:modified>
</cp:coreProperties>
</file>