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sdtContent>
        <w:p w14:paraId="43A75F8F" w14:textId="77777777" w:rsidR="00F9252D" w:rsidRPr="003D15F9" w:rsidRDefault="00442059"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rPr>
            <w:t>Saint Lucia</w:t>
          </w:r>
        </w:p>
        <w:p w14:paraId="0709CF96" w14:textId="77777777" w:rsidR="00F9252D" w:rsidRPr="00AD49D5" w:rsidRDefault="001970E0" w:rsidP="00F9252D">
          <w:pPr>
            <w:pStyle w:val="Heading1"/>
            <w:spacing w:before="0" w:after="0"/>
            <w:rPr>
              <w:rFonts w:asciiTheme="minorHAnsi" w:hAnsiTheme="minorHAnsi" w:cstheme="minorHAnsi"/>
              <w:color w:val="215868" w:themeColor="accent5" w:themeShade="80"/>
              <w:sz w:val="24"/>
              <w:szCs w:val="24"/>
            </w:rPr>
          </w:pPr>
          <w:r w:rsidRPr="00EE2E31">
            <w:rPr>
              <w:rFonts w:asciiTheme="minorHAnsi" w:hAnsiTheme="minorHAnsi" w:cstheme="minorHAnsi"/>
              <w:color w:val="215868" w:themeColor="accent5" w:themeShade="80"/>
              <w:sz w:val="24"/>
              <w:szCs w:val="24"/>
            </w:rPr>
            <w:t xml:space="preserve">Moderate </w:t>
          </w:r>
          <w:r w:rsidR="00442059" w:rsidRPr="00EE2E31">
            <w:rPr>
              <w:rFonts w:asciiTheme="minorHAnsi" w:hAnsiTheme="minorHAnsi" w:cstheme="minorHAnsi"/>
              <w:color w:val="215868" w:themeColor="accent5" w:themeShade="80"/>
              <w:sz w:val="24"/>
              <w:szCs w:val="24"/>
            </w:rPr>
            <w:t>Advancement</w:t>
          </w:r>
        </w:p>
        <w:p w14:paraId="1E6D70C8" w14:textId="77777777" w:rsidR="009B6476" w:rsidRPr="00F9252D" w:rsidRDefault="00DC186D" w:rsidP="00756A71">
          <w:pPr>
            <w:rPr>
              <w:rFonts w:asciiTheme="minorHAnsi" w:hAnsiTheme="minorHAnsi" w:cstheme="minorHAnsi"/>
              <w:b/>
              <w:bCs/>
              <w:kern w:val="32"/>
              <w:sz w:val="28"/>
              <w:szCs w:val="32"/>
            </w:rPr>
          </w:pPr>
        </w:p>
      </w:sdtContent>
    </w:sdt>
    <w:p w14:paraId="678C607A" w14:textId="6DF5903B" w:rsidR="00B40DF6" w:rsidRDefault="00B40DF6" w:rsidP="00B40DF6">
      <w:pPr>
        <w:rPr>
          <w:rFonts w:asciiTheme="minorHAnsi" w:hAnsiTheme="minorHAnsi"/>
          <w:color w:val="000000"/>
          <w:sz w:val="22"/>
          <w:szCs w:val="22"/>
        </w:rPr>
      </w:pPr>
      <w:r w:rsidRPr="009D00C7">
        <w:rPr>
          <w:rFonts w:asciiTheme="minorHAnsi" w:hAnsiTheme="minorHAnsi"/>
          <w:color w:val="000000"/>
          <w:sz w:val="22"/>
          <w:szCs w:val="22"/>
        </w:rPr>
        <w:t xml:space="preserve">In 2013, Saint Lucia made a </w:t>
      </w:r>
      <w:r>
        <w:rPr>
          <w:rFonts w:asciiTheme="minorHAnsi" w:hAnsiTheme="minorHAnsi"/>
          <w:color w:val="000000"/>
          <w:sz w:val="22"/>
          <w:szCs w:val="22"/>
        </w:rPr>
        <w:t xml:space="preserve">moderate </w:t>
      </w:r>
      <w:r w:rsidRPr="009D00C7">
        <w:rPr>
          <w:rFonts w:asciiTheme="minorHAnsi" w:hAnsiTheme="minorHAnsi"/>
          <w:color w:val="000000"/>
          <w:sz w:val="22"/>
          <w:szCs w:val="22"/>
        </w:rPr>
        <w:t xml:space="preserve">advancement in efforts to eliminate the worst forms of child labor. The Government ratified the Optional Protocol to the Convention on the Rights of the Child on the Sale of Children, Child Prostitution and Child Pornography. The Government also ratified the </w:t>
      </w:r>
      <w:r>
        <w:rPr>
          <w:rFonts w:asciiTheme="minorHAnsi" w:hAnsiTheme="minorHAnsi" w:cstheme="minorHAnsi"/>
          <w:bCs/>
          <w:sz w:val="22"/>
          <w:szCs w:val="22"/>
        </w:rPr>
        <w:t>Optional Protocol on Armed Conflict</w:t>
      </w:r>
      <w:r w:rsidRPr="009D00C7">
        <w:rPr>
          <w:rFonts w:asciiTheme="minorHAnsi" w:hAnsiTheme="minorHAnsi"/>
          <w:color w:val="000000"/>
          <w:sz w:val="22"/>
          <w:szCs w:val="22"/>
        </w:rPr>
        <w:t xml:space="preserve"> </w:t>
      </w:r>
      <w:r>
        <w:rPr>
          <w:rFonts w:asciiTheme="minorHAnsi" w:hAnsiTheme="minorHAnsi"/>
          <w:color w:val="000000"/>
          <w:sz w:val="22"/>
          <w:szCs w:val="22"/>
        </w:rPr>
        <w:t xml:space="preserve">and the </w:t>
      </w:r>
      <w:r w:rsidRPr="009D00C7">
        <w:rPr>
          <w:rFonts w:asciiTheme="minorHAnsi" w:hAnsiTheme="minorHAnsi"/>
          <w:color w:val="000000"/>
          <w:sz w:val="22"/>
          <w:szCs w:val="22"/>
        </w:rPr>
        <w:t>Palermo Protocol on Trafficking in Persons.</w:t>
      </w:r>
      <w:r w:rsidR="000B0BE8">
        <w:rPr>
          <w:rFonts w:asciiTheme="minorHAnsi" w:hAnsiTheme="minorHAnsi"/>
          <w:color w:val="000000"/>
          <w:sz w:val="22"/>
          <w:szCs w:val="22"/>
        </w:rPr>
        <w:t xml:space="preserve"> </w:t>
      </w:r>
      <w:r w:rsidRPr="009D00C7">
        <w:rPr>
          <w:rFonts w:asciiTheme="minorHAnsi" w:hAnsiTheme="minorHAnsi"/>
          <w:color w:val="000000"/>
          <w:sz w:val="22"/>
          <w:szCs w:val="22"/>
        </w:rPr>
        <w:t>In addition, the Government continued to fund education initiatives, including after</w:t>
      </w:r>
      <w:r w:rsidR="000B0BE8">
        <w:rPr>
          <w:rFonts w:asciiTheme="minorHAnsi" w:hAnsiTheme="minorHAnsi"/>
          <w:color w:val="000000"/>
          <w:sz w:val="22"/>
          <w:szCs w:val="22"/>
        </w:rPr>
        <w:t>-</w:t>
      </w:r>
      <w:r w:rsidRPr="009D00C7">
        <w:rPr>
          <w:rFonts w:asciiTheme="minorHAnsi" w:hAnsiTheme="minorHAnsi"/>
          <w:color w:val="000000"/>
          <w:sz w:val="22"/>
          <w:szCs w:val="22"/>
        </w:rPr>
        <w:t xml:space="preserve">school programs, transportation subsidies, and school meals. </w:t>
      </w:r>
      <w:r>
        <w:rPr>
          <w:rFonts w:asciiTheme="minorHAnsi" w:hAnsiTheme="minorHAnsi"/>
          <w:color w:val="000000"/>
          <w:sz w:val="22"/>
          <w:szCs w:val="22"/>
        </w:rPr>
        <w:t xml:space="preserve">However, </w:t>
      </w:r>
      <w:r w:rsidR="00483173">
        <w:rPr>
          <w:rFonts w:asciiTheme="minorHAnsi" w:hAnsiTheme="minorHAnsi"/>
          <w:color w:val="000000"/>
          <w:sz w:val="22"/>
          <w:szCs w:val="22"/>
        </w:rPr>
        <w:t>although</w:t>
      </w:r>
      <w:r>
        <w:rPr>
          <w:rFonts w:asciiTheme="minorHAnsi" w:hAnsiTheme="minorHAnsi"/>
          <w:color w:val="000000"/>
          <w:sz w:val="22"/>
          <w:szCs w:val="22"/>
        </w:rPr>
        <w:t xml:space="preserve"> </w:t>
      </w:r>
      <w:r w:rsidRPr="009D00C7">
        <w:rPr>
          <w:rFonts w:asciiTheme="minorHAnsi" w:hAnsiTheme="minorHAnsi"/>
          <w:color w:val="000000"/>
          <w:sz w:val="22"/>
          <w:szCs w:val="22"/>
        </w:rPr>
        <w:t>evidence is limited, children in Saint Lucia are reported to engage in child labor in agriculture and in the worst forms of child labor in commercial sexual exploitation.</w:t>
      </w:r>
      <w:r>
        <w:rPr>
          <w:rFonts w:asciiTheme="minorHAnsi" w:hAnsiTheme="minorHAnsi"/>
          <w:color w:val="000000"/>
          <w:sz w:val="22"/>
          <w:szCs w:val="22"/>
        </w:rPr>
        <w:t xml:space="preserve"> </w:t>
      </w:r>
      <w:r w:rsidRPr="009D00C7">
        <w:rPr>
          <w:rFonts w:asciiTheme="minorHAnsi" w:hAnsiTheme="minorHAnsi"/>
          <w:color w:val="000000"/>
          <w:sz w:val="22"/>
          <w:szCs w:val="22"/>
        </w:rPr>
        <w:t xml:space="preserve">Saint Lucia </w:t>
      </w:r>
      <w:r w:rsidR="00483173">
        <w:rPr>
          <w:rFonts w:asciiTheme="minorHAnsi" w:hAnsiTheme="minorHAnsi"/>
          <w:color w:val="000000"/>
          <w:sz w:val="22"/>
          <w:szCs w:val="22"/>
        </w:rPr>
        <w:t>also continues to face</w:t>
      </w:r>
      <w:r w:rsidRPr="009D00C7">
        <w:rPr>
          <w:rFonts w:asciiTheme="minorHAnsi" w:hAnsiTheme="minorHAnsi"/>
          <w:color w:val="000000"/>
          <w:sz w:val="22"/>
          <w:szCs w:val="22"/>
        </w:rPr>
        <w:t xml:space="preserve"> legislative gaps. The law does not fully protect children from exploitation in pornography and illicit activities, and the Government has not adopted a list of hazardous activities p</w:t>
      </w:r>
      <w:r>
        <w:rPr>
          <w:rFonts w:asciiTheme="minorHAnsi" w:hAnsiTheme="minorHAnsi"/>
          <w:color w:val="000000"/>
          <w:sz w:val="22"/>
          <w:szCs w:val="22"/>
        </w:rPr>
        <w:t>rohibited for children. Further</w:t>
      </w:r>
      <w:r w:rsidRPr="009D00C7">
        <w:rPr>
          <w:rFonts w:asciiTheme="minorHAnsi" w:hAnsiTheme="minorHAnsi"/>
          <w:color w:val="000000"/>
          <w:sz w:val="22"/>
          <w:szCs w:val="22"/>
        </w:rPr>
        <w:t xml:space="preserve">, Saint Lucia has not conducted research to assess the nature and scope of child labor. </w:t>
      </w:r>
    </w:p>
    <w:p w14:paraId="265FFB3B" w14:textId="77777777" w:rsidR="00442059" w:rsidRPr="00364917" w:rsidRDefault="00442059" w:rsidP="00756A71">
      <w:pPr>
        <w:rPr>
          <w:rFonts w:asciiTheme="minorHAnsi" w:hAnsiTheme="minorHAnsi" w:cstheme="minorHAnsi"/>
          <w:sz w:val="22"/>
          <w:szCs w:val="22"/>
        </w:rPr>
      </w:pPr>
    </w:p>
    <w:p w14:paraId="4B35C406"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rPr>
        <w:t xml:space="preserve">Prevalence and </w:t>
      </w:r>
      <w:proofErr w:type="spellStart"/>
      <w:r w:rsidRPr="00F508C5">
        <w:rPr>
          <w:rFonts w:asciiTheme="minorHAnsi" w:hAnsiTheme="minorHAnsi" w:cstheme="minorHAnsi"/>
          <w:sz w:val="22"/>
          <w:szCs w:val="22"/>
        </w:rPr>
        <w:t>Sectoral</w:t>
      </w:r>
      <w:proofErr w:type="spellEnd"/>
      <w:r w:rsidRPr="00F508C5">
        <w:rPr>
          <w:rFonts w:asciiTheme="minorHAnsi" w:hAnsiTheme="minorHAnsi" w:cstheme="minorHAnsi"/>
          <w:sz w:val="22"/>
          <w:szCs w:val="22"/>
        </w:rPr>
        <w:t xml:space="preserve"> Distribution of Child Labor</w:t>
      </w:r>
    </w:p>
    <w:p w14:paraId="68ADFFDB" w14:textId="77777777" w:rsidR="009B6476" w:rsidRPr="00364917" w:rsidRDefault="009B6476" w:rsidP="00756A71">
      <w:pPr>
        <w:rPr>
          <w:rFonts w:asciiTheme="minorHAnsi" w:hAnsiTheme="minorHAnsi" w:cstheme="minorHAnsi"/>
          <w:sz w:val="22"/>
          <w:szCs w:val="22"/>
        </w:rPr>
      </w:pPr>
    </w:p>
    <w:p w14:paraId="763D610D" w14:textId="765FBC16" w:rsidR="009B6476" w:rsidRPr="00032006" w:rsidRDefault="00032006" w:rsidP="00756A71">
      <w:pPr>
        <w:rPr>
          <w:rFonts w:asciiTheme="minorHAnsi" w:hAnsiTheme="minorHAnsi"/>
          <w:sz w:val="22"/>
          <w:szCs w:val="22"/>
        </w:rPr>
      </w:pPr>
      <w:r>
        <w:rPr>
          <w:rFonts w:asciiTheme="minorHAnsi" w:hAnsiTheme="minorHAnsi"/>
          <w:sz w:val="22"/>
          <w:szCs w:val="22"/>
        </w:rPr>
        <w:t xml:space="preserve">Although </w:t>
      </w:r>
      <w:r w:rsidR="00E04B45">
        <w:rPr>
          <w:rFonts w:asciiTheme="minorHAnsi" w:hAnsiTheme="minorHAnsi"/>
          <w:sz w:val="22"/>
          <w:szCs w:val="22"/>
        </w:rPr>
        <w:t xml:space="preserve">evidence </w:t>
      </w:r>
      <w:r>
        <w:rPr>
          <w:rFonts w:asciiTheme="minorHAnsi" w:hAnsiTheme="minorHAnsi"/>
          <w:sz w:val="22"/>
          <w:szCs w:val="22"/>
        </w:rPr>
        <w:t>is limited, children in Saint Lucia are reported to engage in child labor in agriculture and in the worst forms of child labor in commercial sexual exploitation</w:t>
      </w:r>
      <w:r w:rsidR="00E500C3" w:rsidRPr="00E500C3">
        <w:rPr>
          <w:rFonts w:asciiTheme="minorHAnsi" w:hAnsiTheme="minorHAnsi"/>
          <w:sz w:val="22"/>
          <w:szCs w:val="22"/>
        </w:rPr>
        <w:t>.</w:t>
      </w:r>
      <w:r w:rsidR="0097465A" w:rsidRPr="00E500C3">
        <w:rPr>
          <w:rFonts w:asciiTheme="minorHAnsi" w:hAnsiTheme="minorHAnsi"/>
          <w:sz w:val="22"/>
          <w:szCs w:val="22"/>
        </w:rPr>
        <w:fldChar w:fldCharType="begin">
          <w:fldData xml:space="preserve">PEVuZE5vdGU+PENpdGUgRXhjbHVkZVllYXI9IjEiPjxBdXRob3I+VS5TLiBFbWJhc3N5LSBCcmlk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</w:fldData>
        </w:fldChar>
      </w:r>
      <w:r w:rsidR="00FE2383">
        <w:rPr>
          <w:rFonts w:asciiTheme="minorHAnsi" w:hAnsiTheme="minorHAnsi"/>
          <w:sz w:val="22"/>
          <w:szCs w:val="22"/>
        </w:rPr>
        <w:instrText xml:space="preserve"> ADDIN EN.CITE </w:instrText>
      </w:r>
      <w:r w:rsidR="00FE2383">
        <w:rPr>
          <w:rFonts w:asciiTheme="minorHAnsi" w:hAnsiTheme="minorHAnsi"/>
          <w:sz w:val="22"/>
          <w:szCs w:val="22"/>
        </w:rPr>
        <w:fldChar w:fldCharType="begin">
          <w:fldData xml:space="preserve">PEVuZE5vdGU+PENpdGUgRXhjbHVkZVllYXI9IjEiPjxBdXRob3I+VS5TLiBFbWJhc3N5LSBCcmlk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</w:fldData>
        </w:fldChar>
      </w:r>
      <w:r w:rsidR="00FE2383">
        <w:rPr>
          <w:rFonts w:asciiTheme="minorHAnsi" w:hAnsiTheme="minorHAnsi"/>
          <w:sz w:val="22"/>
          <w:szCs w:val="22"/>
        </w:rPr>
        <w:instrText xml:space="preserve"> ADDIN EN.CITE.DATA </w:instrText>
      </w:r>
      <w:r w:rsidR="00FE2383">
        <w:rPr>
          <w:rFonts w:asciiTheme="minorHAnsi" w:hAnsiTheme="minorHAnsi"/>
          <w:sz w:val="22"/>
          <w:szCs w:val="22"/>
        </w:rPr>
      </w:r>
      <w:r w:rsidR="00FE2383">
        <w:rPr>
          <w:rFonts w:asciiTheme="minorHAnsi" w:hAnsiTheme="minorHAnsi"/>
          <w:sz w:val="22"/>
          <w:szCs w:val="22"/>
        </w:rPr>
        <w:fldChar w:fldCharType="end"/>
      </w:r>
      <w:r w:rsidR="0097465A" w:rsidRPr="00E500C3">
        <w:rPr>
          <w:rFonts w:asciiTheme="minorHAnsi" w:hAnsiTheme="minorHAnsi"/>
          <w:sz w:val="22"/>
          <w:szCs w:val="22"/>
        </w:rPr>
      </w:r>
      <w:r w:rsidR="0097465A" w:rsidRPr="00E500C3">
        <w:rPr>
          <w:rFonts w:asciiTheme="minorHAnsi" w:hAnsiTheme="minorHAnsi"/>
          <w:sz w:val="22"/>
          <w:szCs w:val="22"/>
        </w:rPr>
        <w:fldChar w:fldCharType="separate"/>
      </w:r>
      <w:r w:rsidR="00866846">
        <w:rPr>
          <w:rFonts w:asciiTheme="minorHAnsi" w:hAnsiTheme="minorHAnsi"/>
          <w:noProof/>
          <w:sz w:val="22"/>
          <w:szCs w:val="22"/>
        </w:rPr>
        <w:t>(</w:t>
      </w:r>
      <w:hyperlink w:anchor="_ENREF_1" w:tooltip="U.S. Embassy- Bridgetown,  #3" w:history="1">
        <w:r w:rsidR="00FE2383">
          <w:rPr>
            <w:rFonts w:asciiTheme="minorHAnsi" w:hAnsiTheme="minorHAnsi"/>
            <w:noProof/>
            <w:sz w:val="22"/>
            <w:szCs w:val="22"/>
          </w:rPr>
          <w:t>1-4</w:t>
        </w:r>
      </w:hyperlink>
      <w:r w:rsidR="00866846">
        <w:rPr>
          <w:rFonts w:asciiTheme="minorHAnsi" w:hAnsiTheme="minorHAnsi"/>
          <w:noProof/>
          <w:sz w:val="22"/>
          <w:szCs w:val="22"/>
        </w:rPr>
        <w:t>)</w:t>
      </w:r>
      <w:r w:rsidR="0097465A" w:rsidRPr="00E500C3">
        <w:rPr>
          <w:rFonts w:asciiTheme="minorHAnsi" w:hAnsiTheme="minorHAnsi"/>
          <w:sz w:val="22"/>
          <w:szCs w:val="22"/>
        </w:rPr>
        <w:fldChar w:fldCharType="end"/>
      </w:r>
      <w:r w:rsidR="00E500C3" w:rsidRPr="00E500C3">
        <w:rPr>
          <w:rFonts w:asciiTheme="minorHAnsi" w:hAnsiTheme="minorHAnsi"/>
          <w:sz w:val="22"/>
          <w:szCs w:val="22"/>
        </w:rPr>
        <w:t xml:space="preserve"> </w:t>
      </w:r>
      <w:r w:rsidR="009B6476" w:rsidRPr="00E500C3">
        <w:rPr>
          <w:rFonts w:asciiTheme="minorHAnsi" w:hAnsiTheme="minorHAnsi" w:cstheme="minorHAnsi"/>
          <w:sz w:val="22"/>
          <w:szCs w:val="22"/>
        </w:rPr>
        <w:t xml:space="preserve">Table 1 provides </w:t>
      </w:r>
      <w:r w:rsidR="00E70F75" w:rsidRPr="00E500C3">
        <w:rPr>
          <w:rFonts w:asciiTheme="minorHAnsi" w:hAnsiTheme="minorHAnsi" w:cstheme="minorHAnsi"/>
          <w:sz w:val="22"/>
          <w:szCs w:val="22"/>
        </w:rPr>
        <w:t>key indicators</w:t>
      </w:r>
      <w:r w:rsidR="009B6476" w:rsidRPr="00E500C3">
        <w:rPr>
          <w:rFonts w:asciiTheme="minorHAnsi" w:hAnsiTheme="minorHAnsi" w:cstheme="minorHAnsi"/>
          <w:sz w:val="22"/>
          <w:szCs w:val="22"/>
        </w:rPr>
        <w:t xml:space="preserve"> on </w:t>
      </w:r>
      <w:r w:rsidR="00E70F75" w:rsidRPr="00E500C3">
        <w:rPr>
          <w:rFonts w:asciiTheme="minorHAnsi" w:hAnsiTheme="minorHAnsi" w:cstheme="minorHAnsi"/>
          <w:sz w:val="22"/>
          <w:szCs w:val="22"/>
        </w:rPr>
        <w:t>children’s work</w:t>
      </w:r>
      <w:r w:rsidR="009B6476" w:rsidRPr="00E500C3">
        <w:rPr>
          <w:rFonts w:asciiTheme="minorHAnsi" w:hAnsiTheme="minorHAnsi" w:cstheme="minorHAnsi"/>
          <w:sz w:val="22"/>
          <w:szCs w:val="22"/>
        </w:rPr>
        <w:t xml:space="preserve"> and education in </w:t>
      </w:r>
      <w:r w:rsidR="00E500C3">
        <w:rPr>
          <w:rFonts w:asciiTheme="minorHAnsi" w:hAnsiTheme="minorHAnsi" w:cstheme="minorHAnsi"/>
          <w:sz w:val="22"/>
          <w:szCs w:val="22"/>
        </w:rPr>
        <w:t>Saint Lucia</w:t>
      </w:r>
      <w:r w:rsidR="009B6476" w:rsidRPr="00E500C3">
        <w:rPr>
          <w:rFonts w:asciiTheme="minorHAnsi" w:hAnsiTheme="minorHAnsi" w:cstheme="minorHAnsi"/>
          <w:sz w:val="22"/>
          <w:szCs w:val="22"/>
        </w:rPr>
        <w:t xml:space="preserve">. </w:t>
      </w:r>
      <w:r w:rsidR="00EF53BC">
        <w:rPr>
          <w:rFonts w:asciiTheme="minorHAnsi" w:hAnsiTheme="minorHAnsi" w:cstheme="minorHAnsi"/>
          <w:sz w:val="22"/>
          <w:szCs w:val="22"/>
        </w:rPr>
        <w:t>Data on some of these indicators are not available from the sources used in this report.</w:t>
      </w:r>
    </w:p>
    <w:p w14:paraId="2BC13087" w14:textId="77777777" w:rsidR="00907CD3" w:rsidRDefault="00907CD3" w:rsidP="00756A71">
      <w:pPr>
        <w:rPr>
          <w:rFonts w:asciiTheme="minorHAnsi" w:hAnsiTheme="minorHAnsi" w:cstheme="minorHAnsi"/>
          <w:sz w:val="22"/>
          <w:szCs w:val="22"/>
        </w:rPr>
      </w:pPr>
    </w:p>
    <w:p w14:paraId="2D6F67D0" w14:textId="77777777" w:rsidR="00C73D21" w:rsidRPr="00AE717C" w:rsidRDefault="00C73D21" w:rsidP="00756A71">
      <w:pPr>
        <w:rPr>
          <w:rFonts w:asciiTheme="minorHAnsi" w:hAnsiTheme="minorHAnsi" w:cstheme="minorHAnsi"/>
          <w:b/>
          <w:sz w:val="22"/>
          <w:szCs w:val="22"/>
        </w:rPr>
      </w:pPr>
      <w:proofErr w:type="gramStart"/>
      <w:r w:rsidRPr="00AE717C">
        <w:rPr>
          <w:rFonts w:asciiTheme="minorHAnsi" w:hAnsiTheme="minorHAnsi" w:cstheme="minorHAnsi"/>
          <w:b/>
          <w:sz w:val="22"/>
          <w:szCs w:val="22"/>
        </w:rPr>
        <w:t>Table 1.</w:t>
      </w:r>
      <w:proofErr w:type="gramEnd"/>
      <w:r w:rsidRPr="00AE717C">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D20ED6" w14:paraId="77C7D55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EE55F4" w14:textId="77777777" w:rsidR="00D20ED6" w:rsidRPr="00D20ED6" w:rsidRDefault="003F7143"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D20ED6">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43643EBE"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4DA84642"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8504E09" w14:textId="77777777" w:rsidR="00D20ED6" w:rsidRPr="00D20ED6" w:rsidRDefault="00D20ED6" w:rsidP="00623C73">
            <w:pPr>
              <w:rPr>
                <w:rFonts w:asciiTheme="minorHAnsi" w:hAnsiTheme="minorHAnsi" w:cstheme="minorHAnsi"/>
                <w:sz w:val="20"/>
                <w:szCs w:val="20"/>
              </w:rPr>
            </w:pPr>
            <w:r w:rsidRPr="00D20ED6">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4BCE8A9B"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732D55E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B9C25AC" w14:textId="77777777" w:rsidR="00D20ED6" w:rsidRPr="00D20ED6" w:rsidRDefault="00D20ED6" w:rsidP="00623C73">
            <w:pPr>
              <w:rPr>
                <w:rFonts w:asciiTheme="minorHAnsi" w:hAnsiTheme="minorHAnsi" w:cstheme="minorHAnsi"/>
                <w:sz w:val="20"/>
                <w:szCs w:val="20"/>
              </w:rPr>
            </w:pPr>
            <w:r w:rsidRPr="00D20ED6">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05E0D34"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Unavailable</w:t>
            </w:r>
          </w:p>
        </w:tc>
      </w:tr>
      <w:tr w:rsidR="00D20ED6" w:rsidRPr="00D20ED6" w14:paraId="357052E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D46AE0F"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B902F39" w14:textId="77777777" w:rsidR="00D20ED6" w:rsidRPr="00D20ED6" w:rsidRDefault="00C027D0" w:rsidP="00756A71">
            <w:pPr>
              <w:rPr>
                <w:rFonts w:asciiTheme="minorHAnsi" w:hAnsiTheme="minorHAnsi" w:cstheme="minorHAnsi"/>
                <w:sz w:val="20"/>
                <w:szCs w:val="20"/>
              </w:rPr>
            </w:pPr>
            <w:r>
              <w:rPr>
                <w:rFonts w:asciiTheme="minorHAnsi" w:hAnsiTheme="minorHAnsi" w:cstheme="minorHAnsi"/>
                <w:sz w:val="20"/>
                <w:szCs w:val="20"/>
              </w:rPr>
              <w:t>91.6</w:t>
            </w:r>
          </w:p>
        </w:tc>
      </w:tr>
    </w:tbl>
    <w:p w14:paraId="312966C6" w14:textId="5575E218"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 xml:space="preserve">Source for primary completion rate: Data from 2012, published by </w:t>
      </w:r>
      <w:r w:rsidR="00C027D0">
        <w:rPr>
          <w:rFonts w:asciiTheme="minorHAnsi" w:hAnsiTheme="minorHAnsi" w:cstheme="minorHAnsi"/>
          <w:i/>
          <w:sz w:val="20"/>
          <w:szCs w:val="20"/>
        </w:rPr>
        <w:t>UNESCO Institute for Statistics, 2014.</w:t>
      </w:r>
      <w:r w:rsidR="0097465A" w:rsidRPr="00D57E10">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&lt;EndNote&gt;&lt;Cite&gt;&lt;Author&gt;UNESCO Institute for Statistics&lt;/Author&gt;&lt;RecNum&gt;1&lt;/RecNum&gt;&lt;DisplayText&gt;(5)&lt;/DisplayText&gt;&lt;record&gt;&lt;rec-number&gt;1&lt;/rec-number&gt;&lt;foreign-keys&gt;&lt;key app="EN" db-id="f9wsfwav7af5exe90v4559wm5trrzvxwztz2"&gt;1&lt;/key&gt;&lt;/foreign-keys&gt;&lt;ref-type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Total.&lt;/title&gt;&lt;/titles&gt;&lt;keywords&gt;&lt;keyword&gt;Saint Lucia&lt;/keyword&gt;&lt;/keywords&gt;&lt;dates&gt;&lt;pub-dates&gt;&lt;date&gt;[accessed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97465A" w:rsidRPr="00D57E10">
        <w:rPr>
          <w:rFonts w:asciiTheme="minorHAnsi" w:hAnsiTheme="minorHAnsi" w:cstheme="minorHAnsi"/>
          <w:sz w:val="20"/>
          <w:szCs w:val="20"/>
        </w:rPr>
        <w:fldChar w:fldCharType="separate"/>
      </w:r>
      <w:r w:rsidR="00D57E10" w:rsidRPr="00D57E10">
        <w:rPr>
          <w:rFonts w:asciiTheme="minorHAnsi" w:hAnsiTheme="minorHAnsi" w:cstheme="minorHAnsi"/>
          <w:noProof/>
          <w:sz w:val="20"/>
          <w:szCs w:val="20"/>
        </w:rPr>
        <w:t>(</w:t>
      </w:r>
      <w:hyperlink w:anchor="_ENREF_5" w:tooltip="UNESCO Institute for Statistics,  #1" w:history="1">
        <w:r w:rsidR="00FE2383" w:rsidRPr="00D57E10">
          <w:rPr>
            <w:rFonts w:asciiTheme="minorHAnsi" w:hAnsiTheme="minorHAnsi" w:cstheme="minorHAnsi"/>
            <w:noProof/>
            <w:sz w:val="20"/>
            <w:szCs w:val="20"/>
          </w:rPr>
          <w:t>5</w:t>
        </w:r>
      </w:hyperlink>
      <w:r w:rsidR="00D57E10" w:rsidRPr="00D57E10">
        <w:rPr>
          <w:rFonts w:asciiTheme="minorHAnsi" w:hAnsiTheme="minorHAnsi" w:cstheme="minorHAnsi"/>
          <w:noProof/>
          <w:sz w:val="20"/>
          <w:szCs w:val="20"/>
        </w:rPr>
        <w:t>)</w:t>
      </w:r>
      <w:r w:rsidR="0097465A" w:rsidRPr="00D57E10">
        <w:rPr>
          <w:rFonts w:asciiTheme="minorHAnsi" w:hAnsiTheme="minorHAnsi" w:cstheme="minorHAnsi"/>
          <w:sz w:val="20"/>
          <w:szCs w:val="20"/>
        </w:rPr>
        <w:fldChar w:fldCharType="end"/>
      </w:r>
    </w:p>
    <w:p w14:paraId="1C588144" w14:textId="535D32A1" w:rsidR="00D20ED6" w:rsidRPr="00D20ED6" w:rsidRDefault="00D20ED6" w:rsidP="00D20ED6">
      <w:pPr>
        <w:rPr>
          <w:rFonts w:asciiTheme="minorHAnsi" w:hAnsiTheme="minorHAnsi" w:cstheme="minorHAnsi"/>
          <w:i/>
          <w:sz w:val="20"/>
          <w:szCs w:val="20"/>
        </w:rPr>
      </w:pPr>
      <w:r w:rsidRPr="00D20ED6">
        <w:rPr>
          <w:rFonts w:asciiTheme="minorHAnsi" w:hAnsiTheme="minorHAnsi" w:cstheme="minorHAnsi"/>
          <w:i/>
          <w:sz w:val="20"/>
          <w:szCs w:val="20"/>
        </w:rPr>
        <w:t>Source for all other data: Understanding Children’s Work Project’s analysis</w:t>
      </w:r>
      <w:r w:rsidR="00C027D0">
        <w:rPr>
          <w:rFonts w:asciiTheme="minorHAnsi" w:hAnsiTheme="minorHAnsi" w:cstheme="minorHAnsi"/>
          <w:i/>
          <w:sz w:val="20"/>
          <w:szCs w:val="20"/>
        </w:rPr>
        <w:t>, 2014.</w:t>
      </w:r>
      <w:r w:rsidR="0097465A" w:rsidRPr="00D57E10">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&lt;EndNote&gt;&lt;Cite&gt;&lt;Author&gt;UCW&lt;/Author&gt;&lt;Year&gt;Analysis received February 13, 2014&lt;/Year&gt;&lt;RecNum&gt;29&lt;/RecNum&gt;&lt;DisplayText&gt;(6)&lt;/DisplayText&gt;&lt;record&gt;&lt;rec-number&gt;29&lt;/rec-number&gt;&lt;foreign-keys&gt;&lt;key app="EN" db-id="f9wsfwav7af5exe90v4559wm5trrzvxwztz2"&gt;29&lt;/key&gt;&lt;/foreign-keys&gt;&lt;ref-type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Surveys&lt;/title&gt;&lt;/titles&gt;&lt;keywords&gt;&lt;keyword&gt;Saint Lucia&lt;/keyword&gt;&lt;/keywords&gt;&lt;dates&gt;&lt;year&gt;Analysis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97465A" w:rsidRPr="00D57E10">
        <w:rPr>
          <w:rFonts w:asciiTheme="minorHAnsi" w:hAnsiTheme="minorHAnsi" w:cstheme="minorHAnsi"/>
          <w:sz w:val="20"/>
          <w:szCs w:val="20"/>
        </w:rPr>
        <w:fldChar w:fldCharType="separate"/>
      </w:r>
      <w:r w:rsidR="00D57E10" w:rsidRPr="00D57E10">
        <w:rPr>
          <w:rFonts w:asciiTheme="minorHAnsi" w:hAnsiTheme="minorHAnsi" w:cstheme="minorHAnsi"/>
          <w:noProof/>
          <w:sz w:val="20"/>
          <w:szCs w:val="20"/>
        </w:rPr>
        <w:t>(</w:t>
      </w:r>
      <w:hyperlink w:anchor="_ENREF_6" w:tooltip="UCW, Analysis received February 13, 2014 #29" w:history="1">
        <w:r w:rsidR="00FE2383" w:rsidRPr="00D57E10">
          <w:rPr>
            <w:rFonts w:asciiTheme="minorHAnsi" w:hAnsiTheme="minorHAnsi" w:cstheme="minorHAnsi"/>
            <w:noProof/>
            <w:sz w:val="20"/>
            <w:szCs w:val="20"/>
          </w:rPr>
          <w:t>6</w:t>
        </w:r>
      </w:hyperlink>
      <w:r w:rsidR="00D57E10" w:rsidRPr="00D57E10">
        <w:rPr>
          <w:rFonts w:asciiTheme="minorHAnsi" w:hAnsiTheme="minorHAnsi" w:cstheme="minorHAnsi"/>
          <w:noProof/>
          <w:sz w:val="20"/>
          <w:szCs w:val="20"/>
        </w:rPr>
        <w:t>)</w:t>
      </w:r>
      <w:r w:rsidR="0097465A" w:rsidRPr="00D57E10">
        <w:rPr>
          <w:rFonts w:asciiTheme="minorHAnsi" w:hAnsiTheme="minorHAnsi" w:cstheme="minorHAnsi"/>
          <w:sz w:val="20"/>
          <w:szCs w:val="20"/>
        </w:rPr>
        <w:fldChar w:fldCharType="end"/>
      </w:r>
    </w:p>
    <w:p w14:paraId="0A63BE2F" w14:textId="77777777" w:rsidR="00907CD3" w:rsidRDefault="00907CD3" w:rsidP="00756A71">
      <w:pPr>
        <w:rPr>
          <w:rFonts w:asciiTheme="minorHAnsi" w:hAnsiTheme="minorHAnsi" w:cstheme="minorHAnsi"/>
          <w:sz w:val="22"/>
          <w:szCs w:val="22"/>
        </w:rPr>
      </w:pPr>
    </w:p>
    <w:p w14:paraId="2F83D88F" w14:textId="77777777"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14:paraId="7017A45D" w14:textId="77777777" w:rsidR="009B6476" w:rsidRPr="00185BCF" w:rsidRDefault="009B6476" w:rsidP="00756A71">
      <w:pPr>
        <w:rPr>
          <w:rFonts w:asciiTheme="minorHAnsi" w:hAnsiTheme="minorHAnsi" w:cstheme="minorHAnsi"/>
          <w:sz w:val="22"/>
          <w:szCs w:val="22"/>
        </w:rPr>
      </w:pPr>
    </w:p>
    <w:p w14:paraId="56096963" w14:textId="77777777" w:rsidR="009B6476" w:rsidRPr="00AE717C" w:rsidRDefault="009B6476" w:rsidP="00756A71">
      <w:pPr>
        <w:rPr>
          <w:rFonts w:asciiTheme="minorHAnsi" w:hAnsiTheme="minorHAnsi" w:cstheme="minorHAnsi"/>
          <w:b/>
          <w:sz w:val="22"/>
          <w:szCs w:val="22"/>
        </w:rPr>
      </w:pPr>
      <w:proofErr w:type="gramStart"/>
      <w:r w:rsidRPr="00AE717C">
        <w:rPr>
          <w:rFonts w:asciiTheme="minorHAnsi" w:hAnsiTheme="minorHAnsi" w:cstheme="minorHAnsi"/>
          <w:b/>
          <w:sz w:val="22"/>
          <w:szCs w:val="22"/>
        </w:rPr>
        <w:t>Table 2.</w:t>
      </w:r>
      <w:proofErr w:type="gramEnd"/>
      <w:r w:rsidRPr="00AE717C">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20ED6" w14:paraId="062E3F90" w14:textId="77777777" w:rsidTr="0042480D">
        <w:trPr>
          <w:trHeight w:val="229"/>
        </w:trPr>
        <w:tc>
          <w:tcPr>
            <w:tcW w:w="2088" w:type="dxa"/>
            <w:shd w:val="clear" w:color="auto" w:fill="DAEEF3" w:themeFill="accent5" w:themeFillTint="33"/>
            <w:vAlign w:val="center"/>
          </w:tcPr>
          <w:p w14:paraId="421CE07E"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68DD2055" w14:textId="77777777" w:rsidR="00D20ED6" w:rsidRPr="00D20ED6" w:rsidRDefault="00D20ED6" w:rsidP="00756A71">
            <w:pPr>
              <w:rPr>
                <w:rFonts w:asciiTheme="minorHAnsi" w:hAnsiTheme="minorHAnsi" w:cstheme="minorHAnsi"/>
                <w:b/>
                <w:sz w:val="20"/>
                <w:szCs w:val="20"/>
              </w:rPr>
            </w:pPr>
            <w:r w:rsidRPr="00D20ED6">
              <w:rPr>
                <w:rFonts w:asciiTheme="minorHAnsi" w:hAnsiTheme="minorHAnsi" w:cstheme="minorHAnsi"/>
                <w:b/>
                <w:sz w:val="20"/>
                <w:szCs w:val="20"/>
              </w:rPr>
              <w:t>Activity</w:t>
            </w:r>
          </w:p>
        </w:tc>
      </w:tr>
      <w:tr w:rsidR="00D20ED6" w:rsidRPr="00D20ED6" w14:paraId="4EA9051F" w14:textId="77777777" w:rsidTr="0042480D">
        <w:trPr>
          <w:trHeight w:val="243"/>
        </w:trPr>
        <w:tc>
          <w:tcPr>
            <w:tcW w:w="2088" w:type="dxa"/>
            <w:vAlign w:val="center"/>
          </w:tcPr>
          <w:p w14:paraId="37493342"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Agriculture</w:t>
            </w:r>
          </w:p>
        </w:tc>
        <w:tc>
          <w:tcPr>
            <w:tcW w:w="6746" w:type="dxa"/>
            <w:vAlign w:val="center"/>
          </w:tcPr>
          <w:p w14:paraId="0E402A72" w14:textId="63D29ABA" w:rsidR="00D20ED6" w:rsidRPr="00D20ED6" w:rsidRDefault="00E07780" w:rsidP="00FE2383">
            <w:pPr>
              <w:rPr>
                <w:rFonts w:asciiTheme="minorHAnsi" w:hAnsiTheme="minorHAnsi" w:cstheme="minorHAnsi"/>
                <w:sz w:val="20"/>
                <w:szCs w:val="20"/>
              </w:rPr>
            </w:pPr>
            <w:r>
              <w:rPr>
                <w:rFonts w:asciiTheme="minorHAnsi" w:hAnsiTheme="minorHAnsi" w:cstheme="minorHAnsi"/>
                <w:sz w:val="20"/>
                <w:szCs w:val="20"/>
              </w:rPr>
              <w:t>Harvest</w:t>
            </w:r>
            <w:r w:rsidR="00997A32">
              <w:rPr>
                <w:rFonts w:asciiTheme="minorHAnsi" w:hAnsiTheme="minorHAnsi" w:cstheme="minorHAnsi"/>
                <w:sz w:val="20"/>
                <w:szCs w:val="20"/>
              </w:rPr>
              <w:t>ing</w:t>
            </w:r>
            <w:r>
              <w:rPr>
                <w:rFonts w:asciiTheme="minorHAnsi" w:hAnsiTheme="minorHAnsi" w:cstheme="minorHAnsi"/>
                <w:sz w:val="20"/>
                <w:szCs w:val="20"/>
              </w:rPr>
              <w:t xml:space="preserve"> bananas</w:t>
            </w:r>
            <w:r w:rsidR="00EF53BC" w:rsidRPr="00EF53BC">
              <w:rPr>
                <w:rFonts w:asciiTheme="minorHAnsi" w:hAnsiTheme="minorHAnsi" w:cstheme="minorHAnsi"/>
                <w:sz w:val="20"/>
                <w:szCs w:val="20"/>
              </w:rPr>
              <w:t>*</w:t>
            </w:r>
            <w:r w:rsidR="00F577FB">
              <w:rPr>
                <w:rFonts w:asciiTheme="minorHAnsi" w:hAnsiTheme="minorHAnsi" w:cstheme="minorHAnsi"/>
                <w:bCs/>
                <w:sz w:val="20"/>
                <w:szCs w:val="20"/>
              </w:rPr>
              <w:t xml:space="preserve"> </w:t>
            </w:r>
            <w:r w:rsidR="0097465A">
              <w:rPr>
                <w:rFonts w:asciiTheme="minorHAnsi" w:hAnsiTheme="minorHAnsi" w:cstheme="minorHAnsi"/>
                <w:bCs/>
                <w:sz w:val="20"/>
                <w:szCs w:val="20"/>
              </w:rPr>
              <w:fldChar w:fldCharType="begin"/>
            </w:r>
            <w:r w:rsidR="00FE2383">
              <w:rPr>
                <w:rFonts w:asciiTheme="minorHAnsi" w:hAnsiTheme="minorHAnsi" w:cstheme="minorHAnsi"/>
                <w:bCs/>
                <w:sz w:val="20"/>
                <w:szCs w:val="20"/>
              </w:rPr>
              <w:instrText xml:space="preserve"> ADDIN EN.CITE &lt;EndNote&gt;&lt;Cite ExcludeYear="1"&gt;&lt;Author&gt;U.S. Embassy- Bridgetown&lt;/Author&gt;&lt;RecNum&gt;3&lt;/RecNum&gt;&lt;DisplayText&gt;(1, 7, 8)&lt;/DisplayText&gt;&lt;record&gt;&lt;rec-number&gt;3&lt;/rec-number&gt;&lt;foreign-keys&gt;&lt;key app="EN" db-id="f9wsfwav7af5exe90v4559wm5trrzvxwztz2"&gt;3&lt;/key&gt;&lt;/foreign-keys&gt;&lt;ref-type name="Report"&gt;27&lt;/ref-type&gt;&lt;contributors&gt;&lt;authors&gt;&lt;author&gt;U.S. Embassy- Bridgetown,&lt;/author&gt;&lt;/authors&gt;&lt;/contributors&gt;&lt;titles&gt;&lt;title&gt;reporting, February 4, 2013&lt;/title&gt;&lt;/titles&gt;&lt;keywords&gt;&lt;keyword&gt;Saint Lucia&lt;/keyword&gt;&lt;/keywords&gt;&lt;dates&gt;&lt;/dates&gt;&lt;urls&gt;&lt;/urls&gt;&lt;/record&gt;&lt;/Cite&gt;&lt;Cite&gt;&lt;Author&gt;U.S. Embassy- Bridgetown&lt;/Author&gt;&lt;RecNum&gt;24&lt;/RecNum&gt;&lt;record&gt;&lt;rec-number&gt;24&lt;/rec-number&gt;&lt;foreign-keys&gt;&lt;key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Lucia&lt;/keyword&gt;&lt;/keywords&gt;&lt;dates&gt;&lt;/dates&gt;&lt;urls&gt;&lt;/urls&gt;&lt;/record&gt;&lt;/Cite&gt;&lt;Cite&gt;&lt;Author&gt;Government of Saint Lucia&lt;/Author&gt;&lt;Year&gt;2012&lt;/Year&gt;&lt;RecNum&gt;11&lt;/RecNum&gt;&lt;record&gt;&lt;rec-number&gt;11&lt;/rec-number&gt;&lt;foreign-keys&gt;&lt;key app="EN" db-id="f9wsfwav7af5exe90v4559wm5trrzvxwztz2"&gt;11&lt;/key&gt;&lt;/foreign-keys&gt;&lt;ref-type name="Personal Communication"&gt;26&lt;/ref-type&gt;&lt;contributors&gt;&lt;authors&gt;&lt;author&gt;Government of Saint Lucia,&lt;/author&gt;&lt;/authors&gt;&lt;secondary-authors&gt;&lt;author&gt;USDOL official,&lt;/author&gt;&lt;/secondary-authors&gt;&lt;/contributors&gt;&lt;titles&gt;&lt;/titles&gt;&lt;keywords&gt;&lt;keyword&gt;Saint Lucia&lt;/keyword&gt;&lt;/keywords&gt;&lt;dates&gt;&lt;year&gt;2012&lt;/year&gt;&lt;pub-dates&gt;&lt;date&gt;November 26,&lt;/date&gt;&lt;/pub-dates&gt;&lt;/dates&gt;&lt;work-type&gt;Letter to &lt;/work-type&gt;&lt;urls&gt;&lt;/urls&gt;&lt;/record&gt;&lt;/Cite&gt;&lt;/EndNote&gt;</w:instrText>
            </w:r>
            <w:r w:rsidR="0097465A">
              <w:rPr>
                <w:rFonts w:asciiTheme="minorHAnsi" w:hAnsiTheme="minorHAnsi" w:cstheme="minorHAnsi"/>
                <w:bCs/>
                <w:sz w:val="20"/>
                <w:szCs w:val="20"/>
              </w:rPr>
              <w:fldChar w:fldCharType="separate"/>
            </w:r>
            <w:r w:rsidR="00D57E10">
              <w:rPr>
                <w:rFonts w:asciiTheme="minorHAnsi" w:hAnsiTheme="minorHAnsi" w:cstheme="minorHAnsi"/>
                <w:bCs/>
                <w:noProof/>
                <w:sz w:val="20"/>
                <w:szCs w:val="20"/>
              </w:rPr>
              <w:t>(</w:t>
            </w:r>
            <w:hyperlink w:anchor="_ENREF_1" w:tooltip="U.S. Embassy- Bridgetown,  #3" w:history="1">
              <w:r w:rsidR="00FE2383">
                <w:rPr>
                  <w:rFonts w:asciiTheme="minorHAnsi" w:hAnsiTheme="minorHAnsi" w:cstheme="minorHAnsi"/>
                  <w:bCs/>
                  <w:noProof/>
                  <w:sz w:val="20"/>
                  <w:szCs w:val="20"/>
                </w:rPr>
                <w:t>1</w:t>
              </w:r>
            </w:hyperlink>
            <w:r w:rsidR="00D57E10">
              <w:rPr>
                <w:rFonts w:asciiTheme="minorHAnsi" w:hAnsiTheme="minorHAnsi" w:cstheme="minorHAnsi"/>
                <w:bCs/>
                <w:noProof/>
                <w:sz w:val="20"/>
                <w:szCs w:val="20"/>
              </w:rPr>
              <w:t xml:space="preserve">, </w:t>
            </w:r>
            <w:hyperlink w:anchor="_ENREF_7" w:tooltip="U.S. Embassy- Bridgetown,  #24" w:history="1">
              <w:r w:rsidR="00FE2383">
                <w:rPr>
                  <w:rFonts w:asciiTheme="minorHAnsi" w:hAnsiTheme="minorHAnsi" w:cstheme="minorHAnsi"/>
                  <w:bCs/>
                  <w:noProof/>
                  <w:sz w:val="20"/>
                  <w:szCs w:val="20"/>
                </w:rPr>
                <w:t>7</w:t>
              </w:r>
            </w:hyperlink>
            <w:r w:rsidR="00D57E10">
              <w:rPr>
                <w:rFonts w:asciiTheme="minorHAnsi" w:hAnsiTheme="minorHAnsi" w:cstheme="minorHAnsi"/>
                <w:bCs/>
                <w:noProof/>
                <w:sz w:val="20"/>
                <w:szCs w:val="20"/>
              </w:rPr>
              <w:t xml:space="preserve">, </w:t>
            </w:r>
            <w:hyperlink w:anchor="_ENREF_8" w:tooltip="Government of Saint Lucia, 2012 #11" w:history="1">
              <w:r w:rsidR="00FE2383">
                <w:rPr>
                  <w:rFonts w:asciiTheme="minorHAnsi" w:hAnsiTheme="minorHAnsi" w:cstheme="minorHAnsi"/>
                  <w:bCs/>
                  <w:noProof/>
                  <w:sz w:val="20"/>
                  <w:szCs w:val="20"/>
                </w:rPr>
                <w:t>8</w:t>
              </w:r>
            </w:hyperlink>
            <w:r w:rsidR="00D57E10">
              <w:rPr>
                <w:rFonts w:asciiTheme="minorHAnsi" w:hAnsiTheme="minorHAnsi" w:cstheme="minorHAnsi"/>
                <w:bCs/>
                <w:noProof/>
                <w:sz w:val="20"/>
                <w:szCs w:val="20"/>
              </w:rPr>
              <w:t>)</w:t>
            </w:r>
            <w:r w:rsidR="0097465A">
              <w:rPr>
                <w:rFonts w:asciiTheme="minorHAnsi" w:hAnsiTheme="minorHAnsi" w:cstheme="minorHAnsi"/>
                <w:bCs/>
                <w:sz w:val="20"/>
                <w:szCs w:val="20"/>
              </w:rPr>
              <w:fldChar w:fldCharType="end"/>
            </w:r>
          </w:p>
        </w:tc>
      </w:tr>
      <w:tr w:rsidR="00D20ED6" w:rsidRPr="00D20ED6" w14:paraId="1BF47271" w14:textId="77777777" w:rsidTr="0042480D">
        <w:trPr>
          <w:trHeight w:val="243"/>
        </w:trPr>
        <w:tc>
          <w:tcPr>
            <w:tcW w:w="2088" w:type="dxa"/>
            <w:vMerge w:val="restart"/>
            <w:vAlign w:val="center"/>
          </w:tcPr>
          <w:p w14:paraId="45364875" w14:textId="77777777" w:rsidR="00D20ED6" w:rsidRPr="00D20ED6" w:rsidRDefault="00D20ED6" w:rsidP="00756A71">
            <w:pPr>
              <w:rPr>
                <w:rFonts w:asciiTheme="minorHAnsi" w:hAnsiTheme="minorHAnsi" w:cstheme="minorHAnsi"/>
                <w:sz w:val="20"/>
                <w:szCs w:val="20"/>
              </w:rPr>
            </w:pPr>
            <w:r w:rsidRPr="00D20ED6">
              <w:rPr>
                <w:rFonts w:asciiTheme="minorHAnsi" w:hAnsiTheme="minorHAnsi" w:cstheme="minorHAnsi"/>
                <w:sz w:val="20"/>
                <w:szCs w:val="20"/>
              </w:rPr>
              <w:t>Services</w:t>
            </w:r>
          </w:p>
        </w:tc>
        <w:tc>
          <w:tcPr>
            <w:tcW w:w="6746" w:type="dxa"/>
            <w:vAlign w:val="center"/>
          </w:tcPr>
          <w:p w14:paraId="4E86944F" w14:textId="7C1FC5E1" w:rsidR="00D20ED6" w:rsidRPr="00D20ED6" w:rsidRDefault="00E07780" w:rsidP="00FE2383">
            <w:pPr>
              <w:rPr>
                <w:rFonts w:asciiTheme="minorHAnsi" w:hAnsiTheme="minorHAnsi" w:cstheme="minorHAnsi"/>
                <w:sz w:val="20"/>
                <w:szCs w:val="20"/>
              </w:rPr>
            </w:pPr>
            <w:r>
              <w:rPr>
                <w:rFonts w:asciiTheme="minorHAnsi" w:hAnsiTheme="minorHAnsi" w:cstheme="minorHAnsi"/>
                <w:sz w:val="20"/>
                <w:szCs w:val="20"/>
              </w:rPr>
              <w:t>Street vending</w:t>
            </w:r>
            <w:r w:rsidR="00EF53BC" w:rsidRPr="00EF53BC">
              <w:rPr>
                <w:rFonts w:asciiTheme="minorHAnsi" w:hAnsiTheme="minorHAnsi" w:cstheme="minorHAnsi"/>
                <w:sz w:val="20"/>
                <w:szCs w:val="20"/>
              </w:rPr>
              <w:t>*</w:t>
            </w:r>
            <w:r w:rsidR="00F577FB">
              <w:rPr>
                <w:rFonts w:asciiTheme="minorHAnsi" w:hAnsiTheme="minorHAnsi" w:cstheme="minorHAnsi"/>
                <w:bCs/>
                <w:sz w:val="20"/>
                <w:szCs w:val="20"/>
              </w:rPr>
              <w:t xml:space="preserve"> </w:t>
            </w:r>
            <w:r w:rsidR="0097465A">
              <w:rPr>
                <w:rFonts w:asciiTheme="minorHAnsi" w:hAnsiTheme="minorHAnsi" w:cstheme="minorHAnsi"/>
                <w:bCs/>
                <w:sz w:val="20"/>
                <w:szCs w:val="20"/>
              </w:rPr>
              <w:fldChar w:fldCharType="begin"/>
            </w:r>
            <w:r w:rsidR="00FE2383">
              <w:rPr>
                <w:rFonts w:asciiTheme="minorHAnsi" w:hAnsiTheme="minorHAnsi" w:cstheme="minorHAnsi"/>
                <w:bCs/>
                <w:sz w:val="20"/>
                <w:szCs w:val="20"/>
              </w:rPr>
              <w:instrText xml:space="preserve"> ADDIN EN.CITE &lt;EndNote&gt;&lt;Cite&gt;&lt;Author&gt;U.S. Embassy- Bridgetown&lt;/Author&gt;&lt;RecNum&gt;3&lt;/RecNum&gt;&lt;DisplayText&gt;(1, 7)&lt;/DisplayText&gt;&lt;record&gt;&lt;rec-number&gt;3&lt;/rec-number&gt;&lt;foreign-keys&gt;&lt;key app="EN" db-id="f9wsfwav7af5exe90v4559wm5trrzvxwztz2"&gt;3&lt;/key&gt;&lt;/foreign-keys&gt;&lt;ref-type name="Report"&gt;27&lt;/ref-type&gt;&lt;contributors&gt;&lt;authors&gt;&lt;author&gt;U.S. Embassy- Bridgetown,&lt;/author&gt;&lt;/authors&gt;&lt;/contributors&gt;&lt;titles&gt;&lt;title&gt;reporting, February 4, 2013&lt;/title&gt;&lt;/titles&gt;&lt;keywords&gt;&lt;keyword&gt;Saint Lucia&lt;/keyword&gt;&lt;/keywords&gt;&lt;dates&gt;&lt;/dates&gt;&lt;urls&gt;&lt;/urls&gt;&lt;/record&gt;&lt;/Cite&gt;&lt;Cite&gt;&lt;Author&gt;U.S. Embassy- Bridgetown&lt;/Author&gt;&lt;RecNum&gt;24&lt;/RecNum&gt;&lt;record&gt;&lt;rec-number&gt;24&lt;/rec-number&gt;&lt;foreign-keys&gt;&lt;key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Pr>
                <w:rFonts w:asciiTheme="minorHAnsi" w:hAnsiTheme="minorHAnsi" w:cstheme="minorHAnsi"/>
                <w:bCs/>
                <w:sz w:val="20"/>
                <w:szCs w:val="20"/>
              </w:rPr>
              <w:fldChar w:fldCharType="separate"/>
            </w:r>
            <w:r w:rsidR="00D57E10">
              <w:rPr>
                <w:rFonts w:asciiTheme="minorHAnsi" w:hAnsiTheme="minorHAnsi" w:cstheme="minorHAnsi"/>
                <w:bCs/>
                <w:noProof/>
                <w:sz w:val="20"/>
                <w:szCs w:val="20"/>
              </w:rPr>
              <w:t>(</w:t>
            </w:r>
            <w:hyperlink w:anchor="_ENREF_1" w:tooltip="U.S. Embassy- Bridgetown,  #3" w:history="1">
              <w:r w:rsidR="00FE2383">
                <w:rPr>
                  <w:rFonts w:asciiTheme="minorHAnsi" w:hAnsiTheme="minorHAnsi" w:cstheme="minorHAnsi"/>
                  <w:bCs/>
                  <w:noProof/>
                  <w:sz w:val="20"/>
                  <w:szCs w:val="20"/>
                </w:rPr>
                <w:t>1</w:t>
              </w:r>
            </w:hyperlink>
            <w:r w:rsidR="00D57E10">
              <w:rPr>
                <w:rFonts w:asciiTheme="minorHAnsi" w:hAnsiTheme="minorHAnsi" w:cstheme="minorHAnsi"/>
                <w:bCs/>
                <w:noProof/>
                <w:sz w:val="20"/>
                <w:szCs w:val="20"/>
              </w:rPr>
              <w:t xml:space="preserve">, </w:t>
            </w:r>
            <w:hyperlink w:anchor="_ENREF_7" w:tooltip="U.S. Embassy- Bridgetown,  #24" w:history="1">
              <w:r w:rsidR="00FE2383">
                <w:rPr>
                  <w:rFonts w:asciiTheme="minorHAnsi" w:hAnsiTheme="minorHAnsi" w:cstheme="minorHAnsi"/>
                  <w:bCs/>
                  <w:noProof/>
                  <w:sz w:val="20"/>
                  <w:szCs w:val="20"/>
                </w:rPr>
                <w:t>7</w:t>
              </w:r>
            </w:hyperlink>
            <w:r w:rsidR="00D57E10">
              <w:rPr>
                <w:rFonts w:asciiTheme="minorHAnsi" w:hAnsiTheme="minorHAnsi" w:cstheme="minorHAnsi"/>
                <w:bCs/>
                <w:noProof/>
                <w:sz w:val="20"/>
                <w:szCs w:val="20"/>
              </w:rPr>
              <w:t>)</w:t>
            </w:r>
            <w:r w:rsidR="0097465A">
              <w:rPr>
                <w:rFonts w:asciiTheme="minorHAnsi" w:hAnsiTheme="minorHAnsi" w:cstheme="minorHAnsi"/>
                <w:bCs/>
                <w:sz w:val="20"/>
                <w:szCs w:val="20"/>
              </w:rPr>
              <w:fldChar w:fldCharType="end"/>
            </w:r>
          </w:p>
        </w:tc>
      </w:tr>
      <w:tr w:rsidR="00D20ED6" w:rsidRPr="00D20ED6" w14:paraId="06648C9F" w14:textId="77777777" w:rsidTr="0042480D">
        <w:trPr>
          <w:trHeight w:val="143"/>
        </w:trPr>
        <w:tc>
          <w:tcPr>
            <w:tcW w:w="2088" w:type="dxa"/>
            <w:vMerge/>
            <w:vAlign w:val="center"/>
          </w:tcPr>
          <w:p w14:paraId="0BD7276E" w14:textId="77777777" w:rsidR="00D20ED6" w:rsidRPr="00D20ED6" w:rsidRDefault="00D20ED6" w:rsidP="00756A71">
            <w:pPr>
              <w:rPr>
                <w:rFonts w:asciiTheme="minorHAnsi" w:hAnsiTheme="minorHAnsi" w:cstheme="minorHAnsi"/>
                <w:sz w:val="20"/>
                <w:szCs w:val="20"/>
              </w:rPr>
            </w:pPr>
          </w:p>
        </w:tc>
        <w:tc>
          <w:tcPr>
            <w:tcW w:w="6746" w:type="dxa"/>
            <w:vAlign w:val="center"/>
          </w:tcPr>
          <w:p w14:paraId="58105A49" w14:textId="444AF043" w:rsidR="00D20ED6" w:rsidRPr="00D20ED6" w:rsidRDefault="00E07780" w:rsidP="00FE2383">
            <w:pPr>
              <w:rPr>
                <w:rFonts w:asciiTheme="minorHAnsi" w:hAnsiTheme="minorHAnsi" w:cstheme="minorHAnsi"/>
                <w:sz w:val="20"/>
                <w:szCs w:val="20"/>
              </w:rPr>
            </w:pPr>
            <w:r>
              <w:rPr>
                <w:rFonts w:asciiTheme="minorHAnsi" w:hAnsiTheme="minorHAnsi" w:cstheme="minorHAnsi"/>
                <w:sz w:val="20"/>
                <w:szCs w:val="20"/>
              </w:rPr>
              <w:t>Washing cars</w:t>
            </w:r>
            <w:r w:rsidR="00EF53BC" w:rsidRPr="00EF53BC">
              <w:rPr>
                <w:rFonts w:asciiTheme="minorHAnsi" w:hAnsiTheme="minorHAnsi" w:cstheme="minorHAnsi"/>
                <w:sz w:val="20"/>
                <w:szCs w:val="20"/>
              </w:rPr>
              <w:t>*</w:t>
            </w:r>
            <w:r w:rsidR="00F577FB">
              <w:rPr>
                <w:rFonts w:asciiTheme="minorHAnsi" w:hAnsiTheme="minorHAnsi" w:cstheme="minorHAnsi"/>
                <w:bCs/>
                <w:sz w:val="20"/>
                <w:szCs w:val="20"/>
              </w:rPr>
              <w:t xml:space="preserve"> </w:t>
            </w:r>
            <w:r w:rsidR="0097465A">
              <w:rPr>
                <w:rFonts w:asciiTheme="minorHAnsi" w:hAnsiTheme="minorHAnsi" w:cstheme="minorHAnsi"/>
                <w:bCs/>
                <w:sz w:val="20"/>
                <w:szCs w:val="20"/>
              </w:rPr>
              <w:fldChar w:fldCharType="begin"/>
            </w:r>
            <w:r w:rsidR="00FE2383">
              <w:rPr>
                <w:rFonts w:asciiTheme="minorHAnsi" w:hAnsiTheme="minorHAnsi" w:cstheme="minorHAnsi"/>
                <w:bCs/>
                <w:sz w:val="20"/>
                <w:szCs w:val="20"/>
              </w:rPr>
              <w:instrText xml:space="preserve"> ADDIN EN.CITE &lt;EndNote&gt;&lt;Cite&gt;&lt;Author&gt;U.S. Embassy- Bridgetown&lt;/Author&gt;&lt;RecNum&gt;3&lt;/RecNum&gt;&lt;DisplayText&gt;(1, 7)&lt;/DisplayText&gt;&lt;record&gt;&lt;rec-number&gt;3&lt;/rec-number&gt;&lt;foreign-keys&gt;&lt;key app="EN" db-id="f9wsfwav7af5exe90v4559wm5trrzvxwztz2"&gt;3&lt;/key&gt;&lt;/foreign-keys&gt;&lt;ref-type name="Report"&gt;27&lt;/ref-type&gt;&lt;contributors&gt;&lt;authors&gt;&lt;author&gt;U.S. Embassy- Bridgetown,&lt;/author&gt;&lt;/authors&gt;&lt;/contributors&gt;&lt;titles&gt;&lt;title&gt;reporting, February 4, 2013&lt;/title&gt;&lt;/titles&gt;&lt;keywords&gt;&lt;keyword&gt;Saint Lucia&lt;/keyword&gt;&lt;/keywords&gt;&lt;dates&gt;&lt;/dates&gt;&lt;urls&gt;&lt;/urls&gt;&lt;/record&gt;&lt;/Cite&gt;&lt;Cite&gt;&lt;Author&gt;U.S. Embassy- Bridgetown&lt;/Author&gt;&lt;RecNum&gt;24&lt;/RecNum&gt;&lt;record&gt;&lt;rec-number&gt;24&lt;/rec-number&gt;&lt;foreign-keys&gt;&lt;key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Pr>
                <w:rFonts w:asciiTheme="minorHAnsi" w:hAnsiTheme="minorHAnsi" w:cstheme="minorHAnsi"/>
                <w:bCs/>
                <w:sz w:val="20"/>
                <w:szCs w:val="20"/>
              </w:rPr>
              <w:fldChar w:fldCharType="separate"/>
            </w:r>
            <w:r w:rsidR="00D57E10">
              <w:rPr>
                <w:rFonts w:asciiTheme="minorHAnsi" w:hAnsiTheme="minorHAnsi" w:cstheme="minorHAnsi"/>
                <w:bCs/>
                <w:noProof/>
                <w:sz w:val="20"/>
                <w:szCs w:val="20"/>
              </w:rPr>
              <w:t>(</w:t>
            </w:r>
            <w:hyperlink w:anchor="_ENREF_1" w:tooltip="U.S. Embassy- Bridgetown,  #3" w:history="1">
              <w:r w:rsidR="00FE2383">
                <w:rPr>
                  <w:rFonts w:asciiTheme="minorHAnsi" w:hAnsiTheme="minorHAnsi" w:cstheme="minorHAnsi"/>
                  <w:bCs/>
                  <w:noProof/>
                  <w:sz w:val="20"/>
                  <w:szCs w:val="20"/>
                </w:rPr>
                <w:t>1</w:t>
              </w:r>
            </w:hyperlink>
            <w:r w:rsidR="00D57E10">
              <w:rPr>
                <w:rFonts w:asciiTheme="minorHAnsi" w:hAnsiTheme="minorHAnsi" w:cstheme="minorHAnsi"/>
                <w:bCs/>
                <w:noProof/>
                <w:sz w:val="20"/>
                <w:szCs w:val="20"/>
              </w:rPr>
              <w:t xml:space="preserve">, </w:t>
            </w:r>
            <w:hyperlink w:anchor="_ENREF_7" w:tooltip="U.S. Embassy- Bridgetown,  #24" w:history="1">
              <w:r w:rsidR="00FE2383">
                <w:rPr>
                  <w:rFonts w:asciiTheme="minorHAnsi" w:hAnsiTheme="minorHAnsi" w:cstheme="minorHAnsi"/>
                  <w:bCs/>
                  <w:noProof/>
                  <w:sz w:val="20"/>
                  <w:szCs w:val="20"/>
                </w:rPr>
                <w:t>7</w:t>
              </w:r>
            </w:hyperlink>
            <w:r w:rsidR="00D57E10">
              <w:rPr>
                <w:rFonts w:asciiTheme="minorHAnsi" w:hAnsiTheme="minorHAnsi" w:cstheme="minorHAnsi"/>
                <w:bCs/>
                <w:noProof/>
                <w:sz w:val="20"/>
                <w:szCs w:val="20"/>
              </w:rPr>
              <w:t>)</w:t>
            </w:r>
            <w:r w:rsidR="0097465A">
              <w:rPr>
                <w:rFonts w:asciiTheme="minorHAnsi" w:hAnsiTheme="minorHAnsi" w:cstheme="minorHAnsi"/>
                <w:bCs/>
                <w:sz w:val="20"/>
                <w:szCs w:val="20"/>
              </w:rPr>
              <w:fldChar w:fldCharType="end"/>
            </w:r>
          </w:p>
        </w:tc>
      </w:tr>
      <w:tr w:rsidR="00D20ED6" w:rsidRPr="00D20ED6" w14:paraId="12CF8567" w14:textId="77777777" w:rsidTr="0042480D">
        <w:trPr>
          <w:trHeight w:val="287"/>
        </w:trPr>
        <w:tc>
          <w:tcPr>
            <w:tcW w:w="2088" w:type="dxa"/>
            <w:vAlign w:val="center"/>
          </w:tcPr>
          <w:p w14:paraId="5A736B07" w14:textId="77777777" w:rsidR="00D20ED6" w:rsidRPr="00D20ED6" w:rsidRDefault="00ED078A" w:rsidP="00756A71">
            <w:pPr>
              <w:rPr>
                <w:rFonts w:asciiTheme="minorHAnsi" w:hAnsiTheme="minorHAnsi" w:cstheme="minorHAnsi"/>
                <w:sz w:val="20"/>
                <w:szCs w:val="20"/>
              </w:rPr>
            </w:pPr>
            <w:r>
              <w:rPr>
                <w:rFonts w:asciiTheme="minorHAnsi" w:hAnsiTheme="minorHAnsi" w:cstheme="minorHAnsi"/>
                <w:sz w:val="20"/>
                <w:szCs w:val="20"/>
              </w:rPr>
              <w:t>Categorical Worst Forms of Child Labor</w:t>
            </w:r>
            <w:r w:rsidR="00EF53BC" w:rsidRPr="00EF53BC">
              <w:rPr>
                <w:rFonts w:asciiTheme="minorHAnsi" w:hAnsiTheme="minorHAnsi" w:cstheme="minorHAnsi"/>
                <w:bCs/>
                <w:sz w:val="20"/>
                <w:szCs w:val="20"/>
              </w:rPr>
              <w:t>‡</w:t>
            </w:r>
          </w:p>
        </w:tc>
        <w:tc>
          <w:tcPr>
            <w:tcW w:w="6746" w:type="dxa"/>
            <w:vAlign w:val="center"/>
          </w:tcPr>
          <w:p w14:paraId="18DDDF63" w14:textId="48DC39C8" w:rsidR="00D20ED6" w:rsidRPr="00D20ED6" w:rsidRDefault="00936FD1" w:rsidP="00FE2383">
            <w:pPr>
              <w:rPr>
                <w:rFonts w:asciiTheme="minorHAnsi" w:hAnsiTheme="minorHAnsi" w:cstheme="minorHAnsi"/>
                <w:sz w:val="20"/>
                <w:szCs w:val="20"/>
              </w:rPr>
            </w:pPr>
            <w:r>
              <w:rPr>
                <w:rFonts w:asciiTheme="minorHAnsi" w:hAnsiTheme="minorHAnsi" w:cstheme="minorHAnsi"/>
                <w:sz w:val="20"/>
                <w:szCs w:val="20"/>
              </w:rPr>
              <w:t>Commercial sexual exploitation</w:t>
            </w:r>
            <w:r w:rsidR="00D94615">
              <w:rPr>
                <w:rFonts w:asciiTheme="minorHAnsi" w:hAnsiTheme="minorHAnsi" w:cstheme="minorHAnsi"/>
                <w:sz w:val="20"/>
                <w:szCs w:val="20"/>
              </w:rPr>
              <w:t>*</w:t>
            </w:r>
            <w:r w:rsidR="00F577FB">
              <w:rPr>
                <w:rFonts w:asciiTheme="minorHAnsi" w:hAnsiTheme="minorHAnsi" w:cstheme="minorHAnsi"/>
                <w:bCs/>
                <w:sz w:val="20"/>
                <w:szCs w:val="20"/>
              </w:rPr>
              <w:t xml:space="preserve"> </w:t>
            </w:r>
            <w:r w:rsidR="0097465A">
              <w:rPr>
                <w:rFonts w:asciiTheme="minorHAnsi" w:hAnsiTheme="minorHAnsi" w:cstheme="minorHAnsi"/>
                <w:bCs/>
                <w:sz w:val="20"/>
                <w:szCs w:val="20"/>
              </w:rPr>
              <w:fldChar w:fldCharType="begin"/>
            </w:r>
            <w:r w:rsidR="00FE2383">
              <w:rPr>
                <w:rFonts w:asciiTheme="minorHAnsi" w:hAnsiTheme="minorHAnsi" w:cstheme="minorHAnsi"/>
                <w:bCs/>
                <w:sz w:val="20"/>
                <w:szCs w:val="20"/>
              </w:rPr>
              <w:instrText xml:space="preserve"> ADDIN EN.CITE &lt;EndNote&gt;&lt;Cite&gt;&lt;Author&gt;The Gleaner&lt;/Author&gt;&lt;Year&gt;2013&lt;/Year&gt;&lt;RecNum&gt;25&lt;/RecNum&gt;&lt;DisplayText&gt;(3, 4)&lt;/DisplayText&gt;&lt;record&gt;&lt;rec-number&gt;25&lt;/rec-number&gt;&lt;foreign-keys&gt;&lt;key app="EN" db-id="f9wsfwav7af5exe90v4559wm5trrzvxwztz2"&gt;25&lt;/key&gt;&lt;/foreign-keys&gt;&lt;ref-type name="Manuscript"&gt;36&lt;/ref-type&gt;&lt;contributors&gt;&lt;authors&gt;&lt;author&gt;The Gleaner,&lt;/author&gt;&lt;/authors&gt;&lt;/contributors&gt;&lt;titles&gt;&lt;title&gt;St Lucia Raises Concerns Over Increase in Child Prostitution&lt;/title&gt;&lt;/titles&gt;&lt;keywords&gt;&lt;keyword&gt;Saint Lucia&lt;/keyword&gt;&lt;/keywords&gt;&lt;dates&gt;&lt;year&gt;2013&lt;/year&gt;&lt;pub-dates&gt;&lt;date&gt;September 16,&lt;/date&gt;&lt;/pub-dates&gt;&lt;/dates&gt;&lt;label&gt;jamaica-gleaner.com&lt;/label&gt;&lt;work-type&gt;online&lt;/work-type&gt;&lt;urls&gt;&lt;related-urls&gt;&lt;url&gt;http://jamaica-gleaner.com/extra/article.php?id=2911&lt;/url&gt;&lt;/related-urls&gt;&lt;/urls&gt;&lt;access-date&gt;January 19, 2014&lt;/access-date&gt;&lt;/record&gt;&lt;/Cite&gt;&lt;Cite&gt;&lt;Author&gt;U.S. Department of State&lt;/Author&gt;&lt;Year&gt;June 19, 2013 &lt;/Year&gt;&lt;RecNum&gt;28&lt;/RecNum&gt;&lt;record&gt;&lt;rec-number&gt;28&lt;/rec-number&gt;&lt;foreign-keys&gt;&lt;key app="EN" db-id="f9wsfwav7af5exe90v4559wm5trrzvxwztz2"&gt;28&lt;/key&gt;&lt;/foreign-keys&gt;&lt;ref-type name="Book Section"&gt;5&lt;/ref-type&gt;&lt;contributors&gt;&lt;authors&gt;&lt;author&gt;U.S. Department of State,&lt;/author&gt;&lt;/authors&gt;&lt;/contributors&gt;&lt;titles&gt;&lt;title&gt;Saint Lucia &lt;/title&gt;&lt;secondary-title&gt;Trafficking in Persons Report- 2013&lt;/secondary-title&gt;&lt;short-title&gt;Trafficking in Persons Report- 2013: Saint Lucia &lt;/short-title&gt;&lt;/titles&gt;&lt;keywords&gt;&lt;keyword&gt;Saint Lucia&lt;/keyword&gt;&lt;/keywords&gt;&lt;dates&gt;&lt;year&gt;June 19, 2013 &lt;/year&gt;&lt;/dates&gt;&lt;pub-location&gt;Washington, DC&lt;/pub-location&gt;&lt;urls&gt;&lt;related-urls&gt;&lt;url&gt;http://www.state.gov/j/tip/rls/tiprpt/2013/index.htm&lt;/url&gt;&lt;/related-urls&gt;&lt;/urls&gt;&lt;/record&gt;&lt;/Cite&gt;&lt;/EndNote&gt;</w:instrText>
            </w:r>
            <w:r w:rsidR="0097465A">
              <w:rPr>
                <w:rFonts w:asciiTheme="minorHAnsi" w:hAnsiTheme="minorHAnsi" w:cstheme="minorHAnsi"/>
                <w:bCs/>
                <w:sz w:val="20"/>
                <w:szCs w:val="20"/>
              </w:rPr>
              <w:fldChar w:fldCharType="separate"/>
            </w:r>
            <w:r w:rsidR="00F577FB">
              <w:rPr>
                <w:rFonts w:asciiTheme="minorHAnsi" w:hAnsiTheme="minorHAnsi" w:cstheme="minorHAnsi"/>
                <w:bCs/>
                <w:noProof/>
                <w:sz w:val="20"/>
                <w:szCs w:val="20"/>
              </w:rPr>
              <w:t>(</w:t>
            </w:r>
            <w:hyperlink w:anchor="_ENREF_3" w:tooltip="The Gleaner, 2013 #25" w:history="1">
              <w:r w:rsidR="00FE2383">
                <w:rPr>
                  <w:rFonts w:asciiTheme="minorHAnsi" w:hAnsiTheme="minorHAnsi" w:cstheme="minorHAnsi"/>
                  <w:bCs/>
                  <w:noProof/>
                  <w:sz w:val="20"/>
                  <w:szCs w:val="20"/>
                </w:rPr>
                <w:t>3</w:t>
              </w:r>
            </w:hyperlink>
            <w:r w:rsidR="00F577FB">
              <w:rPr>
                <w:rFonts w:asciiTheme="minorHAnsi" w:hAnsiTheme="minorHAnsi" w:cstheme="minorHAnsi"/>
                <w:bCs/>
                <w:noProof/>
                <w:sz w:val="20"/>
                <w:szCs w:val="20"/>
              </w:rPr>
              <w:t xml:space="preserve">, </w:t>
            </w:r>
            <w:hyperlink w:anchor="_ENREF_4" w:tooltip="U.S. Department of State, June 19, 2013  #28" w:history="1">
              <w:r w:rsidR="00FE2383">
                <w:rPr>
                  <w:rFonts w:asciiTheme="minorHAnsi" w:hAnsiTheme="minorHAnsi" w:cstheme="minorHAnsi"/>
                  <w:bCs/>
                  <w:noProof/>
                  <w:sz w:val="20"/>
                  <w:szCs w:val="20"/>
                </w:rPr>
                <w:t>4</w:t>
              </w:r>
            </w:hyperlink>
            <w:r w:rsidR="00F577FB">
              <w:rPr>
                <w:rFonts w:asciiTheme="minorHAnsi" w:hAnsiTheme="minorHAnsi" w:cstheme="minorHAnsi"/>
                <w:bCs/>
                <w:noProof/>
                <w:sz w:val="20"/>
                <w:szCs w:val="20"/>
              </w:rPr>
              <w:t>)</w:t>
            </w:r>
            <w:r w:rsidR="0097465A">
              <w:rPr>
                <w:rFonts w:asciiTheme="minorHAnsi" w:hAnsiTheme="minorHAnsi" w:cstheme="minorHAnsi"/>
                <w:bCs/>
                <w:sz w:val="20"/>
                <w:szCs w:val="20"/>
              </w:rPr>
              <w:fldChar w:fldCharType="end"/>
            </w:r>
          </w:p>
        </w:tc>
      </w:tr>
    </w:tbl>
    <w:p w14:paraId="3E3D68E1" w14:textId="77777777" w:rsidR="00EF53BC" w:rsidRPr="00EF53BC" w:rsidRDefault="00EF53BC" w:rsidP="00EF53BC">
      <w:pPr>
        <w:rPr>
          <w:rFonts w:asciiTheme="minorHAnsi" w:hAnsiTheme="minorHAnsi" w:cstheme="minorHAnsi"/>
          <w:sz w:val="20"/>
          <w:szCs w:val="20"/>
        </w:rPr>
      </w:pPr>
      <w:r w:rsidRPr="00EF53BC">
        <w:rPr>
          <w:rFonts w:asciiTheme="minorHAnsi" w:hAnsiTheme="minorHAnsi" w:cstheme="minorHAnsi"/>
          <w:sz w:val="20"/>
          <w:szCs w:val="20"/>
        </w:rPr>
        <w:t xml:space="preserve">* </w:t>
      </w:r>
      <w:r w:rsidRPr="00EF53BC">
        <w:rPr>
          <w:rFonts w:asciiTheme="minorHAnsi" w:hAnsiTheme="minorHAnsi" w:cstheme="minorHAnsi"/>
          <w:bCs/>
          <w:sz w:val="20"/>
          <w:szCs w:val="20"/>
        </w:rPr>
        <w:t xml:space="preserve">Evidence of this activity is limited and/or </w:t>
      </w:r>
      <w:r w:rsidRPr="00EF53BC">
        <w:rPr>
          <w:rFonts w:asciiTheme="minorHAnsi" w:hAnsiTheme="minorHAnsi" w:cstheme="minorHAnsi"/>
          <w:sz w:val="20"/>
          <w:szCs w:val="20"/>
        </w:rPr>
        <w:t>the extent of the problem is unknown.</w:t>
      </w:r>
    </w:p>
    <w:p w14:paraId="54ED5CE0" w14:textId="32F97471" w:rsidR="00EF53BC" w:rsidRPr="007C23B9" w:rsidRDefault="00EF53BC" w:rsidP="00EF53BC">
      <w:pPr>
        <w:rPr>
          <w:rFonts w:asciiTheme="minorHAnsi" w:hAnsiTheme="minorHAnsi" w:cstheme="minorHAnsi"/>
          <w:bCs/>
          <w:sz w:val="20"/>
          <w:szCs w:val="20"/>
        </w:rPr>
      </w:pPr>
      <w:r w:rsidRPr="00EF53BC">
        <w:rPr>
          <w:rFonts w:asciiTheme="minorHAnsi" w:hAnsiTheme="minorHAnsi" w:cstheme="minorHAnsi"/>
          <w:bCs/>
          <w:sz w:val="20"/>
          <w:szCs w:val="20"/>
        </w:rPr>
        <w:t xml:space="preserve">‡ Child labor understood as the worst forms of child labor </w:t>
      </w:r>
      <w:r w:rsidRPr="000B0BE8">
        <w:rPr>
          <w:rFonts w:asciiTheme="minorHAnsi" w:hAnsiTheme="minorHAnsi" w:cstheme="minorHAnsi"/>
          <w:bCs/>
          <w:i/>
          <w:sz w:val="20"/>
          <w:szCs w:val="20"/>
        </w:rPr>
        <w:t>per se</w:t>
      </w:r>
      <w:r w:rsidRPr="00EF53BC">
        <w:rPr>
          <w:rFonts w:asciiTheme="minorHAnsi" w:hAnsiTheme="minorHAnsi" w:cstheme="minorHAnsi"/>
          <w:bCs/>
          <w:i/>
          <w:sz w:val="20"/>
          <w:szCs w:val="20"/>
        </w:rPr>
        <w:t xml:space="preserve"> </w:t>
      </w:r>
      <w:r w:rsidRPr="00EF53BC">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3110CEC0" w14:textId="77777777" w:rsidR="009B6476" w:rsidRDefault="009B6476" w:rsidP="00756A71">
      <w:pPr>
        <w:rPr>
          <w:rStyle w:val="Strong"/>
          <w:rFonts w:asciiTheme="minorHAnsi" w:hAnsiTheme="minorHAnsi" w:cstheme="minorHAnsi"/>
          <w:sz w:val="22"/>
          <w:szCs w:val="22"/>
        </w:rPr>
      </w:pPr>
    </w:p>
    <w:p w14:paraId="6CD85944" w14:textId="3CCC0057" w:rsidR="00E500C3" w:rsidRPr="005E6408" w:rsidRDefault="00A777F2" w:rsidP="00E500C3">
      <w:pPr>
        <w:tabs>
          <w:tab w:val="left" w:pos="4320"/>
        </w:tabs>
        <w:rPr>
          <w:rFonts w:asciiTheme="minorHAnsi" w:hAnsiTheme="minorHAnsi"/>
          <w:sz w:val="22"/>
          <w:szCs w:val="22"/>
        </w:rPr>
      </w:pPr>
      <w:r w:rsidRPr="00AD1434">
        <w:rPr>
          <w:rFonts w:asciiTheme="minorHAnsi" w:hAnsiTheme="minorHAnsi"/>
          <w:sz w:val="22"/>
          <w:szCs w:val="22"/>
        </w:rPr>
        <w:t>R</w:t>
      </w:r>
      <w:r w:rsidR="00032006" w:rsidRPr="00AD1434">
        <w:rPr>
          <w:rFonts w:asciiTheme="minorHAnsi" w:hAnsiTheme="minorHAnsi"/>
          <w:sz w:val="22"/>
          <w:szCs w:val="22"/>
        </w:rPr>
        <w:t xml:space="preserve">ecent </w:t>
      </w:r>
      <w:r w:rsidR="005A3ABE" w:rsidRPr="00AD1434">
        <w:rPr>
          <w:rFonts w:asciiTheme="minorHAnsi" w:hAnsiTheme="minorHAnsi"/>
          <w:sz w:val="22"/>
          <w:szCs w:val="22"/>
        </w:rPr>
        <w:t xml:space="preserve">reports </w:t>
      </w:r>
      <w:r w:rsidRPr="00AD1434">
        <w:rPr>
          <w:rFonts w:asciiTheme="minorHAnsi" w:hAnsiTheme="minorHAnsi"/>
          <w:sz w:val="22"/>
          <w:szCs w:val="22"/>
        </w:rPr>
        <w:t xml:space="preserve">indicate </w:t>
      </w:r>
      <w:r w:rsidR="005A3ABE" w:rsidRPr="00AD1434">
        <w:rPr>
          <w:rFonts w:asciiTheme="minorHAnsi" w:hAnsiTheme="minorHAnsi"/>
          <w:sz w:val="22"/>
          <w:szCs w:val="22"/>
        </w:rPr>
        <w:t>that children are</w:t>
      </w:r>
      <w:r w:rsidRPr="00AD1434">
        <w:rPr>
          <w:rFonts w:asciiTheme="minorHAnsi" w:hAnsiTheme="minorHAnsi"/>
          <w:sz w:val="22"/>
          <w:szCs w:val="22"/>
        </w:rPr>
        <w:t xml:space="preserve"> sometimes</w:t>
      </w:r>
      <w:r w:rsidR="005A3ABE" w:rsidRPr="00AD1434">
        <w:rPr>
          <w:rFonts w:asciiTheme="minorHAnsi" w:hAnsiTheme="minorHAnsi"/>
          <w:sz w:val="22"/>
          <w:szCs w:val="22"/>
        </w:rPr>
        <w:t xml:space="preserve"> engaged in commercial sexual exploitation with the knowledge or encouragement of parents in situations of financial need.</w:t>
      </w:r>
      <w:r w:rsidR="0097465A" w:rsidRPr="00AD1434">
        <w:rPr>
          <w:rFonts w:asciiTheme="minorHAnsi" w:hAnsiTheme="minorHAnsi"/>
          <w:sz w:val="22"/>
          <w:szCs w:val="22"/>
        </w:rPr>
        <w:fldChar w:fldCharType="begin"/>
      </w:r>
      <w:r w:rsidR="00FE2383">
        <w:rPr>
          <w:rFonts w:asciiTheme="minorHAnsi" w:hAnsiTheme="minorHAnsi"/>
          <w:sz w:val="22"/>
          <w:szCs w:val="22"/>
        </w:rPr>
        <w:instrText xml:space="preserve"> ADDIN EN.CITE &lt;EndNote&gt;&lt;Cite&gt;&lt;Author&gt;The Gleaner&lt;/Author&gt;&lt;Year&gt;2013&lt;/Year&gt;&lt;RecNum&gt;25&lt;/RecNum&gt;&lt;DisplayText&gt;(3)&lt;/DisplayText&gt;&lt;record&gt;&lt;rec-number&gt;25&lt;/rec-number&gt;&lt;foreign-keys&gt;&lt;key app="EN" db-id="f9wsfwav7af5exe90v4559wm5trrzvxwztz2"&gt;25&lt;/key&gt;&lt;/foreign-keys&gt;&lt;ref-type name="Manuscript"&gt;36&lt;/ref-type&gt;&lt;contributors&gt;&lt;authors&gt;&lt;author&gt;The Gleaner,&lt;/author&gt;&lt;/authors&gt;&lt;/contributors&gt;&lt;titles&gt;&lt;title&gt;St Lucia Raises Concerns Over Increase in Child Prostitution&lt;/title&gt;&lt;/titles&gt;&lt;keywords&gt;&lt;keyword&gt;Saint Lucia&lt;/keyword&gt;&lt;/keywords&gt;&lt;dates&gt;&lt;year&gt;2013&lt;/year&gt;&lt;pub-dates&gt;&lt;date&gt;September 16,&lt;/date&gt;&lt;/pub-dates&gt;&lt;/dates&gt;&lt;label&gt;jamaica-gleaner.com&lt;/label&gt;&lt;work-type&gt;online&lt;/work-type&gt;&lt;urls&gt;&lt;related-urls&gt;&lt;url&gt;http://jamaica-gleaner.com/extra/article.php?id=2911&lt;/url&gt;&lt;/related-urls&gt;&lt;/urls&gt;&lt;access-date&gt;January 19, 2014&lt;/access-date&gt;&lt;/record&gt;&lt;/Cite&gt;&lt;/EndNote&gt;</w:instrText>
      </w:r>
      <w:r w:rsidR="0097465A" w:rsidRPr="00AD1434">
        <w:rPr>
          <w:rFonts w:asciiTheme="minorHAnsi" w:hAnsiTheme="minorHAnsi"/>
          <w:sz w:val="22"/>
          <w:szCs w:val="22"/>
        </w:rPr>
        <w:fldChar w:fldCharType="separate"/>
      </w:r>
      <w:r w:rsidR="007F4C16" w:rsidRPr="00AD1434">
        <w:rPr>
          <w:rFonts w:asciiTheme="minorHAnsi" w:hAnsiTheme="minorHAnsi"/>
          <w:noProof/>
          <w:sz w:val="22"/>
          <w:szCs w:val="22"/>
        </w:rPr>
        <w:t>(</w:t>
      </w:r>
      <w:hyperlink w:anchor="_ENREF_3" w:tooltip="The Gleaner, 2013 #25" w:history="1">
        <w:r w:rsidR="00FE2383" w:rsidRPr="00AD1434">
          <w:rPr>
            <w:rFonts w:asciiTheme="minorHAnsi" w:hAnsiTheme="minorHAnsi"/>
            <w:noProof/>
            <w:sz w:val="22"/>
            <w:szCs w:val="22"/>
          </w:rPr>
          <w:t>3</w:t>
        </w:r>
      </w:hyperlink>
      <w:r w:rsidR="007F4C16" w:rsidRPr="00AD1434">
        <w:rPr>
          <w:rFonts w:asciiTheme="minorHAnsi" w:hAnsiTheme="minorHAnsi"/>
          <w:noProof/>
          <w:sz w:val="22"/>
          <w:szCs w:val="22"/>
        </w:rPr>
        <w:t>)</w:t>
      </w:r>
      <w:r w:rsidR="0097465A" w:rsidRPr="00AD1434">
        <w:rPr>
          <w:rFonts w:asciiTheme="minorHAnsi" w:hAnsiTheme="minorHAnsi"/>
          <w:sz w:val="22"/>
          <w:szCs w:val="22"/>
        </w:rPr>
        <w:fldChar w:fldCharType="end"/>
      </w:r>
      <w:r w:rsidR="00A2040A" w:rsidRPr="00AD1434">
        <w:rPr>
          <w:rFonts w:asciiTheme="minorHAnsi" w:hAnsiTheme="minorHAnsi"/>
          <w:sz w:val="22"/>
          <w:szCs w:val="22"/>
        </w:rPr>
        <w:t xml:space="preserve"> Research has found no evidence of a comprehensive study of the nature and prevalence of child labor in Saint Lucia.</w:t>
      </w:r>
    </w:p>
    <w:p w14:paraId="42E5646A" w14:textId="77777777" w:rsidR="00E500C3" w:rsidRPr="00810A12" w:rsidRDefault="00E500C3" w:rsidP="00E500C3"/>
    <w:p w14:paraId="754A00C2"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30C12E8"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rPr>
        <w:lastRenderedPageBreak/>
        <w:t xml:space="preserve">Legal Framework </w:t>
      </w:r>
      <w:r w:rsidR="003F7143">
        <w:rPr>
          <w:rFonts w:asciiTheme="minorHAnsi" w:hAnsiTheme="minorHAnsi" w:cstheme="minorHAnsi"/>
          <w:sz w:val="22"/>
          <w:szCs w:val="22"/>
        </w:rPr>
        <w:t>on</w:t>
      </w:r>
      <w:r w:rsidRPr="00CA7A12">
        <w:rPr>
          <w:rFonts w:asciiTheme="minorHAnsi" w:hAnsiTheme="minorHAnsi" w:cstheme="minorHAnsi"/>
          <w:sz w:val="22"/>
          <w:szCs w:val="22"/>
        </w:rPr>
        <w:t xml:space="preserve"> the Worst Forms of Child Labor</w:t>
      </w:r>
    </w:p>
    <w:p w14:paraId="713E0EA4" w14:textId="77777777" w:rsidR="009B6476" w:rsidRDefault="009B6476" w:rsidP="00756A71">
      <w:pPr>
        <w:pStyle w:val="Subtitle"/>
        <w:spacing w:after="0"/>
        <w:jc w:val="left"/>
        <w:outlineLvl w:val="0"/>
        <w:rPr>
          <w:rFonts w:asciiTheme="minorHAnsi" w:hAnsiTheme="minorHAnsi" w:cstheme="minorHAnsi"/>
          <w:bCs/>
          <w:sz w:val="22"/>
          <w:szCs w:val="22"/>
        </w:rPr>
      </w:pPr>
    </w:p>
    <w:p w14:paraId="74C4AAE7" w14:textId="1C83040F" w:rsidR="009B6476" w:rsidRPr="00CA7A12" w:rsidRDefault="005E6408"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Saint Lucia</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has ratified</w:t>
      </w:r>
      <w:r w:rsidR="00BD22C3">
        <w:rPr>
          <w:rFonts w:asciiTheme="minorHAnsi" w:hAnsiTheme="minorHAnsi" w:cstheme="minorHAnsi"/>
          <w:bCs/>
          <w:sz w:val="22"/>
          <w:szCs w:val="22"/>
        </w:rPr>
        <w:t xml:space="preserve"> </w:t>
      </w:r>
      <w:r w:rsidR="00FE67C4">
        <w:rPr>
          <w:rFonts w:asciiTheme="minorHAnsi" w:hAnsiTheme="minorHAnsi" w:cstheme="minorHAnsi"/>
          <w:bCs/>
          <w:sz w:val="22"/>
          <w:szCs w:val="22"/>
        </w:rPr>
        <w:t>most</w:t>
      </w:r>
      <w:r>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key international conventions concerning child labor (Table 3). </w:t>
      </w:r>
    </w:p>
    <w:p w14:paraId="37DD4D8A"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FF47715" w14:textId="77777777" w:rsidR="009B6476" w:rsidRPr="00AE717C" w:rsidRDefault="009B6476" w:rsidP="00756A71">
      <w:pPr>
        <w:pStyle w:val="Subtitle"/>
        <w:spacing w:after="0"/>
        <w:jc w:val="left"/>
        <w:outlineLvl w:val="0"/>
        <w:rPr>
          <w:rFonts w:asciiTheme="minorHAnsi" w:hAnsiTheme="minorHAnsi" w:cstheme="minorHAnsi"/>
          <w:b/>
          <w:bCs/>
          <w:sz w:val="22"/>
          <w:szCs w:val="22"/>
        </w:rPr>
      </w:pPr>
      <w:proofErr w:type="gramStart"/>
      <w:r w:rsidRPr="00AE717C">
        <w:rPr>
          <w:rFonts w:asciiTheme="minorHAnsi" w:hAnsiTheme="minorHAnsi" w:cstheme="minorHAnsi"/>
          <w:b/>
          <w:bCs/>
          <w:sz w:val="22"/>
          <w:szCs w:val="22"/>
        </w:rPr>
        <w:t>Table 3.</w:t>
      </w:r>
      <w:proofErr w:type="gramEnd"/>
      <w:r w:rsidRPr="00AE717C">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6097EDB2" w14:textId="77777777" w:rsidTr="00756A71">
        <w:tc>
          <w:tcPr>
            <w:tcW w:w="5598" w:type="dxa"/>
            <w:shd w:val="clear" w:color="auto" w:fill="DAEEF3" w:themeFill="accent5" w:themeFillTint="33"/>
            <w:vAlign w:val="center"/>
          </w:tcPr>
          <w:p w14:paraId="20893334"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4A7E0BCF"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0A27DC2D" w14:textId="77777777" w:rsidTr="00756A71">
        <w:tc>
          <w:tcPr>
            <w:tcW w:w="5598" w:type="dxa"/>
            <w:vAlign w:val="center"/>
          </w:tcPr>
          <w:p w14:paraId="3F86BC4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2EF1B7E0" w14:textId="77777777" w:rsidR="009F4974" w:rsidRPr="009F4974" w:rsidRDefault="009F4974" w:rsidP="005E6408">
            <w:pPr>
              <w:jc w:val="center"/>
              <w:rPr>
                <w:rFonts w:asciiTheme="minorHAnsi" w:hAnsiTheme="minorHAnsi" w:cstheme="minorHAnsi"/>
                <w:sz w:val="20"/>
                <w:szCs w:val="20"/>
              </w:rPr>
            </w:pPr>
          </w:p>
        </w:tc>
      </w:tr>
      <w:tr w:rsidR="009F4974" w:rsidRPr="009F4974" w14:paraId="4E32B781" w14:textId="77777777" w:rsidTr="00756A71">
        <w:tc>
          <w:tcPr>
            <w:tcW w:w="5598" w:type="dxa"/>
            <w:vAlign w:val="center"/>
          </w:tcPr>
          <w:p w14:paraId="36366EFC"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614C7BB5"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67B9EEC" w14:textId="77777777" w:rsidTr="00756A71">
        <w:tc>
          <w:tcPr>
            <w:tcW w:w="5598" w:type="dxa"/>
            <w:vAlign w:val="center"/>
          </w:tcPr>
          <w:p w14:paraId="0AB6A729" w14:textId="3882B61B" w:rsidR="009F4974" w:rsidRPr="009F4974" w:rsidRDefault="00373F4B" w:rsidP="006202ED">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1C377476"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BDA5DD3" w14:textId="77777777" w:rsidTr="00756A71">
        <w:tc>
          <w:tcPr>
            <w:tcW w:w="5598" w:type="dxa"/>
            <w:vAlign w:val="center"/>
          </w:tcPr>
          <w:p w14:paraId="1F8C8539" w14:textId="0990FDBB" w:rsidR="009F4974" w:rsidRPr="009F4974" w:rsidRDefault="00373F4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6CDFAC1A" w14:textId="77777777" w:rsidR="009F4974" w:rsidRPr="009F4974" w:rsidRDefault="00EE73DE"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958D980" w14:textId="77777777" w:rsidTr="00756A71">
        <w:tc>
          <w:tcPr>
            <w:tcW w:w="5598" w:type="dxa"/>
            <w:vAlign w:val="center"/>
          </w:tcPr>
          <w:p w14:paraId="634E5592" w14:textId="1A62B332" w:rsidR="009F4974" w:rsidRPr="009F4974" w:rsidRDefault="00373F4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4F35ADC9" w14:textId="77777777" w:rsidR="009F4974" w:rsidRPr="009F4974" w:rsidRDefault="00BD22C3"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11992995" w14:textId="77777777" w:rsidTr="00756A71">
        <w:tc>
          <w:tcPr>
            <w:tcW w:w="5598" w:type="dxa"/>
            <w:vAlign w:val="center"/>
          </w:tcPr>
          <w:p w14:paraId="409CE967"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5EB2EF74" w14:textId="77777777" w:rsidR="009F4974" w:rsidRPr="009F4974" w:rsidRDefault="00FE67C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3BDCF6F2" w14:textId="77777777" w:rsidR="009B6476" w:rsidRDefault="009B6476" w:rsidP="00756A71">
      <w:pPr>
        <w:pStyle w:val="Subtitle"/>
        <w:spacing w:after="0"/>
        <w:jc w:val="left"/>
        <w:outlineLvl w:val="0"/>
        <w:rPr>
          <w:rFonts w:asciiTheme="minorHAnsi" w:hAnsiTheme="minorHAnsi" w:cstheme="minorHAnsi"/>
          <w:bCs/>
          <w:sz w:val="22"/>
          <w:szCs w:val="22"/>
        </w:rPr>
      </w:pPr>
    </w:p>
    <w:p w14:paraId="26FA7623" w14:textId="47A149A2" w:rsidR="003421FB" w:rsidRDefault="00EE73DE"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In 2014, the Government of Saint Lucia ratified the </w:t>
      </w:r>
      <w:r w:rsidR="0042480D">
        <w:rPr>
          <w:rFonts w:asciiTheme="minorHAnsi" w:hAnsiTheme="minorHAnsi" w:cstheme="minorHAnsi"/>
          <w:bCs/>
          <w:sz w:val="22"/>
          <w:szCs w:val="22"/>
        </w:rPr>
        <w:t xml:space="preserve">UN </w:t>
      </w:r>
      <w:r>
        <w:rPr>
          <w:rFonts w:asciiTheme="minorHAnsi" w:hAnsiTheme="minorHAnsi" w:cstheme="minorHAnsi"/>
          <w:bCs/>
          <w:sz w:val="22"/>
          <w:szCs w:val="22"/>
        </w:rPr>
        <w:t>CRC Optional Protocol on Armed Conflict.</w:t>
      </w:r>
      <w:r w:rsidR="0097465A">
        <w:rPr>
          <w:rFonts w:asciiTheme="minorHAnsi" w:hAnsiTheme="minorHAnsi" w:cstheme="minorHAnsi"/>
          <w:bCs/>
          <w:sz w:val="22"/>
          <w:szCs w:val="22"/>
        </w:rPr>
        <w:fldChar w:fldCharType="begin"/>
      </w:r>
      <w:r w:rsidR="00FE2383">
        <w:rPr>
          <w:rFonts w:asciiTheme="minorHAnsi" w:hAnsiTheme="minorHAnsi" w:cstheme="minorHAnsi"/>
          <w:bCs/>
          <w:sz w:val="22"/>
          <w:szCs w:val="22"/>
        </w:rPr>
        <w:instrText xml:space="preserve"> ADDIN EN.CITE &lt;EndNote&gt;&lt;Cite&gt;&lt;RecNum&gt;35&lt;/RecNum&gt;&lt;DisplayText&gt;(9)&lt;/DisplayText&gt;&lt;record&gt;&lt;rec-number&gt;35&lt;/rec-number&gt;&lt;foreign-keys&gt;&lt;key app="EN" db-id="f9wsfwav7af5exe90v4559wm5trrzvxwztz2"&gt;35&lt;/key&gt;&lt;/foreign-keys&gt;&lt;ref-type name="Statute"&gt;31&lt;/ref-type&gt;&lt;contributors&gt;&lt;/contributors&gt;&lt;titles&gt;&lt;title&gt;Optional Protocol to the Convention on the Rights of the Child on the Involvement of Children in Armed Conflict&lt;/title&gt;&lt;/titles&gt;&lt;keywords&gt;&lt;keyword&gt;Saint Lucia&lt;/keyword&gt;&lt;/keywords&gt;&lt;dates&gt;&lt;pub-dates&gt;&lt;date&gt;January 15, 2014&lt;/date&gt;&lt;/pub-dates&gt;&lt;/dates&gt;&lt;pub-location&gt;Government of Saint Lucia&lt;/pub-location&gt;&lt;urls&gt;&lt;related-urls&gt;&lt;url&gt;https://treaties.un.org/pages/ViewDetails.aspx?src=TREATY&amp;amp;mtdsg_no=IV-11-b&amp;amp;chapter=4&amp;amp;lang=en&lt;/url&gt;&lt;/related-urls&gt;&lt;/urls&gt;&lt;/record&gt;&lt;/Cite&gt;&lt;/EndNote&gt;</w:instrText>
      </w:r>
      <w:r w:rsidR="0097465A">
        <w:rPr>
          <w:rFonts w:asciiTheme="minorHAnsi" w:hAnsiTheme="minorHAnsi" w:cstheme="minorHAnsi"/>
          <w:bCs/>
          <w:sz w:val="22"/>
          <w:szCs w:val="22"/>
        </w:rPr>
        <w:fldChar w:fldCharType="separate"/>
      </w:r>
      <w:r>
        <w:rPr>
          <w:rFonts w:asciiTheme="minorHAnsi" w:hAnsiTheme="minorHAnsi" w:cstheme="minorHAnsi"/>
          <w:bCs/>
          <w:noProof/>
          <w:sz w:val="22"/>
          <w:szCs w:val="22"/>
        </w:rPr>
        <w:t>(</w:t>
      </w:r>
      <w:hyperlink w:anchor="_ENREF_9" w:tooltip=",  #35" w:history="1">
        <w:r w:rsidR="00FE2383">
          <w:rPr>
            <w:rFonts w:asciiTheme="minorHAnsi" w:hAnsiTheme="minorHAnsi" w:cstheme="minorHAnsi"/>
            <w:bCs/>
            <w:noProof/>
            <w:sz w:val="22"/>
            <w:szCs w:val="22"/>
          </w:rPr>
          <w:t>9</w:t>
        </w:r>
      </w:hyperlink>
      <w:r>
        <w:rPr>
          <w:rFonts w:asciiTheme="minorHAnsi" w:hAnsiTheme="minorHAnsi" w:cstheme="minorHAnsi"/>
          <w:bCs/>
          <w:noProof/>
          <w:sz w:val="22"/>
          <w:szCs w:val="22"/>
        </w:rPr>
        <w:t>)</w:t>
      </w:r>
      <w:r w:rsidR="0097465A">
        <w:rPr>
          <w:rFonts w:asciiTheme="minorHAnsi" w:hAnsiTheme="minorHAnsi" w:cstheme="minorHAnsi"/>
          <w:bCs/>
          <w:sz w:val="22"/>
          <w:szCs w:val="22"/>
        </w:rPr>
        <w:fldChar w:fldCharType="end"/>
      </w:r>
      <w:r>
        <w:rPr>
          <w:rFonts w:asciiTheme="minorHAnsi" w:hAnsiTheme="minorHAnsi" w:cstheme="minorHAnsi"/>
          <w:bCs/>
          <w:sz w:val="22"/>
          <w:szCs w:val="22"/>
        </w:rPr>
        <w:t xml:space="preserve"> Also during the reporting period, </w:t>
      </w:r>
      <w:r w:rsidR="003421FB">
        <w:rPr>
          <w:rFonts w:asciiTheme="minorHAnsi" w:hAnsiTheme="minorHAnsi" w:cstheme="minorHAnsi"/>
          <w:bCs/>
          <w:sz w:val="22"/>
          <w:szCs w:val="22"/>
        </w:rPr>
        <w:t xml:space="preserve">the Government ratified the </w:t>
      </w:r>
      <w:r w:rsidR="0042480D">
        <w:rPr>
          <w:rFonts w:asciiTheme="minorHAnsi" w:hAnsiTheme="minorHAnsi" w:cstheme="minorHAnsi"/>
          <w:bCs/>
          <w:sz w:val="22"/>
          <w:szCs w:val="22"/>
        </w:rPr>
        <w:t xml:space="preserve">UN </w:t>
      </w:r>
      <w:r w:rsidR="003421FB">
        <w:rPr>
          <w:rFonts w:asciiTheme="minorHAnsi" w:hAnsiTheme="minorHAnsi" w:cstheme="minorHAnsi"/>
          <w:bCs/>
          <w:sz w:val="22"/>
          <w:szCs w:val="22"/>
        </w:rPr>
        <w:t xml:space="preserve">CRC </w:t>
      </w:r>
      <w:r w:rsidR="003421FB" w:rsidRPr="003421FB">
        <w:rPr>
          <w:rFonts w:asciiTheme="minorHAnsi" w:hAnsiTheme="minorHAnsi" w:cstheme="minorHAnsi"/>
          <w:bCs/>
          <w:sz w:val="22"/>
          <w:szCs w:val="22"/>
        </w:rPr>
        <w:t>Optional Protocol on the Sale of Children, Child Prostitution and Child Pornography</w:t>
      </w:r>
      <w:r w:rsidR="00435A88">
        <w:rPr>
          <w:rFonts w:asciiTheme="minorHAnsi" w:hAnsiTheme="minorHAnsi" w:cstheme="minorHAnsi"/>
          <w:bCs/>
          <w:sz w:val="22"/>
          <w:szCs w:val="22"/>
        </w:rPr>
        <w:t xml:space="preserve">, as well as </w:t>
      </w:r>
      <w:r w:rsidR="00FE67C4">
        <w:rPr>
          <w:rFonts w:asciiTheme="minorHAnsi" w:hAnsiTheme="minorHAnsi" w:cstheme="minorHAnsi"/>
          <w:bCs/>
          <w:sz w:val="22"/>
          <w:szCs w:val="22"/>
        </w:rPr>
        <w:t>the Palermo Protocol on Trafficking in Persons.</w:t>
      </w:r>
      <w:r w:rsidR="0097465A">
        <w:rPr>
          <w:rFonts w:asciiTheme="minorHAnsi" w:hAnsiTheme="minorHAnsi" w:cstheme="minorHAnsi"/>
          <w:bCs/>
          <w:sz w:val="22"/>
          <w:szCs w:val="22"/>
        </w:rPr>
        <w:fldChar w:fldCharType="begin"/>
      </w:r>
      <w:r w:rsidR="00FE2383">
        <w:rPr>
          <w:rFonts w:asciiTheme="minorHAnsi" w:hAnsiTheme="minorHAnsi" w:cstheme="minorHAnsi"/>
          <w:bCs/>
          <w:sz w:val="22"/>
          <w:szCs w:val="22"/>
        </w:rPr>
        <w:instrText xml:space="preserve"> ADDIN EN.CITE &lt;EndNote&gt;&lt;Cite&gt;&lt;RecNum&gt;33&lt;/RecNum&gt;&lt;DisplayText&gt;(10, 11)&lt;/DisplayText&gt;&lt;record&gt;&lt;rec-number&gt;33&lt;/rec-number&gt;&lt;foreign-keys&gt;&lt;key app="EN" db-id="f9wsfwav7af5exe90v4559wm5trrzvxwztz2"&gt;33&lt;/key&gt;&lt;/foreign-keys&gt;&lt;ref-type name="Statute"&gt;31&lt;/ref-type&gt;&lt;contributors&gt;&lt;/contributors&gt;&lt;titles&gt;&lt;title&gt;Protocol to Prevent, Suppress and Punish Trafficking in Persons, Especially Women and Children, supplementing the United Nations Convention against Transnational Organized Crime&lt;/title&gt;&lt;/titles&gt;&lt;keywords&gt;&lt;keyword&gt;Saint Lucia&lt;/keyword&gt;&lt;/keywords&gt;&lt;dates&gt;&lt;pub-dates&gt;&lt;date&gt;July 16, 2013&lt;/date&gt;&lt;/pub-dates&gt;&lt;/dates&gt;&lt;pub-location&gt;Government of Saint Lucia&lt;/pub-location&gt;&lt;urls&gt;&lt;related-urls&gt;&lt;url&gt;https://treaties.un.org/doc/Publication/MTDSG/Volume%20II/Chapter%20XVIII/XVIII-12-a.en.pdf&lt;/url&gt;&lt;/related-urls&gt;&lt;/urls&gt;&lt;/record&gt;&lt;/Cite&gt;&lt;Cite&gt;&lt;RecNum&gt;26&lt;/RecNum&gt;&lt;record&gt;&lt;rec-number&gt;26&lt;/rec-number&gt;&lt;foreign-keys&gt;&lt;key app="EN" db-id="f9wsfwav7af5exe90v4559wm5trrzvxwztz2"&gt;26&lt;/key&gt;&lt;/foreign-keys&gt;&lt;ref-type name="Statute"&gt;31&lt;/ref-type&gt;&lt;contributors&gt;&lt;/contributors&gt;&lt;titles&gt;&lt;title&gt;Optional Protocol to the Convention on the Rights of the Child on the Sale of Children, Child Prostitution and Child Pornography&lt;/title&gt;&lt;/titles&gt;&lt;keywords&gt;&lt;keyword&gt;Saint Lucia&lt;/keyword&gt;&lt;/keywords&gt;&lt;dates&gt;&lt;pub-dates&gt;&lt;date&gt;October 8, 2013&lt;/date&gt;&lt;/pub-dates&gt;&lt;/dates&gt;&lt;pub-location&gt;Government of Saint Lucia&lt;/pub-location&gt;&lt;urls&gt;&lt;related-urls&gt;&lt;url&gt;http://treaties.un.org/Pages/ViewDetails.aspx?src=TREATY&amp;amp;mtdsg_no=IV-11-c&amp;amp;chapter=4&amp;amp;lang=en&lt;/url&gt;&lt;/related-urls&gt;&lt;/urls&gt;&lt;/record&gt;&lt;/Cite&gt;&lt;/EndNote&gt;</w:instrText>
      </w:r>
      <w:r w:rsidR="0097465A">
        <w:rPr>
          <w:rFonts w:asciiTheme="minorHAnsi" w:hAnsiTheme="minorHAnsi" w:cstheme="minorHAnsi"/>
          <w:bCs/>
          <w:sz w:val="22"/>
          <w:szCs w:val="22"/>
        </w:rPr>
        <w:fldChar w:fldCharType="separate"/>
      </w:r>
      <w:r w:rsidR="00435A88">
        <w:rPr>
          <w:rFonts w:asciiTheme="minorHAnsi" w:hAnsiTheme="minorHAnsi" w:cstheme="minorHAnsi"/>
          <w:bCs/>
          <w:noProof/>
          <w:sz w:val="22"/>
          <w:szCs w:val="22"/>
        </w:rPr>
        <w:t>(</w:t>
      </w:r>
      <w:hyperlink w:anchor="_ENREF_10" w:tooltip=",  #33" w:history="1">
        <w:r w:rsidR="00FE2383">
          <w:rPr>
            <w:rFonts w:asciiTheme="minorHAnsi" w:hAnsiTheme="minorHAnsi" w:cstheme="minorHAnsi"/>
            <w:bCs/>
            <w:noProof/>
            <w:sz w:val="22"/>
            <w:szCs w:val="22"/>
          </w:rPr>
          <w:t>10</w:t>
        </w:r>
      </w:hyperlink>
      <w:r w:rsidR="00435A88">
        <w:rPr>
          <w:rFonts w:asciiTheme="minorHAnsi" w:hAnsiTheme="minorHAnsi" w:cstheme="minorHAnsi"/>
          <w:bCs/>
          <w:noProof/>
          <w:sz w:val="22"/>
          <w:szCs w:val="22"/>
        </w:rPr>
        <w:t xml:space="preserve">, </w:t>
      </w:r>
      <w:hyperlink w:anchor="_ENREF_11" w:tooltip=",  #26" w:history="1">
        <w:r w:rsidR="00FE2383">
          <w:rPr>
            <w:rFonts w:asciiTheme="minorHAnsi" w:hAnsiTheme="minorHAnsi" w:cstheme="minorHAnsi"/>
            <w:bCs/>
            <w:noProof/>
            <w:sz w:val="22"/>
            <w:szCs w:val="22"/>
          </w:rPr>
          <w:t>11</w:t>
        </w:r>
      </w:hyperlink>
      <w:r w:rsidR="00435A88">
        <w:rPr>
          <w:rFonts w:asciiTheme="minorHAnsi" w:hAnsiTheme="minorHAnsi" w:cstheme="minorHAnsi"/>
          <w:bCs/>
          <w:noProof/>
          <w:sz w:val="22"/>
          <w:szCs w:val="22"/>
        </w:rPr>
        <w:t>)</w:t>
      </w:r>
      <w:r w:rsidR="0097465A">
        <w:rPr>
          <w:rFonts w:asciiTheme="minorHAnsi" w:hAnsiTheme="minorHAnsi" w:cstheme="minorHAnsi"/>
          <w:bCs/>
          <w:sz w:val="22"/>
          <w:szCs w:val="22"/>
        </w:rPr>
        <w:fldChar w:fldCharType="end"/>
      </w:r>
    </w:p>
    <w:p w14:paraId="7192D67B" w14:textId="77777777" w:rsidR="003421FB" w:rsidRPr="003C1673" w:rsidRDefault="003421FB" w:rsidP="00756A71">
      <w:pPr>
        <w:pStyle w:val="Subtitle"/>
        <w:spacing w:after="0"/>
        <w:jc w:val="left"/>
        <w:outlineLvl w:val="0"/>
        <w:rPr>
          <w:rFonts w:asciiTheme="minorHAnsi" w:hAnsiTheme="minorHAnsi" w:cstheme="minorHAnsi"/>
          <w:bCs/>
          <w:sz w:val="22"/>
          <w:szCs w:val="22"/>
        </w:rPr>
      </w:pPr>
    </w:p>
    <w:p w14:paraId="293B2E9C"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D83E28">
        <w:rPr>
          <w:rFonts w:asciiTheme="minorHAnsi" w:hAnsiTheme="minorHAnsi" w:cstheme="minorHAnsi"/>
          <w:bCs/>
          <w:sz w:val="22"/>
          <w:szCs w:val="22"/>
        </w:rPr>
        <w:t>The G</w:t>
      </w:r>
      <w:r w:rsidR="009B6476" w:rsidRPr="00D83E28">
        <w:rPr>
          <w:rFonts w:asciiTheme="minorHAnsi" w:hAnsiTheme="minorHAnsi" w:cstheme="minorHAnsi"/>
          <w:bCs/>
          <w:sz w:val="22"/>
          <w:szCs w:val="22"/>
        </w:rPr>
        <w:t xml:space="preserve">overnment </w:t>
      </w:r>
      <w:r w:rsidR="00EE5A02" w:rsidRPr="00D83E28">
        <w:rPr>
          <w:rFonts w:asciiTheme="minorHAnsi" w:hAnsiTheme="minorHAnsi" w:cstheme="minorHAnsi"/>
          <w:bCs/>
          <w:sz w:val="22"/>
          <w:szCs w:val="22"/>
        </w:rPr>
        <w:t>has</w:t>
      </w:r>
      <w:r w:rsidRPr="00D83E28">
        <w:rPr>
          <w:rFonts w:asciiTheme="minorHAnsi" w:hAnsiTheme="minorHAnsi" w:cstheme="minorHAnsi"/>
          <w:bCs/>
          <w:sz w:val="22"/>
          <w:szCs w:val="22"/>
        </w:rPr>
        <w:t xml:space="preserve"> </w:t>
      </w:r>
      <w:r w:rsidR="00D83E28">
        <w:rPr>
          <w:rFonts w:asciiTheme="minorHAnsi" w:hAnsiTheme="minorHAnsi" w:cstheme="minorHAnsi"/>
          <w:bCs/>
          <w:sz w:val="22"/>
          <w:szCs w:val="22"/>
        </w:rPr>
        <w:t xml:space="preserve">established </w:t>
      </w:r>
      <w:r w:rsidR="003F59A2" w:rsidRPr="00D83E28">
        <w:rPr>
          <w:rFonts w:asciiTheme="minorHAnsi" w:hAnsiTheme="minorHAnsi" w:cstheme="minorHAnsi"/>
          <w:bCs/>
          <w:sz w:val="22"/>
          <w:szCs w:val="22"/>
        </w:rPr>
        <w:t xml:space="preserve">relevant </w:t>
      </w:r>
      <w:r w:rsidR="001C174A" w:rsidRPr="00D83E28">
        <w:rPr>
          <w:rFonts w:asciiTheme="minorHAnsi" w:hAnsiTheme="minorHAnsi" w:cstheme="minorHAnsi"/>
          <w:bCs/>
          <w:sz w:val="22"/>
          <w:szCs w:val="22"/>
        </w:rPr>
        <w:t>laws and regulations related to child labor</w:t>
      </w:r>
      <w:r w:rsidR="00FD3741">
        <w:rPr>
          <w:rFonts w:asciiTheme="minorHAnsi" w:hAnsiTheme="minorHAnsi" w:cstheme="minorHAnsi"/>
          <w:bCs/>
          <w:sz w:val="22"/>
          <w:szCs w:val="22"/>
        </w:rPr>
        <w:t>, including its worst forms</w:t>
      </w:r>
      <w:r w:rsidR="001C174A" w:rsidRPr="00D83E28">
        <w:rPr>
          <w:rFonts w:asciiTheme="minorHAnsi" w:hAnsiTheme="minorHAnsi" w:cstheme="minorHAnsi"/>
          <w:bCs/>
          <w:sz w:val="22"/>
          <w:szCs w:val="22"/>
        </w:rPr>
        <w:t xml:space="preserve"> </w:t>
      </w:r>
      <w:r w:rsidR="009B6476" w:rsidRPr="00D83E28">
        <w:rPr>
          <w:rFonts w:asciiTheme="minorHAnsi" w:hAnsiTheme="minorHAnsi" w:cstheme="minorHAnsi"/>
          <w:bCs/>
          <w:sz w:val="22"/>
          <w:szCs w:val="22"/>
        </w:rPr>
        <w:t>(Table 4).</w:t>
      </w:r>
    </w:p>
    <w:p w14:paraId="5E77EF4F" w14:textId="77777777" w:rsidR="009B6476" w:rsidRDefault="009B6476" w:rsidP="00756A71">
      <w:pPr>
        <w:pStyle w:val="Subtitle"/>
        <w:spacing w:after="0"/>
        <w:jc w:val="left"/>
        <w:outlineLvl w:val="0"/>
        <w:rPr>
          <w:rFonts w:asciiTheme="minorHAnsi" w:hAnsiTheme="minorHAnsi" w:cstheme="minorHAnsi"/>
          <w:bCs/>
          <w:sz w:val="22"/>
          <w:szCs w:val="22"/>
        </w:rPr>
      </w:pPr>
    </w:p>
    <w:p w14:paraId="3A24A555" w14:textId="77777777" w:rsidR="00414164" w:rsidRPr="00AE717C" w:rsidRDefault="00414164" w:rsidP="00414164">
      <w:pPr>
        <w:pStyle w:val="Subtitle"/>
        <w:spacing w:after="0"/>
        <w:jc w:val="left"/>
        <w:outlineLvl w:val="0"/>
        <w:rPr>
          <w:rFonts w:asciiTheme="minorHAnsi" w:hAnsiTheme="minorHAnsi" w:cstheme="minorHAnsi"/>
          <w:b/>
          <w:bCs/>
          <w:sz w:val="22"/>
          <w:szCs w:val="22"/>
        </w:rPr>
      </w:pPr>
      <w:proofErr w:type="gramStart"/>
      <w:r w:rsidRPr="00AE717C">
        <w:rPr>
          <w:rFonts w:asciiTheme="minorHAnsi" w:hAnsiTheme="minorHAnsi" w:cstheme="minorHAnsi"/>
          <w:b/>
          <w:bCs/>
          <w:sz w:val="22"/>
          <w:szCs w:val="22"/>
        </w:rPr>
        <w:t>Table 4.</w:t>
      </w:r>
      <w:proofErr w:type="gramEnd"/>
      <w:r w:rsidRPr="00AE717C">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414164" w:rsidRPr="00B87A79" w14:paraId="7FB6F290" w14:textId="77777777" w:rsidTr="00414164">
        <w:tc>
          <w:tcPr>
            <w:tcW w:w="3241" w:type="dxa"/>
            <w:shd w:val="clear" w:color="auto" w:fill="DAEEF3" w:themeFill="accent5" w:themeFillTint="33"/>
          </w:tcPr>
          <w:p w14:paraId="2AE77C7B" w14:textId="77777777" w:rsidR="00414164" w:rsidRPr="00B87A79" w:rsidRDefault="00414164" w:rsidP="00414164">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0D9F42EB" w14:textId="77777777" w:rsidR="00414164" w:rsidRPr="00B87A79" w:rsidRDefault="00414164" w:rsidP="00414164">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31D6E8BF" w14:textId="77777777" w:rsidR="00414164" w:rsidRPr="00B87A79" w:rsidRDefault="00414164" w:rsidP="00414164">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1CABA3C8" w14:textId="77777777" w:rsidR="00414164" w:rsidRPr="00B87A79" w:rsidRDefault="00414164" w:rsidP="00414164">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414164" w:rsidRPr="00B87A79" w14:paraId="2DE4C9F3" w14:textId="77777777" w:rsidTr="00414164">
        <w:tc>
          <w:tcPr>
            <w:tcW w:w="3241" w:type="dxa"/>
          </w:tcPr>
          <w:p w14:paraId="28848662"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7F24320B"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AA0C509"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74B3B99E" w14:textId="13BC9535" w:rsidR="00414164" w:rsidRPr="00B87A79" w:rsidRDefault="00414164" w:rsidP="00FE2383">
            <w:pPr>
              <w:rPr>
                <w:rFonts w:asciiTheme="minorHAnsi" w:hAnsiTheme="minorHAnsi" w:cstheme="minorHAnsi"/>
                <w:sz w:val="20"/>
                <w:szCs w:val="20"/>
              </w:rPr>
            </w:pPr>
            <w:r>
              <w:rPr>
                <w:rFonts w:asciiTheme="minorHAnsi" w:hAnsiTheme="minorHAnsi" w:cstheme="minorHAnsi"/>
                <w:sz w:val="20"/>
                <w:szCs w:val="20"/>
              </w:rPr>
              <w:t xml:space="preserve">Labor Code; </w:t>
            </w:r>
            <w:r w:rsidRPr="00691CD7">
              <w:rPr>
                <w:rFonts w:asciiTheme="minorHAnsi" w:hAnsiTheme="minorHAnsi" w:cstheme="minorHAnsi"/>
                <w:sz w:val="20"/>
                <w:szCs w:val="20"/>
              </w:rPr>
              <w:t>Labor Code Amendment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&lt;EndNote&gt;&lt;Cite&gt;&lt;RecNum&gt;9&lt;/RecNum&gt;&lt;DisplayText&gt;(12, 13)&lt;/DisplayText&gt;&lt;record&gt;&lt;rec-number&gt;9&lt;/rec-number&gt;&lt;foreign-keys&gt;&lt;key app="EN" db-id="f9wsfwav7af5exe90v4559wm5trrzvxwztz2"&gt;9&lt;/key&gt;&lt;/foreign-keys&gt;&lt;ref-type name="Statute"&gt;31&lt;/ref-type&gt;&lt;contributors&gt;&lt;/contributors&gt;&lt;titles&gt;&lt;title&gt;Labor Code&lt;/title&gt;&lt;/titles&gt;&lt;keywords&gt;&lt;keyword&gt;Saint Lucia&lt;/keyword&gt;&lt;/keywords&gt;&lt;dates&gt;&lt;pub-dates&gt;&lt;date&gt;2006&lt;/date&gt;&lt;/pub-dates&gt;&lt;/dates&gt;&lt;pub-location&gt;Government of Saint Lucia&lt;/pub-location&gt;&lt;urls&gt;&lt;/urls&gt;&lt;/record&gt;&lt;/Cite&gt;&lt;Cite&gt;&lt;RecNum&gt;10&lt;/RecNum&gt;&lt;record&gt;&lt;rec-number&gt;10&lt;/rec-number&gt;&lt;foreign-keys&gt;&lt;key app="EN" db-id="f9wsfwav7af5exe90v4559wm5trrzvxwztz2"&gt;10&lt;/key&gt;&lt;/foreign-keys&gt;&lt;ref-type name="Statute"&gt;31&lt;/ref-type&gt;&lt;contributors&gt;&lt;/contributors&gt;&lt;titles&gt;&lt;title&gt;Labor Code (Amendment) Act&lt;/title&gt;&lt;/titles&gt;&lt;keywords&gt;&lt;keyword&gt;Saint Lucia&lt;/keyword&gt;&lt;/keywords&gt;&lt;dates&gt;&lt;pub-dates&gt;&lt;date&gt;2011&lt;/date&gt;&lt;/pub-dates&gt;&lt;/dates&gt;&lt;pub-location&gt;Government of Saint Lucia&lt;/pub-location&gt;&lt;urls&gt;&lt;/urls&gt;&lt;/record&gt;&lt;/Cite&gt;&lt;/EndNote&gt;</w:instrText>
            </w:r>
            <w:r w:rsidR="0097465A">
              <w:rPr>
                <w:rFonts w:asciiTheme="minorHAnsi" w:hAnsiTheme="minorHAnsi" w:cstheme="minorHAnsi"/>
                <w:sz w:val="20"/>
                <w:szCs w:val="20"/>
              </w:rPr>
              <w:fldChar w:fldCharType="separate"/>
            </w:r>
            <w:r w:rsidR="00435A88">
              <w:rPr>
                <w:rFonts w:asciiTheme="minorHAnsi" w:hAnsiTheme="minorHAnsi" w:cstheme="minorHAnsi"/>
                <w:noProof/>
                <w:sz w:val="20"/>
                <w:szCs w:val="20"/>
              </w:rPr>
              <w:t>(</w:t>
            </w:r>
            <w:hyperlink w:anchor="_ENREF_12" w:tooltip=",  #9" w:history="1">
              <w:r w:rsidR="00FE2383">
                <w:rPr>
                  <w:rFonts w:asciiTheme="minorHAnsi" w:hAnsiTheme="minorHAnsi" w:cstheme="minorHAnsi"/>
                  <w:noProof/>
                  <w:sz w:val="20"/>
                  <w:szCs w:val="20"/>
                </w:rPr>
                <w:t>12</w:t>
              </w:r>
            </w:hyperlink>
            <w:r w:rsidR="00435A88">
              <w:rPr>
                <w:rFonts w:asciiTheme="minorHAnsi" w:hAnsiTheme="minorHAnsi" w:cstheme="minorHAnsi"/>
                <w:noProof/>
                <w:sz w:val="20"/>
                <w:szCs w:val="20"/>
              </w:rPr>
              <w:t xml:space="preserve">, </w:t>
            </w:r>
            <w:hyperlink w:anchor="_ENREF_13" w:tooltip=",  #10" w:history="1">
              <w:r w:rsidR="00FE2383">
                <w:rPr>
                  <w:rFonts w:asciiTheme="minorHAnsi" w:hAnsiTheme="minorHAnsi" w:cstheme="minorHAnsi"/>
                  <w:noProof/>
                  <w:sz w:val="20"/>
                  <w:szCs w:val="20"/>
                </w:rPr>
                <w:t>13</w:t>
              </w:r>
            </w:hyperlink>
            <w:r w:rsidR="00435A88">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112C8819" w14:textId="77777777" w:rsidTr="00414164">
        <w:tc>
          <w:tcPr>
            <w:tcW w:w="3241" w:type="dxa"/>
          </w:tcPr>
          <w:p w14:paraId="3D244A51"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3443D381"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915B9AE"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1811C6E" w14:textId="4F148260" w:rsidR="00414164" w:rsidRPr="00B87A79" w:rsidRDefault="00414164" w:rsidP="00FE2383">
            <w:pPr>
              <w:rPr>
                <w:rFonts w:asciiTheme="minorHAnsi" w:hAnsiTheme="minorHAnsi" w:cstheme="minorHAnsi"/>
                <w:sz w:val="20"/>
                <w:szCs w:val="20"/>
              </w:rPr>
            </w:pPr>
            <w:r>
              <w:rPr>
                <w:rFonts w:asciiTheme="minorHAnsi" w:hAnsiTheme="minorHAnsi" w:cstheme="minorHAnsi"/>
                <w:sz w:val="20"/>
                <w:szCs w:val="20"/>
              </w:rPr>
              <w:t>Employees (</w:t>
            </w:r>
            <w:r w:rsidRPr="00B8602C">
              <w:rPr>
                <w:rFonts w:asciiTheme="minorHAnsi" w:hAnsiTheme="minorHAnsi" w:cstheme="minorHAnsi"/>
                <w:sz w:val="20"/>
                <w:szCs w:val="20"/>
              </w:rPr>
              <w:t>Occupational Health and Safety</w:t>
            </w:r>
            <w:r>
              <w:rPr>
                <w:rFonts w:asciiTheme="minorHAnsi" w:hAnsiTheme="minorHAnsi" w:cstheme="minorHAnsi"/>
                <w:sz w:val="20"/>
                <w:szCs w:val="20"/>
              </w:rPr>
              <w:t>)</w:t>
            </w:r>
            <w:r w:rsidRPr="00B8602C">
              <w:rPr>
                <w:rFonts w:asciiTheme="minorHAnsi" w:hAnsiTheme="minorHAnsi" w:cstheme="minorHAnsi"/>
                <w:sz w:val="20"/>
                <w:szCs w:val="20"/>
              </w:rPr>
              <w:t xml:space="preserve">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&lt;EndNote&gt;&lt;Cite&gt;&lt;RecNum&gt;13&lt;/RecNum&gt;&lt;DisplayText&gt;(14)&lt;/DisplayText&gt;&lt;record&gt;&lt;rec-number&gt;13&lt;/rec-number&gt;&lt;foreign-keys&gt;&lt;key app="EN" db-id="f9wsfwav7af5exe90v4559wm5trrzvxwztz2"&gt;13&lt;/key&gt;&lt;/foreign-keys&gt;&lt;ref-type name="Statute"&gt;31&lt;/ref-type&gt;&lt;contributors&gt;&lt;/contributors&gt;&lt;titles&gt;&lt;title&gt;Employees (Occupational Health and Safety) Act&lt;/title&gt;&lt;/titles&gt;&lt;number&gt;S.I.93/1985&lt;/number&gt;&lt;keywords&gt;&lt;keyword&gt;Saint Lucia&lt;/keyword&gt;&lt;/keywords&gt;&lt;dates&gt;&lt;pub-dates&gt;&lt;date&gt;2001&lt;/date&gt;&lt;/pub-dates&gt;&lt;/dates&gt;&lt;pub-location&gt;Government of Saint Lucia&lt;/pub-location&gt;&lt;urls&gt;&lt;related-urls&gt;&lt;url&gt;http://www.ilocarib.org.tt/cariblex/stl_act1.shtml&lt;/url&gt;&lt;/related-urls&gt;&lt;/urls&gt;&lt;/record&gt;&lt;/Cite&gt;&lt;/EndNote&gt;</w:instrText>
            </w:r>
            <w:r w:rsidR="0097465A">
              <w:rPr>
                <w:rFonts w:asciiTheme="minorHAnsi" w:hAnsiTheme="minorHAnsi" w:cstheme="minorHAnsi"/>
                <w:sz w:val="20"/>
                <w:szCs w:val="20"/>
              </w:rPr>
              <w:fldChar w:fldCharType="separate"/>
            </w:r>
            <w:r w:rsidR="00435A88">
              <w:rPr>
                <w:rFonts w:asciiTheme="minorHAnsi" w:hAnsiTheme="minorHAnsi" w:cstheme="minorHAnsi"/>
                <w:noProof/>
                <w:sz w:val="20"/>
                <w:szCs w:val="20"/>
              </w:rPr>
              <w:t>(</w:t>
            </w:r>
            <w:hyperlink w:anchor="_ENREF_14" w:tooltip=",  #13" w:history="1">
              <w:r w:rsidR="00FE2383">
                <w:rPr>
                  <w:rFonts w:asciiTheme="minorHAnsi" w:hAnsiTheme="minorHAnsi" w:cstheme="minorHAnsi"/>
                  <w:noProof/>
                  <w:sz w:val="20"/>
                  <w:szCs w:val="20"/>
                </w:rPr>
                <w:t>14</w:t>
              </w:r>
            </w:hyperlink>
            <w:r w:rsidR="00435A88">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690D09D2" w14:textId="77777777" w:rsidTr="00414164">
        <w:tc>
          <w:tcPr>
            <w:tcW w:w="3241" w:type="dxa"/>
          </w:tcPr>
          <w:p w14:paraId="746DDC47"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35A88EA6" w14:textId="77777777" w:rsidR="00414164" w:rsidRPr="00B87A79" w:rsidRDefault="00414164" w:rsidP="00414164">
            <w:pPr>
              <w:rPr>
                <w:rFonts w:asciiTheme="minorHAnsi" w:hAnsiTheme="minorHAnsi" w:cstheme="minorHAnsi"/>
                <w:sz w:val="20"/>
                <w:szCs w:val="20"/>
              </w:rPr>
            </w:pPr>
            <w:r w:rsidRPr="00AD1434">
              <w:rPr>
                <w:rFonts w:asciiTheme="minorHAnsi" w:hAnsiTheme="minorHAnsi" w:cstheme="minorHAnsi"/>
                <w:sz w:val="20"/>
                <w:szCs w:val="20"/>
              </w:rPr>
              <w:t>No</w:t>
            </w:r>
          </w:p>
        </w:tc>
        <w:tc>
          <w:tcPr>
            <w:tcW w:w="922" w:type="dxa"/>
          </w:tcPr>
          <w:p w14:paraId="1E753DB7" w14:textId="77777777" w:rsidR="00414164" w:rsidRPr="00B87A79" w:rsidRDefault="00414164" w:rsidP="00414164">
            <w:pPr>
              <w:rPr>
                <w:rFonts w:asciiTheme="minorHAnsi" w:hAnsiTheme="minorHAnsi" w:cstheme="minorHAnsi"/>
                <w:sz w:val="20"/>
                <w:szCs w:val="20"/>
              </w:rPr>
            </w:pPr>
          </w:p>
        </w:tc>
        <w:tc>
          <w:tcPr>
            <w:tcW w:w="4483" w:type="dxa"/>
          </w:tcPr>
          <w:p w14:paraId="12CD4CEE" w14:textId="77777777" w:rsidR="00414164" w:rsidRPr="00B87A79" w:rsidRDefault="00414164" w:rsidP="00414164">
            <w:pPr>
              <w:rPr>
                <w:rFonts w:asciiTheme="minorHAnsi" w:hAnsiTheme="minorHAnsi" w:cstheme="minorHAnsi"/>
                <w:sz w:val="20"/>
                <w:szCs w:val="20"/>
              </w:rPr>
            </w:pPr>
          </w:p>
        </w:tc>
      </w:tr>
      <w:tr w:rsidR="00414164" w:rsidRPr="00B87A79" w14:paraId="6BBB005C" w14:textId="77777777" w:rsidTr="00414164">
        <w:tc>
          <w:tcPr>
            <w:tcW w:w="3241" w:type="dxa"/>
          </w:tcPr>
          <w:p w14:paraId="343EA271"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61EAAB21"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02B40847" w14:textId="77777777" w:rsidR="00414164" w:rsidRPr="00B87A79" w:rsidRDefault="00414164" w:rsidP="00414164">
            <w:pPr>
              <w:rPr>
                <w:rFonts w:asciiTheme="minorHAnsi" w:hAnsiTheme="minorHAnsi" w:cstheme="minorHAnsi"/>
                <w:sz w:val="20"/>
                <w:szCs w:val="20"/>
              </w:rPr>
            </w:pPr>
          </w:p>
        </w:tc>
        <w:tc>
          <w:tcPr>
            <w:tcW w:w="4483" w:type="dxa"/>
          </w:tcPr>
          <w:p w14:paraId="4FAE45DD" w14:textId="6231A636" w:rsidR="00414164" w:rsidRPr="00B87A79" w:rsidRDefault="00414164" w:rsidP="00FE2383">
            <w:pPr>
              <w:rPr>
                <w:rFonts w:asciiTheme="minorHAnsi" w:hAnsiTheme="minorHAnsi" w:cstheme="minorHAnsi"/>
                <w:sz w:val="20"/>
                <w:szCs w:val="20"/>
              </w:rPr>
            </w:pPr>
            <w:r>
              <w:rPr>
                <w:rFonts w:asciiTheme="minorHAnsi" w:hAnsiTheme="minorHAnsi" w:cstheme="minorHAnsi"/>
                <w:sz w:val="20"/>
                <w:szCs w:val="20"/>
              </w:rPr>
              <w:t>Constitution; Labor Code</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&lt;EndNote&gt;&lt;Cite&gt;&lt;RecNum&gt;9&lt;/RecNum&gt;&lt;DisplayText&gt;(12, 15)&lt;/DisplayText&gt;&lt;record&gt;&lt;rec-number&gt;9&lt;/rec-number&gt;&lt;foreign-keys&gt;&lt;key app="EN" db-id="f9wsfwav7af5exe90v4559wm5trrzvxwztz2"&gt;9&lt;/key&gt;&lt;/foreign-keys&gt;&lt;ref-type name="Statute"&gt;31&lt;/ref-type&gt;&lt;contributors&gt;&lt;/contributors&gt;&lt;titles&gt;&lt;title&gt;Labor Code&lt;/title&gt;&lt;/titles&gt;&lt;keywords&gt;&lt;keyword&gt;Saint Lucia&lt;/keyword&gt;&lt;/keywords&gt;&lt;dates&gt;&lt;pub-dates&gt;&lt;date&gt;2006&lt;/date&gt;&lt;/pub-dates&gt;&lt;/dates&gt;&lt;pub-location&gt;Government of Saint Lucia&lt;/pub-location&gt;&lt;urls&gt;&lt;/urls&gt;&lt;/record&gt;&lt;/Cite&gt;&lt;Cite&gt;&lt;RecNum&gt;17&lt;/RecNum&gt;&lt;record&gt;&lt;rec-number&gt;17&lt;/rec-number&gt;&lt;foreign-keys&gt;&lt;key app="EN" db-id="f9wsfwav7af5exe90v4559wm5trrzvxwztz2"&gt;17&lt;/key&gt;&lt;/foreign-keys&gt;&lt;ref-type name="Statute"&gt;31&lt;/ref-type&gt;&lt;contributors&gt;&lt;/contributors&gt;&lt;titles&gt;&lt;title&gt;The Saint Lucia Constitutional Order of 1978&lt;/title&gt;&lt;/titles&gt;&lt;keywords&gt;&lt;keyword&gt;Saint Lucia&lt;/keyword&gt;&lt;/keywords&gt;&lt;dates&gt;&lt;pub-dates&gt;&lt;date&gt;1978&lt;/date&gt;&lt;/pub-dates&gt;&lt;/dates&gt;&lt;pub-location&gt;Government of Saint Lucia&lt;/pub-location&gt;&lt;urls&gt;&lt;related-urls&gt;&lt;url&gt;http://pdba.georgetown.edu/Constitutions/Lucia/Luc78.html&lt;/url&gt;&lt;/related-urls&gt;&lt;/urls&gt;&lt;access-date&gt;February 13, 2012&lt;/access-date&gt;&lt;/record&gt;&lt;/Cite&gt;&lt;/EndNote&gt;</w:instrText>
            </w:r>
            <w:r w:rsidR="0097465A">
              <w:rPr>
                <w:rFonts w:asciiTheme="minorHAnsi" w:hAnsiTheme="minorHAnsi" w:cstheme="minorHAnsi"/>
                <w:sz w:val="20"/>
                <w:szCs w:val="20"/>
              </w:rPr>
              <w:fldChar w:fldCharType="separate"/>
            </w:r>
            <w:r w:rsidR="00435A88">
              <w:rPr>
                <w:rFonts w:asciiTheme="minorHAnsi" w:hAnsiTheme="minorHAnsi" w:cstheme="minorHAnsi"/>
                <w:noProof/>
                <w:sz w:val="20"/>
                <w:szCs w:val="20"/>
              </w:rPr>
              <w:t>(</w:t>
            </w:r>
            <w:hyperlink w:anchor="_ENREF_12" w:tooltip=",  #9" w:history="1">
              <w:r w:rsidR="00FE2383">
                <w:rPr>
                  <w:rFonts w:asciiTheme="minorHAnsi" w:hAnsiTheme="minorHAnsi" w:cstheme="minorHAnsi"/>
                  <w:noProof/>
                  <w:sz w:val="20"/>
                  <w:szCs w:val="20"/>
                </w:rPr>
                <w:t>12</w:t>
              </w:r>
            </w:hyperlink>
            <w:r w:rsidR="00435A88">
              <w:rPr>
                <w:rFonts w:asciiTheme="minorHAnsi" w:hAnsiTheme="minorHAnsi" w:cstheme="minorHAnsi"/>
                <w:noProof/>
                <w:sz w:val="20"/>
                <w:szCs w:val="20"/>
              </w:rPr>
              <w:t xml:space="preserve">, </w:t>
            </w:r>
            <w:hyperlink w:anchor="_ENREF_15" w:tooltip=",  #17" w:history="1">
              <w:r w:rsidR="00FE2383">
                <w:rPr>
                  <w:rFonts w:asciiTheme="minorHAnsi" w:hAnsiTheme="minorHAnsi" w:cstheme="minorHAnsi"/>
                  <w:noProof/>
                  <w:sz w:val="20"/>
                  <w:szCs w:val="20"/>
                </w:rPr>
                <w:t>15</w:t>
              </w:r>
            </w:hyperlink>
            <w:r w:rsidR="00435A88">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26287A45" w14:textId="77777777" w:rsidTr="00414164">
        <w:tc>
          <w:tcPr>
            <w:tcW w:w="3241" w:type="dxa"/>
          </w:tcPr>
          <w:p w14:paraId="0009A86F"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0D8F6A17"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51E5BDF0" w14:textId="77777777" w:rsidR="00414164" w:rsidRPr="00B87A79" w:rsidRDefault="00414164" w:rsidP="00414164">
            <w:pPr>
              <w:rPr>
                <w:rFonts w:asciiTheme="minorHAnsi" w:hAnsiTheme="minorHAnsi" w:cstheme="minorHAnsi"/>
                <w:sz w:val="20"/>
                <w:szCs w:val="20"/>
              </w:rPr>
            </w:pPr>
          </w:p>
        </w:tc>
        <w:tc>
          <w:tcPr>
            <w:tcW w:w="4483" w:type="dxa"/>
          </w:tcPr>
          <w:p w14:paraId="75B46F8D" w14:textId="43FEDD50" w:rsidR="00414164" w:rsidRPr="00B87A79" w:rsidRDefault="00414164" w:rsidP="00FE2383">
            <w:pPr>
              <w:rPr>
                <w:rFonts w:asciiTheme="minorHAnsi" w:hAnsiTheme="minorHAnsi" w:cstheme="minorHAnsi"/>
                <w:sz w:val="20"/>
                <w:szCs w:val="20"/>
              </w:rPr>
            </w:pPr>
            <w:r w:rsidRPr="00CE25AE">
              <w:rPr>
                <w:rFonts w:asciiTheme="minorHAnsi" w:hAnsiTheme="minorHAnsi" w:cstheme="minorHAnsi"/>
                <w:sz w:val="20"/>
                <w:szCs w:val="20"/>
              </w:rPr>
              <w:t>Counter-Trafficking Act No. 7</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&lt;EndNote&gt;&lt;Cite&gt;&lt;RecNum&gt;34&lt;/RecNum&gt;&lt;DisplayText&gt;(16)&lt;/DisplayText&gt;&lt;record&gt;&lt;rec-number&gt;34&lt;/rec-number&gt;&lt;foreign-keys&gt;&lt;key app="EN" db-id="f9wsfwav7af5exe90v4559wm5trrzvxwztz2"&gt;34&lt;/key&gt;&lt;/foreign-keys&gt;&lt;ref-type name="Statute"&gt;31&lt;/ref-type&gt;&lt;contributors&gt;&lt;/contributors&gt;&lt;titles&gt;&lt;title&gt;Counter-Trafficking Act 2010&lt;/title&gt;&lt;/titles&gt;&lt;number&gt;No. 7&lt;/number&gt;&lt;keywords&gt;&lt;keyword&gt;Saint Lucia&lt;/keyword&gt;&lt;/keywords&gt;&lt;dates&gt;&lt;pub-dates&gt;&lt;date&gt;January 25, 2010&lt;/date&gt;&lt;/pub-dates&gt;&lt;/dates&gt;&lt;pub-location&gt;Government of Saint Lucia&lt;/pub-location&gt;&lt;urls&gt;&lt;related-urls&gt;&lt;url&gt;[source on file]&lt;/url&gt;&lt;/related-urls&gt;&lt;/urls&gt;&lt;/record&gt;&lt;/Cite&gt;&lt;/EndNote&gt;</w:instrText>
            </w:r>
            <w:r w:rsidR="0097465A">
              <w:rPr>
                <w:rFonts w:asciiTheme="minorHAnsi" w:hAnsiTheme="minorHAnsi" w:cstheme="minorHAnsi"/>
                <w:sz w:val="20"/>
                <w:szCs w:val="20"/>
              </w:rPr>
              <w:fldChar w:fldCharType="separate"/>
            </w:r>
            <w:r w:rsidR="00435A88">
              <w:rPr>
                <w:rFonts w:asciiTheme="minorHAnsi" w:hAnsiTheme="minorHAnsi" w:cstheme="minorHAnsi"/>
                <w:noProof/>
                <w:sz w:val="20"/>
                <w:szCs w:val="20"/>
              </w:rPr>
              <w:t>(</w:t>
            </w:r>
            <w:hyperlink w:anchor="_ENREF_16" w:tooltip=",  #34" w:history="1">
              <w:r w:rsidR="00FE2383">
                <w:rPr>
                  <w:rFonts w:asciiTheme="minorHAnsi" w:hAnsiTheme="minorHAnsi" w:cstheme="minorHAnsi"/>
                  <w:noProof/>
                  <w:sz w:val="20"/>
                  <w:szCs w:val="20"/>
                </w:rPr>
                <w:t>16</w:t>
              </w:r>
            </w:hyperlink>
            <w:r w:rsidR="00435A88">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4B2F03FC" w14:textId="77777777" w:rsidTr="00414164">
        <w:tc>
          <w:tcPr>
            <w:tcW w:w="3241" w:type="dxa"/>
          </w:tcPr>
          <w:p w14:paraId="79E78141"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415692CC" w14:textId="77777777" w:rsidR="00414164" w:rsidRPr="00B87A79" w:rsidRDefault="00D72FE1" w:rsidP="00414164">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314A8370" w14:textId="77777777" w:rsidR="00414164" w:rsidRPr="00B87A79" w:rsidRDefault="00414164" w:rsidP="00414164">
            <w:pPr>
              <w:rPr>
                <w:rFonts w:asciiTheme="minorHAnsi" w:hAnsiTheme="minorHAnsi" w:cstheme="minorHAnsi"/>
                <w:sz w:val="20"/>
                <w:szCs w:val="20"/>
              </w:rPr>
            </w:pPr>
          </w:p>
        </w:tc>
        <w:tc>
          <w:tcPr>
            <w:tcW w:w="4483" w:type="dxa"/>
          </w:tcPr>
          <w:p w14:paraId="12A125AC" w14:textId="12AB03DD" w:rsidR="00414164" w:rsidRPr="00B87A79" w:rsidRDefault="00D72FE1" w:rsidP="00FE2383">
            <w:pPr>
              <w:rPr>
                <w:rFonts w:asciiTheme="minorHAnsi" w:hAnsiTheme="minorHAnsi" w:cstheme="minorHAnsi"/>
                <w:sz w:val="20"/>
                <w:szCs w:val="20"/>
              </w:rPr>
            </w:pPr>
            <w:r>
              <w:rPr>
                <w:rFonts w:asciiTheme="minorHAnsi" w:hAnsiTheme="minorHAnsi" w:cstheme="minorHAnsi"/>
                <w:sz w:val="20"/>
                <w:szCs w:val="20"/>
              </w:rPr>
              <w:t>Criminal Code</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&lt;EndNote&gt;&lt;Cite&gt;&lt;RecNum&gt;18&lt;/RecNum&gt;&lt;DisplayText&gt;(17)&lt;/DisplayText&gt;&lt;record&gt;&lt;rec-number&gt;18&lt;/rec-number&gt;&lt;foreign-keys&gt;&lt;key app="EN" db-id="f9wsfwav7af5exe90v4559wm5trrzvxwztz2"&gt;18&lt;/key&gt;&lt;/foreign-keys&gt;&lt;ref-type name="Statute"&gt;31&lt;/ref-type&gt;&lt;contributors&gt;&lt;/contributors&gt;&lt;titles&gt;&lt;title&gt;Criminal Code&lt;/title&gt;&lt;/titles&gt;&lt;keywords&gt;&lt;keyword&gt;Saint Lucia&lt;/keyword&gt;&lt;/keywords&gt;&lt;dates&gt;&lt;pub-dates&gt;&lt;date&gt;2004&lt;/date&gt;&lt;/pub-dates&gt;&lt;/dates&gt;&lt;pub-location&gt;Government of Saint Lucia&lt;/pub-location&gt;&lt;urls&gt;&lt;related-urls&gt;&lt;url&gt;www.stlucia.gov.lc/docs/DraftCriminalCode20031.pdf&lt;/url&gt;&lt;/related-urls&gt;&lt;/urls&gt;&lt;/record&gt;&lt;/Cite&gt;&lt;/EndNote&gt;</w:instrText>
            </w:r>
            <w:r w:rsidR="0097465A">
              <w:rPr>
                <w:rFonts w:asciiTheme="minorHAnsi" w:hAnsiTheme="minorHAnsi" w:cstheme="minorHAnsi"/>
                <w:sz w:val="20"/>
                <w:szCs w:val="20"/>
              </w:rPr>
              <w:fldChar w:fldCharType="separate"/>
            </w:r>
            <w:r w:rsidR="00435A88">
              <w:rPr>
                <w:rFonts w:asciiTheme="minorHAnsi" w:hAnsiTheme="minorHAnsi" w:cstheme="minorHAnsi"/>
                <w:noProof/>
                <w:sz w:val="20"/>
                <w:szCs w:val="20"/>
              </w:rPr>
              <w:t>(</w:t>
            </w:r>
            <w:hyperlink w:anchor="_ENREF_17" w:tooltip=",  #18" w:history="1">
              <w:r w:rsidR="00FE2383">
                <w:rPr>
                  <w:rFonts w:asciiTheme="minorHAnsi" w:hAnsiTheme="minorHAnsi" w:cstheme="minorHAnsi"/>
                  <w:noProof/>
                  <w:sz w:val="20"/>
                  <w:szCs w:val="20"/>
                </w:rPr>
                <w:t>17</w:t>
              </w:r>
            </w:hyperlink>
            <w:r w:rsidR="00435A88">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B87A79" w14:paraId="0AFD2D51" w14:textId="77777777" w:rsidTr="00414164">
        <w:tc>
          <w:tcPr>
            <w:tcW w:w="3241" w:type="dxa"/>
          </w:tcPr>
          <w:p w14:paraId="65B8C5D8"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7C8ACD80" w14:textId="77777777" w:rsidR="00414164" w:rsidRPr="00B87A79" w:rsidRDefault="009615B3" w:rsidP="00414164">
            <w:pPr>
              <w:rPr>
                <w:rFonts w:asciiTheme="minorHAnsi" w:hAnsiTheme="minorHAnsi" w:cstheme="minorHAnsi"/>
                <w:sz w:val="20"/>
                <w:szCs w:val="20"/>
              </w:rPr>
            </w:pPr>
            <w:r w:rsidRPr="00AD1434">
              <w:rPr>
                <w:rFonts w:asciiTheme="minorHAnsi" w:hAnsiTheme="minorHAnsi" w:cstheme="minorHAnsi"/>
                <w:sz w:val="20"/>
                <w:szCs w:val="20"/>
              </w:rPr>
              <w:t>No</w:t>
            </w:r>
          </w:p>
        </w:tc>
        <w:tc>
          <w:tcPr>
            <w:tcW w:w="922" w:type="dxa"/>
          </w:tcPr>
          <w:p w14:paraId="73FAA620" w14:textId="77777777" w:rsidR="00414164" w:rsidRPr="00B87A79" w:rsidRDefault="00414164" w:rsidP="00414164">
            <w:pPr>
              <w:rPr>
                <w:rFonts w:asciiTheme="minorHAnsi" w:hAnsiTheme="minorHAnsi" w:cstheme="minorHAnsi"/>
                <w:sz w:val="20"/>
                <w:szCs w:val="20"/>
              </w:rPr>
            </w:pPr>
          </w:p>
        </w:tc>
        <w:tc>
          <w:tcPr>
            <w:tcW w:w="4483" w:type="dxa"/>
          </w:tcPr>
          <w:p w14:paraId="71C418ED" w14:textId="77777777" w:rsidR="00414164" w:rsidRPr="00B87A79" w:rsidRDefault="00414164" w:rsidP="00414164">
            <w:pPr>
              <w:rPr>
                <w:rFonts w:asciiTheme="minorHAnsi" w:hAnsiTheme="minorHAnsi" w:cstheme="minorHAnsi"/>
                <w:sz w:val="20"/>
                <w:szCs w:val="20"/>
              </w:rPr>
            </w:pPr>
          </w:p>
        </w:tc>
      </w:tr>
      <w:tr w:rsidR="00414164" w:rsidRPr="00B87A79" w14:paraId="0227E660" w14:textId="77777777" w:rsidTr="00414164">
        <w:tc>
          <w:tcPr>
            <w:tcW w:w="3241" w:type="dxa"/>
          </w:tcPr>
          <w:p w14:paraId="2DC04196"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43A0E412" w14:textId="77777777" w:rsidR="00414164" w:rsidRPr="00B87A79" w:rsidRDefault="00414164" w:rsidP="00414164">
            <w:pPr>
              <w:rPr>
                <w:rFonts w:asciiTheme="minorHAnsi" w:hAnsiTheme="minorHAnsi" w:cstheme="minorHAnsi"/>
                <w:sz w:val="20"/>
                <w:szCs w:val="20"/>
              </w:rPr>
            </w:pPr>
            <w:r w:rsidRPr="00C23DB4">
              <w:rPr>
                <w:rFonts w:asciiTheme="minorHAnsi" w:hAnsiTheme="minorHAnsi" w:cstheme="minorHAnsi"/>
                <w:sz w:val="20"/>
                <w:szCs w:val="20"/>
              </w:rPr>
              <w:t>N/A*</w:t>
            </w:r>
          </w:p>
        </w:tc>
        <w:tc>
          <w:tcPr>
            <w:tcW w:w="922" w:type="dxa"/>
          </w:tcPr>
          <w:p w14:paraId="0E5A5272" w14:textId="77777777" w:rsidR="00414164" w:rsidRPr="00B87A79" w:rsidRDefault="00414164" w:rsidP="00414164">
            <w:pPr>
              <w:rPr>
                <w:rFonts w:asciiTheme="minorHAnsi" w:hAnsiTheme="minorHAnsi" w:cstheme="minorHAnsi"/>
                <w:sz w:val="20"/>
                <w:szCs w:val="20"/>
              </w:rPr>
            </w:pPr>
          </w:p>
        </w:tc>
        <w:tc>
          <w:tcPr>
            <w:tcW w:w="4483" w:type="dxa"/>
          </w:tcPr>
          <w:p w14:paraId="3A1992F7" w14:textId="77777777" w:rsidR="00414164" w:rsidRPr="00B87A79" w:rsidRDefault="00414164" w:rsidP="00414164">
            <w:pPr>
              <w:rPr>
                <w:rFonts w:asciiTheme="minorHAnsi" w:hAnsiTheme="minorHAnsi" w:cstheme="minorHAnsi"/>
                <w:sz w:val="20"/>
                <w:szCs w:val="20"/>
              </w:rPr>
            </w:pPr>
          </w:p>
        </w:tc>
      </w:tr>
      <w:tr w:rsidR="00414164" w:rsidRPr="00B87A79" w14:paraId="59A55D19" w14:textId="77777777" w:rsidTr="00414164">
        <w:tc>
          <w:tcPr>
            <w:tcW w:w="3241" w:type="dxa"/>
          </w:tcPr>
          <w:p w14:paraId="4FBD9FC8" w14:textId="77777777" w:rsidR="00414164" w:rsidRPr="00B87A79" w:rsidRDefault="00414164" w:rsidP="00414164">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38A78A42" w14:textId="77777777" w:rsidR="00414164" w:rsidRDefault="009615B3" w:rsidP="00414164">
            <w:pPr>
              <w:rPr>
                <w:rFonts w:asciiTheme="minorHAnsi" w:hAnsiTheme="minorHAnsi" w:cstheme="minorHAnsi"/>
                <w:sz w:val="20"/>
                <w:szCs w:val="20"/>
              </w:rPr>
            </w:pPr>
            <w:r>
              <w:rPr>
                <w:rFonts w:asciiTheme="minorHAnsi" w:hAnsiTheme="minorHAnsi" w:cstheme="minorHAnsi"/>
                <w:sz w:val="20"/>
                <w:szCs w:val="20"/>
              </w:rPr>
              <w:t>N/A*</w:t>
            </w:r>
          </w:p>
        </w:tc>
        <w:tc>
          <w:tcPr>
            <w:tcW w:w="922" w:type="dxa"/>
          </w:tcPr>
          <w:p w14:paraId="0E6FE537" w14:textId="77777777" w:rsidR="00414164" w:rsidRPr="00B87A79" w:rsidRDefault="00414164" w:rsidP="00414164">
            <w:pPr>
              <w:rPr>
                <w:rFonts w:asciiTheme="minorHAnsi" w:hAnsiTheme="minorHAnsi" w:cstheme="minorHAnsi"/>
                <w:sz w:val="20"/>
                <w:szCs w:val="20"/>
              </w:rPr>
            </w:pPr>
          </w:p>
        </w:tc>
        <w:tc>
          <w:tcPr>
            <w:tcW w:w="4483" w:type="dxa"/>
          </w:tcPr>
          <w:p w14:paraId="75B91D49" w14:textId="77777777" w:rsidR="00414164" w:rsidRPr="00B87A79" w:rsidRDefault="00414164" w:rsidP="00414164">
            <w:pPr>
              <w:rPr>
                <w:rFonts w:asciiTheme="minorHAnsi" w:hAnsiTheme="minorHAnsi" w:cstheme="minorHAnsi"/>
                <w:sz w:val="20"/>
                <w:szCs w:val="20"/>
              </w:rPr>
            </w:pPr>
          </w:p>
        </w:tc>
      </w:tr>
      <w:tr w:rsidR="00414164" w:rsidRPr="00B87A79" w14:paraId="13B88263" w14:textId="77777777" w:rsidTr="00414164">
        <w:tc>
          <w:tcPr>
            <w:tcW w:w="3241" w:type="dxa"/>
          </w:tcPr>
          <w:p w14:paraId="37F1715B"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449691C4" w14:textId="77777777" w:rsidR="00414164" w:rsidRPr="00B87A79" w:rsidRDefault="00414164" w:rsidP="009615B3">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F62E0A5" w14:textId="77777777" w:rsidR="00414164" w:rsidRPr="00B87A79" w:rsidRDefault="009615B3" w:rsidP="00414164">
            <w:pPr>
              <w:rPr>
                <w:rFonts w:asciiTheme="minorHAnsi" w:hAnsiTheme="minorHAnsi" w:cstheme="minorHAnsi"/>
                <w:sz w:val="20"/>
                <w:szCs w:val="20"/>
              </w:rPr>
            </w:pPr>
            <w:r>
              <w:rPr>
                <w:rFonts w:asciiTheme="minorHAnsi" w:hAnsiTheme="minorHAnsi" w:cstheme="minorHAnsi"/>
                <w:sz w:val="20"/>
                <w:szCs w:val="20"/>
              </w:rPr>
              <w:t>15</w:t>
            </w:r>
          </w:p>
        </w:tc>
        <w:tc>
          <w:tcPr>
            <w:tcW w:w="4483" w:type="dxa"/>
          </w:tcPr>
          <w:p w14:paraId="6F510EFA" w14:textId="306E693D" w:rsidR="00414164" w:rsidRPr="00B87A79" w:rsidRDefault="009615B3" w:rsidP="00FE2383">
            <w:pPr>
              <w:rPr>
                <w:rFonts w:asciiTheme="minorHAnsi" w:hAnsiTheme="minorHAnsi" w:cstheme="minorHAnsi"/>
                <w:sz w:val="20"/>
                <w:szCs w:val="20"/>
              </w:rPr>
            </w:pPr>
            <w:r w:rsidRPr="00D83E28">
              <w:rPr>
                <w:rFonts w:asciiTheme="minorHAnsi" w:hAnsiTheme="minorHAnsi" w:cstheme="minorHAnsi"/>
                <w:sz w:val="20"/>
                <w:szCs w:val="20"/>
              </w:rPr>
              <w:t>Education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&lt;EndNote&gt;&lt;Cite&gt;&lt;RecNum&gt;12&lt;/RecNum&gt;&lt;DisplayText&gt;(8, 18)&lt;/DisplayText&gt;&lt;record&gt;&lt;rec-number&gt;12&lt;/rec-number&gt;&lt;foreign-keys&gt;&lt;key app="EN" db-id="f9wsfwav7af5exe90v4559wm5trrzvxwztz2"&gt;12&lt;/key&gt;&lt;/foreign-keys&gt;&lt;ref-type name="Statute"&gt;31&lt;/ref-type&gt;&lt;contributors&gt;&lt;/contributors&gt;&lt;titles&gt;&lt;title&gt;Education Act&lt;/title&gt;&lt;/titles&gt;&lt;number&gt;41&lt;/number&gt;&lt;keywords&gt;&lt;keyword&gt;Saint Lucia&lt;/keyword&gt;&lt;/keywords&gt;&lt;dates&gt;&lt;pub-dates&gt;&lt;date&gt;1999&lt;/date&gt;&lt;/pub-dates&gt;&lt;/dates&gt;&lt;pub-location&gt;Government of Saint Lucia&lt;/pub-location&gt;&lt;urls&gt;&lt;related-urls&gt;&lt;url&gt;http://planipolis.iiep.unesco.org/upload/Saint%20Lucia/Saint%20Lucia%20Education%20Act%201999.pdf&lt;/url&gt;&lt;/related-urls&gt;&lt;/urls&gt;&lt;/record&gt;&lt;/Cite&gt;&lt;Cite&gt;&lt;Author&gt;Government of Saint Lucia&lt;/Author&gt;&lt;Year&gt;2012&lt;/Year&gt;&lt;RecNum&gt;11&lt;/RecNum&gt;&lt;record&gt;&lt;rec-number&gt;11&lt;/rec-number&gt;&lt;foreign-keys&gt;&lt;key app="EN" db-id="f9wsfwav7af5exe90v4559wm5trrzvxwztz2"&gt;11&lt;/key&gt;&lt;/foreign-keys&gt;&lt;ref-type name="Personal Communication"&gt;26&lt;/ref-type&gt;&lt;contributors&gt;&lt;authors&gt;&lt;author&gt;Government of Saint Lucia,&lt;/author&gt;&lt;/authors&gt;&lt;secondary-authors&gt;&lt;author&gt;USDOL official,&lt;/author&gt;&lt;/secondary-authors&gt;&lt;/contributors&gt;&lt;titles&gt;&lt;/titles&gt;&lt;keywords&gt;&lt;keyword&gt;Saint Lucia&lt;/keyword&gt;&lt;/keywords&gt;&lt;dates&gt;&lt;year&gt;2012&lt;/year&gt;&lt;pub-dates&gt;&lt;date&gt;November 26,&lt;/date&gt;&lt;/pub-dates&gt;&lt;/dates&gt;&lt;work-type&gt;Letter to &lt;/work-type&gt;&lt;urls&gt;&lt;/urls&gt;&lt;/record&gt;&lt;/Cite&gt;&lt;/EndNote&gt;</w:instrText>
            </w:r>
            <w:r w:rsidR="0097465A">
              <w:rPr>
                <w:rFonts w:asciiTheme="minorHAnsi" w:hAnsiTheme="minorHAnsi" w:cstheme="minorHAnsi"/>
                <w:sz w:val="20"/>
                <w:szCs w:val="20"/>
              </w:rPr>
              <w:fldChar w:fldCharType="separate"/>
            </w:r>
            <w:r w:rsidR="00435A88">
              <w:rPr>
                <w:rFonts w:asciiTheme="minorHAnsi" w:hAnsiTheme="minorHAnsi" w:cstheme="minorHAnsi"/>
                <w:noProof/>
                <w:sz w:val="20"/>
                <w:szCs w:val="20"/>
              </w:rPr>
              <w:t>(</w:t>
            </w:r>
            <w:hyperlink w:anchor="_ENREF_8" w:tooltip="Government of Saint Lucia, 2012 #11" w:history="1">
              <w:r w:rsidR="00FE2383">
                <w:rPr>
                  <w:rFonts w:asciiTheme="minorHAnsi" w:hAnsiTheme="minorHAnsi" w:cstheme="minorHAnsi"/>
                  <w:noProof/>
                  <w:sz w:val="20"/>
                  <w:szCs w:val="20"/>
                </w:rPr>
                <w:t>8</w:t>
              </w:r>
            </w:hyperlink>
            <w:r w:rsidR="00435A88">
              <w:rPr>
                <w:rFonts w:asciiTheme="minorHAnsi" w:hAnsiTheme="minorHAnsi" w:cstheme="minorHAnsi"/>
                <w:noProof/>
                <w:sz w:val="20"/>
                <w:szCs w:val="20"/>
              </w:rPr>
              <w:t xml:space="preserve">, </w:t>
            </w:r>
            <w:hyperlink w:anchor="_ENREF_18" w:tooltip=",  #12" w:history="1">
              <w:r w:rsidR="00FE2383">
                <w:rPr>
                  <w:rFonts w:asciiTheme="minorHAnsi" w:hAnsiTheme="minorHAnsi" w:cstheme="minorHAnsi"/>
                  <w:noProof/>
                  <w:sz w:val="20"/>
                  <w:szCs w:val="20"/>
                </w:rPr>
                <w:t>18</w:t>
              </w:r>
            </w:hyperlink>
            <w:r w:rsidR="00435A88">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14164" w:rsidRPr="003E2714" w14:paraId="64C2A636" w14:textId="77777777" w:rsidTr="00414164">
        <w:tc>
          <w:tcPr>
            <w:tcW w:w="3241" w:type="dxa"/>
          </w:tcPr>
          <w:p w14:paraId="286EC34B" w14:textId="77777777" w:rsidR="00414164" w:rsidRPr="00B87A79" w:rsidRDefault="00414164" w:rsidP="00414164">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3C46D7FB" w14:textId="77777777" w:rsidR="00414164" w:rsidRPr="00B87A79" w:rsidRDefault="00414164" w:rsidP="009615B3">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04D899D2" w14:textId="77777777" w:rsidR="00414164" w:rsidRPr="00B87A79" w:rsidRDefault="00414164" w:rsidP="00414164">
            <w:pPr>
              <w:rPr>
                <w:rFonts w:asciiTheme="minorHAnsi" w:hAnsiTheme="minorHAnsi" w:cstheme="minorHAnsi"/>
                <w:sz w:val="20"/>
                <w:szCs w:val="20"/>
              </w:rPr>
            </w:pPr>
          </w:p>
        </w:tc>
        <w:tc>
          <w:tcPr>
            <w:tcW w:w="4483" w:type="dxa"/>
          </w:tcPr>
          <w:p w14:paraId="0491B468" w14:textId="1C12A657" w:rsidR="00414164" w:rsidRPr="003E2714" w:rsidRDefault="009615B3" w:rsidP="00FE2383">
            <w:pPr>
              <w:rPr>
                <w:rFonts w:asciiTheme="minorHAnsi" w:hAnsiTheme="minorHAnsi" w:cstheme="minorHAnsi"/>
                <w:sz w:val="20"/>
                <w:szCs w:val="20"/>
              </w:rPr>
            </w:pPr>
            <w:r w:rsidRPr="00D83E28">
              <w:rPr>
                <w:rFonts w:asciiTheme="minorHAnsi" w:hAnsiTheme="minorHAnsi" w:cstheme="minorHAnsi"/>
                <w:sz w:val="20"/>
                <w:szCs w:val="20"/>
              </w:rPr>
              <w:t>Education Act</w:t>
            </w:r>
            <w:r w:rsidR="00E07269">
              <w:rPr>
                <w:rFonts w:asciiTheme="minorHAnsi" w:hAnsiTheme="minorHAnsi" w:cstheme="minorHAnsi"/>
                <w:sz w:val="20"/>
                <w:szCs w:val="20"/>
              </w:rPr>
              <w:t xml:space="preserve"> </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&lt;EndNote&gt;&lt;Cite&gt;&lt;RecNum&gt;12&lt;/RecNum&gt;&lt;DisplayText&gt;(18)&lt;/DisplayText&gt;&lt;record&gt;&lt;rec-number&gt;12&lt;/rec-number&gt;&lt;foreign-keys&gt;&lt;key app="EN" db-id="f9wsfwav7af5exe90v4559wm5trrzvxwztz2"&gt;12&lt;/key&gt;&lt;/foreign-keys&gt;&lt;ref-type name="Statute"&gt;31&lt;/ref-type&gt;&lt;contributors&gt;&lt;/contributors&gt;&lt;titles&gt;&lt;title&gt;Education Act&lt;/title&gt;&lt;/titles&gt;&lt;number&gt;41&lt;/number&gt;&lt;keywords&gt;&lt;keyword&gt;Saint Lucia&lt;/keyword&gt;&lt;/keywords&gt;&lt;dates&gt;&lt;pub-dates&gt;&lt;date&gt;1999&lt;/date&gt;&lt;/pub-dates&gt;&lt;/dates&gt;&lt;pub-location&gt;Government of Saint Lucia&lt;/pub-location&gt;&lt;urls&gt;&lt;related-urls&gt;&lt;url&gt;http://planipolis.iiep.unesco.org/upload/Saint%20Lucia/Saint%20Lucia%20Education%20Act%201999.pdf&lt;/url&gt;&lt;/related-urls&gt;&lt;/urls&gt;&lt;/record&gt;&lt;/Cite&gt;&lt;/EndNote&gt;</w:instrText>
            </w:r>
            <w:r w:rsidR="0097465A">
              <w:rPr>
                <w:rFonts w:asciiTheme="minorHAnsi" w:hAnsiTheme="minorHAnsi" w:cstheme="minorHAnsi"/>
                <w:sz w:val="20"/>
                <w:szCs w:val="20"/>
              </w:rPr>
              <w:fldChar w:fldCharType="separate"/>
            </w:r>
            <w:r w:rsidR="00435A88">
              <w:rPr>
                <w:rFonts w:asciiTheme="minorHAnsi" w:hAnsiTheme="minorHAnsi" w:cstheme="minorHAnsi"/>
                <w:noProof/>
                <w:sz w:val="20"/>
                <w:szCs w:val="20"/>
              </w:rPr>
              <w:t>(</w:t>
            </w:r>
            <w:hyperlink w:anchor="_ENREF_18" w:tooltip=",  #12" w:history="1">
              <w:r w:rsidR="00FE2383">
                <w:rPr>
                  <w:rFonts w:asciiTheme="minorHAnsi" w:hAnsiTheme="minorHAnsi" w:cstheme="minorHAnsi"/>
                  <w:noProof/>
                  <w:sz w:val="20"/>
                  <w:szCs w:val="20"/>
                </w:rPr>
                <w:t>18</w:t>
              </w:r>
            </w:hyperlink>
            <w:r w:rsidR="00435A88">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bl>
    <w:p w14:paraId="1A6F5ACF" w14:textId="77777777" w:rsidR="00414164" w:rsidRDefault="00414164" w:rsidP="00414164">
      <w:pPr>
        <w:rPr>
          <w:rFonts w:asciiTheme="minorHAnsi" w:hAnsiTheme="minorHAnsi" w:cstheme="minorHAnsi"/>
          <w:sz w:val="20"/>
          <w:szCs w:val="20"/>
        </w:rPr>
      </w:pP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3CFB6DF9" w14:textId="77777777" w:rsidR="00414164" w:rsidRDefault="00414164" w:rsidP="00756A71">
      <w:pPr>
        <w:pStyle w:val="Subtitle"/>
        <w:spacing w:after="0"/>
        <w:jc w:val="left"/>
        <w:outlineLvl w:val="0"/>
        <w:rPr>
          <w:rFonts w:asciiTheme="minorHAnsi" w:hAnsiTheme="minorHAnsi" w:cstheme="minorHAnsi"/>
          <w:bCs/>
          <w:sz w:val="22"/>
          <w:szCs w:val="22"/>
        </w:rPr>
      </w:pPr>
    </w:p>
    <w:p w14:paraId="412A3AE5" w14:textId="415130C4" w:rsidR="00D83E28" w:rsidRPr="00AD1434" w:rsidRDefault="00913A74" w:rsidP="00D83E28">
      <w:pPr>
        <w:rPr>
          <w:rFonts w:asciiTheme="minorHAnsi" w:hAnsiTheme="minorHAnsi"/>
          <w:sz w:val="22"/>
          <w:szCs w:val="22"/>
        </w:rPr>
      </w:pPr>
      <w:r>
        <w:rPr>
          <w:rFonts w:asciiTheme="minorHAnsi" w:hAnsiTheme="minorHAnsi"/>
          <w:sz w:val="22"/>
          <w:szCs w:val="22"/>
        </w:rPr>
        <w:t>Article 23 of the</w:t>
      </w:r>
      <w:r w:rsidR="00D83E28" w:rsidRPr="00C72F3F">
        <w:rPr>
          <w:rFonts w:asciiTheme="minorHAnsi" w:hAnsiTheme="minorHAnsi"/>
          <w:sz w:val="22"/>
          <w:szCs w:val="22"/>
        </w:rPr>
        <w:t xml:space="preserve"> Occupational Health and Safety Act prohibits the employment of persons under age 18 in industrial undertakings</w:t>
      </w:r>
      <w:r w:rsidR="00A56CB8">
        <w:rPr>
          <w:rFonts w:asciiTheme="minorHAnsi" w:hAnsiTheme="minorHAnsi"/>
          <w:sz w:val="22"/>
          <w:szCs w:val="22"/>
        </w:rPr>
        <w:t xml:space="preserve">, which may include working with machinery and </w:t>
      </w:r>
      <w:r w:rsidR="005E63A1">
        <w:rPr>
          <w:rFonts w:asciiTheme="minorHAnsi" w:hAnsiTheme="minorHAnsi"/>
          <w:sz w:val="22"/>
          <w:szCs w:val="22"/>
        </w:rPr>
        <w:t xml:space="preserve">in </w:t>
      </w:r>
      <w:r w:rsidR="00A56CB8">
        <w:rPr>
          <w:rFonts w:asciiTheme="minorHAnsi" w:hAnsiTheme="minorHAnsi"/>
          <w:sz w:val="22"/>
          <w:szCs w:val="22"/>
        </w:rPr>
        <w:t>extreme temperatures</w:t>
      </w:r>
      <w:r w:rsidR="00D83E28" w:rsidRPr="00C72F3F">
        <w:rPr>
          <w:rFonts w:asciiTheme="minorHAnsi" w:hAnsiTheme="minorHAnsi"/>
          <w:sz w:val="22"/>
          <w:szCs w:val="22"/>
        </w:rPr>
        <w:t>.</w:t>
      </w:r>
      <w:r w:rsidR="0097465A" w:rsidRPr="00AD1434">
        <w:rPr>
          <w:rFonts w:asciiTheme="minorHAnsi" w:hAnsiTheme="minorHAnsi"/>
          <w:sz w:val="22"/>
          <w:szCs w:val="22"/>
        </w:rPr>
        <w:fldChar w:fldCharType="begin">
          <w:fldData xml:space="preserve">PEVuZE5vdGU+PENpdGUgRXhjbHVkZVllYXI9IjEiPjxBdXRob3I+VS5TLiBFbWJhc3N5LSBCcmlk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==
</w:fldData>
        </w:fldChar>
      </w:r>
      <w:r w:rsidR="00FE2383">
        <w:rPr>
          <w:rFonts w:asciiTheme="minorHAnsi" w:hAnsiTheme="minorHAnsi"/>
          <w:sz w:val="22"/>
          <w:szCs w:val="22"/>
        </w:rPr>
        <w:instrText xml:space="preserve"> ADDIN EN.CITE </w:instrText>
      </w:r>
      <w:r w:rsidR="00FE2383">
        <w:rPr>
          <w:rFonts w:asciiTheme="minorHAnsi" w:hAnsiTheme="minorHAnsi"/>
          <w:sz w:val="22"/>
          <w:szCs w:val="22"/>
        </w:rPr>
        <w:fldChar w:fldCharType="begin">
          <w:fldData xml:space="preserve">PEVuZE5vdGU+PENpdGUgRXhjbHVkZVllYXI9IjEiPjxBdXRob3I+VS5TLiBFbWJhc3N5LSBCcmlk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==
</w:fldData>
        </w:fldChar>
      </w:r>
      <w:r w:rsidR="00FE2383">
        <w:rPr>
          <w:rFonts w:asciiTheme="minorHAnsi" w:hAnsiTheme="minorHAnsi"/>
          <w:sz w:val="22"/>
          <w:szCs w:val="22"/>
        </w:rPr>
        <w:instrText xml:space="preserve"> ADDIN EN.CITE.DATA </w:instrText>
      </w:r>
      <w:r w:rsidR="00FE2383">
        <w:rPr>
          <w:rFonts w:asciiTheme="minorHAnsi" w:hAnsiTheme="minorHAnsi"/>
          <w:sz w:val="22"/>
          <w:szCs w:val="22"/>
        </w:rPr>
      </w:r>
      <w:r w:rsidR="00FE2383">
        <w:rPr>
          <w:rFonts w:asciiTheme="minorHAnsi" w:hAnsiTheme="minorHAnsi"/>
          <w:sz w:val="22"/>
          <w:szCs w:val="22"/>
        </w:rPr>
        <w:fldChar w:fldCharType="end"/>
      </w:r>
      <w:r w:rsidR="0097465A" w:rsidRPr="00AD1434">
        <w:rPr>
          <w:rFonts w:asciiTheme="minorHAnsi" w:hAnsiTheme="minorHAnsi"/>
          <w:sz w:val="22"/>
          <w:szCs w:val="22"/>
        </w:rPr>
      </w:r>
      <w:r w:rsidR="0097465A" w:rsidRPr="00AD1434">
        <w:rPr>
          <w:rFonts w:asciiTheme="minorHAnsi" w:hAnsiTheme="minorHAnsi"/>
          <w:sz w:val="22"/>
          <w:szCs w:val="22"/>
        </w:rPr>
        <w:fldChar w:fldCharType="separate"/>
      </w:r>
      <w:r w:rsidR="00435A88" w:rsidRPr="00AD1434">
        <w:rPr>
          <w:rFonts w:asciiTheme="minorHAnsi" w:hAnsiTheme="minorHAnsi"/>
          <w:noProof/>
          <w:sz w:val="22"/>
          <w:szCs w:val="22"/>
        </w:rPr>
        <w:t>(</w:t>
      </w:r>
      <w:hyperlink w:anchor="_ENREF_1" w:tooltip="U.S. Embassy- Bridgetown,  #3" w:history="1">
        <w:r w:rsidR="00FE2383" w:rsidRPr="00AD1434">
          <w:rPr>
            <w:rFonts w:asciiTheme="minorHAnsi" w:hAnsiTheme="minorHAnsi"/>
            <w:noProof/>
            <w:sz w:val="22"/>
            <w:szCs w:val="22"/>
          </w:rPr>
          <w:t>1</w:t>
        </w:r>
      </w:hyperlink>
      <w:r w:rsidR="00435A88" w:rsidRPr="00AD1434">
        <w:rPr>
          <w:rFonts w:asciiTheme="minorHAnsi" w:hAnsiTheme="minorHAnsi"/>
          <w:noProof/>
          <w:sz w:val="22"/>
          <w:szCs w:val="22"/>
        </w:rPr>
        <w:t xml:space="preserve">, </w:t>
      </w:r>
      <w:hyperlink w:anchor="_ENREF_14" w:tooltip=",  #13" w:history="1">
        <w:r w:rsidR="00FE2383" w:rsidRPr="00AD1434">
          <w:rPr>
            <w:rFonts w:asciiTheme="minorHAnsi" w:hAnsiTheme="minorHAnsi"/>
            <w:noProof/>
            <w:sz w:val="22"/>
            <w:szCs w:val="22"/>
          </w:rPr>
          <w:t>14</w:t>
        </w:r>
      </w:hyperlink>
      <w:r w:rsidR="00435A88" w:rsidRPr="00AD1434">
        <w:rPr>
          <w:rFonts w:asciiTheme="minorHAnsi" w:hAnsiTheme="minorHAnsi"/>
          <w:noProof/>
          <w:sz w:val="22"/>
          <w:szCs w:val="22"/>
        </w:rPr>
        <w:t xml:space="preserve">, </w:t>
      </w:r>
      <w:hyperlink w:anchor="_ENREF_19" w:tooltip="ILO Committee of Experts,  #14" w:history="1">
        <w:r w:rsidR="00FE2383" w:rsidRPr="00AD1434">
          <w:rPr>
            <w:rFonts w:asciiTheme="minorHAnsi" w:hAnsiTheme="minorHAnsi"/>
            <w:noProof/>
            <w:sz w:val="22"/>
            <w:szCs w:val="22"/>
          </w:rPr>
          <w:t>19</w:t>
        </w:r>
      </w:hyperlink>
      <w:r w:rsidR="00435A88" w:rsidRPr="00AD1434">
        <w:rPr>
          <w:rFonts w:asciiTheme="minorHAnsi" w:hAnsiTheme="minorHAnsi"/>
          <w:noProof/>
          <w:sz w:val="22"/>
          <w:szCs w:val="22"/>
        </w:rPr>
        <w:t>)</w:t>
      </w:r>
      <w:r w:rsidR="0097465A" w:rsidRPr="00AD1434">
        <w:rPr>
          <w:rFonts w:asciiTheme="minorHAnsi" w:hAnsiTheme="minorHAnsi"/>
          <w:sz w:val="22"/>
          <w:szCs w:val="22"/>
        </w:rPr>
        <w:fldChar w:fldCharType="end"/>
      </w:r>
      <w:r w:rsidR="00D83E28" w:rsidRPr="00AD1434">
        <w:rPr>
          <w:rFonts w:asciiTheme="minorHAnsi" w:hAnsiTheme="minorHAnsi"/>
          <w:sz w:val="22"/>
          <w:szCs w:val="22"/>
        </w:rPr>
        <w:t xml:space="preserve"> </w:t>
      </w:r>
      <w:r w:rsidRPr="00AD1434">
        <w:rPr>
          <w:rFonts w:asciiTheme="minorHAnsi" w:hAnsiTheme="minorHAnsi"/>
          <w:sz w:val="22"/>
          <w:szCs w:val="22"/>
        </w:rPr>
        <w:t xml:space="preserve">However, Article 23 </w:t>
      </w:r>
      <w:r w:rsidR="003567B7" w:rsidRPr="00AD1434">
        <w:rPr>
          <w:rFonts w:asciiTheme="minorHAnsi" w:hAnsiTheme="minorHAnsi"/>
          <w:sz w:val="22"/>
          <w:szCs w:val="22"/>
        </w:rPr>
        <w:t>states that y</w:t>
      </w:r>
      <w:r w:rsidR="00D83E28" w:rsidRPr="00AD1434">
        <w:rPr>
          <w:rFonts w:asciiTheme="minorHAnsi" w:hAnsiTheme="minorHAnsi"/>
          <w:sz w:val="22"/>
          <w:szCs w:val="22"/>
        </w:rPr>
        <w:t>oung persons</w:t>
      </w:r>
      <w:r w:rsidR="00C72F3F" w:rsidRPr="00AD1434">
        <w:rPr>
          <w:rFonts w:asciiTheme="minorHAnsi" w:hAnsiTheme="minorHAnsi"/>
          <w:sz w:val="22"/>
          <w:szCs w:val="22"/>
        </w:rPr>
        <w:t xml:space="preserve"> </w:t>
      </w:r>
      <w:r w:rsidR="00D83E28" w:rsidRPr="00AD1434">
        <w:rPr>
          <w:rFonts w:asciiTheme="minorHAnsi" w:hAnsiTheme="minorHAnsi"/>
          <w:sz w:val="22"/>
          <w:szCs w:val="22"/>
        </w:rPr>
        <w:t>who have attained the age of 16 but not yet 1</w:t>
      </w:r>
      <w:r w:rsidR="00C72F3F" w:rsidRPr="00AD1434">
        <w:rPr>
          <w:rFonts w:asciiTheme="minorHAnsi" w:hAnsiTheme="minorHAnsi"/>
          <w:sz w:val="22"/>
          <w:szCs w:val="22"/>
        </w:rPr>
        <w:t xml:space="preserve">8 </w:t>
      </w:r>
      <w:r w:rsidR="003567B7" w:rsidRPr="00AD1434">
        <w:rPr>
          <w:rFonts w:asciiTheme="minorHAnsi" w:hAnsiTheme="minorHAnsi"/>
          <w:sz w:val="22"/>
          <w:szCs w:val="22"/>
        </w:rPr>
        <w:t>may engage in these activities if they</w:t>
      </w:r>
      <w:r w:rsidR="00D83E28" w:rsidRPr="00AD1434">
        <w:rPr>
          <w:rFonts w:asciiTheme="minorHAnsi" w:hAnsiTheme="minorHAnsi"/>
          <w:sz w:val="22"/>
          <w:szCs w:val="22"/>
        </w:rPr>
        <w:t xml:space="preserve"> are supervised as part of an apprenticeship or vocational training program.</w:t>
      </w:r>
      <w:r w:rsidR="0097465A" w:rsidRPr="00AD1434">
        <w:rPr>
          <w:rFonts w:asciiTheme="minorHAnsi" w:hAnsiTheme="minorHAnsi"/>
          <w:sz w:val="22"/>
          <w:szCs w:val="22"/>
        </w:rPr>
        <w:fldChar w:fldCharType="begin"/>
      </w:r>
      <w:r w:rsidR="00FE2383">
        <w:rPr>
          <w:rFonts w:asciiTheme="minorHAnsi" w:hAnsiTheme="minorHAnsi"/>
          <w:sz w:val="22"/>
          <w:szCs w:val="22"/>
        </w:rPr>
        <w:instrText xml:space="preserve"> ADDIN EN.CITE &lt;EndNote&gt;&lt;Cite&gt;&lt;RecNum&gt;13&lt;/RecNum&gt;&lt;DisplayText&gt;(14)&lt;/DisplayText&gt;&lt;record&gt;&lt;rec-number&gt;13&lt;/rec-number&gt;&lt;foreign-keys&gt;&lt;key app="EN" db-id="f9wsfwav7af5exe90v4559wm5trrzvxwztz2"&gt;13&lt;/key&gt;&lt;/foreign-keys&gt;&lt;ref-type name="Statute"&gt;31&lt;/ref-type&gt;&lt;contributors&gt;&lt;/contributors&gt;&lt;titles&gt;&lt;title&gt;Employees (Occupational Health and Safety) Act&lt;/title&gt;&lt;/titles&gt;&lt;number&gt;S.I.93/1985&lt;/number&gt;&lt;keywords&gt;&lt;keyword&gt;Saint Lucia&lt;/keyword&gt;&lt;/keywords&gt;&lt;dates&gt;&lt;pub-dates&gt;&lt;date&gt;2001&lt;/date&gt;&lt;/pub-dates&gt;&lt;/dates&gt;&lt;pub-location&gt;Government of Saint Lucia&lt;/pub-location&gt;&lt;urls&gt;&lt;related-urls&gt;&lt;url&gt;http://www.ilocarib.org.tt/cariblex/stl_act1.shtml&lt;/url&gt;&lt;/related-urls&gt;&lt;/urls&gt;&lt;/record&gt;&lt;/Cite&gt;&lt;/EndNote&gt;</w:instrText>
      </w:r>
      <w:r w:rsidR="0097465A" w:rsidRPr="00AD1434">
        <w:rPr>
          <w:rFonts w:asciiTheme="minorHAnsi" w:hAnsiTheme="minorHAnsi"/>
          <w:sz w:val="22"/>
          <w:szCs w:val="22"/>
        </w:rPr>
        <w:fldChar w:fldCharType="separate"/>
      </w:r>
      <w:r w:rsidR="00435A88" w:rsidRPr="00AD1434">
        <w:rPr>
          <w:rFonts w:asciiTheme="minorHAnsi" w:hAnsiTheme="minorHAnsi"/>
          <w:noProof/>
          <w:sz w:val="22"/>
          <w:szCs w:val="22"/>
        </w:rPr>
        <w:t>(</w:t>
      </w:r>
      <w:hyperlink w:anchor="_ENREF_14" w:tooltip=",  #13" w:history="1">
        <w:r w:rsidR="00FE2383" w:rsidRPr="00AD1434">
          <w:rPr>
            <w:rFonts w:asciiTheme="minorHAnsi" w:hAnsiTheme="minorHAnsi"/>
            <w:noProof/>
            <w:sz w:val="22"/>
            <w:szCs w:val="22"/>
          </w:rPr>
          <w:t>14</w:t>
        </w:r>
      </w:hyperlink>
      <w:r w:rsidR="00435A88" w:rsidRPr="00AD1434">
        <w:rPr>
          <w:rFonts w:asciiTheme="minorHAnsi" w:hAnsiTheme="minorHAnsi"/>
          <w:noProof/>
          <w:sz w:val="22"/>
          <w:szCs w:val="22"/>
        </w:rPr>
        <w:t>)</w:t>
      </w:r>
      <w:r w:rsidR="0097465A" w:rsidRPr="00AD1434">
        <w:rPr>
          <w:rFonts w:asciiTheme="minorHAnsi" w:hAnsiTheme="minorHAnsi"/>
          <w:sz w:val="22"/>
          <w:szCs w:val="22"/>
        </w:rPr>
        <w:fldChar w:fldCharType="end"/>
      </w:r>
      <w:r w:rsidR="003B0BDB" w:rsidRPr="00AD1434">
        <w:rPr>
          <w:rFonts w:asciiTheme="minorHAnsi" w:hAnsiTheme="minorHAnsi"/>
          <w:sz w:val="22"/>
          <w:szCs w:val="22"/>
        </w:rPr>
        <w:t xml:space="preserve"> </w:t>
      </w:r>
      <w:r w:rsidR="003567B7" w:rsidRPr="00AD1434">
        <w:rPr>
          <w:rFonts w:asciiTheme="minorHAnsi" w:hAnsiTheme="minorHAnsi"/>
          <w:sz w:val="22"/>
          <w:szCs w:val="22"/>
        </w:rPr>
        <w:t xml:space="preserve">This </w:t>
      </w:r>
      <w:r w:rsidRPr="00AD1434">
        <w:rPr>
          <w:rFonts w:asciiTheme="minorHAnsi" w:hAnsiTheme="minorHAnsi"/>
          <w:sz w:val="22"/>
          <w:szCs w:val="22"/>
        </w:rPr>
        <w:t xml:space="preserve">provision </w:t>
      </w:r>
      <w:r w:rsidR="003567B7" w:rsidRPr="00AD1434">
        <w:rPr>
          <w:rFonts w:asciiTheme="minorHAnsi" w:hAnsiTheme="minorHAnsi"/>
          <w:sz w:val="22"/>
          <w:szCs w:val="22"/>
        </w:rPr>
        <w:t>may expose these children to hazardous work.</w:t>
      </w:r>
      <w:r w:rsidR="00ED29CF">
        <w:rPr>
          <w:rFonts w:asciiTheme="minorHAnsi" w:hAnsiTheme="minorHAnsi"/>
          <w:sz w:val="22"/>
          <w:szCs w:val="22"/>
        </w:rPr>
        <w:t xml:space="preserve"> </w:t>
      </w:r>
      <w:r w:rsidR="003567B7" w:rsidRPr="00AD1434">
        <w:rPr>
          <w:rFonts w:asciiTheme="minorHAnsi" w:hAnsiTheme="minorHAnsi"/>
          <w:sz w:val="22"/>
          <w:szCs w:val="22"/>
        </w:rPr>
        <w:t xml:space="preserve">In addition, </w:t>
      </w:r>
      <w:r w:rsidR="003B0BDB" w:rsidRPr="00AD1434">
        <w:rPr>
          <w:rFonts w:asciiTheme="minorHAnsi" w:hAnsiTheme="minorHAnsi"/>
          <w:sz w:val="22"/>
          <w:szCs w:val="22"/>
        </w:rPr>
        <w:t>r</w:t>
      </w:r>
      <w:r w:rsidR="00D83E28" w:rsidRPr="00AD1434">
        <w:rPr>
          <w:rFonts w:asciiTheme="minorHAnsi" w:hAnsiTheme="minorHAnsi"/>
          <w:sz w:val="22"/>
          <w:szCs w:val="22"/>
        </w:rPr>
        <w:t xml:space="preserve">esearch found </w:t>
      </w:r>
      <w:r w:rsidR="00D83E28" w:rsidRPr="00AD1434">
        <w:rPr>
          <w:rFonts w:asciiTheme="minorHAnsi" w:hAnsiTheme="minorHAnsi"/>
          <w:sz w:val="22"/>
          <w:szCs w:val="22"/>
        </w:rPr>
        <w:lastRenderedPageBreak/>
        <w:t>no evidence that</w:t>
      </w:r>
      <w:r w:rsidR="00ED29CF">
        <w:rPr>
          <w:rFonts w:asciiTheme="minorHAnsi" w:hAnsiTheme="minorHAnsi"/>
          <w:sz w:val="22"/>
          <w:szCs w:val="22"/>
        </w:rPr>
        <w:t xml:space="preserve"> </w:t>
      </w:r>
      <w:r w:rsidR="00E35087" w:rsidRPr="00AD1434">
        <w:rPr>
          <w:rFonts w:asciiTheme="minorHAnsi" w:hAnsiTheme="minorHAnsi"/>
          <w:sz w:val="22"/>
          <w:szCs w:val="22"/>
        </w:rPr>
        <w:t>the Government</w:t>
      </w:r>
      <w:r w:rsidR="005E63A1" w:rsidRPr="00AD1434">
        <w:rPr>
          <w:rFonts w:asciiTheme="minorHAnsi" w:hAnsiTheme="minorHAnsi"/>
          <w:sz w:val="22"/>
          <w:szCs w:val="22"/>
        </w:rPr>
        <w:t xml:space="preserve"> has adopted a comprehensive list of </w:t>
      </w:r>
      <w:r w:rsidR="00D83E28" w:rsidRPr="00AD1434">
        <w:rPr>
          <w:rFonts w:asciiTheme="minorHAnsi" w:hAnsiTheme="minorHAnsi"/>
          <w:sz w:val="22"/>
          <w:szCs w:val="22"/>
        </w:rPr>
        <w:t xml:space="preserve">hazardous </w:t>
      </w:r>
      <w:r w:rsidR="004970E4" w:rsidRPr="00AD1434">
        <w:rPr>
          <w:rFonts w:asciiTheme="minorHAnsi" w:hAnsiTheme="minorHAnsi"/>
          <w:sz w:val="22"/>
          <w:szCs w:val="22"/>
        </w:rPr>
        <w:t xml:space="preserve">activities </w:t>
      </w:r>
      <w:r w:rsidR="005E63A1" w:rsidRPr="00AD1434">
        <w:rPr>
          <w:rFonts w:asciiTheme="minorHAnsi" w:hAnsiTheme="minorHAnsi"/>
          <w:sz w:val="22"/>
          <w:szCs w:val="22"/>
        </w:rPr>
        <w:t>prohibited for children</w:t>
      </w:r>
      <w:r w:rsidR="003567B7" w:rsidRPr="00AD1434">
        <w:rPr>
          <w:rFonts w:asciiTheme="minorHAnsi" w:hAnsiTheme="minorHAnsi"/>
          <w:sz w:val="22"/>
          <w:szCs w:val="22"/>
        </w:rPr>
        <w:t xml:space="preserve"> that includes</w:t>
      </w:r>
      <w:r w:rsidR="005E63A1" w:rsidRPr="00AD1434">
        <w:rPr>
          <w:rFonts w:asciiTheme="minorHAnsi" w:hAnsiTheme="minorHAnsi"/>
          <w:sz w:val="22"/>
          <w:szCs w:val="22"/>
        </w:rPr>
        <w:t xml:space="preserve"> non</w:t>
      </w:r>
      <w:r w:rsidR="000B0BE8">
        <w:rPr>
          <w:rFonts w:asciiTheme="minorHAnsi" w:hAnsiTheme="minorHAnsi"/>
          <w:sz w:val="22"/>
          <w:szCs w:val="22"/>
        </w:rPr>
        <w:t>-</w:t>
      </w:r>
      <w:r w:rsidR="005E63A1" w:rsidRPr="00AD1434">
        <w:rPr>
          <w:rFonts w:asciiTheme="minorHAnsi" w:hAnsiTheme="minorHAnsi"/>
          <w:sz w:val="22"/>
          <w:szCs w:val="22"/>
        </w:rPr>
        <w:t>industrial sectors</w:t>
      </w:r>
      <w:r w:rsidR="00C72F3F" w:rsidRPr="00AD1434">
        <w:rPr>
          <w:rFonts w:asciiTheme="minorHAnsi" w:hAnsiTheme="minorHAnsi"/>
          <w:sz w:val="22"/>
          <w:szCs w:val="22"/>
        </w:rPr>
        <w:t>.</w:t>
      </w:r>
      <w:r w:rsidR="0097465A" w:rsidRPr="00AD1434">
        <w:rPr>
          <w:rFonts w:asciiTheme="minorHAnsi" w:hAnsiTheme="minorHAnsi"/>
          <w:sz w:val="22"/>
          <w:szCs w:val="22"/>
        </w:rPr>
        <w:fldChar w:fldCharType="begin"/>
      </w:r>
      <w:r w:rsidR="00FE2383">
        <w:rPr>
          <w:rFonts w:asciiTheme="minorHAnsi" w:hAnsiTheme="minorHAnsi"/>
          <w:sz w:val="22"/>
          <w:szCs w:val="22"/>
        </w:rPr>
        <w:instrText xml:space="preserve"> ADDIN EN.CITE &lt;EndNote&gt;&lt;Cite&gt;&lt;Author&gt;U.S. Department of State&lt;/Author&gt;&lt;Year&gt;April 19, 2013&lt;/Year&gt;&lt;RecNum&gt;4&lt;/RecNum&gt;&lt;DisplayText&gt;(2, 20)&lt;/DisplayText&gt;&lt;record&gt;&lt;rec-number&gt;4&lt;/rec-number&gt;&lt;foreign-keys&gt;&lt;key app="EN" db-id="f9wsfwav7af5exe90v4559wm5trrzvxwztz2"&gt;4&lt;/key&gt;&lt;/foreign-keys&gt;&lt;ref-type name="Book Section"&gt;5&lt;/ref-type&gt;&lt;contributors&gt;&lt;authors&gt;&lt;author&gt;U.S. Department of State,&lt;/author&gt;&lt;/authors&gt;&lt;/contributors&gt;&lt;titles&gt;&lt;title&gt;Saint Lucia&lt;/title&gt;&lt;secondary-title&gt;Country Reports on Human Rights Practices- 2012&lt;/secondary-title&gt;&lt;/titles&gt;&lt;keywords&gt;&lt;keyword&gt;Saint Lucia&lt;/keyword&gt;&lt;/keywords&gt;&lt;dates&gt;&lt;year&gt;April 19, 2013&lt;/year&gt;&lt;/dates&gt;&lt;pub-location&gt;Washington, DC&lt;/pub-location&gt;&lt;urls&gt;&lt;related-urls&gt;&lt;url&gt;http://www.state.gov/j/drl/rls/hrrpt/humanrightsreport/index.htm#wrapper&lt;/url&gt;&lt;/related-urls&gt;&lt;/urls&gt;&lt;access-date&gt;April 26, 2013&lt;/access-date&gt;&lt;/record&gt;&lt;/Cite&gt;&lt;Cite&gt;&lt;Author&gt;U.S. Department of State&lt;/Author&gt;&lt;Year&gt;February 27, 2014&lt;/Year&gt;&lt;RecNum&gt;36&lt;/RecNum&gt;&lt;record&gt;&lt;rec-number&gt;36&lt;/rec-number&gt;&lt;foreign-keys&gt;&lt;key app="EN" db-id="f9wsfwav7af5exe90v4559wm5trrzvxwztz2"&gt;36&lt;/key&gt;&lt;/foreign-keys&gt;&lt;ref-type name="Book Section"&gt;5&lt;/ref-type&gt;&lt;contributors&gt;&lt;authors&gt;&lt;author&gt;U.S. Department of State,&lt;/author&gt;&lt;/authors&gt;&lt;/contributors&gt;&lt;titles&gt;&lt;title&gt;Saint Lucia&lt;/title&gt;&lt;secondary-title&gt;Country Reports on Human Rights Practices - 2013&lt;/secondary-title&gt;&lt;/titles&gt;&lt;keywords&gt;&lt;keyword&gt;Saint Lucia&lt;/keyword&gt;&lt;/keywords&gt;&lt;dates&gt;&lt;year&gt;February 27, 2014&lt;/year&gt;&lt;/dates&gt;&lt;pub-location&gt;Washington, DC&lt;/pub-location&gt;&lt;urls&gt;&lt;related-urls&gt;&lt;url&gt;http://www.state.gov/documents/organization/220680.pdf&lt;/url&gt;&lt;/related-urls&gt;&lt;/urls&gt;&lt;/record&gt;&lt;/Cite&gt;&lt;/EndNote&gt;</w:instrText>
      </w:r>
      <w:r w:rsidR="0097465A" w:rsidRPr="00AD1434">
        <w:rPr>
          <w:rFonts w:asciiTheme="minorHAnsi" w:hAnsiTheme="minorHAnsi"/>
          <w:sz w:val="22"/>
          <w:szCs w:val="22"/>
        </w:rPr>
        <w:fldChar w:fldCharType="separate"/>
      </w:r>
      <w:r w:rsidR="006308AA" w:rsidRPr="00AD1434">
        <w:rPr>
          <w:rFonts w:asciiTheme="minorHAnsi" w:hAnsiTheme="minorHAnsi"/>
          <w:noProof/>
          <w:sz w:val="22"/>
          <w:szCs w:val="22"/>
        </w:rPr>
        <w:t>(</w:t>
      </w:r>
      <w:hyperlink w:anchor="_ENREF_2" w:tooltip="U.S. Department of State, April 19, 2013 #4" w:history="1">
        <w:r w:rsidR="00FE2383" w:rsidRPr="00AD1434">
          <w:rPr>
            <w:rFonts w:asciiTheme="minorHAnsi" w:hAnsiTheme="minorHAnsi"/>
            <w:noProof/>
            <w:sz w:val="22"/>
            <w:szCs w:val="22"/>
          </w:rPr>
          <w:t>2</w:t>
        </w:r>
      </w:hyperlink>
      <w:r w:rsidR="006308AA" w:rsidRPr="00AD1434">
        <w:rPr>
          <w:rFonts w:asciiTheme="minorHAnsi" w:hAnsiTheme="minorHAnsi"/>
          <w:noProof/>
          <w:sz w:val="22"/>
          <w:szCs w:val="22"/>
        </w:rPr>
        <w:t xml:space="preserve">, </w:t>
      </w:r>
      <w:hyperlink w:anchor="_ENREF_20" w:tooltip="U.S. Department of State, February 27, 2014 #36" w:history="1">
        <w:r w:rsidR="00FE2383" w:rsidRPr="00AD1434">
          <w:rPr>
            <w:rFonts w:asciiTheme="minorHAnsi" w:hAnsiTheme="minorHAnsi"/>
            <w:noProof/>
            <w:sz w:val="22"/>
            <w:szCs w:val="22"/>
          </w:rPr>
          <w:t>20</w:t>
        </w:r>
      </w:hyperlink>
      <w:r w:rsidR="006308AA" w:rsidRPr="00AD1434">
        <w:rPr>
          <w:rFonts w:asciiTheme="minorHAnsi" w:hAnsiTheme="minorHAnsi"/>
          <w:noProof/>
          <w:sz w:val="22"/>
          <w:szCs w:val="22"/>
        </w:rPr>
        <w:t>)</w:t>
      </w:r>
      <w:r w:rsidR="0097465A" w:rsidRPr="00AD1434">
        <w:rPr>
          <w:rFonts w:asciiTheme="minorHAnsi" w:hAnsiTheme="minorHAnsi"/>
          <w:sz w:val="22"/>
          <w:szCs w:val="22"/>
        </w:rPr>
        <w:fldChar w:fldCharType="end"/>
      </w:r>
    </w:p>
    <w:p w14:paraId="0C2241E7" w14:textId="77777777" w:rsidR="005C4F1C" w:rsidRPr="00AD1434" w:rsidRDefault="005C4F1C" w:rsidP="005C4F1C"/>
    <w:p w14:paraId="1947052D" w14:textId="50AC3E8B" w:rsidR="005C4F1C" w:rsidRPr="00AD1434" w:rsidRDefault="005C4F1C" w:rsidP="005C4F1C">
      <w:pPr>
        <w:rPr>
          <w:rFonts w:asciiTheme="minorHAnsi" w:hAnsiTheme="minorHAnsi"/>
          <w:sz w:val="22"/>
          <w:szCs w:val="22"/>
        </w:rPr>
      </w:pPr>
      <w:r w:rsidRPr="00AD1434">
        <w:rPr>
          <w:rFonts w:asciiTheme="minorHAnsi" w:hAnsiTheme="minorHAnsi"/>
          <w:sz w:val="22"/>
          <w:szCs w:val="22"/>
        </w:rPr>
        <w:t>Research found no evidence that Saint Lucia has laws that prohibit the use of children in the production of pornography or that prohibit the use of children in illicit activities, such as drug trafficking.</w:t>
      </w:r>
      <w:r w:rsidR="0097465A" w:rsidRPr="00AD1434">
        <w:rPr>
          <w:rFonts w:asciiTheme="minorHAnsi" w:hAnsiTheme="minorHAnsi"/>
          <w:sz w:val="22"/>
          <w:szCs w:val="22"/>
        </w:rPr>
        <w:fldChar w:fldCharType="begin"/>
      </w:r>
      <w:r w:rsidR="00FE2383">
        <w:rPr>
          <w:rFonts w:asciiTheme="minorHAnsi" w:hAnsiTheme="minorHAnsi"/>
          <w:sz w:val="22"/>
          <w:szCs w:val="22"/>
        </w:rPr>
        <w:instrText xml:space="preserve"> ADDIN EN.CITE &lt;EndNote&gt;&lt;Cite&gt;&lt;Author&gt;ILO Committee of Experts&lt;/Author&gt;&lt;RecNum&gt;32&lt;/RecNum&gt;&lt;DisplayText&gt;(20, 21)&lt;/DisplayText&gt;&lt;record&gt;&lt;rec-number&gt;32&lt;/rec-number&gt;&lt;foreign-keys&gt;&lt;key app="EN" db-id="f9wsfwav7af5exe90v4559wm5trrzvxwztz2"&gt;32&lt;/key&gt;&lt;/foreign-keys&gt;&lt;ref-type name="Online Database"&gt;45&lt;/ref-type&gt;&lt;contributors&gt;&lt;authors&gt;&lt;author&gt;ILO Committee of Experts,&lt;/author&gt;&lt;/authors&gt;&lt;/contributors&gt;&lt;titles&gt;&lt;title&gt;Individual Direct Request concerning Worst Forms of Child Labor Convention, 1999 (No.182) Saint Lucia (Ratification: 2000) Published: 2012&lt;/title&gt;&lt;/titles&gt;&lt;keywords&gt;&lt;keyword&gt;Saint Lucia&lt;/keyword&gt;&lt;/keywords&gt;&lt;dates&gt;&lt;pub-dates&gt;&lt;date&gt;January 19, 2014&lt;/date&gt;&lt;/pub-dates&gt;&lt;/dates&gt;&lt;urls&gt;&lt;related-urls&gt;&lt;url&gt;http://www.ilo.org/dyn/normlex/en/f?p=1000:20010:0::NO:20010::&lt;/url&gt;&lt;/related-urls&gt;&lt;/urls&gt;&lt;/record&gt;&lt;/Cite&gt;&lt;Cite&gt;&lt;Author&gt;U.S. Department of State&lt;/Author&gt;&lt;Year&gt;February 27, 2014&lt;/Year&gt;&lt;RecNum&gt;36&lt;/RecNum&gt;&lt;record&gt;&lt;rec-number&gt;36&lt;/rec-number&gt;&lt;foreign-keys&gt;&lt;key app="EN" db-id="f9wsfwav7af5exe90v4559wm5trrzvxwztz2"&gt;36&lt;/key&gt;&lt;/foreign-keys&gt;&lt;ref-type name="Book Section"&gt;5&lt;/ref-type&gt;&lt;contributors&gt;&lt;authors&gt;&lt;author&gt;U.S. Department of State,&lt;/author&gt;&lt;/authors&gt;&lt;/contributors&gt;&lt;titles&gt;&lt;title&gt;Saint Lucia&lt;/title&gt;&lt;secondary-title&gt;Country Reports on Human Rights Practices - 2013&lt;/secondary-title&gt;&lt;/titles&gt;&lt;keywords&gt;&lt;keyword&gt;Saint Lucia&lt;/keyword&gt;&lt;/keywords&gt;&lt;dates&gt;&lt;year&gt;February 27, 2014&lt;/year&gt;&lt;/dates&gt;&lt;pub-location&gt;Washington, DC&lt;/pub-location&gt;&lt;urls&gt;&lt;related-urls&gt;&lt;url&gt;http://www.state.gov/documents/organization/220680.pdf&lt;/url&gt;&lt;/related-urls&gt;&lt;/urls&gt;&lt;/record&gt;&lt;/Cite&gt;&lt;/EndNote&gt;</w:instrText>
      </w:r>
      <w:r w:rsidR="0097465A" w:rsidRPr="00AD1434">
        <w:rPr>
          <w:rFonts w:asciiTheme="minorHAnsi" w:hAnsiTheme="minorHAnsi"/>
          <w:sz w:val="22"/>
          <w:szCs w:val="22"/>
        </w:rPr>
        <w:fldChar w:fldCharType="separate"/>
      </w:r>
      <w:r w:rsidR="006308AA" w:rsidRPr="00AD1434">
        <w:rPr>
          <w:rFonts w:asciiTheme="minorHAnsi" w:hAnsiTheme="minorHAnsi"/>
          <w:noProof/>
          <w:sz w:val="22"/>
          <w:szCs w:val="22"/>
        </w:rPr>
        <w:t>(</w:t>
      </w:r>
      <w:hyperlink w:anchor="_ENREF_20" w:tooltip="U.S. Department of State, February 27, 2014 #36" w:history="1">
        <w:r w:rsidR="00FE2383" w:rsidRPr="00AD1434">
          <w:rPr>
            <w:rFonts w:asciiTheme="minorHAnsi" w:hAnsiTheme="minorHAnsi"/>
            <w:noProof/>
            <w:sz w:val="22"/>
            <w:szCs w:val="22"/>
          </w:rPr>
          <w:t>20</w:t>
        </w:r>
      </w:hyperlink>
      <w:r w:rsidR="006308AA" w:rsidRPr="00AD1434">
        <w:rPr>
          <w:rFonts w:asciiTheme="minorHAnsi" w:hAnsiTheme="minorHAnsi"/>
          <w:noProof/>
          <w:sz w:val="22"/>
          <w:szCs w:val="22"/>
        </w:rPr>
        <w:t xml:space="preserve">, </w:t>
      </w:r>
      <w:hyperlink w:anchor="_ENREF_21" w:tooltip="ILO Committee of Experts,  #32" w:history="1">
        <w:r w:rsidR="00FE2383" w:rsidRPr="00AD1434">
          <w:rPr>
            <w:rFonts w:asciiTheme="minorHAnsi" w:hAnsiTheme="minorHAnsi"/>
            <w:noProof/>
            <w:sz w:val="22"/>
            <w:szCs w:val="22"/>
          </w:rPr>
          <w:t>21</w:t>
        </w:r>
      </w:hyperlink>
      <w:r w:rsidR="006308AA" w:rsidRPr="00AD1434">
        <w:rPr>
          <w:rFonts w:asciiTheme="minorHAnsi" w:hAnsiTheme="minorHAnsi"/>
          <w:noProof/>
          <w:sz w:val="22"/>
          <w:szCs w:val="22"/>
        </w:rPr>
        <w:t>)</w:t>
      </w:r>
      <w:r w:rsidR="0097465A" w:rsidRPr="00AD1434">
        <w:rPr>
          <w:rFonts w:asciiTheme="minorHAnsi" w:hAnsiTheme="minorHAnsi"/>
          <w:sz w:val="22"/>
          <w:szCs w:val="22"/>
        </w:rPr>
        <w:fldChar w:fldCharType="end"/>
      </w:r>
      <w:r w:rsidRPr="00AD1434">
        <w:rPr>
          <w:rFonts w:asciiTheme="minorHAnsi" w:hAnsiTheme="minorHAnsi"/>
          <w:sz w:val="22"/>
          <w:szCs w:val="22"/>
        </w:rPr>
        <w:t xml:space="preserve"> </w:t>
      </w:r>
    </w:p>
    <w:p w14:paraId="549E430C" w14:textId="77777777" w:rsidR="005C4F1C" w:rsidRPr="00AD1434" w:rsidRDefault="005C4F1C" w:rsidP="00D83E28"/>
    <w:p w14:paraId="567F09EF" w14:textId="443D8CB3" w:rsidR="002876A5" w:rsidRPr="00AD1434" w:rsidRDefault="00D83E28" w:rsidP="00D83E28">
      <w:pPr>
        <w:rPr>
          <w:rFonts w:asciiTheme="minorHAnsi" w:hAnsiTheme="minorHAnsi"/>
          <w:sz w:val="22"/>
          <w:szCs w:val="22"/>
        </w:rPr>
      </w:pPr>
      <w:r w:rsidRPr="00AD1434">
        <w:rPr>
          <w:rFonts w:asciiTheme="minorHAnsi" w:hAnsiTheme="minorHAnsi"/>
          <w:sz w:val="22"/>
          <w:szCs w:val="22"/>
        </w:rPr>
        <w:t xml:space="preserve">Saint Lucia does not have </w:t>
      </w:r>
      <w:r w:rsidR="00913A74" w:rsidRPr="00AD1434">
        <w:rPr>
          <w:rFonts w:asciiTheme="minorHAnsi" w:hAnsiTheme="minorHAnsi"/>
          <w:sz w:val="22"/>
          <w:szCs w:val="22"/>
        </w:rPr>
        <w:t>a standing military</w:t>
      </w:r>
      <w:r w:rsidRPr="00AD1434">
        <w:rPr>
          <w:rFonts w:asciiTheme="minorHAnsi" w:hAnsiTheme="minorHAnsi"/>
          <w:sz w:val="22"/>
          <w:szCs w:val="22"/>
        </w:rPr>
        <w:t xml:space="preserve">, </w:t>
      </w:r>
      <w:r w:rsidR="00A56CB8" w:rsidRPr="00AD1434">
        <w:rPr>
          <w:rFonts w:asciiTheme="minorHAnsi" w:hAnsiTheme="minorHAnsi"/>
          <w:sz w:val="22"/>
          <w:szCs w:val="22"/>
        </w:rPr>
        <w:t>and</w:t>
      </w:r>
      <w:r w:rsidRPr="00AD1434">
        <w:rPr>
          <w:rFonts w:asciiTheme="minorHAnsi" w:hAnsiTheme="minorHAnsi"/>
          <w:sz w:val="22"/>
          <w:szCs w:val="22"/>
        </w:rPr>
        <w:t xml:space="preserve"> the police force is responsible for the security of the country. The minimum age for recruitment to the police force is 18.</w:t>
      </w:r>
      <w:r w:rsidR="0097465A" w:rsidRPr="00AD1434">
        <w:rPr>
          <w:rFonts w:asciiTheme="minorHAnsi" w:hAnsiTheme="minorHAnsi"/>
          <w:sz w:val="22"/>
          <w:szCs w:val="22"/>
        </w:rPr>
        <w:fldChar w:fldCharType="begin"/>
      </w:r>
      <w:r w:rsidR="00FE2383">
        <w:rPr>
          <w:rFonts w:asciiTheme="minorHAnsi" w:hAnsiTheme="minorHAnsi"/>
          <w:sz w:val="22"/>
          <w:szCs w:val="22"/>
        </w:rPr>
        <w:instrText xml:space="preserve"> ADDIN EN.CITE &lt;EndNote&gt;&lt;Cite&gt;&lt;Author&gt;Child Soldiers International&lt;/Author&gt;&lt;Year&gt;2012&lt;/Year&gt;&lt;RecNum&gt;16&lt;/RecNum&gt;&lt;DisplayText&gt;(7, 22)&lt;/DisplayText&gt;&lt;record&gt;&lt;rec-number&gt;16&lt;/rec-number&gt;&lt;foreign-keys&gt;&lt;key app="EN" db-id="f9wsfwav7af5exe90v4559wm5trrzvxwztz2"&gt;16&lt;/key&gt;&lt;/foreign-keys&gt;&lt;ref-type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Ues of Child Soldiers&lt;/secondary-title&gt;&lt;/titles&gt;&lt;keywords&gt;&lt;keyword&gt;Saint Lucia&lt;/keyword&gt;&lt;/keywords&gt;&lt;dates&gt;&lt;year&gt;2012&lt;/year&gt;&lt;/dates&gt;&lt;pub-location&gt;London&lt;/pub-location&gt;&lt;urls&gt;&lt;related-urls&gt;&lt;url&gt;http://www.child-soldiers.org/global_report_reader.php?id=562&lt;/url&gt;&lt;/related-urls&gt;&lt;/urls&gt;&lt;/record&gt;&lt;/Cite&gt;&lt;Cite&gt;&lt;Author&gt;U.S. Embassy- Bridgetown&lt;/Author&gt;&lt;RecNum&gt;24&lt;/RecNum&gt;&lt;record&gt;&lt;rec-number&gt;24&lt;/rec-number&gt;&lt;foreign-keys&gt;&lt;key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sidRPr="00AD1434">
        <w:rPr>
          <w:rFonts w:asciiTheme="minorHAnsi" w:hAnsiTheme="minorHAnsi"/>
          <w:sz w:val="22"/>
          <w:szCs w:val="22"/>
        </w:rPr>
        <w:fldChar w:fldCharType="separate"/>
      </w:r>
      <w:r w:rsidR="006308AA" w:rsidRPr="00AD1434">
        <w:rPr>
          <w:rFonts w:asciiTheme="minorHAnsi" w:hAnsiTheme="minorHAnsi"/>
          <w:noProof/>
          <w:sz w:val="22"/>
          <w:szCs w:val="22"/>
        </w:rPr>
        <w:t>(</w:t>
      </w:r>
      <w:hyperlink w:anchor="_ENREF_7" w:tooltip="U.S. Embassy- Bridgetown,  #24" w:history="1">
        <w:r w:rsidR="00FE2383" w:rsidRPr="00AD1434">
          <w:rPr>
            <w:rFonts w:asciiTheme="minorHAnsi" w:hAnsiTheme="minorHAnsi"/>
            <w:noProof/>
            <w:sz w:val="22"/>
            <w:szCs w:val="22"/>
          </w:rPr>
          <w:t>7</w:t>
        </w:r>
      </w:hyperlink>
      <w:r w:rsidR="006308AA" w:rsidRPr="00AD1434">
        <w:rPr>
          <w:rFonts w:asciiTheme="minorHAnsi" w:hAnsiTheme="minorHAnsi"/>
          <w:noProof/>
          <w:sz w:val="22"/>
          <w:szCs w:val="22"/>
        </w:rPr>
        <w:t xml:space="preserve">, </w:t>
      </w:r>
      <w:hyperlink w:anchor="_ENREF_22" w:tooltip="Child Soldiers International, 2012 #16" w:history="1">
        <w:r w:rsidR="00FE2383" w:rsidRPr="00AD1434">
          <w:rPr>
            <w:rFonts w:asciiTheme="minorHAnsi" w:hAnsiTheme="minorHAnsi"/>
            <w:noProof/>
            <w:sz w:val="22"/>
            <w:szCs w:val="22"/>
          </w:rPr>
          <w:t>22</w:t>
        </w:r>
      </w:hyperlink>
      <w:r w:rsidR="006308AA" w:rsidRPr="00AD1434">
        <w:rPr>
          <w:rFonts w:asciiTheme="minorHAnsi" w:hAnsiTheme="minorHAnsi"/>
          <w:noProof/>
          <w:sz w:val="22"/>
          <w:szCs w:val="22"/>
        </w:rPr>
        <w:t>)</w:t>
      </w:r>
      <w:r w:rsidR="0097465A" w:rsidRPr="00AD1434">
        <w:rPr>
          <w:rFonts w:asciiTheme="minorHAnsi" w:hAnsiTheme="minorHAnsi"/>
          <w:sz w:val="22"/>
          <w:szCs w:val="22"/>
        </w:rPr>
        <w:fldChar w:fldCharType="end"/>
      </w:r>
      <w:r w:rsidR="00ED29CF">
        <w:rPr>
          <w:rFonts w:asciiTheme="minorHAnsi" w:hAnsiTheme="minorHAnsi"/>
          <w:sz w:val="22"/>
          <w:szCs w:val="22"/>
        </w:rPr>
        <w:t xml:space="preserve"> </w:t>
      </w:r>
    </w:p>
    <w:p w14:paraId="62AD0936" w14:textId="77777777" w:rsidR="002876A5" w:rsidRPr="00AD1434" w:rsidRDefault="002876A5" w:rsidP="00D83E28">
      <w:pPr>
        <w:rPr>
          <w:rFonts w:asciiTheme="minorHAnsi" w:hAnsiTheme="minorHAnsi"/>
          <w:sz w:val="22"/>
          <w:szCs w:val="22"/>
        </w:rPr>
      </w:pPr>
    </w:p>
    <w:p w14:paraId="23475255" w14:textId="6134456F" w:rsidR="00D83E28" w:rsidRPr="00A56CB8" w:rsidRDefault="00EE7763" w:rsidP="00D83E28">
      <w:pPr>
        <w:rPr>
          <w:rFonts w:asciiTheme="minorHAnsi" w:hAnsiTheme="minorHAnsi"/>
          <w:sz w:val="22"/>
          <w:szCs w:val="22"/>
        </w:rPr>
      </w:pPr>
      <w:r w:rsidRPr="00AD1434">
        <w:rPr>
          <w:rFonts w:asciiTheme="minorHAnsi" w:hAnsiTheme="minorHAnsi"/>
          <w:sz w:val="22"/>
          <w:szCs w:val="22"/>
        </w:rPr>
        <w:t>Article 16 of the Education Act guarantees free tuition</w:t>
      </w:r>
      <w:r w:rsidR="00A56CB8" w:rsidRPr="00AD1434">
        <w:rPr>
          <w:rFonts w:asciiTheme="minorHAnsi" w:hAnsiTheme="minorHAnsi"/>
          <w:sz w:val="22"/>
          <w:szCs w:val="22"/>
        </w:rPr>
        <w:t xml:space="preserve"> for children attending public institutions. However, other unspecified charges </w:t>
      </w:r>
      <w:r w:rsidR="00A0624D" w:rsidRPr="00AD1434">
        <w:rPr>
          <w:rFonts w:asciiTheme="minorHAnsi" w:hAnsiTheme="minorHAnsi"/>
          <w:sz w:val="22"/>
          <w:szCs w:val="22"/>
        </w:rPr>
        <w:t>may</w:t>
      </w:r>
      <w:r w:rsidR="00A56CB8" w:rsidRPr="00AD1434">
        <w:rPr>
          <w:rFonts w:asciiTheme="minorHAnsi" w:hAnsiTheme="minorHAnsi"/>
          <w:sz w:val="22"/>
          <w:szCs w:val="22"/>
        </w:rPr>
        <w:t xml:space="preserve"> be applied if approved by the Education Minister.</w:t>
      </w:r>
      <w:r w:rsidR="0097465A" w:rsidRPr="00AD1434">
        <w:rPr>
          <w:rFonts w:asciiTheme="minorHAnsi" w:hAnsiTheme="minorHAnsi"/>
          <w:sz w:val="22"/>
          <w:szCs w:val="22"/>
        </w:rPr>
        <w:fldChar w:fldCharType="begin"/>
      </w:r>
      <w:r w:rsidR="00FE2383">
        <w:rPr>
          <w:rFonts w:asciiTheme="minorHAnsi" w:hAnsiTheme="minorHAnsi"/>
          <w:sz w:val="22"/>
          <w:szCs w:val="22"/>
        </w:rPr>
        <w:instrText xml:space="preserve"> ADDIN EN.CITE &lt;EndNote&gt;&lt;Cite ExcludeAuth="1" ExcludeYear="1"&gt;&lt;RecNum&gt;12&lt;/RecNum&gt;&lt;DisplayText&gt;(18)&lt;/DisplayText&gt;&lt;record&gt;&lt;rec-number&gt;12&lt;/rec-number&gt;&lt;foreign-keys&gt;&lt;key app="EN" db-id="f9wsfwav7af5exe90v4559wm5trrzvxwztz2"&gt;12&lt;/key&gt;&lt;/foreign-keys&gt;&lt;ref-type name="Statute"&gt;31&lt;/ref-type&gt;&lt;contributors&gt;&lt;/contributors&gt;&lt;titles&gt;&lt;title&gt;Education Act&lt;/title&gt;&lt;/titles&gt;&lt;number&gt;41&lt;/number&gt;&lt;keywords&gt;&lt;keyword&gt;Saint Lucia&lt;/keyword&gt;&lt;/keywords&gt;&lt;dates&gt;&lt;pub-dates&gt;&lt;date&gt;1999&lt;/date&gt;&lt;/pub-dates&gt;&lt;/dates&gt;&lt;pub-location&gt;Government of Saint Lucia&lt;/pub-location&gt;&lt;urls&gt;&lt;related-urls&gt;&lt;url&gt;http://planipolis.iiep.unesco.org/upload/Saint%20Lucia/Saint%20Lucia%20Education%20Act%201999.pdf&lt;/url&gt;&lt;/related-urls&gt;&lt;/urls&gt;&lt;/record&gt;&lt;/Cite&gt;&lt;/EndNote&gt;</w:instrText>
      </w:r>
      <w:r w:rsidR="0097465A" w:rsidRPr="00AD1434">
        <w:rPr>
          <w:rFonts w:asciiTheme="minorHAnsi" w:hAnsiTheme="minorHAnsi"/>
          <w:sz w:val="22"/>
          <w:szCs w:val="22"/>
        </w:rPr>
        <w:fldChar w:fldCharType="separate"/>
      </w:r>
      <w:r w:rsidR="00435A88" w:rsidRPr="00AD1434">
        <w:rPr>
          <w:rFonts w:asciiTheme="minorHAnsi" w:hAnsiTheme="minorHAnsi"/>
          <w:noProof/>
          <w:sz w:val="22"/>
          <w:szCs w:val="22"/>
        </w:rPr>
        <w:t>(</w:t>
      </w:r>
      <w:hyperlink w:anchor="_ENREF_18" w:tooltip=",  #12" w:history="1">
        <w:r w:rsidR="00FE2383" w:rsidRPr="00AD1434">
          <w:rPr>
            <w:rFonts w:asciiTheme="minorHAnsi" w:hAnsiTheme="minorHAnsi"/>
            <w:noProof/>
            <w:sz w:val="22"/>
            <w:szCs w:val="22"/>
          </w:rPr>
          <w:t>18</w:t>
        </w:r>
      </w:hyperlink>
      <w:r w:rsidR="00435A88" w:rsidRPr="00AD1434">
        <w:rPr>
          <w:rFonts w:asciiTheme="minorHAnsi" w:hAnsiTheme="minorHAnsi"/>
          <w:noProof/>
          <w:sz w:val="22"/>
          <w:szCs w:val="22"/>
        </w:rPr>
        <w:t>)</w:t>
      </w:r>
      <w:r w:rsidR="0097465A" w:rsidRPr="00AD1434">
        <w:rPr>
          <w:rFonts w:asciiTheme="minorHAnsi" w:hAnsiTheme="minorHAnsi"/>
          <w:sz w:val="22"/>
          <w:szCs w:val="22"/>
        </w:rPr>
        <w:fldChar w:fldCharType="end"/>
      </w:r>
      <w:r w:rsidR="00A56CB8" w:rsidRPr="00A56CB8">
        <w:rPr>
          <w:rFonts w:asciiTheme="minorHAnsi" w:hAnsiTheme="minorHAnsi"/>
          <w:sz w:val="22"/>
          <w:szCs w:val="22"/>
        </w:rPr>
        <w:t xml:space="preserve"> </w:t>
      </w:r>
    </w:p>
    <w:p w14:paraId="448F8F10" w14:textId="77777777" w:rsidR="005C4F1C" w:rsidRPr="00BB1E30" w:rsidRDefault="005C4F1C" w:rsidP="00756A71">
      <w:pPr>
        <w:rPr>
          <w:rFonts w:asciiTheme="minorHAnsi" w:hAnsiTheme="minorHAnsi" w:cstheme="minorHAnsi"/>
          <w:sz w:val="22"/>
          <w:szCs w:val="22"/>
        </w:rPr>
      </w:pPr>
    </w:p>
    <w:p w14:paraId="52703F51"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rPr>
        <w:t>Enforcement of Laws on the Worst Forms of Child Labor</w:t>
      </w:r>
    </w:p>
    <w:p w14:paraId="3739E37D" w14:textId="77777777" w:rsidR="009B6476" w:rsidRPr="00BB1E30" w:rsidRDefault="009B6476" w:rsidP="00756A71">
      <w:pPr>
        <w:rPr>
          <w:rFonts w:asciiTheme="minorHAnsi" w:hAnsiTheme="minorHAnsi" w:cstheme="minorHAnsi"/>
          <w:sz w:val="22"/>
          <w:szCs w:val="22"/>
        </w:rPr>
      </w:pPr>
    </w:p>
    <w:p w14:paraId="42D8FCD0" w14:textId="77777777" w:rsidR="009B6476" w:rsidRDefault="00874D0E" w:rsidP="00756A71">
      <w:pPr>
        <w:rPr>
          <w:rFonts w:asciiTheme="minorHAnsi" w:hAnsiTheme="minorHAnsi" w:cstheme="minorHAnsi"/>
          <w:sz w:val="22"/>
          <w:szCs w:val="22"/>
        </w:rPr>
      </w:pPr>
      <w:r w:rsidRPr="00874D0E">
        <w:rPr>
          <w:rFonts w:asciiTheme="minorHAnsi" w:hAnsiTheme="minorHAnsi" w:cstheme="minorHAnsi"/>
          <w:sz w:val="22"/>
          <w:szCs w:val="22"/>
        </w:rPr>
        <w:t>The Government has established institutional mechanisms for the enforcement of laws and regulations on child labor, including its worst forms (Table 5).</w:t>
      </w:r>
    </w:p>
    <w:p w14:paraId="19679F91" w14:textId="77777777" w:rsidR="00874D0E" w:rsidRPr="00BB1E30" w:rsidRDefault="00874D0E" w:rsidP="00756A71">
      <w:pPr>
        <w:rPr>
          <w:rFonts w:asciiTheme="minorHAnsi" w:hAnsiTheme="minorHAnsi" w:cstheme="minorHAnsi"/>
          <w:sz w:val="22"/>
          <w:szCs w:val="22"/>
        </w:rPr>
      </w:pPr>
    </w:p>
    <w:p w14:paraId="376135A6" w14:textId="77777777" w:rsidR="008A281E" w:rsidRPr="00AE717C" w:rsidRDefault="009B6476" w:rsidP="00756A71">
      <w:pPr>
        <w:rPr>
          <w:rFonts w:asciiTheme="minorHAnsi" w:hAnsiTheme="minorHAnsi" w:cstheme="minorHAnsi"/>
          <w:b/>
          <w:bCs/>
          <w:sz w:val="22"/>
          <w:szCs w:val="22"/>
        </w:rPr>
      </w:pPr>
      <w:proofErr w:type="gramStart"/>
      <w:r w:rsidRPr="00AE717C">
        <w:rPr>
          <w:rFonts w:asciiTheme="minorHAnsi" w:hAnsiTheme="minorHAnsi" w:cstheme="minorHAnsi"/>
          <w:b/>
          <w:bCs/>
          <w:sz w:val="22"/>
          <w:szCs w:val="22"/>
        </w:rPr>
        <w:t>Table 5.</w:t>
      </w:r>
      <w:proofErr w:type="gramEnd"/>
      <w:r w:rsidRPr="00AE717C">
        <w:rPr>
          <w:rFonts w:asciiTheme="minorHAnsi" w:hAnsiTheme="minorHAnsi" w:cstheme="minorHAnsi"/>
          <w:b/>
          <w:bCs/>
          <w:sz w:val="22"/>
          <w:szCs w:val="22"/>
        </w:rPr>
        <w:t xml:space="preserve"> Agencies Responsible</w:t>
      </w:r>
      <w:r w:rsidR="008A281E" w:rsidRPr="00AE717C">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576"/>
        <w:gridCol w:w="6892"/>
      </w:tblGrid>
      <w:tr w:rsidR="009B6476" w:rsidRPr="00BB1E30" w14:paraId="76817586" w14:textId="77777777" w:rsidTr="00455EBC">
        <w:tc>
          <w:tcPr>
            <w:tcW w:w="2576" w:type="dxa"/>
            <w:shd w:val="clear" w:color="auto" w:fill="DAEEF3" w:themeFill="accent5" w:themeFillTint="33"/>
          </w:tcPr>
          <w:p w14:paraId="2753EF15"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Organization/Agency</w:t>
            </w:r>
          </w:p>
        </w:tc>
        <w:tc>
          <w:tcPr>
            <w:tcW w:w="6892" w:type="dxa"/>
            <w:shd w:val="clear" w:color="auto" w:fill="DAEEF3" w:themeFill="accent5" w:themeFillTint="33"/>
          </w:tcPr>
          <w:p w14:paraId="5A07C0EF" w14:textId="77777777" w:rsidR="009B6476" w:rsidRPr="00BB1E30" w:rsidRDefault="009B6476" w:rsidP="00756A71">
            <w:pPr>
              <w:rPr>
                <w:rFonts w:asciiTheme="minorHAnsi" w:hAnsiTheme="minorHAnsi" w:cstheme="minorHAnsi"/>
                <w:b/>
                <w:sz w:val="20"/>
                <w:szCs w:val="20"/>
              </w:rPr>
            </w:pPr>
            <w:r w:rsidRPr="00BB1E30">
              <w:rPr>
                <w:rFonts w:asciiTheme="minorHAnsi" w:hAnsiTheme="minorHAnsi" w:cstheme="minorHAnsi"/>
                <w:b/>
                <w:sz w:val="20"/>
                <w:szCs w:val="20"/>
              </w:rPr>
              <w:t>Role</w:t>
            </w:r>
          </w:p>
        </w:tc>
      </w:tr>
      <w:tr w:rsidR="009B6476" w:rsidRPr="00CB7B43" w14:paraId="3B872FE2" w14:textId="77777777" w:rsidTr="00455EBC">
        <w:tc>
          <w:tcPr>
            <w:tcW w:w="2576" w:type="dxa"/>
          </w:tcPr>
          <w:p w14:paraId="5F869AAD" w14:textId="77777777" w:rsidR="009B6476" w:rsidRPr="00CB7B43" w:rsidRDefault="00E07780" w:rsidP="00CC04E1">
            <w:pPr>
              <w:rPr>
                <w:rFonts w:asciiTheme="minorHAnsi" w:hAnsiTheme="minorHAnsi" w:cstheme="minorHAnsi"/>
                <w:sz w:val="20"/>
                <w:szCs w:val="20"/>
              </w:rPr>
            </w:pPr>
            <w:r w:rsidRPr="00CB7B43">
              <w:rPr>
                <w:rFonts w:asciiTheme="minorHAnsi" w:hAnsiTheme="minorHAnsi" w:cstheme="minorHAnsi"/>
                <w:sz w:val="20"/>
                <w:szCs w:val="20"/>
              </w:rPr>
              <w:t>Ministry for Education, Human Resource Development</w:t>
            </w:r>
            <w:r w:rsidR="002B28A5">
              <w:rPr>
                <w:rFonts w:asciiTheme="minorHAnsi" w:hAnsiTheme="minorHAnsi" w:cstheme="minorHAnsi"/>
                <w:sz w:val="20"/>
                <w:szCs w:val="20"/>
              </w:rPr>
              <w:t>,</w:t>
            </w:r>
            <w:r w:rsidRPr="00CB7B43">
              <w:rPr>
                <w:rFonts w:asciiTheme="minorHAnsi" w:hAnsiTheme="minorHAnsi" w:cstheme="minorHAnsi"/>
                <w:sz w:val="20"/>
                <w:szCs w:val="20"/>
              </w:rPr>
              <w:t xml:space="preserve"> and Labor</w:t>
            </w:r>
            <w:r w:rsidR="004E1C44">
              <w:rPr>
                <w:rFonts w:asciiTheme="minorHAnsi" w:hAnsiTheme="minorHAnsi" w:cstheme="minorHAnsi"/>
                <w:sz w:val="20"/>
                <w:szCs w:val="20"/>
              </w:rPr>
              <w:t xml:space="preserve"> </w:t>
            </w:r>
            <w:r w:rsidR="00332F0E">
              <w:rPr>
                <w:rFonts w:asciiTheme="minorHAnsi" w:hAnsiTheme="minorHAnsi" w:cstheme="minorHAnsi"/>
                <w:sz w:val="20"/>
                <w:szCs w:val="20"/>
              </w:rPr>
              <w:t>(MEHRDL)</w:t>
            </w:r>
          </w:p>
        </w:tc>
        <w:tc>
          <w:tcPr>
            <w:tcW w:w="6892" w:type="dxa"/>
          </w:tcPr>
          <w:p w14:paraId="49E8C892" w14:textId="5A6D67F5" w:rsidR="00CC04E1" w:rsidRDefault="00CC04E1" w:rsidP="00EF53BC">
            <w:pPr>
              <w:rPr>
                <w:rFonts w:asciiTheme="minorHAnsi" w:hAnsiTheme="minorHAnsi" w:cstheme="minorHAnsi"/>
                <w:sz w:val="20"/>
                <w:szCs w:val="20"/>
              </w:rPr>
            </w:pPr>
            <w:r>
              <w:rPr>
                <w:rFonts w:asciiTheme="minorHAnsi" w:hAnsiTheme="minorHAnsi" w:cstheme="minorHAnsi"/>
                <w:sz w:val="20"/>
                <w:szCs w:val="20"/>
              </w:rPr>
              <w:t>Enforce laws on child labor, in part through labor inspections conducted by its Department of Labor.</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&lt;EndNote&gt;&lt;Cite&gt;&lt;Author&gt;U.S. Department of State&lt;/Author&gt;&lt;Year&gt;February 27, 2014&lt;/Year&gt;&lt;RecNum&gt;36&lt;/RecNum&gt;&lt;DisplayText&gt;(7, 20, 21)&lt;/DisplayText&gt;&lt;record&gt;&lt;rec-number&gt;36&lt;/rec-number&gt;&lt;foreign-keys&gt;&lt;key app="EN" db-id="f9wsfwav7af5exe90v4559wm5trrzvxwztz2"&gt;36&lt;/key&gt;&lt;/foreign-keys&gt;&lt;ref-type name="Book Section"&gt;5&lt;/ref-type&gt;&lt;contributors&gt;&lt;authors&gt;&lt;author&gt;U.S. Department of State,&lt;/author&gt;&lt;/authors&gt;&lt;/contributors&gt;&lt;titles&gt;&lt;title&gt;Saint Lucia&lt;/title&gt;&lt;secondary-title&gt;Country Reports on Human Rights Practices - 2013&lt;/secondary-title&gt;&lt;/titles&gt;&lt;keywords&gt;&lt;keyword&gt;Saint Lucia&lt;/keyword&gt;&lt;/keywords&gt;&lt;dates&gt;&lt;year&gt;February 27, 2014&lt;/year&gt;&lt;/dates&gt;&lt;pub-location&gt;Washington, DC&lt;/pub-location&gt;&lt;urls&gt;&lt;related-urls&gt;&lt;url&gt;http://www.state.gov/documents/organization/220680.pdf&lt;/url&gt;&lt;/related-urls&gt;&lt;/urls&gt;&lt;/record&gt;&lt;/Cite&gt;&lt;Cite&gt;&lt;Author&gt;U.S. Embassy- Bridgetown&lt;/Author&gt;&lt;RecNum&gt;24&lt;/RecNum&gt;&lt;record&gt;&lt;rec-number&gt;24&lt;/rec-number&gt;&lt;foreign-keys&gt;&lt;key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Lucia&lt;/keyword&gt;&lt;/keywords&gt;&lt;dates&gt;&lt;/dates&gt;&lt;urls&gt;&lt;/urls&gt;&lt;/record&gt;&lt;/Cite&gt;&lt;Cite&gt;&lt;Author&gt;ILO Committee of Experts&lt;/Author&gt;&lt;RecNum&gt;32&lt;/RecNum&gt;&lt;record&gt;&lt;rec-number&gt;32&lt;/rec-number&gt;&lt;foreign-keys&gt;&lt;key app="EN" db-id="f9wsfwav7af5exe90v4559wm5trrzvxwztz2"&gt;32&lt;/key&gt;&lt;/foreign-keys&gt;&lt;ref-type name="Online Database"&gt;45&lt;/ref-type&gt;&lt;contributors&gt;&lt;authors&gt;&lt;author&gt;ILO Committee of Experts,&lt;/author&gt;&lt;/authors&gt;&lt;/contributors&gt;&lt;titles&gt;&lt;title&gt;Individual Direct Request concerning Worst Forms of Child Labor Convention, 1999 (No.182) Saint Lucia (Ratification: 2000) Published: 2012&lt;/title&gt;&lt;/titles&gt;&lt;keywords&gt;&lt;keyword&gt;Saint Lucia&lt;/keyword&gt;&lt;/keywords&gt;&lt;dates&gt;&lt;pub-dates&gt;&lt;date&gt;January 19, 2014&lt;/date&gt;&lt;/pub-dates&gt;&lt;/dates&gt;&lt;urls&gt;&lt;related-urls&gt;&lt;url&gt;http://www.ilo.org/dyn/normlex/en/f?p=1000:20010:0::NO:20010::&lt;/url&gt;&lt;/related-urls&gt;&lt;/urls&gt;&lt;/record&gt;&lt;/Cite&gt;&lt;/EndNote&gt;</w:instrText>
            </w:r>
            <w:r w:rsidR="0097465A">
              <w:rPr>
                <w:rFonts w:asciiTheme="minorHAnsi" w:hAnsiTheme="minorHAnsi" w:cstheme="minorHAnsi"/>
                <w:sz w:val="20"/>
                <w:szCs w:val="20"/>
              </w:rPr>
              <w:fldChar w:fldCharType="separate"/>
            </w:r>
            <w:r>
              <w:rPr>
                <w:rFonts w:asciiTheme="minorHAnsi" w:hAnsiTheme="minorHAnsi" w:cstheme="minorHAnsi"/>
                <w:noProof/>
                <w:sz w:val="20"/>
                <w:szCs w:val="20"/>
              </w:rPr>
              <w:t>(</w:t>
            </w:r>
            <w:hyperlink w:anchor="_ENREF_7" w:tooltip="U.S. Embassy- Bridgetown,  #24" w:history="1">
              <w:r w:rsidR="00FE2383">
                <w:rPr>
                  <w:rFonts w:asciiTheme="minorHAnsi" w:hAnsiTheme="minorHAnsi" w:cstheme="minorHAnsi"/>
                  <w:noProof/>
                  <w:sz w:val="20"/>
                  <w:szCs w:val="20"/>
                </w:rPr>
                <w:t>7</w:t>
              </w:r>
            </w:hyperlink>
            <w:r>
              <w:rPr>
                <w:rFonts w:asciiTheme="minorHAnsi" w:hAnsiTheme="minorHAnsi" w:cstheme="minorHAnsi"/>
                <w:noProof/>
                <w:sz w:val="20"/>
                <w:szCs w:val="20"/>
              </w:rPr>
              <w:t xml:space="preserve">, </w:t>
            </w:r>
            <w:hyperlink w:anchor="_ENREF_20" w:tooltip="U.S. Department of State, February 27, 2014 #36" w:history="1">
              <w:r w:rsidR="00FE2383">
                <w:rPr>
                  <w:rFonts w:asciiTheme="minorHAnsi" w:hAnsiTheme="minorHAnsi" w:cstheme="minorHAnsi"/>
                  <w:noProof/>
                  <w:sz w:val="20"/>
                  <w:szCs w:val="20"/>
                </w:rPr>
                <w:t>20</w:t>
              </w:r>
            </w:hyperlink>
            <w:r>
              <w:rPr>
                <w:rFonts w:asciiTheme="minorHAnsi" w:hAnsiTheme="minorHAnsi" w:cstheme="minorHAnsi"/>
                <w:noProof/>
                <w:sz w:val="20"/>
                <w:szCs w:val="20"/>
              </w:rPr>
              <w:t xml:space="preserve">, </w:t>
            </w:r>
            <w:hyperlink w:anchor="_ENREF_21" w:tooltip="ILO Committee of Experts,  #32" w:history="1">
              <w:r w:rsidR="00FE2383">
                <w:rPr>
                  <w:rFonts w:asciiTheme="minorHAnsi" w:hAnsiTheme="minorHAnsi" w:cstheme="minorHAnsi"/>
                  <w:noProof/>
                  <w:sz w:val="20"/>
                  <w:szCs w:val="20"/>
                </w:rPr>
                <w:t>21</w:t>
              </w:r>
            </w:hyperlink>
            <w:r>
              <w:rPr>
                <w:rFonts w:asciiTheme="minorHAnsi" w:hAnsiTheme="minorHAnsi" w:cstheme="minorHAnsi"/>
                <w:noProof/>
                <w:sz w:val="20"/>
                <w:szCs w:val="20"/>
              </w:rPr>
              <w:t>)</w:t>
            </w:r>
            <w:r w:rsidR="0097465A">
              <w:rPr>
                <w:rFonts w:asciiTheme="minorHAnsi" w:hAnsiTheme="minorHAnsi" w:cstheme="minorHAnsi"/>
                <w:sz w:val="20"/>
                <w:szCs w:val="20"/>
              </w:rPr>
              <w:fldChar w:fldCharType="end"/>
            </w:r>
          </w:p>
          <w:p w14:paraId="02636E32" w14:textId="77777777" w:rsidR="009B6476" w:rsidRPr="00786415" w:rsidRDefault="009B6476" w:rsidP="00CC04E1">
            <w:pPr>
              <w:rPr>
                <w:rFonts w:asciiTheme="minorHAnsi" w:hAnsiTheme="minorHAnsi" w:cstheme="minorHAnsi"/>
                <w:sz w:val="20"/>
                <w:szCs w:val="20"/>
              </w:rPr>
            </w:pPr>
          </w:p>
        </w:tc>
      </w:tr>
      <w:tr w:rsidR="009B6476" w:rsidRPr="00C45481" w14:paraId="61321067" w14:textId="77777777" w:rsidTr="00455EBC">
        <w:tc>
          <w:tcPr>
            <w:tcW w:w="2576" w:type="dxa"/>
          </w:tcPr>
          <w:p w14:paraId="4C44C207" w14:textId="77777777" w:rsidR="009B6476" w:rsidRPr="00C45481" w:rsidRDefault="00CD1DF0" w:rsidP="00756A71">
            <w:pPr>
              <w:rPr>
                <w:rFonts w:asciiTheme="minorHAnsi" w:hAnsiTheme="minorHAnsi" w:cstheme="minorHAnsi"/>
                <w:sz w:val="20"/>
                <w:szCs w:val="20"/>
              </w:rPr>
            </w:pPr>
            <w:r w:rsidRPr="00C45481">
              <w:rPr>
                <w:rFonts w:asciiTheme="minorHAnsi" w:hAnsiTheme="minorHAnsi" w:cstheme="minorHAnsi"/>
                <w:sz w:val="20"/>
                <w:szCs w:val="20"/>
              </w:rPr>
              <w:t>Royal Saint Lucia Police Force</w:t>
            </w:r>
          </w:p>
        </w:tc>
        <w:tc>
          <w:tcPr>
            <w:tcW w:w="6892" w:type="dxa"/>
          </w:tcPr>
          <w:p w14:paraId="04D4579F" w14:textId="3C95261C" w:rsidR="009B6476" w:rsidRPr="00C45481" w:rsidRDefault="00CC04E1" w:rsidP="00FE2383">
            <w:pPr>
              <w:rPr>
                <w:rFonts w:asciiTheme="minorHAnsi" w:hAnsiTheme="minorHAnsi"/>
                <w:sz w:val="20"/>
                <w:szCs w:val="20"/>
              </w:rPr>
            </w:pPr>
            <w:r>
              <w:rPr>
                <w:rFonts w:asciiTheme="minorHAnsi" w:hAnsiTheme="minorHAnsi" w:cstheme="minorHAnsi"/>
                <w:sz w:val="20"/>
                <w:szCs w:val="20"/>
              </w:rPr>
              <w:t>Enforce</w:t>
            </w:r>
            <w:r w:rsidR="00C45481" w:rsidRPr="00C45481">
              <w:rPr>
                <w:rFonts w:asciiTheme="minorHAnsi" w:hAnsiTheme="minorHAnsi" w:cstheme="minorHAnsi"/>
                <w:sz w:val="20"/>
                <w:szCs w:val="20"/>
              </w:rPr>
              <w:t xml:space="preserve"> </w:t>
            </w:r>
            <w:r w:rsidR="002B28A5">
              <w:rPr>
                <w:rFonts w:asciiTheme="minorHAnsi" w:hAnsiTheme="minorHAnsi" w:cstheme="minorHAnsi"/>
                <w:sz w:val="20"/>
                <w:szCs w:val="20"/>
              </w:rPr>
              <w:t xml:space="preserve">criminal </w:t>
            </w:r>
            <w:r w:rsidR="00C45481" w:rsidRPr="00C45481">
              <w:rPr>
                <w:rFonts w:asciiTheme="minorHAnsi" w:hAnsiTheme="minorHAnsi" w:cstheme="minorHAnsi"/>
                <w:sz w:val="20"/>
                <w:szCs w:val="20"/>
              </w:rPr>
              <w:t xml:space="preserve">laws </w:t>
            </w:r>
            <w:r w:rsidR="00FA59AB">
              <w:rPr>
                <w:rFonts w:asciiTheme="minorHAnsi" w:hAnsiTheme="minorHAnsi" w:cstheme="minorHAnsi"/>
                <w:sz w:val="20"/>
                <w:szCs w:val="20"/>
              </w:rPr>
              <w:t>r</w:t>
            </w:r>
            <w:r w:rsidR="002B28A5">
              <w:rPr>
                <w:rFonts w:asciiTheme="minorHAnsi" w:hAnsiTheme="minorHAnsi" w:cstheme="minorHAnsi"/>
                <w:sz w:val="20"/>
                <w:szCs w:val="20"/>
              </w:rPr>
              <w:t>elated to the worst forms of</w:t>
            </w:r>
            <w:r w:rsidR="00C45481" w:rsidRPr="00C45481">
              <w:rPr>
                <w:rFonts w:asciiTheme="minorHAnsi" w:hAnsiTheme="minorHAnsi" w:cstheme="minorHAnsi"/>
                <w:sz w:val="20"/>
                <w:szCs w:val="20"/>
              </w:rPr>
              <w:t xml:space="preserve"> child labor. </w:t>
            </w:r>
            <w:r w:rsidR="00FA59AB">
              <w:rPr>
                <w:rFonts w:asciiTheme="minorHAnsi" w:hAnsiTheme="minorHAnsi" w:cstheme="minorHAnsi"/>
                <w:sz w:val="20"/>
                <w:szCs w:val="20"/>
              </w:rPr>
              <w:t>Contains a</w:t>
            </w:r>
            <w:r w:rsidR="00C45481" w:rsidRPr="00C45481">
              <w:rPr>
                <w:rFonts w:asciiTheme="minorHAnsi" w:hAnsiTheme="minorHAnsi" w:cstheme="minorHAnsi"/>
                <w:sz w:val="20"/>
                <w:szCs w:val="20"/>
              </w:rPr>
              <w:t xml:space="preserve"> </w:t>
            </w:r>
            <w:r w:rsidR="00C45481" w:rsidRPr="00C45481">
              <w:rPr>
                <w:rFonts w:asciiTheme="minorHAnsi" w:hAnsiTheme="minorHAnsi"/>
                <w:sz w:val="20"/>
                <w:szCs w:val="20"/>
              </w:rPr>
              <w:t xml:space="preserve">Vulnerable Persons Unit </w:t>
            </w:r>
            <w:r w:rsidR="00FA59AB">
              <w:rPr>
                <w:rFonts w:asciiTheme="minorHAnsi" w:hAnsiTheme="minorHAnsi"/>
                <w:sz w:val="20"/>
                <w:szCs w:val="20"/>
              </w:rPr>
              <w:t xml:space="preserve">that </w:t>
            </w:r>
            <w:r w:rsidR="00C45481" w:rsidRPr="00C45481">
              <w:rPr>
                <w:rFonts w:asciiTheme="minorHAnsi" w:hAnsiTheme="minorHAnsi"/>
                <w:sz w:val="20"/>
                <w:szCs w:val="20"/>
              </w:rPr>
              <w:t>investigat</w:t>
            </w:r>
            <w:r>
              <w:rPr>
                <w:rFonts w:asciiTheme="minorHAnsi" w:hAnsiTheme="minorHAnsi"/>
                <w:sz w:val="20"/>
                <w:szCs w:val="20"/>
              </w:rPr>
              <w:t>es cases of child</w:t>
            </w:r>
            <w:r w:rsidR="00FD1198">
              <w:rPr>
                <w:rFonts w:asciiTheme="minorHAnsi" w:hAnsiTheme="minorHAnsi"/>
                <w:sz w:val="20"/>
                <w:szCs w:val="20"/>
              </w:rPr>
              <w:t xml:space="preserve"> labor,</w:t>
            </w:r>
            <w:r>
              <w:rPr>
                <w:rFonts w:asciiTheme="minorHAnsi" w:hAnsiTheme="minorHAnsi"/>
                <w:sz w:val="20"/>
                <w:szCs w:val="20"/>
              </w:rPr>
              <w:t xml:space="preserve"> abuse, </w:t>
            </w:r>
            <w:r w:rsidR="00FD1198">
              <w:rPr>
                <w:rFonts w:asciiTheme="minorHAnsi" w:hAnsiTheme="minorHAnsi"/>
                <w:sz w:val="20"/>
                <w:szCs w:val="20"/>
              </w:rPr>
              <w:t xml:space="preserve">and </w:t>
            </w:r>
            <w:r w:rsidR="00C45481" w:rsidRPr="00C45481">
              <w:rPr>
                <w:rFonts w:asciiTheme="minorHAnsi" w:hAnsiTheme="minorHAnsi"/>
                <w:sz w:val="20"/>
                <w:szCs w:val="20"/>
              </w:rPr>
              <w:t>neglect, and works in collaboration with the Division of Human Services.</w:t>
            </w:r>
            <w:r w:rsidR="0097465A" w:rsidRPr="00C45481">
              <w:rPr>
                <w:rFonts w:asciiTheme="minorHAnsi" w:hAnsiTheme="minorHAnsi"/>
                <w:sz w:val="20"/>
                <w:szCs w:val="20"/>
              </w:rPr>
              <w:fldChar w:fldCharType="begin">
                <w:fldData xml:space="preserve">PEVuZE5vdGU+PENpdGUgRXhjbHVkZVllYXI9IjEiPjxBdXRob3I+VS5TLiBFbWJhc3N5LSBCcmlk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PC9yZWxhdGVkLXVybHM+PC91cmxzPjxhY2Nlc3MtZGF0ZT5BcHJpbCAyNiwgMjAxMzwvYWNjZXNz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</w:fldData>
              </w:fldChar>
            </w:r>
            <w:r w:rsidR="00FE2383">
              <w:rPr>
                <w:rFonts w:asciiTheme="minorHAnsi" w:hAnsiTheme="minorHAnsi"/>
                <w:sz w:val="20"/>
                <w:szCs w:val="20"/>
              </w:rPr>
              <w:instrText xml:space="preserve"> ADDIN EN.CITE </w:instrText>
            </w:r>
            <w:r w:rsidR="00FE2383">
              <w:rPr>
                <w:rFonts w:asciiTheme="minorHAnsi" w:hAnsiTheme="minorHAnsi"/>
                <w:sz w:val="20"/>
                <w:szCs w:val="20"/>
              </w:rPr>
              <w:fldChar w:fldCharType="begin">
                <w:fldData xml:space="preserve">PEVuZE5vdGU+PENpdGUgRXhjbHVkZVllYXI9IjEiPjxBdXRob3I+VS5TLiBFbWJhc3N5LSBCcmlk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</w:fldData>
              </w:fldChar>
            </w:r>
            <w:r w:rsidR="00FE2383">
              <w:rPr>
                <w:rFonts w:asciiTheme="minorHAnsi" w:hAnsiTheme="minorHAnsi"/>
                <w:sz w:val="20"/>
                <w:szCs w:val="20"/>
              </w:rPr>
              <w:instrText xml:space="preserve"> ADDIN EN.CITE.DATA </w:instrText>
            </w:r>
            <w:r w:rsidR="00FE2383">
              <w:rPr>
                <w:rFonts w:asciiTheme="minorHAnsi" w:hAnsiTheme="minorHAnsi"/>
                <w:sz w:val="20"/>
                <w:szCs w:val="20"/>
              </w:rPr>
            </w:r>
            <w:r w:rsidR="00FE2383">
              <w:rPr>
                <w:rFonts w:asciiTheme="minorHAnsi" w:hAnsiTheme="minorHAnsi"/>
                <w:sz w:val="20"/>
                <w:szCs w:val="20"/>
              </w:rPr>
              <w:fldChar w:fldCharType="end"/>
            </w:r>
            <w:r w:rsidR="0097465A" w:rsidRPr="00C45481">
              <w:rPr>
                <w:rFonts w:asciiTheme="minorHAnsi" w:hAnsiTheme="minorHAnsi"/>
                <w:sz w:val="20"/>
                <w:szCs w:val="20"/>
              </w:rPr>
            </w:r>
            <w:r w:rsidR="0097465A" w:rsidRPr="00C45481">
              <w:rPr>
                <w:rFonts w:asciiTheme="minorHAnsi" w:hAnsiTheme="minorHAnsi"/>
                <w:sz w:val="20"/>
                <w:szCs w:val="20"/>
              </w:rPr>
              <w:fldChar w:fldCharType="separate"/>
            </w:r>
            <w:r w:rsidR="006308AA">
              <w:rPr>
                <w:rFonts w:asciiTheme="minorHAnsi" w:hAnsiTheme="minorHAnsi"/>
                <w:noProof/>
                <w:sz w:val="20"/>
                <w:szCs w:val="20"/>
              </w:rPr>
              <w:t>(</w:t>
            </w:r>
            <w:hyperlink w:anchor="_ENREF_1" w:tooltip="U.S. Embassy- Bridgetown,  #3" w:history="1">
              <w:r w:rsidR="00FE2383">
                <w:rPr>
                  <w:rFonts w:asciiTheme="minorHAnsi" w:hAnsiTheme="minorHAnsi"/>
                  <w:noProof/>
                  <w:sz w:val="20"/>
                  <w:szCs w:val="20"/>
                </w:rPr>
                <w:t>1</w:t>
              </w:r>
            </w:hyperlink>
            <w:r w:rsidR="006308AA">
              <w:rPr>
                <w:rFonts w:asciiTheme="minorHAnsi" w:hAnsiTheme="minorHAnsi"/>
                <w:noProof/>
                <w:sz w:val="20"/>
                <w:szCs w:val="20"/>
              </w:rPr>
              <w:t xml:space="preserve">, </w:t>
            </w:r>
            <w:hyperlink w:anchor="_ENREF_2" w:tooltip="U.S. Department of State, April 19, 2013 #4" w:history="1">
              <w:r w:rsidR="00FE2383">
                <w:rPr>
                  <w:rFonts w:asciiTheme="minorHAnsi" w:hAnsiTheme="minorHAnsi"/>
                  <w:noProof/>
                  <w:sz w:val="20"/>
                  <w:szCs w:val="20"/>
                </w:rPr>
                <w:t>2</w:t>
              </w:r>
            </w:hyperlink>
            <w:r w:rsidR="006308AA">
              <w:rPr>
                <w:rFonts w:asciiTheme="minorHAnsi" w:hAnsiTheme="minorHAnsi"/>
                <w:noProof/>
                <w:sz w:val="20"/>
                <w:szCs w:val="20"/>
              </w:rPr>
              <w:t xml:space="preserve">, </w:t>
            </w:r>
            <w:hyperlink w:anchor="_ENREF_23" w:tooltip="Child Rights International Network, January 25, 2011 #23" w:history="1">
              <w:r w:rsidR="00FE2383">
                <w:rPr>
                  <w:rFonts w:asciiTheme="minorHAnsi" w:hAnsiTheme="minorHAnsi"/>
                  <w:noProof/>
                  <w:sz w:val="20"/>
                  <w:szCs w:val="20"/>
                </w:rPr>
                <w:t>23</w:t>
              </w:r>
            </w:hyperlink>
            <w:r w:rsidR="006308AA">
              <w:rPr>
                <w:rFonts w:asciiTheme="minorHAnsi" w:hAnsiTheme="minorHAnsi"/>
                <w:noProof/>
                <w:sz w:val="20"/>
                <w:szCs w:val="20"/>
              </w:rPr>
              <w:t>)</w:t>
            </w:r>
            <w:r w:rsidR="0097465A" w:rsidRPr="00C45481">
              <w:rPr>
                <w:rFonts w:asciiTheme="minorHAnsi" w:hAnsiTheme="minorHAnsi"/>
                <w:sz w:val="20"/>
                <w:szCs w:val="20"/>
              </w:rPr>
              <w:fldChar w:fldCharType="end"/>
            </w:r>
            <w:r w:rsidR="00C45481" w:rsidRPr="00C45481">
              <w:rPr>
                <w:rFonts w:asciiTheme="minorHAnsi" w:hAnsiTheme="minorHAnsi"/>
                <w:sz w:val="20"/>
                <w:szCs w:val="20"/>
              </w:rPr>
              <w:t xml:space="preserve"> </w:t>
            </w:r>
            <w:r w:rsidR="00FD1198">
              <w:rPr>
                <w:rFonts w:asciiTheme="minorHAnsi" w:hAnsiTheme="minorHAnsi"/>
                <w:sz w:val="20"/>
                <w:szCs w:val="20"/>
              </w:rPr>
              <w:t xml:space="preserve">Utilizes </w:t>
            </w:r>
            <w:r w:rsidR="00B866CB">
              <w:rPr>
                <w:rFonts w:asciiTheme="minorHAnsi" w:hAnsiTheme="minorHAnsi"/>
                <w:sz w:val="20"/>
                <w:szCs w:val="20"/>
              </w:rPr>
              <w:t xml:space="preserve">a specific manual </w:t>
            </w:r>
            <w:r w:rsidR="00FD1198">
              <w:rPr>
                <w:rFonts w:asciiTheme="minorHAnsi" w:hAnsiTheme="minorHAnsi"/>
                <w:sz w:val="20"/>
                <w:szCs w:val="20"/>
              </w:rPr>
              <w:t>for</w:t>
            </w:r>
            <w:r w:rsidR="00B866CB">
              <w:rPr>
                <w:rFonts w:asciiTheme="minorHAnsi" w:hAnsiTheme="minorHAnsi"/>
                <w:sz w:val="20"/>
                <w:szCs w:val="20"/>
              </w:rPr>
              <w:t xml:space="preserve"> the investigation of </w:t>
            </w:r>
            <w:r>
              <w:rPr>
                <w:rFonts w:asciiTheme="minorHAnsi" w:hAnsiTheme="minorHAnsi"/>
                <w:sz w:val="20"/>
                <w:szCs w:val="20"/>
              </w:rPr>
              <w:t>crimes related to children</w:t>
            </w:r>
            <w:r w:rsidR="00B866CB">
              <w:rPr>
                <w:rFonts w:asciiTheme="minorHAnsi" w:hAnsiTheme="minorHAnsi"/>
                <w:sz w:val="20"/>
                <w:szCs w:val="20"/>
              </w:rPr>
              <w:t>.</w:t>
            </w:r>
            <w:r w:rsidR="0097465A">
              <w:rPr>
                <w:rFonts w:asciiTheme="minorHAnsi" w:hAnsiTheme="minorHAnsi"/>
                <w:sz w:val="20"/>
                <w:szCs w:val="20"/>
              </w:rPr>
              <w:fldChar w:fldCharType="begin"/>
            </w:r>
            <w:r w:rsidR="00FE2383">
              <w:rPr>
                <w:rFonts w:asciiTheme="minorHAnsi" w:hAnsiTheme="minorHAnsi"/>
                <w:sz w:val="20"/>
                <w:szCs w:val="20"/>
              </w:rPr>
              <w:instrText xml:space="preserve"> ADDIN EN.CITE &lt;EndNote&gt;&lt;Cite&gt;&lt;Author&gt;U.S. Embassy- Bridgetown&lt;/Author&gt;&lt;RecNum&gt;24&lt;/RecNum&gt;&lt;DisplayText&gt;(7)&lt;/DisplayText&gt;&lt;record&gt;&lt;rec-number&gt;24&lt;/rec-number&gt;&lt;foreign-keys&gt;&lt;key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Pr>
                <w:rFonts w:asciiTheme="minorHAnsi" w:hAnsiTheme="minorHAnsi"/>
                <w:sz w:val="20"/>
                <w:szCs w:val="20"/>
              </w:rPr>
              <w:fldChar w:fldCharType="separate"/>
            </w:r>
            <w:r w:rsidR="00D57E10">
              <w:rPr>
                <w:rFonts w:asciiTheme="minorHAnsi" w:hAnsiTheme="minorHAnsi"/>
                <w:noProof/>
                <w:sz w:val="20"/>
                <w:szCs w:val="20"/>
              </w:rPr>
              <w:t>(</w:t>
            </w:r>
            <w:hyperlink w:anchor="_ENREF_7" w:tooltip="U.S. Embassy- Bridgetown,  #24" w:history="1">
              <w:r w:rsidR="00FE2383">
                <w:rPr>
                  <w:rFonts w:asciiTheme="minorHAnsi" w:hAnsiTheme="minorHAnsi"/>
                  <w:noProof/>
                  <w:sz w:val="20"/>
                  <w:szCs w:val="20"/>
                </w:rPr>
                <w:t>7</w:t>
              </w:r>
            </w:hyperlink>
            <w:r w:rsidR="00D57E10">
              <w:rPr>
                <w:rFonts w:asciiTheme="minorHAnsi" w:hAnsiTheme="minorHAnsi"/>
                <w:noProof/>
                <w:sz w:val="20"/>
                <w:szCs w:val="20"/>
              </w:rPr>
              <w:t>)</w:t>
            </w:r>
            <w:r w:rsidR="0097465A">
              <w:rPr>
                <w:rFonts w:asciiTheme="minorHAnsi" w:hAnsiTheme="minorHAnsi"/>
                <w:sz w:val="20"/>
                <w:szCs w:val="20"/>
              </w:rPr>
              <w:fldChar w:fldCharType="end"/>
            </w:r>
          </w:p>
        </w:tc>
      </w:tr>
    </w:tbl>
    <w:p w14:paraId="608505CA" w14:textId="77777777" w:rsidR="007F629C" w:rsidRDefault="007F629C" w:rsidP="00756A71">
      <w:pPr>
        <w:rPr>
          <w:rFonts w:asciiTheme="minorHAnsi" w:hAnsiTheme="minorHAnsi" w:cstheme="minorHAnsi"/>
          <w:sz w:val="22"/>
          <w:szCs w:val="22"/>
        </w:rPr>
      </w:pPr>
    </w:p>
    <w:p w14:paraId="6A3BFE88" w14:textId="00120588" w:rsidR="009B6476" w:rsidRPr="00AD1434" w:rsidRDefault="008A61C9" w:rsidP="0009581F">
      <w:pPr>
        <w:rPr>
          <w:rFonts w:asciiTheme="minorHAnsi" w:hAnsiTheme="minorHAnsi" w:cstheme="minorHAnsi"/>
          <w:sz w:val="22"/>
          <w:szCs w:val="22"/>
        </w:rPr>
      </w:pPr>
      <w:r w:rsidRPr="00AD1434">
        <w:rPr>
          <w:rFonts w:asciiTheme="minorHAnsi" w:hAnsiTheme="minorHAnsi" w:cstheme="minorHAnsi"/>
          <w:sz w:val="22"/>
          <w:szCs w:val="22"/>
        </w:rPr>
        <w:t>L</w:t>
      </w:r>
      <w:r w:rsidR="00B91F1D" w:rsidRPr="00AD1434">
        <w:rPr>
          <w:rFonts w:asciiTheme="minorHAnsi" w:hAnsiTheme="minorHAnsi" w:cstheme="minorHAnsi"/>
          <w:sz w:val="22"/>
          <w:szCs w:val="22"/>
        </w:rPr>
        <w:t>abor l</w:t>
      </w:r>
      <w:r w:rsidRPr="00AD1434">
        <w:rPr>
          <w:rFonts w:asciiTheme="minorHAnsi" w:hAnsiTheme="minorHAnsi" w:cstheme="minorHAnsi"/>
          <w:sz w:val="22"/>
          <w:szCs w:val="22"/>
        </w:rPr>
        <w:t xml:space="preserve">aw enforcement agencies in Saint Lucia </w:t>
      </w:r>
      <w:r w:rsidR="009B6476" w:rsidRPr="00AD1434">
        <w:rPr>
          <w:rFonts w:asciiTheme="minorHAnsi" w:hAnsiTheme="minorHAnsi" w:cstheme="minorHAnsi"/>
          <w:sz w:val="22"/>
          <w:szCs w:val="22"/>
        </w:rPr>
        <w:t>took actions to combat child labor</w:t>
      </w:r>
      <w:r w:rsidR="004D37C1" w:rsidRPr="00AD1434">
        <w:rPr>
          <w:rFonts w:asciiTheme="minorHAnsi" w:hAnsiTheme="minorHAnsi" w:cstheme="minorHAnsi"/>
          <w:sz w:val="22"/>
          <w:szCs w:val="22"/>
        </w:rPr>
        <w:t>, including</w:t>
      </w:r>
      <w:r w:rsidR="004547F6" w:rsidRPr="00AD1434">
        <w:rPr>
          <w:rFonts w:asciiTheme="minorHAnsi" w:hAnsiTheme="minorHAnsi" w:cstheme="minorHAnsi"/>
          <w:sz w:val="22"/>
          <w:szCs w:val="22"/>
        </w:rPr>
        <w:t xml:space="preserve"> </w:t>
      </w:r>
      <w:r w:rsidR="00B91F1D" w:rsidRPr="00AD1434">
        <w:rPr>
          <w:rFonts w:asciiTheme="minorHAnsi" w:hAnsiTheme="minorHAnsi" w:cstheme="minorHAnsi"/>
          <w:sz w:val="22"/>
          <w:szCs w:val="22"/>
        </w:rPr>
        <w:t>its worst forms</w:t>
      </w:r>
      <w:r w:rsidR="009B6476" w:rsidRPr="00AD1434">
        <w:rPr>
          <w:rFonts w:asciiTheme="minorHAnsi" w:hAnsiTheme="minorHAnsi" w:cstheme="minorHAnsi"/>
          <w:sz w:val="22"/>
          <w:szCs w:val="22"/>
        </w:rPr>
        <w:t>.</w:t>
      </w:r>
      <w:r w:rsidR="00ED29CF">
        <w:rPr>
          <w:rFonts w:asciiTheme="minorHAnsi" w:hAnsiTheme="minorHAnsi" w:cstheme="minorHAnsi"/>
          <w:sz w:val="22"/>
          <w:szCs w:val="22"/>
        </w:rPr>
        <w:t xml:space="preserve"> </w:t>
      </w:r>
      <w:r w:rsidR="00B91F1D" w:rsidRPr="00AD1434">
        <w:rPr>
          <w:rFonts w:asciiTheme="minorHAnsi" w:hAnsiTheme="minorHAnsi" w:cstheme="minorHAnsi"/>
          <w:sz w:val="22"/>
          <w:szCs w:val="22"/>
        </w:rPr>
        <w:t>However, research found no evidence that criminal law enforcement agencies took such actions</w:t>
      </w:r>
      <w:r w:rsidR="0042480D">
        <w:rPr>
          <w:rFonts w:asciiTheme="minorHAnsi" w:hAnsiTheme="minorHAnsi" w:cstheme="minorHAnsi"/>
          <w:sz w:val="22"/>
          <w:szCs w:val="22"/>
        </w:rPr>
        <w:t xml:space="preserve"> during the reporting period</w:t>
      </w:r>
      <w:r w:rsidR="00B91F1D" w:rsidRPr="00AD1434">
        <w:rPr>
          <w:rFonts w:asciiTheme="minorHAnsi" w:hAnsiTheme="minorHAnsi" w:cstheme="minorHAnsi"/>
          <w:sz w:val="22"/>
          <w:szCs w:val="22"/>
        </w:rPr>
        <w:t>.</w:t>
      </w:r>
      <w:r w:rsidR="0097465A" w:rsidRPr="00AD1434">
        <w:rPr>
          <w:rFonts w:asciiTheme="minorHAnsi" w:hAnsiTheme="minorHAnsi" w:cstheme="minorHAnsi"/>
          <w:sz w:val="22"/>
          <w:szCs w:val="22"/>
        </w:rPr>
        <w:fldChar w:fldCharType="begin"/>
      </w:r>
      <w:r w:rsidR="00FE2383">
        <w:rPr>
          <w:rFonts w:asciiTheme="minorHAnsi" w:hAnsiTheme="minorHAnsi" w:cstheme="minorHAnsi"/>
          <w:sz w:val="22"/>
          <w:szCs w:val="22"/>
        </w:rPr>
        <w:instrText xml:space="preserve"> ADDIN EN.CITE &lt;EndNote&gt;&lt;Cite&gt;&lt;Author&gt;U.S. Embassy- Bridgetown&lt;/Author&gt;&lt;RecNum&gt;24&lt;/RecNum&gt;&lt;DisplayText&gt;(7)&lt;/DisplayText&gt;&lt;record&gt;&lt;rec-number&gt;24&lt;/rec-number&gt;&lt;foreign-keys&gt;&lt;key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sidRPr="00AD1434">
        <w:rPr>
          <w:rFonts w:asciiTheme="minorHAnsi" w:hAnsiTheme="minorHAnsi" w:cstheme="minorHAnsi"/>
          <w:sz w:val="22"/>
          <w:szCs w:val="22"/>
        </w:rPr>
        <w:fldChar w:fldCharType="separate"/>
      </w:r>
      <w:r w:rsidR="00D57E10" w:rsidRPr="00AD1434">
        <w:rPr>
          <w:rFonts w:asciiTheme="minorHAnsi" w:hAnsiTheme="minorHAnsi" w:cstheme="minorHAnsi"/>
          <w:noProof/>
          <w:sz w:val="22"/>
          <w:szCs w:val="22"/>
        </w:rPr>
        <w:t>(</w:t>
      </w:r>
      <w:hyperlink w:anchor="_ENREF_7" w:tooltip="U.S. Embassy- Bridgetown,  #24" w:history="1">
        <w:r w:rsidR="00FE2383" w:rsidRPr="00AD1434">
          <w:rPr>
            <w:rFonts w:asciiTheme="minorHAnsi" w:hAnsiTheme="minorHAnsi" w:cstheme="minorHAnsi"/>
            <w:noProof/>
            <w:sz w:val="22"/>
            <w:szCs w:val="22"/>
          </w:rPr>
          <w:t>7</w:t>
        </w:r>
      </w:hyperlink>
      <w:r w:rsidR="00D57E10" w:rsidRPr="00AD1434">
        <w:rPr>
          <w:rFonts w:asciiTheme="minorHAnsi" w:hAnsiTheme="minorHAnsi" w:cstheme="minorHAnsi"/>
          <w:noProof/>
          <w:sz w:val="22"/>
          <w:szCs w:val="22"/>
        </w:rPr>
        <w:t>)</w:t>
      </w:r>
      <w:r w:rsidR="0097465A" w:rsidRPr="00AD1434">
        <w:rPr>
          <w:rFonts w:asciiTheme="minorHAnsi" w:hAnsiTheme="minorHAnsi" w:cstheme="minorHAnsi"/>
          <w:sz w:val="22"/>
          <w:szCs w:val="22"/>
        </w:rPr>
        <w:fldChar w:fldCharType="end"/>
      </w:r>
    </w:p>
    <w:p w14:paraId="1AA093AE" w14:textId="77777777" w:rsidR="009B6476" w:rsidRPr="00AD1434" w:rsidRDefault="009B6476" w:rsidP="00756A71">
      <w:pPr>
        <w:rPr>
          <w:rFonts w:asciiTheme="minorHAnsi" w:hAnsiTheme="minorHAnsi" w:cstheme="minorHAnsi"/>
          <w:sz w:val="22"/>
          <w:szCs w:val="22"/>
        </w:rPr>
      </w:pPr>
    </w:p>
    <w:p w14:paraId="1D4E3FBF" w14:textId="77777777" w:rsidR="009B6476" w:rsidRPr="00AD1434" w:rsidRDefault="009B6476" w:rsidP="00756A71">
      <w:pPr>
        <w:rPr>
          <w:rFonts w:asciiTheme="minorHAnsi" w:hAnsiTheme="minorHAnsi" w:cstheme="minorHAnsi"/>
          <w:b/>
          <w:i/>
          <w:sz w:val="22"/>
          <w:szCs w:val="22"/>
        </w:rPr>
      </w:pPr>
      <w:r w:rsidRPr="00AD1434">
        <w:rPr>
          <w:rFonts w:asciiTheme="minorHAnsi" w:hAnsiTheme="minorHAnsi" w:cstheme="minorHAnsi"/>
          <w:b/>
          <w:i/>
          <w:sz w:val="22"/>
          <w:szCs w:val="22"/>
        </w:rPr>
        <w:t>Labor Law Enforcement</w:t>
      </w:r>
    </w:p>
    <w:p w14:paraId="5DF04B71" w14:textId="77777777" w:rsidR="009B6476" w:rsidRPr="00AD1434" w:rsidRDefault="009B6476" w:rsidP="00756A71">
      <w:pPr>
        <w:rPr>
          <w:rFonts w:asciiTheme="minorHAnsi" w:hAnsiTheme="minorHAnsi" w:cstheme="minorHAnsi"/>
          <w:sz w:val="22"/>
          <w:szCs w:val="22"/>
        </w:rPr>
      </w:pPr>
    </w:p>
    <w:p w14:paraId="668B0BB6" w14:textId="44AB780E" w:rsidR="00EE5ED4" w:rsidRDefault="00EE5ED4" w:rsidP="00756A71">
      <w:pPr>
        <w:rPr>
          <w:rFonts w:asciiTheme="minorHAnsi" w:hAnsiTheme="minorHAnsi" w:cstheme="minorHAnsi"/>
          <w:sz w:val="22"/>
          <w:szCs w:val="22"/>
        </w:rPr>
      </w:pPr>
      <w:r w:rsidRPr="00AD1434">
        <w:rPr>
          <w:rFonts w:asciiTheme="minorHAnsi" w:hAnsiTheme="minorHAnsi" w:cstheme="minorHAnsi"/>
          <w:sz w:val="22"/>
          <w:szCs w:val="22"/>
        </w:rPr>
        <w:t>In 2013, Saint Lucia’s seven labor inspectors conduct</w:t>
      </w:r>
      <w:r w:rsidR="00332F0E" w:rsidRPr="00AD1434">
        <w:rPr>
          <w:rFonts w:asciiTheme="minorHAnsi" w:hAnsiTheme="minorHAnsi" w:cstheme="minorHAnsi"/>
          <w:sz w:val="22"/>
          <w:szCs w:val="22"/>
        </w:rPr>
        <w:t>ed</w:t>
      </w:r>
      <w:r w:rsidRPr="00AD1434">
        <w:rPr>
          <w:rFonts w:asciiTheme="minorHAnsi" w:hAnsiTheme="minorHAnsi" w:cstheme="minorHAnsi"/>
          <w:sz w:val="22"/>
          <w:szCs w:val="22"/>
        </w:rPr>
        <w:t xml:space="preserve"> general labor inspections, </w:t>
      </w:r>
      <w:r w:rsidR="00332F0E" w:rsidRPr="00AD1434">
        <w:rPr>
          <w:rFonts w:asciiTheme="minorHAnsi" w:hAnsiTheme="minorHAnsi" w:cstheme="minorHAnsi"/>
          <w:sz w:val="22"/>
          <w:szCs w:val="22"/>
        </w:rPr>
        <w:t>during</w:t>
      </w:r>
      <w:r w:rsidRPr="00AD1434">
        <w:rPr>
          <w:rFonts w:asciiTheme="minorHAnsi" w:hAnsiTheme="minorHAnsi" w:cstheme="minorHAnsi"/>
          <w:sz w:val="22"/>
          <w:szCs w:val="22"/>
        </w:rPr>
        <w:t xml:space="preserve"> which they looked for indications of child labor. </w:t>
      </w:r>
      <w:r w:rsidR="00700530" w:rsidRPr="00AD1434">
        <w:rPr>
          <w:rFonts w:asciiTheme="minorHAnsi" w:hAnsiTheme="minorHAnsi" w:cstheme="minorHAnsi"/>
          <w:sz w:val="22"/>
          <w:szCs w:val="22"/>
        </w:rPr>
        <w:t>While there</w:t>
      </w:r>
      <w:r w:rsidR="00786415" w:rsidRPr="00AD1434">
        <w:rPr>
          <w:rFonts w:asciiTheme="minorHAnsi" w:hAnsiTheme="minorHAnsi" w:cstheme="minorHAnsi"/>
          <w:sz w:val="22"/>
          <w:szCs w:val="22"/>
        </w:rPr>
        <w:t xml:space="preserve"> were no reported </w:t>
      </w:r>
      <w:r w:rsidRPr="00AD1434">
        <w:rPr>
          <w:rFonts w:asciiTheme="minorHAnsi" w:hAnsiTheme="minorHAnsi" w:cstheme="minorHAnsi"/>
          <w:sz w:val="22"/>
          <w:szCs w:val="22"/>
        </w:rPr>
        <w:t>child labor violations</w:t>
      </w:r>
      <w:r w:rsidR="00700530" w:rsidRPr="00AD1434">
        <w:rPr>
          <w:rFonts w:asciiTheme="minorHAnsi" w:hAnsiTheme="minorHAnsi" w:cstheme="minorHAnsi"/>
          <w:sz w:val="22"/>
          <w:szCs w:val="22"/>
        </w:rPr>
        <w:t>, the number of inspections carried out is unknown</w:t>
      </w:r>
      <w:r w:rsidRPr="00AD1434">
        <w:rPr>
          <w:rFonts w:asciiTheme="minorHAnsi" w:hAnsiTheme="minorHAnsi" w:cstheme="minorHAnsi"/>
          <w:sz w:val="22"/>
          <w:szCs w:val="22"/>
        </w:rPr>
        <w:t>.</w:t>
      </w:r>
      <w:r w:rsidR="0097465A" w:rsidRPr="00AD1434">
        <w:rPr>
          <w:rFonts w:asciiTheme="minorHAnsi" w:hAnsiTheme="minorHAnsi" w:cstheme="minorHAnsi"/>
          <w:sz w:val="22"/>
          <w:szCs w:val="22"/>
        </w:rPr>
        <w:fldChar w:fldCharType="begin"/>
      </w:r>
      <w:r w:rsidR="00FE2383">
        <w:rPr>
          <w:rFonts w:asciiTheme="minorHAnsi" w:hAnsiTheme="minorHAnsi" w:cstheme="minorHAnsi"/>
          <w:sz w:val="22"/>
          <w:szCs w:val="22"/>
        </w:rPr>
        <w:instrText xml:space="preserve"> ADDIN EN.CITE &lt;EndNote&gt;&lt;Cite&gt;&lt;Author&gt;U.S. Embassy- Bridgetown&lt;/Author&gt;&lt;RecNum&gt;24&lt;/RecNum&gt;&lt;DisplayText&gt;(7)&lt;/DisplayText&gt;&lt;record&gt;&lt;rec-number&gt;24&lt;/rec-number&gt;&lt;foreign-keys&gt;&lt;key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sidRPr="00AD1434">
        <w:rPr>
          <w:rFonts w:asciiTheme="minorHAnsi" w:hAnsiTheme="minorHAnsi" w:cstheme="minorHAnsi"/>
          <w:sz w:val="22"/>
          <w:szCs w:val="22"/>
        </w:rPr>
        <w:fldChar w:fldCharType="separate"/>
      </w:r>
      <w:r w:rsidR="00D57E10" w:rsidRPr="00AD1434">
        <w:rPr>
          <w:rFonts w:asciiTheme="minorHAnsi" w:hAnsiTheme="minorHAnsi" w:cstheme="minorHAnsi"/>
          <w:noProof/>
          <w:sz w:val="22"/>
          <w:szCs w:val="22"/>
        </w:rPr>
        <w:t>(</w:t>
      </w:r>
      <w:hyperlink w:anchor="_ENREF_7" w:tooltip="U.S. Embassy- Bridgetown,  #24" w:history="1">
        <w:r w:rsidR="00FE2383" w:rsidRPr="00AD1434">
          <w:rPr>
            <w:rFonts w:asciiTheme="minorHAnsi" w:hAnsiTheme="minorHAnsi" w:cstheme="minorHAnsi"/>
            <w:noProof/>
            <w:sz w:val="22"/>
            <w:szCs w:val="22"/>
          </w:rPr>
          <w:t>7</w:t>
        </w:r>
      </w:hyperlink>
      <w:r w:rsidR="00D57E10" w:rsidRPr="00AD1434">
        <w:rPr>
          <w:rFonts w:asciiTheme="minorHAnsi" w:hAnsiTheme="minorHAnsi" w:cstheme="minorHAnsi"/>
          <w:noProof/>
          <w:sz w:val="22"/>
          <w:szCs w:val="22"/>
        </w:rPr>
        <w:t>)</w:t>
      </w:r>
      <w:r w:rsidR="0097465A" w:rsidRPr="00AD1434">
        <w:rPr>
          <w:rFonts w:asciiTheme="minorHAnsi" w:hAnsiTheme="minorHAnsi" w:cstheme="minorHAnsi"/>
          <w:sz w:val="22"/>
          <w:szCs w:val="22"/>
        </w:rPr>
        <w:fldChar w:fldCharType="end"/>
      </w:r>
      <w:r w:rsidR="00786415" w:rsidRPr="00AD1434">
        <w:rPr>
          <w:rFonts w:asciiTheme="minorHAnsi" w:hAnsiTheme="minorHAnsi" w:cstheme="minorHAnsi"/>
          <w:sz w:val="22"/>
          <w:szCs w:val="22"/>
        </w:rPr>
        <w:t xml:space="preserve"> </w:t>
      </w:r>
      <w:r w:rsidR="00700530" w:rsidRPr="00AD1434">
        <w:rPr>
          <w:rFonts w:asciiTheme="minorHAnsi" w:hAnsiTheme="minorHAnsi" w:cstheme="minorHAnsi"/>
          <w:sz w:val="22"/>
          <w:szCs w:val="22"/>
        </w:rPr>
        <w:t>Moreover</w:t>
      </w:r>
      <w:r w:rsidRPr="00AD1434">
        <w:rPr>
          <w:rFonts w:asciiTheme="minorHAnsi" w:hAnsiTheme="minorHAnsi" w:cstheme="minorHAnsi"/>
          <w:sz w:val="22"/>
          <w:szCs w:val="22"/>
        </w:rPr>
        <w:t xml:space="preserve">, representatives </w:t>
      </w:r>
      <w:r w:rsidR="009D00C7" w:rsidRPr="00AD1434">
        <w:rPr>
          <w:rFonts w:asciiTheme="minorHAnsi" w:hAnsiTheme="minorHAnsi" w:cstheme="minorHAnsi"/>
          <w:sz w:val="22"/>
          <w:szCs w:val="22"/>
        </w:rPr>
        <w:t xml:space="preserve">from the Ministry for Education, Human Resource Development, and Labor (MEHRDL) </w:t>
      </w:r>
      <w:r w:rsidRPr="00AD1434">
        <w:rPr>
          <w:rFonts w:asciiTheme="minorHAnsi" w:hAnsiTheme="minorHAnsi" w:cstheme="minorHAnsi"/>
          <w:sz w:val="22"/>
          <w:szCs w:val="22"/>
        </w:rPr>
        <w:t xml:space="preserve">noted that the current number of inspectors is insufficient to carry out their responsibilities and that no specific training on child labor was provided for </w:t>
      </w:r>
      <w:r w:rsidR="00786415" w:rsidRPr="00AD1434">
        <w:rPr>
          <w:rFonts w:asciiTheme="minorHAnsi" w:hAnsiTheme="minorHAnsi" w:cstheme="minorHAnsi"/>
          <w:sz w:val="22"/>
          <w:szCs w:val="22"/>
        </w:rPr>
        <w:t>them</w:t>
      </w:r>
      <w:r w:rsidRPr="00AD1434">
        <w:rPr>
          <w:rFonts w:asciiTheme="minorHAnsi" w:hAnsiTheme="minorHAnsi" w:cstheme="minorHAnsi"/>
          <w:sz w:val="22"/>
          <w:szCs w:val="22"/>
        </w:rPr>
        <w:t>.</w:t>
      </w:r>
      <w:r w:rsidR="0097465A" w:rsidRPr="00AD1434">
        <w:rPr>
          <w:rFonts w:asciiTheme="minorHAnsi" w:hAnsiTheme="minorHAnsi" w:cstheme="minorHAnsi"/>
          <w:sz w:val="22"/>
          <w:szCs w:val="22"/>
        </w:rPr>
        <w:fldChar w:fldCharType="begin"/>
      </w:r>
      <w:r w:rsidR="00FE2383">
        <w:rPr>
          <w:rFonts w:asciiTheme="minorHAnsi" w:hAnsiTheme="minorHAnsi" w:cstheme="minorHAnsi"/>
          <w:sz w:val="22"/>
          <w:szCs w:val="22"/>
        </w:rPr>
        <w:instrText xml:space="preserve"> ADDIN EN.CITE &lt;EndNote&gt;&lt;Cite&gt;&lt;Author&gt;U.S. Embassy- Bridgetown&lt;/Author&gt;&lt;RecNum&gt;24&lt;/RecNum&gt;&lt;DisplayText&gt;(7)&lt;/DisplayText&gt;&lt;record&gt;&lt;rec-number&gt;24&lt;/rec-number&gt;&lt;foreign-keys&gt;&lt;key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sidRPr="00AD1434">
        <w:rPr>
          <w:rFonts w:asciiTheme="minorHAnsi" w:hAnsiTheme="minorHAnsi" w:cstheme="minorHAnsi"/>
          <w:sz w:val="22"/>
          <w:szCs w:val="22"/>
        </w:rPr>
        <w:fldChar w:fldCharType="separate"/>
      </w:r>
      <w:r w:rsidR="00D57E10" w:rsidRPr="00AD1434">
        <w:rPr>
          <w:rFonts w:asciiTheme="minorHAnsi" w:hAnsiTheme="minorHAnsi" w:cstheme="minorHAnsi"/>
          <w:noProof/>
          <w:sz w:val="22"/>
          <w:szCs w:val="22"/>
        </w:rPr>
        <w:t>(</w:t>
      </w:r>
      <w:hyperlink w:anchor="_ENREF_7" w:tooltip="U.S. Embassy- Bridgetown,  #24" w:history="1">
        <w:r w:rsidR="00FE2383" w:rsidRPr="00AD1434">
          <w:rPr>
            <w:rFonts w:asciiTheme="minorHAnsi" w:hAnsiTheme="minorHAnsi" w:cstheme="minorHAnsi"/>
            <w:noProof/>
            <w:sz w:val="22"/>
            <w:szCs w:val="22"/>
          </w:rPr>
          <w:t>7</w:t>
        </w:r>
      </w:hyperlink>
      <w:r w:rsidR="00D57E10" w:rsidRPr="00AD1434">
        <w:rPr>
          <w:rFonts w:asciiTheme="minorHAnsi" w:hAnsiTheme="minorHAnsi" w:cstheme="minorHAnsi"/>
          <w:noProof/>
          <w:sz w:val="22"/>
          <w:szCs w:val="22"/>
        </w:rPr>
        <w:t>)</w:t>
      </w:r>
      <w:r w:rsidR="0097465A" w:rsidRPr="00AD1434">
        <w:rPr>
          <w:rFonts w:asciiTheme="minorHAnsi" w:hAnsiTheme="minorHAnsi" w:cstheme="minorHAnsi"/>
          <w:sz w:val="22"/>
          <w:szCs w:val="22"/>
        </w:rPr>
        <w:fldChar w:fldCharType="end"/>
      </w:r>
      <w:r w:rsidRPr="00EE5ED4">
        <w:rPr>
          <w:rFonts w:asciiTheme="minorHAnsi" w:hAnsiTheme="minorHAnsi" w:cstheme="minorHAnsi"/>
          <w:sz w:val="22"/>
          <w:szCs w:val="22"/>
        </w:rPr>
        <w:t xml:space="preserve"> </w:t>
      </w:r>
    </w:p>
    <w:p w14:paraId="4CF42B50" w14:textId="77777777" w:rsidR="00786415" w:rsidRPr="0028044A" w:rsidRDefault="00786415" w:rsidP="00756A71">
      <w:pPr>
        <w:rPr>
          <w:rFonts w:asciiTheme="minorHAnsi" w:hAnsiTheme="minorHAnsi" w:cstheme="minorHAnsi"/>
          <w:sz w:val="22"/>
          <w:szCs w:val="22"/>
        </w:rPr>
      </w:pPr>
    </w:p>
    <w:p w14:paraId="4E2E7D65"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rPr>
        <w:t>Coordination of Government Efforts on</w:t>
      </w:r>
      <w:r>
        <w:rPr>
          <w:rFonts w:asciiTheme="minorHAnsi" w:hAnsiTheme="minorHAnsi" w:cstheme="minorHAnsi"/>
          <w:sz w:val="22"/>
          <w:szCs w:val="22"/>
        </w:rPr>
        <w:t xml:space="preserve"> the </w:t>
      </w:r>
      <w:r w:rsidRPr="00B2500B">
        <w:rPr>
          <w:rFonts w:asciiTheme="minorHAnsi" w:hAnsiTheme="minorHAnsi" w:cstheme="minorHAnsi"/>
          <w:sz w:val="22"/>
          <w:szCs w:val="22"/>
        </w:rPr>
        <w:t>Worst Forms of Child Labor</w:t>
      </w:r>
      <w:r w:rsidRPr="0028044A">
        <w:rPr>
          <w:rFonts w:asciiTheme="minorHAnsi" w:hAnsiTheme="minorHAnsi" w:cstheme="minorHAnsi"/>
          <w:sz w:val="22"/>
          <w:szCs w:val="22"/>
        </w:rPr>
        <w:t xml:space="preserve"> </w:t>
      </w:r>
    </w:p>
    <w:p w14:paraId="688D63A8" w14:textId="77777777" w:rsidR="00130DF9" w:rsidRDefault="00130DF9" w:rsidP="00DD5765">
      <w:pPr>
        <w:pStyle w:val="Subtitle"/>
        <w:spacing w:after="0"/>
        <w:jc w:val="left"/>
        <w:outlineLvl w:val="0"/>
        <w:rPr>
          <w:rFonts w:asciiTheme="minorHAnsi" w:eastAsiaTheme="minorHAnsi" w:hAnsiTheme="minorHAnsi" w:cstheme="minorBidi"/>
          <w:sz w:val="22"/>
          <w:szCs w:val="22"/>
        </w:rPr>
      </w:pPr>
    </w:p>
    <w:p w14:paraId="13350750" w14:textId="77777777" w:rsidR="00455EBC" w:rsidRPr="00455EBC" w:rsidRDefault="00455EBC" w:rsidP="00DD5765">
      <w:pPr>
        <w:pStyle w:val="Subtitle"/>
        <w:spacing w:after="0"/>
        <w:jc w:val="left"/>
        <w:outlineLvl w:val="0"/>
        <w:rPr>
          <w:rFonts w:asciiTheme="minorHAnsi" w:eastAsiaTheme="minorHAnsi" w:hAnsiTheme="minorHAnsi" w:cstheme="minorBidi"/>
          <w:sz w:val="22"/>
          <w:szCs w:val="22"/>
        </w:rPr>
      </w:pPr>
      <w:r w:rsidRPr="00455EBC">
        <w:rPr>
          <w:rFonts w:asciiTheme="minorHAnsi" w:eastAsiaTheme="minorHAnsi" w:hAnsiTheme="minorHAnsi" w:cstheme="minorBidi"/>
          <w:sz w:val="22"/>
          <w:szCs w:val="22"/>
        </w:rPr>
        <w:t>The Government has established mechanisms to coordinate its efforts to address child labor, including its worst forms (Table 6).</w:t>
      </w:r>
    </w:p>
    <w:p w14:paraId="74665563" w14:textId="77777777" w:rsidR="00455EBC" w:rsidRDefault="00455EBC" w:rsidP="00DD5765">
      <w:pPr>
        <w:pStyle w:val="Subtitle"/>
        <w:spacing w:after="0"/>
        <w:jc w:val="left"/>
        <w:outlineLvl w:val="0"/>
        <w:rPr>
          <w:rFonts w:asciiTheme="minorHAnsi" w:eastAsiaTheme="minorHAnsi" w:hAnsiTheme="minorHAnsi" w:cstheme="minorBidi"/>
          <w:sz w:val="22"/>
          <w:szCs w:val="22"/>
        </w:rPr>
      </w:pPr>
    </w:p>
    <w:p w14:paraId="14E6A231" w14:textId="77777777" w:rsidR="00455EBC" w:rsidRPr="00AE717C" w:rsidRDefault="00455EBC" w:rsidP="00455EBC">
      <w:pPr>
        <w:rPr>
          <w:rFonts w:asciiTheme="minorHAnsi" w:hAnsiTheme="minorHAnsi" w:cstheme="minorHAnsi"/>
          <w:b/>
          <w:bCs/>
          <w:sz w:val="22"/>
          <w:szCs w:val="22"/>
        </w:rPr>
      </w:pPr>
      <w:proofErr w:type="gramStart"/>
      <w:r w:rsidRPr="00AE717C">
        <w:rPr>
          <w:rFonts w:asciiTheme="minorHAnsi" w:hAnsiTheme="minorHAnsi" w:cstheme="minorHAnsi"/>
          <w:b/>
          <w:bCs/>
          <w:sz w:val="22"/>
          <w:szCs w:val="22"/>
        </w:rPr>
        <w:t>Table 6.</w:t>
      </w:r>
      <w:proofErr w:type="gramEnd"/>
      <w:r w:rsidRPr="00AE717C">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455EBC" w:rsidRPr="00401B89" w14:paraId="4D0818B5" w14:textId="77777777" w:rsidTr="000A4DCC">
        <w:tc>
          <w:tcPr>
            <w:tcW w:w="2628" w:type="dxa"/>
            <w:shd w:val="clear" w:color="auto" w:fill="DAEEF3" w:themeFill="accent5" w:themeFillTint="33"/>
          </w:tcPr>
          <w:p w14:paraId="6EE8E294" w14:textId="77777777" w:rsidR="00455EBC" w:rsidRPr="00401B89" w:rsidRDefault="00455EBC" w:rsidP="000A4DCC">
            <w:pPr>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77492B1E" w14:textId="77777777" w:rsidR="00455EBC" w:rsidRPr="00401B89" w:rsidRDefault="00FD1198" w:rsidP="00FD1198">
            <w:pPr>
              <w:rPr>
                <w:rFonts w:asciiTheme="minorHAnsi" w:hAnsiTheme="minorHAnsi" w:cstheme="minorHAnsi"/>
                <w:b/>
                <w:sz w:val="20"/>
                <w:szCs w:val="20"/>
              </w:rPr>
            </w:pPr>
            <w:r>
              <w:rPr>
                <w:rFonts w:asciiTheme="minorHAnsi" w:hAnsiTheme="minorHAnsi" w:cstheme="minorHAnsi"/>
                <w:b/>
                <w:sz w:val="20"/>
                <w:szCs w:val="20"/>
              </w:rPr>
              <w:t xml:space="preserve">Role &amp; </w:t>
            </w:r>
            <w:r w:rsidR="00455EBC" w:rsidRPr="00401B89">
              <w:rPr>
                <w:rFonts w:asciiTheme="minorHAnsi" w:hAnsiTheme="minorHAnsi" w:cstheme="minorHAnsi"/>
                <w:b/>
                <w:sz w:val="20"/>
                <w:szCs w:val="20"/>
              </w:rPr>
              <w:t>Description</w:t>
            </w:r>
          </w:p>
        </w:tc>
      </w:tr>
      <w:tr w:rsidR="00455EBC" w:rsidRPr="00401B89" w14:paraId="3717FD66" w14:textId="77777777" w:rsidTr="000A4DCC">
        <w:tc>
          <w:tcPr>
            <w:tcW w:w="2628" w:type="dxa"/>
          </w:tcPr>
          <w:p w14:paraId="4AA8A681" w14:textId="77777777" w:rsidR="00455EBC" w:rsidRPr="00401B89" w:rsidRDefault="00672BE3" w:rsidP="000A4DCC">
            <w:pPr>
              <w:rPr>
                <w:rFonts w:asciiTheme="minorHAnsi" w:hAnsiTheme="minorHAnsi" w:cstheme="minorHAnsi"/>
                <w:sz w:val="20"/>
                <w:szCs w:val="20"/>
              </w:rPr>
            </w:pPr>
            <w:r w:rsidRPr="00672BE3">
              <w:rPr>
                <w:rFonts w:asciiTheme="minorHAnsi" w:hAnsiTheme="minorHAnsi" w:cstheme="minorHAnsi"/>
                <w:sz w:val="20"/>
                <w:szCs w:val="20"/>
              </w:rPr>
              <w:lastRenderedPageBreak/>
              <w:t>Ministry of Health, Wellness, Human Services and Gender Relations</w:t>
            </w:r>
          </w:p>
        </w:tc>
        <w:tc>
          <w:tcPr>
            <w:tcW w:w="6840" w:type="dxa"/>
          </w:tcPr>
          <w:p w14:paraId="43087908" w14:textId="7C7726EC" w:rsidR="00455EBC" w:rsidRPr="00401B89" w:rsidRDefault="00FD1198" w:rsidP="00FE2383">
            <w:pPr>
              <w:rPr>
                <w:rFonts w:asciiTheme="minorHAnsi" w:hAnsiTheme="minorHAnsi" w:cstheme="minorHAnsi"/>
                <w:sz w:val="20"/>
                <w:szCs w:val="20"/>
              </w:rPr>
            </w:pPr>
            <w:r>
              <w:rPr>
                <w:rFonts w:asciiTheme="minorHAnsi" w:hAnsiTheme="minorHAnsi" w:cstheme="minorHAnsi"/>
                <w:sz w:val="20"/>
                <w:szCs w:val="20"/>
              </w:rPr>
              <w:t>Coordinate the</w:t>
            </w:r>
            <w:r w:rsidR="00672BE3">
              <w:rPr>
                <w:rFonts w:asciiTheme="minorHAnsi" w:hAnsiTheme="minorHAnsi" w:cstheme="minorHAnsi"/>
                <w:sz w:val="20"/>
                <w:szCs w:val="20"/>
              </w:rPr>
              <w:t xml:space="preserve"> inv</w:t>
            </w:r>
            <w:r w:rsidR="00351A2A">
              <w:rPr>
                <w:rFonts w:asciiTheme="minorHAnsi" w:hAnsiTheme="minorHAnsi" w:cstheme="minorHAnsi"/>
                <w:sz w:val="20"/>
                <w:szCs w:val="20"/>
              </w:rPr>
              <w:t>estigation of child labor cases</w:t>
            </w:r>
            <w:r w:rsidR="00672BE3">
              <w:rPr>
                <w:rFonts w:asciiTheme="minorHAnsi" w:hAnsiTheme="minorHAnsi" w:cstheme="minorHAnsi"/>
                <w:sz w:val="20"/>
                <w:szCs w:val="20"/>
              </w:rPr>
              <w:t xml:space="preserve"> </w:t>
            </w:r>
            <w:r>
              <w:rPr>
                <w:rFonts w:asciiTheme="minorHAnsi" w:hAnsiTheme="minorHAnsi" w:cstheme="minorHAnsi"/>
                <w:sz w:val="20"/>
                <w:szCs w:val="20"/>
              </w:rPr>
              <w:t>in collaboration with</w:t>
            </w:r>
            <w:r w:rsidR="00672BE3">
              <w:rPr>
                <w:rFonts w:asciiTheme="minorHAnsi" w:hAnsiTheme="minorHAnsi" w:cstheme="minorHAnsi"/>
                <w:sz w:val="20"/>
                <w:szCs w:val="20"/>
              </w:rPr>
              <w:t xml:space="preserve"> </w:t>
            </w:r>
            <w:r>
              <w:rPr>
                <w:rFonts w:asciiTheme="minorHAnsi" w:hAnsiTheme="minorHAnsi" w:cstheme="minorHAnsi"/>
                <w:sz w:val="20"/>
                <w:szCs w:val="20"/>
              </w:rPr>
              <w:t xml:space="preserve">the </w:t>
            </w:r>
            <w:r w:rsidR="00672BE3" w:rsidRPr="00672BE3">
              <w:rPr>
                <w:rFonts w:asciiTheme="minorHAnsi" w:hAnsiTheme="minorHAnsi" w:cstheme="minorHAnsi"/>
                <w:sz w:val="20"/>
                <w:szCs w:val="20"/>
              </w:rPr>
              <w:t>Royal Saint Lucia Police Force</w:t>
            </w:r>
            <w:r>
              <w:rPr>
                <w:rFonts w:asciiTheme="minorHAnsi" w:hAnsiTheme="minorHAnsi" w:cstheme="minorHAnsi"/>
                <w:sz w:val="20"/>
                <w:szCs w:val="20"/>
              </w:rPr>
              <w:t xml:space="preserve"> using </w:t>
            </w:r>
            <w:r w:rsidR="00672BE3">
              <w:rPr>
                <w:rFonts w:asciiTheme="minorHAnsi" w:hAnsiTheme="minorHAnsi" w:cstheme="minorHAnsi"/>
                <w:sz w:val="20"/>
                <w:szCs w:val="20"/>
              </w:rPr>
              <w:t>established protocols</w:t>
            </w:r>
            <w:r w:rsidR="00351A2A">
              <w:rPr>
                <w:rFonts w:asciiTheme="minorHAnsi" w:hAnsiTheme="minorHAnsi" w:cstheme="minorHAnsi"/>
                <w:sz w:val="20"/>
                <w:szCs w:val="20"/>
              </w:rPr>
              <w:t>.</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&lt;EndNote&gt;&lt;Cite&gt;&lt;Author&gt;U.S. Embassy- Bridgetown&lt;/Author&gt;&lt;RecNum&gt;24&lt;/RecNum&gt;&lt;DisplayText&gt;(7)&lt;/DisplayText&gt;&lt;record&gt;&lt;rec-number&gt;24&lt;/rec-number&gt;&lt;foreign-keys&gt;&lt;key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Pr>
                <w:rFonts w:asciiTheme="minorHAnsi" w:hAnsiTheme="minorHAnsi" w:cstheme="minorHAnsi"/>
                <w:sz w:val="20"/>
                <w:szCs w:val="20"/>
              </w:rPr>
              <w:fldChar w:fldCharType="separate"/>
            </w:r>
            <w:r w:rsidR="00D57E10">
              <w:rPr>
                <w:rFonts w:asciiTheme="minorHAnsi" w:hAnsiTheme="minorHAnsi" w:cstheme="minorHAnsi"/>
                <w:noProof/>
                <w:sz w:val="20"/>
                <w:szCs w:val="20"/>
              </w:rPr>
              <w:t>(</w:t>
            </w:r>
            <w:hyperlink w:anchor="_ENREF_7" w:tooltip="U.S. Embassy- Bridgetown,  #24" w:history="1">
              <w:r w:rsidR="00FE2383">
                <w:rPr>
                  <w:rFonts w:asciiTheme="minorHAnsi" w:hAnsiTheme="minorHAnsi" w:cstheme="minorHAnsi"/>
                  <w:noProof/>
                  <w:sz w:val="20"/>
                  <w:szCs w:val="20"/>
                </w:rPr>
                <w:t>7</w:t>
              </w:r>
            </w:hyperlink>
            <w:r w:rsidR="00D57E10">
              <w:rPr>
                <w:rFonts w:asciiTheme="minorHAnsi" w:hAnsiTheme="minorHAnsi" w:cstheme="minorHAnsi"/>
                <w:noProof/>
                <w:sz w:val="20"/>
                <w:szCs w:val="20"/>
              </w:rPr>
              <w:t>)</w:t>
            </w:r>
            <w:r w:rsidR="0097465A">
              <w:rPr>
                <w:rFonts w:asciiTheme="minorHAnsi" w:hAnsiTheme="minorHAnsi" w:cstheme="minorHAnsi"/>
                <w:sz w:val="20"/>
                <w:szCs w:val="20"/>
              </w:rPr>
              <w:fldChar w:fldCharType="end"/>
            </w:r>
          </w:p>
        </w:tc>
      </w:tr>
      <w:tr w:rsidR="00455EBC" w:rsidRPr="00401B89" w14:paraId="50255092" w14:textId="77777777" w:rsidTr="000A4DCC">
        <w:tc>
          <w:tcPr>
            <w:tcW w:w="2628" w:type="dxa"/>
          </w:tcPr>
          <w:p w14:paraId="2E611590" w14:textId="77777777" w:rsidR="00455EBC" w:rsidRPr="00401B89" w:rsidRDefault="001C6279" w:rsidP="000A4DCC">
            <w:pPr>
              <w:rPr>
                <w:rFonts w:asciiTheme="minorHAnsi" w:hAnsiTheme="minorHAnsi" w:cstheme="minorHAnsi"/>
                <w:sz w:val="20"/>
                <w:szCs w:val="20"/>
              </w:rPr>
            </w:pPr>
            <w:r w:rsidRPr="001C6279">
              <w:rPr>
                <w:rFonts w:asciiTheme="minorHAnsi" w:hAnsiTheme="minorHAnsi" w:cstheme="minorHAnsi"/>
                <w:sz w:val="20"/>
                <w:szCs w:val="20"/>
              </w:rPr>
              <w:t>Trafficking in Persons Task Force</w:t>
            </w:r>
          </w:p>
        </w:tc>
        <w:tc>
          <w:tcPr>
            <w:tcW w:w="6840" w:type="dxa"/>
          </w:tcPr>
          <w:p w14:paraId="5D84F12E" w14:textId="1F1CA059" w:rsidR="00455EBC" w:rsidRPr="00801BD8" w:rsidRDefault="00B5482B" w:rsidP="00FE2383">
            <w:pPr>
              <w:pStyle w:val="Subtitle"/>
              <w:spacing w:after="0"/>
              <w:jc w:val="left"/>
              <w:outlineLvl w:val="0"/>
              <w:rPr>
                <w:rFonts w:asciiTheme="minorHAnsi" w:hAnsiTheme="minorHAnsi"/>
                <w:sz w:val="20"/>
                <w:szCs w:val="20"/>
              </w:rPr>
            </w:pPr>
            <w:r w:rsidRPr="00801BD8">
              <w:rPr>
                <w:rFonts w:asciiTheme="minorHAnsi" w:hAnsiTheme="minorHAnsi"/>
                <w:sz w:val="20"/>
                <w:szCs w:val="20"/>
              </w:rPr>
              <w:t xml:space="preserve">Coordinate </w:t>
            </w:r>
            <w:r w:rsidR="00801BD8">
              <w:rPr>
                <w:rFonts w:asciiTheme="minorHAnsi" w:hAnsiTheme="minorHAnsi"/>
                <w:sz w:val="20"/>
                <w:szCs w:val="20"/>
              </w:rPr>
              <w:t xml:space="preserve">the </w:t>
            </w:r>
            <w:r w:rsidRPr="00801BD8">
              <w:rPr>
                <w:rFonts w:asciiTheme="minorHAnsi" w:hAnsiTheme="minorHAnsi"/>
                <w:sz w:val="20"/>
                <w:szCs w:val="20"/>
              </w:rPr>
              <w:t>detection and referral of cases of trafficking</w:t>
            </w:r>
            <w:r w:rsidR="00801BD8" w:rsidRPr="00801BD8">
              <w:rPr>
                <w:rFonts w:asciiTheme="minorHAnsi" w:hAnsiTheme="minorHAnsi"/>
                <w:sz w:val="20"/>
                <w:szCs w:val="20"/>
              </w:rPr>
              <w:t xml:space="preserve"> in persons</w:t>
            </w:r>
            <w:r w:rsidRPr="00801BD8">
              <w:rPr>
                <w:rFonts w:asciiTheme="minorHAnsi" w:hAnsiTheme="minorHAnsi"/>
                <w:sz w:val="20"/>
                <w:szCs w:val="20"/>
              </w:rPr>
              <w:t xml:space="preserve"> among law enforcement, social service, and immigration officials</w:t>
            </w:r>
            <w:r w:rsidR="00801BD8">
              <w:rPr>
                <w:rFonts w:asciiTheme="minorHAnsi" w:hAnsiTheme="minorHAnsi"/>
                <w:sz w:val="20"/>
                <w:szCs w:val="20"/>
              </w:rPr>
              <w:t xml:space="preserve"> pursuant to the Counter-Trafficking Act</w:t>
            </w:r>
            <w:r w:rsidR="00801BD8" w:rsidRPr="00801BD8">
              <w:rPr>
                <w:rFonts w:asciiTheme="minorHAnsi" w:hAnsiTheme="minorHAnsi"/>
                <w:sz w:val="20"/>
                <w:szCs w:val="20"/>
              </w:rPr>
              <w:t>.</w:t>
            </w:r>
            <w:r w:rsidR="0097465A">
              <w:rPr>
                <w:rFonts w:asciiTheme="minorHAnsi" w:hAnsiTheme="minorHAnsi"/>
                <w:sz w:val="20"/>
                <w:szCs w:val="20"/>
              </w:rPr>
              <w:fldChar w:fldCharType="begin"/>
            </w:r>
            <w:r w:rsidR="00FE2383">
              <w:rPr>
                <w:rFonts w:asciiTheme="minorHAnsi" w:hAnsiTheme="minorHAnsi"/>
                <w:sz w:val="20"/>
                <w:szCs w:val="20"/>
              </w:rPr>
              <w:instrText xml:space="preserve"> ADDIN EN.CITE &lt;EndNote&gt;&lt;Cite&gt;&lt;Author&gt;U.S. Embassy- Bridgetown&lt;/Author&gt;&lt;RecNum&gt;24&lt;/RecNum&gt;&lt;DisplayText&gt;(7, 16)&lt;/DisplayText&gt;&lt;record&gt;&lt;rec-number&gt;24&lt;/rec-number&gt;&lt;foreign-keys&gt;&lt;key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Lucia&lt;/keyword&gt;&lt;/keywords&gt;&lt;dates&gt;&lt;/dates&gt;&lt;urls&gt;&lt;/urls&gt;&lt;/record&gt;&lt;/Cite&gt;&lt;Cite&gt;&lt;RecNum&gt;34&lt;/RecNum&gt;&lt;record&gt;&lt;rec-number&gt;34&lt;/rec-number&gt;&lt;foreign-keys&gt;&lt;key app="EN" db-id="f9wsfwav7af5exe90v4559wm5trrzvxwztz2"&gt;34&lt;/key&gt;&lt;/foreign-keys&gt;&lt;ref-type name="Statute"&gt;31&lt;/ref-type&gt;&lt;contributors&gt;&lt;/contributors&gt;&lt;titles&gt;&lt;title&gt;Counter-Trafficking Act 2010&lt;/title&gt;&lt;/titles&gt;&lt;number&gt;No. 7&lt;/number&gt;&lt;keywords&gt;&lt;keyword&gt;Saint Lucia&lt;/keyword&gt;&lt;/keywords&gt;&lt;dates&gt;&lt;pub-dates&gt;&lt;date&gt;January 25, 2010&lt;/date&gt;&lt;/pub-dates&gt;&lt;/dates&gt;&lt;pub-location&gt;Government of Saint Lucia&lt;/pub-location&gt;&lt;urls&gt;&lt;related-urls&gt;&lt;url&gt;[source on file]&lt;/url&gt;&lt;/related-urls&gt;&lt;/urls&gt;&lt;/record&gt;&lt;/Cite&gt;&lt;/EndNote&gt;</w:instrText>
            </w:r>
            <w:r w:rsidR="0097465A">
              <w:rPr>
                <w:rFonts w:asciiTheme="minorHAnsi" w:hAnsiTheme="minorHAnsi"/>
                <w:sz w:val="20"/>
                <w:szCs w:val="20"/>
              </w:rPr>
              <w:fldChar w:fldCharType="separate"/>
            </w:r>
            <w:r w:rsidR="00435A88">
              <w:rPr>
                <w:rFonts w:asciiTheme="minorHAnsi" w:hAnsiTheme="minorHAnsi"/>
                <w:noProof/>
                <w:sz w:val="20"/>
                <w:szCs w:val="20"/>
              </w:rPr>
              <w:t>(</w:t>
            </w:r>
            <w:hyperlink w:anchor="_ENREF_7" w:tooltip="U.S. Embassy- Bridgetown,  #24" w:history="1">
              <w:r w:rsidR="00FE2383">
                <w:rPr>
                  <w:rFonts w:asciiTheme="minorHAnsi" w:hAnsiTheme="minorHAnsi"/>
                  <w:noProof/>
                  <w:sz w:val="20"/>
                  <w:szCs w:val="20"/>
                </w:rPr>
                <w:t>7</w:t>
              </w:r>
            </w:hyperlink>
            <w:r w:rsidR="00435A88">
              <w:rPr>
                <w:rFonts w:asciiTheme="minorHAnsi" w:hAnsiTheme="minorHAnsi"/>
                <w:noProof/>
                <w:sz w:val="20"/>
                <w:szCs w:val="20"/>
              </w:rPr>
              <w:t xml:space="preserve">, </w:t>
            </w:r>
            <w:hyperlink w:anchor="_ENREF_16" w:tooltip=",  #34" w:history="1">
              <w:r w:rsidR="00FE2383">
                <w:rPr>
                  <w:rFonts w:asciiTheme="minorHAnsi" w:hAnsiTheme="minorHAnsi"/>
                  <w:noProof/>
                  <w:sz w:val="20"/>
                  <w:szCs w:val="20"/>
                </w:rPr>
                <w:t>16</w:t>
              </w:r>
            </w:hyperlink>
            <w:r w:rsidR="00435A88">
              <w:rPr>
                <w:rFonts w:asciiTheme="minorHAnsi" w:hAnsiTheme="minorHAnsi"/>
                <w:noProof/>
                <w:sz w:val="20"/>
                <w:szCs w:val="20"/>
              </w:rPr>
              <w:t>)</w:t>
            </w:r>
            <w:r w:rsidR="0097465A">
              <w:rPr>
                <w:rFonts w:asciiTheme="minorHAnsi" w:hAnsiTheme="minorHAnsi"/>
                <w:sz w:val="20"/>
                <w:szCs w:val="20"/>
              </w:rPr>
              <w:fldChar w:fldCharType="end"/>
            </w:r>
            <w:r w:rsidR="00EF06BA">
              <w:rPr>
                <w:rFonts w:asciiTheme="minorHAnsi" w:hAnsiTheme="minorHAnsi"/>
                <w:sz w:val="20"/>
                <w:szCs w:val="20"/>
              </w:rPr>
              <w:t xml:space="preserve"> C</w:t>
            </w:r>
            <w:r w:rsidR="00EF06BA" w:rsidRPr="00EF06BA">
              <w:rPr>
                <w:rFonts w:asciiTheme="minorHAnsi" w:hAnsiTheme="minorHAnsi"/>
                <w:sz w:val="20"/>
                <w:szCs w:val="20"/>
              </w:rPr>
              <w:t>urrently developing a national plan of action to combat trafficking in persons with the</w:t>
            </w:r>
            <w:r w:rsidR="00EF06BA">
              <w:rPr>
                <w:rFonts w:asciiTheme="minorHAnsi" w:hAnsiTheme="minorHAnsi"/>
                <w:sz w:val="20"/>
                <w:szCs w:val="20"/>
              </w:rPr>
              <w:t xml:space="preserve"> participation of</w:t>
            </w:r>
            <w:r w:rsidR="00EF06BA" w:rsidRPr="00EF06BA">
              <w:rPr>
                <w:rFonts w:asciiTheme="minorHAnsi" w:hAnsiTheme="minorHAnsi"/>
                <w:sz w:val="20"/>
                <w:szCs w:val="20"/>
              </w:rPr>
              <w:t xml:space="preserve"> IOM.</w:t>
            </w:r>
            <w:r w:rsidR="0097465A" w:rsidRPr="00EF06BA">
              <w:rPr>
                <w:rFonts w:asciiTheme="minorHAnsi" w:hAnsiTheme="minorHAnsi"/>
                <w:sz w:val="20"/>
                <w:szCs w:val="20"/>
              </w:rPr>
              <w:fldChar w:fldCharType="begin"/>
            </w:r>
            <w:r w:rsidR="00FE2383">
              <w:rPr>
                <w:rFonts w:asciiTheme="minorHAnsi" w:hAnsiTheme="minorHAnsi"/>
                <w:sz w:val="20"/>
                <w:szCs w:val="20"/>
              </w:rPr>
              <w:instrText xml:space="preserve"> ADDIN EN.CITE &lt;EndNote&gt;&lt;Cite&gt;&lt;Author&gt;U.S. Embassy- Bridgetown&lt;/Author&gt;&lt;RecNum&gt;24&lt;/RecNum&gt;&lt;DisplayText&gt;(7)&lt;/DisplayText&gt;&lt;record&gt;&lt;rec-number&gt;24&lt;/rec-number&gt;&lt;foreign-keys&gt;&lt;key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sidRPr="00EF06BA">
              <w:rPr>
                <w:rFonts w:asciiTheme="minorHAnsi" w:hAnsiTheme="minorHAnsi"/>
                <w:sz w:val="20"/>
                <w:szCs w:val="20"/>
              </w:rPr>
              <w:fldChar w:fldCharType="separate"/>
            </w:r>
            <w:r w:rsidR="00EF06BA" w:rsidRPr="00EF06BA">
              <w:rPr>
                <w:rFonts w:asciiTheme="minorHAnsi" w:hAnsiTheme="minorHAnsi"/>
                <w:noProof/>
                <w:sz w:val="20"/>
                <w:szCs w:val="20"/>
              </w:rPr>
              <w:t>(</w:t>
            </w:r>
            <w:hyperlink w:anchor="_ENREF_7" w:tooltip="U.S. Embassy- Bridgetown,  #24" w:history="1">
              <w:r w:rsidR="00FE2383" w:rsidRPr="00EF06BA">
                <w:rPr>
                  <w:rFonts w:asciiTheme="minorHAnsi" w:hAnsiTheme="minorHAnsi"/>
                  <w:noProof/>
                  <w:sz w:val="20"/>
                  <w:szCs w:val="20"/>
                </w:rPr>
                <w:t>7</w:t>
              </w:r>
            </w:hyperlink>
            <w:r w:rsidR="00EF06BA" w:rsidRPr="00EF06BA">
              <w:rPr>
                <w:rFonts w:asciiTheme="minorHAnsi" w:hAnsiTheme="minorHAnsi"/>
                <w:noProof/>
                <w:sz w:val="20"/>
                <w:szCs w:val="20"/>
              </w:rPr>
              <w:t>)</w:t>
            </w:r>
            <w:r w:rsidR="0097465A" w:rsidRPr="00EF06BA">
              <w:rPr>
                <w:rFonts w:asciiTheme="minorHAnsi" w:hAnsiTheme="minorHAnsi"/>
                <w:sz w:val="20"/>
                <w:szCs w:val="20"/>
              </w:rPr>
              <w:fldChar w:fldCharType="end"/>
            </w:r>
          </w:p>
        </w:tc>
      </w:tr>
    </w:tbl>
    <w:p w14:paraId="693F7FE0" w14:textId="77777777" w:rsidR="009E4E1F" w:rsidRPr="006C7BB2" w:rsidRDefault="009E4E1F" w:rsidP="00455EBC">
      <w:pPr>
        <w:rPr>
          <w:rFonts w:asciiTheme="minorHAnsi" w:hAnsiTheme="minorHAnsi" w:cstheme="minorHAnsi"/>
          <w:sz w:val="22"/>
          <w:szCs w:val="22"/>
        </w:rPr>
      </w:pPr>
    </w:p>
    <w:p w14:paraId="481DDAF0"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rPr>
        <w:t>Government Policies on the Worst Forms of Child Labor</w:t>
      </w:r>
    </w:p>
    <w:p w14:paraId="3C651589" w14:textId="77777777" w:rsidR="000A4DCC" w:rsidRPr="00473FA9" w:rsidRDefault="000A4DCC" w:rsidP="000A4DCC"/>
    <w:p w14:paraId="0CF7F546" w14:textId="77777777" w:rsidR="000A4DCC" w:rsidRPr="006C7BB2" w:rsidRDefault="000A4DCC" w:rsidP="000A4DCC">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 xml:space="preserve">The Government of Saint Lucia </w:t>
      </w:r>
      <w:r w:rsidRPr="000A4DCC">
        <w:rPr>
          <w:rFonts w:asciiTheme="minorHAnsi" w:hAnsiTheme="minorHAnsi" w:cstheme="minorHAnsi"/>
          <w:bCs/>
          <w:sz w:val="22"/>
          <w:szCs w:val="22"/>
        </w:rPr>
        <w:t xml:space="preserve">has </w:t>
      </w:r>
      <w:r>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00FD1198">
        <w:rPr>
          <w:rFonts w:asciiTheme="minorHAnsi" w:hAnsiTheme="minorHAnsi" w:cstheme="minorHAnsi"/>
          <w:bCs/>
          <w:sz w:val="22"/>
          <w:szCs w:val="22"/>
        </w:rPr>
        <w:t xml:space="preserve">child labor, including its worst forms </w:t>
      </w:r>
      <w:r w:rsidRPr="00870388">
        <w:rPr>
          <w:rFonts w:asciiTheme="minorHAnsi" w:hAnsiTheme="minorHAnsi" w:cstheme="minorHAnsi"/>
          <w:bCs/>
          <w:sz w:val="22"/>
          <w:szCs w:val="22"/>
        </w:rPr>
        <w:t>(Table 7).</w:t>
      </w:r>
      <w:r w:rsidRPr="006C7BB2" w:rsidDel="00662C95">
        <w:rPr>
          <w:rFonts w:asciiTheme="minorHAnsi" w:hAnsiTheme="minorHAnsi" w:cstheme="minorHAnsi"/>
          <w:bCs/>
          <w:sz w:val="22"/>
          <w:szCs w:val="22"/>
        </w:rPr>
        <w:t xml:space="preserve"> </w:t>
      </w:r>
    </w:p>
    <w:p w14:paraId="1F89435E" w14:textId="77777777" w:rsidR="000A4DCC" w:rsidRPr="006C7BB2" w:rsidRDefault="000A4DCC" w:rsidP="000A4DCC">
      <w:pPr>
        <w:pStyle w:val="Subtitle"/>
        <w:spacing w:after="0"/>
        <w:jc w:val="left"/>
        <w:rPr>
          <w:rFonts w:asciiTheme="minorHAnsi" w:hAnsiTheme="minorHAnsi" w:cstheme="minorHAnsi"/>
          <w:bCs/>
          <w:sz w:val="22"/>
          <w:szCs w:val="22"/>
        </w:rPr>
      </w:pPr>
    </w:p>
    <w:p w14:paraId="6FEA24D1" w14:textId="77777777" w:rsidR="000A4DCC" w:rsidRPr="00AE717C" w:rsidRDefault="000A4DCC" w:rsidP="000A4DCC">
      <w:pPr>
        <w:pStyle w:val="Subtitle"/>
        <w:spacing w:after="0"/>
        <w:jc w:val="left"/>
        <w:rPr>
          <w:rFonts w:asciiTheme="minorHAnsi" w:hAnsiTheme="minorHAnsi" w:cstheme="minorHAnsi"/>
          <w:b/>
          <w:bCs/>
          <w:sz w:val="22"/>
          <w:szCs w:val="22"/>
        </w:rPr>
      </w:pPr>
      <w:proofErr w:type="gramStart"/>
      <w:r w:rsidRPr="00AE717C">
        <w:rPr>
          <w:rFonts w:asciiTheme="minorHAnsi" w:hAnsiTheme="minorHAnsi" w:cstheme="minorHAnsi"/>
          <w:b/>
          <w:bCs/>
          <w:sz w:val="22"/>
          <w:szCs w:val="22"/>
        </w:rPr>
        <w:t>Table 7.</w:t>
      </w:r>
      <w:proofErr w:type="gramEnd"/>
      <w:r w:rsidRPr="00AE717C">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0A4DCC" w:rsidRPr="00B70188" w14:paraId="0BD429D3" w14:textId="77777777" w:rsidTr="000A4DCC">
        <w:tc>
          <w:tcPr>
            <w:tcW w:w="2808" w:type="dxa"/>
            <w:shd w:val="clear" w:color="auto" w:fill="DAEEF3" w:themeFill="accent5" w:themeFillTint="33"/>
          </w:tcPr>
          <w:p w14:paraId="0493648F" w14:textId="77777777" w:rsidR="000A4DCC" w:rsidRPr="00B70188" w:rsidRDefault="000A4DCC" w:rsidP="000A4DCC">
            <w:pPr>
              <w:rPr>
                <w:rFonts w:asciiTheme="minorHAnsi" w:hAnsiTheme="minorHAnsi" w:cstheme="minorHAnsi"/>
                <w:b/>
                <w:sz w:val="20"/>
                <w:szCs w:val="20"/>
              </w:rPr>
            </w:pPr>
            <w:r w:rsidRPr="00B70188">
              <w:rPr>
                <w:rFonts w:asciiTheme="minorHAnsi" w:hAnsiTheme="minorHAnsi" w:cstheme="minorHAnsi"/>
                <w:b/>
                <w:sz w:val="20"/>
                <w:szCs w:val="20"/>
              </w:rPr>
              <w:t>Policy</w:t>
            </w:r>
          </w:p>
        </w:tc>
        <w:tc>
          <w:tcPr>
            <w:tcW w:w="6660" w:type="dxa"/>
            <w:shd w:val="clear" w:color="auto" w:fill="DAEEF3" w:themeFill="accent5" w:themeFillTint="33"/>
          </w:tcPr>
          <w:p w14:paraId="25857487" w14:textId="77777777" w:rsidR="000A4DCC" w:rsidRPr="00B70188" w:rsidRDefault="000A4DCC" w:rsidP="000A4DCC">
            <w:pPr>
              <w:rPr>
                <w:rFonts w:asciiTheme="minorHAnsi" w:hAnsiTheme="minorHAnsi" w:cstheme="minorHAnsi"/>
                <w:b/>
                <w:sz w:val="20"/>
                <w:szCs w:val="20"/>
              </w:rPr>
            </w:pPr>
            <w:r w:rsidRPr="00B70188">
              <w:rPr>
                <w:rFonts w:asciiTheme="minorHAnsi" w:hAnsiTheme="minorHAnsi" w:cstheme="minorHAnsi"/>
                <w:b/>
                <w:sz w:val="20"/>
                <w:szCs w:val="20"/>
              </w:rPr>
              <w:t>Description</w:t>
            </w:r>
          </w:p>
        </w:tc>
      </w:tr>
      <w:tr w:rsidR="000A4DCC" w:rsidRPr="00B70188" w14:paraId="411DEF42" w14:textId="77777777" w:rsidTr="000A4DCC">
        <w:tc>
          <w:tcPr>
            <w:tcW w:w="2808" w:type="dxa"/>
          </w:tcPr>
          <w:p w14:paraId="655541C4" w14:textId="4222F95E" w:rsidR="000A4DCC" w:rsidRPr="00B70188" w:rsidRDefault="001B259E" w:rsidP="00AA374F">
            <w:pPr>
              <w:rPr>
                <w:rFonts w:asciiTheme="minorHAnsi" w:hAnsiTheme="minorHAnsi" w:cstheme="minorHAnsi"/>
                <w:sz w:val="20"/>
                <w:szCs w:val="20"/>
              </w:rPr>
            </w:pPr>
            <w:r>
              <w:rPr>
                <w:rFonts w:asciiTheme="minorHAnsi" w:hAnsiTheme="minorHAnsi" w:cstheme="minorHAnsi"/>
                <w:sz w:val="20"/>
                <w:szCs w:val="20"/>
              </w:rPr>
              <w:t xml:space="preserve">ILO </w:t>
            </w:r>
            <w:r w:rsidRPr="001B259E">
              <w:rPr>
                <w:rFonts w:asciiTheme="minorHAnsi" w:hAnsiTheme="minorHAnsi" w:cstheme="minorHAnsi"/>
                <w:sz w:val="20"/>
                <w:szCs w:val="20"/>
              </w:rPr>
              <w:t>Decent Work Country Program</w:t>
            </w:r>
            <w:r>
              <w:rPr>
                <w:rFonts w:asciiTheme="minorHAnsi" w:hAnsiTheme="minorHAnsi" w:cstheme="minorHAnsi"/>
                <w:sz w:val="20"/>
                <w:szCs w:val="20"/>
              </w:rPr>
              <w:t xml:space="preserve"> for Saint Lucia</w:t>
            </w:r>
            <w:r w:rsidRPr="001B259E">
              <w:rPr>
                <w:rFonts w:asciiTheme="minorHAnsi" w:hAnsiTheme="minorHAnsi" w:cstheme="minorHAnsi"/>
                <w:sz w:val="20"/>
                <w:szCs w:val="20"/>
              </w:rPr>
              <w:t xml:space="preserve"> (2010-2015)</w:t>
            </w:r>
          </w:p>
        </w:tc>
        <w:tc>
          <w:tcPr>
            <w:tcW w:w="6660" w:type="dxa"/>
          </w:tcPr>
          <w:p w14:paraId="12C8EC4D" w14:textId="49FC5EA4" w:rsidR="000A4DCC" w:rsidRPr="00B70188" w:rsidRDefault="001B259E" w:rsidP="00FE2383">
            <w:pPr>
              <w:rPr>
                <w:rFonts w:asciiTheme="minorHAnsi" w:hAnsiTheme="minorHAnsi" w:cstheme="minorHAnsi"/>
                <w:sz w:val="20"/>
                <w:szCs w:val="20"/>
              </w:rPr>
            </w:pPr>
            <w:r>
              <w:rPr>
                <w:rFonts w:asciiTheme="minorHAnsi" w:hAnsiTheme="minorHAnsi" w:cstheme="minorHAnsi"/>
                <w:sz w:val="20"/>
                <w:szCs w:val="20"/>
              </w:rPr>
              <w:t xml:space="preserve">Promotes economic development, poverty reduction, and legislative strengthening in Saint Lucia </w:t>
            </w:r>
            <w:r w:rsidR="0068120D">
              <w:rPr>
                <w:rFonts w:asciiTheme="minorHAnsi" w:hAnsiTheme="minorHAnsi" w:cstheme="minorHAnsi"/>
                <w:sz w:val="20"/>
                <w:szCs w:val="20"/>
              </w:rPr>
              <w:t xml:space="preserve">that is </w:t>
            </w:r>
            <w:r>
              <w:rPr>
                <w:rFonts w:asciiTheme="minorHAnsi" w:hAnsiTheme="minorHAnsi" w:cstheme="minorHAnsi"/>
                <w:sz w:val="20"/>
                <w:szCs w:val="20"/>
              </w:rPr>
              <w:t>consistent with international labor standards, including those on child labor.</w:t>
            </w:r>
            <w:r w:rsidR="0097465A">
              <w:rPr>
                <w:rFonts w:asciiTheme="minorHAnsi" w:hAnsiTheme="minorHAnsi" w:cstheme="minorHAnsi"/>
                <w:sz w:val="20"/>
                <w:szCs w:val="20"/>
              </w:rPr>
              <w:fldChar w:fldCharType="begin"/>
            </w:r>
            <w:r w:rsidR="00FE2383">
              <w:rPr>
                <w:rFonts w:asciiTheme="minorHAnsi" w:hAnsiTheme="minorHAnsi" w:cstheme="minorHAnsi"/>
                <w:sz w:val="20"/>
                <w:szCs w:val="20"/>
              </w:rPr>
              <w:instrText xml:space="preserve"> ADDIN EN.CITE &lt;EndNote&gt;&lt;Cite&gt;&lt;Author&gt;International Labor Oranization&lt;/Author&gt;&lt;Year&gt;2010&lt;/Year&gt;&lt;RecNum&gt;31&lt;/RecNum&gt;&lt;DisplayText&gt;(24)&lt;/DisplayText&gt;&lt;record&gt;&lt;rec-number&gt;31&lt;/rec-number&gt;&lt;foreign-keys&gt;&lt;key app="EN" db-id="f9wsfwav7af5exe90v4559wm5trrzvxwztz2"&gt;31&lt;/key&gt;&lt;/foreign-keys&gt;&lt;ref-type name="Report"&gt;27&lt;/ref-type&gt;&lt;contributors&gt;&lt;authors&gt;&lt;author&gt;International Labor Oranization,&lt;/author&gt;&lt;/authors&gt;&lt;/contributors&gt;&lt;titles&gt;&lt;title&gt;Decent Work Programmes for Members of the Organisation of Eastern Caribbean States (2010-2015)&lt;/title&gt;&lt;/titles&gt;&lt;keywords&gt;&lt;keyword&gt;Saint Lucia&lt;/keyword&gt;&lt;/keywords&gt;&lt;dates&gt;&lt;year&gt;2010&lt;/year&gt;&lt;/dates&gt;&lt;pub-location&gt;Geneva&lt;/pub-location&gt;&lt;publisher&gt;ILO&lt;/publisher&gt;&lt;urls&gt;&lt;related-urls&gt;&lt;url&gt;http://www.ilocarib.org.tt/images/stories/contenido/pdf/DecentWork/dwcp-oecs.pdf&lt;/url&gt;&lt;/related-urls&gt;&lt;/urls&gt;&lt;/record&gt;&lt;/Cite&gt;&lt;/EndNote&gt;</w:instrText>
            </w:r>
            <w:r w:rsidR="0097465A">
              <w:rPr>
                <w:rFonts w:asciiTheme="minorHAnsi" w:hAnsiTheme="minorHAnsi" w:cstheme="minorHAnsi"/>
                <w:sz w:val="20"/>
                <w:szCs w:val="20"/>
              </w:rPr>
              <w:fldChar w:fldCharType="separate"/>
            </w:r>
            <w:r w:rsidR="006308AA">
              <w:rPr>
                <w:rFonts w:asciiTheme="minorHAnsi" w:hAnsiTheme="minorHAnsi" w:cstheme="minorHAnsi"/>
                <w:noProof/>
                <w:sz w:val="20"/>
                <w:szCs w:val="20"/>
              </w:rPr>
              <w:t>(</w:t>
            </w:r>
            <w:hyperlink w:anchor="_ENREF_24" w:tooltip="International Labor Oranization, 2010 #31" w:history="1">
              <w:r w:rsidR="00FE2383">
                <w:rPr>
                  <w:rFonts w:asciiTheme="minorHAnsi" w:hAnsiTheme="minorHAnsi" w:cstheme="minorHAnsi"/>
                  <w:noProof/>
                  <w:sz w:val="20"/>
                  <w:szCs w:val="20"/>
                </w:rPr>
                <w:t>24</w:t>
              </w:r>
            </w:hyperlink>
            <w:r w:rsidR="006308AA">
              <w:rPr>
                <w:rFonts w:asciiTheme="minorHAnsi" w:hAnsiTheme="minorHAnsi" w:cstheme="minorHAnsi"/>
                <w:noProof/>
                <w:sz w:val="20"/>
                <w:szCs w:val="20"/>
              </w:rPr>
              <w:t>)</w:t>
            </w:r>
            <w:r w:rsidR="0097465A">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bl>
    <w:p w14:paraId="3470940A" w14:textId="77777777" w:rsidR="0068120D" w:rsidRDefault="0068120D" w:rsidP="000A4DCC">
      <w:pPr>
        <w:rPr>
          <w:rFonts w:asciiTheme="minorHAnsi" w:hAnsiTheme="minorHAnsi" w:cstheme="minorHAnsi"/>
          <w:sz w:val="20"/>
          <w:szCs w:val="20"/>
        </w:rPr>
      </w:pPr>
    </w:p>
    <w:p w14:paraId="5DEC0E09" w14:textId="77777777" w:rsidR="00B26356" w:rsidRPr="00AD1434" w:rsidRDefault="00EF06BA" w:rsidP="00A777AF">
      <w:pPr>
        <w:pStyle w:val="Subtitle"/>
        <w:spacing w:after="0"/>
        <w:jc w:val="left"/>
        <w:outlineLvl w:val="0"/>
        <w:rPr>
          <w:rFonts w:asciiTheme="minorHAnsi" w:eastAsiaTheme="minorHAnsi" w:hAnsiTheme="minorHAnsi" w:cstheme="minorBidi"/>
          <w:sz w:val="22"/>
          <w:szCs w:val="22"/>
        </w:rPr>
      </w:pPr>
      <w:r w:rsidRPr="00AD1434">
        <w:rPr>
          <w:rFonts w:asciiTheme="minorHAnsi" w:eastAsiaTheme="minorHAnsi" w:hAnsiTheme="minorHAnsi" w:cstheme="minorBidi"/>
          <w:sz w:val="22"/>
          <w:szCs w:val="22"/>
        </w:rPr>
        <w:t>R</w:t>
      </w:r>
      <w:r w:rsidR="00B26356" w:rsidRPr="00AD1434">
        <w:rPr>
          <w:rFonts w:asciiTheme="minorHAnsi" w:eastAsiaTheme="minorHAnsi" w:hAnsiTheme="minorHAnsi" w:cstheme="minorBidi"/>
          <w:sz w:val="22"/>
          <w:szCs w:val="22"/>
        </w:rPr>
        <w:t xml:space="preserve">esearch </w:t>
      </w:r>
      <w:r w:rsidR="00FD1198" w:rsidRPr="00AD1434">
        <w:rPr>
          <w:rFonts w:asciiTheme="minorHAnsi" w:eastAsiaTheme="minorHAnsi" w:hAnsiTheme="minorHAnsi" w:cstheme="minorBidi"/>
          <w:sz w:val="22"/>
          <w:szCs w:val="22"/>
        </w:rPr>
        <w:t>did not find</w:t>
      </w:r>
      <w:r w:rsidR="00B26356" w:rsidRPr="00AD1434">
        <w:rPr>
          <w:rFonts w:asciiTheme="minorHAnsi" w:eastAsiaTheme="minorHAnsi" w:hAnsiTheme="minorHAnsi" w:cstheme="minorBidi"/>
          <w:sz w:val="22"/>
          <w:szCs w:val="22"/>
        </w:rPr>
        <w:t xml:space="preserve"> evidence of </w:t>
      </w:r>
      <w:r w:rsidR="00FD1198" w:rsidRPr="00AD1434">
        <w:rPr>
          <w:rFonts w:asciiTheme="minorHAnsi" w:eastAsiaTheme="minorHAnsi" w:hAnsiTheme="minorHAnsi" w:cstheme="minorBidi"/>
          <w:sz w:val="22"/>
          <w:szCs w:val="22"/>
        </w:rPr>
        <w:t>policies that address</w:t>
      </w:r>
      <w:r w:rsidR="00B26356" w:rsidRPr="00AD1434">
        <w:rPr>
          <w:rFonts w:asciiTheme="minorHAnsi" w:eastAsiaTheme="minorHAnsi" w:hAnsiTheme="minorHAnsi" w:cstheme="minorBidi"/>
          <w:sz w:val="22"/>
          <w:szCs w:val="22"/>
        </w:rPr>
        <w:t xml:space="preserve"> </w:t>
      </w:r>
      <w:r w:rsidR="00700530" w:rsidRPr="00AD1434">
        <w:rPr>
          <w:rFonts w:asciiTheme="minorHAnsi" w:eastAsiaTheme="minorHAnsi" w:hAnsiTheme="minorHAnsi" w:cstheme="minorBidi"/>
          <w:sz w:val="22"/>
          <w:szCs w:val="22"/>
        </w:rPr>
        <w:t xml:space="preserve">all worst forms of child labor, including </w:t>
      </w:r>
      <w:r w:rsidR="00B26356" w:rsidRPr="00AD1434">
        <w:rPr>
          <w:rFonts w:asciiTheme="minorHAnsi" w:eastAsiaTheme="minorHAnsi" w:hAnsiTheme="minorHAnsi" w:cstheme="minorBidi"/>
          <w:sz w:val="22"/>
          <w:szCs w:val="22"/>
        </w:rPr>
        <w:t xml:space="preserve">the </w:t>
      </w:r>
      <w:r w:rsidR="00700530" w:rsidRPr="00AD1434">
        <w:rPr>
          <w:rFonts w:asciiTheme="minorHAnsi" w:eastAsiaTheme="minorHAnsi" w:hAnsiTheme="minorHAnsi" w:cstheme="minorBidi"/>
          <w:sz w:val="22"/>
          <w:szCs w:val="22"/>
        </w:rPr>
        <w:t>commercial sexual exploitation of children.</w:t>
      </w:r>
    </w:p>
    <w:p w14:paraId="43E35745" w14:textId="77777777" w:rsidR="00A75A47" w:rsidRDefault="00A75A47" w:rsidP="00A777AF">
      <w:pPr>
        <w:pStyle w:val="Subtitle"/>
        <w:spacing w:after="0"/>
        <w:jc w:val="left"/>
        <w:outlineLvl w:val="0"/>
        <w:rPr>
          <w:rFonts w:asciiTheme="minorHAnsi" w:eastAsiaTheme="minorHAnsi" w:hAnsiTheme="minorHAnsi" w:cstheme="minorBidi"/>
          <w:sz w:val="22"/>
          <w:szCs w:val="22"/>
          <w:highlight w:val="yellow"/>
        </w:rPr>
      </w:pPr>
    </w:p>
    <w:p w14:paraId="0397D068" w14:textId="57814AD9" w:rsidR="00A75A47" w:rsidRPr="00C40D5C" w:rsidRDefault="00C40D5C" w:rsidP="00A777AF">
      <w:pPr>
        <w:pStyle w:val="Subtitle"/>
        <w:spacing w:after="0"/>
        <w:jc w:val="left"/>
        <w:outlineLvl w:val="0"/>
        <w:rPr>
          <w:rFonts w:asciiTheme="minorHAnsi" w:eastAsiaTheme="minorHAnsi" w:hAnsiTheme="minorHAnsi" w:cstheme="minorBidi"/>
          <w:sz w:val="22"/>
          <w:szCs w:val="22"/>
        </w:rPr>
      </w:pPr>
      <w:r w:rsidRPr="00FF7023">
        <w:rPr>
          <w:rFonts w:asciiTheme="minorHAnsi" w:hAnsiTheme="minorHAnsi" w:cstheme="minorHAnsi"/>
          <w:iCs/>
          <w:sz w:val="22"/>
          <w:szCs w:val="22"/>
        </w:rPr>
        <w:t>In November</w:t>
      </w:r>
      <w:r w:rsidR="00373F4B">
        <w:rPr>
          <w:rFonts w:asciiTheme="minorHAnsi" w:hAnsiTheme="minorHAnsi" w:cstheme="minorHAnsi"/>
          <w:iCs/>
          <w:sz w:val="22"/>
          <w:szCs w:val="22"/>
        </w:rPr>
        <w:t xml:space="preserve"> 2013</w:t>
      </w:r>
      <w:r w:rsidRPr="00FF7023">
        <w:rPr>
          <w:rFonts w:asciiTheme="minorHAnsi" w:hAnsiTheme="minorHAnsi" w:cstheme="minorHAnsi"/>
          <w:iCs/>
          <w:sz w:val="22"/>
          <w:szCs w:val="22"/>
        </w:rPr>
        <w:t xml:space="preserve">, the Government </w:t>
      </w:r>
      <w:r>
        <w:rPr>
          <w:rFonts w:asciiTheme="minorHAnsi" w:hAnsiTheme="minorHAnsi" w:cstheme="minorHAnsi"/>
          <w:iCs/>
          <w:sz w:val="22"/>
          <w:szCs w:val="22"/>
        </w:rPr>
        <w:t>participated</w:t>
      </w:r>
      <w:r w:rsidRPr="00FF7023">
        <w:rPr>
          <w:rFonts w:asciiTheme="minorHAnsi" w:hAnsiTheme="minorHAnsi" w:cstheme="minorHAnsi"/>
          <w:iCs/>
          <w:sz w:val="22"/>
          <w:szCs w:val="22"/>
        </w:rPr>
        <w:t xml:space="preserve">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Pr>
          <w:rFonts w:asciiTheme="minorHAnsi" w:eastAsiaTheme="minorHAnsi" w:hAnsiTheme="minorHAnsi" w:cstheme="minorBidi"/>
          <w:sz w:val="22"/>
          <w:szCs w:val="22"/>
        </w:rPr>
        <w:t>.</w:t>
      </w:r>
      <w:r w:rsidR="0097465A">
        <w:rPr>
          <w:rFonts w:asciiTheme="minorHAnsi" w:eastAsiaTheme="minorHAnsi" w:hAnsiTheme="minorHAnsi" w:cstheme="minorBidi"/>
          <w:sz w:val="22"/>
          <w:szCs w:val="22"/>
        </w:rPr>
        <w:fldChar w:fldCharType="begin"/>
      </w:r>
      <w:r w:rsidR="00FE2383">
        <w:rPr>
          <w:rFonts w:asciiTheme="minorHAnsi" w:eastAsiaTheme="minorHAnsi" w:hAnsiTheme="minorHAnsi" w:cstheme="minorBidi"/>
          <w:sz w:val="22"/>
          <w:szCs w:val="22"/>
        </w:rPr>
        <w:instrText xml:space="preserve"> ADDIN EN.CITE &lt;EndNote&gt;&lt;Cite&gt;&lt;RecNum&gt;37&lt;/RecNum&gt;&lt;DisplayText&gt;(25)&lt;/DisplayText&gt;&lt;record&gt;&lt;rec-number&gt;37&lt;/rec-number&gt;&lt;foreign-keys&gt;&lt;key app="EN" db-id="f9wsfwav7af5exe90v4559wm5trrzvxwztz2"&gt;37&lt;/key&gt;&lt;/foreign-keys&gt;&lt;ref-type name="Web Page"&gt;12&lt;/ref-type&gt;&lt;contributors&gt;&lt;/contributors&gt;&lt;titles&gt;&lt;title&gt;Inter-American Conference of Ministers of Labor, Proyecto de Declaración de Medellín de 2013, November 12, 2013&lt;/title&gt;&lt;/titles&gt;&lt;volume&gt;2014&lt;/volume&gt;&lt;number&gt;June 5,&lt;/number&gt;&lt;keywords&gt;&lt;keyword&gt;Suriname&lt;/keyword&gt;&lt;/keywords&gt;&lt;dates&gt;&lt;/dates&gt;&lt;publisher&gt;Mintrabajo&lt;/publisher&gt;&lt;work-type&gt;online&lt;/work-type&gt;&lt;urls&gt;&lt;related-urls&gt;&lt;url&gt;www.mintrabajo.gov.co/noviembre-2013/2584-ministros-de-trabajo-de-america-le-dicen-si-a-pacto-por-la-equidad-y-la-inclusion.html&lt;/url&gt;&lt;/related-urls&gt;&lt;/urls&gt;&lt;/record&gt;&lt;/Cite&gt;&lt;/EndNote&gt;</w:instrText>
      </w:r>
      <w:r w:rsidR="0097465A">
        <w:rPr>
          <w:rFonts w:asciiTheme="minorHAnsi" w:eastAsiaTheme="minorHAnsi" w:hAnsiTheme="minorHAnsi" w:cstheme="minorBidi"/>
          <w:sz w:val="22"/>
          <w:szCs w:val="22"/>
        </w:rPr>
        <w:fldChar w:fldCharType="separate"/>
      </w:r>
      <w:r>
        <w:rPr>
          <w:rFonts w:asciiTheme="minorHAnsi" w:eastAsiaTheme="minorHAnsi" w:hAnsiTheme="minorHAnsi" w:cstheme="minorBidi"/>
          <w:noProof/>
          <w:sz w:val="22"/>
          <w:szCs w:val="22"/>
        </w:rPr>
        <w:t>(</w:t>
      </w:r>
      <w:hyperlink w:anchor="_ENREF_25" w:tooltip=",  #37" w:history="1">
        <w:r w:rsidR="00FE2383">
          <w:rPr>
            <w:rFonts w:asciiTheme="minorHAnsi" w:eastAsiaTheme="minorHAnsi" w:hAnsiTheme="minorHAnsi" w:cstheme="minorBidi"/>
            <w:noProof/>
            <w:sz w:val="22"/>
            <w:szCs w:val="22"/>
          </w:rPr>
          <w:t>25</w:t>
        </w:r>
      </w:hyperlink>
      <w:r>
        <w:rPr>
          <w:rFonts w:asciiTheme="minorHAnsi" w:eastAsiaTheme="minorHAnsi" w:hAnsiTheme="minorHAnsi" w:cstheme="minorBidi"/>
          <w:noProof/>
          <w:sz w:val="22"/>
          <w:szCs w:val="22"/>
        </w:rPr>
        <w:t>)</w:t>
      </w:r>
      <w:r w:rsidR="0097465A">
        <w:rPr>
          <w:rFonts w:asciiTheme="minorHAnsi" w:eastAsiaTheme="minorHAnsi" w:hAnsiTheme="minorHAnsi" w:cstheme="minorBidi"/>
          <w:sz w:val="22"/>
          <w:szCs w:val="22"/>
        </w:rPr>
        <w:fldChar w:fldCharType="end"/>
      </w:r>
    </w:p>
    <w:p w14:paraId="3C26BF78" w14:textId="77777777" w:rsidR="001759B4" w:rsidRDefault="001759B4" w:rsidP="00756A71">
      <w:pPr>
        <w:pStyle w:val="Subtitle"/>
        <w:spacing w:after="0"/>
        <w:jc w:val="left"/>
        <w:rPr>
          <w:rFonts w:asciiTheme="minorHAnsi" w:hAnsiTheme="minorHAnsi" w:cstheme="minorHAnsi"/>
          <w:bCs/>
          <w:sz w:val="22"/>
          <w:szCs w:val="22"/>
        </w:rPr>
      </w:pPr>
    </w:p>
    <w:p w14:paraId="358C4360"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rPr>
        <w:t xml:space="preserve">Social Programs to </w:t>
      </w:r>
      <w:r>
        <w:rPr>
          <w:rFonts w:asciiTheme="minorHAnsi" w:hAnsiTheme="minorHAnsi" w:cstheme="minorHAnsi"/>
          <w:sz w:val="22"/>
          <w:szCs w:val="22"/>
        </w:rPr>
        <w:t xml:space="preserve">Address the </w:t>
      </w:r>
      <w:r w:rsidRPr="002D1F7B">
        <w:rPr>
          <w:rFonts w:asciiTheme="minorHAnsi" w:hAnsiTheme="minorHAnsi" w:cstheme="minorHAnsi"/>
          <w:sz w:val="22"/>
          <w:szCs w:val="22"/>
        </w:rPr>
        <w:t>Worst Forms of Child Labor</w:t>
      </w:r>
    </w:p>
    <w:p w14:paraId="6101791D" w14:textId="77777777" w:rsidR="009B6476" w:rsidRDefault="009B6476" w:rsidP="00756A71">
      <w:pPr>
        <w:pStyle w:val="Subtitle"/>
        <w:spacing w:after="0"/>
        <w:jc w:val="left"/>
        <w:rPr>
          <w:rFonts w:asciiTheme="minorHAnsi" w:hAnsiTheme="minorHAnsi" w:cstheme="minorHAnsi"/>
          <w:b/>
          <w:bCs/>
          <w:sz w:val="22"/>
          <w:szCs w:val="22"/>
        </w:rPr>
      </w:pPr>
    </w:p>
    <w:p w14:paraId="10903311" w14:textId="77777777" w:rsidR="00B264FB" w:rsidRDefault="00CF2855" w:rsidP="00CF2855">
      <w:pPr>
        <w:pStyle w:val="Subtitle"/>
        <w:spacing w:after="0"/>
        <w:jc w:val="left"/>
        <w:rPr>
          <w:rFonts w:asciiTheme="minorHAnsi" w:hAnsiTheme="minorHAnsi" w:cstheme="minorHAnsi"/>
          <w:bCs/>
          <w:sz w:val="22"/>
          <w:szCs w:val="22"/>
        </w:rPr>
      </w:pPr>
      <w:r w:rsidRPr="00CF2855">
        <w:rPr>
          <w:rFonts w:asciiTheme="minorHAnsi" w:hAnsiTheme="minorHAnsi" w:cstheme="minorHAnsi"/>
          <w:bCs/>
          <w:sz w:val="22"/>
          <w:szCs w:val="22"/>
        </w:rPr>
        <w:t xml:space="preserve">In 2013, the Government of </w:t>
      </w:r>
      <w:r>
        <w:rPr>
          <w:rFonts w:asciiTheme="minorHAnsi" w:hAnsiTheme="minorHAnsi" w:cstheme="minorHAnsi"/>
          <w:bCs/>
          <w:sz w:val="22"/>
          <w:szCs w:val="22"/>
        </w:rPr>
        <w:t>Saint Lucia</w:t>
      </w:r>
      <w:r w:rsidRPr="00CF2855">
        <w:rPr>
          <w:rFonts w:asciiTheme="minorHAnsi" w:hAnsiTheme="minorHAnsi" w:cstheme="minorHAnsi"/>
          <w:bCs/>
          <w:sz w:val="22"/>
          <w:szCs w:val="22"/>
        </w:rPr>
        <w:t xml:space="preserve"> </w:t>
      </w:r>
      <w:r w:rsidR="00465388">
        <w:rPr>
          <w:rFonts w:asciiTheme="minorHAnsi" w:hAnsiTheme="minorHAnsi" w:cstheme="minorHAnsi"/>
          <w:bCs/>
          <w:sz w:val="22"/>
          <w:szCs w:val="22"/>
        </w:rPr>
        <w:t>funded</w:t>
      </w:r>
      <w:r w:rsidRPr="00CF2855">
        <w:rPr>
          <w:rFonts w:asciiTheme="minorHAnsi" w:hAnsiTheme="minorHAnsi" w:cstheme="minorHAnsi"/>
          <w:bCs/>
          <w:sz w:val="22"/>
          <w:szCs w:val="22"/>
        </w:rPr>
        <w:t xml:space="preserve"> programs</w:t>
      </w:r>
      <w:r w:rsidR="00B264FB">
        <w:rPr>
          <w:rFonts w:asciiTheme="minorHAnsi" w:hAnsiTheme="minorHAnsi" w:cstheme="minorHAnsi"/>
          <w:bCs/>
          <w:sz w:val="22"/>
          <w:szCs w:val="22"/>
        </w:rPr>
        <w:t xml:space="preserve"> that</w:t>
      </w:r>
      <w:r w:rsidRPr="00CF2855">
        <w:rPr>
          <w:rFonts w:asciiTheme="minorHAnsi" w:hAnsiTheme="minorHAnsi" w:cstheme="minorHAnsi"/>
          <w:bCs/>
          <w:sz w:val="22"/>
          <w:szCs w:val="22"/>
        </w:rPr>
        <w:t xml:space="preserve"> </w:t>
      </w:r>
      <w:r w:rsidR="00B264FB" w:rsidRPr="00816E8D">
        <w:rPr>
          <w:rFonts w:asciiTheme="minorHAnsi" w:hAnsiTheme="minorHAnsi" w:cstheme="minorHAnsi"/>
          <w:bCs/>
          <w:sz w:val="22"/>
          <w:szCs w:val="22"/>
        </w:rPr>
        <w:t>may have an impact on child labor, including its worst forms</w:t>
      </w:r>
      <w:r w:rsidR="00B264FB">
        <w:rPr>
          <w:rFonts w:asciiTheme="minorHAnsi" w:hAnsiTheme="minorHAnsi" w:cstheme="minorHAnsi"/>
          <w:bCs/>
          <w:sz w:val="22"/>
          <w:szCs w:val="22"/>
        </w:rPr>
        <w:t xml:space="preserve"> (Table 8).</w:t>
      </w:r>
    </w:p>
    <w:p w14:paraId="0703CB60" w14:textId="77777777" w:rsidR="00B264FB" w:rsidRDefault="00B264FB" w:rsidP="00CF2855">
      <w:pPr>
        <w:pStyle w:val="Subtitle"/>
        <w:spacing w:after="0"/>
        <w:jc w:val="left"/>
        <w:rPr>
          <w:rFonts w:asciiTheme="minorHAnsi" w:hAnsiTheme="minorHAnsi" w:cstheme="minorHAnsi"/>
          <w:bCs/>
          <w:sz w:val="22"/>
          <w:szCs w:val="22"/>
        </w:rPr>
      </w:pPr>
    </w:p>
    <w:p w14:paraId="379DDE31" w14:textId="77777777" w:rsidR="00CF2855" w:rsidRPr="00AE717C" w:rsidRDefault="00CF2855" w:rsidP="00CF2855">
      <w:pPr>
        <w:pStyle w:val="Subtitle"/>
        <w:spacing w:after="0"/>
        <w:jc w:val="left"/>
        <w:rPr>
          <w:rFonts w:asciiTheme="minorHAnsi" w:hAnsiTheme="minorHAnsi" w:cstheme="minorHAnsi"/>
          <w:b/>
          <w:bCs/>
          <w:sz w:val="22"/>
          <w:szCs w:val="22"/>
        </w:rPr>
      </w:pPr>
      <w:proofErr w:type="gramStart"/>
      <w:r w:rsidRPr="00AE717C">
        <w:rPr>
          <w:rFonts w:asciiTheme="minorHAnsi" w:hAnsiTheme="minorHAnsi" w:cstheme="minorHAnsi"/>
          <w:b/>
          <w:bCs/>
          <w:sz w:val="22"/>
          <w:szCs w:val="22"/>
        </w:rPr>
        <w:t>Table 8.</w:t>
      </w:r>
      <w:proofErr w:type="gramEnd"/>
      <w:r w:rsidRPr="00AE717C">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CF2855" w:rsidRPr="008271EE" w14:paraId="514BAE49" w14:textId="77777777" w:rsidTr="002473E2">
        <w:trPr>
          <w:trHeight w:val="183"/>
        </w:trPr>
        <w:tc>
          <w:tcPr>
            <w:tcW w:w="1998" w:type="dxa"/>
            <w:shd w:val="clear" w:color="auto" w:fill="DAEEF3" w:themeFill="accent5" w:themeFillTint="33"/>
          </w:tcPr>
          <w:p w14:paraId="3E61E01B" w14:textId="77777777" w:rsidR="00CF2855" w:rsidRPr="008271EE" w:rsidRDefault="00CF2855" w:rsidP="002473E2">
            <w:pPr>
              <w:rPr>
                <w:rFonts w:asciiTheme="minorHAnsi" w:hAnsiTheme="minorHAnsi" w:cstheme="minorHAnsi"/>
                <w:b/>
                <w:sz w:val="20"/>
                <w:szCs w:val="20"/>
              </w:rPr>
            </w:pPr>
            <w:r w:rsidRPr="008271EE">
              <w:rPr>
                <w:rFonts w:asciiTheme="minorHAnsi" w:hAnsiTheme="minorHAnsi" w:cstheme="minorHAnsi"/>
                <w:b/>
                <w:sz w:val="20"/>
                <w:szCs w:val="20"/>
              </w:rPr>
              <w:t xml:space="preserve">Program </w:t>
            </w:r>
          </w:p>
        </w:tc>
        <w:tc>
          <w:tcPr>
            <w:tcW w:w="7470" w:type="dxa"/>
            <w:shd w:val="clear" w:color="auto" w:fill="DAEEF3" w:themeFill="accent5" w:themeFillTint="33"/>
          </w:tcPr>
          <w:p w14:paraId="4BDF51A3" w14:textId="77777777" w:rsidR="00CF2855" w:rsidRPr="008271EE" w:rsidRDefault="0049749C" w:rsidP="0049749C">
            <w:pPr>
              <w:rPr>
                <w:rFonts w:asciiTheme="minorHAnsi" w:hAnsiTheme="minorHAnsi" w:cstheme="minorHAnsi"/>
                <w:b/>
                <w:sz w:val="20"/>
                <w:szCs w:val="20"/>
              </w:rPr>
            </w:pPr>
            <w:r>
              <w:rPr>
                <w:rFonts w:asciiTheme="minorHAnsi" w:hAnsiTheme="minorHAnsi" w:cstheme="minorHAnsi"/>
                <w:b/>
                <w:sz w:val="20"/>
                <w:szCs w:val="20"/>
              </w:rPr>
              <w:t>Description</w:t>
            </w:r>
          </w:p>
        </w:tc>
      </w:tr>
      <w:tr w:rsidR="00FC4A05" w:rsidRPr="008271EE" w14:paraId="22E89043" w14:textId="77777777" w:rsidTr="002473E2">
        <w:trPr>
          <w:trHeight w:val="251"/>
        </w:trPr>
        <w:tc>
          <w:tcPr>
            <w:tcW w:w="1998" w:type="dxa"/>
          </w:tcPr>
          <w:p w14:paraId="5F69F8B7" w14:textId="77777777" w:rsidR="00FC4A05" w:rsidRPr="00B70188" w:rsidRDefault="00FC4A05" w:rsidP="002473E2">
            <w:pPr>
              <w:rPr>
                <w:rFonts w:asciiTheme="minorHAnsi" w:hAnsiTheme="minorHAnsi" w:cstheme="minorHAnsi"/>
                <w:sz w:val="20"/>
                <w:szCs w:val="20"/>
              </w:rPr>
            </w:pPr>
            <w:r>
              <w:rPr>
                <w:rFonts w:asciiTheme="minorHAnsi" w:hAnsiTheme="minorHAnsi" w:cstheme="minorHAnsi"/>
                <w:sz w:val="20"/>
                <w:szCs w:val="20"/>
              </w:rPr>
              <w:t>Ministry of Education programming</w:t>
            </w:r>
            <w:r w:rsidRPr="00AD1434">
              <w:rPr>
                <w:rFonts w:asciiTheme="minorHAnsi" w:hAnsiTheme="minorHAnsi" w:cstheme="minorHAnsi"/>
                <w:sz w:val="20"/>
                <w:szCs w:val="20"/>
              </w:rPr>
              <w:t>*‡</w:t>
            </w:r>
          </w:p>
        </w:tc>
        <w:tc>
          <w:tcPr>
            <w:tcW w:w="7470" w:type="dxa"/>
          </w:tcPr>
          <w:p w14:paraId="7F776848" w14:textId="16D5302B" w:rsidR="00FC4A05" w:rsidRPr="00465388" w:rsidRDefault="008F0C0E" w:rsidP="00FE2383">
            <w:pPr>
              <w:rPr>
                <w:rFonts w:asciiTheme="minorHAnsi" w:hAnsiTheme="minorHAnsi"/>
                <w:sz w:val="20"/>
                <w:szCs w:val="20"/>
              </w:rPr>
            </w:pPr>
            <w:r>
              <w:rPr>
                <w:rFonts w:asciiTheme="minorHAnsi" w:hAnsiTheme="minorHAnsi"/>
                <w:sz w:val="20"/>
                <w:szCs w:val="20"/>
              </w:rPr>
              <w:t>Foster</w:t>
            </w:r>
            <w:r w:rsidR="0052009B">
              <w:rPr>
                <w:rFonts w:asciiTheme="minorHAnsi" w:hAnsiTheme="minorHAnsi"/>
                <w:sz w:val="20"/>
                <w:szCs w:val="20"/>
              </w:rPr>
              <w:t>s</w:t>
            </w:r>
            <w:r w:rsidR="00FC4A05" w:rsidRPr="00465388">
              <w:rPr>
                <w:rFonts w:asciiTheme="minorHAnsi" w:hAnsiTheme="minorHAnsi"/>
                <w:sz w:val="20"/>
                <w:szCs w:val="20"/>
              </w:rPr>
              <w:t xml:space="preserve"> school attendance by providing a</w:t>
            </w:r>
            <w:r w:rsidR="00FC4A05">
              <w:rPr>
                <w:rFonts w:asciiTheme="minorHAnsi" w:hAnsiTheme="minorHAnsi"/>
                <w:sz w:val="20"/>
                <w:szCs w:val="20"/>
              </w:rPr>
              <w:t xml:space="preserve"> book bursary,</w:t>
            </w:r>
            <w:r w:rsidR="00FC4A05" w:rsidRPr="00465388">
              <w:rPr>
                <w:rFonts w:asciiTheme="minorHAnsi" w:hAnsiTheme="minorHAnsi"/>
                <w:sz w:val="20"/>
                <w:szCs w:val="20"/>
              </w:rPr>
              <w:t xml:space="preserve"> school meal program</w:t>
            </w:r>
            <w:r w:rsidR="000B0BE8">
              <w:rPr>
                <w:rFonts w:asciiTheme="minorHAnsi" w:hAnsiTheme="minorHAnsi"/>
                <w:sz w:val="20"/>
                <w:szCs w:val="20"/>
              </w:rPr>
              <w:t>,</w:t>
            </w:r>
            <w:r w:rsidR="00FC4A05" w:rsidRPr="00465388">
              <w:rPr>
                <w:rFonts w:asciiTheme="minorHAnsi" w:hAnsiTheme="minorHAnsi"/>
                <w:sz w:val="20"/>
                <w:szCs w:val="20"/>
              </w:rPr>
              <w:t xml:space="preserve"> and a transit subsidy program at most secondary schools.</w:t>
            </w:r>
            <w:r w:rsidR="0097465A">
              <w:rPr>
                <w:rFonts w:asciiTheme="minorHAnsi" w:hAnsiTheme="minorHAnsi"/>
                <w:sz w:val="20"/>
                <w:szCs w:val="20"/>
              </w:rPr>
              <w:fldChar w:fldCharType="begin"/>
            </w:r>
            <w:r w:rsidR="00FE2383">
              <w:rPr>
                <w:rFonts w:asciiTheme="minorHAnsi" w:hAnsiTheme="minorHAnsi"/>
                <w:sz w:val="20"/>
                <w:szCs w:val="20"/>
              </w:rPr>
              <w:instrText xml:space="preserve"> ADDIN EN.CITE &lt;EndNote&gt;&lt;Cite&gt;&lt;Author&gt;U.S. Embassy- Bridgetown&lt;/Author&gt;&lt;RecNum&gt;24&lt;/RecNum&gt;&lt;DisplayText&gt;(7)&lt;/DisplayText&gt;&lt;record&gt;&lt;rec-number&gt;24&lt;/rec-number&gt;&lt;foreign-keys&gt;&lt;key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Lucia&lt;/keyword&gt;&lt;/keywords&gt;&lt;dates&gt;&lt;/dates&gt;&lt;urls&gt;&lt;/urls&gt;&lt;/record&gt;&lt;/Cite&gt;&lt;/EndNote&gt;</w:instrText>
            </w:r>
            <w:r w:rsidR="0097465A">
              <w:rPr>
                <w:rFonts w:asciiTheme="minorHAnsi" w:hAnsiTheme="minorHAnsi"/>
                <w:sz w:val="20"/>
                <w:szCs w:val="20"/>
              </w:rPr>
              <w:fldChar w:fldCharType="separate"/>
            </w:r>
            <w:r w:rsidR="00D57E10">
              <w:rPr>
                <w:rFonts w:asciiTheme="minorHAnsi" w:hAnsiTheme="minorHAnsi"/>
                <w:noProof/>
                <w:sz w:val="20"/>
                <w:szCs w:val="20"/>
              </w:rPr>
              <w:t>(</w:t>
            </w:r>
            <w:hyperlink w:anchor="_ENREF_7" w:tooltip="U.S. Embassy- Bridgetown,  #24" w:history="1">
              <w:r w:rsidR="00FE2383">
                <w:rPr>
                  <w:rFonts w:asciiTheme="minorHAnsi" w:hAnsiTheme="minorHAnsi"/>
                  <w:noProof/>
                  <w:sz w:val="20"/>
                  <w:szCs w:val="20"/>
                </w:rPr>
                <w:t>7</w:t>
              </w:r>
            </w:hyperlink>
            <w:r w:rsidR="00D57E10">
              <w:rPr>
                <w:rFonts w:asciiTheme="minorHAnsi" w:hAnsiTheme="minorHAnsi"/>
                <w:noProof/>
                <w:sz w:val="20"/>
                <w:szCs w:val="20"/>
              </w:rPr>
              <w:t>)</w:t>
            </w:r>
            <w:r w:rsidR="0097465A">
              <w:rPr>
                <w:rFonts w:asciiTheme="minorHAnsi" w:hAnsiTheme="minorHAnsi"/>
                <w:sz w:val="20"/>
                <w:szCs w:val="20"/>
              </w:rPr>
              <w:fldChar w:fldCharType="end"/>
            </w:r>
          </w:p>
        </w:tc>
      </w:tr>
      <w:tr w:rsidR="00CF2855" w:rsidRPr="008271EE" w14:paraId="3AD19B9C" w14:textId="77777777" w:rsidTr="002473E2">
        <w:trPr>
          <w:trHeight w:val="251"/>
        </w:trPr>
        <w:tc>
          <w:tcPr>
            <w:tcW w:w="1998" w:type="dxa"/>
          </w:tcPr>
          <w:p w14:paraId="4EF328CA" w14:textId="77777777" w:rsidR="00CF2855" w:rsidRPr="00B70188" w:rsidRDefault="00D10F0C" w:rsidP="00FC4A05">
            <w:pPr>
              <w:rPr>
                <w:rFonts w:asciiTheme="minorHAnsi" w:hAnsiTheme="minorHAnsi" w:cstheme="minorHAnsi"/>
                <w:sz w:val="20"/>
                <w:szCs w:val="20"/>
              </w:rPr>
            </w:pPr>
            <w:r>
              <w:rPr>
                <w:rFonts w:asciiTheme="minorHAnsi" w:hAnsiTheme="minorHAnsi" w:cstheme="minorHAnsi"/>
                <w:sz w:val="20"/>
                <w:szCs w:val="20"/>
              </w:rPr>
              <w:t xml:space="preserve">Ministry of </w:t>
            </w:r>
            <w:r w:rsidR="00FC4A05">
              <w:rPr>
                <w:rFonts w:asciiTheme="minorHAnsi" w:hAnsiTheme="minorHAnsi" w:cstheme="minorHAnsi"/>
                <w:sz w:val="20"/>
                <w:szCs w:val="20"/>
              </w:rPr>
              <w:t xml:space="preserve">Social Transformation, </w:t>
            </w:r>
            <w:r>
              <w:rPr>
                <w:rFonts w:asciiTheme="minorHAnsi" w:hAnsiTheme="minorHAnsi" w:cstheme="minorHAnsi"/>
                <w:sz w:val="20"/>
                <w:szCs w:val="20"/>
              </w:rPr>
              <w:t>Youth and Sports after school program</w:t>
            </w:r>
            <w:r w:rsidR="00FC4A05">
              <w:rPr>
                <w:rFonts w:asciiTheme="minorHAnsi" w:hAnsiTheme="minorHAnsi" w:cstheme="minorHAnsi"/>
                <w:sz w:val="20"/>
                <w:szCs w:val="20"/>
              </w:rPr>
              <w:t>ming</w:t>
            </w:r>
            <w:r w:rsidR="00CF2855" w:rsidRPr="00AD1434">
              <w:rPr>
                <w:rFonts w:asciiTheme="minorHAnsi" w:hAnsiTheme="minorHAnsi" w:cstheme="minorHAnsi"/>
                <w:sz w:val="20"/>
                <w:szCs w:val="20"/>
              </w:rPr>
              <w:t>*‡</w:t>
            </w:r>
          </w:p>
        </w:tc>
        <w:tc>
          <w:tcPr>
            <w:tcW w:w="7470" w:type="dxa"/>
          </w:tcPr>
          <w:p w14:paraId="6170AE0A" w14:textId="434F5E15" w:rsidR="00CF2855" w:rsidRPr="00465388" w:rsidRDefault="008F0C0E" w:rsidP="00FE2383">
            <w:pPr>
              <w:rPr>
                <w:rFonts w:asciiTheme="minorHAnsi" w:hAnsiTheme="minorHAnsi"/>
                <w:sz w:val="20"/>
                <w:szCs w:val="20"/>
              </w:rPr>
            </w:pPr>
            <w:r>
              <w:rPr>
                <w:rFonts w:asciiTheme="minorHAnsi" w:hAnsiTheme="minorHAnsi"/>
                <w:sz w:val="20"/>
                <w:szCs w:val="20"/>
              </w:rPr>
              <w:t>Improves</w:t>
            </w:r>
            <w:r w:rsidR="00D10F0C" w:rsidRPr="00465388">
              <w:rPr>
                <w:rFonts w:asciiTheme="minorHAnsi" w:hAnsiTheme="minorHAnsi"/>
                <w:sz w:val="20"/>
                <w:szCs w:val="20"/>
              </w:rPr>
              <w:t xml:space="preserve"> academic performance and </w:t>
            </w:r>
            <w:r w:rsidR="00465388">
              <w:rPr>
                <w:rFonts w:asciiTheme="minorHAnsi" w:hAnsiTheme="minorHAnsi"/>
                <w:sz w:val="20"/>
                <w:szCs w:val="20"/>
              </w:rPr>
              <w:t>maintain</w:t>
            </w:r>
            <w:r>
              <w:rPr>
                <w:rFonts w:asciiTheme="minorHAnsi" w:hAnsiTheme="minorHAnsi"/>
                <w:sz w:val="20"/>
                <w:szCs w:val="20"/>
              </w:rPr>
              <w:t>s</w:t>
            </w:r>
            <w:r w:rsidR="00465388">
              <w:rPr>
                <w:rFonts w:asciiTheme="minorHAnsi" w:hAnsiTheme="minorHAnsi"/>
                <w:sz w:val="20"/>
                <w:szCs w:val="20"/>
              </w:rPr>
              <w:t xml:space="preserve"> </w:t>
            </w:r>
            <w:r w:rsidR="00D10F0C" w:rsidRPr="00465388">
              <w:rPr>
                <w:rFonts w:asciiTheme="minorHAnsi" w:hAnsiTheme="minorHAnsi"/>
                <w:sz w:val="20"/>
                <w:szCs w:val="20"/>
              </w:rPr>
              <w:t>school attendance among underprivileged children between the ages of 8 and 16 years by providing after</w:t>
            </w:r>
            <w:r w:rsidR="000B0BE8">
              <w:rPr>
                <w:rFonts w:asciiTheme="minorHAnsi" w:hAnsiTheme="minorHAnsi"/>
                <w:sz w:val="20"/>
                <w:szCs w:val="20"/>
              </w:rPr>
              <w:t>-</w:t>
            </w:r>
            <w:r w:rsidR="00D10F0C" w:rsidRPr="00465388">
              <w:rPr>
                <w:rFonts w:asciiTheme="minorHAnsi" w:hAnsiTheme="minorHAnsi"/>
                <w:sz w:val="20"/>
                <w:szCs w:val="20"/>
              </w:rPr>
              <w:t>school activities</w:t>
            </w:r>
            <w:r w:rsidR="0052009B">
              <w:rPr>
                <w:rFonts w:asciiTheme="minorHAnsi" w:hAnsiTheme="minorHAnsi"/>
                <w:sz w:val="20"/>
                <w:szCs w:val="20"/>
              </w:rPr>
              <w:t>,</w:t>
            </w:r>
            <w:r w:rsidR="00D10F0C" w:rsidRPr="00465388">
              <w:rPr>
                <w:rFonts w:asciiTheme="minorHAnsi" w:hAnsiTheme="minorHAnsi"/>
                <w:sz w:val="20"/>
                <w:szCs w:val="20"/>
              </w:rPr>
              <w:t xml:space="preserve"> incl</w:t>
            </w:r>
            <w:r>
              <w:rPr>
                <w:rFonts w:asciiTheme="minorHAnsi" w:hAnsiTheme="minorHAnsi"/>
                <w:sz w:val="20"/>
                <w:szCs w:val="20"/>
              </w:rPr>
              <w:t xml:space="preserve">uding assistance with homework and various </w:t>
            </w:r>
            <w:r w:rsidR="00D10F0C" w:rsidRPr="00465388">
              <w:rPr>
                <w:rFonts w:asciiTheme="minorHAnsi" w:hAnsiTheme="minorHAnsi"/>
                <w:sz w:val="20"/>
                <w:szCs w:val="20"/>
              </w:rPr>
              <w:t>recreational activities.</w:t>
            </w:r>
            <w:r w:rsidR="0097465A">
              <w:rPr>
                <w:rFonts w:asciiTheme="minorHAnsi" w:hAnsiTheme="minorHAnsi"/>
                <w:sz w:val="20"/>
                <w:szCs w:val="20"/>
              </w:rPr>
              <w:fldChar w:fldCharType="begin"/>
            </w:r>
            <w:r w:rsidR="00FE2383">
              <w:rPr>
                <w:rFonts w:asciiTheme="minorHAnsi" w:hAnsiTheme="minorHAnsi"/>
                <w:sz w:val="20"/>
                <w:szCs w:val="20"/>
              </w:rPr>
              <w:instrText xml:space="preserve"> ADDIN EN.CITE &lt;EndNote&gt;&lt;Cite&gt;&lt;Author&gt;U.S. Embassy- Bridgetown&lt;/Author&gt;&lt;RecNum&gt;24&lt;/RecNum&gt;&lt;DisplayText&gt;(7, 23)&lt;/DisplayText&gt;&lt;record&gt;&lt;rec-number&gt;24&lt;/rec-number&gt;&lt;foreign-keys&gt;&lt;key app="EN" db-id="f9wsfwav7af5exe90v4559wm5trrzvxwztz2"&gt;24&lt;/key&gt;&lt;/foreign-keys&gt;&lt;ref-type name="Report"&gt;27&lt;/ref-type&gt;&lt;contributors&gt;&lt;authors&gt;&lt;author&gt;U.S. Embassy- Bridgetown,&lt;/author&gt;&lt;/authors&gt;&lt;/contributors&gt;&lt;titles&gt;&lt;title&gt;reporting, January 16, 2014&lt;/title&gt;&lt;/titles&gt;&lt;keywords&gt;&lt;keyword&gt;Saint Lucia&lt;/keyword&gt;&lt;/keywords&gt;&lt;dates&gt;&lt;/dates&gt;&lt;urls&gt;&lt;/urls&gt;&lt;/record&gt;&lt;/Cite&gt;&lt;Cite&gt;&lt;Author&gt;Child Rights International Network&lt;/Author&gt;&lt;Year&gt;January 25, 2011&lt;/Year&gt;&lt;RecNum&gt;23&lt;/RecNum&gt;&lt;record&gt;&lt;rec-number&gt;23&lt;/rec-number&gt;&lt;foreign-keys&gt;&lt;key app="EN" db-id="f9wsfwav7af5exe90v4559wm5trrzvxwztz2"&gt;23&lt;/key&gt;&lt;/foreign-keys&gt;&lt;ref-type name="Report"&gt;27&lt;/ref-type&gt;&lt;contributors&gt;&lt;authors&gt;&lt;author&gt;Child Rights International Network,&lt;/author&gt;&lt;/authors&gt;&lt;/contributors&gt;&lt;titles&gt;&lt;title&gt;St Lucia: Children&amp;apos;s Rights References in the Universal Periodic Review&lt;/title&gt;&lt;/titles&gt;&lt;keywords&gt;&lt;keyword&gt;Saint Lucia&lt;/keyword&gt;&lt;/keywords&gt;&lt;dates&gt;&lt;year&gt;January 25, 2011&lt;/year&gt;&lt;/dates&gt;&lt;pub-location&gt;London&lt;/pub-location&gt;&lt;urls&gt;&lt;related-urls&gt;&lt;url&gt;http://www.crin.org/resources/infodetail.asp?ID=23904&lt;/url&gt;&lt;/related-urls&gt;&lt;/urls&gt;&lt;/record&gt;&lt;/Cite&gt;&lt;/EndNote&gt;</w:instrText>
            </w:r>
            <w:r w:rsidR="0097465A">
              <w:rPr>
                <w:rFonts w:asciiTheme="minorHAnsi" w:hAnsiTheme="minorHAnsi"/>
                <w:sz w:val="20"/>
                <w:szCs w:val="20"/>
              </w:rPr>
              <w:fldChar w:fldCharType="separate"/>
            </w:r>
            <w:r w:rsidR="006308AA">
              <w:rPr>
                <w:rFonts w:asciiTheme="minorHAnsi" w:hAnsiTheme="minorHAnsi"/>
                <w:noProof/>
                <w:sz w:val="20"/>
                <w:szCs w:val="20"/>
              </w:rPr>
              <w:t>(</w:t>
            </w:r>
            <w:hyperlink w:anchor="_ENREF_7" w:tooltip="U.S. Embassy- Bridgetown,  #24" w:history="1">
              <w:r w:rsidR="00FE2383">
                <w:rPr>
                  <w:rFonts w:asciiTheme="minorHAnsi" w:hAnsiTheme="minorHAnsi"/>
                  <w:noProof/>
                  <w:sz w:val="20"/>
                  <w:szCs w:val="20"/>
                </w:rPr>
                <w:t>7</w:t>
              </w:r>
            </w:hyperlink>
            <w:r w:rsidR="006308AA">
              <w:rPr>
                <w:rFonts w:asciiTheme="minorHAnsi" w:hAnsiTheme="minorHAnsi"/>
                <w:noProof/>
                <w:sz w:val="20"/>
                <w:szCs w:val="20"/>
              </w:rPr>
              <w:t xml:space="preserve">, </w:t>
            </w:r>
            <w:hyperlink w:anchor="_ENREF_23" w:tooltip="Child Rights International Network, January 25, 2011 #23" w:history="1">
              <w:r w:rsidR="00FE2383">
                <w:rPr>
                  <w:rFonts w:asciiTheme="minorHAnsi" w:hAnsiTheme="minorHAnsi"/>
                  <w:noProof/>
                  <w:sz w:val="20"/>
                  <w:szCs w:val="20"/>
                </w:rPr>
                <w:t>23</w:t>
              </w:r>
            </w:hyperlink>
            <w:r w:rsidR="006308AA">
              <w:rPr>
                <w:rFonts w:asciiTheme="minorHAnsi" w:hAnsiTheme="minorHAnsi"/>
                <w:noProof/>
                <w:sz w:val="20"/>
                <w:szCs w:val="20"/>
              </w:rPr>
              <w:t>)</w:t>
            </w:r>
            <w:r w:rsidR="0097465A">
              <w:rPr>
                <w:rFonts w:asciiTheme="minorHAnsi" w:hAnsiTheme="minorHAnsi"/>
                <w:sz w:val="20"/>
                <w:szCs w:val="20"/>
              </w:rPr>
              <w:fldChar w:fldCharType="end"/>
            </w:r>
            <w:r w:rsidR="00D10F0C">
              <w:rPr>
                <w:sz w:val="22"/>
                <w:szCs w:val="22"/>
              </w:rPr>
              <w:t xml:space="preserve"> </w:t>
            </w:r>
          </w:p>
        </w:tc>
      </w:tr>
    </w:tbl>
    <w:p w14:paraId="164B91AE" w14:textId="77777777" w:rsidR="00CF2855" w:rsidRPr="008271EE" w:rsidRDefault="00CF2855" w:rsidP="00CF2855">
      <w:pPr>
        <w:rPr>
          <w:rFonts w:asciiTheme="minorHAnsi" w:hAnsiTheme="minorHAnsi" w:cstheme="minorHAnsi"/>
          <w:sz w:val="20"/>
          <w:szCs w:val="20"/>
        </w:rPr>
      </w:pPr>
      <w:r w:rsidRPr="008271EE">
        <w:rPr>
          <w:rFonts w:asciiTheme="minorHAnsi" w:hAnsiTheme="minorHAnsi" w:cstheme="minorHAnsi"/>
          <w:sz w:val="20"/>
          <w:szCs w:val="20"/>
        </w:rPr>
        <w:t xml:space="preserve">* The </w:t>
      </w:r>
      <w:r>
        <w:rPr>
          <w:rFonts w:asciiTheme="minorHAnsi" w:hAnsiTheme="minorHAnsi" w:cstheme="minorHAnsi"/>
          <w:sz w:val="20"/>
          <w:szCs w:val="20"/>
        </w:rPr>
        <w:t>impact</w:t>
      </w:r>
      <w:r w:rsidRPr="008271EE">
        <w:rPr>
          <w:rFonts w:asciiTheme="minorHAnsi" w:hAnsiTheme="minorHAnsi" w:cstheme="minorHAnsi"/>
          <w:sz w:val="20"/>
          <w:szCs w:val="20"/>
        </w:rPr>
        <w:t xml:space="preserve"> of this program on child labor </w:t>
      </w:r>
      <w:r>
        <w:rPr>
          <w:rFonts w:asciiTheme="minorHAnsi" w:hAnsiTheme="minorHAnsi" w:cstheme="minorHAnsi"/>
          <w:sz w:val="20"/>
          <w:szCs w:val="20"/>
        </w:rPr>
        <w:t>does not appear to have</w:t>
      </w:r>
      <w:r w:rsidRPr="008271EE">
        <w:rPr>
          <w:rFonts w:asciiTheme="minorHAnsi" w:hAnsiTheme="minorHAnsi" w:cstheme="minorHAnsi"/>
          <w:sz w:val="20"/>
          <w:szCs w:val="20"/>
        </w:rPr>
        <w:t xml:space="preserve"> been studied.</w:t>
      </w:r>
    </w:p>
    <w:p w14:paraId="6C208A2A" w14:textId="77777777" w:rsidR="00CF2855" w:rsidRPr="008271EE" w:rsidRDefault="00CF2855" w:rsidP="00CF2855">
      <w:pPr>
        <w:rPr>
          <w:rFonts w:asciiTheme="minorHAnsi" w:hAnsiTheme="minorHAnsi" w:cstheme="minorHAnsi"/>
          <w:sz w:val="20"/>
          <w:szCs w:val="20"/>
        </w:rPr>
      </w:pPr>
      <w:r w:rsidRPr="008271EE">
        <w:rPr>
          <w:rFonts w:asciiTheme="minorHAnsi" w:hAnsiTheme="minorHAnsi" w:cstheme="minorHAnsi"/>
          <w:sz w:val="20"/>
          <w:szCs w:val="20"/>
        </w:rPr>
        <w:t xml:space="preserve">‡ Program is funded by the Government of </w:t>
      </w:r>
      <w:r>
        <w:rPr>
          <w:rFonts w:asciiTheme="minorHAnsi" w:hAnsiTheme="minorHAnsi" w:cstheme="minorHAnsi"/>
          <w:sz w:val="20"/>
          <w:szCs w:val="20"/>
        </w:rPr>
        <w:t>Saint Lucia</w:t>
      </w:r>
      <w:r w:rsidRPr="008271EE">
        <w:rPr>
          <w:rFonts w:asciiTheme="minorHAnsi" w:hAnsiTheme="minorHAnsi" w:cstheme="minorHAnsi"/>
          <w:sz w:val="20"/>
          <w:szCs w:val="20"/>
        </w:rPr>
        <w:t xml:space="preserve">. </w:t>
      </w:r>
    </w:p>
    <w:p w14:paraId="376151D0" w14:textId="77777777" w:rsidR="00CF2855" w:rsidRPr="00B42829" w:rsidRDefault="00CF2855" w:rsidP="00CF2855">
      <w:pPr>
        <w:rPr>
          <w:rFonts w:asciiTheme="minorHAnsi" w:hAnsiTheme="minorHAnsi" w:cstheme="minorHAnsi"/>
          <w:sz w:val="22"/>
          <w:szCs w:val="22"/>
        </w:rPr>
      </w:pPr>
    </w:p>
    <w:p w14:paraId="2B8C6969" w14:textId="77777777" w:rsidR="004830D2" w:rsidRPr="006A0E45" w:rsidRDefault="00203357" w:rsidP="004830D2">
      <w:pPr>
        <w:rPr>
          <w:rFonts w:asciiTheme="minorHAnsi" w:hAnsiTheme="minorHAnsi"/>
          <w:sz w:val="22"/>
          <w:szCs w:val="22"/>
        </w:rPr>
      </w:pPr>
      <w:r w:rsidRPr="00AD1434">
        <w:rPr>
          <w:rFonts w:asciiTheme="minorHAnsi" w:hAnsiTheme="minorHAnsi"/>
          <w:sz w:val="22"/>
          <w:szCs w:val="22"/>
        </w:rPr>
        <w:t xml:space="preserve">Despite </w:t>
      </w:r>
      <w:r w:rsidR="00C829E8" w:rsidRPr="00AD1434">
        <w:rPr>
          <w:rFonts w:asciiTheme="minorHAnsi" w:hAnsiTheme="minorHAnsi"/>
          <w:sz w:val="22"/>
          <w:szCs w:val="22"/>
        </w:rPr>
        <w:t>these programs</w:t>
      </w:r>
      <w:r w:rsidRPr="00AD1434">
        <w:rPr>
          <w:rFonts w:asciiTheme="minorHAnsi" w:hAnsiTheme="minorHAnsi"/>
          <w:sz w:val="22"/>
          <w:szCs w:val="22"/>
        </w:rPr>
        <w:t xml:space="preserve">, </w:t>
      </w:r>
      <w:r w:rsidR="004830D2" w:rsidRPr="00AD1434">
        <w:rPr>
          <w:rFonts w:asciiTheme="minorHAnsi" w:hAnsiTheme="minorHAnsi"/>
          <w:sz w:val="22"/>
          <w:szCs w:val="22"/>
        </w:rPr>
        <w:t xml:space="preserve">the Government </w:t>
      </w:r>
      <w:r w:rsidRPr="00AD1434">
        <w:rPr>
          <w:rFonts w:asciiTheme="minorHAnsi" w:hAnsiTheme="minorHAnsi"/>
          <w:sz w:val="22"/>
          <w:szCs w:val="22"/>
        </w:rPr>
        <w:t>does not have</w:t>
      </w:r>
      <w:r w:rsidR="00FC4A05" w:rsidRPr="00AD1434">
        <w:rPr>
          <w:rFonts w:asciiTheme="minorHAnsi" w:hAnsiTheme="minorHAnsi"/>
          <w:sz w:val="22"/>
          <w:szCs w:val="22"/>
        </w:rPr>
        <w:t xml:space="preserve"> specific</w:t>
      </w:r>
      <w:r w:rsidRPr="00AD1434">
        <w:rPr>
          <w:rFonts w:asciiTheme="minorHAnsi" w:hAnsiTheme="minorHAnsi"/>
          <w:sz w:val="22"/>
          <w:szCs w:val="22"/>
        </w:rPr>
        <w:t xml:space="preserve"> </w:t>
      </w:r>
      <w:r w:rsidR="00C829E8" w:rsidRPr="00AD1434">
        <w:rPr>
          <w:rFonts w:asciiTheme="minorHAnsi" w:hAnsiTheme="minorHAnsi"/>
          <w:sz w:val="22"/>
          <w:szCs w:val="22"/>
        </w:rPr>
        <w:t>initiatives</w:t>
      </w:r>
      <w:r w:rsidR="004830D2" w:rsidRPr="00AD1434">
        <w:rPr>
          <w:rFonts w:asciiTheme="minorHAnsi" w:hAnsiTheme="minorHAnsi"/>
          <w:sz w:val="22"/>
          <w:szCs w:val="22"/>
        </w:rPr>
        <w:t xml:space="preserve"> </w:t>
      </w:r>
      <w:r w:rsidR="00FC4A05" w:rsidRPr="00AD1434">
        <w:rPr>
          <w:rFonts w:asciiTheme="minorHAnsi" w:hAnsiTheme="minorHAnsi"/>
          <w:sz w:val="22"/>
          <w:szCs w:val="22"/>
        </w:rPr>
        <w:t>that</w:t>
      </w:r>
      <w:r w:rsidRPr="00AD1434">
        <w:rPr>
          <w:rFonts w:asciiTheme="minorHAnsi" w:hAnsiTheme="minorHAnsi"/>
          <w:sz w:val="22"/>
          <w:szCs w:val="22"/>
        </w:rPr>
        <w:t xml:space="preserve"> target and </w:t>
      </w:r>
      <w:r w:rsidR="004830D2" w:rsidRPr="00AD1434">
        <w:rPr>
          <w:rFonts w:asciiTheme="minorHAnsi" w:hAnsiTheme="minorHAnsi"/>
          <w:sz w:val="22"/>
          <w:szCs w:val="22"/>
        </w:rPr>
        <w:t>assist children involved in agriculture</w:t>
      </w:r>
      <w:r w:rsidRPr="00AD1434">
        <w:rPr>
          <w:rFonts w:asciiTheme="minorHAnsi" w:hAnsiTheme="minorHAnsi"/>
          <w:sz w:val="22"/>
          <w:szCs w:val="22"/>
        </w:rPr>
        <w:t xml:space="preserve">, </w:t>
      </w:r>
      <w:r w:rsidR="006A0E45" w:rsidRPr="00AD1434">
        <w:rPr>
          <w:rFonts w:asciiTheme="minorHAnsi" w:hAnsiTheme="minorHAnsi"/>
          <w:sz w:val="22"/>
          <w:szCs w:val="22"/>
        </w:rPr>
        <w:t>street work</w:t>
      </w:r>
      <w:r w:rsidRPr="00AD1434">
        <w:rPr>
          <w:rFonts w:asciiTheme="minorHAnsi" w:hAnsiTheme="minorHAnsi"/>
          <w:sz w:val="22"/>
          <w:szCs w:val="22"/>
        </w:rPr>
        <w:t>, and commercial sexual exploitation</w:t>
      </w:r>
      <w:r w:rsidR="004830D2" w:rsidRPr="00AD1434">
        <w:rPr>
          <w:rFonts w:asciiTheme="minorHAnsi" w:hAnsiTheme="minorHAnsi"/>
          <w:sz w:val="22"/>
          <w:szCs w:val="22"/>
        </w:rPr>
        <w:t>.</w:t>
      </w:r>
    </w:p>
    <w:bookmarkEnd w:id="1"/>
    <w:bookmarkEnd w:id="2"/>
    <w:p w14:paraId="6467C7DD" w14:textId="77777777" w:rsidR="009B6476" w:rsidRDefault="009B6476" w:rsidP="00756A71">
      <w:pPr>
        <w:rPr>
          <w:rFonts w:asciiTheme="minorHAnsi" w:hAnsiTheme="minorHAnsi" w:cstheme="minorHAnsi"/>
          <w:sz w:val="22"/>
          <w:szCs w:val="22"/>
        </w:rPr>
      </w:pPr>
    </w:p>
    <w:p w14:paraId="7C6B5747" w14:textId="77777777" w:rsidR="00983D47" w:rsidRPr="00B42829" w:rsidRDefault="00983D47" w:rsidP="00756A71">
      <w:pPr>
        <w:rPr>
          <w:rFonts w:asciiTheme="minorHAnsi" w:hAnsiTheme="minorHAnsi" w:cstheme="minorHAnsi"/>
          <w:sz w:val="22"/>
          <w:szCs w:val="22"/>
        </w:rPr>
        <w:sectPr w:rsidR="00983D47"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3D003182"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rPr>
        <w:lastRenderedPageBreak/>
        <w:t>Suggested Government Actions</w:t>
      </w:r>
      <w:r>
        <w:rPr>
          <w:rFonts w:asciiTheme="minorHAnsi" w:hAnsiTheme="minorHAnsi" w:cstheme="minorHAnsi"/>
          <w:sz w:val="22"/>
          <w:szCs w:val="22"/>
        </w:rPr>
        <w:t xml:space="preserve"> to Eliminate the Worst Forms of Child Labor</w:t>
      </w:r>
    </w:p>
    <w:p w14:paraId="4B7825A9" w14:textId="77777777" w:rsidR="009B6476" w:rsidRPr="0021414E" w:rsidRDefault="009B6476" w:rsidP="00756A71">
      <w:pPr>
        <w:rPr>
          <w:rFonts w:asciiTheme="minorHAnsi" w:hAnsiTheme="minorHAnsi" w:cstheme="minorHAnsi"/>
          <w:sz w:val="22"/>
          <w:szCs w:val="22"/>
        </w:rPr>
      </w:pPr>
    </w:p>
    <w:p w14:paraId="5B49B1A3" w14:textId="11779E4F" w:rsidR="006E3DA6" w:rsidRDefault="006E3DA6" w:rsidP="00756A71">
      <w:pPr>
        <w:rPr>
          <w:rFonts w:asciiTheme="minorHAnsi" w:hAnsiTheme="minorHAnsi" w:cstheme="minorHAnsi"/>
          <w:sz w:val="22"/>
          <w:szCs w:val="22"/>
        </w:rPr>
      </w:pPr>
      <w:r w:rsidRPr="004F5BCF">
        <w:rPr>
          <w:rFonts w:asciiTheme="minorHAnsi" w:hAnsiTheme="minorHAnsi" w:cstheme="minorHAnsi"/>
          <w:sz w:val="22"/>
          <w:szCs w:val="22"/>
        </w:rPr>
        <w:t>Based on the reporting above, suggested a</w:t>
      </w:r>
      <w:r w:rsidR="006A0E45">
        <w:rPr>
          <w:rFonts w:asciiTheme="minorHAnsi" w:hAnsiTheme="minorHAnsi" w:cstheme="minorHAnsi"/>
          <w:sz w:val="22"/>
          <w:szCs w:val="22"/>
        </w:rPr>
        <w:t xml:space="preserve">ctions are identified </w:t>
      </w:r>
      <w:r w:rsidRPr="004F5BCF">
        <w:rPr>
          <w:rFonts w:asciiTheme="minorHAnsi" w:hAnsiTheme="minorHAnsi" w:cstheme="minorHAnsi"/>
          <w:sz w:val="22"/>
          <w:szCs w:val="22"/>
        </w:rPr>
        <w:t>that would advance the elimination of child labor</w:t>
      </w:r>
      <w:r w:rsidR="002163E3" w:rsidRPr="004F5BCF">
        <w:rPr>
          <w:rFonts w:asciiTheme="minorHAnsi" w:hAnsiTheme="minorHAnsi" w:cstheme="minorHAnsi"/>
          <w:sz w:val="22"/>
          <w:szCs w:val="22"/>
        </w:rPr>
        <w:t>, including</w:t>
      </w:r>
      <w:r w:rsidR="00FC2CFD">
        <w:rPr>
          <w:rFonts w:asciiTheme="minorHAnsi" w:hAnsiTheme="minorHAnsi" w:cstheme="minorHAnsi"/>
          <w:sz w:val="22"/>
          <w:szCs w:val="22"/>
        </w:rPr>
        <w:t xml:space="preserve"> </w:t>
      </w:r>
      <w:r w:rsidR="002163E3" w:rsidRPr="004F5BCF">
        <w:rPr>
          <w:rFonts w:asciiTheme="minorHAnsi" w:hAnsiTheme="minorHAnsi" w:cstheme="minorHAnsi"/>
          <w:sz w:val="22"/>
          <w:szCs w:val="22"/>
        </w:rPr>
        <w:t>its worst forms</w:t>
      </w:r>
      <w:r w:rsidR="00FD1198">
        <w:rPr>
          <w:rFonts w:asciiTheme="minorHAnsi" w:hAnsiTheme="minorHAnsi" w:cstheme="minorHAnsi"/>
          <w:sz w:val="22"/>
          <w:szCs w:val="22"/>
        </w:rPr>
        <w:t>,</w:t>
      </w:r>
      <w:r w:rsidRPr="004F5BCF">
        <w:rPr>
          <w:rFonts w:asciiTheme="minorHAnsi" w:hAnsiTheme="minorHAnsi" w:cstheme="minorHAnsi"/>
          <w:sz w:val="22"/>
          <w:szCs w:val="22"/>
        </w:rPr>
        <w:t xml:space="preserve"> in</w:t>
      </w:r>
      <w:r w:rsidR="004F5BCF" w:rsidRPr="004F5BCF">
        <w:rPr>
          <w:rFonts w:asciiTheme="minorHAnsi" w:hAnsiTheme="minorHAnsi" w:cstheme="minorHAnsi"/>
          <w:sz w:val="22"/>
          <w:szCs w:val="22"/>
        </w:rPr>
        <w:t xml:space="preserve"> Saint Lucia</w:t>
      </w:r>
      <w:r w:rsidR="00FD1198">
        <w:rPr>
          <w:rFonts w:asciiTheme="minorHAnsi" w:hAnsiTheme="minorHAnsi" w:cstheme="minorHAnsi"/>
          <w:sz w:val="22"/>
          <w:szCs w:val="22"/>
        </w:rPr>
        <w:t xml:space="preserve"> (Table 9)</w:t>
      </w:r>
      <w:r w:rsidRPr="004F5BCF">
        <w:rPr>
          <w:rFonts w:asciiTheme="minorHAnsi" w:hAnsiTheme="minorHAnsi" w:cstheme="minorHAnsi"/>
          <w:sz w:val="22"/>
          <w:szCs w:val="22"/>
        </w:rPr>
        <w:t>.</w:t>
      </w:r>
    </w:p>
    <w:p w14:paraId="3530B3F9" w14:textId="77777777" w:rsidR="0042062F" w:rsidRPr="00AD49D5" w:rsidRDefault="0042062F" w:rsidP="0042062F">
      <w:pPr>
        <w:rPr>
          <w:rFonts w:asciiTheme="minorHAnsi" w:hAnsiTheme="minorHAnsi" w:cstheme="minorHAnsi"/>
          <w:sz w:val="22"/>
          <w:szCs w:val="22"/>
        </w:rPr>
      </w:pPr>
    </w:p>
    <w:p w14:paraId="287537AB" w14:textId="77777777" w:rsidR="0042062F" w:rsidRPr="00AE717C" w:rsidRDefault="0042062F" w:rsidP="0042062F">
      <w:pPr>
        <w:pStyle w:val="Subtitle"/>
        <w:spacing w:after="0"/>
        <w:jc w:val="left"/>
        <w:rPr>
          <w:rFonts w:asciiTheme="minorHAnsi" w:hAnsiTheme="minorHAnsi" w:cstheme="minorHAnsi"/>
          <w:b/>
          <w:bCs/>
          <w:sz w:val="22"/>
          <w:szCs w:val="22"/>
        </w:rPr>
      </w:pPr>
      <w:proofErr w:type="gramStart"/>
      <w:r w:rsidRPr="00AE717C">
        <w:rPr>
          <w:rFonts w:asciiTheme="minorHAnsi" w:hAnsiTheme="minorHAnsi" w:cstheme="minorHAnsi"/>
          <w:b/>
          <w:bCs/>
          <w:sz w:val="22"/>
          <w:szCs w:val="22"/>
        </w:rPr>
        <w:t>Table 9.</w:t>
      </w:r>
      <w:proofErr w:type="gramEnd"/>
      <w:r w:rsidRPr="00AE717C">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42062F" w:rsidRPr="0042062F" w14:paraId="71BEA41C" w14:textId="77777777" w:rsidTr="002473E2">
        <w:tc>
          <w:tcPr>
            <w:tcW w:w="1908" w:type="dxa"/>
            <w:tcBorders>
              <w:top w:val="single" w:sz="4" w:space="0" w:color="auto"/>
              <w:bottom w:val="single" w:sz="4" w:space="0" w:color="auto"/>
            </w:tcBorders>
            <w:shd w:val="clear" w:color="auto" w:fill="DAEEF3" w:themeFill="accent5" w:themeFillTint="33"/>
          </w:tcPr>
          <w:p w14:paraId="33E5574A" w14:textId="77777777" w:rsidR="0042062F" w:rsidRPr="0042062F" w:rsidRDefault="0042062F" w:rsidP="002473E2">
            <w:pPr>
              <w:rPr>
                <w:rFonts w:asciiTheme="minorHAnsi" w:hAnsiTheme="minorHAnsi" w:cstheme="minorHAnsi"/>
                <w:b/>
                <w:sz w:val="20"/>
                <w:szCs w:val="20"/>
              </w:rPr>
            </w:pPr>
            <w:r w:rsidRPr="0042062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0528642" w14:textId="77777777" w:rsidR="0042062F" w:rsidRPr="0042062F" w:rsidRDefault="0042062F" w:rsidP="002473E2">
            <w:pPr>
              <w:rPr>
                <w:rFonts w:asciiTheme="minorHAnsi" w:hAnsiTheme="minorHAnsi" w:cstheme="minorHAnsi"/>
                <w:b/>
                <w:sz w:val="20"/>
                <w:szCs w:val="20"/>
              </w:rPr>
            </w:pPr>
            <w:r w:rsidRPr="0042062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8F53351" w14:textId="77777777" w:rsidR="0042062F" w:rsidRPr="0042062F" w:rsidRDefault="0042062F" w:rsidP="0042062F">
            <w:pPr>
              <w:jc w:val="center"/>
              <w:rPr>
                <w:rFonts w:asciiTheme="minorHAnsi" w:hAnsiTheme="minorHAnsi" w:cstheme="minorHAnsi"/>
                <w:b/>
                <w:sz w:val="20"/>
                <w:szCs w:val="20"/>
              </w:rPr>
            </w:pPr>
            <w:r w:rsidRPr="0042062F">
              <w:rPr>
                <w:rFonts w:asciiTheme="minorHAnsi" w:hAnsiTheme="minorHAnsi" w:cstheme="minorHAnsi"/>
                <w:b/>
                <w:sz w:val="20"/>
                <w:szCs w:val="20"/>
              </w:rPr>
              <w:t xml:space="preserve">Year(s) </w:t>
            </w:r>
            <w:r>
              <w:rPr>
                <w:rFonts w:asciiTheme="minorHAnsi" w:hAnsiTheme="minorHAnsi" w:cstheme="minorHAnsi"/>
                <w:b/>
                <w:sz w:val="20"/>
                <w:szCs w:val="20"/>
              </w:rPr>
              <w:t>Suggested</w:t>
            </w:r>
          </w:p>
        </w:tc>
      </w:tr>
      <w:tr w:rsidR="0042062F" w:rsidRPr="0042062F" w14:paraId="171DC2DC" w14:textId="77777777" w:rsidTr="002473E2">
        <w:tc>
          <w:tcPr>
            <w:tcW w:w="1908" w:type="dxa"/>
            <w:vMerge w:val="restart"/>
            <w:tcBorders>
              <w:top w:val="single" w:sz="4" w:space="0" w:color="auto"/>
            </w:tcBorders>
          </w:tcPr>
          <w:p w14:paraId="39AAADCC" w14:textId="77777777" w:rsidR="0042062F" w:rsidRPr="0042062F" w:rsidRDefault="0042062F" w:rsidP="002473E2">
            <w:pPr>
              <w:rPr>
                <w:rFonts w:asciiTheme="minorHAnsi" w:hAnsiTheme="minorHAnsi" w:cstheme="minorHAnsi"/>
                <w:sz w:val="20"/>
                <w:szCs w:val="20"/>
              </w:rPr>
            </w:pPr>
            <w:r w:rsidRPr="0042062F">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3DA4D0A" w14:textId="77777777" w:rsidR="0042062F" w:rsidRPr="0042062F" w:rsidRDefault="002C53C2" w:rsidP="00947EFD">
            <w:pPr>
              <w:rPr>
                <w:rFonts w:asciiTheme="minorHAnsi" w:hAnsiTheme="minorHAnsi" w:cstheme="minorHAnsi"/>
                <w:sz w:val="20"/>
                <w:szCs w:val="20"/>
              </w:rPr>
            </w:pPr>
            <w:r>
              <w:rPr>
                <w:rFonts w:asciiTheme="minorHAnsi" w:hAnsiTheme="minorHAnsi" w:cstheme="minorHAnsi"/>
                <w:sz w:val="20"/>
                <w:szCs w:val="20"/>
              </w:rPr>
              <w:t xml:space="preserve">Amend the Occupational </w:t>
            </w:r>
            <w:r w:rsidR="00947EFD">
              <w:rPr>
                <w:rFonts w:asciiTheme="minorHAnsi" w:hAnsiTheme="minorHAnsi" w:cstheme="minorHAnsi"/>
                <w:sz w:val="20"/>
                <w:szCs w:val="20"/>
              </w:rPr>
              <w:t>Health and Safety</w:t>
            </w:r>
            <w:r>
              <w:rPr>
                <w:rFonts w:asciiTheme="minorHAnsi" w:hAnsiTheme="minorHAnsi" w:cstheme="minorHAnsi"/>
                <w:sz w:val="20"/>
                <w:szCs w:val="20"/>
              </w:rPr>
              <w:t xml:space="preserve"> Act to prohibit all involvement in ha</w:t>
            </w:r>
            <w:r w:rsidR="0042062F">
              <w:rPr>
                <w:rFonts w:asciiTheme="minorHAnsi" w:hAnsiTheme="minorHAnsi" w:cstheme="minorHAnsi"/>
                <w:sz w:val="20"/>
                <w:szCs w:val="20"/>
              </w:rPr>
              <w:t>zardous work</w:t>
            </w:r>
            <w:r w:rsidR="002473E2">
              <w:rPr>
                <w:rFonts w:asciiTheme="minorHAnsi" w:hAnsiTheme="minorHAnsi" w:cstheme="minorHAnsi"/>
                <w:sz w:val="20"/>
                <w:szCs w:val="20"/>
              </w:rPr>
              <w:t xml:space="preserve"> </w:t>
            </w:r>
            <w:r w:rsidR="0042062F">
              <w:rPr>
                <w:rFonts w:asciiTheme="minorHAnsi" w:hAnsiTheme="minorHAnsi" w:cstheme="minorHAnsi"/>
                <w:sz w:val="20"/>
                <w:szCs w:val="20"/>
              </w:rPr>
              <w:t>for all children under the age of 18.</w:t>
            </w:r>
          </w:p>
        </w:tc>
        <w:tc>
          <w:tcPr>
            <w:tcW w:w="1728" w:type="dxa"/>
            <w:tcBorders>
              <w:top w:val="single" w:sz="4" w:space="0" w:color="auto"/>
              <w:bottom w:val="single" w:sz="4" w:space="0" w:color="auto"/>
            </w:tcBorders>
          </w:tcPr>
          <w:p w14:paraId="48CA61FB" w14:textId="77777777" w:rsidR="0042062F" w:rsidRPr="0042062F" w:rsidRDefault="0042062F" w:rsidP="002473E2">
            <w:pPr>
              <w:jc w:val="center"/>
              <w:rPr>
                <w:rFonts w:asciiTheme="minorHAnsi" w:hAnsiTheme="minorHAnsi" w:cstheme="minorHAnsi"/>
                <w:sz w:val="20"/>
                <w:szCs w:val="20"/>
              </w:rPr>
            </w:pPr>
            <w:r>
              <w:rPr>
                <w:rFonts w:asciiTheme="minorHAnsi" w:hAnsiTheme="minorHAnsi" w:cstheme="minorHAnsi"/>
                <w:sz w:val="20"/>
                <w:szCs w:val="20"/>
              </w:rPr>
              <w:t>2013</w:t>
            </w:r>
          </w:p>
        </w:tc>
      </w:tr>
      <w:tr w:rsidR="0042062F" w:rsidRPr="0042062F" w14:paraId="272C2488" w14:textId="77777777" w:rsidTr="002473E2">
        <w:tc>
          <w:tcPr>
            <w:tcW w:w="1908" w:type="dxa"/>
            <w:vMerge/>
          </w:tcPr>
          <w:p w14:paraId="6BC9423E" w14:textId="77777777" w:rsidR="0042062F" w:rsidRPr="0042062F" w:rsidRDefault="0042062F"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22FF39F0" w14:textId="03971728" w:rsidR="0042062F" w:rsidRPr="0042062F" w:rsidRDefault="002473E2" w:rsidP="00AA374F">
            <w:pPr>
              <w:rPr>
                <w:rFonts w:asciiTheme="minorHAnsi" w:hAnsiTheme="minorHAnsi" w:cstheme="minorHAnsi"/>
                <w:sz w:val="20"/>
                <w:szCs w:val="20"/>
              </w:rPr>
            </w:pPr>
            <w:r>
              <w:rPr>
                <w:rFonts w:asciiTheme="minorHAnsi" w:hAnsiTheme="minorHAnsi"/>
                <w:sz w:val="20"/>
                <w:szCs w:val="20"/>
              </w:rPr>
              <w:t xml:space="preserve">Adopt a comprehensive list of </w:t>
            </w:r>
            <w:r w:rsidRPr="00493D10">
              <w:rPr>
                <w:rFonts w:asciiTheme="minorHAnsi" w:hAnsiTheme="minorHAnsi"/>
                <w:sz w:val="20"/>
                <w:szCs w:val="20"/>
              </w:rPr>
              <w:t xml:space="preserve">hazardous </w:t>
            </w:r>
            <w:r>
              <w:rPr>
                <w:rFonts w:asciiTheme="minorHAnsi" w:hAnsiTheme="minorHAnsi"/>
                <w:sz w:val="20"/>
                <w:szCs w:val="20"/>
              </w:rPr>
              <w:t xml:space="preserve">activities prohibited for children, including </w:t>
            </w:r>
            <w:r w:rsidRPr="00493D10">
              <w:rPr>
                <w:rFonts w:asciiTheme="minorHAnsi" w:hAnsiTheme="minorHAnsi"/>
                <w:sz w:val="20"/>
                <w:szCs w:val="20"/>
              </w:rPr>
              <w:t xml:space="preserve">in </w:t>
            </w:r>
            <w:r>
              <w:rPr>
                <w:rFonts w:asciiTheme="minorHAnsi" w:hAnsiTheme="minorHAnsi"/>
                <w:sz w:val="20"/>
                <w:szCs w:val="20"/>
              </w:rPr>
              <w:t>non</w:t>
            </w:r>
            <w:r w:rsidR="000B0BE8">
              <w:rPr>
                <w:rFonts w:asciiTheme="minorHAnsi" w:hAnsiTheme="minorHAnsi"/>
                <w:sz w:val="20"/>
                <w:szCs w:val="20"/>
              </w:rPr>
              <w:t>-</w:t>
            </w:r>
            <w:r>
              <w:rPr>
                <w:rFonts w:asciiTheme="minorHAnsi" w:hAnsiTheme="minorHAnsi"/>
                <w:sz w:val="20"/>
                <w:szCs w:val="20"/>
              </w:rPr>
              <w:t xml:space="preserve">industrial </w:t>
            </w:r>
            <w:r w:rsidRPr="00493D10">
              <w:rPr>
                <w:rFonts w:asciiTheme="minorHAnsi" w:hAnsiTheme="minorHAnsi"/>
                <w:sz w:val="20"/>
                <w:szCs w:val="20"/>
              </w:rPr>
              <w:t>sectors</w:t>
            </w:r>
            <w:r>
              <w:rPr>
                <w:rFonts w:asciiTheme="minorHAnsi" w:hAnsiTheme="minorHAnsi"/>
                <w:sz w:val="20"/>
                <w:szCs w:val="20"/>
              </w:rPr>
              <w:t>.</w:t>
            </w:r>
          </w:p>
        </w:tc>
        <w:tc>
          <w:tcPr>
            <w:tcW w:w="1728" w:type="dxa"/>
            <w:tcBorders>
              <w:top w:val="single" w:sz="4" w:space="0" w:color="auto"/>
              <w:bottom w:val="single" w:sz="4" w:space="0" w:color="auto"/>
            </w:tcBorders>
          </w:tcPr>
          <w:p w14:paraId="345E77F1" w14:textId="275D414C" w:rsidR="0042062F" w:rsidRPr="0042062F" w:rsidRDefault="002473E2" w:rsidP="0052009B">
            <w:pPr>
              <w:jc w:val="center"/>
              <w:rPr>
                <w:rFonts w:asciiTheme="minorHAnsi" w:hAnsiTheme="minorHAnsi" w:cstheme="minorHAnsi"/>
                <w:sz w:val="20"/>
                <w:szCs w:val="20"/>
              </w:rPr>
            </w:pPr>
            <w:r>
              <w:rPr>
                <w:rFonts w:asciiTheme="minorHAnsi" w:hAnsiTheme="minorHAnsi" w:cstheme="minorHAnsi"/>
                <w:sz w:val="20"/>
                <w:szCs w:val="20"/>
              </w:rPr>
              <w:t>2009</w:t>
            </w:r>
            <w:r w:rsidR="008F1FC9">
              <w:rPr>
                <w:rFonts w:asciiTheme="minorHAnsi" w:hAnsiTheme="minorHAnsi" w:cstheme="minorHAnsi"/>
                <w:sz w:val="20"/>
                <w:szCs w:val="20"/>
              </w:rPr>
              <w:t xml:space="preserve"> </w:t>
            </w:r>
            <w:r>
              <w:rPr>
                <w:rFonts w:asciiTheme="minorHAnsi" w:hAnsiTheme="minorHAnsi" w:cstheme="minorHAnsi"/>
                <w:sz w:val="20"/>
                <w:szCs w:val="20"/>
              </w:rPr>
              <w:t>–</w:t>
            </w:r>
            <w:r w:rsidR="008F1FC9">
              <w:rPr>
                <w:rFonts w:asciiTheme="minorHAnsi" w:hAnsiTheme="minorHAnsi" w:cstheme="minorHAnsi"/>
                <w:sz w:val="20"/>
                <w:szCs w:val="20"/>
              </w:rPr>
              <w:t xml:space="preserve"> </w:t>
            </w:r>
            <w:r>
              <w:rPr>
                <w:rFonts w:asciiTheme="minorHAnsi" w:hAnsiTheme="minorHAnsi" w:cstheme="minorHAnsi"/>
                <w:sz w:val="20"/>
                <w:szCs w:val="20"/>
              </w:rPr>
              <w:t>2013</w:t>
            </w:r>
          </w:p>
        </w:tc>
      </w:tr>
      <w:tr w:rsidR="002473E2" w:rsidRPr="0042062F" w14:paraId="77F40B12" w14:textId="77777777" w:rsidTr="002473E2">
        <w:tc>
          <w:tcPr>
            <w:tcW w:w="1908" w:type="dxa"/>
            <w:vMerge/>
            <w:tcBorders>
              <w:bottom w:val="single" w:sz="4" w:space="0" w:color="auto"/>
            </w:tcBorders>
          </w:tcPr>
          <w:p w14:paraId="63822FEC" w14:textId="77777777" w:rsidR="002473E2" w:rsidRPr="0042062F" w:rsidRDefault="002473E2"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14756B9F" w14:textId="77777777" w:rsidR="002473E2" w:rsidRPr="0042062F" w:rsidRDefault="002473E2" w:rsidP="002473E2">
            <w:pPr>
              <w:rPr>
                <w:rFonts w:asciiTheme="minorHAnsi" w:hAnsiTheme="minorHAnsi" w:cstheme="minorHAnsi"/>
                <w:sz w:val="20"/>
                <w:szCs w:val="20"/>
              </w:rPr>
            </w:pPr>
            <w:r w:rsidRPr="00493D10">
              <w:rPr>
                <w:rFonts w:asciiTheme="minorHAnsi" w:hAnsiTheme="minorHAnsi"/>
                <w:sz w:val="20"/>
                <w:szCs w:val="20"/>
              </w:rPr>
              <w:t xml:space="preserve">Draft and adopt legislation to prohibit </w:t>
            </w:r>
            <w:r>
              <w:rPr>
                <w:rFonts w:asciiTheme="minorHAnsi" w:hAnsiTheme="minorHAnsi"/>
                <w:sz w:val="20"/>
                <w:szCs w:val="20"/>
              </w:rPr>
              <w:t xml:space="preserve">the use, </w:t>
            </w:r>
            <w:r w:rsidRPr="00493D10">
              <w:rPr>
                <w:rFonts w:asciiTheme="minorHAnsi" w:hAnsiTheme="minorHAnsi"/>
                <w:sz w:val="20"/>
                <w:szCs w:val="20"/>
              </w:rPr>
              <w:t>procuring</w:t>
            </w:r>
            <w:r>
              <w:rPr>
                <w:rFonts w:asciiTheme="minorHAnsi" w:hAnsiTheme="minorHAnsi"/>
                <w:sz w:val="20"/>
                <w:szCs w:val="20"/>
              </w:rPr>
              <w:t>,</w:t>
            </w:r>
            <w:r w:rsidRPr="00493D10">
              <w:rPr>
                <w:rFonts w:asciiTheme="minorHAnsi" w:hAnsiTheme="minorHAnsi"/>
                <w:sz w:val="20"/>
                <w:szCs w:val="20"/>
              </w:rPr>
              <w:t xml:space="preserve"> or offering </w:t>
            </w:r>
            <w:r w:rsidR="0052009B">
              <w:rPr>
                <w:rFonts w:asciiTheme="minorHAnsi" w:hAnsiTheme="minorHAnsi"/>
                <w:sz w:val="20"/>
                <w:szCs w:val="20"/>
              </w:rPr>
              <w:t xml:space="preserve">of </w:t>
            </w:r>
            <w:r w:rsidRPr="00493D10">
              <w:rPr>
                <w:rFonts w:asciiTheme="minorHAnsi" w:hAnsiTheme="minorHAnsi"/>
                <w:sz w:val="20"/>
                <w:szCs w:val="20"/>
              </w:rPr>
              <w:t>a child for the production of pornography or for pornographic performances.</w:t>
            </w:r>
          </w:p>
        </w:tc>
        <w:tc>
          <w:tcPr>
            <w:tcW w:w="1728" w:type="dxa"/>
            <w:tcBorders>
              <w:top w:val="single" w:sz="4" w:space="0" w:color="auto"/>
              <w:bottom w:val="single" w:sz="4" w:space="0" w:color="auto"/>
            </w:tcBorders>
          </w:tcPr>
          <w:p w14:paraId="77AE620A" w14:textId="4A8462A7" w:rsidR="002473E2" w:rsidRPr="0042062F" w:rsidRDefault="002473E2" w:rsidP="002473E2">
            <w:pPr>
              <w:jc w:val="center"/>
              <w:rPr>
                <w:rFonts w:asciiTheme="minorHAnsi" w:hAnsiTheme="minorHAnsi" w:cstheme="minorHAnsi"/>
                <w:sz w:val="20"/>
                <w:szCs w:val="20"/>
              </w:rPr>
            </w:pPr>
            <w:r>
              <w:rPr>
                <w:rFonts w:asciiTheme="minorHAnsi" w:hAnsiTheme="minorHAnsi"/>
                <w:sz w:val="20"/>
                <w:szCs w:val="20"/>
              </w:rPr>
              <w:t>2011</w:t>
            </w:r>
            <w:r w:rsidR="008F1FC9">
              <w:rPr>
                <w:rFonts w:asciiTheme="minorHAnsi" w:hAnsiTheme="minorHAnsi"/>
                <w:sz w:val="20"/>
                <w:szCs w:val="20"/>
              </w:rPr>
              <w:t xml:space="preserve"> </w:t>
            </w:r>
            <w:r>
              <w:rPr>
                <w:rFonts w:asciiTheme="minorHAnsi" w:hAnsiTheme="minorHAnsi"/>
                <w:sz w:val="20"/>
                <w:szCs w:val="20"/>
              </w:rPr>
              <w:t>–</w:t>
            </w:r>
            <w:r w:rsidR="008F1FC9">
              <w:rPr>
                <w:rFonts w:asciiTheme="minorHAnsi" w:hAnsiTheme="minorHAnsi"/>
                <w:sz w:val="20"/>
                <w:szCs w:val="20"/>
              </w:rPr>
              <w:t xml:space="preserve"> </w:t>
            </w:r>
            <w:r>
              <w:rPr>
                <w:rFonts w:asciiTheme="minorHAnsi" w:hAnsiTheme="minorHAnsi"/>
                <w:sz w:val="20"/>
                <w:szCs w:val="20"/>
              </w:rPr>
              <w:t xml:space="preserve">2013 </w:t>
            </w:r>
          </w:p>
        </w:tc>
      </w:tr>
      <w:tr w:rsidR="002473E2" w:rsidRPr="0042062F" w14:paraId="55DBCF03" w14:textId="77777777" w:rsidTr="002473E2">
        <w:tc>
          <w:tcPr>
            <w:tcW w:w="1908" w:type="dxa"/>
            <w:vMerge/>
            <w:tcBorders>
              <w:bottom w:val="single" w:sz="4" w:space="0" w:color="auto"/>
            </w:tcBorders>
          </w:tcPr>
          <w:p w14:paraId="6859B20A" w14:textId="77777777" w:rsidR="002473E2" w:rsidRPr="0042062F" w:rsidRDefault="002473E2"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54101741" w14:textId="271D421B" w:rsidR="002473E2" w:rsidRPr="00493D10" w:rsidRDefault="002473E2" w:rsidP="002473E2">
            <w:pPr>
              <w:rPr>
                <w:rFonts w:asciiTheme="minorHAnsi" w:hAnsiTheme="minorHAnsi"/>
                <w:sz w:val="20"/>
                <w:szCs w:val="20"/>
              </w:rPr>
            </w:pPr>
            <w:r w:rsidRPr="00493D10">
              <w:rPr>
                <w:rFonts w:asciiTheme="minorHAnsi" w:hAnsiTheme="minorHAnsi"/>
                <w:sz w:val="20"/>
                <w:szCs w:val="20"/>
              </w:rPr>
              <w:t>Draft and adopt legislation to</w:t>
            </w:r>
            <w:r w:rsidR="000B0BE8">
              <w:rPr>
                <w:rFonts w:asciiTheme="minorHAnsi" w:hAnsiTheme="minorHAnsi"/>
                <w:sz w:val="20"/>
                <w:szCs w:val="20"/>
              </w:rPr>
              <w:t xml:space="preserve"> prohibit procuring or offering</w:t>
            </w:r>
            <w:r w:rsidR="0052009B">
              <w:rPr>
                <w:rFonts w:asciiTheme="minorHAnsi" w:hAnsiTheme="minorHAnsi"/>
                <w:sz w:val="20"/>
                <w:szCs w:val="20"/>
              </w:rPr>
              <w:t xml:space="preserve"> </w:t>
            </w:r>
            <w:r w:rsidRPr="00493D10">
              <w:rPr>
                <w:rFonts w:asciiTheme="minorHAnsi" w:hAnsiTheme="minorHAnsi"/>
                <w:sz w:val="20"/>
                <w:szCs w:val="20"/>
              </w:rPr>
              <w:t>a child for illicit activities, including drug trafficking and production.</w:t>
            </w:r>
          </w:p>
        </w:tc>
        <w:tc>
          <w:tcPr>
            <w:tcW w:w="1728" w:type="dxa"/>
            <w:tcBorders>
              <w:top w:val="single" w:sz="4" w:space="0" w:color="auto"/>
              <w:bottom w:val="single" w:sz="4" w:space="0" w:color="auto"/>
            </w:tcBorders>
          </w:tcPr>
          <w:p w14:paraId="0858E87E" w14:textId="75F741AB" w:rsidR="002473E2" w:rsidRDefault="002473E2" w:rsidP="0052009B">
            <w:pPr>
              <w:jc w:val="center"/>
              <w:rPr>
                <w:rFonts w:asciiTheme="minorHAnsi" w:hAnsiTheme="minorHAnsi"/>
                <w:sz w:val="20"/>
                <w:szCs w:val="20"/>
              </w:rPr>
            </w:pPr>
            <w:r>
              <w:rPr>
                <w:rFonts w:asciiTheme="minorHAnsi" w:hAnsiTheme="minorHAnsi"/>
                <w:sz w:val="20"/>
                <w:szCs w:val="20"/>
              </w:rPr>
              <w:t>2011</w:t>
            </w:r>
            <w:r w:rsidR="008F1FC9">
              <w:rPr>
                <w:rFonts w:asciiTheme="minorHAnsi" w:hAnsiTheme="minorHAnsi"/>
                <w:sz w:val="20"/>
                <w:szCs w:val="20"/>
              </w:rPr>
              <w:t xml:space="preserve"> </w:t>
            </w:r>
            <w:r>
              <w:rPr>
                <w:rFonts w:asciiTheme="minorHAnsi" w:hAnsiTheme="minorHAnsi"/>
                <w:sz w:val="20"/>
                <w:szCs w:val="20"/>
              </w:rPr>
              <w:t>–</w:t>
            </w:r>
            <w:r w:rsidR="008F1FC9">
              <w:rPr>
                <w:rFonts w:asciiTheme="minorHAnsi" w:hAnsiTheme="minorHAnsi"/>
                <w:sz w:val="20"/>
                <w:szCs w:val="20"/>
              </w:rPr>
              <w:t xml:space="preserve"> </w:t>
            </w:r>
            <w:r>
              <w:rPr>
                <w:rFonts w:asciiTheme="minorHAnsi" w:hAnsiTheme="minorHAnsi"/>
                <w:sz w:val="20"/>
                <w:szCs w:val="20"/>
              </w:rPr>
              <w:t>2013</w:t>
            </w:r>
          </w:p>
        </w:tc>
      </w:tr>
      <w:tr w:rsidR="002473E2" w:rsidRPr="0042062F" w14:paraId="0B7BB7B6" w14:textId="77777777" w:rsidTr="002473E2">
        <w:tc>
          <w:tcPr>
            <w:tcW w:w="1908" w:type="dxa"/>
            <w:vMerge/>
            <w:tcBorders>
              <w:bottom w:val="single" w:sz="4" w:space="0" w:color="auto"/>
            </w:tcBorders>
          </w:tcPr>
          <w:p w14:paraId="6CA18A7E" w14:textId="77777777" w:rsidR="002473E2" w:rsidRPr="0042062F" w:rsidRDefault="002473E2"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0C4AECE7" w14:textId="74930EFC" w:rsidR="002473E2" w:rsidRPr="0042062F" w:rsidRDefault="002473E2" w:rsidP="002473E2">
            <w:pPr>
              <w:rPr>
                <w:rFonts w:asciiTheme="minorHAnsi" w:hAnsiTheme="minorHAnsi" w:cstheme="minorHAnsi"/>
                <w:sz w:val="20"/>
                <w:szCs w:val="20"/>
              </w:rPr>
            </w:pPr>
            <w:r>
              <w:rPr>
                <w:rFonts w:asciiTheme="minorHAnsi" w:hAnsiTheme="minorHAnsi" w:cstheme="minorHAnsi"/>
                <w:sz w:val="20"/>
                <w:szCs w:val="20"/>
              </w:rPr>
              <w:t>Amend the Education Act to prohibit any discretionary approval of monetary charges at public schools and assisted private schools.</w:t>
            </w:r>
            <w:r w:rsidR="00ED29CF">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316F0767" w14:textId="77777777" w:rsidR="002473E2" w:rsidRPr="0042062F" w:rsidRDefault="002473E2" w:rsidP="002473E2">
            <w:pPr>
              <w:jc w:val="center"/>
              <w:rPr>
                <w:rFonts w:asciiTheme="minorHAnsi" w:hAnsiTheme="minorHAnsi" w:cstheme="minorHAnsi"/>
                <w:sz w:val="20"/>
                <w:szCs w:val="20"/>
              </w:rPr>
            </w:pPr>
            <w:r>
              <w:rPr>
                <w:rFonts w:asciiTheme="minorHAnsi" w:hAnsiTheme="minorHAnsi" w:cstheme="minorHAnsi"/>
                <w:sz w:val="20"/>
                <w:szCs w:val="20"/>
              </w:rPr>
              <w:t>2013</w:t>
            </w:r>
          </w:p>
        </w:tc>
      </w:tr>
      <w:tr w:rsidR="002473E2" w:rsidRPr="0042062F" w14:paraId="4EB29EFE" w14:textId="77777777" w:rsidTr="002473E2">
        <w:tc>
          <w:tcPr>
            <w:tcW w:w="1908" w:type="dxa"/>
            <w:tcBorders>
              <w:top w:val="single" w:sz="4" w:space="0" w:color="auto"/>
            </w:tcBorders>
          </w:tcPr>
          <w:p w14:paraId="24438AEC" w14:textId="77777777" w:rsidR="002473E2" w:rsidRPr="0042062F" w:rsidRDefault="002473E2" w:rsidP="002473E2">
            <w:pPr>
              <w:rPr>
                <w:rFonts w:asciiTheme="minorHAnsi" w:hAnsiTheme="minorHAnsi" w:cstheme="minorHAnsi"/>
                <w:sz w:val="20"/>
                <w:szCs w:val="20"/>
              </w:rPr>
            </w:pPr>
            <w:r w:rsidRPr="0042062F">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4E35565A" w14:textId="77777777" w:rsidR="002473E2" w:rsidRPr="0042062F" w:rsidRDefault="00A91A28" w:rsidP="00A91A28">
            <w:pPr>
              <w:rPr>
                <w:rFonts w:asciiTheme="minorHAnsi" w:hAnsiTheme="minorHAnsi" w:cstheme="minorHAnsi"/>
                <w:sz w:val="20"/>
                <w:szCs w:val="20"/>
              </w:rPr>
            </w:pPr>
            <w:r>
              <w:rPr>
                <w:rFonts w:asciiTheme="minorHAnsi" w:hAnsiTheme="minorHAnsi" w:cstheme="minorHAnsi"/>
                <w:sz w:val="20"/>
                <w:szCs w:val="20"/>
              </w:rPr>
              <w:t>Ensure that criminal law enforcement agencies c</w:t>
            </w:r>
            <w:r w:rsidR="00CB4361">
              <w:rPr>
                <w:rFonts w:asciiTheme="minorHAnsi" w:hAnsiTheme="minorHAnsi" w:cstheme="minorHAnsi"/>
                <w:sz w:val="20"/>
                <w:szCs w:val="20"/>
              </w:rPr>
              <w:t xml:space="preserve">onduct investigations </w:t>
            </w:r>
            <w:r>
              <w:rPr>
                <w:rFonts w:asciiTheme="minorHAnsi" w:hAnsiTheme="minorHAnsi" w:cstheme="minorHAnsi"/>
                <w:sz w:val="20"/>
                <w:szCs w:val="20"/>
              </w:rPr>
              <w:t xml:space="preserve">of </w:t>
            </w:r>
            <w:r w:rsidR="002121A9">
              <w:rPr>
                <w:rFonts w:asciiTheme="minorHAnsi" w:hAnsiTheme="minorHAnsi" w:cstheme="minorHAnsi"/>
                <w:sz w:val="20"/>
                <w:szCs w:val="20"/>
              </w:rPr>
              <w:t>the worst forms of child labor</w:t>
            </w:r>
            <w:r>
              <w:rPr>
                <w:rFonts w:asciiTheme="minorHAnsi" w:hAnsiTheme="minorHAnsi" w:cstheme="minorHAnsi"/>
                <w:sz w:val="20"/>
                <w:szCs w:val="20"/>
              </w:rPr>
              <w:t>, and make their results publicly available</w:t>
            </w:r>
            <w:r w:rsidR="002121A9">
              <w:rPr>
                <w:rFonts w:asciiTheme="minorHAnsi" w:hAnsiTheme="minorHAnsi" w:cstheme="minorHAnsi"/>
                <w:sz w:val="20"/>
                <w:szCs w:val="20"/>
              </w:rPr>
              <w:t>.</w:t>
            </w:r>
          </w:p>
        </w:tc>
        <w:tc>
          <w:tcPr>
            <w:tcW w:w="1728" w:type="dxa"/>
            <w:tcBorders>
              <w:top w:val="single" w:sz="4" w:space="0" w:color="auto"/>
              <w:bottom w:val="single" w:sz="4" w:space="0" w:color="auto"/>
            </w:tcBorders>
          </w:tcPr>
          <w:p w14:paraId="6F3E93A2" w14:textId="77777777" w:rsidR="002473E2" w:rsidRPr="0042062F" w:rsidRDefault="00CB4361" w:rsidP="002473E2">
            <w:pPr>
              <w:jc w:val="center"/>
              <w:rPr>
                <w:rFonts w:asciiTheme="minorHAnsi" w:hAnsiTheme="minorHAnsi" w:cstheme="minorHAnsi"/>
                <w:sz w:val="20"/>
                <w:szCs w:val="20"/>
              </w:rPr>
            </w:pPr>
            <w:r>
              <w:rPr>
                <w:rFonts w:asciiTheme="minorHAnsi" w:hAnsiTheme="minorHAnsi" w:cstheme="minorHAnsi"/>
                <w:sz w:val="20"/>
                <w:szCs w:val="20"/>
              </w:rPr>
              <w:t>2013</w:t>
            </w:r>
          </w:p>
        </w:tc>
      </w:tr>
      <w:tr w:rsidR="00405AB6" w:rsidRPr="0042062F" w14:paraId="2F4B915E" w14:textId="77777777" w:rsidTr="002473E2">
        <w:tc>
          <w:tcPr>
            <w:tcW w:w="1908" w:type="dxa"/>
          </w:tcPr>
          <w:p w14:paraId="358A5AE7" w14:textId="77777777" w:rsidR="00405AB6" w:rsidRPr="0042062F" w:rsidRDefault="00405AB6"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17CE2796" w14:textId="77777777" w:rsidR="00405AB6" w:rsidRPr="0042062F" w:rsidRDefault="00405AB6" w:rsidP="00CB4361">
            <w:pPr>
              <w:rPr>
                <w:rFonts w:asciiTheme="minorHAnsi" w:hAnsiTheme="minorHAnsi" w:cstheme="minorHAnsi"/>
                <w:sz w:val="20"/>
                <w:szCs w:val="20"/>
              </w:rPr>
            </w:pPr>
            <w:r w:rsidRPr="00493D10">
              <w:rPr>
                <w:rFonts w:asciiTheme="minorHAnsi" w:hAnsiTheme="minorHAnsi"/>
                <w:sz w:val="20"/>
                <w:szCs w:val="20"/>
              </w:rPr>
              <w:t xml:space="preserve">Increase the number of labor inspectors </w:t>
            </w:r>
            <w:r w:rsidR="00CB4361">
              <w:rPr>
                <w:rFonts w:asciiTheme="minorHAnsi" w:hAnsiTheme="minorHAnsi"/>
                <w:sz w:val="20"/>
                <w:szCs w:val="20"/>
              </w:rPr>
              <w:t>to ensure</w:t>
            </w:r>
            <w:r w:rsidRPr="00493D10">
              <w:rPr>
                <w:rFonts w:asciiTheme="minorHAnsi" w:hAnsiTheme="minorHAnsi"/>
                <w:sz w:val="20"/>
                <w:szCs w:val="20"/>
              </w:rPr>
              <w:t xml:space="preserve"> child labor laws are adequately enforced.</w:t>
            </w:r>
          </w:p>
        </w:tc>
        <w:tc>
          <w:tcPr>
            <w:tcW w:w="1728" w:type="dxa"/>
            <w:tcBorders>
              <w:top w:val="single" w:sz="4" w:space="0" w:color="auto"/>
              <w:bottom w:val="single" w:sz="4" w:space="0" w:color="auto"/>
            </w:tcBorders>
          </w:tcPr>
          <w:p w14:paraId="5AD16CE6" w14:textId="5B56FE0A" w:rsidR="00405AB6" w:rsidRPr="0042062F" w:rsidRDefault="00405AB6" w:rsidP="0052009B">
            <w:pPr>
              <w:jc w:val="center"/>
              <w:rPr>
                <w:rFonts w:asciiTheme="minorHAnsi" w:hAnsiTheme="minorHAnsi" w:cstheme="minorHAnsi"/>
                <w:sz w:val="20"/>
                <w:szCs w:val="20"/>
              </w:rPr>
            </w:pPr>
            <w:r>
              <w:rPr>
                <w:rFonts w:asciiTheme="minorHAnsi" w:hAnsiTheme="minorHAnsi"/>
                <w:sz w:val="20"/>
                <w:szCs w:val="20"/>
              </w:rPr>
              <w:t>2011</w:t>
            </w:r>
            <w:r w:rsidR="008F1FC9">
              <w:rPr>
                <w:rFonts w:asciiTheme="minorHAnsi" w:hAnsiTheme="minorHAnsi"/>
                <w:sz w:val="20"/>
                <w:szCs w:val="20"/>
              </w:rPr>
              <w:t xml:space="preserve"> </w:t>
            </w:r>
            <w:r>
              <w:rPr>
                <w:rFonts w:asciiTheme="minorHAnsi" w:hAnsiTheme="minorHAnsi"/>
                <w:sz w:val="20"/>
                <w:szCs w:val="20"/>
              </w:rPr>
              <w:t>–</w:t>
            </w:r>
            <w:r w:rsidR="008F1FC9">
              <w:rPr>
                <w:rFonts w:asciiTheme="minorHAnsi" w:hAnsiTheme="minorHAnsi"/>
                <w:sz w:val="20"/>
                <w:szCs w:val="20"/>
              </w:rPr>
              <w:t xml:space="preserve"> </w:t>
            </w:r>
            <w:r>
              <w:rPr>
                <w:rFonts w:asciiTheme="minorHAnsi" w:hAnsiTheme="minorHAnsi"/>
                <w:sz w:val="20"/>
                <w:szCs w:val="20"/>
              </w:rPr>
              <w:t>2013</w:t>
            </w:r>
          </w:p>
        </w:tc>
      </w:tr>
      <w:tr w:rsidR="00700530" w:rsidRPr="0042062F" w14:paraId="59530336" w14:textId="77777777" w:rsidTr="002473E2">
        <w:tc>
          <w:tcPr>
            <w:tcW w:w="1908" w:type="dxa"/>
          </w:tcPr>
          <w:p w14:paraId="01148683" w14:textId="77777777" w:rsidR="00700530" w:rsidRPr="0042062F" w:rsidRDefault="00700530"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0B790E62" w14:textId="77777777" w:rsidR="00700530" w:rsidRPr="00493D10" w:rsidRDefault="00700530" w:rsidP="00700530">
            <w:pPr>
              <w:rPr>
                <w:rFonts w:asciiTheme="minorHAnsi" w:hAnsiTheme="minorHAnsi"/>
                <w:sz w:val="20"/>
                <w:szCs w:val="20"/>
              </w:rPr>
            </w:pPr>
            <w:r w:rsidRPr="00493D10">
              <w:rPr>
                <w:rFonts w:asciiTheme="minorHAnsi" w:hAnsiTheme="minorHAnsi"/>
                <w:sz w:val="20"/>
                <w:szCs w:val="20"/>
              </w:rPr>
              <w:t xml:space="preserve">Make information on </w:t>
            </w:r>
            <w:r>
              <w:rPr>
                <w:rFonts w:asciiTheme="minorHAnsi" w:hAnsiTheme="minorHAnsi"/>
                <w:sz w:val="20"/>
                <w:szCs w:val="20"/>
              </w:rPr>
              <w:t xml:space="preserve">the number of </w:t>
            </w:r>
            <w:r w:rsidRPr="00493D10">
              <w:rPr>
                <w:rFonts w:asciiTheme="minorHAnsi" w:hAnsiTheme="minorHAnsi"/>
                <w:sz w:val="20"/>
                <w:szCs w:val="20"/>
              </w:rPr>
              <w:t xml:space="preserve">inspections for child labor and </w:t>
            </w:r>
            <w:r>
              <w:rPr>
                <w:rFonts w:asciiTheme="minorHAnsi" w:hAnsiTheme="minorHAnsi"/>
                <w:sz w:val="20"/>
                <w:szCs w:val="20"/>
              </w:rPr>
              <w:t xml:space="preserve">their results </w:t>
            </w:r>
            <w:r w:rsidR="00A91A28">
              <w:rPr>
                <w:rFonts w:asciiTheme="minorHAnsi" w:hAnsiTheme="minorHAnsi"/>
                <w:sz w:val="20"/>
                <w:szCs w:val="20"/>
              </w:rPr>
              <w:t>public</w:t>
            </w:r>
            <w:r w:rsidRPr="00493D10">
              <w:rPr>
                <w:rFonts w:asciiTheme="minorHAnsi" w:hAnsiTheme="minorHAnsi"/>
                <w:sz w:val="20"/>
                <w:szCs w:val="20"/>
              </w:rPr>
              <w:t>ly available.</w:t>
            </w:r>
          </w:p>
        </w:tc>
        <w:tc>
          <w:tcPr>
            <w:tcW w:w="1728" w:type="dxa"/>
            <w:tcBorders>
              <w:top w:val="single" w:sz="4" w:space="0" w:color="auto"/>
              <w:bottom w:val="single" w:sz="4" w:space="0" w:color="auto"/>
            </w:tcBorders>
          </w:tcPr>
          <w:p w14:paraId="3E298152" w14:textId="03C3521B" w:rsidR="00700530" w:rsidRDefault="00700530" w:rsidP="0052009B">
            <w:pPr>
              <w:jc w:val="center"/>
              <w:rPr>
                <w:rFonts w:asciiTheme="minorHAnsi" w:hAnsiTheme="minorHAnsi"/>
                <w:sz w:val="20"/>
                <w:szCs w:val="20"/>
              </w:rPr>
            </w:pPr>
            <w:r>
              <w:rPr>
                <w:rFonts w:asciiTheme="minorHAnsi" w:hAnsiTheme="minorHAnsi" w:cstheme="minorHAnsi"/>
                <w:sz w:val="20"/>
                <w:szCs w:val="20"/>
              </w:rPr>
              <w:t>2012</w:t>
            </w:r>
            <w:r w:rsidR="008F1FC9">
              <w:rPr>
                <w:rFonts w:asciiTheme="minorHAnsi" w:hAnsiTheme="minorHAnsi" w:cstheme="minorHAnsi"/>
                <w:sz w:val="20"/>
                <w:szCs w:val="20"/>
              </w:rPr>
              <w:t xml:space="preserve"> </w:t>
            </w:r>
            <w:r>
              <w:rPr>
                <w:rFonts w:asciiTheme="minorHAnsi" w:hAnsiTheme="minorHAnsi" w:cstheme="minorHAnsi"/>
                <w:sz w:val="20"/>
                <w:szCs w:val="20"/>
              </w:rPr>
              <w:t>–</w:t>
            </w:r>
            <w:r w:rsidR="008F1FC9">
              <w:rPr>
                <w:rFonts w:asciiTheme="minorHAnsi" w:hAnsiTheme="minorHAnsi" w:cstheme="minorHAnsi"/>
                <w:sz w:val="20"/>
                <w:szCs w:val="20"/>
              </w:rPr>
              <w:t xml:space="preserve"> </w:t>
            </w:r>
            <w:r>
              <w:rPr>
                <w:rFonts w:asciiTheme="minorHAnsi" w:hAnsiTheme="minorHAnsi" w:cstheme="minorHAnsi"/>
                <w:sz w:val="20"/>
                <w:szCs w:val="20"/>
              </w:rPr>
              <w:t>2013</w:t>
            </w:r>
          </w:p>
        </w:tc>
      </w:tr>
      <w:tr w:rsidR="00700530" w:rsidRPr="0042062F" w14:paraId="11FF7745" w14:textId="77777777" w:rsidTr="002473E2">
        <w:tc>
          <w:tcPr>
            <w:tcW w:w="1908" w:type="dxa"/>
            <w:tcBorders>
              <w:bottom w:val="single" w:sz="4" w:space="0" w:color="auto"/>
            </w:tcBorders>
          </w:tcPr>
          <w:p w14:paraId="60AF1DA9" w14:textId="77777777" w:rsidR="00700530" w:rsidRPr="0042062F" w:rsidRDefault="00700530"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3911BD94" w14:textId="77777777" w:rsidR="00700530" w:rsidRPr="0042062F" w:rsidRDefault="00700530" w:rsidP="002473E2">
            <w:pPr>
              <w:rPr>
                <w:rFonts w:asciiTheme="minorHAnsi" w:hAnsiTheme="minorHAnsi" w:cstheme="minorHAnsi"/>
                <w:sz w:val="20"/>
                <w:szCs w:val="20"/>
              </w:rPr>
            </w:pPr>
            <w:r>
              <w:rPr>
                <w:rFonts w:asciiTheme="minorHAnsi" w:hAnsiTheme="minorHAnsi" w:cstheme="minorHAnsi"/>
                <w:sz w:val="20"/>
                <w:szCs w:val="20"/>
              </w:rPr>
              <w:t>Provide child labor and human trafficking training to all relevant authorities.</w:t>
            </w:r>
          </w:p>
        </w:tc>
        <w:tc>
          <w:tcPr>
            <w:tcW w:w="1728" w:type="dxa"/>
            <w:tcBorders>
              <w:top w:val="single" w:sz="4" w:space="0" w:color="auto"/>
              <w:bottom w:val="single" w:sz="4" w:space="0" w:color="auto"/>
            </w:tcBorders>
          </w:tcPr>
          <w:p w14:paraId="78A2A0CB" w14:textId="43BCD80F" w:rsidR="00700530" w:rsidRPr="0042062F" w:rsidRDefault="00700530" w:rsidP="0052009B">
            <w:pPr>
              <w:jc w:val="center"/>
              <w:rPr>
                <w:rFonts w:asciiTheme="minorHAnsi" w:hAnsiTheme="minorHAnsi" w:cstheme="minorHAnsi"/>
                <w:sz w:val="20"/>
                <w:szCs w:val="20"/>
              </w:rPr>
            </w:pPr>
            <w:r>
              <w:rPr>
                <w:rFonts w:asciiTheme="minorHAnsi" w:hAnsiTheme="minorHAnsi" w:cstheme="minorHAnsi"/>
                <w:sz w:val="20"/>
                <w:szCs w:val="20"/>
              </w:rPr>
              <w:t>2012</w:t>
            </w:r>
            <w:r w:rsidR="008F1FC9">
              <w:rPr>
                <w:rFonts w:asciiTheme="minorHAnsi" w:hAnsiTheme="minorHAnsi" w:cstheme="minorHAnsi"/>
                <w:sz w:val="20"/>
                <w:szCs w:val="20"/>
              </w:rPr>
              <w:t xml:space="preserve"> </w:t>
            </w:r>
            <w:r>
              <w:rPr>
                <w:rFonts w:asciiTheme="minorHAnsi" w:hAnsiTheme="minorHAnsi" w:cstheme="minorHAnsi"/>
                <w:sz w:val="20"/>
                <w:szCs w:val="20"/>
              </w:rPr>
              <w:t>–</w:t>
            </w:r>
            <w:r w:rsidR="008F1FC9">
              <w:rPr>
                <w:rFonts w:asciiTheme="minorHAnsi" w:hAnsiTheme="minorHAnsi" w:cstheme="minorHAnsi"/>
                <w:sz w:val="20"/>
                <w:szCs w:val="20"/>
              </w:rPr>
              <w:t xml:space="preserve"> </w:t>
            </w:r>
            <w:r>
              <w:rPr>
                <w:rFonts w:asciiTheme="minorHAnsi" w:hAnsiTheme="minorHAnsi" w:cstheme="minorHAnsi"/>
                <w:sz w:val="20"/>
                <w:szCs w:val="20"/>
              </w:rPr>
              <w:t>2013</w:t>
            </w:r>
          </w:p>
        </w:tc>
      </w:tr>
      <w:tr w:rsidR="00700530" w:rsidRPr="0042062F" w14:paraId="41087372" w14:textId="77777777" w:rsidTr="002473E2">
        <w:tc>
          <w:tcPr>
            <w:tcW w:w="1908" w:type="dxa"/>
            <w:tcBorders>
              <w:top w:val="single" w:sz="4" w:space="0" w:color="auto"/>
            </w:tcBorders>
          </w:tcPr>
          <w:p w14:paraId="108F5EB9" w14:textId="77777777" w:rsidR="00700530" w:rsidRPr="0042062F" w:rsidRDefault="00700530" w:rsidP="002473E2">
            <w:pPr>
              <w:rPr>
                <w:rFonts w:asciiTheme="minorHAnsi" w:hAnsiTheme="minorHAnsi" w:cstheme="minorHAnsi"/>
                <w:sz w:val="20"/>
                <w:szCs w:val="20"/>
              </w:rPr>
            </w:pPr>
            <w:r w:rsidRPr="0042062F">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67318BB6" w14:textId="77777777" w:rsidR="00700530" w:rsidRPr="0042062F" w:rsidRDefault="00C829E8" w:rsidP="002121A9">
            <w:pPr>
              <w:rPr>
                <w:rFonts w:asciiTheme="minorHAnsi" w:hAnsiTheme="minorHAnsi" w:cstheme="minorHAnsi"/>
                <w:sz w:val="20"/>
                <w:szCs w:val="20"/>
              </w:rPr>
            </w:pPr>
            <w:r>
              <w:rPr>
                <w:rFonts w:asciiTheme="minorHAnsi" w:hAnsiTheme="minorHAnsi" w:cstheme="minorHAnsi"/>
                <w:sz w:val="20"/>
                <w:szCs w:val="20"/>
              </w:rPr>
              <w:t>Adopt policies that specifically address the</w:t>
            </w:r>
            <w:r w:rsidR="00700530">
              <w:rPr>
                <w:rFonts w:asciiTheme="minorHAnsi" w:hAnsiTheme="minorHAnsi" w:cstheme="minorHAnsi"/>
                <w:sz w:val="20"/>
                <w:szCs w:val="20"/>
              </w:rPr>
              <w:t xml:space="preserve"> worst forms of child labor, including </w:t>
            </w:r>
            <w:r w:rsidR="002121A9">
              <w:rPr>
                <w:rFonts w:asciiTheme="minorHAnsi" w:hAnsiTheme="minorHAnsi" w:cstheme="minorHAnsi"/>
                <w:sz w:val="20"/>
                <w:szCs w:val="20"/>
              </w:rPr>
              <w:t>the</w:t>
            </w:r>
            <w:r w:rsidR="00700530">
              <w:rPr>
                <w:rFonts w:asciiTheme="minorHAnsi" w:hAnsiTheme="minorHAnsi" w:cstheme="minorHAnsi"/>
                <w:sz w:val="20"/>
                <w:szCs w:val="20"/>
              </w:rPr>
              <w:t xml:space="preserve"> commercial sexual exploitatio</w:t>
            </w:r>
            <w:r w:rsidR="002121A9">
              <w:rPr>
                <w:rFonts w:asciiTheme="minorHAnsi" w:hAnsiTheme="minorHAnsi" w:cstheme="minorHAnsi"/>
                <w:sz w:val="20"/>
                <w:szCs w:val="20"/>
              </w:rPr>
              <w:t>n of childre</w:t>
            </w:r>
            <w:r w:rsidR="00700530">
              <w:rPr>
                <w:rFonts w:asciiTheme="minorHAnsi" w:hAnsiTheme="minorHAnsi" w:cstheme="minorHAnsi"/>
                <w:sz w:val="20"/>
                <w:szCs w:val="20"/>
              </w:rPr>
              <w:t>n.</w:t>
            </w:r>
          </w:p>
        </w:tc>
        <w:tc>
          <w:tcPr>
            <w:tcW w:w="1728" w:type="dxa"/>
            <w:tcBorders>
              <w:top w:val="single" w:sz="4" w:space="0" w:color="auto"/>
              <w:bottom w:val="single" w:sz="4" w:space="0" w:color="auto"/>
            </w:tcBorders>
          </w:tcPr>
          <w:p w14:paraId="72C9C145" w14:textId="68A61025" w:rsidR="00700530" w:rsidRPr="0042062F" w:rsidRDefault="00700530" w:rsidP="0052009B">
            <w:pPr>
              <w:jc w:val="center"/>
              <w:rPr>
                <w:rFonts w:asciiTheme="minorHAnsi" w:hAnsiTheme="minorHAnsi" w:cstheme="minorHAnsi"/>
                <w:sz w:val="20"/>
                <w:szCs w:val="20"/>
              </w:rPr>
            </w:pPr>
            <w:r>
              <w:rPr>
                <w:rFonts w:asciiTheme="minorHAnsi" w:hAnsiTheme="minorHAnsi" w:cstheme="minorHAnsi"/>
                <w:sz w:val="20"/>
                <w:szCs w:val="20"/>
              </w:rPr>
              <w:t>2010</w:t>
            </w:r>
            <w:r w:rsidR="00F52A72">
              <w:rPr>
                <w:rFonts w:asciiTheme="minorHAnsi" w:hAnsiTheme="minorHAnsi" w:cstheme="minorHAnsi"/>
                <w:sz w:val="20"/>
                <w:szCs w:val="20"/>
              </w:rPr>
              <w:t xml:space="preserve"> </w:t>
            </w:r>
            <w:r w:rsidR="00AA374F">
              <w:rPr>
                <w:rFonts w:asciiTheme="minorHAnsi" w:hAnsiTheme="minorHAnsi" w:cstheme="minorHAnsi"/>
                <w:sz w:val="20"/>
                <w:szCs w:val="20"/>
              </w:rPr>
              <w:t>–</w:t>
            </w:r>
            <w:r w:rsidR="00F52A72">
              <w:rPr>
                <w:rFonts w:asciiTheme="minorHAnsi" w:hAnsiTheme="minorHAnsi" w:cstheme="minorHAnsi"/>
                <w:sz w:val="20"/>
                <w:szCs w:val="20"/>
              </w:rPr>
              <w:t xml:space="preserve"> </w:t>
            </w:r>
            <w:r>
              <w:rPr>
                <w:rFonts w:asciiTheme="minorHAnsi" w:hAnsiTheme="minorHAnsi" w:cstheme="minorHAnsi"/>
                <w:sz w:val="20"/>
                <w:szCs w:val="20"/>
              </w:rPr>
              <w:t>2013</w:t>
            </w:r>
          </w:p>
        </w:tc>
      </w:tr>
      <w:tr w:rsidR="00700530" w:rsidRPr="0042062F" w14:paraId="793F7CC9" w14:textId="77777777" w:rsidTr="002473E2">
        <w:tc>
          <w:tcPr>
            <w:tcW w:w="1908" w:type="dxa"/>
            <w:tcBorders>
              <w:top w:val="single" w:sz="4" w:space="0" w:color="auto"/>
            </w:tcBorders>
          </w:tcPr>
          <w:p w14:paraId="7C41AE28" w14:textId="77777777" w:rsidR="00700530" w:rsidRPr="0042062F" w:rsidRDefault="00700530" w:rsidP="002473E2">
            <w:pPr>
              <w:rPr>
                <w:rFonts w:asciiTheme="minorHAnsi" w:hAnsiTheme="minorHAnsi" w:cstheme="minorHAnsi"/>
                <w:sz w:val="20"/>
                <w:szCs w:val="20"/>
              </w:rPr>
            </w:pPr>
            <w:r w:rsidRPr="0042062F">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7EC33B40" w14:textId="77777777" w:rsidR="00700530" w:rsidRPr="0042062F" w:rsidRDefault="00700530" w:rsidP="002473E2">
            <w:pPr>
              <w:rPr>
                <w:rFonts w:asciiTheme="minorHAnsi" w:hAnsiTheme="minorHAnsi" w:cstheme="minorHAnsi"/>
                <w:sz w:val="20"/>
                <w:szCs w:val="20"/>
              </w:rPr>
            </w:pPr>
            <w:r w:rsidRPr="00493D10">
              <w:rPr>
                <w:rFonts w:asciiTheme="minorHAnsi" w:hAnsiTheme="minorHAnsi"/>
                <w:sz w:val="20"/>
                <w:szCs w:val="20"/>
              </w:rPr>
              <w:t>Conduct a comprehensive study to assess the nature and extent of the worst forms of child labor in the country</w:t>
            </w:r>
            <w:r>
              <w:rPr>
                <w:rFonts w:asciiTheme="minorHAnsi" w:hAnsiTheme="minorHAnsi"/>
                <w:sz w:val="20"/>
                <w:szCs w:val="20"/>
              </w:rPr>
              <w:t xml:space="preserve"> </w:t>
            </w:r>
            <w:r w:rsidR="00263A6E">
              <w:rPr>
                <w:rFonts w:asciiTheme="minorHAnsi" w:hAnsiTheme="minorHAnsi"/>
                <w:sz w:val="20"/>
                <w:szCs w:val="20"/>
              </w:rPr>
              <w:t xml:space="preserve">and use the results </w:t>
            </w:r>
            <w:r>
              <w:rPr>
                <w:rFonts w:asciiTheme="minorHAnsi" w:hAnsiTheme="minorHAnsi"/>
                <w:sz w:val="20"/>
                <w:szCs w:val="20"/>
              </w:rPr>
              <w:t>to inform policies and programs that address these practices.</w:t>
            </w:r>
          </w:p>
        </w:tc>
        <w:tc>
          <w:tcPr>
            <w:tcW w:w="1728" w:type="dxa"/>
            <w:tcBorders>
              <w:top w:val="single" w:sz="4" w:space="0" w:color="auto"/>
              <w:bottom w:val="single" w:sz="4" w:space="0" w:color="auto"/>
            </w:tcBorders>
          </w:tcPr>
          <w:p w14:paraId="22C4F6DF" w14:textId="7274799E" w:rsidR="00700530" w:rsidRPr="0042062F" w:rsidRDefault="00700530" w:rsidP="0052009B">
            <w:pPr>
              <w:jc w:val="center"/>
              <w:rPr>
                <w:rFonts w:asciiTheme="minorHAnsi" w:hAnsiTheme="minorHAnsi" w:cstheme="minorHAnsi"/>
                <w:sz w:val="20"/>
                <w:szCs w:val="20"/>
              </w:rPr>
            </w:pPr>
            <w:r>
              <w:rPr>
                <w:rFonts w:asciiTheme="minorHAnsi" w:hAnsiTheme="minorHAnsi" w:cstheme="minorHAnsi"/>
                <w:sz w:val="20"/>
                <w:szCs w:val="20"/>
              </w:rPr>
              <w:t>2009</w:t>
            </w:r>
            <w:r w:rsidR="008F1FC9">
              <w:rPr>
                <w:rFonts w:asciiTheme="minorHAnsi" w:hAnsiTheme="minorHAnsi" w:cstheme="minorHAnsi"/>
                <w:sz w:val="20"/>
                <w:szCs w:val="20"/>
              </w:rPr>
              <w:t xml:space="preserve"> </w:t>
            </w:r>
            <w:r>
              <w:rPr>
                <w:rFonts w:asciiTheme="minorHAnsi" w:hAnsiTheme="minorHAnsi" w:cstheme="minorHAnsi"/>
                <w:sz w:val="20"/>
                <w:szCs w:val="20"/>
              </w:rPr>
              <w:t>–</w:t>
            </w:r>
            <w:r w:rsidR="008F1FC9">
              <w:rPr>
                <w:rFonts w:asciiTheme="minorHAnsi" w:hAnsiTheme="minorHAnsi" w:cstheme="minorHAnsi"/>
                <w:sz w:val="20"/>
                <w:szCs w:val="20"/>
              </w:rPr>
              <w:t xml:space="preserve"> </w:t>
            </w:r>
            <w:r>
              <w:rPr>
                <w:rFonts w:asciiTheme="minorHAnsi" w:hAnsiTheme="minorHAnsi" w:cstheme="minorHAnsi"/>
                <w:sz w:val="20"/>
                <w:szCs w:val="20"/>
              </w:rPr>
              <w:t>2013</w:t>
            </w:r>
          </w:p>
        </w:tc>
      </w:tr>
      <w:tr w:rsidR="00700530" w:rsidRPr="0042062F" w14:paraId="256F6D28" w14:textId="77777777" w:rsidTr="002473E2">
        <w:tc>
          <w:tcPr>
            <w:tcW w:w="1908" w:type="dxa"/>
          </w:tcPr>
          <w:p w14:paraId="13A31891" w14:textId="77777777" w:rsidR="00700530" w:rsidRPr="0042062F" w:rsidRDefault="00700530"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72F23BBA" w14:textId="77777777" w:rsidR="00700530" w:rsidRPr="0042062F" w:rsidRDefault="00700530" w:rsidP="0068120D">
            <w:pPr>
              <w:rPr>
                <w:rFonts w:asciiTheme="minorHAnsi" w:hAnsiTheme="minorHAnsi" w:cstheme="minorHAnsi"/>
                <w:sz w:val="20"/>
                <w:szCs w:val="20"/>
              </w:rPr>
            </w:pPr>
            <w:r>
              <w:rPr>
                <w:rFonts w:asciiTheme="minorHAnsi" w:hAnsiTheme="minorHAnsi" w:cstheme="minorHAnsi"/>
                <w:sz w:val="20"/>
                <w:szCs w:val="20"/>
              </w:rPr>
              <w:t xml:space="preserve">Determine the impact of educational and after school programs on child labor. </w:t>
            </w:r>
          </w:p>
        </w:tc>
        <w:tc>
          <w:tcPr>
            <w:tcW w:w="1728" w:type="dxa"/>
            <w:tcBorders>
              <w:top w:val="single" w:sz="4" w:space="0" w:color="auto"/>
              <w:bottom w:val="single" w:sz="4" w:space="0" w:color="auto"/>
            </w:tcBorders>
          </w:tcPr>
          <w:p w14:paraId="51EA5298" w14:textId="09B08DEC" w:rsidR="00700530" w:rsidRPr="0042062F" w:rsidRDefault="00700530" w:rsidP="0052009B">
            <w:pPr>
              <w:jc w:val="center"/>
              <w:rPr>
                <w:rFonts w:asciiTheme="minorHAnsi" w:hAnsiTheme="minorHAnsi" w:cstheme="minorHAnsi"/>
                <w:sz w:val="20"/>
                <w:szCs w:val="20"/>
              </w:rPr>
            </w:pPr>
            <w:r>
              <w:rPr>
                <w:rFonts w:asciiTheme="minorHAnsi" w:hAnsiTheme="minorHAnsi" w:cstheme="minorHAnsi"/>
                <w:sz w:val="20"/>
                <w:szCs w:val="20"/>
              </w:rPr>
              <w:t>2011</w:t>
            </w:r>
            <w:r w:rsidR="008F1FC9">
              <w:rPr>
                <w:rFonts w:asciiTheme="minorHAnsi" w:hAnsiTheme="minorHAnsi" w:cstheme="minorHAnsi"/>
                <w:sz w:val="20"/>
                <w:szCs w:val="20"/>
              </w:rPr>
              <w:t xml:space="preserve"> </w:t>
            </w:r>
            <w:r>
              <w:rPr>
                <w:rFonts w:asciiTheme="minorHAnsi" w:hAnsiTheme="minorHAnsi" w:cstheme="minorHAnsi"/>
                <w:sz w:val="20"/>
                <w:szCs w:val="20"/>
              </w:rPr>
              <w:t>–</w:t>
            </w:r>
            <w:r w:rsidR="008F1FC9">
              <w:rPr>
                <w:rFonts w:asciiTheme="minorHAnsi" w:hAnsiTheme="minorHAnsi" w:cstheme="minorHAnsi"/>
                <w:sz w:val="20"/>
                <w:szCs w:val="20"/>
              </w:rPr>
              <w:t xml:space="preserve"> </w:t>
            </w:r>
            <w:r>
              <w:rPr>
                <w:rFonts w:asciiTheme="minorHAnsi" w:hAnsiTheme="minorHAnsi" w:cstheme="minorHAnsi"/>
                <w:sz w:val="20"/>
                <w:szCs w:val="20"/>
              </w:rPr>
              <w:t>2013</w:t>
            </w:r>
          </w:p>
        </w:tc>
      </w:tr>
      <w:tr w:rsidR="00700530" w:rsidRPr="0042062F" w14:paraId="0F554D47" w14:textId="77777777" w:rsidTr="002473E2">
        <w:tc>
          <w:tcPr>
            <w:tcW w:w="1908" w:type="dxa"/>
            <w:tcBorders>
              <w:bottom w:val="single" w:sz="4" w:space="0" w:color="auto"/>
            </w:tcBorders>
          </w:tcPr>
          <w:p w14:paraId="3EBB6C80" w14:textId="77777777" w:rsidR="00700530" w:rsidRPr="0042062F" w:rsidRDefault="00700530" w:rsidP="002473E2">
            <w:pPr>
              <w:rPr>
                <w:rFonts w:asciiTheme="minorHAnsi" w:hAnsiTheme="minorHAnsi" w:cstheme="minorHAnsi"/>
                <w:sz w:val="20"/>
                <w:szCs w:val="20"/>
              </w:rPr>
            </w:pPr>
          </w:p>
        </w:tc>
        <w:tc>
          <w:tcPr>
            <w:tcW w:w="5940" w:type="dxa"/>
            <w:tcBorders>
              <w:top w:val="single" w:sz="4" w:space="0" w:color="auto"/>
              <w:bottom w:val="single" w:sz="4" w:space="0" w:color="auto"/>
            </w:tcBorders>
          </w:tcPr>
          <w:p w14:paraId="373E4397" w14:textId="77777777" w:rsidR="00700530" w:rsidRPr="0042062F" w:rsidRDefault="00700530" w:rsidP="002473E2">
            <w:pPr>
              <w:rPr>
                <w:rFonts w:asciiTheme="minorHAnsi" w:hAnsiTheme="minorHAnsi" w:cstheme="minorHAnsi"/>
                <w:sz w:val="20"/>
                <w:szCs w:val="20"/>
              </w:rPr>
            </w:pPr>
            <w:r>
              <w:rPr>
                <w:rFonts w:asciiTheme="minorHAnsi" w:hAnsiTheme="minorHAnsi" w:cstheme="minorHAnsi"/>
                <w:sz w:val="20"/>
                <w:szCs w:val="20"/>
              </w:rPr>
              <w:t>Design and implement social programs that specifically target and assist children engaged in the worst forms of child labor, including in agriculture and commercial sexual exploitation.</w:t>
            </w:r>
          </w:p>
        </w:tc>
        <w:tc>
          <w:tcPr>
            <w:tcW w:w="1728" w:type="dxa"/>
            <w:tcBorders>
              <w:top w:val="single" w:sz="4" w:space="0" w:color="auto"/>
              <w:bottom w:val="single" w:sz="4" w:space="0" w:color="auto"/>
            </w:tcBorders>
          </w:tcPr>
          <w:p w14:paraId="6AB3D091" w14:textId="77777777" w:rsidR="00700530" w:rsidRPr="0042062F" w:rsidRDefault="00700530" w:rsidP="002473E2">
            <w:pPr>
              <w:jc w:val="center"/>
              <w:rPr>
                <w:rFonts w:asciiTheme="minorHAnsi" w:hAnsiTheme="minorHAnsi" w:cstheme="minorHAnsi"/>
                <w:sz w:val="20"/>
                <w:szCs w:val="20"/>
              </w:rPr>
            </w:pPr>
            <w:r>
              <w:rPr>
                <w:rFonts w:asciiTheme="minorHAnsi" w:hAnsiTheme="minorHAnsi" w:cstheme="minorHAnsi"/>
                <w:sz w:val="20"/>
                <w:szCs w:val="20"/>
              </w:rPr>
              <w:t>2013</w:t>
            </w:r>
          </w:p>
        </w:tc>
      </w:tr>
    </w:tbl>
    <w:p w14:paraId="7254807B" w14:textId="77777777" w:rsidR="00E07780" w:rsidRPr="0006202D" w:rsidRDefault="00E07780">
      <w:pPr>
        <w:rPr>
          <w:rFonts w:asciiTheme="minorHAnsi" w:hAnsiTheme="minorHAnsi"/>
          <w:sz w:val="22"/>
          <w:szCs w:val="22"/>
        </w:rPr>
      </w:pPr>
    </w:p>
    <w:p w14:paraId="2045EF5B" w14:textId="77777777" w:rsidR="00FE2383" w:rsidRDefault="0097465A" w:rsidP="00FE2383">
      <w:pPr>
        <w:rPr>
          <w:noProof/>
        </w:rPr>
      </w:pPr>
      <w:r>
        <w:rPr>
          <w:noProof/>
        </w:rPr>
        <w:fldChar w:fldCharType="begin"/>
      </w:r>
      <w:r w:rsidR="00E07780">
        <w:instrText xml:space="preserve"> ADDIN EN.REFLIST </w:instrText>
      </w:r>
      <w:r>
        <w:rPr>
          <w:noProof/>
        </w:rPr>
        <w:fldChar w:fldCharType="separate"/>
      </w:r>
      <w:bookmarkStart w:id="3" w:name="_ENREF_1"/>
      <w:r w:rsidR="00FE2383">
        <w:rPr>
          <w:noProof/>
        </w:rPr>
        <w:t>1.</w:t>
      </w:r>
      <w:r w:rsidR="00FE2383">
        <w:rPr>
          <w:noProof/>
        </w:rPr>
        <w:tab/>
        <w:t xml:space="preserve">U.S. Embassy- Bridgetown. </w:t>
      </w:r>
      <w:r w:rsidR="00FE2383" w:rsidRPr="00FE2383">
        <w:rPr>
          <w:i/>
          <w:noProof/>
        </w:rPr>
        <w:t>reporting, February 4, 2013</w:t>
      </w:r>
      <w:r w:rsidR="00FE2383">
        <w:rPr>
          <w:noProof/>
        </w:rPr>
        <w:t xml:space="preserve">. </w:t>
      </w:r>
      <w:bookmarkEnd w:id="3"/>
    </w:p>
    <w:p w14:paraId="03D282CE" w14:textId="27338695" w:rsidR="00FE2383" w:rsidRDefault="00FE2383" w:rsidP="00FE2383">
      <w:pPr>
        <w:rPr>
          <w:noProof/>
        </w:rPr>
      </w:pPr>
      <w:bookmarkStart w:id="4" w:name="_ENREF_2"/>
      <w:r>
        <w:rPr>
          <w:noProof/>
        </w:rPr>
        <w:t>2.</w:t>
      </w:r>
      <w:r>
        <w:rPr>
          <w:noProof/>
        </w:rPr>
        <w:tab/>
        <w:t xml:space="preserve">U.S. Department of State. "Saint Lucia," in </w:t>
      </w:r>
      <w:r w:rsidRPr="00FE2383">
        <w:rPr>
          <w:i/>
          <w:noProof/>
        </w:rPr>
        <w:t>Country Reports on Human Rights Practices- 2012</w:t>
      </w:r>
      <w:r>
        <w:rPr>
          <w:noProof/>
        </w:rPr>
        <w:t xml:space="preserve">. Washington, DC; April 19, 2013; </w:t>
      </w:r>
      <w:hyperlink r:id="rId13" w:anchor="wrapper" w:history="1">
        <w:r w:rsidRPr="00FE2383">
          <w:rPr>
            <w:rStyle w:val="Hyperlink"/>
            <w:noProof/>
          </w:rPr>
          <w:t>http://www.state.gov/j/drl/rls/hrrpt/humanrightsreport/index.htm#wrapper</w:t>
        </w:r>
      </w:hyperlink>
      <w:r>
        <w:rPr>
          <w:noProof/>
        </w:rPr>
        <w:t>.</w:t>
      </w:r>
      <w:bookmarkEnd w:id="4"/>
    </w:p>
    <w:p w14:paraId="58F4F514" w14:textId="01C55B84" w:rsidR="00FE2383" w:rsidRDefault="00FE2383" w:rsidP="00FE2383">
      <w:pPr>
        <w:rPr>
          <w:noProof/>
        </w:rPr>
      </w:pPr>
      <w:bookmarkStart w:id="5" w:name="_ENREF_3"/>
      <w:r>
        <w:rPr>
          <w:noProof/>
        </w:rPr>
        <w:t>3.</w:t>
      </w:r>
      <w:r>
        <w:rPr>
          <w:noProof/>
        </w:rPr>
        <w:tab/>
        <w:t xml:space="preserve">The Gleaner. "St Lucia Raises Concerns Over Increase in Child Prostitution." jamaica-gleaner.com [online] September 16, 2013 [cited January 19, 2014]; </w:t>
      </w:r>
      <w:hyperlink r:id="rId14" w:history="1">
        <w:r w:rsidRPr="00FE2383">
          <w:rPr>
            <w:rStyle w:val="Hyperlink"/>
            <w:noProof/>
          </w:rPr>
          <w:t>http://jamaica-gleaner.com/extra/article.php?id=2911</w:t>
        </w:r>
      </w:hyperlink>
      <w:r>
        <w:rPr>
          <w:noProof/>
        </w:rPr>
        <w:t>.</w:t>
      </w:r>
      <w:bookmarkEnd w:id="5"/>
    </w:p>
    <w:p w14:paraId="33DBFE7E" w14:textId="6B09A833" w:rsidR="00FE2383" w:rsidRDefault="00FE2383" w:rsidP="00FE2383">
      <w:pPr>
        <w:rPr>
          <w:noProof/>
        </w:rPr>
      </w:pPr>
      <w:bookmarkStart w:id="6" w:name="_ENREF_4"/>
      <w:r>
        <w:rPr>
          <w:noProof/>
        </w:rPr>
        <w:t>4.</w:t>
      </w:r>
      <w:r>
        <w:rPr>
          <w:noProof/>
        </w:rPr>
        <w:tab/>
        <w:t xml:space="preserve">U.S. Department of State. "Saint Lucia " in </w:t>
      </w:r>
      <w:r w:rsidRPr="00FE2383">
        <w:rPr>
          <w:i/>
          <w:noProof/>
        </w:rPr>
        <w:t>Trafficking in Persons Report- 2013</w:t>
      </w:r>
      <w:r>
        <w:rPr>
          <w:noProof/>
        </w:rPr>
        <w:t xml:space="preserve">. Washington, DC; June 19, 2013 </w:t>
      </w:r>
      <w:hyperlink r:id="rId15" w:history="1">
        <w:r w:rsidRPr="00FE2383">
          <w:rPr>
            <w:rStyle w:val="Hyperlink"/>
            <w:noProof/>
          </w:rPr>
          <w:t>http://www.state.gov/j/tip/rls/tiprpt/2013/index.htm</w:t>
        </w:r>
      </w:hyperlink>
      <w:r>
        <w:rPr>
          <w:noProof/>
        </w:rPr>
        <w:t>.</w:t>
      </w:r>
      <w:bookmarkEnd w:id="6"/>
    </w:p>
    <w:p w14:paraId="29A6F2EA" w14:textId="277EBA96" w:rsidR="00FE2383" w:rsidRDefault="00FE2383" w:rsidP="00FE2383">
      <w:pPr>
        <w:rPr>
          <w:noProof/>
        </w:rPr>
      </w:pPr>
      <w:bookmarkStart w:id="7" w:name="_ENREF_5"/>
      <w:r>
        <w:rPr>
          <w:noProof/>
        </w:rPr>
        <w:t>5.</w:t>
      </w:r>
      <w:r>
        <w:rPr>
          <w:noProof/>
        </w:rPr>
        <w:tab/>
        <w:t xml:space="preserve">UNESCO Institute for Statistics. </w:t>
      </w:r>
      <w:r w:rsidRPr="00FE2383">
        <w:rPr>
          <w:i/>
          <w:noProof/>
        </w:rPr>
        <w:t>Gross intake ratio to the last grade of primary. Total.</w:t>
      </w:r>
      <w:r>
        <w:rPr>
          <w:noProof/>
        </w:rPr>
        <w:t xml:space="preserve"> [accessed February 10, 2014]; </w:t>
      </w:r>
      <w:hyperlink r:id="rId16" w:history="1">
        <w:r w:rsidRPr="00FE2383">
          <w:rPr>
            <w:rStyle w:val="Hyperlink"/>
            <w:noProof/>
          </w:rPr>
          <w:t>http://www.uis.unesco.org/Pages/default.aspx?SPSLanguage=EN</w:t>
        </w:r>
      </w:hyperlink>
      <w:r>
        <w:rPr>
          <w:noProof/>
        </w:rPr>
        <w:t xml:space="preserve">. Data provided is the gross intake ratio to the last grade of primary school. This measure is a </w:t>
      </w:r>
      <w:r>
        <w:rPr>
          <w:noProof/>
        </w:rPr>
        <w:lastRenderedPageBreak/>
        <w:t>proxy measure for primary completion. For more information, please see the “Children's Work and Education Statistics: Sources and Definitions” section of this report.</w:t>
      </w:r>
      <w:bookmarkEnd w:id="7"/>
    </w:p>
    <w:p w14:paraId="6C4BFCBD" w14:textId="77777777" w:rsidR="00FE2383" w:rsidRDefault="00FE2383" w:rsidP="00FE2383">
      <w:pPr>
        <w:rPr>
          <w:noProof/>
        </w:rPr>
      </w:pPr>
      <w:bookmarkStart w:id="8" w:name="_ENREF_6"/>
      <w:r>
        <w:rPr>
          <w:noProof/>
        </w:rPr>
        <w:t>6.</w:t>
      </w:r>
      <w:r>
        <w:rPr>
          <w:noProof/>
        </w:rPr>
        <w:tab/>
        <w:t xml:space="preserve">UCW. </w:t>
      </w:r>
      <w:r w:rsidRPr="00FE2383">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236A1900" w14:textId="77777777" w:rsidR="00FE2383" w:rsidRDefault="00FE2383" w:rsidP="00FE2383">
      <w:pPr>
        <w:rPr>
          <w:noProof/>
        </w:rPr>
      </w:pPr>
      <w:bookmarkStart w:id="9" w:name="_ENREF_7"/>
      <w:r>
        <w:rPr>
          <w:noProof/>
        </w:rPr>
        <w:t>7.</w:t>
      </w:r>
      <w:r>
        <w:rPr>
          <w:noProof/>
        </w:rPr>
        <w:tab/>
        <w:t xml:space="preserve">U.S. Embassy- Bridgetown. </w:t>
      </w:r>
      <w:r w:rsidRPr="00FE2383">
        <w:rPr>
          <w:i/>
          <w:noProof/>
        </w:rPr>
        <w:t>reporting, January 16, 2014</w:t>
      </w:r>
      <w:r>
        <w:rPr>
          <w:noProof/>
        </w:rPr>
        <w:t xml:space="preserve">. </w:t>
      </w:r>
      <w:bookmarkEnd w:id="9"/>
    </w:p>
    <w:p w14:paraId="1BC8B9B8" w14:textId="77777777" w:rsidR="00FE2383" w:rsidRDefault="00FE2383" w:rsidP="00FE2383">
      <w:pPr>
        <w:rPr>
          <w:noProof/>
        </w:rPr>
      </w:pPr>
      <w:bookmarkStart w:id="10" w:name="_ENREF_8"/>
      <w:r>
        <w:rPr>
          <w:noProof/>
        </w:rPr>
        <w:t>8.</w:t>
      </w:r>
      <w:r>
        <w:rPr>
          <w:noProof/>
        </w:rPr>
        <w:tab/>
        <w:t>Government of Saint Lucia. Letter to USDOL official. November 26, 2012.</w:t>
      </w:r>
      <w:bookmarkEnd w:id="10"/>
    </w:p>
    <w:p w14:paraId="47F3E7EA" w14:textId="77777777" w:rsidR="00FE2383" w:rsidRDefault="00FE2383" w:rsidP="00FE2383">
      <w:pPr>
        <w:rPr>
          <w:noProof/>
        </w:rPr>
      </w:pPr>
      <w:bookmarkStart w:id="11" w:name="_ENREF_9"/>
      <w:r>
        <w:rPr>
          <w:noProof/>
        </w:rPr>
        <w:t>9.</w:t>
      </w:r>
      <w:r>
        <w:rPr>
          <w:noProof/>
        </w:rPr>
        <w:tab/>
        <w:t xml:space="preserve">Government of Saint Lucia. </w:t>
      </w:r>
      <w:r w:rsidRPr="00FE2383">
        <w:rPr>
          <w:i/>
          <w:noProof/>
        </w:rPr>
        <w:t>Optional Protocol to the Convention on the Rights of the Child on the Involvement of Children in Armed Conflict</w:t>
      </w:r>
      <w:r>
        <w:rPr>
          <w:noProof/>
        </w:rPr>
        <w:t>, enacted January 15, 2014. https://treaties.un.org/pages/ViewDetails.aspx?src=TREATY&amp;mtdsg_no=IV-11-b&amp;chapter=4&amp;lang=en.</w:t>
      </w:r>
      <w:bookmarkEnd w:id="11"/>
    </w:p>
    <w:p w14:paraId="7260EA61" w14:textId="77777777" w:rsidR="00FE2383" w:rsidRDefault="00FE2383" w:rsidP="00FE2383">
      <w:pPr>
        <w:rPr>
          <w:noProof/>
        </w:rPr>
      </w:pPr>
      <w:bookmarkStart w:id="12" w:name="_ENREF_10"/>
      <w:r>
        <w:rPr>
          <w:noProof/>
        </w:rPr>
        <w:t>10.</w:t>
      </w:r>
      <w:r>
        <w:rPr>
          <w:noProof/>
        </w:rPr>
        <w:tab/>
        <w:t xml:space="preserve">Government of Saint Lucia. </w:t>
      </w:r>
      <w:r w:rsidRPr="00FE2383">
        <w:rPr>
          <w:i/>
          <w:noProof/>
        </w:rPr>
        <w:t>Protocol to Prevent, Suppress and Punish Trafficking in Persons, Especially Women and Children, supplementing the United Nations Convention against Transnational Organized Crime</w:t>
      </w:r>
      <w:r>
        <w:rPr>
          <w:noProof/>
        </w:rPr>
        <w:t>, enacted July 16, 2013. https://treaties.un.org/doc/Publication/MTDSG/Volume%20II/Chapter%20XVIII/XVIII-12-a.en.pdf.</w:t>
      </w:r>
      <w:bookmarkEnd w:id="12"/>
    </w:p>
    <w:p w14:paraId="20F26E9B" w14:textId="4C685334" w:rsidR="00FE2383" w:rsidRDefault="00FE2383" w:rsidP="00FE2383">
      <w:pPr>
        <w:rPr>
          <w:noProof/>
        </w:rPr>
      </w:pPr>
      <w:bookmarkStart w:id="13" w:name="_ENREF_11"/>
      <w:r>
        <w:rPr>
          <w:noProof/>
        </w:rPr>
        <w:t>11.</w:t>
      </w:r>
      <w:r>
        <w:rPr>
          <w:noProof/>
        </w:rPr>
        <w:tab/>
        <w:t xml:space="preserve">Government of Saint Lucia. </w:t>
      </w:r>
      <w:r w:rsidRPr="00FE2383">
        <w:rPr>
          <w:i/>
          <w:noProof/>
        </w:rPr>
        <w:t>Optional Protocol to the Convention on the Rights of the Child on the Sale of Children, Child Prostitution and Child Pornography</w:t>
      </w:r>
      <w:r>
        <w:rPr>
          <w:noProof/>
        </w:rPr>
        <w:t xml:space="preserve">, enacted October 8, 2013. </w:t>
      </w:r>
      <w:hyperlink r:id="rId17" w:history="1">
        <w:r w:rsidRPr="00FE2383">
          <w:rPr>
            <w:rStyle w:val="Hyperlink"/>
            <w:noProof/>
          </w:rPr>
          <w:t>http://treaties.un.org/Pages/ViewDetails.aspx?src=TREATY&amp;mtdsg_no=IV-11-c&amp;chapter=4&amp;lang=en</w:t>
        </w:r>
      </w:hyperlink>
      <w:r>
        <w:rPr>
          <w:noProof/>
        </w:rPr>
        <w:t>.</w:t>
      </w:r>
      <w:bookmarkEnd w:id="13"/>
    </w:p>
    <w:p w14:paraId="5FA0DD50" w14:textId="77777777" w:rsidR="00FE2383" w:rsidRDefault="00FE2383" w:rsidP="00FE2383">
      <w:pPr>
        <w:rPr>
          <w:noProof/>
        </w:rPr>
      </w:pPr>
      <w:bookmarkStart w:id="14" w:name="_ENREF_12"/>
      <w:r>
        <w:rPr>
          <w:noProof/>
        </w:rPr>
        <w:t>12.</w:t>
      </w:r>
      <w:r>
        <w:rPr>
          <w:noProof/>
        </w:rPr>
        <w:tab/>
        <w:t xml:space="preserve">Government of Saint Lucia. </w:t>
      </w:r>
      <w:r w:rsidRPr="00FE2383">
        <w:rPr>
          <w:i/>
          <w:noProof/>
        </w:rPr>
        <w:t>Labor Code</w:t>
      </w:r>
      <w:r>
        <w:rPr>
          <w:noProof/>
        </w:rPr>
        <w:t xml:space="preserve">, enacted 2006. </w:t>
      </w:r>
      <w:bookmarkEnd w:id="14"/>
    </w:p>
    <w:p w14:paraId="6118F3F0" w14:textId="77777777" w:rsidR="00FE2383" w:rsidRDefault="00FE2383" w:rsidP="00FE2383">
      <w:pPr>
        <w:rPr>
          <w:noProof/>
        </w:rPr>
      </w:pPr>
      <w:bookmarkStart w:id="15" w:name="_ENREF_13"/>
      <w:r>
        <w:rPr>
          <w:noProof/>
        </w:rPr>
        <w:t>13.</w:t>
      </w:r>
      <w:r>
        <w:rPr>
          <w:noProof/>
        </w:rPr>
        <w:tab/>
        <w:t xml:space="preserve">Government of Saint Lucia. </w:t>
      </w:r>
      <w:r w:rsidRPr="00FE2383">
        <w:rPr>
          <w:i/>
          <w:noProof/>
        </w:rPr>
        <w:t>Labor Code (Amendment) Act</w:t>
      </w:r>
      <w:r>
        <w:rPr>
          <w:noProof/>
        </w:rPr>
        <w:t xml:space="preserve">, enacted 2011. </w:t>
      </w:r>
      <w:bookmarkEnd w:id="15"/>
    </w:p>
    <w:p w14:paraId="32D8932B" w14:textId="48C5160E" w:rsidR="00FE2383" w:rsidRDefault="00FE2383" w:rsidP="00FE2383">
      <w:pPr>
        <w:rPr>
          <w:noProof/>
        </w:rPr>
      </w:pPr>
      <w:bookmarkStart w:id="16" w:name="_ENREF_14"/>
      <w:r>
        <w:rPr>
          <w:noProof/>
        </w:rPr>
        <w:t>14.</w:t>
      </w:r>
      <w:r>
        <w:rPr>
          <w:noProof/>
        </w:rPr>
        <w:tab/>
        <w:t xml:space="preserve">Government of Saint Lucia. </w:t>
      </w:r>
      <w:r w:rsidRPr="00FE2383">
        <w:rPr>
          <w:i/>
          <w:noProof/>
        </w:rPr>
        <w:t>Employees (Occupational Health and Safety) Act</w:t>
      </w:r>
      <w:r>
        <w:rPr>
          <w:noProof/>
        </w:rPr>
        <w:t xml:space="preserve">, S.I.93/1985, enacted 2001. </w:t>
      </w:r>
      <w:hyperlink r:id="rId18" w:history="1">
        <w:r w:rsidRPr="00FE2383">
          <w:rPr>
            <w:rStyle w:val="Hyperlink"/>
            <w:noProof/>
          </w:rPr>
          <w:t>http://www.ilocarib.org.tt/cariblex/stl_act1.shtml</w:t>
        </w:r>
      </w:hyperlink>
      <w:r>
        <w:rPr>
          <w:noProof/>
        </w:rPr>
        <w:t>.</w:t>
      </w:r>
      <w:bookmarkEnd w:id="16"/>
    </w:p>
    <w:p w14:paraId="2879BA6A" w14:textId="2A25BCBD" w:rsidR="00FE2383" w:rsidRDefault="00FE2383" w:rsidP="00FE2383">
      <w:pPr>
        <w:rPr>
          <w:noProof/>
        </w:rPr>
      </w:pPr>
      <w:bookmarkStart w:id="17" w:name="_ENREF_15"/>
      <w:r>
        <w:rPr>
          <w:noProof/>
        </w:rPr>
        <w:t>15.</w:t>
      </w:r>
      <w:r>
        <w:rPr>
          <w:noProof/>
        </w:rPr>
        <w:tab/>
        <w:t xml:space="preserve">Government of Saint Lucia. </w:t>
      </w:r>
      <w:r w:rsidRPr="00FE2383">
        <w:rPr>
          <w:i/>
          <w:noProof/>
        </w:rPr>
        <w:t>The Saint Lucia Constitutional Order of 1978</w:t>
      </w:r>
      <w:r>
        <w:rPr>
          <w:noProof/>
        </w:rPr>
        <w:t xml:space="preserve">, enacted 1978. </w:t>
      </w:r>
      <w:hyperlink r:id="rId19" w:history="1">
        <w:r w:rsidRPr="00FE2383">
          <w:rPr>
            <w:rStyle w:val="Hyperlink"/>
            <w:noProof/>
          </w:rPr>
          <w:t>http://pdba.georgetown.edu/Constitutions/Lucia/Luc78.html</w:t>
        </w:r>
      </w:hyperlink>
      <w:r>
        <w:rPr>
          <w:noProof/>
        </w:rPr>
        <w:t>.</w:t>
      </w:r>
      <w:bookmarkEnd w:id="17"/>
    </w:p>
    <w:p w14:paraId="56435D24" w14:textId="77777777" w:rsidR="00FE2383" w:rsidRDefault="00FE2383" w:rsidP="00FE2383">
      <w:pPr>
        <w:rPr>
          <w:noProof/>
        </w:rPr>
      </w:pPr>
      <w:bookmarkStart w:id="18" w:name="_ENREF_16"/>
      <w:r>
        <w:rPr>
          <w:noProof/>
        </w:rPr>
        <w:t>16.</w:t>
      </w:r>
      <w:r>
        <w:rPr>
          <w:noProof/>
        </w:rPr>
        <w:tab/>
        <w:t xml:space="preserve">Government of Saint Lucia. </w:t>
      </w:r>
      <w:r w:rsidRPr="00FE2383">
        <w:rPr>
          <w:i/>
          <w:noProof/>
        </w:rPr>
        <w:t>Counter-Trafficking Act 2010</w:t>
      </w:r>
      <w:r>
        <w:rPr>
          <w:noProof/>
        </w:rPr>
        <w:t>, No. 7, enacted January 25, 2010. [source on file].</w:t>
      </w:r>
      <w:bookmarkEnd w:id="18"/>
    </w:p>
    <w:p w14:paraId="002FACEF" w14:textId="6643F168" w:rsidR="00FE2383" w:rsidRDefault="00FE2383" w:rsidP="00FE2383">
      <w:pPr>
        <w:rPr>
          <w:noProof/>
        </w:rPr>
      </w:pPr>
      <w:bookmarkStart w:id="19" w:name="_ENREF_17"/>
      <w:r>
        <w:rPr>
          <w:noProof/>
        </w:rPr>
        <w:t>17.</w:t>
      </w:r>
      <w:r>
        <w:rPr>
          <w:noProof/>
        </w:rPr>
        <w:tab/>
        <w:t xml:space="preserve">Government of Saint Lucia. </w:t>
      </w:r>
      <w:r w:rsidRPr="00FE2383">
        <w:rPr>
          <w:i/>
          <w:noProof/>
        </w:rPr>
        <w:t>Criminal Code</w:t>
      </w:r>
      <w:r>
        <w:rPr>
          <w:noProof/>
        </w:rPr>
        <w:t xml:space="preserve">, enacted 2004. </w:t>
      </w:r>
      <w:hyperlink r:id="rId20" w:history="1">
        <w:r w:rsidRPr="00FE2383">
          <w:rPr>
            <w:rStyle w:val="Hyperlink"/>
            <w:noProof/>
          </w:rPr>
          <w:t>www.stlucia.gov.lc/docs/DraftCriminalCode20031.pdf</w:t>
        </w:r>
      </w:hyperlink>
      <w:r>
        <w:rPr>
          <w:noProof/>
        </w:rPr>
        <w:t>.</w:t>
      </w:r>
      <w:bookmarkEnd w:id="19"/>
    </w:p>
    <w:p w14:paraId="51E81020" w14:textId="7C5B3C01" w:rsidR="00FE2383" w:rsidRDefault="00FE2383" w:rsidP="00FE2383">
      <w:pPr>
        <w:rPr>
          <w:noProof/>
        </w:rPr>
      </w:pPr>
      <w:bookmarkStart w:id="20" w:name="_ENREF_18"/>
      <w:r>
        <w:rPr>
          <w:noProof/>
        </w:rPr>
        <w:t>18.</w:t>
      </w:r>
      <w:r>
        <w:rPr>
          <w:noProof/>
        </w:rPr>
        <w:tab/>
        <w:t xml:space="preserve">Government of Saint Lucia. </w:t>
      </w:r>
      <w:r w:rsidRPr="00FE2383">
        <w:rPr>
          <w:i/>
          <w:noProof/>
        </w:rPr>
        <w:t>Education Act</w:t>
      </w:r>
      <w:r>
        <w:rPr>
          <w:noProof/>
        </w:rPr>
        <w:t xml:space="preserve">, 41, enacted 1999. </w:t>
      </w:r>
      <w:hyperlink r:id="rId21" w:history="1">
        <w:r w:rsidRPr="00FE2383">
          <w:rPr>
            <w:rStyle w:val="Hyperlink"/>
            <w:noProof/>
          </w:rPr>
          <w:t>http://planipolis.iiep.unesco.org/upload/Saint%20Lucia/Saint%20Lucia%20Education%20Act%201999.pdf</w:t>
        </w:r>
      </w:hyperlink>
      <w:r>
        <w:rPr>
          <w:noProof/>
        </w:rPr>
        <w:t>.</w:t>
      </w:r>
      <w:bookmarkEnd w:id="20"/>
    </w:p>
    <w:p w14:paraId="1A2FE94B" w14:textId="3191BBE3" w:rsidR="00FE2383" w:rsidRDefault="00FE2383" w:rsidP="00FE2383">
      <w:pPr>
        <w:rPr>
          <w:noProof/>
        </w:rPr>
      </w:pPr>
      <w:bookmarkStart w:id="21" w:name="_ENREF_19"/>
      <w:r>
        <w:rPr>
          <w:noProof/>
        </w:rPr>
        <w:t>19.</w:t>
      </w:r>
      <w:r>
        <w:rPr>
          <w:noProof/>
        </w:rPr>
        <w:tab/>
        <w:t xml:space="preserve">ILO Committee of Experts. </w:t>
      </w:r>
      <w:r w:rsidRPr="00FE2383">
        <w:rPr>
          <w:i/>
          <w:noProof/>
        </w:rPr>
        <w:t xml:space="preserve">Individual Direct Request concerning Worst Forms of Child Labour Convention, 1999 (No. 182) Saint Lucia (ratification: 2000) Submitted: 2010 </w:t>
      </w:r>
      <w:r>
        <w:rPr>
          <w:noProof/>
        </w:rPr>
        <w:t xml:space="preserve">accessed December 21, 2012; </w:t>
      </w:r>
      <w:hyperlink r:id="rId22" w:history="1">
        <w:r w:rsidRPr="00FE2383">
          <w:rPr>
            <w:rStyle w:val="Hyperlink"/>
            <w:noProof/>
          </w:rPr>
          <w:t>http://www.ilo.org/dyn/normlex/en/f?p=1000:20010:0::NO:20010::</w:t>
        </w:r>
      </w:hyperlink>
      <w:r>
        <w:rPr>
          <w:noProof/>
        </w:rPr>
        <w:t>.</w:t>
      </w:r>
      <w:bookmarkEnd w:id="21"/>
    </w:p>
    <w:p w14:paraId="499E8387" w14:textId="42A4BBCC" w:rsidR="00FE2383" w:rsidRDefault="00FE2383" w:rsidP="00FE2383">
      <w:pPr>
        <w:rPr>
          <w:noProof/>
        </w:rPr>
      </w:pPr>
      <w:bookmarkStart w:id="22" w:name="_ENREF_20"/>
      <w:r>
        <w:rPr>
          <w:noProof/>
        </w:rPr>
        <w:t>20.</w:t>
      </w:r>
      <w:r>
        <w:rPr>
          <w:noProof/>
        </w:rPr>
        <w:tab/>
        <w:t xml:space="preserve">U.S. Department of State. "Saint Lucia," in </w:t>
      </w:r>
      <w:r w:rsidRPr="00FE2383">
        <w:rPr>
          <w:i/>
          <w:noProof/>
        </w:rPr>
        <w:t>Country Reports on Human Rights Practices - 2013</w:t>
      </w:r>
      <w:r>
        <w:rPr>
          <w:noProof/>
        </w:rPr>
        <w:t xml:space="preserve">. Washington, DC; February 27, 2014; </w:t>
      </w:r>
      <w:hyperlink r:id="rId23" w:history="1">
        <w:r w:rsidRPr="00FE2383">
          <w:rPr>
            <w:rStyle w:val="Hyperlink"/>
            <w:noProof/>
          </w:rPr>
          <w:t>http://www.state.gov/documents/organization/220680.pdf</w:t>
        </w:r>
      </w:hyperlink>
      <w:r>
        <w:rPr>
          <w:noProof/>
        </w:rPr>
        <w:t>.</w:t>
      </w:r>
      <w:bookmarkEnd w:id="22"/>
    </w:p>
    <w:p w14:paraId="0BD774DD" w14:textId="180BF262" w:rsidR="00FE2383" w:rsidRDefault="00FE2383" w:rsidP="00FE2383">
      <w:pPr>
        <w:rPr>
          <w:noProof/>
        </w:rPr>
      </w:pPr>
      <w:bookmarkStart w:id="23" w:name="_ENREF_21"/>
      <w:r>
        <w:rPr>
          <w:noProof/>
        </w:rPr>
        <w:lastRenderedPageBreak/>
        <w:t>21.</w:t>
      </w:r>
      <w:r>
        <w:rPr>
          <w:noProof/>
        </w:rPr>
        <w:tab/>
        <w:t xml:space="preserve">ILO Committee of Experts. </w:t>
      </w:r>
      <w:r w:rsidRPr="00FE2383">
        <w:rPr>
          <w:i/>
          <w:noProof/>
        </w:rPr>
        <w:t>Individual Direct Request concerning Worst Forms of Child Labor Convention, 1999 (No.182) Saint Lucia (Ratification: 2000) Published: 2012</w:t>
      </w:r>
      <w:r>
        <w:rPr>
          <w:noProof/>
        </w:rPr>
        <w:t xml:space="preserve">; accessed January 19, 2014; </w:t>
      </w:r>
      <w:hyperlink r:id="rId24" w:history="1">
        <w:r w:rsidRPr="00FE2383">
          <w:rPr>
            <w:rStyle w:val="Hyperlink"/>
            <w:noProof/>
          </w:rPr>
          <w:t>http://www.ilo.org/dyn/normlex/en/f?p=1000:20010:0::NO:20010::</w:t>
        </w:r>
      </w:hyperlink>
      <w:r>
        <w:rPr>
          <w:noProof/>
        </w:rPr>
        <w:t>.</w:t>
      </w:r>
      <w:bookmarkEnd w:id="23"/>
    </w:p>
    <w:p w14:paraId="42CAB67B" w14:textId="473C2A3B" w:rsidR="00FE2383" w:rsidRDefault="00FE2383" w:rsidP="00FE2383">
      <w:pPr>
        <w:rPr>
          <w:noProof/>
        </w:rPr>
      </w:pPr>
      <w:bookmarkStart w:id="24" w:name="_ENREF_22"/>
      <w:r>
        <w:rPr>
          <w:noProof/>
        </w:rPr>
        <w:t>22.</w:t>
      </w:r>
      <w:r>
        <w:rPr>
          <w:noProof/>
        </w:rPr>
        <w:tab/>
        <w:t xml:space="preserve">Child Soldiers International. "Appendix II: Data Summary on Recruitment Ages of National Armies," in </w:t>
      </w:r>
      <w:r w:rsidRPr="00FE2383">
        <w:rPr>
          <w:i/>
          <w:noProof/>
        </w:rPr>
        <w:t>Louder than Words: An Agenda for Action to End State Ues of Child Soldiers</w:t>
      </w:r>
      <w:r>
        <w:rPr>
          <w:noProof/>
        </w:rPr>
        <w:t xml:space="preserve">. London; 2012; </w:t>
      </w:r>
      <w:hyperlink r:id="rId25" w:history="1">
        <w:r w:rsidRPr="00FE2383">
          <w:rPr>
            <w:rStyle w:val="Hyperlink"/>
            <w:noProof/>
          </w:rPr>
          <w:t>http://www.child-soldiers.org/global_report_reader.php?id=562</w:t>
        </w:r>
      </w:hyperlink>
      <w:r>
        <w:rPr>
          <w:noProof/>
        </w:rPr>
        <w:t>.</w:t>
      </w:r>
      <w:bookmarkEnd w:id="24"/>
    </w:p>
    <w:p w14:paraId="496F0B9D" w14:textId="441C85A1" w:rsidR="00FE2383" w:rsidRDefault="00FE2383" w:rsidP="00FE2383">
      <w:pPr>
        <w:rPr>
          <w:noProof/>
        </w:rPr>
      </w:pPr>
      <w:bookmarkStart w:id="25" w:name="_ENREF_23"/>
      <w:r>
        <w:rPr>
          <w:noProof/>
        </w:rPr>
        <w:t>23.</w:t>
      </w:r>
      <w:r>
        <w:rPr>
          <w:noProof/>
        </w:rPr>
        <w:tab/>
        <w:t xml:space="preserve">Child Rights International Network. </w:t>
      </w:r>
      <w:r w:rsidRPr="00FE2383">
        <w:rPr>
          <w:i/>
          <w:noProof/>
        </w:rPr>
        <w:t>St Lucia: Children's Rights References in the Universal Periodic Review</w:t>
      </w:r>
      <w:r>
        <w:rPr>
          <w:noProof/>
        </w:rPr>
        <w:t xml:space="preserve">. London; January 25, 2011. </w:t>
      </w:r>
      <w:hyperlink r:id="rId26" w:history="1">
        <w:r w:rsidRPr="00FE2383">
          <w:rPr>
            <w:rStyle w:val="Hyperlink"/>
            <w:noProof/>
          </w:rPr>
          <w:t>http://www.crin.org/resources/infodetail.asp?ID=23904</w:t>
        </w:r>
      </w:hyperlink>
      <w:r>
        <w:rPr>
          <w:noProof/>
        </w:rPr>
        <w:t>.</w:t>
      </w:r>
      <w:bookmarkEnd w:id="25"/>
    </w:p>
    <w:p w14:paraId="66E64FAF" w14:textId="756371CF" w:rsidR="00FE2383" w:rsidRDefault="00FE2383" w:rsidP="00FE2383">
      <w:pPr>
        <w:rPr>
          <w:noProof/>
        </w:rPr>
      </w:pPr>
      <w:bookmarkStart w:id="26" w:name="_ENREF_24"/>
      <w:r>
        <w:rPr>
          <w:noProof/>
        </w:rPr>
        <w:t>24.</w:t>
      </w:r>
      <w:r>
        <w:rPr>
          <w:noProof/>
        </w:rPr>
        <w:tab/>
        <w:t xml:space="preserve">International Labor Oranization. </w:t>
      </w:r>
      <w:r w:rsidRPr="00FE2383">
        <w:rPr>
          <w:i/>
          <w:noProof/>
        </w:rPr>
        <w:t>Decent Work Programmes for Members of the Organisation of Eastern Caribbean States (2010-2015)</w:t>
      </w:r>
      <w:r>
        <w:rPr>
          <w:noProof/>
        </w:rPr>
        <w:t xml:space="preserve">. Geneva, ILO; 2010. </w:t>
      </w:r>
      <w:hyperlink r:id="rId27" w:history="1">
        <w:r w:rsidRPr="00FE2383">
          <w:rPr>
            <w:rStyle w:val="Hyperlink"/>
            <w:noProof/>
          </w:rPr>
          <w:t>http://www.ilocarib.org.tt/images/stories/contenido/pdf/DecentWork/dwcp-oecs.pdf</w:t>
        </w:r>
      </w:hyperlink>
      <w:r>
        <w:rPr>
          <w:noProof/>
        </w:rPr>
        <w:t>.</w:t>
      </w:r>
      <w:bookmarkEnd w:id="26"/>
    </w:p>
    <w:p w14:paraId="5AD4CEBF" w14:textId="4D43835C" w:rsidR="00FE2383" w:rsidRDefault="00FE2383" w:rsidP="00FE2383">
      <w:pPr>
        <w:rPr>
          <w:noProof/>
        </w:rPr>
      </w:pPr>
      <w:bookmarkStart w:id="27" w:name="_ENREF_25"/>
      <w:r>
        <w:rPr>
          <w:noProof/>
        </w:rPr>
        <w:t>25.</w:t>
      </w:r>
      <w:r>
        <w:rPr>
          <w:noProof/>
        </w:rPr>
        <w:tab/>
      </w:r>
      <w:r w:rsidRPr="00FE2383">
        <w:rPr>
          <w:i/>
          <w:noProof/>
        </w:rPr>
        <w:t>Inter-American Conference of Ministers of Labor, Proyecto de Declaración de Medellín de 2013, November 12, 2013</w:t>
      </w:r>
      <w:r>
        <w:rPr>
          <w:noProof/>
        </w:rPr>
        <w:t xml:space="preserve">, Mintrabajo, [online] [cited June 5, 2014]; </w:t>
      </w:r>
      <w:hyperlink r:id="rId28" w:history="1">
        <w:r w:rsidRPr="00FE2383">
          <w:rPr>
            <w:rStyle w:val="Hyperlink"/>
            <w:noProof/>
          </w:rPr>
          <w:t>www.mintrabajo.gov.co/noviembre-2013/2584-ministros-de-trabajo-de-america-le-dicen-si-a-pacto-por-la-equidad-y-la-inclusion.html</w:t>
        </w:r>
      </w:hyperlink>
      <w:r>
        <w:rPr>
          <w:noProof/>
        </w:rPr>
        <w:t>.</w:t>
      </w:r>
      <w:bookmarkEnd w:id="27"/>
    </w:p>
    <w:p w14:paraId="3EDFF42E" w14:textId="0B446B4B" w:rsidR="00FE2383" w:rsidRDefault="00FE2383" w:rsidP="00FE2383">
      <w:pPr>
        <w:rPr>
          <w:noProof/>
        </w:rPr>
      </w:pPr>
    </w:p>
    <w:p w14:paraId="5CFE7507" w14:textId="3EFB0447" w:rsidR="00756A71" w:rsidRDefault="0097465A">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DC777E" w15:done="0"/>
  <w15:commentEx w15:paraId="2CE0F0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AB12C" w14:textId="77777777" w:rsidR="006D1498" w:rsidRDefault="006D1498">
      <w:r>
        <w:separator/>
      </w:r>
    </w:p>
  </w:endnote>
  <w:endnote w:type="continuationSeparator" w:id="0">
    <w:p w14:paraId="779A572B" w14:textId="77777777" w:rsidR="006D1498" w:rsidRDefault="006D1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270132515"/>
      <w:docPartObj>
        <w:docPartGallery w:val="Page Numbers (Bottom of Page)"/>
        <w:docPartUnique/>
      </w:docPartObj>
    </w:sdtPr>
    <w:sdtEndPr/>
    <w:sdtContent>
      <w:sdt>
        <w:sdtPr>
          <w:rPr>
            <w:rFonts w:asciiTheme="minorHAnsi" w:hAnsiTheme="minorHAnsi"/>
            <w:sz w:val="20"/>
            <w:szCs w:val="20"/>
          </w:rPr>
          <w:id w:val="860082579"/>
          <w:docPartObj>
            <w:docPartGallery w:val="Page Numbers (Top of Page)"/>
            <w:docPartUnique/>
          </w:docPartObj>
        </w:sdtPr>
        <w:sdtEndPr/>
        <w:sdtContent>
          <w:p w14:paraId="5CBE75EF" w14:textId="164A8F12" w:rsidR="00866846" w:rsidRPr="005D27D2" w:rsidRDefault="005D27D2" w:rsidP="00842125">
            <w:pPr>
              <w:pStyle w:val="Footer"/>
              <w:jc w:val="right"/>
              <w:rPr>
                <w:rFonts w:asciiTheme="minorHAnsi" w:hAnsiTheme="minorHAnsi"/>
                <w:sz w:val="20"/>
                <w:szCs w:val="20"/>
              </w:rPr>
            </w:pPr>
            <w:r w:rsidRPr="005D27D2">
              <w:rPr>
                <w:rFonts w:asciiTheme="minorHAnsi" w:hAnsiTheme="minorHAnsi"/>
                <w:sz w:val="20"/>
                <w:szCs w:val="20"/>
              </w:rPr>
              <w:t xml:space="preserve">Saint Lucia </w:t>
            </w:r>
            <w:r w:rsidR="00866846" w:rsidRPr="005D27D2">
              <w:rPr>
                <w:rFonts w:asciiTheme="minorHAnsi" w:hAnsiTheme="minorHAnsi"/>
                <w:sz w:val="20"/>
                <w:szCs w:val="20"/>
              </w:rPr>
              <w:t xml:space="preserve">Page </w:t>
            </w:r>
            <w:r w:rsidR="00866846" w:rsidRPr="005D27D2">
              <w:rPr>
                <w:rFonts w:asciiTheme="minorHAnsi" w:hAnsiTheme="minorHAnsi"/>
                <w:b/>
                <w:bCs/>
                <w:sz w:val="20"/>
                <w:szCs w:val="20"/>
              </w:rPr>
              <w:fldChar w:fldCharType="begin"/>
            </w:r>
            <w:r w:rsidR="00866846" w:rsidRPr="005D27D2">
              <w:rPr>
                <w:rFonts w:asciiTheme="minorHAnsi" w:hAnsiTheme="minorHAnsi"/>
                <w:b/>
                <w:bCs/>
                <w:sz w:val="20"/>
                <w:szCs w:val="20"/>
              </w:rPr>
              <w:instrText xml:space="preserve"> PAGE </w:instrText>
            </w:r>
            <w:r w:rsidR="00866846" w:rsidRPr="005D27D2">
              <w:rPr>
                <w:rFonts w:asciiTheme="minorHAnsi" w:hAnsiTheme="minorHAnsi"/>
                <w:b/>
                <w:bCs/>
                <w:sz w:val="20"/>
                <w:szCs w:val="20"/>
              </w:rPr>
              <w:fldChar w:fldCharType="separate"/>
            </w:r>
            <w:r w:rsidR="00DC186D">
              <w:rPr>
                <w:rFonts w:asciiTheme="minorHAnsi" w:hAnsiTheme="minorHAnsi"/>
                <w:b/>
                <w:bCs/>
                <w:noProof/>
                <w:sz w:val="20"/>
                <w:szCs w:val="20"/>
              </w:rPr>
              <w:t>1</w:t>
            </w:r>
            <w:r w:rsidR="00866846" w:rsidRPr="005D27D2">
              <w:rPr>
                <w:rFonts w:asciiTheme="minorHAnsi" w:hAnsiTheme="minorHAnsi"/>
                <w:b/>
                <w:bCs/>
                <w:sz w:val="20"/>
                <w:szCs w:val="20"/>
              </w:rPr>
              <w:fldChar w:fldCharType="end"/>
            </w:r>
            <w:r w:rsidR="00866846" w:rsidRPr="005D27D2">
              <w:rPr>
                <w:rFonts w:asciiTheme="minorHAnsi" w:hAnsiTheme="minorHAnsi"/>
                <w:sz w:val="20"/>
                <w:szCs w:val="20"/>
              </w:rPr>
              <w:t xml:space="preserve"> of </w:t>
            </w:r>
            <w:r w:rsidR="00866846" w:rsidRPr="005D27D2">
              <w:rPr>
                <w:rFonts w:asciiTheme="minorHAnsi" w:hAnsiTheme="minorHAnsi"/>
                <w:b/>
                <w:bCs/>
                <w:sz w:val="20"/>
                <w:szCs w:val="20"/>
              </w:rPr>
              <w:fldChar w:fldCharType="begin"/>
            </w:r>
            <w:r w:rsidR="00866846" w:rsidRPr="005D27D2">
              <w:rPr>
                <w:rFonts w:asciiTheme="minorHAnsi" w:hAnsiTheme="minorHAnsi"/>
                <w:b/>
                <w:bCs/>
                <w:sz w:val="20"/>
                <w:szCs w:val="20"/>
              </w:rPr>
              <w:instrText xml:space="preserve"> NUMPAGES  </w:instrText>
            </w:r>
            <w:r w:rsidR="00866846" w:rsidRPr="005D27D2">
              <w:rPr>
                <w:rFonts w:asciiTheme="minorHAnsi" w:hAnsiTheme="minorHAnsi"/>
                <w:b/>
                <w:bCs/>
                <w:sz w:val="20"/>
                <w:szCs w:val="20"/>
              </w:rPr>
              <w:fldChar w:fldCharType="separate"/>
            </w:r>
            <w:r w:rsidR="00DC186D">
              <w:rPr>
                <w:rFonts w:asciiTheme="minorHAnsi" w:hAnsiTheme="minorHAnsi"/>
                <w:b/>
                <w:bCs/>
                <w:noProof/>
                <w:sz w:val="20"/>
                <w:szCs w:val="20"/>
              </w:rPr>
              <w:t>7</w:t>
            </w:r>
            <w:r w:rsidR="00866846" w:rsidRPr="005D27D2">
              <w:rPr>
                <w:rFonts w:asciiTheme="minorHAnsi" w:hAnsiTheme="minorHAnsi"/>
                <w:b/>
                <w:bCs/>
                <w:sz w:val="20"/>
                <w:szCs w:val="20"/>
              </w:rPr>
              <w:fldChar w:fldCharType="end"/>
            </w:r>
          </w:p>
        </w:sdtContent>
      </w:sdt>
    </w:sdtContent>
  </w:sdt>
  <w:p w14:paraId="11BF2B11" w14:textId="77777777" w:rsidR="00866846" w:rsidRDefault="00866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A8D2D" w14:textId="77777777" w:rsidR="006D1498" w:rsidRDefault="006D1498">
      <w:r>
        <w:separator/>
      </w:r>
    </w:p>
  </w:footnote>
  <w:footnote w:type="continuationSeparator" w:id="0">
    <w:p w14:paraId="731804CC" w14:textId="77777777" w:rsidR="006D1498" w:rsidRDefault="006D1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9240D" w14:textId="77777777" w:rsidR="00866846" w:rsidRDefault="00DC186D">
    <w:pPr>
      <w:pStyle w:val="Header"/>
    </w:pPr>
    <w:r>
      <w:rPr>
        <w:noProof/>
      </w:rPr>
      <w:pict w14:anchorId="32088C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936FC" w14:textId="69564F0D" w:rsidR="00866846" w:rsidRPr="005A6849" w:rsidRDefault="00866846" w:rsidP="00337C4E">
    <w:pPr>
      <w:pStyle w:val="Header"/>
      <w:rPr>
        <w:rFonts w:asciiTheme="minorHAnsi" w:hAnsiTheme="minorHAnsi"/>
        <w:sz w:val="22"/>
        <w:szCs w:val="22"/>
      </w:rPr>
    </w:pPr>
    <w:r>
      <w:rPr>
        <w:rFonts w:asciiTheme="minorHAnsi" w:hAnsiTheme="minorHAnsi"/>
        <w:sz w:val="22"/>
        <w:szCs w:val="22"/>
      </w:rPr>
      <w:tab/>
    </w:r>
    <w:r w:rsidRPr="005A6849">
      <w:rPr>
        <w:rFonts w:asciiTheme="minorHAnsi" w:hAnsiTheme="minorHAnsi"/>
        <w:sz w:val="22"/>
        <w:szCs w:val="22"/>
      </w:rPr>
      <w:t>Draft</w:t>
    </w:r>
    <w:r w:rsidR="005D27D2">
      <w:rPr>
        <w:rFonts w:asciiTheme="minorHAnsi" w:hAnsiTheme="minorHAnsi"/>
        <w:sz w:val="22"/>
        <w:szCs w:val="22"/>
      </w:rPr>
      <w:t xml:space="preserve"> </w:t>
    </w:r>
    <w:r w:rsidR="002C5D6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D0839" w14:textId="77777777" w:rsidR="00866846" w:rsidRDefault="00DC186D">
    <w:pPr>
      <w:pStyle w:val="Header"/>
    </w:pPr>
    <w:r>
      <w:rPr>
        <w:noProof/>
      </w:rPr>
      <w:pict w14:anchorId="0CF0BA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9wsfwav7af5exe90v4559wm5trrzvxwztz2&quot;&gt;Saint Lucia 2013 FINAL&lt;record-ids&gt;&lt;item&gt;1&lt;/item&gt;&lt;item&gt;3&lt;/item&gt;&lt;item&gt;4&lt;/item&gt;&lt;item&gt;9&lt;/item&gt;&lt;item&gt;10&lt;/item&gt;&lt;item&gt;11&lt;/item&gt;&lt;item&gt;12&lt;/item&gt;&lt;item&gt;13&lt;/item&gt;&lt;item&gt;14&lt;/item&gt;&lt;item&gt;16&lt;/item&gt;&lt;item&gt;17&lt;/item&gt;&lt;item&gt;18&lt;/item&gt;&lt;item&gt;23&lt;/item&gt;&lt;item&gt;24&lt;/item&gt;&lt;item&gt;25&lt;/item&gt;&lt;item&gt;26&lt;/item&gt;&lt;item&gt;28&lt;/item&gt;&lt;item&gt;29&lt;/item&gt;&lt;item&gt;31&lt;/item&gt;&lt;item&gt;32&lt;/item&gt;&lt;item&gt;33&lt;/item&gt;&lt;item&gt;34&lt;/item&gt;&lt;item&gt;35&lt;/item&gt;&lt;item&gt;36&lt;/item&gt;&lt;item&gt;37&lt;/item&gt;&lt;/record-ids&gt;&lt;/item&gt;&lt;/Libraries&gt;"/>
  </w:docVars>
  <w:rsids>
    <w:rsidRoot w:val="009B6476"/>
    <w:rsid w:val="000128A2"/>
    <w:rsid w:val="00022A60"/>
    <w:rsid w:val="00032006"/>
    <w:rsid w:val="000479EB"/>
    <w:rsid w:val="000509EF"/>
    <w:rsid w:val="0006202D"/>
    <w:rsid w:val="000714EC"/>
    <w:rsid w:val="000769CE"/>
    <w:rsid w:val="00076D0C"/>
    <w:rsid w:val="000840A0"/>
    <w:rsid w:val="00084416"/>
    <w:rsid w:val="0009581F"/>
    <w:rsid w:val="000A4DCC"/>
    <w:rsid w:val="000A4EAC"/>
    <w:rsid w:val="000A7415"/>
    <w:rsid w:val="000B0BE8"/>
    <w:rsid w:val="000B108E"/>
    <w:rsid w:val="000B17D7"/>
    <w:rsid w:val="000B5075"/>
    <w:rsid w:val="000C3624"/>
    <w:rsid w:val="000E1F44"/>
    <w:rsid w:val="00100C6A"/>
    <w:rsid w:val="00121B98"/>
    <w:rsid w:val="00123E95"/>
    <w:rsid w:val="00130DF9"/>
    <w:rsid w:val="00142CFD"/>
    <w:rsid w:val="00150108"/>
    <w:rsid w:val="00150E93"/>
    <w:rsid w:val="001520FF"/>
    <w:rsid w:val="00160201"/>
    <w:rsid w:val="001759B4"/>
    <w:rsid w:val="00183B2C"/>
    <w:rsid w:val="001877B2"/>
    <w:rsid w:val="00196BD6"/>
    <w:rsid w:val="001970E0"/>
    <w:rsid w:val="001A31F9"/>
    <w:rsid w:val="001A7878"/>
    <w:rsid w:val="001B259E"/>
    <w:rsid w:val="001C174A"/>
    <w:rsid w:val="001C6279"/>
    <w:rsid w:val="001E0083"/>
    <w:rsid w:val="001F205C"/>
    <w:rsid w:val="001F32BC"/>
    <w:rsid w:val="00203027"/>
    <w:rsid w:val="00203357"/>
    <w:rsid w:val="002079C7"/>
    <w:rsid w:val="00207F27"/>
    <w:rsid w:val="002121A9"/>
    <w:rsid w:val="002163E3"/>
    <w:rsid w:val="0021700B"/>
    <w:rsid w:val="0021713B"/>
    <w:rsid w:val="00220BB8"/>
    <w:rsid w:val="00225BA9"/>
    <w:rsid w:val="00231B5D"/>
    <w:rsid w:val="00231DB0"/>
    <w:rsid w:val="00235013"/>
    <w:rsid w:val="002473E2"/>
    <w:rsid w:val="00250BD4"/>
    <w:rsid w:val="002554FC"/>
    <w:rsid w:val="00263A6E"/>
    <w:rsid w:val="0026602B"/>
    <w:rsid w:val="0026645A"/>
    <w:rsid w:val="0028019E"/>
    <w:rsid w:val="0028136A"/>
    <w:rsid w:val="002876A5"/>
    <w:rsid w:val="00291493"/>
    <w:rsid w:val="002A0BD6"/>
    <w:rsid w:val="002A5452"/>
    <w:rsid w:val="002A665D"/>
    <w:rsid w:val="002B28A5"/>
    <w:rsid w:val="002B41B2"/>
    <w:rsid w:val="002C53C2"/>
    <w:rsid w:val="002C5D60"/>
    <w:rsid w:val="002C7B28"/>
    <w:rsid w:val="002D1F7B"/>
    <w:rsid w:val="002D2A48"/>
    <w:rsid w:val="00332F0E"/>
    <w:rsid w:val="003354B0"/>
    <w:rsid w:val="00337C4E"/>
    <w:rsid w:val="003421FB"/>
    <w:rsid w:val="00351A2A"/>
    <w:rsid w:val="003567B7"/>
    <w:rsid w:val="0036360C"/>
    <w:rsid w:val="003711CF"/>
    <w:rsid w:val="00373F4B"/>
    <w:rsid w:val="00376AFE"/>
    <w:rsid w:val="003818EB"/>
    <w:rsid w:val="00382001"/>
    <w:rsid w:val="00383E27"/>
    <w:rsid w:val="0038488B"/>
    <w:rsid w:val="003B0BDB"/>
    <w:rsid w:val="003B27B8"/>
    <w:rsid w:val="003C71F0"/>
    <w:rsid w:val="003C7CB0"/>
    <w:rsid w:val="003D15F9"/>
    <w:rsid w:val="003D482E"/>
    <w:rsid w:val="003F59A2"/>
    <w:rsid w:val="003F5ACC"/>
    <w:rsid w:val="003F7045"/>
    <w:rsid w:val="003F7143"/>
    <w:rsid w:val="00405AB6"/>
    <w:rsid w:val="004106BB"/>
    <w:rsid w:val="0041163C"/>
    <w:rsid w:val="00414164"/>
    <w:rsid w:val="0042062F"/>
    <w:rsid w:val="00422619"/>
    <w:rsid w:val="00423897"/>
    <w:rsid w:val="0042480D"/>
    <w:rsid w:val="00435A88"/>
    <w:rsid w:val="00442059"/>
    <w:rsid w:val="00442A48"/>
    <w:rsid w:val="00452B7C"/>
    <w:rsid w:val="004547F6"/>
    <w:rsid w:val="00455EBC"/>
    <w:rsid w:val="00461AB8"/>
    <w:rsid w:val="00465388"/>
    <w:rsid w:val="004830D2"/>
    <w:rsid w:val="00483173"/>
    <w:rsid w:val="00486055"/>
    <w:rsid w:val="00493D10"/>
    <w:rsid w:val="004970E4"/>
    <w:rsid w:val="0049749C"/>
    <w:rsid w:val="004A060E"/>
    <w:rsid w:val="004B4318"/>
    <w:rsid w:val="004B65E4"/>
    <w:rsid w:val="004C26A6"/>
    <w:rsid w:val="004C4A68"/>
    <w:rsid w:val="004C5862"/>
    <w:rsid w:val="004D06A9"/>
    <w:rsid w:val="004D37C1"/>
    <w:rsid w:val="004E03FA"/>
    <w:rsid w:val="004E1AB5"/>
    <w:rsid w:val="004E1C44"/>
    <w:rsid w:val="004F4477"/>
    <w:rsid w:val="004F5BCF"/>
    <w:rsid w:val="00501532"/>
    <w:rsid w:val="0052009B"/>
    <w:rsid w:val="00527B5E"/>
    <w:rsid w:val="00537DD2"/>
    <w:rsid w:val="0054684D"/>
    <w:rsid w:val="005502C3"/>
    <w:rsid w:val="00570EA8"/>
    <w:rsid w:val="0058319E"/>
    <w:rsid w:val="00587F66"/>
    <w:rsid w:val="0059567F"/>
    <w:rsid w:val="005A3ABE"/>
    <w:rsid w:val="005A6849"/>
    <w:rsid w:val="005B2751"/>
    <w:rsid w:val="005B399B"/>
    <w:rsid w:val="005B5F53"/>
    <w:rsid w:val="005B70C1"/>
    <w:rsid w:val="005C4F1C"/>
    <w:rsid w:val="005C7000"/>
    <w:rsid w:val="005D27D2"/>
    <w:rsid w:val="005D358B"/>
    <w:rsid w:val="005D5D6E"/>
    <w:rsid w:val="005D7971"/>
    <w:rsid w:val="005D7F07"/>
    <w:rsid w:val="005E63A1"/>
    <w:rsid w:val="005E6408"/>
    <w:rsid w:val="005F1214"/>
    <w:rsid w:val="005F5962"/>
    <w:rsid w:val="00601DA0"/>
    <w:rsid w:val="00613046"/>
    <w:rsid w:val="006202ED"/>
    <w:rsid w:val="00623C73"/>
    <w:rsid w:val="00625B83"/>
    <w:rsid w:val="006308AA"/>
    <w:rsid w:val="00630D4C"/>
    <w:rsid w:val="00634E0A"/>
    <w:rsid w:val="0063677E"/>
    <w:rsid w:val="006379A4"/>
    <w:rsid w:val="00646D2A"/>
    <w:rsid w:val="00650EFE"/>
    <w:rsid w:val="00656013"/>
    <w:rsid w:val="00656A0C"/>
    <w:rsid w:val="006622EA"/>
    <w:rsid w:val="0066568A"/>
    <w:rsid w:val="00672BE3"/>
    <w:rsid w:val="00674F08"/>
    <w:rsid w:val="00675361"/>
    <w:rsid w:val="0068120D"/>
    <w:rsid w:val="006818EA"/>
    <w:rsid w:val="006915E6"/>
    <w:rsid w:val="00691CD7"/>
    <w:rsid w:val="00693D26"/>
    <w:rsid w:val="006A0E45"/>
    <w:rsid w:val="006A342D"/>
    <w:rsid w:val="006A6FC8"/>
    <w:rsid w:val="006B2407"/>
    <w:rsid w:val="006B4385"/>
    <w:rsid w:val="006C1F01"/>
    <w:rsid w:val="006C2424"/>
    <w:rsid w:val="006C582E"/>
    <w:rsid w:val="006C5D3E"/>
    <w:rsid w:val="006D1498"/>
    <w:rsid w:val="006D6FFA"/>
    <w:rsid w:val="006E1DF7"/>
    <w:rsid w:val="006E3DA6"/>
    <w:rsid w:val="006F07B5"/>
    <w:rsid w:val="00700530"/>
    <w:rsid w:val="00703389"/>
    <w:rsid w:val="0071008C"/>
    <w:rsid w:val="0072328C"/>
    <w:rsid w:val="0072761D"/>
    <w:rsid w:val="00727E53"/>
    <w:rsid w:val="00750570"/>
    <w:rsid w:val="00756A71"/>
    <w:rsid w:val="007659A0"/>
    <w:rsid w:val="007719DE"/>
    <w:rsid w:val="00786415"/>
    <w:rsid w:val="007A1004"/>
    <w:rsid w:val="007A2C01"/>
    <w:rsid w:val="007A75CC"/>
    <w:rsid w:val="007D3EE6"/>
    <w:rsid w:val="007F4C16"/>
    <w:rsid w:val="007F629C"/>
    <w:rsid w:val="00801BD8"/>
    <w:rsid w:val="008271EE"/>
    <w:rsid w:val="00832979"/>
    <w:rsid w:val="0084143D"/>
    <w:rsid w:val="00842125"/>
    <w:rsid w:val="008557A3"/>
    <w:rsid w:val="00860019"/>
    <w:rsid w:val="00864CF2"/>
    <w:rsid w:val="00866846"/>
    <w:rsid w:val="00870388"/>
    <w:rsid w:val="00874D0E"/>
    <w:rsid w:val="00893821"/>
    <w:rsid w:val="00897E8D"/>
    <w:rsid w:val="008A281E"/>
    <w:rsid w:val="008A61C9"/>
    <w:rsid w:val="008C0821"/>
    <w:rsid w:val="008D050D"/>
    <w:rsid w:val="008E5EB6"/>
    <w:rsid w:val="008F025D"/>
    <w:rsid w:val="008F0C0E"/>
    <w:rsid w:val="008F1FC9"/>
    <w:rsid w:val="00901975"/>
    <w:rsid w:val="00907CD3"/>
    <w:rsid w:val="00910626"/>
    <w:rsid w:val="00913A74"/>
    <w:rsid w:val="00917463"/>
    <w:rsid w:val="0091776E"/>
    <w:rsid w:val="009244DC"/>
    <w:rsid w:val="00927172"/>
    <w:rsid w:val="00936FD1"/>
    <w:rsid w:val="0094796A"/>
    <w:rsid w:val="00947EFD"/>
    <w:rsid w:val="0095415B"/>
    <w:rsid w:val="009615B3"/>
    <w:rsid w:val="009736CC"/>
    <w:rsid w:val="0097465A"/>
    <w:rsid w:val="00976B0A"/>
    <w:rsid w:val="00981F3F"/>
    <w:rsid w:val="00983D47"/>
    <w:rsid w:val="00983EA7"/>
    <w:rsid w:val="00990EC2"/>
    <w:rsid w:val="00997A32"/>
    <w:rsid w:val="009A2DBB"/>
    <w:rsid w:val="009A3170"/>
    <w:rsid w:val="009B0645"/>
    <w:rsid w:val="009B5107"/>
    <w:rsid w:val="009B6476"/>
    <w:rsid w:val="009C1B1A"/>
    <w:rsid w:val="009D00C7"/>
    <w:rsid w:val="009E0B1C"/>
    <w:rsid w:val="009E4E1F"/>
    <w:rsid w:val="009E6E90"/>
    <w:rsid w:val="009E7F18"/>
    <w:rsid w:val="009F4974"/>
    <w:rsid w:val="009F591C"/>
    <w:rsid w:val="00A0624D"/>
    <w:rsid w:val="00A2040A"/>
    <w:rsid w:val="00A37858"/>
    <w:rsid w:val="00A459AA"/>
    <w:rsid w:val="00A55522"/>
    <w:rsid w:val="00A56CB8"/>
    <w:rsid w:val="00A700F2"/>
    <w:rsid w:val="00A724FD"/>
    <w:rsid w:val="00A74EF9"/>
    <w:rsid w:val="00A75A47"/>
    <w:rsid w:val="00A777AF"/>
    <w:rsid w:val="00A777F2"/>
    <w:rsid w:val="00A805C4"/>
    <w:rsid w:val="00A81F90"/>
    <w:rsid w:val="00A91A28"/>
    <w:rsid w:val="00AA374F"/>
    <w:rsid w:val="00AD1434"/>
    <w:rsid w:val="00AE440E"/>
    <w:rsid w:val="00AE717C"/>
    <w:rsid w:val="00AF3485"/>
    <w:rsid w:val="00B012F3"/>
    <w:rsid w:val="00B0248D"/>
    <w:rsid w:val="00B03458"/>
    <w:rsid w:val="00B1078D"/>
    <w:rsid w:val="00B17D44"/>
    <w:rsid w:val="00B221D9"/>
    <w:rsid w:val="00B2500B"/>
    <w:rsid w:val="00B26356"/>
    <w:rsid w:val="00B264FB"/>
    <w:rsid w:val="00B26E06"/>
    <w:rsid w:val="00B27CC2"/>
    <w:rsid w:val="00B34636"/>
    <w:rsid w:val="00B34C59"/>
    <w:rsid w:val="00B40DF6"/>
    <w:rsid w:val="00B50B7B"/>
    <w:rsid w:val="00B52046"/>
    <w:rsid w:val="00B5482B"/>
    <w:rsid w:val="00B64FC8"/>
    <w:rsid w:val="00B70188"/>
    <w:rsid w:val="00B84E1B"/>
    <w:rsid w:val="00B8602C"/>
    <w:rsid w:val="00B866CB"/>
    <w:rsid w:val="00B91C86"/>
    <w:rsid w:val="00B91F1D"/>
    <w:rsid w:val="00BA032B"/>
    <w:rsid w:val="00BD1FB5"/>
    <w:rsid w:val="00BD22C3"/>
    <w:rsid w:val="00BD2577"/>
    <w:rsid w:val="00BF2DD0"/>
    <w:rsid w:val="00BF4413"/>
    <w:rsid w:val="00BF4DC5"/>
    <w:rsid w:val="00C027D0"/>
    <w:rsid w:val="00C107F8"/>
    <w:rsid w:val="00C3580A"/>
    <w:rsid w:val="00C36B0E"/>
    <w:rsid w:val="00C40D5C"/>
    <w:rsid w:val="00C45481"/>
    <w:rsid w:val="00C60265"/>
    <w:rsid w:val="00C72F3F"/>
    <w:rsid w:val="00C73D21"/>
    <w:rsid w:val="00C829E8"/>
    <w:rsid w:val="00C926E8"/>
    <w:rsid w:val="00C9662F"/>
    <w:rsid w:val="00C9759E"/>
    <w:rsid w:val="00CA0B6B"/>
    <w:rsid w:val="00CA4DCE"/>
    <w:rsid w:val="00CB4361"/>
    <w:rsid w:val="00CB7B43"/>
    <w:rsid w:val="00CC04E1"/>
    <w:rsid w:val="00CC714F"/>
    <w:rsid w:val="00CD1DF0"/>
    <w:rsid w:val="00CE0040"/>
    <w:rsid w:val="00CE25AE"/>
    <w:rsid w:val="00CF2855"/>
    <w:rsid w:val="00D051D4"/>
    <w:rsid w:val="00D10F0C"/>
    <w:rsid w:val="00D13600"/>
    <w:rsid w:val="00D20ED6"/>
    <w:rsid w:val="00D266B6"/>
    <w:rsid w:val="00D47679"/>
    <w:rsid w:val="00D57E10"/>
    <w:rsid w:val="00D60FFF"/>
    <w:rsid w:val="00D636BB"/>
    <w:rsid w:val="00D719EA"/>
    <w:rsid w:val="00D72FE1"/>
    <w:rsid w:val="00D83E28"/>
    <w:rsid w:val="00D84526"/>
    <w:rsid w:val="00D87E81"/>
    <w:rsid w:val="00D94615"/>
    <w:rsid w:val="00DB33A8"/>
    <w:rsid w:val="00DC0685"/>
    <w:rsid w:val="00DC186D"/>
    <w:rsid w:val="00DD5765"/>
    <w:rsid w:val="00E00943"/>
    <w:rsid w:val="00E01E6F"/>
    <w:rsid w:val="00E04B45"/>
    <w:rsid w:val="00E04C67"/>
    <w:rsid w:val="00E07269"/>
    <w:rsid w:val="00E07780"/>
    <w:rsid w:val="00E20A6E"/>
    <w:rsid w:val="00E23D19"/>
    <w:rsid w:val="00E24657"/>
    <w:rsid w:val="00E32CB7"/>
    <w:rsid w:val="00E35087"/>
    <w:rsid w:val="00E472A4"/>
    <w:rsid w:val="00E500C3"/>
    <w:rsid w:val="00E50C1E"/>
    <w:rsid w:val="00E60C20"/>
    <w:rsid w:val="00E63048"/>
    <w:rsid w:val="00E647E0"/>
    <w:rsid w:val="00E70F75"/>
    <w:rsid w:val="00E8179C"/>
    <w:rsid w:val="00EC52B9"/>
    <w:rsid w:val="00ED078A"/>
    <w:rsid w:val="00ED2669"/>
    <w:rsid w:val="00ED29CF"/>
    <w:rsid w:val="00EE2E31"/>
    <w:rsid w:val="00EE5A02"/>
    <w:rsid w:val="00EE5ED4"/>
    <w:rsid w:val="00EE73DE"/>
    <w:rsid w:val="00EE7763"/>
    <w:rsid w:val="00EF06BA"/>
    <w:rsid w:val="00EF25BC"/>
    <w:rsid w:val="00EF53BC"/>
    <w:rsid w:val="00F01898"/>
    <w:rsid w:val="00F10C33"/>
    <w:rsid w:val="00F15D55"/>
    <w:rsid w:val="00F21F7F"/>
    <w:rsid w:val="00F2454A"/>
    <w:rsid w:val="00F277B3"/>
    <w:rsid w:val="00F34B32"/>
    <w:rsid w:val="00F52A72"/>
    <w:rsid w:val="00F548FD"/>
    <w:rsid w:val="00F577FB"/>
    <w:rsid w:val="00F91508"/>
    <w:rsid w:val="00F91E7C"/>
    <w:rsid w:val="00F9252D"/>
    <w:rsid w:val="00FA25A5"/>
    <w:rsid w:val="00FA4736"/>
    <w:rsid w:val="00FA59AB"/>
    <w:rsid w:val="00FB419B"/>
    <w:rsid w:val="00FB4957"/>
    <w:rsid w:val="00FB5334"/>
    <w:rsid w:val="00FC2CFD"/>
    <w:rsid w:val="00FC4A05"/>
    <w:rsid w:val="00FD1198"/>
    <w:rsid w:val="00FD3367"/>
    <w:rsid w:val="00FD3741"/>
    <w:rsid w:val="00FD7620"/>
    <w:rsid w:val="00FE2383"/>
    <w:rsid w:val="00FE2B34"/>
    <w:rsid w:val="00FE6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DB5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C4F1C"/>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866846"/>
    <w:pPr>
      <w:jc w:val="center"/>
    </w:pPr>
    <w:rPr>
      <w:noProof/>
    </w:rPr>
  </w:style>
  <w:style w:type="character" w:customStyle="1" w:styleId="EndNoteBibliographyTitleChar">
    <w:name w:val="EndNote Bibliography Title Char"/>
    <w:basedOn w:val="Heading1Char"/>
    <w:link w:val="EndNoteBibliographyTitle"/>
    <w:rsid w:val="0086684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866846"/>
    <w:rPr>
      <w:noProof/>
    </w:rPr>
  </w:style>
  <w:style w:type="character" w:customStyle="1" w:styleId="EndNoteBibliographyChar">
    <w:name w:val="EndNote Bibliography Char"/>
    <w:basedOn w:val="Heading1Char"/>
    <w:link w:val="EndNoteBibliography"/>
    <w:rsid w:val="00866846"/>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5C4F1C"/>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866846"/>
    <w:pPr>
      <w:jc w:val="center"/>
    </w:pPr>
    <w:rPr>
      <w:noProof/>
    </w:rPr>
  </w:style>
  <w:style w:type="character" w:customStyle="1" w:styleId="EndNoteBibliographyTitleChar">
    <w:name w:val="EndNote Bibliography Title Char"/>
    <w:basedOn w:val="Heading1Char"/>
    <w:link w:val="EndNoteBibliographyTitle"/>
    <w:rsid w:val="0086684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866846"/>
    <w:rPr>
      <w:noProof/>
    </w:rPr>
  </w:style>
  <w:style w:type="character" w:customStyle="1" w:styleId="EndNoteBibliographyChar">
    <w:name w:val="EndNote Bibliography Char"/>
    <w:basedOn w:val="Heading1Char"/>
    <w:link w:val="EndNoteBibliography"/>
    <w:rsid w:val="00866846"/>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 TargetMode="External"/><Relationship Id="rId18" Type="http://schemas.openxmlformats.org/officeDocument/2006/relationships/hyperlink" Target="http://www.ilocarib.org.tt/cariblex/stl_act1.shtml" TargetMode="External"/><Relationship Id="rId26" Type="http://schemas.openxmlformats.org/officeDocument/2006/relationships/hyperlink" Target="http://www.crin.org/resources/infodetail.asp?ID=23904" TargetMode="External"/><Relationship Id="rId3" Type="http://schemas.openxmlformats.org/officeDocument/2006/relationships/styles" Target="styles.xml"/><Relationship Id="rId21" Type="http://schemas.openxmlformats.org/officeDocument/2006/relationships/hyperlink" Target="http://planipolis.iiep.unesco.org/upload/Saint%20Lucia/Saint%20Lucia%20Education%20Act%201999.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treaties.un.org/Pages/ViewDetails.aspx?src=TREATY&amp;mtdsg_no=IV-11-c&amp;chapter=4&amp;lang=en" TargetMode="External"/><Relationship Id="rId25" Type="http://schemas.openxmlformats.org/officeDocument/2006/relationships/hyperlink" Target="http://www.child-soldiers.org/global_report_reader.php?id=562"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stlucia.gov.lc/docs/DraftCriminalCode2003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20010:0::NO:20010::"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tip/rls/tiprpt/2013/index.htm" TargetMode="External"/><Relationship Id="rId23" Type="http://schemas.openxmlformats.org/officeDocument/2006/relationships/hyperlink" Target="http://www.state.gov/documents/organization/220680.pdf" TargetMode="External"/><Relationship Id="rId28" Type="http://schemas.openxmlformats.org/officeDocument/2006/relationships/hyperlink" Target="http://www.mintrabajo.gov.co/noviembre-2013/2584-ministros-de-trabajo-de-america-le-dicen-si-a-pacto-por-la-equidad-y-la-inclusion.html" TargetMode="External"/><Relationship Id="rId10" Type="http://schemas.openxmlformats.org/officeDocument/2006/relationships/header" Target="header2.xml"/><Relationship Id="rId19" Type="http://schemas.openxmlformats.org/officeDocument/2006/relationships/hyperlink" Target="http://pdba.georgetown.edu/Constitutions/Lucia/Luc78.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jamaica-gleaner.com/extra/article.php?id=2911" TargetMode="External"/><Relationship Id="rId22" Type="http://schemas.openxmlformats.org/officeDocument/2006/relationships/hyperlink" Target="http://www.ilo.org/dyn/normlex/en/f?p=1000:20010:0::NO:20010::" TargetMode="External"/><Relationship Id="rId27" Type="http://schemas.openxmlformats.org/officeDocument/2006/relationships/hyperlink" Target="http://www.ilocarib.org.tt/images/stories/contenido/pdf/DecentWork/dwcp-oecs.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DD497-E159-478D-9531-27E95CCD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8305</Words>
  <Characters>47339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55533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2</cp:revision>
  <cp:lastPrinted>2013-12-02T20:37:00Z</cp:lastPrinted>
  <dcterms:created xsi:type="dcterms:W3CDTF">2014-08-19T19:36:00Z</dcterms:created>
  <dcterms:modified xsi:type="dcterms:W3CDTF">2014-08-19T19:36:00Z</dcterms:modified>
</cp:coreProperties>
</file>