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0EA" w:rsidRDefault="005610EA" w:rsidP="005610EA">
      <w:pPr>
        <w:jc w:val="center"/>
        <w:rPr>
          <w:rFonts w:ascii="Arial" w:hAnsi="Arial" w:cs="Arial"/>
          <w:sz w:val="20"/>
        </w:rPr>
      </w:pPr>
      <w:r>
        <w:rPr>
          <w:lang w:val="es-DO" w:eastAsia="es-DO"/>
        </w:rPr>
        <w:t>Arango Arias Jenny Lorena</w:t>
      </w:r>
    </w:p>
    <w:p w:rsidR="005610EA" w:rsidRDefault="00125F94" w:rsidP="005610EA">
      <w:pPr>
        <w:jc w:val="center"/>
        <w:rPr>
          <w:rFonts w:ascii="Arial" w:hAnsi="Arial" w:cs="Arial"/>
        </w:rPr>
      </w:pPr>
      <w:hyperlink r:id="rId8" w:history="1">
        <w:r w:rsidR="005610EA" w:rsidRPr="00BB339D">
          <w:rPr>
            <w:rStyle w:val="Hipervnculo"/>
            <w:rFonts w:ascii="Arial" w:hAnsi="Arial" w:cs="Arial"/>
            <w:sz w:val="20"/>
          </w:rPr>
          <w:t>Jeulm_333@hotmail.com</w:t>
        </w:r>
      </w:hyperlink>
    </w:p>
    <w:p w:rsidR="005610EA" w:rsidRDefault="005610EA" w:rsidP="005610EA">
      <w:pPr>
        <w:jc w:val="center"/>
        <w:rPr>
          <w:rFonts w:ascii="Arial" w:hAnsi="Arial" w:cs="Arial"/>
          <w:sz w:val="20"/>
        </w:rPr>
      </w:pPr>
      <w:r w:rsidRPr="00A14220">
        <w:rPr>
          <w:lang w:val="es-DO" w:eastAsia="es-DO"/>
        </w:rPr>
        <w:t>Loaiza Loaiza Angélica María</w:t>
      </w:r>
    </w:p>
    <w:p w:rsidR="005610EA" w:rsidRDefault="00125F94" w:rsidP="005610EA">
      <w:pPr>
        <w:jc w:val="center"/>
        <w:rPr>
          <w:rFonts w:ascii="Arial" w:hAnsi="Arial" w:cs="Arial"/>
          <w:sz w:val="20"/>
        </w:rPr>
      </w:pPr>
      <w:hyperlink r:id="rId9" w:history="1">
        <w:r w:rsidR="005610EA" w:rsidRPr="00BB339D">
          <w:rPr>
            <w:rStyle w:val="Hipervnculo"/>
            <w:rFonts w:ascii="Arial" w:hAnsi="Arial" w:cs="Arial"/>
            <w:sz w:val="20"/>
          </w:rPr>
          <w:t>Angelica.loaiza323@gmail.com</w:t>
        </w:r>
      </w:hyperlink>
    </w:p>
    <w:p w:rsidR="005610EA" w:rsidRDefault="005610EA" w:rsidP="005610EA">
      <w:pPr>
        <w:jc w:val="center"/>
        <w:rPr>
          <w:rFonts w:ascii="Arial" w:hAnsi="Arial" w:cs="Arial"/>
          <w:sz w:val="22"/>
          <w:lang w:val="en-US"/>
        </w:rPr>
      </w:pPr>
      <w:r>
        <w:rPr>
          <w:rFonts w:ascii="Arial" w:hAnsi="Arial" w:cs="Arial"/>
          <w:sz w:val="22"/>
          <w:lang w:val="en-US"/>
        </w:rPr>
        <w:t>Delgado Galeano Daniela</w:t>
      </w:r>
    </w:p>
    <w:p w:rsidR="005610EA" w:rsidRPr="00A76F1C" w:rsidRDefault="00125F94" w:rsidP="005610EA">
      <w:pPr>
        <w:jc w:val="center"/>
        <w:rPr>
          <w:rFonts w:ascii="Arial" w:hAnsi="Arial" w:cs="Arial"/>
          <w:sz w:val="22"/>
          <w:lang w:val="en-US"/>
        </w:rPr>
      </w:pPr>
      <w:hyperlink r:id="rId10" w:history="1">
        <w:r w:rsidR="005610EA" w:rsidRPr="00BB339D">
          <w:rPr>
            <w:rStyle w:val="Hipervnculo"/>
            <w:rFonts w:ascii="Segoe UI" w:hAnsi="Segoe UI" w:cs="Segoe UI"/>
            <w:sz w:val="21"/>
            <w:szCs w:val="21"/>
          </w:rPr>
          <w:t>dani.dega57@gmail.com</w:t>
        </w:r>
      </w:hyperlink>
      <w:r w:rsidR="005610EA">
        <w:rPr>
          <w:rStyle w:val="allowtextselection"/>
          <w:rFonts w:ascii="Segoe UI" w:hAnsi="Segoe UI" w:cs="Segoe UI"/>
          <w:color w:val="212121"/>
          <w:sz w:val="21"/>
          <w:szCs w:val="21"/>
        </w:rPr>
        <w:t xml:space="preserve"> </w:t>
      </w:r>
    </w:p>
    <w:p w:rsidR="005610EA" w:rsidRDefault="005610EA" w:rsidP="005610EA">
      <w:pPr>
        <w:jc w:val="center"/>
        <w:rPr>
          <w:i/>
          <w:iCs/>
          <w:color w:val="993300"/>
          <w:sz w:val="32"/>
          <w:szCs w:val="20"/>
          <w:lang w:val="en-US"/>
        </w:rPr>
      </w:pPr>
    </w:p>
    <w:p w:rsidR="005610EA" w:rsidRPr="00A76F1C" w:rsidRDefault="005610EA" w:rsidP="005610EA">
      <w:pPr>
        <w:jc w:val="center"/>
        <w:rPr>
          <w:iCs/>
          <w:color w:val="993300"/>
          <w:szCs w:val="22"/>
          <w:lang w:val="en-US"/>
        </w:rPr>
      </w:pPr>
      <w:r>
        <w:rPr>
          <w:i/>
          <w:iCs/>
          <w:color w:val="993300"/>
          <w:sz w:val="32"/>
          <w:szCs w:val="20"/>
          <w:lang w:val="en-US"/>
        </w:rPr>
        <w:t xml:space="preserve">Nuevas Experiencias Plataforma </w:t>
      </w:r>
    </w:p>
    <w:p w:rsidR="005610EA" w:rsidRPr="00A76F1C" w:rsidRDefault="005610EA" w:rsidP="005610EA">
      <w:pPr>
        <w:jc w:val="center"/>
        <w:rPr>
          <w:rFonts w:ascii="Arial" w:hAnsi="Arial" w:cs="Arial"/>
          <w:b/>
          <w:bCs/>
          <w:sz w:val="22"/>
          <w:lang w:val="en-US"/>
        </w:rPr>
      </w:pPr>
    </w:p>
    <w:p w:rsidR="005610EA" w:rsidRPr="00A76F1C" w:rsidRDefault="005610EA" w:rsidP="005610EA">
      <w:pPr>
        <w:jc w:val="center"/>
        <w:rPr>
          <w:rFonts w:ascii="Arial" w:hAnsi="Arial" w:cs="Arial"/>
          <w:b/>
          <w:bCs/>
          <w:sz w:val="22"/>
          <w:lang w:val="en-US"/>
        </w:rPr>
      </w:pPr>
    </w:p>
    <w:p w:rsidR="005610EA" w:rsidRPr="00A76F1C" w:rsidRDefault="005610EA" w:rsidP="005610EA">
      <w:pPr>
        <w:jc w:val="center"/>
        <w:rPr>
          <w:rFonts w:ascii="Arial" w:hAnsi="Arial" w:cs="Arial"/>
          <w:b/>
          <w:bCs/>
          <w:sz w:val="22"/>
          <w:lang w:val="en-US"/>
        </w:rPr>
        <w:sectPr w:rsidR="005610EA" w:rsidRPr="00A76F1C">
          <w:headerReference w:type="default" r:id="rId11"/>
          <w:footerReference w:type="default" r:id="rId12"/>
          <w:pgSz w:w="12240" w:h="15840"/>
          <w:pgMar w:top="1418" w:right="1134" w:bottom="1134" w:left="1418" w:header="567" w:footer="567" w:gutter="0"/>
          <w:cols w:space="708"/>
          <w:docGrid w:linePitch="360"/>
        </w:sectPr>
      </w:pPr>
    </w:p>
    <w:p w:rsidR="005610EA" w:rsidRPr="00A76F1C" w:rsidRDefault="005610EA" w:rsidP="005610EA">
      <w:pPr>
        <w:tabs>
          <w:tab w:val="left" w:pos="425"/>
        </w:tabs>
        <w:jc w:val="both"/>
        <w:rPr>
          <w:rFonts w:ascii="Arial" w:hAnsi="Arial" w:cs="Arial"/>
          <w:b/>
          <w:bCs/>
          <w:sz w:val="18"/>
          <w:lang w:val="en-US"/>
        </w:rPr>
      </w:pPr>
    </w:p>
    <w:p w:rsidR="005610EA" w:rsidRDefault="005610EA" w:rsidP="005610EA">
      <w:pPr>
        <w:autoSpaceDE w:val="0"/>
        <w:autoSpaceDN w:val="0"/>
        <w:adjustRightInd w:val="0"/>
        <w:jc w:val="both"/>
        <w:rPr>
          <w:rFonts w:ascii="Arial" w:hAnsi="Arial" w:cs="Arial"/>
          <w:i/>
          <w:iCs/>
          <w:sz w:val="18"/>
        </w:rPr>
      </w:pPr>
      <w:r w:rsidRPr="00A76F1C">
        <w:rPr>
          <w:rFonts w:ascii="Arial" w:hAnsi="Arial" w:cs="Arial"/>
          <w:b/>
          <w:bCs/>
          <w:sz w:val="18"/>
          <w:lang w:val="en-US"/>
        </w:rPr>
        <w:tab/>
      </w:r>
      <w:r>
        <w:rPr>
          <w:rFonts w:ascii="Arial" w:hAnsi="Arial" w:cs="Arial"/>
          <w:b/>
          <w:bCs/>
          <w:sz w:val="20"/>
        </w:rPr>
        <w:t xml:space="preserve">RESUMEN: </w:t>
      </w:r>
      <w:bookmarkStart w:id="0" w:name="_GoBack"/>
      <w:bookmarkEnd w:id="0"/>
    </w:p>
    <w:p w:rsidR="005610EA" w:rsidRDefault="005610EA" w:rsidP="005610EA">
      <w:pPr>
        <w:tabs>
          <w:tab w:val="left" w:pos="425"/>
        </w:tabs>
        <w:jc w:val="both"/>
        <w:rPr>
          <w:rFonts w:ascii="Arial" w:hAnsi="Arial" w:cs="Arial"/>
          <w:i/>
          <w:iCs/>
          <w:sz w:val="18"/>
        </w:rPr>
      </w:pPr>
    </w:p>
    <w:p w:rsidR="005610EA" w:rsidRPr="005D0CFA" w:rsidRDefault="005610EA" w:rsidP="005610EA">
      <w:pPr>
        <w:jc w:val="both"/>
        <w:rPr>
          <w:rFonts w:ascii="Arial" w:hAnsi="Arial" w:cs="Arial"/>
          <w:sz w:val="18"/>
          <w:lang w:val="es-DO"/>
        </w:rPr>
      </w:pPr>
    </w:p>
    <w:p w:rsidR="005610EA" w:rsidRDefault="005610EA" w:rsidP="005610EA">
      <w:pPr>
        <w:pStyle w:val="Ttulo1"/>
      </w:pPr>
      <w:r>
        <w:t>INTRODUCCIÓN</w:t>
      </w:r>
    </w:p>
    <w:p w:rsidR="005610EA" w:rsidRDefault="005610EA" w:rsidP="005610EA">
      <w:pPr>
        <w:jc w:val="both"/>
        <w:rPr>
          <w:rFonts w:ascii="Arial" w:hAnsi="Arial" w:cs="Arial"/>
          <w:b/>
          <w:bCs/>
        </w:rPr>
      </w:pPr>
    </w:p>
    <w:p w:rsidR="005610EA" w:rsidRDefault="005610EA" w:rsidP="005610EA">
      <w:pPr>
        <w:jc w:val="both"/>
        <w:rPr>
          <w:rFonts w:ascii="Arial" w:hAnsi="Arial" w:cs="Arial"/>
          <w:sz w:val="18"/>
        </w:rPr>
      </w:pPr>
      <w:r w:rsidRPr="005610EA">
        <w:rPr>
          <w:rFonts w:ascii="Arial" w:hAnsi="Arial" w:cs="Arial"/>
          <w:sz w:val="18"/>
        </w:rPr>
        <w:t>A medida que los dispositivos de computación ubicua y se convierten en las brechas de seguridad aumentan, la protección de seguridad de la información se ha convertido cada vez más importante</w:t>
      </w:r>
      <w:r>
        <w:rPr>
          <w:rFonts w:ascii="Arial" w:hAnsi="Arial" w:cs="Arial"/>
          <w:sz w:val="18"/>
        </w:rPr>
        <w:t>.</w:t>
      </w:r>
    </w:p>
    <w:p w:rsidR="005610EA" w:rsidRDefault="005610EA" w:rsidP="005610EA">
      <w:pPr>
        <w:jc w:val="both"/>
        <w:rPr>
          <w:rFonts w:ascii="Arial" w:hAnsi="Arial" w:cs="Arial"/>
          <w:sz w:val="18"/>
        </w:rPr>
      </w:pPr>
      <w:r w:rsidRPr="005610EA">
        <w:rPr>
          <w:rFonts w:ascii="Arial" w:hAnsi="Arial" w:cs="Arial"/>
          <w:sz w:val="18"/>
        </w:rPr>
        <w:t>Al proporcionar protección a nivel de hardware, un procesador seguro, garantiza un entorno informático seguro donde los datos y las aplicaciones confidenciales pueden protegerse contra los ataques tanto de hardware y software</w:t>
      </w:r>
    </w:p>
    <w:p w:rsidR="005610EA" w:rsidRDefault="005610EA" w:rsidP="005610EA">
      <w:pPr>
        <w:pStyle w:val="Encabezado"/>
        <w:tabs>
          <w:tab w:val="clear" w:pos="4419"/>
          <w:tab w:val="clear" w:pos="8838"/>
        </w:tabs>
        <w:rPr>
          <w:rFonts w:ascii="Arial" w:hAnsi="Arial" w:cs="Arial"/>
        </w:rPr>
      </w:pPr>
    </w:p>
    <w:p w:rsidR="005610EA" w:rsidRDefault="005610EA" w:rsidP="005610EA">
      <w:pPr>
        <w:pStyle w:val="Textoindependiente2"/>
        <w:ind w:left="360"/>
        <w:jc w:val="both"/>
        <w:rPr>
          <w:rFonts w:ascii="Arial" w:hAnsi="Arial" w:cs="Arial"/>
          <w:sz w:val="18"/>
        </w:rPr>
      </w:pPr>
    </w:p>
    <w:p w:rsidR="005610EA" w:rsidRDefault="005610EA" w:rsidP="005610EA">
      <w:pPr>
        <w:pStyle w:val="Ttulo1"/>
      </w:pPr>
      <w:r>
        <w:t>NOMBRES DE LOS INTEGRANTES Y SUS E-MAIL</w:t>
      </w:r>
    </w:p>
    <w:p w:rsidR="005610EA" w:rsidRDefault="005610EA" w:rsidP="005610EA">
      <w:pPr>
        <w:pStyle w:val="Textoindependiente2"/>
        <w:ind w:left="360"/>
        <w:jc w:val="both"/>
        <w:rPr>
          <w:rFonts w:ascii="Arial" w:hAnsi="Arial" w:cs="Arial"/>
          <w:sz w:val="18"/>
        </w:rPr>
      </w:pPr>
    </w:p>
    <w:p w:rsidR="005610EA" w:rsidRPr="005610EA" w:rsidRDefault="005610EA" w:rsidP="005610EA">
      <w:pPr>
        <w:pStyle w:val="Textoindependiente2"/>
        <w:ind w:firstLine="425"/>
        <w:jc w:val="both"/>
        <w:rPr>
          <w:rFonts w:ascii="Arial" w:hAnsi="Arial" w:cs="Arial"/>
          <w:sz w:val="18"/>
          <w:lang w:val="es-MX"/>
        </w:rPr>
      </w:pPr>
      <w:r w:rsidRPr="005610EA">
        <w:rPr>
          <w:rFonts w:ascii="Arial" w:hAnsi="Arial" w:cs="Arial"/>
          <w:sz w:val="18"/>
          <w:lang w:val="es-MX"/>
        </w:rPr>
        <w:t>Arango Arias Jenny Lorena</w:t>
      </w:r>
    </w:p>
    <w:p w:rsidR="005610EA" w:rsidRPr="005610EA" w:rsidRDefault="005610EA" w:rsidP="005610EA">
      <w:pPr>
        <w:pStyle w:val="Textoindependiente2"/>
        <w:ind w:firstLine="425"/>
        <w:jc w:val="both"/>
        <w:rPr>
          <w:rFonts w:ascii="Arial" w:hAnsi="Arial" w:cs="Arial"/>
          <w:sz w:val="18"/>
          <w:lang w:val="es-MX"/>
        </w:rPr>
      </w:pPr>
      <w:r>
        <w:rPr>
          <w:rFonts w:ascii="Arial" w:hAnsi="Arial" w:cs="Arial"/>
          <w:sz w:val="18"/>
          <w:lang w:val="es-MX"/>
        </w:rPr>
        <w:t>j</w:t>
      </w:r>
      <w:r w:rsidRPr="005610EA">
        <w:rPr>
          <w:rFonts w:ascii="Arial" w:hAnsi="Arial" w:cs="Arial"/>
          <w:sz w:val="18"/>
          <w:lang w:val="es-MX"/>
        </w:rPr>
        <w:t>eulm_333@hotmail.com</w:t>
      </w:r>
    </w:p>
    <w:p w:rsidR="005610EA" w:rsidRPr="005610EA" w:rsidRDefault="005610EA" w:rsidP="005610EA">
      <w:pPr>
        <w:pStyle w:val="Textoindependiente2"/>
        <w:ind w:firstLine="425"/>
        <w:jc w:val="both"/>
        <w:rPr>
          <w:rFonts w:ascii="Arial" w:hAnsi="Arial" w:cs="Arial"/>
          <w:sz w:val="18"/>
          <w:lang w:val="es-MX"/>
        </w:rPr>
      </w:pPr>
      <w:r w:rsidRPr="005610EA">
        <w:rPr>
          <w:rFonts w:ascii="Arial" w:hAnsi="Arial" w:cs="Arial"/>
          <w:sz w:val="18"/>
          <w:lang w:val="es-MX"/>
        </w:rPr>
        <w:t>Loaiza Loaiza Angélica María</w:t>
      </w:r>
    </w:p>
    <w:p w:rsidR="005610EA" w:rsidRPr="005610EA" w:rsidRDefault="005610EA" w:rsidP="005610EA">
      <w:pPr>
        <w:pStyle w:val="Textoindependiente2"/>
        <w:ind w:firstLine="425"/>
        <w:jc w:val="both"/>
        <w:rPr>
          <w:rFonts w:ascii="Arial" w:hAnsi="Arial" w:cs="Arial"/>
          <w:sz w:val="18"/>
          <w:lang w:val="es-MX"/>
        </w:rPr>
      </w:pPr>
      <w:r>
        <w:rPr>
          <w:rFonts w:ascii="Arial" w:hAnsi="Arial" w:cs="Arial"/>
          <w:sz w:val="18"/>
          <w:lang w:val="es-MX"/>
        </w:rPr>
        <w:t>a</w:t>
      </w:r>
      <w:r w:rsidRPr="005610EA">
        <w:rPr>
          <w:rFonts w:ascii="Arial" w:hAnsi="Arial" w:cs="Arial"/>
          <w:sz w:val="18"/>
          <w:lang w:val="es-MX"/>
        </w:rPr>
        <w:t>ngelica.loaiza323@gmail.com</w:t>
      </w:r>
    </w:p>
    <w:p w:rsidR="005610EA" w:rsidRPr="005610EA" w:rsidRDefault="005610EA" w:rsidP="005610EA">
      <w:pPr>
        <w:pStyle w:val="Textoindependiente2"/>
        <w:ind w:firstLine="425"/>
        <w:jc w:val="both"/>
        <w:rPr>
          <w:rFonts w:ascii="Arial" w:hAnsi="Arial" w:cs="Arial"/>
          <w:sz w:val="18"/>
          <w:lang w:val="es-MX"/>
        </w:rPr>
      </w:pPr>
      <w:r w:rsidRPr="005610EA">
        <w:rPr>
          <w:rFonts w:ascii="Arial" w:hAnsi="Arial" w:cs="Arial"/>
          <w:sz w:val="18"/>
          <w:lang w:val="es-MX"/>
        </w:rPr>
        <w:t>Delgado Galeano Daniela</w:t>
      </w:r>
    </w:p>
    <w:p w:rsidR="005610EA" w:rsidRDefault="005610EA" w:rsidP="005610EA">
      <w:pPr>
        <w:pStyle w:val="Textoindependiente2"/>
        <w:ind w:firstLine="425"/>
        <w:jc w:val="both"/>
        <w:rPr>
          <w:rFonts w:ascii="Arial" w:hAnsi="Arial" w:cs="Arial"/>
          <w:sz w:val="18"/>
          <w:lang w:val="es-MX"/>
        </w:rPr>
      </w:pPr>
      <w:r w:rsidRPr="005610EA">
        <w:rPr>
          <w:rFonts w:ascii="Arial" w:hAnsi="Arial" w:cs="Arial"/>
          <w:sz w:val="18"/>
          <w:lang w:val="es-MX"/>
        </w:rPr>
        <w:t>dani.dega57@gmail.com</w:t>
      </w:r>
    </w:p>
    <w:p w:rsidR="005610EA" w:rsidRDefault="005610EA" w:rsidP="005610EA">
      <w:pPr>
        <w:pStyle w:val="Textoindependiente2"/>
        <w:ind w:firstLine="425"/>
        <w:jc w:val="both"/>
        <w:rPr>
          <w:rFonts w:ascii="Arial" w:hAnsi="Arial" w:cs="Arial"/>
          <w:sz w:val="18"/>
          <w:lang w:val="es-MX"/>
        </w:rPr>
      </w:pPr>
    </w:p>
    <w:p w:rsidR="005610EA" w:rsidRDefault="005610EA" w:rsidP="005610EA">
      <w:pPr>
        <w:pStyle w:val="Textoindependiente2"/>
        <w:ind w:firstLine="425"/>
        <w:jc w:val="both"/>
        <w:rPr>
          <w:rFonts w:ascii="Arial" w:hAnsi="Arial" w:cs="Arial"/>
          <w:b/>
          <w:bCs/>
          <w:sz w:val="18"/>
        </w:rPr>
      </w:pPr>
    </w:p>
    <w:p w:rsidR="005610EA" w:rsidRDefault="005610EA" w:rsidP="005610EA">
      <w:pPr>
        <w:pStyle w:val="Textoindependiente2"/>
        <w:ind w:firstLine="425"/>
        <w:jc w:val="both"/>
        <w:rPr>
          <w:rFonts w:ascii="Arial" w:hAnsi="Arial" w:cs="Arial"/>
          <w:sz w:val="18"/>
        </w:rPr>
      </w:pPr>
    </w:p>
    <w:p w:rsidR="005610EA" w:rsidRDefault="005610EA" w:rsidP="005610EA">
      <w:pPr>
        <w:pStyle w:val="Ttulo1"/>
      </w:pPr>
      <w:r>
        <w:t>TEXTO PRINCIPAL</w:t>
      </w:r>
    </w:p>
    <w:p w:rsidR="005610EA" w:rsidRDefault="005610EA" w:rsidP="005610EA">
      <w:pPr>
        <w:pStyle w:val="Textoindependiente2"/>
        <w:ind w:firstLine="425"/>
        <w:jc w:val="both"/>
        <w:rPr>
          <w:rFonts w:ascii="Arial" w:hAnsi="Arial" w:cs="Arial"/>
          <w:sz w:val="24"/>
        </w:rPr>
      </w:pPr>
    </w:p>
    <w:p w:rsidR="005610EA" w:rsidRPr="006B1B85" w:rsidRDefault="005610EA" w:rsidP="005610EA">
      <w:pPr>
        <w:pStyle w:val="Sangradetextonormal"/>
        <w:ind w:firstLine="0"/>
        <w:rPr>
          <w:b/>
          <w:bCs/>
          <w:sz w:val="18"/>
          <w:lang w:val="es-CO"/>
        </w:rPr>
      </w:pPr>
    </w:p>
    <w:p w:rsidR="005610EA" w:rsidRDefault="005610EA" w:rsidP="005610EA">
      <w:pPr>
        <w:jc w:val="both"/>
        <w:rPr>
          <w:rFonts w:ascii="Arial" w:hAnsi="Arial" w:cs="Arial"/>
          <w:sz w:val="18"/>
        </w:rPr>
      </w:pPr>
      <w:r>
        <w:rPr>
          <w:rFonts w:ascii="Arial" w:hAnsi="Arial" w:cs="Arial"/>
          <w:sz w:val="18"/>
        </w:rPr>
        <w:t>Para empezar a hablar de nuestro texto tenemos que dar un pequeño recorrido sobre la plataforma de OpenSparc.</w:t>
      </w:r>
    </w:p>
    <w:p w:rsidR="005610EA" w:rsidRDefault="005610EA" w:rsidP="005610EA">
      <w:pPr>
        <w:jc w:val="both"/>
        <w:rPr>
          <w:rFonts w:ascii="Arial" w:hAnsi="Arial" w:cs="Arial"/>
          <w:sz w:val="18"/>
        </w:rPr>
      </w:pPr>
    </w:p>
    <w:p w:rsidR="005610EA" w:rsidRDefault="005610EA" w:rsidP="005610EA">
      <w:pPr>
        <w:jc w:val="both"/>
        <w:rPr>
          <w:rFonts w:ascii="Arial" w:hAnsi="Arial" w:cs="Arial"/>
          <w:sz w:val="18"/>
        </w:rPr>
      </w:pPr>
      <w:r>
        <w:rPr>
          <w:rFonts w:ascii="Arial" w:hAnsi="Arial" w:cs="Arial"/>
          <w:sz w:val="18"/>
        </w:rPr>
        <w:t xml:space="preserve">Este fue un proyecto de libe licencia iniciado en 2005 el cual ha sido utilizado en diferentes áreas como en videojuegos en 3D O protección </w:t>
      </w:r>
      <w:r w:rsidR="00A35782">
        <w:rPr>
          <w:rFonts w:ascii="Arial" w:hAnsi="Arial" w:cs="Arial"/>
          <w:sz w:val="18"/>
        </w:rPr>
        <w:t>de seguridad.</w:t>
      </w:r>
    </w:p>
    <w:p w:rsidR="00A35782" w:rsidRDefault="00A35782" w:rsidP="005610EA">
      <w:pPr>
        <w:jc w:val="both"/>
        <w:rPr>
          <w:rFonts w:ascii="Arial" w:hAnsi="Arial" w:cs="Arial"/>
          <w:sz w:val="18"/>
        </w:rPr>
      </w:pPr>
    </w:p>
    <w:p w:rsidR="00A35782" w:rsidRDefault="00A35782" w:rsidP="005610EA">
      <w:pPr>
        <w:jc w:val="both"/>
        <w:rPr>
          <w:rFonts w:ascii="Arial" w:hAnsi="Arial" w:cs="Arial"/>
          <w:sz w:val="18"/>
        </w:rPr>
      </w:pPr>
      <w:r w:rsidRPr="00A35782">
        <w:rPr>
          <w:rFonts w:ascii="Arial" w:hAnsi="Arial" w:cs="Arial"/>
          <w:sz w:val="18"/>
        </w:rPr>
        <w:t>Ha obtenido mucha acogida en universidades y comunidades de investigación de todo el mundo</w:t>
      </w:r>
      <w:r>
        <w:rPr>
          <w:rFonts w:ascii="Arial" w:hAnsi="Arial" w:cs="Arial"/>
          <w:sz w:val="18"/>
        </w:rPr>
        <w:t>.</w:t>
      </w:r>
    </w:p>
    <w:p w:rsidR="00A35782" w:rsidRDefault="00A35782" w:rsidP="005610EA">
      <w:pPr>
        <w:jc w:val="both"/>
        <w:rPr>
          <w:rFonts w:ascii="Arial" w:hAnsi="Arial" w:cs="Arial"/>
          <w:sz w:val="18"/>
        </w:rPr>
      </w:pPr>
    </w:p>
    <w:p w:rsidR="00A35782" w:rsidRDefault="00A35782" w:rsidP="00B112E5">
      <w:pPr>
        <w:pStyle w:val="Ttulo2"/>
      </w:pPr>
      <w:r w:rsidRPr="00A35782">
        <w:t>EXPERIENCIAS CON DOS CHIPS FABSCALAR</w:t>
      </w:r>
      <w:r w:rsidR="00B112E5">
        <w:t>.</w:t>
      </w:r>
    </w:p>
    <w:p w:rsidR="00B112E5" w:rsidRDefault="00B112E5" w:rsidP="005610EA">
      <w:pPr>
        <w:jc w:val="both"/>
        <w:rPr>
          <w:rFonts w:ascii="Arial" w:hAnsi="Arial" w:cs="Arial"/>
          <w:b/>
          <w:sz w:val="22"/>
          <w:szCs w:val="22"/>
        </w:rPr>
      </w:pPr>
    </w:p>
    <w:p w:rsidR="00B112E5" w:rsidRPr="00A35782" w:rsidRDefault="00B112E5" w:rsidP="005610EA">
      <w:pPr>
        <w:jc w:val="both"/>
        <w:rPr>
          <w:rFonts w:ascii="Arial" w:hAnsi="Arial" w:cs="Arial"/>
          <w:b/>
          <w:sz w:val="22"/>
          <w:szCs w:val="22"/>
        </w:rPr>
      </w:pPr>
    </w:p>
    <w:p w:rsidR="00B112E5" w:rsidRPr="00B112E5" w:rsidRDefault="00B112E5" w:rsidP="00B112E5">
      <w:pPr>
        <w:jc w:val="both"/>
        <w:rPr>
          <w:rFonts w:ascii="Arial" w:hAnsi="Arial" w:cs="Arial"/>
          <w:sz w:val="18"/>
        </w:rPr>
      </w:pPr>
      <w:r>
        <w:rPr>
          <w:rFonts w:ascii="Arial" w:hAnsi="Arial" w:cs="Arial"/>
          <w:sz w:val="18"/>
        </w:rPr>
        <w:t xml:space="preserve">Este proyecto nos habla de dos núcleos superescalares </w:t>
      </w:r>
      <w:r w:rsidRPr="00B112E5">
        <w:rPr>
          <w:rFonts w:ascii="Arial" w:hAnsi="Arial" w:cs="Arial"/>
          <w:sz w:val="18"/>
        </w:rPr>
        <w:t>Esto puede usarse para evitar las fallas inducidas por la migración a expensas de la m</w:t>
      </w:r>
      <w:r>
        <w:rPr>
          <w:rFonts w:ascii="Arial" w:hAnsi="Arial" w:cs="Arial"/>
          <w:sz w:val="18"/>
        </w:rPr>
        <w:t>ayor latencia de golpe c</w:t>
      </w:r>
      <w:r w:rsidRPr="00B112E5">
        <w:rPr>
          <w:rFonts w:ascii="Arial" w:hAnsi="Arial" w:cs="Arial"/>
          <w:sz w:val="18"/>
        </w:rPr>
        <w:t>ruzando los dominios del relo</w:t>
      </w:r>
      <w:r>
        <w:rPr>
          <w:rFonts w:ascii="Arial" w:hAnsi="Arial" w:cs="Arial"/>
          <w:sz w:val="18"/>
        </w:rPr>
        <w:t xml:space="preserve">j.  </w:t>
      </w:r>
      <w:r w:rsidRPr="00B112E5">
        <w:rPr>
          <w:rFonts w:ascii="Arial" w:hAnsi="Arial" w:cs="Arial"/>
          <w:sz w:val="18"/>
        </w:rPr>
        <w:t xml:space="preserve">Está libre del riesgo del altamente complejo OpenSparc T2 D </w:t>
      </w:r>
      <w:r>
        <w:rPr>
          <w:rFonts w:ascii="Arial" w:hAnsi="Arial" w:cs="Arial"/>
          <w:sz w:val="18"/>
        </w:rPr>
        <w:t xml:space="preserve"> Tiene una exploración simple </w:t>
      </w:r>
      <w:r w:rsidRPr="00B112E5">
        <w:rPr>
          <w:rFonts w:ascii="Arial" w:hAnsi="Arial" w:cs="Arial"/>
          <w:sz w:val="18"/>
        </w:rPr>
        <w:t xml:space="preserve"> para cargar los scratchpads con microbenchmarks; Y sus cadenas de barrido prop</w:t>
      </w:r>
      <w:r>
        <w:rPr>
          <w:rFonts w:ascii="Arial" w:hAnsi="Arial" w:cs="Arial"/>
          <w:sz w:val="18"/>
        </w:rPr>
        <w:t>orcionan total observabilidad  y c</w:t>
      </w:r>
      <w:r w:rsidRPr="00B112E5">
        <w:rPr>
          <w:rFonts w:ascii="Arial" w:hAnsi="Arial" w:cs="Arial"/>
          <w:sz w:val="18"/>
        </w:rPr>
        <w:t>ontrolabilidad para la depuración y la elusión de escape-error. Esencialmente, el núcleo de depuración proporciona un Plan B de bajo riesgo para probar</w:t>
      </w:r>
    </w:p>
    <w:p w:rsidR="00B112E5" w:rsidRDefault="00B112E5" w:rsidP="00B112E5">
      <w:pPr>
        <w:jc w:val="both"/>
        <w:rPr>
          <w:rFonts w:ascii="Arial" w:hAnsi="Arial" w:cs="Arial"/>
          <w:sz w:val="18"/>
        </w:rPr>
      </w:pPr>
      <w:r w:rsidRPr="00B112E5">
        <w:rPr>
          <w:rFonts w:ascii="Arial" w:hAnsi="Arial" w:cs="Arial"/>
          <w:sz w:val="18"/>
        </w:rPr>
        <w:t>FabScalar núcleo superescalar.</w:t>
      </w:r>
    </w:p>
    <w:p w:rsidR="004138D6" w:rsidRDefault="004138D6" w:rsidP="00B112E5">
      <w:pPr>
        <w:jc w:val="both"/>
        <w:rPr>
          <w:rFonts w:ascii="Arial" w:hAnsi="Arial" w:cs="Arial"/>
          <w:sz w:val="18"/>
        </w:rPr>
      </w:pPr>
    </w:p>
    <w:p w:rsidR="004138D6" w:rsidRDefault="004138D6" w:rsidP="00B112E5">
      <w:pPr>
        <w:jc w:val="both"/>
        <w:rPr>
          <w:rFonts w:ascii="Arial" w:hAnsi="Arial" w:cs="Arial"/>
          <w:sz w:val="18"/>
        </w:rPr>
      </w:pPr>
      <w:r>
        <w:rPr>
          <w:noProof/>
          <w:lang w:val="es-CO" w:eastAsia="es-CO"/>
        </w:rPr>
        <w:drawing>
          <wp:inline distT="0" distB="0" distL="0" distR="0" wp14:anchorId="0335E430" wp14:editId="3950B18A">
            <wp:extent cx="3171941" cy="15629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500" t="26810" r="36765" b="28724"/>
                    <a:stretch/>
                  </pic:blipFill>
                  <pic:spPr bwMode="auto">
                    <a:xfrm>
                      <a:off x="0" y="0"/>
                      <a:ext cx="3174436" cy="1564215"/>
                    </a:xfrm>
                    <a:prstGeom prst="rect">
                      <a:avLst/>
                    </a:prstGeom>
                    <a:ln>
                      <a:noFill/>
                    </a:ln>
                    <a:extLst>
                      <a:ext uri="{53640926-AAD7-44D8-BBD7-CCE9431645EC}">
                        <a14:shadowObscured xmlns:a14="http://schemas.microsoft.com/office/drawing/2010/main"/>
                      </a:ext>
                    </a:extLst>
                  </pic:spPr>
                </pic:pic>
              </a:graphicData>
            </a:graphic>
          </wp:inline>
        </w:drawing>
      </w:r>
    </w:p>
    <w:p w:rsidR="00B112E5" w:rsidRDefault="00B112E5" w:rsidP="00B112E5">
      <w:pPr>
        <w:jc w:val="both"/>
        <w:rPr>
          <w:rFonts w:ascii="Arial" w:hAnsi="Arial" w:cs="Arial"/>
          <w:sz w:val="18"/>
        </w:rPr>
      </w:pPr>
    </w:p>
    <w:p w:rsidR="00B112E5" w:rsidRDefault="00B112E5" w:rsidP="00B112E5">
      <w:pPr>
        <w:jc w:val="both"/>
        <w:rPr>
          <w:rFonts w:ascii="Arial" w:hAnsi="Arial" w:cs="Arial"/>
          <w:sz w:val="18"/>
        </w:rPr>
      </w:pPr>
      <w:r>
        <w:rPr>
          <w:rFonts w:ascii="Arial" w:hAnsi="Arial" w:cs="Arial"/>
          <w:b/>
          <w:bCs/>
          <w:sz w:val="22"/>
        </w:rPr>
        <w:t xml:space="preserve">3.2 </w:t>
      </w:r>
      <w:r w:rsidRPr="00B112E5">
        <w:rPr>
          <w:rFonts w:ascii="Arial" w:hAnsi="Arial" w:cs="Arial"/>
          <w:b/>
          <w:bCs/>
          <w:sz w:val="22"/>
        </w:rPr>
        <w:t>FPU reconfigurable en el núcleo</w:t>
      </w:r>
    </w:p>
    <w:p w:rsidR="00B112E5" w:rsidRDefault="00B112E5" w:rsidP="00B112E5">
      <w:pPr>
        <w:jc w:val="both"/>
        <w:rPr>
          <w:rFonts w:ascii="Arial" w:hAnsi="Arial" w:cs="Arial"/>
          <w:sz w:val="18"/>
        </w:rPr>
      </w:pPr>
    </w:p>
    <w:p w:rsidR="00B112E5" w:rsidRDefault="00573E89" w:rsidP="00B112E5">
      <w:pPr>
        <w:jc w:val="both"/>
        <w:rPr>
          <w:rFonts w:ascii="Arial" w:hAnsi="Arial" w:cs="Arial"/>
          <w:sz w:val="18"/>
        </w:rPr>
      </w:pPr>
      <w:r>
        <w:rPr>
          <w:rFonts w:ascii="Arial" w:hAnsi="Arial" w:cs="Arial"/>
          <w:sz w:val="18"/>
        </w:rPr>
        <w:t xml:space="preserve">En este núcleo de trabaja con el OpenSparc de manera que minimiza los cambios de la arquitectura, es decir que permite utilizar dos operados cuyos registros se utilizan como los operandos, también permite los archivos temporales. </w:t>
      </w:r>
    </w:p>
    <w:p w:rsidR="00573E89" w:rsidRDefault="00573E89" w:rsidP="00B112E5">
      <w:pPr>
        <w:jc w:val="both"/>
        <w:rPr>
          <w:rFonts w:ascii="Arial" w:hAnsi="Arial" w:cs="Arial"/>
          <w:sz w:val="18"/>
        </w:rPr>
      </w:pPr>
      <w:r>
        <w:rPr>
          <w:rFonts w:ascii="Arial" w:hAnsi="Arial" w:cs="Arial"/>
          <w:sz w:val="18"/>
        </w:rPr>
        <w:t>También cabe decir que agregando nuevos conductos de este núcleo permite al procesador realizar submodulos  y devolver valores al nucleo SPARC.</w:t>
      </w:r>
    </w:p>
    <w:p w:rsidR="00573E89" w:rsidRDefault="00573E89" w:rsidP="00573E89">
      <w:pPr>
        <w:pStyle w:val="Ttulo2"/>
      </w:pPr>
      <w:r>
        <w:t>GENERACION DE ACELADORES</w:t>
      </w:r>
    </w:p>
    <w:p w:rsidR="00573E89" w:rsidRDefault="00573E89" w:rsidP="00573E89">
      <w:pPr>
        <w:jc w:val="both"/>
        <w:rPr>
          <w:rFonts w:ascii="Arial" w:hAnsi="Arial" w:cs="Arial"/>
          <w:sz w:val="18"/>
        </w:rPr>
      </w:pPr>
    </w:p>
    <w:p w:rsidR="00573E89" w:rsidRDefault="00573E89" w:rsidP="00573E89">
      <w:pPr>
        <w:jc w:val="both"/>
        <w:rPr>
          <w:rFonts w:ascii="Arial" w:hAnsi="Arial" w:cs="Arial"/>
          <w:sz w:val="18"/>
        </w:rPr>
      </w:pPr>
      <w:r w:rsidRPr="00573E89">
        <w:rPr>
          <w:rFonts w:ascii="Arial" w:hAnsi="Arial" w:cs="Arial"/>
          <w:sz w:val="18"/>
        </w:rPr>
        <w:lastRenderedPageBreak/>
        <w:t>El nuevo código de ensamblador de la aplicación que utiliza los aceleradores generados</w:t>
      </w:r>
      <w:r>
        <w:rPr>
          <w:rFonts w:ascii="Arial" w:hAnsi="Arial" w:cs="Arial"/>
          <w:sz w:val="18"/>
        </w:rPr>
        <w:t>.</w:t>
      </w:r>
    </w:p>
    <w:p w:rsidR="00573E89" w:rsidRDefault="00573E89" w:rsidP="00573E89">
      <w:pPr>
        <w:jc w:val="both"/>
        <w:rPr>
          <w:rFonts w:ascii="Arial" w:hAnsi="Arial" w:cs="Arial"/>
          <w:sz w:val="18"/>
        </w:rPr>
      </w:pPr>
    </w:p>
    <w:p w:rsidR="00573E89" w:rsidRPr="00573E89" w:rsidRDefault="00573E89" w:rsidP="00573E89">
      <w:pPr>
        <w:jc w:val="both"/>
        <w:rPr>
          <w:rFonts w:ascii="Arial" w:hAnsi="Arial" w:cs="Arial"/>
          <w:sz w:val="18"/>
        </w:rPr>
      </w:pPr>
      <w:r w:rsidRPr="00573E89">
        <w:rPr>
          <w:rFonts w:ascii="Arial" w:hAnsi="Arial" w:cs="Arial"/>
          <w:sz w:val="18"/>
        </w:rPr>
        <w:t>La plataforma OpenSPARC modificada se ha sint</w:t>
      </w:r>
      <w:r>
        <w:rPr>
          <w:rFonts w:ascii="Arial" w:hAnsi="Arial" w:cs="Arial"/>
          <w:sz w:val="18"/>
        </w:rPr>
        <w:t xml:space="preserve">etizado en un Xilinx Virtex </w:t>
      </w:r>
      <w:r w:rsidRPr="00573E89">
        <w:rPr>
          <w:rFonts w:ascii="Arial" w:hAnsi="Arial" w:cs="Arial"/>
          <w:sz w:val="18"/>
        </w:rPr>
        <w:t>utilizando la Tecnología de Síntesis Xi</w:t>
      </w:r>
      <w:r>
        <w:rPr>
          <w:rFonts w:ascii="Arial" w:hAnsi="Arial" w:cs="Arial"/>
          <w:sz w:val="18"/>
        </w:rPr>
        <w:t xml:space="preserve">linx (xst) 11.1, y el OpenSPARC. </w:t>
      </w:r>
      <w:r w:rsidRPr="00573E89">
        <w:rPr>
          <w:rFonts w:ascii="Arial" w:hAnsi="Arial" w:cs="Arial"/>
          <w:sz w:val="18"/>
        </w:rPr>
        <w:t>Incluido en el paquete OpenSPARC T1 Se ha utilizado para analizar el rendimiento del OpenSPARC original y modificado.</w:t>
      </w:r>
    </w:p>
    <w:p w:rsidR="00573E89" w:rsidRDefault="00573E89" w:rsidP="00573E89">
      <w:pPr>
        <w:jc w:val="both"/>
        <w:rPr>
          <w:rFonts w:ascii="Arial" w:hAnsi="Arial" w:cs="Arial"/>
          <w:sz w:val="18"/>
        </w:rPr>
      </w:pPr>
      <w:r w:rsidRPr="00573E89">
        <w:rPr>
          <w:rFonts w:ascii="Arial" w:hAnsi="Arial" w:cs="Arial"/>
          <w:sz w:val="18"/>
        </w:rPr>
        <w:t>La identificación del acelerador de hardware de grano fino se ha implementado</w:t>
      </w:r>
    </w:p>
    <w:p w:rsidR="00203DFA" w:rsidRDefault="00203DFA" w:rsidP="00573E89">
      <w:pPr>
        <w:jc w:val="both"/>
        <w:rPr>
          <w:rFonts w:ascii="Arial" w:hAnsi="Arial" w:cs="Arial"/>
          <w:sz w:val="18"/>
        </w:rPr>
      </w:pPr>
    </w:p>
    <w:sectPr w:rsidR="00203DFA"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F94" w:rsidRDefault="00125F94">
      <w:r>
        <w:separator/>
      </w:r>
    </w:p>
  </w:endnote>
  <w:endnote w:type="continuationSeparator" w:id="0">
    <w:p w:rsidR="00125F94" w:rsidRDefault="0012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acer">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1A" w:rsidRDefault="00203DFA">
    <w:pPr>
      <w:pStyle w:val="Piedepgina"/>
    </w:pPr>
    <w:r>
      <w:rPr>
        <w:rFonts w:ascii="Racer" w:hAnsi="Racer"/>
        <w:noProof/>
        <w:sz w:val="20"/>
        <w:lang w:val="es-CO" w:eastAsia="es-CO"/>
      </w:rPr>
      <mc:AlternateContent>
        <mc:Choice Requires="wps">
          <w:drawing>
            <wp:anchor distT="0" distB="0" distL="114300" distR="114300" simplePos="0" relativeHeight="251659264" behindDoc="0" locked="0" layoutInCell="1" allowOverlap="1" wp14:anchorId="1C865585" wp14:editId="688B7F58">
              <wp:simplePos x="0" y="0"/>
              <wp:positionH relativeFrom="column">
                <wp:posOffset>0</wp:posOffset>
              </wp:positionH>
              <wp:positionV relativeFrom="paragraph">
                <wp:posOffset>90805</wp:posOffset>
              </wp:positionV>
              <wp:extent cx="6172200" cy="0"/>
              <wp:effectExtent l="19050" t="24130" r="19050" b="2349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MtGwIAADoEAAAOAAAAZHJzL2Uyb0RvYy54bWysU8GO2jAQvVfqP1i+QxJIWT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" strokeweight="3pt">
              <v:stroke linestyle="thickThin"/>
            </v:line>
          </w:pict>
        </mc:Fallback>
      </mc:AlternateContent>
    </w:r>
    <w:r>
      <w:tab/>
    </w:r>
  </w:p>
  <w:p w:rsidR="00503F1A" w:rsidRDefault="00203DFA">
    <w:pPr>
      <w:pStyle w:val="Piedepgina"/>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sidR="004138D6">
      <w:rPr>
        <w:rFonts w:ascii="Racer" w:hAnsi="Racer"/>
        <w:noProof/>
        <w:sz w:val="20"/>
      </w:rPr>
      <w:t>1</w:t>
    </w:r>
    <w:r>
      <w:rPr>
        <w:rFonts w:ascii="Racer" w:hAnsi="Rac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F94" w:rsidRDefault="00125F94">
      <w:r>
        <w:separator/>
      </w:r>
    </w:p>
  </w:footnote>
  <w:footnote w:type="continuationSeparator" w:id="0">
    <w:p w:rsidR="00125F94" w:rsidRDefault="00125F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1057" w:type="dxa"/>
      <w:tblInd w:w="-10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410"/>
      <w:gridCol w:w="6095"/>
      <w:gridCol w:w="2552"/>
    </w:tblGrid>
    <w:tr w:rsidR="005312CF" w:rsidTr="005312CF">
      <w:trPr>
        <w:trHeight w:val="1125"/>
      </w:trPr>
      <w:tc>
        <w:tcPr>
          <w:tcW w:w="2410" w:type="dxa"/>
        </w:tcPr>
        <w:p w:rsidR="005312CF" w:rsidRDefault="00203DFA" w:rsidP="00214F29">
          <w:pPr>
            <w:pStyle w:val="Encabezado"/>
          </w:pPr>
          <w:r>
            <w:rPr>
              <w:noProof/>
              <w:lang w:val="es-CO" w:eastAsia="es-CO"/>
            </w:rPr>
            <w:drawing>
              <wp:inline distT="0" distB="0" distL="0" distR="0" wp14:anchorId="4A191272" wp14:editId="3EE57EF3">
                <wp:extent cx="676275" cy="6762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xpdCY0y_400x400.jpeg"/>
                        <pic:cNvPicPr/>
                      </pic:nvPicPr>
                      <pic:blipFill>
                        <a:blip r:embed="rId1">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p>
      </w:tc>
      <w:tc>
        <w:tcPr>
          <w:tcW w:w="6095" w:type="dxa"/>
          <w:vMerge w:val="restart"/>
          <w:vAlign w:val="center"/>
        </w:tcPr>
        <w:p w:rsidR="00A14220" w:rsidRPr="008930C7" w:rsidRDefault="00203DFA" w:rsidP="00A14220">
          <w:pPr>
            <w:spacing w:line="484" w:lineRule="atLeast"/>
            <w:ind w:firstLine="216"/>
            <w:jc w:val="center"/>
            <w:rPr>
              <w:color w:val="000000"/>
              <w:sz w:val="47"/>
              <w:szCs w:val="47"/>
              <w:lang w:eastAsia="es-CO"/>
            </w:rPr>
          </w:pPr>
          <w:r>
            <w:rPr>
              <w:b/>
              <w:bCs/>
              <w:color w:val="000000"/>
              <w:sz w:val="47"/>
              <w:szCs w:val="47"/>
              <w:lang w:eastAsia="es-CO"/>
            </w:rPr>
            <w:t xml:space="preserve">Nuevas Experiencias Plataforma </w:t>
          </w:r>
        </w:p>
        <w:p w:rsidR="005312CF" w:rsidRPr="003A0492" w:rsidRDefault="00203DFA" w:rsidP="00214F29">
          <w:pPr>
            <w:autoSpaceDE w:val="0"/>
            <w:autoSpaceDN w:val="0"/>
            <w:adjustRightInd w:val="0"/>
            <w:jc w:val="center"/>
            <w:rPr>
              <w:lang w:val="es-DO" w:eastAsia="es-DO"/>
            </w:rPr>
          </w:pPr>
          <w:r>
            <w:rPr>
              <w:lang w:val="es-DO" w:eastAsia="es-DO"/>
            </w:rPr>
            <w:t>Arango Arias Jenny Lorena</w:t>
          </w:r>
          <w:r w:rsidRPr="003A0492">
            <w:rPr>
              <w:lang w:val="es-DO" w:eastAsia="es-DO"/>
            </w:rPr>
            <w:t xml:space="preserve">, </w:t>
          </w:r>
          <w:r w:rsidRPr="00A14220">
            <w:rPr>
              <w:lang w:val="es-DO" w:eastAsia="es-DO"/>
            </w:rPr>
            <w:t>Loaiza Loaiza Angélica María</w:t>
          </w:r>
          <w:r w:rsidRPr="003A0492">
            <w:rPr>
              <w:lang w:val="es-DO" w:eastAsia="es-DO"/>
            </w:rPr>
            <w:t>, etc.</w:t>
          </w:r>
        </w:p>
        <w:p w:rsidR="005312CF" w:rsidRDefault="00125F94" w:rsidP="00214F29">
          <w:pPr>
            <w:pStyle w:val="Encabezado"/>
            <w:jc w:val="center"/>
          </w:pPr>
        </w:p>
      </w:tc>
      <w:tc>
        <w:tcPr>
          <w:tcW w:w="2552" w:type="dxa"/>
          <w:vMerge w:val="restart"/>
          <w:vAlign w:val="center"/>
        </w:tcPr>
        <w:p w:rsidR="005312CF" w:rsidRPr="003A0492" w:rsidRDefault="00203DFA" w:rsidP="00A14220">
          <w:pPr>
            <w:autoSpaceDE w:val="0"/>
            <w:autoSpaceDN w:val="0"/>
            <w:adjustRightInd w:val="0"/>
            <w:jc w:val="center"/>
            <w:rPr>
              <w:sz w:val="20"/>
              <w:szCs w:val="20"/>
            </w:rPr>
          </w:pPr>
          <w:r w:rsidRPr="003A0492">
            <w:rPr>
              <w:sz w:val="20"/>
              <w:szCs w:val="20"/>
              <w:lang w:eastAsia="es-DO"/>
            </w:rPr>
            <w:t xml:space="preserve">  Año: </w:t>
          </w:r>
          <w:r>
            <w:rPr>
              <w:sz w:val="20"/>
              <w:szCs w:val="20"/>
              <w:lang w:eastAsia="es-DO"/>
            </w:rPr>
            <w:t>2016</w:t>
          </w:r>
          <w:r w:rsidRPr="003A0492">
            <w:rPr>
              <w:sz w:val="20"/>
              <w:szCs w:val="20"/>
              <w:lang w:eastAsia="es-DO"/>
            </w:rPr>
            <w:t xml:space="preserve"> Vol. </w:t>
          </w:r>
          <w:r>
            <w:rPr>
              <w:sz w:val="20"/>
              <w:szCs w:val="20"/>
              <w:lang w:eastAsia="es-DO"/>
            </w:rPr>
            <w:t>01</w:t>
          </w:r>
          <w:r w:rsidRPr="003A0492">
            <w:rPr>
              <w:sz w:val="20"/>
              <w:szCs w:val="20"/>
              <w:lang w:eastAsia="es-DO"/>
            </w:rPr>
            <w:t xml:space="preserve"> No. </w:t>
          </w:r>
          <w:r>
            <w:rPr>
              <w:sz w:val="20"/>
              <w:szCs w:val="20"/>
              <w:lang w:eastAsia="es-DO"/>
            </w:rPr>
            <w:t>01</w:t>
          </w:r>
          <w:r w:rsidRPr="003A0492">
            <w:rPr>
              <w:sz w:val="20"/>
              <w:szCs w:val="20"/>
              <w:lang w:eastAsia="es-DO"/>
            </w:rPr>
            <w:t xml:space="preserve"> Páginas XXXX-XXXX</w:t>
          </w:r>
        </w:p>
      </w:tc>
    </w:tr>
    <w:tr w:rsidR="005312CF" w:rsidTr="005312CF">
      <w:tc>
        <w:tcPr>
          <w:tcW w:w="2410" w:type="dxa"/>
        </w:tcPr>
        <w:p w:rsidR="005312CF" w:rsidRDefault="00125F94" w:rsidP="00214F29">
          <w:pPr>
            <w:pStyle w:val="Encabezado"/>
          </w:pPr>
        </w:p>
      </w:tc>
      <w:tc>
        <w:tcPr>
          <w:tcW w:w="6095" w:type="dxa"/>
          <w:vMerge/>
        </w:tcPr>
        <w:p w:rsidR="005312CF" w:rsidRDefault="00125F94" w:rsidP="00214F29">
          <w:pPr>
            <w:pStyle w:val="Encabezado"/>
          </w:pPr>
        </w:p>
      </w:tc>
      <w:tc>
        <w:tcPr>
          <w:tcW w:w="2552" w:type="dxa"/>
          <w:vMerge/>
        </w:tcPr>
        <w:p w:rsidR="005312CF" w:rsidRDefault="00125F94" w:rsidP="00214F29">
          <w:pPr>
            <w:pStyle w:val="Encabezado"/>
          </w:pPr>
        </w:p>
      </w:tc>
    </w:tr>
  </w:tbl>
  <w:p w:rsidR="00503F1A" w:rsidRDefault="00125F94">
    <w:pPr>
      <w:pStyle w:val="Encabezado"/>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nsid w:val="44DD05FA"/>
    <w:multiLevelType w:val="multilevel"/>
    <w:tmpl w:val="71DC8E10"/>
    <w:lvl w:ilvl="0">
      <w:start w:val="1"/>
      <w:numFmt w:val="decimal"/>
      <w:pStyle w:val="Ttulo1"/>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EA"/>
    <w:rsid w:val="00125F94"/>
    <w:rsid w:val="00203DFA"/>
    <w:rsid w:val="004138D6"/>
    <w:rsid w:val="005610EA"/>
    <w:rsid w:val="00573E89"/>
    <w:rsid w:val="009908EC"/>
    <w:rsid w:val="00A35782"/>
    <w:rsid w:val="00B112E5"/>
    <w:rsid w:val="00C22D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0E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autoRedefine/>
    <w:qFormat/>
    <w:rsid w:val="005610EA"/>
    <w:pPr>
      <w:keepNext/>
      <w:numPr>
        <w:numId w:val="2"/>
      </w:numPr>
      <w:jc w:val="both"/>
      <w:outlineLvl w:val="0"/>
    </w:pPr>
    <w:rPr>
      <w:rFonts w:ascii="Arial" w:hAnsi="Arial" w:cs="Arial"/>
      <w:b/>
      <w:bCs/>
    </w:rPr>
  </w:style>
  <w:style w:type="paragraph" w:styleId="Ttulo2">
    <w:name w:val="heading 2"/>
    <w:basedOn w:val="Normal"/>
    <w:next w:val="Normal"/>
    <w:link w:val="Ttulo2Car"/>
    <w:autoRedefine/>
    <w:qFormat/>
    <w:rsid w:val="005610EA"/>
    <w:pPr>
      <w:keepNext/>
      <w:numPr>
        <w:ilvl w:val="1"/>
        <w:numId w:val="2"/>
      </w:numPr>
      <w:jc w:val="both"/>
      <w:outlineLvl w:val="1"/>
    </w:pPr>
    <w:rPr>
      <w:rFonts w:ascii="Arial" w:hAnsi="Arial" w:cs="Arial"/>
      <w:b/>
      <w:bCs/>
      <w:sz w:val="22"/>
    </w:rPr>
  </w:style>
  <w:style w:type="paragraph" w:styleId="Ttulo3">
    <w:name w:val="heading 3"/>
    <w:basedOn w:val="Normal"/>
    <w:next w:val="Normal"/>
    <w:link w:val="Ttulo3Car"/>
    <w:autoRedefine/>
    <w:qFormat/>
    <w:rsid w:val="005610EA"/>
    <w:pPr>
      <w:keepNext/>
      <w:numPr>
        <w:ilvl w:val="2"/>
        <w:numId w:val="2"/>
      </w:numPr>
      <w:outlineLvl w:val="2"/>
    </w:pPr>
    <w:rPr>
      <w:rFonts w:ascii="Arial" w:hAnsi="Arial" w:cs="Arial"/>
      <w:b/>
      <w:bCs/>
      <w:sz w:val="20"/>
      <w:szCs w:val="26"/>
    </w:rPr>
  </w:style>
  <w:style w:type="paragraph" w:styleId="Ttulo4">
    <w:name w:val="heading 4"/>
    <w:basedOn w:val="Normal"/>
    <w:next w:val="Normal"/>
    <w:link w:val="Ttulo4Car"/>
    <w:qFormat/>
    <w:rsid w:val="005610EA"/>
    <w:pPr>
      <w:keepNext/>
      <w:numPr>
        <w:ilvl w:val="3"/>
        <w:numId w:val="2"/>
      </w:numPr>
      <w:spacing w:before="240" w:after="60"/>
      <w:outlineLvl w:val="3"/>
    </w:pPr>
    <w:rPr>
      <w:b/>
      <w:bCs/>
      <w:sz w:val="28"/>
      <w:szCs w:val="28"/>
    </w:rPr>
  </w:style>
  <w:style w:type="paragraph" w:styleId="Ttulo5">
    <w:name w:val="heading 5"/>
    <w:basedOn w:val="Normal"/>
    <w:next w:val="Normal"/>
    <w:link w:val="Ttulo5Car"/>
    <w:qFormat/>
    <w:rsid w:val="005610EA"/>
    <w:pPr>
      <w:numPr>
        <w:ilvl w:val="4"/>
        <w:numId w:val="2"/>
      </w:numPr>
      <w:spacing w:before="240" w:after="60"/>
      <w:outlineLvl w:val="4"/>
    </w:pPr>
    <w:rPr>
      <w:b/>
      <w:bCs/>
      <w:i/>
      <w:iCs/>
      <w:sz w:val="26"/>
      <w:szCs w:val="26"/>
    </w:rPr>
  </w:style>
  <w:style w:type="paragraph" w:styleId="Ttulo6">
    <w:name w:val="heading 6"/>
    <w:basedOn w:val="Normal"/>
    <w:next w:val="Normal"/>
    <w:link w:val="Ttulo6Car"/>
    <w:qFormat/>
    <w:rsid w:val="005610EA"/>
    <w:pPr>
      <w:numPr>
        <w:ilvl w:val="5"/>
        <w:numId w:val="2"/>
      </w:numPr>
      <w:spacing w:before="240" w:after="60"/>
      <w:outlineLvl w:val="5"/>
    </w:pPr>
    <w:rPr>
      <w:b/>
      <w:bCs/>
      <w:sz w:val="22"/>
      <w:szCs w:val="22"/>
    </w:rPr>
  </w:style>
  <w:style w:type="paragraph" w:styleId="Ttulo7">
    <w:name w:val="heading 7"/>
    <w:basedOn w:val="Normal"/>
    <w:next w:val="Normal"/>
    <w:link w:val="Ttulo7Car"/>
    <w:qFormat/>
    <w:rsid w:val="005610EA"/>
    <w:pPr>
      <w:numPr>
        <w:ilvl w:val="6"/>
        <w:numId w:val="2"/>
      </w:numPr>
      <w:spacing w:before="240" w:after="60"/>
      <w:outlineLvl w:val="6"/>
    </w:pPr>
  </w:style>
  <w:style w:type="paragraph" w:styleId="Ttulo8">
    <w:name w:val="heading 8"/>
    <w:basedOn w:val="Normal"/>
    <w:next w:val="Normal"/>
    <w:link w:val="Ttulo8Car"/>
    <w:qFormat/>
    <w:rsid w:val="005610EA"/>
    <w:pPr>
      <w:numPr>
        <w:ilvl w:val="7"/>
        <w:numId w:val="2"/>
      </w:numPr>
      <w:spacing w:before="240" w:after="60"/>
      <w:outlineLvl w:val="7"/>
    </w:pPr>
    <w:rPr>
      <w:i/>
      <w:iCs/>
    </w:rPr>
  </w:style>
  <w:style w:type="paragraph" w:styleId="Ttulo9">
    <w:name w:val="heading 9"/>
    <w:basedOn w:val="Normal"/>
    <w:next w:val="Normal"/>
    <w:link w:val="Ttulo9Car"/>
    <w:qFormat/>
    <w:rsid w:val="005610EA"/>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610EA"/>
    <w:rPr>
      <w:rFonts w:ascii="Arial" w:eastAsia="Times New Roman" w:hAnsi="Arial" w:cs="Arial"/>
      <w:b/>
      <w:bCs/>
      <w:sz w:val="24"/>
      <w:szCs w:val="24"/>
      <w:lang w:val="es-ES" w:eastAsia="es-ES"/>
    </w:rPr>
  </w:style>
  <w:style w:type="character" w:customStyle="1" w:styleId="Ttulo2Car">
    <w:name w:val="Título 2 Car"/>
    <w:basedOn w:val="Fuentedeprrafopredeter"/>
    <w:link w:val="Ttulo2"/>
    <w:rsid w:val="005610EA"/>
    <w:rPr>
      <w:rFonts w:ascii="Arial" w:eastAsia="Times New Roman" w:hAnsi="Arial" w:cs="Arial"/>
      <w:b/>
      <w:bCs/>
      <w:szCs w:val="24"/>
      <w:lang w:val="es-ES" w:eastAsia="es-ES"/>
    </w:rPr>
  </w:style>
  <w:style w:type="character" w:customStyle="1" w:styleId="Ttulo3Car">
    <w:name w:val="Título 3 Car"/>
    <w:basedOn w:val="Fuentedeprrafopredeter"/>
    <w:link w:val="Ttulo3"/>
    <w:rsid w:val="005610EA"/>
    <w:rPr>
      <w:rFonts w:ascii="Arial" w:eastAsia="Times New Roman" w:hAnsi="Arial" w:cs="Arial"/>
      <w:b/>
      <w:bCs/>
      <w:sz w:val="20"/>
      <w:szCs w:val="26"/>
      <w:lang w:val="es-ES" w:eastAsia="es-ES"/>
    </w:rPr>
  </w:style>
  <w:style w:type="character" w:customStyle="1" w:styleId="Ttulo4Car">
    <w:name w:val="Título 4 Car"/>
    <w:basedOn w:val="Fuentedeprrafopredeter"/>
    <w:link w:val="Ttulo4"/>
    <w:rsid w:val="005610EA"/>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5610EA"/>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5610EA"/>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5610EA"/>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5610EA"/>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5610EA"/>
    <w:rPr>
      <w:rFonts w:ascii="Arial" w:eastAsia="Times New Roman" w:hAnsi="Arial" w:cs="Arial"/>
      <w:lang w:val="es-ES" w:eastAsia="es-ES"/>
    </w:rPr>
  </w:style>
  <w:style w:type="paragraph" w:styleId="Textoindependiente2">
    <w:name w:val="Body Text 2"/>
    <w:basedOn w:val="Normal"/>
    <w:link w:val="Textoindependiente2Car"/>
    <w:rsid w:val="005610EA"/>
    <w:rPr>
      <w:sz w:val="20"/>
    </w:rPr>
  </w:style>
  <w:style w:type="character" w:customStyle="1" w:styleId="Textoindependiente2Car">
    <w:name w:val="Texto independiente 2 Car"/>
    <w:basedOn w:val="Fuentedeprrafopredeter"/>
    <w:link w:val="Textoindependiente2"/>
    <w:rsid w:val="005610EA"/>
    <w:rPr>
      <w:rFonts w:ascii="Times New Roman" w:eastAsia="Times New Roman" w:hAnsi="Times New Roman" w:cs="Times New Roman"/>
      <w:sz w:val="20"/>
      <w:szCs w:val="24"/>
      <w:lang w:val="es-ES" w:eastAsia="es-ES"/>
    </w:rPr>
  </w:style>
  <w:style w:type="paragraph" w:styleId="Textoindependiente3">
    <w:name w:val="Body Text 3"/>
    <w:basedOn w:val="Normal"/>
    <w:link w:val="Textoindependiente3Car"/>
    <w:rsid w:val="005610EA"/>
    <w:pPr>
      <w:autoSpaceDE w:val="0"/>
      <w:autoSpaceDN w:val="0"/>
      <w:adjustRightInd w:val="0"/>
    </w:pPr>
    <w:rPr>
      <w:rFonts w:ascii="Arial" w:hAnsi="Arial" w:cs="Arial"/>
      <w:sz w:val="16"/>
      <w:szCs w:val="16"/>
      <w:lang w:val="en-US"/>
    </w:rPr>
  </w:style>
  <w:style w:type="character" w:customStyle="1" w:styleId="Textoindependiente3Car">
    <w:name w:val="Texto independiente 3 Car"/>
    <w:basedOn w:val="Fuentedeprrafopredeter"/>
    <w:link w:val="Textoindependiente3"/>
    <w:rsid w:val="005610EA"/>
    <w:rPr>
      <w:rFonts w:ascii="Arial" w:eastAsia="Times New Roman" w:hAnsi="Arial" w:cs="Arial"/>
      <w:sz w:val="16"/>
      <w:szCs w:val="16"/>
      <w:lang w:val="en-US" w:eastAsia="es-ES"/>
    </w:rPr>
  </w:style>
  <w:style w:type="paragraph" w:styleId="Sangradetextonormal">
    <w:name w:val="Body Text Indent"/>
    <w:basedOn w:val="Normal"/>
    <w:link w:val="SangradetextonormalCar"/>
    <w:rsid w:val="005610EA"/>
    <w:pPr>
      <w:autoSpaceDE w:val="0"/>
      <w:autoSpaceDN w:val="0"/>
      <w:adjustRightInd w:val="0"/>
      <w:ind w:firstLine="284"/>
      <w:jc w:val="both"/>
    </w:pPr>
    <w:rPr>
      <w:rFonts w:ascii="Arial" w:hAnsi="Arial" w:cs="Arial"/>
      <w:sz w:val="16"/>
      <w:szCs w:val="16"/>
    </w:rPr>
  </w:style>
  <w:style w:type="character" w:customStyle="1" w:styleId="SangradetextonormalCar">
    <w:name w:val="Sangría de texto normal Car"/>
    <w:basedOn w:val="Fuentedeprrafopredeter"/>
    <w:link w:val="Sangradetextonormal"/>
    <w:rsid w:val="005610EA"/>
    <w:rPr>
      <w:rFonts w:ascii="Arial" w:eastAsia="Times New Roman" w:hAnsi="Arial" w:cs="Arial"/>
      <w:sz w:val="16"/>
      <w:szCs w:val="16"/>
      <w:lang w:val="es-ES" w:eastAsia="es-ES"/>
    </w:rPr>
  </w:style>
  <w:style w:type="paragraph" w:styleId="Encabezado">
    <w:name w:val="header"/>
    <w:basedOn w:val="Normal"/>
    <w:link w:val="EncabezadoCar"/>
    <w:uiPriority w:val="99"/>
    <w:rsid w:val="005610EA"/>
    <w:pPr>
      <w:tabs>
        <w:tab w:val="center" w:pos="4419"/>
        <w:tab w:val="right" w:pos="8838"/>
      </w:tabs>
    </w:pPr>
  </w:style>
  <w:style w:type="character" w:customStyle="1" w:styleId="EncabezadoCar">
    <w:name w:val="Encabezado Car"/>
    <w:basedOn w:val="Fuentedeprrafopredeter"/>
    <w:link w:val="Encabezado"/>
    <w:uiPriority w:val="99"/>
    <w:rsid w:val="005610EA"/>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5610EA"/>
    <w:pPr>
      <w:tabs>
        <w:tab w:val="center" w:pos="4419"/>
        <w:tab w:val="right" w:pos="8838"/>
      </w:tabs>
    </w:pPr>
  </w:style>
  <w:style w:type="character" w:customStyle="1" w:styleId="PiedepginaCar">
    <w:name w:val="Pie de página Car"/>
    <w:basedOn w:val="Fuentedeprrafopredeter"/>
    <w:link w:val="Piedepgina"/>
    <w:rsid w:val="005610EA"/>
    <w:rPr>
      <w:rFonts w:ascii="Times New Roman" w:eastAsia="Times New Roman" w:hAnsi="Times New Roman" w:cs="Times New Roman"/>
      <w:sz w:val="24"/>
      <w:szCs w:val="24"/>
      <w:lang w:val="es-ES" w:eastAsia="es-ES"/>
    </w:rPr>
  </w:style>
  <w:style w:type="character" w:styleId="Hipervnculo">
    <w:name w:val="Hyperlink"/>
    <w:basedOn w:val="Fuentedeprrafopredeter"/>
    <w:rsid w:val="005610EA"/>
    <w:rPr>
      <w:color w:val="0000FF"/>
      <w:u w:val="single"/>
    </w:rPr>
  </w:style>
  <w:style w:type="paragraph" w:customStyle="1" w:styleId="References">
    <w:name w:val="References"/>
    <w:basedOn w:val="Normal"/>
    <w:rsid w:val="005610EA"/>
    <w:pPr>
      <w:numPr>
        <w:numId w:val="4"/>
      </w:numPr>
      <w:autoSpaceDE w:val="0"/>
      <w:autoSpaceDN w:val="0"/>
      <w:jc w:val="both"/>
    </w:pPr>
    <w:rPr>
      <w:sz w:val="16"/>
      <w:szCs w:val="16"/>
      <w:lang w:val="en-US" w:eastAsia="en-US"/>
    </w:rPr>
  </w:style>
  <w:style w:type="paragraph" w:customStyle="1" w:styleId="Text">
    <w:name w:val="Text"/>
    <w:basedOn w:val="Normal"/>
    <w:rsid w:val="005610EA"/>
    <w:pPr>
      <w:widowControl w:val="0"/>
      <w:autoSpaceDE w:val="0"/>
      <w:autoSpaceDN w:val="0"/>
      <w:spacing w:line="252" w:lineRule="auto"/>
      <w:ind w:firstLine="202"/>
      <w:jc w:val="both"/>
    </w:pPr>
    <w:rPr>
      <w:sz w:val="20"/>
      <w:szCs w:val="20"/>
      <w:lang w:val="en-US" w:eastAsia="en-US"/>
    </w:rPr>
  </w:style>
  <w:style w:type="paragraph" w:customStyle="1" w:styleId="ReferenceHead">
    <w:name w:val="Reference Head"/>
    <w:basedOn w:val="Ttulo1"/>
    <w:rsid w:val="005610EA"/>
    <w:pPr>
      <w:numPr>
        <w:numId w:val="0"/>
      </w:numPr>
      <w:autoSpaceDE w:val="0"/>
      <w:autoSpaceDN w:val="0"/>
      <w:spacing w:before="240" w:after="80"/>
      <w:jc w:val="center"/>
    </w:pPr>
    <w:rPr>
      <w:rFonts w:ascii="Times New Roman" w:hAnsi="Times New Roman" w:cs="Times New Roman"/>
      <w:b w:val="0"/>
      <w:bCs w:val="0"/>
      <w:smallCaps/>
      <w:kern w:val="28"/>
      <w:sz w:val="20"/>
      <w:szCs w:val="20"/>
      <w:lang w:val="en-US" w:eastAsia="en-US"/>
    </w:rPr>
  </w:style>
  <w:style w:type="paragraph" w:customStyle="1" w:styleId="Texto">
    <w:name w:val="Texto"/>
    <w:basedOn w:val="Normal"/>
    <w:rsid w:val="005610EA"/>
    <w:pPr>
      <w:tabs>
        <w:tab w:val="left" w:pos="200"/>
      </w:tabs>
      <w:suppressAutoHyphens/>
      <w:jc w:val="both"/>
    </w:pPr>
    <w:rPr>
      <w:sz w:val="20"/>
      <w:szCs w:val="20"/>
      <w:lang w:eastAsia="ar-SA"/>
    </w:rPr>
  </w:style>
  <w:style w:type="paragraph" w:customStyle="1" w:styleId="TituloFigura">
    <w:name w:val="Titulo Figura"/>
    <w:basedOn w:val="Texto"/>
    <w:rsid w:val="005610EA"/>
    <w:pPr>
      <w:jc w:val="center"/>
    </w:pPr>
    <w:rPr>
      <w:b/>
    </w:rPr>
  </w:style>
  <w:style w:type="table" w:styleId="Tablaconcuadrcula">
    <w:name w:val="Table Grid"/>
    <w:basedOn w:val="Tablanormal"/>
    <w:uiPriority w:val="59"/>
    <w:rsid w:val="005610EA"/>
    <w:pPr>
      <w:spacing w:after="0" w:line="240" w:lineRule="auto"/>
    </w:pPr>
    <w:rPr>
      <w:lang w:val="es-D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owtextselection">
    <w:name w:val="allowtextselection"/>
    <w:basedOn w:val="Fuentedeprrafopredeter"/>
    <w:rsid w:val="005610EA"/>
  </w:style>
  <w:style w:type="paragraph" w:styleId="Textodeglobo">
    <w:name w:val="Balloon Text"/>
    <w:basedOn w:val="Normal"/>
    <w:link w:val="TextodegloboCar"/>
    <w:uiPriority w:val="99"/>
    <w:semiHidden/>
    <w:unhideWhenUsed/>
    <w:rsid w:val="005610EA"/>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0EA"/>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0E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autoRedefine/>
    <w:qFormat/>
    <w:rsid w:val="005610EA"/>
    <w:pPr>
      <w:keepNext/>
      <w:numPr>
        <w:numId w:val="2"/>
      </w:numPr>
      <w:jc w:val="both"/>
      <w:outlineLvl w:val="0"/>
    </w:pPr>
    <w:rPr>
      <w:rFonts w:ascii="Arial" w:hAnsi="Arial" w:cs="Arial"/>
      <w:b/>
      <w:bCs/>
    </w:rPr>
  </w:style>
  <w:style w:type="paragraph" w:styleId="Ttulo2">
    <w:name w:val="heading 2"/>
    <w:basedOn w:val="Normal"/>
    <w:next w:val="Normal"/>
    <w:link w:val="Ttulo2Car"/>
    <w:autoRedefine/>
    <w:qFormat/>
    <w:rsid w:val="005610EA"/>
    <w:pPr>
      <w:keepNext/>
      <w:numPr>
        <w:ilvl w:val="1"/>
        <w:numId w:val="2"/>
      </w:numPr>
      <w:jc w:val="both"/>
      <w:outlineLvl w:val="1"/>
    </w:pPr>
    <w:rPr>
      <w:rFonts w:ascii="Arial" w:hAnsi="Arial" w:cs="Arial"/>
      <w:b/>
      <w:bCs/>
      <w:sz w:val="22"/>
    </w:rPr>
  </w:style>
  <w:style w:type="paragraph" w:styleId="Ttulo3">
    <w:name w:val="heading 3"/>
    <w:basedOn w:val="Normal"/>
    <w:next w:val="Normal"/>
    <w:link w:val="Ttulo3Car"/>
    <w:autoRedefine/>
    <w:qFormat/>
    <w:rsid w:val="005610EA"/>
    <w:pPr>
      <w:keepNext/>
      <w:numPr>
        <w:ilvl w:val="2"/>
        <w:numId w:val="2"/>
      </w:numPr>
      <w:outlineLvl w:val="2"/>
    </w:pPr>
    <w:rPr>
      <w:rFonts w:ascii="Arial" w:hAnsi="Arial" w:cs="Arial"/>
      <w:b/>
      <w:bCs/>
      <w:sz w:val="20"/>
      <w:szCs w:val="26"/>
    </w:rPr>
  </w:style>
  <w:style w:type="paragraph" w:styleId="Ttulo4">
    <w:name w:val="heading 4"/>
    <w:basedOn w:val="Normal"/>
    <w:next w:val="Normal"/>
    <w:link w:val="Ttulo4Car"/>
    <w:qFormat/>
    <w:rsid w:val="005610EA"/>
    <w:pPr>
      <w:keepNext/>
      <w:numPr>
        <w:ilvl w:val="3"/>
        <w:numId w:val="2"/>
      </w:numPr>
      <w:spacing w:before="240" w:after="60"/>
      <w:outlineLvl w:val="3"/>
    </w:pPr>
    <w:rPr>
      <w:b/>
      <w:bCs/>
      <w:sz w:val="28"/>
      <w:szCs w:val="28"/>
    </w:rPr>
  </w:style>
  <w:style w:type="paragraph" w:styleId="Ttulo5">
    <w:name w:val="heading 5"/>
    <w:basedOn w:val="Normal"/>
    <w:next w:val="Normal"/>
    <w:link w:val="Ttulo5Car"/>
    <w:qFormat/>
    <w:rsid w:val="005610EA"/>
    <w:pPr>
      <w:numPr>
        <w:ilvl w:val="4"/>
        <w:numId w:val="2"/>
      </w:numPr>
      <w:spacing w:before="240" w:after="60"/>
      <w:outlineLvl w:val="4"/>
    </w:pPr>
    <w:rPr>
      <w:b/>
      <w:bCs/>
      <w:i/>
      <w:iCs/>
      <w:sz w:val="26"/>
      <w:szCs w:val="26"/>
    </w:rPr>
  </w:style>
  <w:style w:type="paragraph" w:styleId="Ttulo6">
    <w:name w:val="heading 6"/>
    <w:basedOn w:val="Normal"/>
    <w:next w:val="Normal"/>
    <w:link w:val="Ttulo6Car"/>
    <w:qFormat/>
    <w:rsid w:val="005610EA"/>
    <w:pPr>
      <w:numPr>
        <w:ilvl w:val="5"/>
        <w:numId w:val="2"/>
      </w:numPr>
      <w:spacing w:before="240" w:after="60"/>
      <w:outlineLvl w:val="5"/>
    </w:pPr>
    <w:rPr>
      <w:b/>
      <w:bCs/>
      <w:sz w:val="22"/>
      <w:szCs w:val="22"/>
    </w:rPr>
  </w:style>
  <w:style w:type="paragraph" w:styleId="Ttulo7">
    <w:name w:val="heading 7"/>
    <w:basedOn w:val="Normal"/>
    <w:next w:val="Normal"/>
    <w:link w:val="Ttulo7Car"/>
    <w:qFormat/>
    <w:rsid w:val="005610EA"/>
    <w:pPr>
      <w:numPr>
        <w:ilvl w:val="6"/>
        <w:numId w:val="2"/>
      </w:numPr>
      <w:spacing w:before="240" w:after="60"/>
      <w:outlineLvl w:val="6"/>
    </w:pPr>
  </w:style>
  <w:style w:type="paragraph" w:styleId="Ttulo8">
    <w:name w:val="heading 8"/>
    <w:basedOn w:val="Normal"/>
    <w:next w:val="Normal"/>
    <w:link w:val="Ttulo8Car"/>
    <w:qFormat/>
    <w:rsid w:val="005610EA"/>
    <w:pPr>
      <w:numPr>
        <w:ilvl w:val="7"/>
        <w:numId w:val="2"/>
      </w:numPr>
      <w:spacing w:before="240" w:after="60"/>
      <w:outlineLvl w:val="7"/>
    </w:pPr>
    <w:rPr>
      <w:i/>
      <w:iCs/>
    </w:rPr>
  </w:style>
  <w:style w:type="paragraph" w:styleId="Ttulo9">
    <w:name w:val="heading 9"/>
    <w:basedOn w:val="Normal"/>
    <w:next w:val="Normal"/>
    <w:link w:val="Ttulo9Car"/>
    <w:qFormat/>
    <w:rsid w:val="005610EA"/>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610EA"/>
    <w:rPr>
      <w:rFonts w:ascii="Arial" w:eastAsia="Times New Roman" w:hAnsi="Arial" w:cs="Arial"/>
      <w:b/>
      <w:bCs/>
      <w:sz w:val="24"/>
      <w:szCs w:val="24"/>
      <w:lang w:val="es-ES" w:eastAsia="es-ES"/>
    </w:rPr>
  </w:style>
  <w:style w:type="character" w:customStyle="1" w:styleId="Ttulo2Car">
    <w:name w:val="Título 2 Car"/>
    <w:basedOn w:val="Fuentedeprrafopredeter"/>
    <w:link w:val="Ttulo2"/>
    <w:rsid w:val="005610EA"/>
    <w:rPr>
      <w:rFonts w:ascii="Arial" w:eastAsia="Times New Roman" w:hAnsi="Arial" w:cs="Arial"/>
      <w:b/>
      <w:bCs/>
      <w:szCs w:val="24"/>
      <w:lang w:val="es-ES" w:eastAsia="es-ES"/>
    </w:rPr>
  </w:style>
  <w:style w:type="character" w:customStyle="1" w:styleId="Ttulo3Car">
    <w:name w:val="Título 3 Car"/>
    <w:basedOn w:val="Fuentedeprrafopredeter"/>
    <w:link w:val="Ttulo3"/>
    <w:rsid w:val="005610EA"/>
    <w:rPr>
      <w:rFonts w:ascii="Arial" w:eastAsia="Times New Roman" w:hAnsi="Arial" w:cs="Arial"/>
      <w:b/>
      <w:bCs/>
      <w:sz w:val="20"/>
      <w:szCs w:val="26"/>
      <w:lang w:val="es-ES" w:eastAsia="es-ES"/>
    </w:rPr>
  </w:style>
  <w:style w:type="character" w:customStyle="1" w:styleId="Ttulo4Car">
    <w:name w:val="Título 4 Car"/>
    <w:basedOn w:val="Fuentedeprrafopredeter"/>
    <w:link w:val="Ttulo4"/>
    <w:rsid w:val="005610EA"/>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5610EA"/>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5610EA"/>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5610EA"/>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5610EA"/>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5610EA"/>
    <w:rPr>
      <w:rFonts w:ascii="Arial" w:eastAsia="Times New Roman" w:hAnsi="Arial" w:cs="Arial"/>
      <w:lang w:val="es-ES" w:eastAsia="es-ES"/>
    </w:rPr>
  </w:style>
  <w:style w:type="paragraph" w:styleId="Textoindependiente2">
    <w:name w:val="Body Text 2"/>
    <w:basedOn w:val="Normal"/>
    <w:link w:val="Textoindependiente2Car"/>
    <w:rsid w:val="005610EA"/>
    <w:rPr>
      <w:sz w:val="20"/>
    </w:rPr>
  </w:style>
  <w:style w:type="character" w:customStyle="1" w:styleId="Textoindependiente2Car">
    <w:name w:val="Texto independiente 2 Car"/>
    <w:basedOn w:val="Fuentedeprrafopredeter"/>
    <w:link w:val="Textoindependiente2"/>
    <w:rsid w:val="005610EA"/>
    <w:rPr>
      <w:rFonts w:ascii="Times New Roman" w:eastAsia="Times New Roman" w:hAnsi="Times New Roman" w:cs="Times New Roman"/>
      <w:sz w:val="20"/>
      <w:szCs w:val="24"/>
      <w:lang w:val="es-ES" w:eastAsia="es-ES"/>
    </w:rPr>
  </w:style>
  <w:style w:type="paragraph" w:styleId="Textoindependiente3">
    <w:name w:val="Body Text 3"/>
    <w:basedOn w:val="Normal"/>
    <w:link w:val="Textoindependiente3Car"/>
    <w:rsid w:val="005610EA"/>
    <w:pPr>
      <w:autoSpaceDE w:val="0"/>
      <w:autoSpaceDN w:val="0"/>
      <w:adjustRightInd w:val="0"/>
    </w:pPr>
    <w:rPr>
      <w:rFonts w:ascii="Arial" w:hAnsi="Arial" w:cs="Arial"/>
      <w:sz w:val="16"/>
      <w:szCs w:val="16"/>
      <w:lang w:val="en-US"/>
    </w:rPr>
  </w:style>
  <w:style w:type="character" w:customStyle="1" w:styleId="Textoindependiente3Car">
    <w:name w:val="Texto independiente 3 Car"/>
    <w:basedOn w:val="Fuentedeprrafopredeter"/>
    <w:link w:val="Textoindependiente3"/>
    <w:rsid w:val="005610EA"/>
    <w:rPr>
      <w:rFonts w:ascii="Arial" w:eastAsia="Times New Roman" w:hAnsi="Arial" w:cs="Arial"/>
      <w:sz w:val="16"/>
      <w:szCs w:val="16"/>
      <w:lang w:val="en-US" w:eastAsia="es-ES"/>
    </w:rPr>
  </w:style>
  <w:style w:type="paragraph" w:styleId="Sangradetextonormal">
    <w:name w:val="Body Text Indent"/>
    <w:basedOn w:val="Normal"/>
    <w:link w:val="SangradetextonormalCar"/>
    <w:rsid w:val="005610EA"/>
    <w:pPr>
      <w:autoSpaceDE w:val="0"/>
      <w:autoSpaceDN w:val="0"/>
      <w:adjustRightInd w:val="0"/>
      <w:ind w:firstLine="284"/>
      <w:jc w:val="both"/>
    </w:pPr>
    <w:rPr>
      <w:rFonts w:ascii="Arial" w:hAnsi="Arial" w:cs="Arial"/>
      <w:sz w:val="16"/>
      <w:szCs w:val="16"/>
    </w:rPr>
  </w:style>
  <w:style w:type="character" w:customStyle="1" w:styleId="SangradetextonormalCar">
    <w:name w:val="Sangría de texto normal Car"/>
    <w:basedOn w:val="Fuentedeprrafopredeter"/>
    <w:link w:val="Sangradetextonormal"/>
    <w:rsid w:val="005610EA"/>
    <w:rPr>
      <w:rFonts w:ascii="Arial" w:eastAsia="Times New Roman" w:hAnsi="Arial" w:cs="Arial"/>
      <w:sz w:val="16"/>
      <w:szCs w:val="16"/>
      <w:lang w:val="es-ES" w:eastAsia="es-ES"/>
    </w:rPr>
  </w:style>
  <w:style w:type="paragraph" w:styleId="Encabezado">
    <w:name w:val="header"/>
    <w:basedOn w:val="Normal"/>
    <w:link w:val="EncabezadoCar"/>
    <w:uiPriority w:val="99"/>
    <w:rsid w:val="005610EA"/>
    <w:pPr>
      <w:tabs>
        <w:tab w:val="center" w:pos="4419"/>
        <w:tab w:val="right" w:pos="8838"/>
      </w:tabs>
    </w:pPr>
  </w:style>
  <w:style w:type="character" w:customStyle="1" w:styleId="EncabezadoCar">
    <w:name w:val="Encabezado Car"/>
    <w:basedOn w:val="Fuentedeprrafopredeter"/>
    <w:link w:val="Encabezado"/>
    <w:uiPriority w:val="99"/>
    <w:rsid w:val="005610EA"/>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5610EA"/>
    <w:pPr>
      <w:tabs>
        <w:tab w:val="center" w:pos="4419"/>
        <w:tab w:val="right" w:pos="8838"/>
      </w:tabs>
    </w:pPr>
  </w:style>
  <w:style w:type="character" w:customStyle="1" w:styleId="PiedepginaCar">
    <w:name w:val="Pie de página Car"/>
    <w:basedOn w:val="Fuentedeprrafopredeter"/>
    <w:link w:val="Piedepgina"/>
    <w:rsid w:val="005610EA"/>
    <w:rPr>
      <w:rFonts w:ascii="Times New Roman" w:eastAsia="Times New Roman" w:hAnsi="Times New Roman" w:cs="Times New Roman"/>
      <w:sz w:val="24"/>
      <w:szCs w:val="24"/>
      <w:lang w:val="es-ES" w:eastAsia="es-ES"/>
    </w:rPr>
  </w:style>
  <w:style w:type="character" w:styleId="Hipervnculo">
    <w:name w:val="Hyperlink"/>
    <w:basedOn w:val="Fuentedeprrafopredeter"/>
    <w:rsid w:val="005610EA"/>
    <w:rPr>
      <w:color w:val="0000FF"/>
      <w:u w:val="single"/>
    </w:rPr>
  </w:style>
  <w:style w:type="paragraph" w:customStyle="1" w:styleId="References">
    <w:name w:val="References"/>
    <w:basedOn w:val="Normal"/>
    <w:rsid w:val="005610EA"/>
    <w:pPr>
      <w:numPr>
        <w:numId w:val="4"/>
      </w:numPr>
      <w:autoSpaceDE w:val="0"/>
      <w:autoSpaceDN w:val="0"/>
      <w:jc w:val="both"/>
    </w:pPr>
    <w:rPr>
      <w:sz w:val="16"/>
      <w:szCs w:val="16"/>
      <w:lang w:val="en-US" w:eastAsia="en-US"/>
    </w:rPr>
  </w:style>
  <w:style w:type="paragraph" w:customStyle="1" w:styleId="Text">
    <w:name w:val="Text"/>
    <w:basedOn w:val="Normal"/>
    <w:rsid w:val="005610EA"/>
    <w:pPr>
      <w:widowControl w:val="0"/>
      <w:autoSpaceDE w:val="0"/>
      <w:autoSpaceDN w:val="0"/>
      <w:spacing w:line="252" w:lineRule="auto"/>
      <w:ind w:firstLine="202"/>
      <w:jc w:val="both"/>
    </w:pPr>
    <w:rPr>
      <w:sz w:val="20"/>
      <w:szCs w:val="20"/>
      <w:lang w:val="en-US" w:eastAsia="en-US"/>
    </w:rPr>
  </w:style>
  <w:style w:type="paragraph" w:customStyle="1" w:styleId="ReferenceHead">
    <w:name w:val="Reference Head"/>
    <w:basedOn w:val="Ttulo1"/>
    <w:rsid w:val="005610EA"/>
    <w:pPr>
      <w:numPr>
        <w:numId w:val="0"/>
      </w:numPr>
      <w:autoSpaceDE w:val="0"/>
      <w:autoSpaceDN w:val="0"/>
      <w:spacing w:before="240" w:after="80"/>
      <w:jc w:val="center"/>
    </w:pPr>
    <w:rPr>
      <w:rFonts w:ascii="Times New Roman" w:hAnsi="Times New Roman" w:cs="Times New Roman"/>
      <w:b w:val="0"/>
      <w:bCs w:val="0"/>
      <w:smallCaps/>
      <w:kern w:val="28"/>
      <w:sz w:val="20"/>
      <w:szCs w:val="20"/>
      <w:lang w:val="en-US" w:eastAsia="en-US"/>
    </w:rPr>
  </w:style>
  <w:style w:type="paragraph" w:customStyle="1" w:styleId="Texto">
    <w:name w:val="Texto"/>
    <w:basedOn w:val="Normal"/>
    <w:rsid w:val="005610EA"/>
    <w:pPr>
      <w:tabs>
        <w:tab w:val="left" w:pos="200"/>
      </w:tabs>
      <w:suppressAutoHyphens/>
      <w:jc w:val="both"/>
    </w:pPr>
    <w:rPr>
      <w:sz w:val="20"/>
      <w:szCs w:val="20"/>
      <w:lang w:eastAsia="ar-SA"/>
    </w:rPr>
  </w:style>
  <w:style w:type="paragraph" w:customStyle="1" w:styleId="TituloFigura">
    <w:name w:val="Titulo Figura"/>
    <w:basedOn w:val="Texto"/>
    <w:rsid w:val="005610EA"/>
    <w:pPr>
      <w:jc w:val="center"/>
    </w:pPr>
    <w:rPr>
      <w:b/>
    </w:rPr>
  </w:style>
  <w:style w:type="table" w:styleId="Tablaconcuadrcula">
    <w:name w:val="Table Grid"/>
    <w:basedOn w:val="Tablanormal"/>
    <w:uiPriority w:val="59"/>
    <w:rsid w:val="005610EA"/>
    <w:pPr>
      <w:spacing w:after="0" w:line="240" w:lineRule="auto"/>
    </w:pPr>
    <w:rPr>
      <w:lang w:val="es-D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owtextselection">
    <w:name w:val="allowtextselection"/>
    <w:basedOn w:val="Fuentedeprrafopredeter"/>
    <w:rsid w:val="005610EA"/>
  </w:style>
  <w:style w:type="paragraph" w:styleId="Textodeglobo">
    <w:name w:val="Balloon Text"/>
    <w:basedOn w:val="Normal"/>
    <w:link w:val="TextodegloboCar"/>
    <w:uiPriority w:val="99"/>
    <w:semiHidden/>
    <w:unhideWhenUsed/>
    <w:rsid w:val="005610EA"/>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0EA"/>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ulm_333@hotmail.com"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ani.dega57@gmail.com" TargetMode="External"/><Relationship Id="rId4" Type="http://schemas.openxmlformats.org/officeDocument/2006/relationships/settings" Target="settings.xml"/><Relationship Id="rId9" Type="http://schemas.openxmlformats.org/officeDocument/2006/relationships/hyperlink" Target="mailto:Angelica.loaiza323@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2016-11-27T04:13:00Z</dcterms:created>
  <dcterms:modified xsi:type="dcterms:W3CDTF">2016-11-27T04:13:00Z</dcterms:modified>
</cp:coreProperties>
</file>