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B3BEC" w14:textId="77777777" w:rsidR="00146910" w:rsidRDefault="00146910" w:rsidP="001543C4">
      <w:pPr>
        <w:pStyle w:val="Heading2"/>
        <w:spacing w:line="360" w:lineRule="auto"/>
        <w:rPr>
          <w:rFonts w:eastAsia="Times New Roman"/>
        </w:rPr>
      </w:pPr>
      <w:r w:rsidRPr="00B03000">
        <w:rPr>
          <w:rFonts w:eastAsia="Times New Roman"/>
        </w:rPr>
        <w:t>Introduction</w:t>
      </w:r>
    </w:p>
    <w:p w14:paraId="4396993D" w14:textId="49F8A9D6" w:rsidR="00146910" w:rsidRPr="00C33EA9" w:rsidRDefault="001543C4" w:rsidP="005033E6">
      <w:pPr>
        <w:spacing w:line="360" w:lineRule="auto"/>
        <w:ind w:left="360" w:firstLine="90"/>
        <w:jc w:val="both"/>
      </w:pPr>
      <w:r w:rsidRPr="001543C4">
        <w:t>Utilizing resources properly improves the efficiency and performance of a computer system.</w:t>
      </w:r>
      <w:r w:rsidR="0001672E">
        <w:t xml:space="preserve"> The GPU was originally invented for graphical processing where a huge number of similar calculations needed to be done parallelly. With the time, it was identified and started to use the GPU general purpose processing, the GPGPU evolved. The GPU is not good to be assigned with all tasks</w:t>
      </w:r>
      <w:r w:rsidR="00117169">
        <w:t xml:space="preserve"> all the time </w:t>
      </w:r>
      <w:r w:rsidR="0001672E">
        <w:t>though it has</w:t>
      </w:r>
      <w:r w:rsidR="005033E6">
        <w:t xml:space="preserve"> a</w:t>
      </w:r>
      <w:r w:rsidR="0001672E">
        <w:t xml:space="preserve"> higher performance</w:t>
      </w:r>
      <w:r w:rsidR="00117169">
        <w:t xml:space="preserve">. Because </w:t>
      </w:r>
      <w:r w:rsidR="005033E6">
        <w:t>the</w:t>
      </w:r>
      <w:r w:rsidR="0001672E">
        <w:t xml:space="preserve"> </w:t>
      </w:r>
      <w:r w:rsidR="005033E6">
        <w:t xml:space="preserve">GPU </w:t>
      </w:r>
      <w:r w:rsidR="00117169">
        <w:t xml:space="preserve">is busy sometimes </w:t>
      </w:r>
      <w:r w:rsidR="005033E6">
        <w:t xml:space="preserve">for graphical </w:t>
      </w:r>
      <w:proofErr w:type="spellStart"/>
      <w:r w:rsidR="005033E6">
        <w:t>processings</w:t>
      </w:r>
      <w:proofErr w:type="spellEnd"/>
      <w:r w:rsidR="00117169">
        <w:t xml:space="preserve">, </w:t>
      </w:r>
      <w:r w:rsidR="0001672E">
        <w:t>still some problems are limited to the CPU</w:t>
      </w:r>
      <w:r w:rsidR="00117169">
        <w:t xml:space="preserve"> and some problems are less efficient to be executed in GPU compared to the CPU</w:t>
      </w:r>
      <w:r w:rsidR="0001672E">
        <w:t>.</w:t>
      </w:r>
      <w:r w:rsidR="00117169">
        <w:t xml:space="preserve"> Our work is to design a function which determines whether it is efficient to execute a given specified problem in a GPU or a CPU. So, the programmer can leave</w:t>
      </w:r>
      <w:r w:rsidR="00EC0E08">
        <w:t xml:space="preserve"> it to the system</w:t>
      </w:r>
      <w:r w:rsidR="00117169">
        <w:t xml:space="preserve"> </w:t>
      </w:r>
      <w:r w:rsidR="00A27928">
        <w:t xml:space="preserve">to </w:t>
      </w:r>
      <w:r w:rsidR="00117169">
        <w:t xml:space="preserve">select the mode of operation in scripting for a given kind of problem. Some </w:t>
      </w:r>
      <w:proofErr w:type="spellStart"/>
      <w:r w:rsidR="00117169">
        <w:t>research</w:t>
      </w:r>
      <w:r w:rsidR="00A27928">
        <w:t>es</w:t>
      </w:r>
      <w:proofErr w:type="spellEnd"/>
      <w:r w:rsidR="00117169">
        <w:t xml:space="preserve"> have </w:t>
      </w:r>
      <w:r w:rsidR="00A27928">
        <w:t xml:space="preserve">already </w:t>
      </w:r>
      <w:r w:rsidR="00117169">
        <w:t>been conducted in this area</w:t>
      </w:r>
      <w:r w:rsidR="00A27928">
        <w:t>.</w:t>
      </w:r>
    </w:p>
    <w:p w14:paraId="03818C7C" w14:textId="77777777" w:rsidR="00146910" w:rsidRPr="00E215F0" w:rsidRDefault="00146910" w:rsidP="001543C4">
      <w:pPr>
        <w:pStyle w:val="Heading2"/>
        <w:spacing w:line="360" w:lineRule="auto"/>
        <w:rPr>
          <w:rFonts w:eastAsia="Times New Roman"/>
        </w:rPr>
      </w:pPr>
      <w:r w:rsidRPr="00E215F0">
        <w:rPr>
          <w:rFonts w:eastAsia="Times New Roman"/>
        </w:rPr>
        <w:t>Problem Statement</w:t>
      </w:r>
    </w:p>
    <w:p w14:paraId="1BF723ED" w14:textId="514F0627" w:rsidR="00146910" w:rsidRPr="00793B85" w:rsidRDefault="000624EB" w:rsidP="005033E6">
      <w:pPr>
        <w:spacing w:line="360" w:lineRule="auto"/>
        <w:ind w:left="360" w:firstLine="90"/>
        <w:jc w:val="both"/>
      </w:pPr>
      <w:r w:rsidRPr="00793B85">
        <w:t>The resources of the GPU and the CPU are wasted and not utilized efficiently if it is executed in a wrong one. Also, the programmer sometimes needs to write a program for both the CPU and the GPU separately which wastes their time too.</w:t>
      </w:r>
    </w:p>
    <w:p w14:paraId="7329FB62" w14:textId="19B148E8" w:rsidR="00146910" w:rsidRPr="00E215F0" w:rsidRDefault="00146910" w:rsidP="001543C4">
      <w:pPr>
        <w:pStyle w:val="Heading2"/>
        <w:spacing w:line="360" w:lineRule="auto"/>
        <w:rPr>
          <w:rFonts w:eastAsia="Times New Roman"/>
        </w:rPr>
      </w:pPr>
      <w:r w:rsidRPr="00E215F0">
        <w:rPr>
          <w:rFonts w:eastAsia="Times New Roman"/>
        </w:rPr>
        <w:t>Research Objectives</w:t>
      </w:r>
    </w:p>
    <w:p w14:paraId="2C9DD8F6" w14:textId="77777777" w:rsidR="00146910" w:rsidRPr="00793B85" w:rsidRDefault="00146910" w:rsidP="005033E6">
      <w:pPr>
        <w:spacing w:line="360" w:lineRule="auto"/>
        <w:ind w:left="360" w:firstLine="90"/>
        <w:jc w:val="both"/>
      </w:pPr>
    </w:p>
    <w:p w14:paraId="3E9920AC" w14:textId="77777777" w:rsidR="00146910" w:rsidRPr="00E215F0" w:rsidRDefault="00146910" w:rsidP="001543C4">
      <w:pPr>
        <w:pStyle w:val="Heading2"/>
        <w:spacing w:line="360" w:lineRule="auto"/>
        <w:rPr>
          <w:rFonts w:eastAsia="Times New Roman"/>
        </w:rPr>
      </w:pPr>
      <w:r w:rsidRPr="00E215F0">
        <w:rPr>
          <w:rFonts w:eastAsia="Times New Roman"/>
        </w:rPr>
        <w:t>Literature Review</w:t>
      </w:r>
    </w:p>
    <w:p w14:paraId="13872F05" w14:textId="77777777" w:rsidR="00146910" w:rsidRPr="00793B85" w:rsidRDefault="00146910" w:rsidP="005033E6">
      <w:pPr>
        <w:spacing w:line="360" w:lineRule="auto"/>
        <w:ind w:left="360" w:firstLine="90"/>
        <w:jc w:val="both"/>
      </w:pPr>
    </w:p>
    <w:p w14:paraId="44237FB3" w14:textId="77777777" w:rsidR="00146910" w:rsidRPr="00E215F0" w:rsidRDefault="00146910" w:rsidP="001543C4">
      <w:pPr>
        <w:pStyle w:val="Heading2"/>
        <w:spacing w:line="360" w:lineRule="auto"/>
        <w:rPr>
          <w:rFonts w:eastAsia="Times New Roman"/>
        </w:rPr>
      </w:pPr>
      <w:r w:rsidRPr="00E215F0">
        <w:rPr>
          <w:rFonts w:eastAsia="Times New Roman"/>
        </w:rPr>
        <w:t>Methodology</w:t>
      </w:r>
    </w:p>
    <w:p w14:paraId="20E6C84D" w14:textId="77777777" w:rsidR="00146910" w:rsidRPr="00793B85" w:rsidRDefault="00146910" w:rsidP="005033E6">
      <w:pPr>
        <w:spacing w:line="360" w:lineRule="auto"/>
        <w:ind w:left="360" w:firstLine="90"/>
        <w:jc w:val="both"/>
      </w:pPr>
    </w:p>
    <w:p w14:paraId="509EF662" w14:textId="77777777" w:rsidR="00146910" w:rsidRPr="00E215F0" w:rsidRDefault="00146910" w:rsidP="001543C4">
      <w:pPr>
        <w:pStyle w:val="Heading2"/>
        <w:spacing w:line="360" w:lineRule="auto"/>
        <w:rPr>
          <w:rFonts w:eastAsia="Times New Roman"/>
        </w:rPr>
      </w:pPr>
      <w:r w:rsidRPr="00E215F0">
        <w:rPr>
          <w:rFonts w:eastAsia="Times New Roman"/>
        </w:rPr>
        <w:t>Research Timeline </w:t>
      </w:r>
    </w:p>
    <w:p w14:paraId="7D5EE138" w14:textId="77777777" w:rsidR="00146910" w:rsidRPr="00793B85" w:rsidRDefault="00146910" w:rsidP="005033E6">
      <w:pPr>
        <w:spacing w:line="360" w:lineRule="auto"/>
        <w:ind w:left="360" w:firstLine="90"/>
        <w:jc w:val="both"/>
      </w:pPr>
    </w:p>
    <w:p w14:paraId="3BF31675" w14:textId="77777777" w:rsidR="00146910" w:rsidRPr="00E215F0" w:rsidRDefault="00146910" w:rsidP="001543C4">
      <w:pPr>
        <w:pStyle w:val="Heading2"/>
        <w:spacing w:line="360" w:lineRule="auto"/>
        <w:rPr>
          <w:rFonts w:eastAsia="Times New Roman"/>
        </w:rPr>
      </w:pPr>
      <w:r w:rsidRPr="00E215F0">
        <w:rPr>
          <w:rFonts w:eastAsia="Times New Roman"/>
        </w:rPr>
        <w:t>Conclusion/Summary</w:t>
      </w:r>
    </w:p>
    <w:p w14:paraId="77B15CBE" w14:textId="77777777" w:rsidR="00146910" w:rsidRPr="00793B85" w:rsidRDefault="00146910" w:rsidP="005033E6">
      <w:pPr>
        <w:spacing w:line="360" w:lineRule="auto"/>
        <w:ind w:left="360" w:firstLine="90"/>
        <w:jc w:val="both"/>
      </w:pPr>
    </w:p>
    <w:p w14:paraId="6A3FE7D9" w14:textId="77777777" w:rsidR="00146910" w:rsidRPr="00E215F0" w:rsidRDefault="00146910" w:rsidP="001543C4">
      <w:pPr>
        <w:pStyle w:val="Heading2"/>
        <w:spacing w:line="360" w:lineRule="auto"/>
        <w:rPr>
          <w:rFonts w:eastAsia="Times New Roman"/>
        </w:rPr>
      </w:pPr>
      <w:r w:rsidRPr="00E215F0">
        <w:rPr>
          <w:rFonts w:eastAsia="Times New Roman"/>
        </w:rPr>
        <w:t>References</w:t>
      </w:r>
    </w:p>
    <w:p w14:paraId="6660830B" w14:textId="00570EB1" w:rsidR="009306C6" w:rsidRPr="00146910" w:rsidRDefault="009306C6" w:rsidP="005033E6">
      <w:pPr>
        <w:spacing w:line="360" w:lineRule="auto"/>
        <w:ind w:left="360" w:firstLine="90"/>
        <w:jc w:val="both"/>
      </w:pPr>
      <w:bookmarkStart w:id="0" w:name="_GoBack"/>
      <w:bookmarkEnd w:id="0"/>
    </w:p>
    <w:sectPr w:rsidR="009306C6" w:rsidRPr="00146910" w:rsidSect="00686A14">
      <w:footerReference w:type="default" r:id="rId8"/>
      <w:pgSz w:w="11906" w:h="16838"/>
      <w:pgMar w:top="1418" w:right="1418" w:bottom="1418" w:left="141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E8B37" w14:textId="77777777" w:rsidR="00841BFF" w:rsidRDefault="00841BFF" w:rsidP="00EE00FC">
      <w:pPr>
        <w:spacing w:after="0" w:line="240" w:lineRule="auto"/>
      </w:pPr>
      <w:r>
        <w:separator/>
      </w:r>
    </w:p>
  </w:endnote>
  <w:endnote w:type="continuationSeparator" w:id="0">
    <w:p w14:paraId="4715BF92" w14:textId="77777777" w:rsidR="00841BFF" w:rsidRDefault="00841BFF" w:rsidP="00EE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611465"/>
      <w:docPartObj>
        <w:docPartGallery w:val="Page Numbers (Bottom of Page)"/>
        <w:docPartUnique/>
      </w:docPartObj>
    </w:sdtPr>
    <w:sdtEndPr>
      <w:rPr>
        <w:noProof/>
      </w:rPr>
    </w:sdtEndPr>
    <w:sdtContent>
      <w:p w14:paraId="2914C20B" w14:textId="66BAB077" w:rsidR="006B6ABC" w:rsidRDefault="006B6A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8C2F5" w14:textId="77777777" w:rsidR="006B6ABC" w:rsidRDefault="006B6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B42EA" w14:textId="77777777" w:rsidR="00841BFF" w:rsidRDefault="00841BFF" w:rsidP="00EE00FC">
      <w:pPr>
        <w:spacing w:after="0" w:line="240" w:lineRule="auto"/>
      </w:pPr>
      <w:r>
        <w:separator/>
      </w:r>
    </w:p>
  </w:footnote>
  <w:footnote w:type="continuationSeparator" w:id="0">
    <w:p w14:paraId="3866751C" w14:textId="77777777" w:rsidR="00841BFF" w:rsidRDefault="00841BFF" w:rsidP="00EE0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C7E"/>
    <w:multiLevelType w:val="hybridMultilevel"/>
    <w:tmpl w:val="97C4C67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9C55B7"/>
    <w:multiLevelType w:val="hybridMultilevel"/>
    <w:tmpl w:val="304880B4"/>
    <w:lvl w:ilvl="0" w:tplc="16AE90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C05E3"/>
    <w:multiLevelType w:val="hybridMultilevel"/>
    <w:tmpl w:val="2E3ADAE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3376226"/>
    <w:multiLevelType w:val="hybridMultilevel"/>
    <w:tmpl w:val="108C0B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0F69"/>
    <w:multiLevelType w:val="hybridMultilevel"/>
    <w:tmpl w:val="DFA41E6A"/>
    <w:lvl w:ilvl="0" w:tplc="30D6F108">
      <w:start w:val="1"/>
      <w:numFmt w:val="bullet"/>
      <w:lvlText w:val=""/>
      <w:lvlJc w:val="left"/>
      <w:pPr>
        <w:ind w:left="900" w:hanging="360"/>
      </w:pPr>
      <w:rPr>
        <w:rFonts w:ascii="Symbol" w:hAnsi="Symbol" w:hint="default"/>
        <w:b/>
        <w:bCs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3687EDA"/>
    <w:multiLevelType w:val="hybridMultilevel"/>
    <w:tmpl w:val="AA7869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40F0E74"/>
    <w:multiLevelType w:val="hybridMultilevel"/>
    <w:tmpl w:val="410E08AA"/>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FBC21A0"/>
    <w:multiLevelType w:val="hybridMultilevel"/>
    <w:tmpl w:val="F2DA1CD0"/>
    <w:lvl w:ilvl="0" w:tplc="F2682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36E24"/>
    <w:multiLevelType w:val="hybridMultilevel"/>
    <w:tmpl w:val="7F2085C0"/>
    <w:lvl w:ilvl="0" w:tplc="0409000B">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587C5A17"/>
    <w:multiLevelType w:val="hybridMultilevel"/>
    <w:tmpl w:val="B9F2E82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F7D0353"/>
    <w:multiLevelType w:val="multilevel"/>
    <w:tmpl w:val="3C9A447C"/>
    <w:lvl w:ilvl="0">
      <w:start w:val="1"/>
      <w:numFmt w:val="decimal"/>
      <w:pStyle w:val="Heading2"/>
      <w:lvlText w:val="%1."/>
      <w:lvlJc w:val="left"/>
      <w:pPr>
        <w:ind w:left="360" w:hanging="360"/>
      </w:pPr>
      <w:rPr>
        <w:rFonts w:hint="default"/>
        <w:sz w:val="28"/>
        <w:szCs w:val="36"/>
      </w:rPr>
    </w:lvl>
    <w:lvl w:ilvl="1">
      <w:start w:val="1"/>
      <w:numFmt w:val="decimal"/>
      <w:pStyle w:val="Heading3"/>
      <w:isLgl/>
      <w:lvlText w:val="%1.%2."/>
      <w:lvlJc w:val="left"/>
      <w:pPr>
        <w:ind w:left="504" w:hanging="504"/>
      </w:pPr>
      <w:rPr>
        <w:rFonts w:hint="default"/>
      </w:rPr>
    </w:lvl>
    <w:lvl w:ilvl="2">
      <w:start w:val="1"/>
      <w:numFmt w:val="decimal"/>
      <w:pStyle w:val="Heading4"/>
      <w:isLgl/>
      <w:lvlText w:val="%1.%2.%3."/>
      <w:lvlJc w:val="left"/>
      <w:pPr>
        <w:ind w:left="648" w:hanging="648"/>
      </w:pPr>
      <w:rPr>
        <w:rFonts w:hint="default"/>
        <w:b/>
        <w:bCs w:val="0"/>
        <w:i w:val="0"/>
        <w:iCs w:val="0"/>
        <w:sz w:val="24"/>
        <w:szCs w:val="24"/>
      </w:rPr>
    </w:lvl>
    <w:lvl w:ilvl="3">
      <w:start w:val="1"/>
      <w:numFmt w:val="decimal"/>
      <w:pStyle w:val="Heading5"/>
      <w:isLgl/>
      <w:lvlText w:val="%1.%2.%3.%4."/>
      <w:lvlJc w:val="left"/>
      <w:pPr>
        <w:ind w:left="720" w:hanging="720"/>
      </w:pPr>
      <w:rPr>
        <w:rFonts w:hint="default"/>
        <w:b w:val="0"/>
        <w:bCs/>
        <w:i w:val="0"/>
        <w:iCs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DA23BA3"/>
    <w:multiLevelType w:val="hybridMultilevel"/>
    <w:tmpl w:val="3622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B10ED"/>
    <w:multiLevelType w:val="hybridMultilevel"/>
    <w:tmpl w:val="2B1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03C2B"/>
    <w:multiLevelType w:val="hybridMultilevel"/>
    <w:tmpl w:val="6436ED4C"/>
    <w:lvl w:ilvl="0" w:tplc="16AE90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17B1E"/>
    <w:multiLevelType w:val="multilevel"/>
    <w:tmpl w:val="F0CA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D2116"/>
    <w:multiLevelType w:val="multilevel"/>
    <w:tmpl w:val="ECFE565E"/>
    <w:lvl w:ilvl="0">
      <w:start w:val="1"/>
      <w:numFmt w:val="decimal"/>
      <w:lvlText w:val="%1."/>
      <w:lvlJc w:val="left"/>
      <w:pPr>
        <w:ind w:left="360" w:hanging="360"/>
      </w:pPr>
      <w:rPr>
        <w:rFonts w:hint="default"/>
        <w:sz w:val="28"/>
        <w:szCs w:val="36"/>
      </w:rPr>
    </w:lvl>
    <w:lvl w:ilvl="1">
      <w:start w:val="1"/>
      <w:numFmt w:val="bullet"/>
      <w:pStyle w:val="Style1"/>
      <w:lvlText w:val=""/>
      <w:lvlJc w:val="left"/>
      <w:pPr>
        <w:ind w:left="504" w:hanging="504"/>
      </w:pPr>
      <w:rPr>
        <w:rFonts w:ascii="Symbol" w:hAnsi="Symbol" w:hint="default"/>
        <w:sz w:val="24"/>
        <w:szCs w:val="24"/>
      </w:rPr>
    </w:lvl>
    <w:lvl w:ilvl="2">
      <w:start w:val="1"/>
      <w:numFmt w:val="decimal"/>
      <w:isLgl/>
      <w:lvlText w:val="%1.%2.%3."/>
      <w:lvlJc w:val="left"/>
      <w:pPr>
        <w:ind w:left="648" w:hanging="648"/>
      </w:pPr>
      <w:rPr>
        <w:rFonts w:hint="default"/>
        <w:sz w:val="24"/>
        <w:szCs w:val="22"/>
      </w:rPr>
    </w:lvl>
    <w:lvl w:ilvl="3">
      <w:start w:val="1"/>
      <w:numFmt w:val="decimal"/>
      <w:isLgl/>
      <w:lvlText w:val="%1.%2.%3.%4."/>
      <w:lvlJc w:val="left"/>
      <w:pPr>
        <w:ind w:left="720" w:hanging="720"/>
      </w:pPr>
      <w:rPr>
        <w:rFonts w:hint="default"/>
        <w:b w:val="0"/>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F35A78"/>
    <w:multiLevelType w:val="hybridMultilevel"/>
    <w:tmpl w:val="D06084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0"/>
  </w:num>
  <w:num w:numId="2">
    <w:abstractNumId w:val="5"/>
  </w:num>
  <w:num w:numId="3">
    <w:abstractNumId w:val="4"/>
  </w:num>
  <w:num w:numId="4">
    <w:abstractNumId w:val="0"/>
  </w:num>
  <w:num w:numId="5">
    <w:abstractNumId w:val="6"/>
  </w:num>
  <w:num w:numId="6">
    <w:abstractNumId w:val="3"/>
  </w:num>
  <w:num w:numId="7">
    <w:abstractNumId w:val="8"/>
  </w:num>
  <w:num w:numId="8">
    <w:abstractNumId w:val="16"/>
  </w:num>
  <w:num w:numId="9">
    <w:abstractNumId w:val="15"/>
  </w:num>
  <w:num w:numId="10">
    <w:abstractNumId w:val="7"/>
  </w:num>
  <w:num w:numId="11">
    <w:abstractNumId w:val="11"/>
  </w:num>
  <w:num w:numId="12">
    <w:abstractNumId w:val="13"/>
  </w:num>
  <w:num w:numId="13">
    <w:abstractNumId w:val="1"/>
  </w:num>
  <w:num w:numId="14">
    <w:abstractNumId w:val="9"/>
  </w:num>
  <w:num w:numId="15">
    <w:abstractNumId w:val="10"/>
  </w:num>
  <w:num w:numId="16">
    <w:abstractNumId w:val="10"/>
  </w:num>
  <w:num w:numId="17">
    <w:abstractNumId w:val="2"/>
  </w:num>
  <w:num w:numId="18">
    <w:abstractNumId w:val="12"/>
  </w:num>
  <w:num w:numId="19">
    <w:abstractNumId w:val="10"/>
  </w:num>
  <w:num w:numId="20">
    <w:abstractNumId w:val="14"/>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4096" w:nlCheck="1" w:checkStyle="1"/>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2MTKwMDU3MzAzsDBR0lEKTi0uzszPAykwqQUA5M3njSwAAAA="/>
  </w:docVars>
  <w:rsids>
    <w:rsidRoot w:val="00DE64F8"/>
    <w:rsid w:val="0000668B"/>
    <w:rsid w:val="0001672E"/>
    <w:rsid w:val="0003308B"/>
    <w:rsid w:val="0003680A"/>
    <w:rsid w:val="00055D90"/>
    <w:rsid w:val="00060AFD"/>
    <w:rsid w:val="000624EB"/>
    <w:rsid w:val="00076CA0"/>
    <w:rsid w:val="00080057"/>
    <w:rsid w:val="00081E16"/>
    <w:rsid w:val="000936B1"/>
    <w:rsid w:val="000943ED"/>
    <w:rsid w:val="000A1000"/>
    <w:rsid w:val="000C1BFD"/>
    <w:rsid w:val="000D7B4D"/>
    <w:rsid w:val="000E1DDD"/>
    <w:rsid w:val="000E5323"/>
    <w:rsid w:val="000F61C0"/>
    <w:rsid w:val="001042A2"/>
    <w:rsid w:val="00106326"/>
    <w:rsid w:val="00107A6C"/>
    <w:rsid w:val="00114F0E"/>
    <w:rsid w:val="00117169"/>
    <w:rsid w:val="00130B3A"/>
    <w:rsid w:val="0013680D"/>
    <w:rsid w:val="001428CC"/>
    <w:rsid w:val="00146910"/>
    <w:rsid w:val="001543C4"/>
    <w:rsid w:val="00160E02"/>
    <w:rsid w:val="00162699"/>
    <w:rsid w:val="00163CDC"/>
    <w:rsid w:val="00180951"/>
    <w:rsid w:val="001812EB"/>
    <w:rsid w:val="00182D01"/>
    <w:rsid w:val="0019590C"/>
    <w:rsid w:val="00197125"/>
    <w:rsid w:val="001A2D5E"/>
    <w:rsid w:val="001D11A0"/>
    <w:rsid w:val="001D1D31"/>
    <w:rsid w:val="001D7CFD"/>
    <w:rsid w:val="001E5799"/>
    <w:rsid w:val="001F65EA"/>
    <w:rsid w:val="00210BCF"/>
    <w:rsid w:val="002122AF"/>
    <w:rsid w:val="00214A30"/>
    <w:rsid w:val="0021718D"/>
    <w:rsid w:val="002334D8"/>
    <w:rsid w:val="00235C20"/>
    <w:rsid w:val="00237412"/>
    <w:rsid w:val="00242239"/>
    <w:rsid w:val="002443F7"/>
    <w:rsid w:val="002514D4"/>
    <w:rsid w:val="00263B76"/>
    <w:rsid w:val="002750F5"/>
    <w:rsid w:val="002863A4"/>
    <w:rsid w:val="0029261A"/>
    <w:rsid w:val="00293D9A"/>
    <w:rsid w:val="0029628B"/>
    <w:rsid w:val="002A4D16"/>
    <w:rsid w:val="002A760F"/>
    <w:rsid w:val="002B2EA4"/>
    <w:rsid w:val="002C0B0F"/>
    <w:rsid w:val="002C2C60"/>
    <w:rsid w:val="002D0B32"/>
    <w:rsid w:val="002D19E6"/>
    <w:rsid w:val="002D3F80"/>
    <w:rsid w:val="002E377A"/>
    <w:rsid w:val="002F0631"/>
    <w:rsid w:val="002F3F2F"/>
    <w:rsid w:val="002F4506"/>
    <w:rsid w:val="002F5372"/>
    <w:rsid w:val="002F56BA"/>
    <w:rsid w:val="002F692B"/>
    <w:rsid w:val="00302F2E"/>
    <w:rsid w:val="0030324A"/>
    <w:rsid w:val="003113E7"/>
    <w:rsid w:val="003132FD"/>
    <w:rsid w:val="00314FDF"/>
    <w:rsid w:val="00357709"/>
    <w:rsid w:val="003935ED"/>
    <w:rsid w:val="003A4176"/>
    <w:rsid w:val="003B194B"/>
    <w:rsid w:val="003B2376"/>
    <w:rsid w:val="003C1861"/>
    <w:rsid w:val="003D0CCE"/>
    <w:rsid w:val="003D33E6"/>
    <w:rsid w:val="0041173F"/>
    <w:rsid w:val="004131FE"/>
    <w:rsid w:val="00425581"/>
    <w:rsid w:val="00425CBE"/>
    <w:rsid w:val="004278AE"/>
    <w:rsid w:val="00447F69"/>
    <w:rsid w:val="00450B63"/>
    <w:rsid w:val="00456647"/>
    <w:rsid w:val="004623F6"/>
    <w:rsid w:val="004735FA"/>
    <w:rsid w:val="00477CFA"/>
    <w:rsid w:val="00483825"/>
    <w:rsid w:val="00491D27"/>
    <w:rsid w:val="00495C9A"/>
    <w:rsid w:val="004A52F3"/>
    <w:rsid w:val="004A59F9"/>
    <w:rsid w:val="004D6D2B"/>
    <w:rsid w:val="004E3961"/>
    <w:rsid w:val="004F6F19"/>
    <w:rsid w:val="00500B89"/>
    <w:rsid w:val="005033E6"/>
    <w:rsid w:val="005146FC"/>
    <w:rsid w:val="00515C97"/>
    <w:rsid w:val="00516AEE"/>
    <w:rsid w:val="005206AD"/>
    <w:rsid w:val="005218F9"/>
    <w:rsid w:val="0052575E"/>
    <w:rsid w:val="00526D4A"/>
    <w:rsid w:val="005501FC"/>
    <w:rsid w:val="00554B19"/>
    <w:rsid w:val="0055670B"/>
    <w:rsid w:val="00557080"/>
    <w:rsid w:val="00573004"/>
    <w:rsid w:val="0057324F"/>
    <w:rsid w:val="00574D2E"/>
    <w:rsid w:val="005905F5"/>
    <w:rsid w:val="005919E5"/>
    <w:rsid w:val="0059536E"/>
    <w:rsid w:val="005A3FB6"/>
    <w:rsid w:val="005B6516"/>
    <w:rsid w:val="005C18AF"/>
    <w:rsid w:val="005D4BB6"/>
    <w:rsid w:val="005D7F8C"/>
    <w:rsid w:val="005E025B"/>
    <w:rsid w:val="005E1339"/>
    <w:rsid w:val="005F0B49"/>
    <w:rsid w:val="005F0DC1"/>
    <w:rsid w:val="005F1033"/>
    <w:rsid w:val="005F3C23"/>
    <w:rsid w:val="005F6C1F"/>
    <w:rsid w:val="00634D1C"/>
    <w:rsid w:val="00636053"/>
    <w:rsid w:val="0064229B"/>
    <w:rsid w:val="00642444"/>
    <w:rsid w:val="00653B35"/>
    <w:rsid w:val="00664E08"/>
    <w:rsid w:val="00665B93"/>
    <w:rsid w:val="00671CC7"/>
    <w:rsid w:val="00673AB3"/>
    <w:rsid w:val="0067442F"/>
    <w:rsid w:val="0068494C"/>
    <w:rsid w:val="00686A14"/>
    <w:rsid w:val="00691250"/>
    <w:rsid w:val="006964D5"/>
    <w:rsid w:val="006966BE"/>
    <w:rsid w:val="006A64CF"/>
    <w:rsid w:val="006B6ABC"/>
    <w:rsid w:val="006C0A5B"/>
    <w:rsid w:val="006C7CFE"/>
    <w:rsid w:val="006D1B83"/>
    <w:rsid w:val="006E2A3B"/>
    <w:rsid w:val="006E69D3"/>
    <w:rsid w:val="006F20E6"/>
    <w:rsid w:val="00716D14"/>
    <w:rsid w:val="00735E0B"/>
    <w:rsid w:val="00744C8B"/>
    <w:rsid w:val="00752CBF"/>
    <w:rsid w:val="00756A99"/>
    <w:rsid w:val="00792F54"/>
    <w:rsid w:val="00793B85"/>
    <w:rsid w:val="007A1B16"/>
    <w:rsid w:val="007A2E50"/>
    <w:rsid w:val="007C2B3A"/>
    <w:rsid w:val="007C4459"/>
    <w:rsid w:val="007C7CD7"/>
    <w:rsid w:val="007D5A1B"/>
    <w:rsid w:val="007E7B34"/>
    <w:rsid w:val="007F379D"/>
    <w:rsid w:val="007F7C6C"/>
    <w:rsid w:val="008028FF"/>
    <w:rsid w:val="0080360B"/>
    <w:rsid w:val="00815362"/>
    <w:rsid w:val="008304E6"/>
    <w:rsid w:val="00835B83"/>
    <w:rsid w:val="00841838"/>
    <w:rsid w:val="00841BFF"/>
    <w:rsid w:val="00845FEA"/>
    <w:rsid w:val="00850482"/>
    <w:rsid w:val="00855C00"/>
    <w:rsid w:val="00863CB1"/>
    <w:rsid w:val="008707F1"/>
    <w:rsid w:val="0087592F"/>
    <w:rsid w:val="0087617C"/>
    <w:rsid w:val="008805D8"/>
    <w:rsid w:val="00887B72"/>
    <w:rsid w:val="008B0643"/>
    <w:rsid w:val="008C28B9"/>
    <w:rsid w:val="008D027D"/>
    <w:rsid w:val="008D1D80"/>
    <w:rsid w:val="008D55A6"/>
    <w:rsid w:val="008E0A00"/>
    <w:rsid w:val="008E0BD5"/>
    <w:rsid w:val="008E18B0"/>
    <w:rsid w:val="008E4281"/>
    <w:rsid w:val="008F354F"/>
    <w:rsid w:val="00920D01"/>
    <w:rsid w:val="0092503D"/>
    <w:rsid w:val="00926718"/>
    <w:rsid w:val="00927C78"/>
    <w:rsid w:val="009306C6"/>
    <w:rsid w:val="00932122"/>
    <w:rsid w:val="00933F17"/>
    <w:rsid w:val="009753AF"/>
    <w:rsid w:val="00994330"/>
    <w:rsid w:val="009A21EE"/>
    <w:rsid w:val="009B4111"/>
    <w:rsid w:val="009B6B78"/>
    <w:rsid w:val="009C36A2"/>
    <w:rsid w:val="009F0DDC"/>
    <w:rsid w:val="009F19AC"/>
    <w:rsid w:val="00A02756"/>
    <w:rsid w:val="00A07A18"/>
    <w:rsid w:val="00A1454B"/>
    <w:rsid w:val="00A165D4"/>
    <w:rsid w:val="00A2675D"/>
    <w:rsid w:val="00A27928"/>
    <w:rsid w:val="00A34EEA"/>
    <w:rsid w:val="00A40DF4"/>
    <w:rsid w:val="00A43338"/>
    <w:rsid w:val="00A47B88"/>
    <w:rsid w:val="00A52508"/>
    <w:rsid w:val="00A62CE6"/>
    <w:rsid w:val="00A712FC"/>
    <w:rsid w:val="00A71A7C"/>
    <w:rsid w:val="00A75BFB"/>
    <w:rsid w:val="00AA7135"/>
    <w:rsid w:val="00AC381A"/>
    <w:rsid w:val="00AD1869"/>
    <w:rsid w:val="00AD53BF"/>
    <w:rsid w:val="00AD7635"/>
    <w:rsid w:val="00AE2CDD"/>
    <w:rsid w:val="00AF3B70"/>
    <w:rsid w:val="00B01E36"/>
    <w:rsid w:val="00B04DB5"/>
    <w:rsid w:val="00B06585"/>
    <w:rsid w:val="00B15673"/>
    <w:rsid w:val="00B2154A"/>
    <w:rsid w:val="00B2772B"/>
    <w:rsid w:val="00B356E9"/>
    <w:rsid w:val="00B364D7"/>
    <w:rsid w:val="00B577AD"/>
    <w:rsid w:val="00B63CBB"/>
    <w:rsid w:val="00B700CD"/>
    <w:rsid w:val="00B87D8D"/>
    <w:rsid w:val="00B90460"/>
    <w:rsid w:val="00B93420"/>
    <w:rsid w:val="00BA4A02"/>
    <w:rsid w:val="00BA65C1"/>
    <w:rsid w:val="00BA66D2"/>
    <w:rsid w:val="00BA7D54"/>
    <w:rsid w:val="00BB1D35"/>
    <w:rsid w:val="00BB5E41"/>
    <w:rsid w:val="00BB71AF"/>
    <w:rsid w:val="00BC3BBF"/>
    <w:rsid w:val="00BC7E89"/>
    <w:rsid w:val="00BD71A6"/>
    <w:rsid w:val="00BE6205"/>
    <w:rsid w:val="00C17479"/>
    <w:rsid w:val="00C45103"/>
    <w:rsid w:val="00C54BC5"/>
    <w:rsid w:val="00C55A36"/>
    <w:rsid w:val="00C71978"/>
    <w:rsid w:val="00C74B10"/>
    <w:rsid w:val="00C7661E"/>
    <w:rsid w:val="00C8249C"/>
    <w:rsid w:val="00C904F8"/>
    <w:rsid w:val="00C91B3B"/>
    <w:rsid w:val="00C95D5C"/>
    <w:rsid w:val="00CA6F23"/>
    <w:rsid w:val="00CC4D5B"/>
    <w:rsid w:val="00CC7ADB"/>
    <w:rsid w:val="00CD2F23"/>
    <w:rsid w:val="00CD3C08"/>
    <w:rsid w:val="00CE1397"/>
    <w:rsid w:val="00CE1461"/>
    <w:rsid w:val="00CE7357"/>
    <w:rsid w:val="00CF0C94"/>
    <w:rsid w:val="00CF5921"/>
    <w:rsid w:val="00D121B2"/>
    <w:rsid w:val="00D21E4A"/>
    <w:rsid w:val="00D27349"/>
    <w:rsid w:val="00D36C0E"/>
    <w:rsid w:val="00D41B99"/>
    <w:rsid w:val="00D524F6"/>
    <w:rsid w:val="00D528F3"/>
    <w:rsid w:val="00D53487"/>
    <w:rsid w:val="00D611BE"/>
    <w:rsid w:val="00D6633D"/>
    <w:rsid w:val="00D81428"/>
    <w:rsid w:val="00D816A4"/>
    <w:rsid w:val="00DC54BA"/>
    <w:rsid w:val="00DD530F"/>
    <w:rsid w:val="00DE339E"/>
    <w:rsid w:val="00DE5840"/>
    <w:rsid w:val="00DE64F8"/>
    <w:rsid w:val="00DE7733"/>
    <w:rsid w:val="00DF65D0"/>
    <w:rsid w:val="00E001E4"/>
    <w:rsid w:val="00E215F0"/>
    <w:rsid w:val="00E31F6A"/>
    <w:rsid w:val="00E32B03"/>
    <w:rsid w:val="00E3453D"/>
    <w:rsid w:val="00E37A43"/>
    <w:rsid w:val="00E4133C"/>
    <w:rsid w:val="00E5550A"/>
    <w:rsid w:val="00E60E27"/>
    <w:rsid w:val="00E674BB"/>
    <w:rsid w:val="00E87D24"/>
    <w:rsid w:val="00E907B9"/>
    <w:rsid w:val="00E912E7"/>
    <w:rsid w:val="00E932CE"/>
    <w:rsid w:val="00EA0D81"/>
    <w:rsid w:val="00EA56F0"/>
    <w:rsid w:val="00EA7024"/>
    <w:rsid w:val="00EB445E"/>
    <w:rsid w:val="00EC0E08"/>
    <w:rsid w:val="00EC1C0A"/>
    <w:rsid w:val="00ED5FC5"/>
    <w:rsid w:val="00EE00FC"/>
    <w:rsid w:val="00EE3389"/>
    <w:rsid w:val="00EE69CF"/>
    <w:rsid w:val="00F003EC"/>
    <w:rsid w:val="00F04BCB"/>
    <w:rsid w:val="00F128B9"/>
    <w:rsid w:val="00F12F1E"/>
    <w:rsid w:val="00F1441B"/>
    <w:rsid w:val="00F313EB"/>
    <w:rsid w:val="00F31DFF"/>
    <w:rsid w:val="00F47C59"/>
    <w:rsid w:val="00F5596D"/>
    <w:rsid w:val="00F575A9"/>
    <w:rsid w:val="00F577D1"/>
    <w:rsid w:val="00F57E7B"/>
    <w:rsid w:val="00F61CFA"/>
    <w:rsid w:val="00F700DF"/>
    <w:rsid w:val="00F7030F"/>
    <w:rsid w:val="00F70694"/>
    <w:rsid w:val="00FA020E"/>
    <w:rsid w:val="00FA4353"/>
    <w:rsid w:val="00FB7FBA"/>
    <w:rsid w:val="00FC443C"/>
    <w:rsid w:val="00FE0A70"/>
    <w:rsid w:val="00FE6266"/>
    <w:rsid w:val="00FF4A42"/>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F1FF"/>
  <w15:chartTrackingRefBased/>
  <w15:docId w15:val="{1C09FAFA-CBB3-464F-AAD3-8AF1919B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F8"/>
  </w:style>
  <w:style w:type="paragraph" w:styleId="Heading1">
    <w:name w:val="heading 1"/>
    <w:basedOn w:val="Normal"/>
    <w:next w:val="Normal"/>
    <w:link w:val="Heading1Char"/>
    <w:uiPriority w:val="9"/>
    <w:qFormat/>
    <w:rsid w:val="001F65EA"/>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65EA"/>
    <w:pPr>
      <w:keepNext/>
      <w:keepLines/>
      <w:numPr>
        <w:numId w:val="1"/>
      </w:numPr>
      <w:spacing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87D8D"/>
    <w:pPr>
      <w:keepNext/>
      <w:keepLines/>
      <w:numPr>
        <w:ilvl w:val="1"/>
        <w:numId w:val="1"/>
      </w:numPr>
      <w:spacing w:before="160" w:after="120" w:line="360" w:lineRule="auto"/>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B87D8D"/>
    <w:pPr>
      <w:numPr>
        <w:ilvl w:val="2"/>
      </w:numPr>
      <w:outlineLvl w:val="3"/>
    </w:pPr>
  </w:style>
  <w:style w:type="paragraph" w:styleId="Heading5">
    <w:name w:val="heading 5"/>
    <w:basedOn w:val="Heading3"/>
    <w:next w:val="Normal"/>
    <w:link w:val="Heading5Char"/>
    <w:uiPriority w:val="9"/>
    <w:unhideWhenUsed/>
    <w:qFormat/>
    <w:rsid w:val="00B87D8D"/>
    <w:pPr>
      <w:numPr>
        <w:ilvl w:val="3"/>
      </w:numPr>
      <w:outlineLvl w:val="4"/>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5EA"/>
    <w:rPr>
      <w:rFonts w:eastAsiaTheme="majorEastAsia" w:cstheme="majorBidi"/>
      <w:b/>
      <w:sz w:val="32"/>
      <w:szCs w:val="32"/>
    </w:rPr>
  </w:style>
  <w:style w:type="paragraph" w:styleId="BalloonText">
    <w:name w:val="Balloon Text"/>
    <w:basedOn w:val="Normal"/>
    <w:link w:val="BalloonTextChar"/>
    <w:uiPriority w:val="99"/>
    <w:semiHidden/>
    <w:unhideWhenUsed/>
    <w:rsid w:val="00D53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487"/>
    <w:rPr>
      <w:rFonts w:ascii="Segoe UI" w:eastAsia="Calibri" w:hAnsi="Segoe UI" w:cs="Segoe UI"/>
      <w:color w:val="000000"/>
      <w:sz w:val="18"/>
      <w:szCs w:val="18"/>
    </w:rPr>
  </w:style>
  <w:style w:type="paragraph" w:styleId="ListParagraph">
    <w:name w:val="List Paragraph"/>
    <w:basedOn w:val="Normal"/>
    <w:uiPriority w:val="34"/>
    <w:qFormat/>
    <w:rsid w:val="00D53487"/>
    <w:pPr>
      <w:ind w:left="720"/>
      <w:contextualSpacing/>
    </w:pPr>
  </w:style>
  <w:style w:type="paragraph" w:styleId="Title">
    <w:name w:val="Title"/>
    <w:basedOn w:val="Normal"/>
    <w:next w:val="Normal"/>
    <w:link w:val="TitleChar"/>
    <w:uiPriority w:val="10"/>
    <w:qFormat/>
    <w:rsid w:val="00D5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12E7"/>
    <w:rPr>
      <w:rFonts w:eastAsiaTheme="majorEastAsia" w:cstheme="majorBidi"/>
      <w:b/>
      <w:sz w:val="28"/>
      <w:szCs w:val="26"/>
    </w:rPr>
  </w:style>
  <w:style w:type="paragraph" w:styleId="Header">
    <w:name w:val="header"/>
    <w:basedOn w:val="Normal"/>
    <w:link w:val="HeaderChar"/>
    <w:uiPriority w:val="99"/>
    <w:unhideWhenUsed/>
    <w:rsid w:val="00EE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0FC"/>
  </w:style>
  <w:style w:type="paragraph" w:styleId="Footer">
    <w:name w:val="footer"/>
    <w:basedOn w:val="Normal"/>
    <w:link w:val="FooterChar"/>
    <w:uiPriority w:val="99"/>
    <w:unhideWhenUsed/>
    <w:rsid w:val="00EE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0FC"/>
  </w:style>
  <w:style w:type="character" w:customStyle="1" w:styleId="Heading3Char">
    <w:name w:val="Heading 3 Char"/>
    <w:basedOn w:val="DefaultParagraphFont"/>
    <w:link w:val="Heading3"/>
    <w:uiPriority w:val="9"/>
    <w:rsid w:val="00B87D8D"/>
    <w:rPr>
      <w:rFonts w:eastAsiaTheme="majorEastAsia" w:cstheme="majorBidi"/>
      <w:b/>
      <w:szCs w:val="24"/>
    </w:rPr>
  </w:style>
  <w:style w:type="paragraph" w:styleId="Caption">
    <w:name w:val="caption"/>
    <w:basedOn w:val="Normal"/>
    <w:next w:val="Normal"/>
    <w:uiPriority w:val="35"/>
    <w:unhideWhenUsed/>
    <w:qFormat/>
    <w:rsid w:val="00357709"/>
    <w:pPr>
      <w:spacing w:after="200" w:line="240" w:lineRule="auto"/>
    </w:pPr>
    <w:rPr>
      <w:i/>
      <w:iCs/>
      <w:color w:val="44546A" w:themeColor="text2"/>
      <w:sz w:val="18"/>
      <w:szCs w:val="18"/>
    </w:rPr>
  </w:style>
  <w:style w:type="paragraph" w:customStyle="1" w:styleId="Default">
    <w:name w:val="Default"/>
    <w:rsid w:val="00DF65D0"/>
    <w:pPr>
      <w:autoSpaceDE w:val="0"/>
      <w:autoSpaceDN w:val="0"/>
      <w:adjustRightInd w:val="0"/>
      <w:spacing w:after="0" w:line="240" w:lineRule="auto"/>
    </w:pPr>
    <w:rPr>
      <w:rFonts w:ascii="Courier New" w:hAnsi="Courier New" w:cs="Courier New"/>
      <w:color w:val="000000"/>
      <w:szCs w:val="24"/>
    </w:rPr>
  </w:style>
  <w:style w:type="character" w:styleId="PlaceholderText">
    <w:name w:val="Placeholder Text"/>
    <w:basedOn w:val="DefaultParagraphFont"/>
    <w:uiPriority w:val="99"/>
    <w:semiHidden/>
    <w:rsid w:val="0087592F"/>
    <w:rPr>
      <w:color w:val="808080"/>
    </w:rPr>
  </w:style>
  <w:style w:type="paragraph" w:customStyle="1" w:styleId="Style1">
    <w:name w:val="Style1"/>
    <w:basedOn w:val="Heading2"/>
    <w:link w:val="Style1Char"/>
    <w:rsid w:val="0068494C"/>
    <w:pPr>
      <w:numPr>
        <w:ilvl w:val="1"/>
        <w:numId w:val="9"/>
      </w:numPr>
      <w:spacing w:line="360" w:lineRule="auto"/>
    </w:pPr>
    <w:rPr>
      <w:b w:val="0"/>
      <w:bCs/>
      <w:sz w:val="24"/>
      <w:szCs w:val="24"/>
    </w:rPr>
  </w:style>
  <w:style w:type="character" w:customStyle="1" w:styleId="Style1Char">
    <w:name w:val="Style1 Char"/>
    <w:basedOn w:val="Heading2Char"/>
    <w:link w:val="Style1"/>
    <w:rsid w:val="0068494C"/>
    <w:rPr>
      <w:rFonts w:eastAsiaTheme="majorEastAsia" w:cstheme="majorBidi"/>
      <w:b w:val="0"/>
      <w:bCs/>
      <w:sz w:val="28"/>
      <w:szCs w:val="24"/>
    </w:rPr>
  </w:style>
  <w:style w:type="character" w:styleId="Hyperlink">
    <w:name w:val="Hyperlink"/>
    <w:basedOn w:val="DefaultParagraphFont"/>
    <w:uiPriority w:val="99"/>
    <w:unhideWhenUsed/>
    <w:rsid w:val="0057324F"/>
    <w:rPr>
      <w:color w:val="0563C1" w:themeColor="hyperlink"/>
      <w:u w:val="single"/>
    </w:rPr>
  </w:style>
  <w:style w:type="character" w:styleId="UnresolvedMention">
    <w:name w:val="Unresolved Mention"/>
    <w:basedOn w:val="DefaultParagraphFont"/>
    <w:uiPriority w:val="99"/>
    <w:semiHidden/>
    <w:unhideWhenUsed/>
    <w:rsid w:val="0057324F"/>
    <w:rPr>
      <w:color w:val="605E5C"/>
      <w:shd w:val="clear" w:color="auto" w:fill="E1DFDD"/>
    </w:rPr>
  </w:style>
  <w:style w:type="paragraph" w:styleId="TOCHeading">
    <w:name w:val="TOC Heading"/>
    <w:basedOn w:val="Heading1"/>
    <w:next w:val="Normal"/>
    <w:uiPriority w:val="39"/>
    <w:unhideWhenUsed/>
    <w:qFormat/>
    <w:rsid w:val="00686A14"/>
    <w:pP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95C9A"/>
    <w:pPr>
      <w:tabs>
        <w:tab w:val="right" w:leader="dot" w:pos="9060"/>
      </w:tabs>
      <w:spacing w:after="100"/>
    </w:pPr>
    <w:rPr>
      <w:b/>
      <w:color w:val="404040" w:themeColor="text1" w:themeTint="BF"/>
      <w:sz w:val="28"/>
    </w:rPr>
  </w:style>
  <w:style w:type="paragraph" w:styleId="TOC2">
    <w:name w:val="toc 2"/>
    <w:basedOn w:val="Normal"/>
    <w:next w:val="Normal"/>
    <w:autoRedefine/>
    <w:uiPriority w:val="39"/>
    <w:unhideWhenUsed/>
    <w:rsid w:val="00180951"/>
    <w:pPr>
      <w:tabs>
        <w:tab w:val="left" w:pos="475"/>
        <w:tab w:val="right" w:leader="dot" w:pos="9060"/>
      </w:tabs>
      <w:spacing w:after="100"/>
    </w:pPr>
    <w:rPr>
      <w:b/>
      <w:bCs/>
      <w:noProof/>
    </w:rPr>
  </w:style>
  <w:style w:type="paragraph" w:styleId="TOC3">
    <w:name w:val="toc 3"/>
    <w:basedOn w:val="Normal"/>
    <w:next w:val="Normal"/>
    <w:autoRedefine/>
    <w:uiPriority w:val="39"/>
    <w:unhideWhenUsed/>
    <w:rsid w:val="00180951"/>
    <w:pPr>
      <w:tabs>
        <w:tab w:val="left" w:pos="1100"/>
        <w:tab w:val="right" w:leader="dot" w:pos="9060"/>
      </w:tabs>
      <w:spacing w:after="100"/>
      <w:ind w:left="475"/>
    </w:pPr>
    <w:rPr>
      <w:noProof/>
    </w:rPr>
  </w:style>
  <w:style w:type="character" w:customStyle="1" w:styleId="Heading4Char">
    <w:name w:val="Heading 4 Char"/>
    <w:basedOn w:val="DefaultParagraphFont"/>
    <w:link w:val="Heading4"/>
    <w:uiPriority w:val="9"/>
    <w:rsid w:val="00B87D8D"/>
    <w:rPr>
      <w:rFonts w:eastAsiaTheme="majorEastAsia" w:cstheme="majorBidi"/>
      <w:b/>
      <w:szCs w:val="24"/>
    </w:rPr>
  </w:style>
  <w:style w:type="paragraph" w:styleId="TOC4">
    <w:name w:val="toc 4"/>
    <w:basedOn w:val="Normal"/>
    <w:next w:val="Normal"/>
    <w:autoRedefine/>
    <w:uiPriority w:val="39"/>
    <w:unhideWhenUsed/>
    <w:rsid w:val="00495C9A"/>
    <w:pPr>
      <w:spacing w:after="100"/>
      <w:ind w:left="720"/>
    </w:pPr>
  </w:style>
  <w:style w:type="character" w:customStyle="1" w:styleId="Heading5Char">
    <w:name w:val="Heading 5 Char"/>
    <w:basedOn w:val="DefaultParagraphFont"/>
    <w:link w:val="Heading5"/>
    <w:uiPriority w:val="9"/>
    <w:rsid w:val="00B87D8D"/>
    <w:rPr>
      <w:rFonts w:eastAsiaTheme="majorEastAsia" w:cstheme="majorBidi"/>
      <w:i/>
      <w:szCs w:val="24"/>
    </w:rPr>
  </w:style>
  <w:style w:type="paragraph" w:styleId="TOC5">
    <w:name w:val="toc 5"/>
    <w:basedOn w:val="Normal"/>
    <w:next w:val="Normal"/>
    <w:autoRedefine/>
    <w:uiPriority w:val="39"/>
    <w:unhideWhenUsed/>
    <w:rsid w:val="00495C9A"/>
    <w:pPr>
      <w:spacing w:after="100"/>
      <w:ind w:left="965"/>
    </w:pPr>
  </w:style>
  <w:style w:type="character" w:styleId="IntenseReference">
    <w:name w:val="Intense Reference"/>
    <w:basedOn w:val="DefaultParagraphFont"/>
    <w:uiPriority w:val="32"/>
    <w:qFormat/>
    <w:rsid w:val="009F19AC"/>
    <w:rPr>
      <w:b/>
      <w:bCs/>
      <w:smallCaps/>
      <w:color w:val="4472C4" w:themeColor="accent1"/>
      <w:spacing w:val="5"/>
    </w:rPr>
  </w:style>
  <w:style w:type="paragraph" w:styleId="TableofFigures">
    <w:name w:val="table of figures"/>
    <w:basedOn w:val="Normal"/>
    <w:next w:val="Normal"/>
    <w:uiPriority w:val="99"/>
    <w:unhideWhenUsed/>
    <w:rsid w:val="000936B1"/>
    <w:pPr>
      <w:spacing w:after="120"/>
    </w:pPr>
  </w:style>
  <w:style w:type="table" w:customStyle="1" w:styleId="TableGrid">
    <w:name w:val="TableGrid"/>
    <w:rsid w:val="00214A30"/>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table" w:styleId="PlainTable3">
    <w:name w:val="Plain Table 3"/>
    <w:basedOn w:val="TableNormal"/>
    <w:uiPriority w:val="43"/>
    <w:rsid w:val="00214A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3752">
      <w:bodyDiv w:val="1"/>
      <w:marLeft w:val="0"/>
      <w:marRight w:val="0"/>
      <w:marTop w:val="0"/>
      <w:marBottom w:val="0"/>
      <w:divBdr>
        <w:top w:val="none" w:sz="0" w:space="0" w:color="auto"/>
        <w:left w:val="none" w:sz="0" w:space="0" w:color="auto"/>
        <w:bottom w:val="none" w:sz="0" w:space="0" w:color="auto"/>
        <w:right w:val="none" w:sz="0" w:space="0" w:color="auto"/>
      </w:divBdr>
    </w:div>
    <w:div w:id="117144295">
      <w:bodyDiv w:val="1"/>
      <w:marLeft w:val="0"/>
      <w:marRight w:val="0"/>
      <w:marTop w:val="0"/>
      <w:marBottom w:val="0"/>
      <w:divBdr>
        <w:top w:val="none" w:sz="0" w:space="0" w:color="auto"/>
        <w:left w:val="none" w:sz="0" w:space="0" w:color="auto"/>
        <w:bottom w:val="none" w:sz="0" w:space="0" w:color="auto"/>
        <w:right w:val="none" w:sz="0" w:space="0" w:color="auto"/>
      </w:divBdr>
      <w:divsChild>
        <w:div w:id="1773820594">
          <w:marLeft w:val="390"/>
          <w:marRight w:val="0"/>
          <w:marTop w:val="0"/>
          <w:marBottom w:val="0"/>
          <w:divBdr>
            <w:top w:val="none" w:sz="0" w:space="0" w:color="auto"/>
            <w:left w:val="none" w:sz="0" w:space="0" w:color="auto"/>
            <w:bottom w:val="none" w:sz="0" w:space="0" w:color="auto"/>
            <w:right w:val="none" w:sz="0" w:space="0" w:color="auto"/>
          </w:divBdr>
        </w:div>
      </w:divsChild>
    </w:div>
    <w:div w:id="246503834">
      <w:bodyDiv w:val="1"/>
      <w:marLeft w:val="0"/>
      <w:marRight w:val="0"/>
      <w:marTop w:val="0"/>
      <w:marBottom w:val="0"/>
      <w:divBdr>
        <w:top w:val="none" w:sz="0" w:space="0" w:color="auto"/>
        <w:left w:val="none" w:sz="0" w:space="0" w:color="auto"/>
        <w:bottom w:val="none" w:sz="0" w:space="0" w:color="auto"/>
        <w:right w:val="none" w:sz="0" w:space="0" w:color="auto"/>
      </w:divBdr>
    </w:div>
    <w:div w:id="314454529">
      <w:bodyDiv w:val="1"/>
      <w:marLeft w:val="0"/>
      <w:marRight w:val="0"/>
      <w:marTop w:val="0"/>
      <w:marBottom w:val="0"/>
      <w:divBdr>
        <w:top w:val="none" w:sz="0" w:space="0" w:color="auto"/>
        <w:left w:val="none" w:sz="0" w:space="0" w:color="auto"/>
        <w:bottom w:val="none" w:sz="0" w:space="0" w:color="auto"/>
        <w:right w:val="none" w:sz="0" w:space="0" w:color="auto"/>
      </w:divBdr>
    </w:div>
    <w:div w:id="362827604">
      <w:bodyDiv w:val="1"/>
      <w:marLeft w:val="0"/>
      <w:marRight w:val="0"/>
      <w:marTop w:val="0"/>
      <w:marBottom w:val="0"/>
      <w:divBdr>
        <w:top w:val="none" w:sz="0" w:space="0" w:color="auto"/>
        <w:left w:val="none" w:sz="0" w:space="0" w:color="auto"/>
        <w:bottom w:val="none" w:sz="0" w:space="0" w:color="auto"/>
        <w:right w:val="none" w:sz="0" w:space="0" w:color="auto"/>
      </w:divBdr>
    </w:div>
    <w:div w:id="713769783">
      <w:bodyDiv w:val="1"/>
      <w:marLeft w:val="0"/>
      <w:marRight w:val="0"/>
      <w:marTop w:val="0"/>
      <w:marBottom w:val="0"/>
      <w:divBdr>
        <w:top w:val="none" w:sz="0" w:space="0" w:color="auto"/>
        <w:left w:val="none" w:sz="0" w:space="0" w:color="auto"/>
        <w:bottom w:val="none" w:sz="0" w:space="0" w:color="auto"/>
        <w:right w:val="none" w:sz="0" w:space="0" w:color="auto"/>
      </w:divBdr>
      <w:divsChild>
        <w:div w:id="192768989">
          <w:marLeft w:val="390"/>
          <w:marRight w:val="0"/>
          <w:marTop w:val="0"/>
          <w:marBottom w:val="0"/>
          <w:divBdr>
            <w:top w:val="none" w:sz="0" w:space="0" w:color="auto"/>
            <w:left w:val="none" w:sz="0" w:space="0" w:color="auto"/>
            <w:bottom w:val="none" w:sz="0" w:space="0" w:color="auto"/>
            <w:right w:val="none" w:sz="0" w:space="0" w:color="auto"/>
          </w:divBdr>
        </w:div>
      </w:divsChild>
    </w:div>
    <w:div w:id="897521915">
      <w:bodyDiv w:val="1"/>
      <w:marLeft w:val="0"/>
      <w:marRight w:val="0"/>
      <w:marTop w:val="0"/>
      <w:marBottom w:val="0"/>
      <w:divBdr>
        <w:top w:val="none" w:sz="0" w:space="0" w:color="auto"/>
        <w:left w:val="none" w:sz="0" w:space="0" w:color="auto"/>
        <w:bottom w:val="none" w:sz="0" w:space="0" w:color="auto"/>
        <w:right w:val="none" w:sz="0" w:space="0" w:color="auto"/>
      </w:divBdr>
    </w:div>
    <w:div w:id="1060207223">
      <w:bodyDiv w:val="1"/>
      <w:marLeft w:val="0"/>
      <w:marRight w:val="0"/>
      <w:marTop w:val="0"/>
      <w:marBottom w:val="0"/>
      <w:divBdr>
        <w:top w:val="none" w:sz="0" w:space="0" w:color="auto"/>
        <w:left w:val="none" w:sz="0" w:space="0" w:color="auto"/>
        <w:bottom w:val="none" w:sz="0" w:space="0" w:color="auto"/>
        <w:right w:val="none" w:sz="0" w:space="0" w:color="auto"/>
      </w:divBdr>
      <w:divsChild>
        <w:div w:id="1385181628">
          <w:marLeft w:val="547"/>
          <w:marRight w:val="0"/>
          <w:marTop w:val="0"/>
          <w:marBottom w:val="0"/>
          <w:divBdr>
            <w:top w:val="none" w:sz="0" w:space="0" w:color="auto"/>
            <w:left w:val="none" w:sz="0" w:space="0" w:color="auto"/>
            <w:bottom w:val="none" w:sz="0" w:space="0" w:color="auto"/>
            <w:right w:val="none" w:sz="0" w:space="0" w:color="auto"/>
          </w:divBdr>
        </w:div>
        <w:div w:id="1695424729">
          <w:marLeft w:val="547"/>
          <w:marRight w:val="0"/>
          <w:marTop w:val="0"/>
          <w:marBottom w:val="0"/>
          <w:divBdr>
            <w:top w:val="none" w:sz="0" w:space="0" w:color="auto"/>
            <w:left w:val="none" w:sz="0" w:space="0" w:color="auto"/>
            <w:bottom w:val="none" w:sz="0" w:space="0" w:color="auto"/>
            <w:right w:val="none" w:sz="0" w:space="0" w:color="auto"/>
          </w:divBdr>
        </w:div>
      </w:divsChild>
    </w:div>
    <w:div w:id="1178426822">
      <w:bodyDiv w:val="1"/>
      <w:marLeft w:val="0"/>
      <w:marRight w:val="0"/>
      <w:marTop w:val="0"/>
      <w:marBottom w:val="0"/>
      <w:divBdr>
        <w:top w:val="none" w:sz="0" w:space="0" w:color="auto"/>
        <w:left w:val="none" w:sz="0" w:space="0" w:color="auto"/>
        <w:bottom w:val="none" w:sz="0" w:space="0" w:color="auto"/>
        <w:right w:val="none" w:sz="0" w:space="0" w:color="auto"/>
      </w:divBdr>
    </w:div>
    <w:div w:id="1310864130">
      <w:bodyDiv w:val="1"/>
      <w:marLeft w:val="0"/>
      <w:marRight w:val="0"/>
      <w:marTop w:val="0"/>
      <w:marBottom w:val="0"/>
      <w:divBdr>
        <w:top w:val="none" w:sz="0" w:space="0" w:color="auto"/>
        <w:left w:val="none" w:sz="0" w:space="0" w:color="auto"/>
        <w:bottom w:val="none" w:sz="0" w:space="0" w:color="auto"/>
        <w:right w:val="none" w:sz="0" w:space="0" w:color="auto"/>
      </w:divBdr>
    </w:div>
    <w:div w:id="1322923372">
      <w:bodyDiv w:val="1"/>
      <w:marLeft w:val="0"/>
      <w:marRight w:val="0"/>
      <w:marTop w:val="0"/>
      <w:marBottom w:val="0"/>
      <w:divBdr>
        <w:top w:val="none" w:sz="0" w:space="0" w:color="auto"/>
        <w:left w:val="none" w:sz="0" w:space="0" w:color="auto"/>
        <w:bottom w:val="none" w:sz="0" w:space="0" w:color="auto"/>
        <w:right w:val="none" w:sz="0" w:space="0" w:color="auto"/>
      </w:divBdr>
    </w:div>
    <w:div w:id="1363284559">
      <w:bodyDiv w:val="1"/>
      <w:marLeft w:val="0"/>
      <w:marRight w:val="0"/>
      <w:marTop w:val="0"/>
      <w:marBottom w:val="0"/>
      <w:divBdr>
        <w:top w:val="none" w:sz="0" w:space="0" w:color="auto"/>
        <w:left w:val="none" w:sz="0" w:space="0" w:color="auto"/>
        <w:bottom w:val="none" w:sz="0" w:space="0" w:color="auto"/>
        <w:right w:val="none" w:sz="0" w:space="0" w:color="auto"/>
      </w:divBdr>
    </w:div>
    <w:div w:id="1446536314">
      <w:bodyDiv w:val="1"/>
      <w:marLeft w:val="0"/>
      <w:marRight w:val="0"/>
      <w:marTop w:val="0"/>
      <w:marBottom w:val="0"/>
      <w:divBdr>
        <w:top w:val="none" w:sz="0" w:space="0" w:color="auto"/>
        <w:left w:val="none" w:sz="0" w:space="0" w:color="auto"/>
        <w:bottom w:val="none" w:sz="0" w:space="0" w:color="auto"/>
        <w:right w:val="none" w:sz="0" w:space="0" w:color="auto"/>
      </w:divBdr>
    </w:div>
    <w:div w:id="1761559067">
      <w:bodyDiv w:val="1"/>
      <w:marLeft w:val="0"/>
      <w:marRight w:val="0"/>
      <w:marTop w:val="0"/>
      <w:marBottom w:val="0"/>
      <w:divBdr>
        <w:top w:val="none" w:sz="0" w:space="0" w:color="auto"/>
        <w:left w:val="none" w:sz="0" w:space="0" w:color="auto"/>
        <w:bottom w:val="none" w:sz="0" w:space="0" w:color="auto"/>
        <w:right w:val="none" w:sz="0" w:space="0" w:color="auto"/>
      </w:divBdr>
      <w:divsChild>
        <w:div w:id="536772486">
          <w:marLeft w:val="390"/>
          <w:marRight w:val="0"/>
          <w:marTop w:val="0"/>
          <w:marBottom w:val="0"/>
          <w:divBdr>
            <w:top w:val="none" w:sz="0" w:space="0" w:color="auto"/>
            <w:left w:val="none" w:sz="0" w:space="0" w:color="auto"/>
            <w:bottom w:val="none" w:sz="0" w:space="0" w:color="auto"/>
            <w:right w:val="none" w:sz="0" w:space="0" w:color="auto"/>
          </w:divBdr>
        </w:div>
      </w:divsChild>
    </w:div>
    <w:div w:id="1968125944">
      <w:bodyDiv w:val="1"/>
      <w:marLeft w:val="0"/>
      <w:marRight w:val="0"/>
      <w:marTop w:val="0"/>
      <w:marBottom w:val="0"/>
      <w:divBdr>
        <w:top w:val="none" w:sz="0" w:space="0" w:color="auto"/>
        <w:left w:val="none" w:sz="0" w:space="0" w:color="auto"/>
        <w:bottom w:val="none" w:sz="0" w:space="0" w:color="auto"/>
        <w:right w:val="none" w:sz="0" w:space="0" w:color="auto"/>
      </w:divBdr>
      <w:divsChild>
        <w:div w:id="1335381357">
          <w:marLeft w:val="0"/>
          <w:marRight w:val="0"/>
          <w:marTop w:val="150"/>
          <w:marBottom w:val="0"/>
          <w:divBdr>
            <w:top w:val="none" w:sz="0" w:space="0" w:color="auto"/>
            <w:left w:val="none" w:sz="0" w:space="0" w:color="auto"/>
            <w:bottom w:val="none" w:sz="0" w:space="0" w:color="auto"/>
            <w:right w:val="none" w:sz="0" w:space="0" w:color="auto"/>
          </w:divBdr>
        </w:div>
      </w:divsChild>
    </w:div>
    <w:div w:id="2099208031">
      <w:bodyDiv w:val="1"/>
      <w:marLeft w:val="0"/>
      <w:marRight w:val="0"/>
      <w:marTop w:val="0"/>
      <w:marBottom w:val="0"/>
      <w:divBdr>
        <w:top w:val="none" w:sz="0" w:space="0" w:color="auto"/>
        <w:left w:val="none" w:sz="0" w:space="0" w:color="auto"/>
        <w:bottom w:val="none" w:sz="0" w:space="0" w:color="auto"/>
        <w:right w:val="none" w:sz="0" w:space="0" w:color="auto"/>
      </w:divBdr>
      <w:divsChild>
        <w:div w:id="1309169065">
          <w:marLeft w:val="0"/>
          <w:marRight w:val="0"/>
          <w:marTop w:val="0"/>
          <w:marBottom w:val="450"/>
          <w:divBdr>
            <w:top w:val="none" w:sz="0" w:space="0" w:color="auto"/>
            <w:left w:val="none" w:sz="0" w:space="0" w:color="auto"/>
            <w:bottom w:val="none" w:sz="0" w:space="0" w:color="auto"/>
            <w:right w:val="none" w:sz="0" w:space="0" w:color="auto"/>
          </w:divBdr>
          <w:divsChild>
            <w:div w:id="10533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BEBF4-B5DB-44CF-80AA-6C07EFF4F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Jeyakeethan Jeyaganeshan</dc:creator>
  <cp:keywords/>
  <dc:description/>
  <cp:lastModifiedBy>Jeyakeethan Jeyaganeshan</cp:lastModifiedBy>
  <cp:revision>119</cp:revision>
  <cp:lastPrinted>2020-01-05T15:31:00Z</cp:lastPrinted>
  <dcterms:created xsi:type="dcterms:W3CDTF">2019-11-24T11:47:00Z</dcterms:created>
  <dcterms:modified xsi:type="dcterms:W3CDTF">2020-01-20T06:20:00Z</dcterms:modified>
</cp:coreProperties>
</file>