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975D7" w14:textId="580843FF" w:rsidR="004A2AFF" w:rsidRDefault="004A2AFF" w:rsidP="004A2AFF">
      <w:pPr>
        <w:pStyle w:val="Ttulo1"/>
        <w:rPr>
          <w:lang w:val="es-MX"/>
        </w:rPr>
      </w:pPr>
      <w:r>
        <w:rPr>
          <w:lang w:val="es-MX"/>
        </w:rPr>
        <w:t>Calculadora De Presupuesto</w:t>
      </w:r>
    </w:p>
    <w:p w14:paraId="42EF43D0" w14:textId="6F25FDBD" w:rsidR="004E084C" w:rsidRPr="004E084C" w:rsidRDefault="001A26B2" w:rsidP="004E084C">
      <w:pPr>
        <w:pStyle w:val="Ttulo2"/>
        <w:ind w:firstLine="0"/>
        <w:rPr>
          <w:lang w:val="es-MX"/>
        </w:rPr>
      </w:pPr>
      <w:r>
        <w:rPr>
          <w:lang w:val="es-MX"/>
        </w:rPr>
        <w:t>Plan De Pruebas Funcionales</w:t>
      </w:r>
    </w:p>
    <w:p w14:paraId="4362906F" w14:textId="1D36307F" w:rsidR="004A2AFF" w:rsidRDefault="004A2AFF" w:rsidP="004A2AFF">
      <w:pPr>
        <w:ind w:firstLine="0"/>
        <w:rPr>
          <w:b/>
          <w:bCs/>
          <w:lang w:val="es-MX"/>
        </w:rPr>
      </w:pPr>
      <w:r>
        <w:rPr>
          <w:b/>
          <w:bCs/>
          <w:lang w:val="es-MX"/>
        </w:rPr>
        <w:t>Tabla 1</w:t>
      </w:r>
    </w:p>
    <w:p w14:paraId="374BBD07" w14:textId="7E1AFE5C" w:rsidR="004A2AFF" w:rsidRDefault="001A26B2" w:rsidP="004A2AFF">
      <w:pPr>
        <w:ind w:firstLine="0"/>
        <w:rPr>
          <w:i/>
          <w:iCs/>
          <w:lang w:val="es-MX"/>
        </w:rPr>
      </w:pPr>
      <w:r w:rsidRPr="001A26B2">
        <w:rPr>
          <w:i/>
          <w:iCs/>
          <w:lang w:val="es-MX"/>
        </w:rPr>
        <w:t>Caso de Prueba 1: Registrar Ingreso</w:t>
      </w:r>
    </w:p>
    <w:tbl>
      <w:tblPr>
        <w:tblStyle w:val="Tablaconcuadrcula"/>
        <w:tblW w:w="9016" w:type="dxa"/>
        <w:tblInd w:w="0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5614"/>
      </w:tblGrid>
      <w:tr w:rsidR="004A2AFF" w14:paraId="468FBF89" w14:textId="77777777" w:rsidTr="004A2AFF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F9F930D" w14:textId="39CD2671" w:rsidR="004A2AFF" w:rsidRPr="004A2AFF" w:rsidRDefault="001A26B2" w:rsidP="004A2AFF">
            <w:pPr>
              <w:spacing w:line="276" w:lineRule="auto"/>
              <w:ind w:firstLine="0"/>
              <w:jc w:val="left"/>
              <w:rPr>
                <w:b/>
                <w:bCs/>
                <w:lang w:val="es-MX"/>
              </w:rPr>
            </w:pPr>
            <w:r>
              <w:rPr>
                <w:b/>
                <w:bCs/>
                <w:lang w:val="es-MX"/>
              </w:rPr>
              <w:t>Campo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7D94DEF" w14:textId="6DF821AD" w:rsidR="004A2AFF" w:rsidRPr="004A2AFF" w:rsidRDefault="004A2AFF" w:rsidP="004A2AFF">
            <w:pPr>
              <w:spacing w:line="276" w:lineRule="auto"/>
              <w:ind w:firstLine="0"/>
              <w:jc w:val="left"/>
              <w:rPr>
                <w:b/>
                <w:bCs/>
                <w:lang w:val="es-MX"/>
              </w:rPr>
            </w:pPr>
            <w:r w:rsidRPr="004A2AFF">
              <w:rPr>
                <w:b/>
                <w:bCs/>
                <w:lang w:val="es-MX"/>
              </w:rPr>
              <w:t>Descripción</w:t>
            </w:r>
          </w:p>
        </w:tc>
      </w:tr>
      <w:tr w:rsidR="004A2AFF" w14:paraId="16DAC95A" w14:textId="77777777" w:rsidTr="004A2AFF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3B3D253" w14:textId="104D5A51" w:rsidR="004A2AFF" w:rsidRDefault="001A26B2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 w:rsidRPr="001A26B2">
              <w:t>Objetivo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4986EAD" w14:textId="717B5B10" w:rsidR="004A2AFF" w:rsidRDefault="001A26B2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 w:rsidRPr="001A26B2">
              <w:t>Verificar que se registre un ingreso correctamente</w:t>
            </w:r>
            <w:r w:rsidR="00104D62" w:rsidRPr="00104D62">
              <w:t>.</w:t>
            </w:r>
          </w:p>
        </w:tc>
      </w:tr>
      <w:tr w:rsidR="004A2AFF" w14:paraId="1E4D5D4F" w14:textId="77777777" w:rsidTr="004A2AFF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26B47C0" w14:textId="757291E4" w:rsidR="004A2AFF" w:rsidRDefault="001A26B2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 w:rsidRPr="001A26B2">
              <w:t>Entrada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8AC8A95" w14:textId="29ED24D4" w:rsidR="004A2AFF" w:rsidRPr="00104D62" w:rsidRDefault="001A26B2" w:rsidP="004A2AFF">
            <w:pPr>
              <w:spacing w:line="276" w:lineRule="auto"/>
              <w:ind w:firstLine="0"/>
              <w:jc w:val="left"/>
              <w:rPr>
                <w:lang w:val="es-EC"/>
              </w:rPr>
            </w:pPr>
            <w:r w:rsidRPr="001A26B2">
              <w:t>Tipo: Ingreso, Monto: 120, Fecha: 01/10/2025</w:t>
            </w:r>
          </w:p>
        </w:tc>
      </w:tr>
      <w:tr w:rsidR="004A2AFF" w14:paraId="28A14F8A" w14:textId="77777777" w:rsidTr="004A2AFF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90157C0" w14:textId="65F1429D" w:rsidR="004A2AFF" w:rsidRDefault="001A26B2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 w:rsidRPr="001A26B2">
              <w:t>Resultado esperado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3900F21" w14:textId="164EBA5D" w:rsidR="004A2AFF" w:rsidRPr="00104D62" w:rsidRDefault="001A26B2" w:rsidP="004A2AFF">
            <w:pPr>
              <w:spacing w:line="276" w:lineRule="auto"/>
              <w:ind w:firstLine="0"/>
              <w:jc w:val="left"/>
              <w:rPr>
                <w:lang w:val="es-EC"/>
              </w:rPr>
            </w:pPr>
            <w:r w:rsidRPr="001A26B2">
              <w:rPr>
                <w:lang w:val="es-EC"/>
              </w:rPr>
              <w:t>El sistema agrega el ingreso y actualiza el total</w:t>
            </w:r>
          </w:p>
        </w:tc>
      </w:tr>
      <w:tr w:rsidR="004A2AFF" w14:paraId="329EF2F5" w14:textId="77777777" w:rsidTr="004A2AFF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F751FD9" w14:textId="4EA5DBC3" w:rsidR="004A2AFF" w:rsidRDefault="001A26B2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 w:rsidRPr="001A26B2">
              <w:t>Validación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B53A2F2" w14:textId="4C1ED358" w:rsidR="004A2AFF" w:rsidRPr="00104D62" w:rsidRDefault="001A26B2" w:rsidP="001A26B2">
            <w:pPr>
              <w:spacing w:line="240" w:lineRule="auto"/>
              <w:ind w:firstLine="0"/>
              <w:jc w:val="left"/>
              <w:rPr>
                <w:lang w:val="es-EC" w:eastAsia="es-EC"/>
              </w:rPr>
            </w:pPr>
            <w:r>
              <w:t>Total ingresos aumenta +120</w:t>
            </w:r>
          </w:p>
        </w:tc>
      </w:tr>
    </w:tbl>
    <w:p w14:paraId="65EBAC19" w14:textId="77777777" w:rsidR="004E084C" w:rsidRDefault="004E084C" w:rsidP="004A2AFF">
      <w:pPr>
        <w:ind w:firstLine="0"/>
        <w:rPr>
          <w:lang w:val="es-EC"/>
        </w:rPr>
      </w:pPr>
    </w:p>
    <w:p w14:paraId="55661FD3" w14:textId="7809B61F" w:rsidR="004A2AFF" w:rsidRDefault="004A2AFF" w:rsidP="004A2AFF">
      <w:pPr>
        <w:ind w:firstLine="0"/>
        <w:rPr>
          <w:b/>
          <w:bCs/>
          <w:lang w:val="es-MX"/>
        </w:rPr>
      </w:pPr>
      <w:r>
        <w:rPr>
          <w:b/>
          <w:bCs/>
          <w:lang w:val="es-MX"/>
        </w:rPr>
        <w:t>Tabla 2</w:t>
      </w:r>
    </w:p>
    <w:p w14:paraId="49DFCDC6" w14:textId="2D9A87CA" w:rsidR="004A2AFF" w:rsidRDefault="001A26B2" w:rsidP="004A2AFF">
      <w:pPr>
        <w:ind w:firstLine="0"/>
        <w:rPr>
          <w:i/>
          <w:iCs/>
          <w:lang w:val="es-MX"/>
        </w:rPr>
      </w:pPr>
      <w:r w:rsidRPr="001A26B2">
        <w:rPr>
          <w:i/>
          <w:iCs/>
          <w:lang w:val="es-MX"/>
        </w:rPr>
        <w:t>Caso de Prueba 2: Registrar Gasto inválido</w:t>
      </w:r>
    </w:p>
    <w:tbl>
      <w:tblPr>
        <w:tblStyle w:val="Tablaconcuadrcula"/>
        <w:tblW w:w="9016" w:type="dxa"/>
        <w:tblInd w:w="0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5614"/>
      </w:tblGrid>
      <w:tr w:rsidR="001A26B2" w14:paraId="7B5EBFE6" w14:textId="77777777" w:rsidTr="00785456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7209841" w14:textId="47D24789" w:rsidR="001A26B2" w:rsidRPr="004A2AFF" w:rsidRDefault="001A26B2" w:rsidP="001A26B2">
            <w:pPr>
              <w:spacing w:line="276" w:lineRule="auto"/>
              <w:ind w:firstLine="0"/>
              <w:rPr>
                <w:b/>
                <w:bCs/>
                <w:lang w:val="es-MX"/>
              </w:rPr>
            </w:pPr>
            <w:r>
              <w:rPr>
                <w:b/>
                <w:bCs/>
              </w:rPr>
              <w:t>Campo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87DC0EB" w14:textId="08291796" w:rsidR="001A26B2" w:rsidRPr="004A2AFF" w:rsidRDefault="001A26B2" w:rsidP="001A26B2">
            <w:pPr>
              <w:spacing w:line="276" w:lineRule="auto"/>
              <w:ind w:firstLine="0"/>
              <w:rPr>
                <w:b/>
                <w:bCs/>
                <w:lang w:val="es-MX"/>
              </w:rPr>
            </w:pPr>
            <w:r>
              <w:rPr>
                <w:b/>
                <w:bCs/>
              </w:rPr>
              <w:t>Descripción</w:t>
            </w:r>
          </w:p>
        </w:tc>
      </w:tr>
      <w:tr w:rsidR="001A26B2" w14:paraId="502202C3" w14:textId="77777777" w:rsidTr="00785456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CF4D429" w14:textId="175E1E56" w:rsidR="001A26B2" w:rsidRDefault="001A26B2" w:rsidP="001A26B2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>
              <w:t>Objetivo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77C219A" w14:textId="7980D0F5" w:rsidR="001A26B2" w:rsidRPr="004A2AFF" w:rsidRDefault="001A26B2" w:rsidP="001A26B2">
            <w:pPr>
              <w:spacing w:line="276" w:lineRule="auto"/>
              <w:ind w:firstLine="0"/>
              <w:rPr>
                <w:lang w:val="es-EC"/>
              </w:rPr>
            </w:pPr>
            <w:r>
              <w:t>Verificar manejo de errores</w:t>
            </w:r>
          </w:p>
        </w:tc>
      </w:tr>
      <w:tr w:rsidR="001A26B2" w14:paraId="75531A69" w14:textId="77777777" w:rsidTr="00785456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3D0C94F" w14:textId="0BB9DCBF" w:rsidR="001A26B2" w:rsidRDefault="001A26B2" w:rsidP="001A26B2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>
              <w:t>Entrada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BC7A6B4" w14:textId="2E1ABA69" w:rsidR="001A26B2" w:rsidRPr="004A2AFF" w:rsidRDefault="001A26B2" w:rsidP="001A26B2">
            <w:pPr>
              <w:spacing w:line="276" w:lineRule="auto"/>
              <w:ind w:firstLine="0"/>
              <w:rPr>
                <w:lang w:val="es-EC"/>
              </w:rPr>
            </w:pPr>
            <w:r>
              <w:t>Tipo: Gasto, Monto: texto “</w:t>
            </w:r>
            <w:proofErr w:type="spellStart"/>
            <w:r>
              <w:t>abc</w:t>
            </w:r>
            <w:proofErr w:type="spellEnd"/>
            <w:r>
              <w:t>”, Fecha válida</w:t>
            </w:r>
          </w:p>
        </w:tc>
      </w:tr>
      <w:tr w:rsidR="001A26B2" w14:paraId="3B8B082E" w14:textId="77777777" w:rsidTr="00785456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02911E1" w14:textId="67A1B8F9" w:rsidR="001A26B2" w:rsidRDefault="001A26B2" w:rsidP="001A26B2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>
              <w:t>Resultado esperado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E46572D" w14:textId="7EF66EE0" w:rsidR="001A26B2" w:rsidRPr="004A2AFF" w:rsidRDefault="001A26B2" w:rsidP="001A26B2">
            <w:pPr>
              <w:spacing w:line="276" w:lineRule="auto"/>
              <w:ind w:firstLine="0"/>
              <w:rPr>
                <w:lang w:val="es-EC"/>
              </w:rPr>
            </w:pPr>
            <w:r>
              <w:t>El sistema rechaza el registro con mensaje de error</w:t>
            </w:r>
          </w:p>
        </w:tc>
      </w:tr>
      <w:tr w:rsidR="001A26B2" w14:paraId="4B56E726" w14:textId="77777777" w:rsidTr="00785456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FC59457" w14:textId="125AAC24" w:rsidR="001A26B2" w:rsidRDefault="001A26B2" w:rsidP="001A26B2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>
              <w:t>Validación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9D8C052" w14:textId="4F0476A9" w:rsidR="001A26B2" w:rsidRPr="004A2AFF" w:rsidRDefault="001A26B2" w:rsidP="001A26B2">
            <w:pPr>
              <w:spacing w:line="276" w:lineRule="auto"/>
              <w:ind w:firstLine="0"/>
              <w:rPr>
                <w:lang w:val="es-EC"/>
              </w:rPr>
            </w:pPr>
            <w:r>
              <w:t>No se agrega la transacción</w:t>
            </w:r>
          </w:p>
        </w:tc>
      </w:tr>
    </w:tbl>
    <w:p w14:paraId="75DD34C7" w14:textId="77777777" w:rsidR="001A26B2" w:rsidRDefault="001A26B2" w:rsidP="001A26B2">
      <w:pPr>
        <w:rPr>
          <w:lang w:val="es-EC"/>
        </w:rPr>
      </w:pPr>
    </w:p>
    <w:p w14:paraId="77DE1B0F" w14:textId="54641C2B" w:rsidR="001A26B2" w:rsidRPr="001A26B2" w:rsidRDefault="001A26B2" w:rsidP="001A26B2">
      <w:pPr>
        <w:ind w:firstLine="0"/>
        <w:rPr>
          <w:b/>
          <w:bCs/>
          <w:lang w:val="es-MX"/>
        </w:rPr>
      </w:pPr>
      <w:r w:rsidRPr="001A26B2">
        <w:rPr>
          <w:b/>
          <w:bCs/>
          <w:lang w:val="es-MX"/>
        </w:rPr>
        <w:t>Tabla 3</w:t>
      </w:r>
    </w:p>
    <w:p w14:paraId="443B4D4E" w14:textId="74F18836" w:rsidR="001A26B2" w:rsidRDefault="001A26B2" w:rsidP="001A26B2">
      <w:pPr>
        <w:ind w:firstLine="0"/>
        <w:rPr>
          <w:i/>
          <w:iCs/>
          <w:lang w:val="es-MX"/>
        </w:rPr>
      </w:pPr>
      <w:r w:rsidRPr="001A26B2">
        <w:rPr>
          <w:i/>
          <w:iCs/>
          <w:lang w:val="es-MX"/>
        </w:rPr>
        <w:t>Caso de Prueba 3: Calcular balance mensual</w:t>
      </w:r>
    </w:p>
    <w:tbl>
      <w:tblPr>
        <w:tblStyle w:val="Tablaconcuadrcula"/>
        <w:tblW w:w="9016" w:type="dxa"/>
        <w:tblInd w:w="0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5614"/>
      </w:tblGrid>
      <w:tr w:rsidR="001A26B2" w:rsidRPr="004A2AFF" w14:paraId="0A41C0D8" w14:textId="77777777" w:rsidTr="00FB4BB7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DE30F46" w14:textId="209F65F3" w:rsidR="001A26B2" w:rsidRPr="004A2AFF" w:rsidRDefault="001A26B2" w:rsidP="001A26B2">
            <w:pPr>
              <w:spacing w:line="276" w:lineRule="auto"/>
              <w:ind w:firstLine="0"/>
              <w:rPr>
                <w:b/>
                <w:bCs/>
                <w:lang w:val="es-MX"/>
              </w:rPr>
            </w:pPr>
            <w:r>
              <w:rPr>
                <w:b/>
                <w:bCs/>
              </w:rPr>
              <w:t>Campo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ACDF521" w14:textId="6FCF55FD" w:rsidR="001A26B2" w:rsidRPr="004A2AFF" w:rsidRDefault="001A26B2" w:rsidP="001A26B2">
            <w:pPr>
              <w:spacing w:line="276" w:lineRule="auto"/>
              <w:ind w:firstLine="0"/>
              <w:rPr>
                <w:b/>
                <w:bCs/>
                <w:lang w:val="es-MX"/>
              </w:rPr>
            </w:pPr>
            <w:r>
              <w:rPr>
                <w:b/>
                <w:bCs/>
              </w:rPr>
              <w:t>Descripción</w:t>
            </w:r>
          </w:p>
        </w:tc>
      </w:tr>
      <w:tr w:rsidR="001A26B2" w:rsidRPr="004A2AFF" w14:paraId="2485BB4D" w14:textId="77777777" w:rsidTr="00FB4BB7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78FC762" w14:textId="4D4ABDBC" w:rsidR="001A26B2" w:rsidRDefault="001A26B2" w:rsidP="001A26B2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>
              <w:t>Objetivo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1E0B4D3" w14:textId="6F42DB36" w:rsidR="001A26B2" w:rsidRPr="004A2AFF" w:rsidRDefault="001A26B2" w:rsidP="001A26B2">
            <w:pPr>
              <w:spacing w:line="276" w:lineRule="auto"/>
              <w:ind w:firstLine="0"/>
              <w:rPr>
                <w:lang w:val="es-EC"/>
              </w:rPr>
            </w:pPr>
            <w:r>
              <w:t>Validar la operación de balance</w:t>
            </w:r>
          </w:p>
        </w:tc>
      </w:tr>
      <w:tr w:rsidR="001A26B2" w:rsidRPr="004A2AFF" w14:paraId="134AA889" w14:textId="77777777" w:rsidTr="00FB4BB7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96F38BD" w14:textId="2DBA8B7E" w:rsidR="001A26B2" w:rsidRDefault="001A26B2" w:rsidP="001A26B2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>
              <w:t>Entrada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AE08B3D" w14:textId="7BFA1EF4" w:rsidR="001A26B2" w:rsidRPr="004A2AFF" w:rsidRDefault="001A26B2" w:rsidP="001A26B2">
            <w:pPr>
              <w:spacing w:line="276" w:lineRule="auto"/>
              <w:ind w:firstLine="0"/>
              <w:rPr>
                <w:lang w:val="es-EC"/>
              </w:rPr>
            </w:pPr>
            <w:r>
              <w:t>Ingresos: 500, Gastos: 300</w:t>
            </w:r>
          </w:p>
        </w:tc>
      </w:tr>
      <w:tr w:rsidR="001A26B2" w:rsidRPr="004A2AFF" w14:paraId="6B7BB268" w14:textId="77777777" w:rsidTr="00FB4BB7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2304F89" w14:textId="358F76D3" w:rsidR="001A26B2" w:rsidRDefault="001A26B2" w:rsidP="001A26B2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>
              <w:t>Resultado esperado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268045A" w14:textId="1546580B" w:rsidR="001A26B2" w:rsidRPr="004A2AFF" w:rsidRDefault="001A26B2" w:rsidP="001A26B2">
            <w:pPr>
              <w:spacing w:line="276" w:lineRule="auto"/>
              <w:ind w:firstLine="0"/>
              <w:rPr>
                <w:lang w:val="es-EC"/>
              </w:rPr>
            </w:pPr>
            <w:r>
              <w:t>Balance = 200</w:t>
            </w:r>
          </w:p>
        </w:tc>
      </w:tr>
      <w:tr w:rsidR="001A26B2" w:rsidRPr="004A2AFF" w14:paraId="5E36AF27" w14:textId="77777777" w:rsidTr="00FB4BB7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3782517" w14:textId="5E6D61B8" w:rsidR="001A26B2" w:rsidRDefault="001A26B2" w:rsidP="001A26B2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>
              <w:t>Validación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3339DBA" w14:textId="3E2B3B6D" w:rsidR="001A26B2" w:rsidRPr="004A2AFF" w:rsidRDefault="001A26B2" w:rsidP="001A26B2">
            <w:pPr>
              <w:spacing w:line="276" w:lineRule="auto"/>
              <w:ind w:firstLine="0"/>
              <w:rPr>
                <w:lang w:val="es-EC"/>
              </w:rPr>
            </w:pPr>
            <w:r>
              <w:t>El sistema muestra “Balance: 200”</w:t>
            </w:r>
          </w:p>
        </w:tc>
      </w:tr>
    </w:tbl>
    <w:p w14:paraId="7782A63B" w14:textId="77777777" w:rsidR="001A26B2" w:rsidRPr="001A26B2" w:rsidRDefault="001A26B2" w:rsidP="001A26B2">
      <w:pPr>
        <w:ind w:firstLine="0"/>
        <w:rPr>
          <w:i/>
          <w:iCs/>
          <w:lang w:val="es-EC"/>
        </w:rPr>
      </w:pPr>
    </w:p>
    <w:sectPr w:rsidR="001A26B2" w:rsidRPr="001A26B2" w:rsidSect="00572FCB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AFF"/>
    <w:rsid w:val="00104D62"/>
    <w:rsid w:val="001A26B2"/>
    <w:rsid w:val="001E5C40"/>
    <w:rsid w:val="002F3699"/>
    <w:rsid w:val="0035101D"/>
    <w:rsid w:val="004A2AFF"/>
    <w:rsid w:val="004E084C"/>
    <w:rsid w:val="00572FCB"/>
    <w:rsid w:val="00711864"/>
    <w:rsid w:val="00945E99"/>
    <w:rsid w:val="00C10CC5"/>
    <w:rsid w:val="00F865F9"/>
    <w:rsid w:val="00FE0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C2B50F"/>
  <w14:defaultImageDpi w14:val="32767"/>
  <w15:chartTrackingRefBased/>
  <w15:docId w15:val="{64B18BA0-538C-4A0F-8016-AF5F82462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2AFF"/>
    <w:pPr>
      <w:spacing w:line="360" w:lineRule="auto"/>
      <w:ind w:firstLine="720"/>
      <w:jc w:val="both"/>
    </w:pPr>
    <w:rPr>
      <w:rFonts w:ascii="Times New Roman" w:hAnsi="Times New Roman" w:cs="Times New Roman"/>
      <w:kern w:val="0"/>
      <w:lang w:val="es-ES" w:eastAsia="ja-JP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E0C28"/>
    <w:pPr>
      <w:jc w:val="center"/>
      <w:outlineLvl w:val="0"/>
    </w:pPr>
    <w:rPr>
      <w:b/>
      <w:bCs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0C28"/>
    <w:pPr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A2AF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A2AF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A2AF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A2AF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A2AF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A2AF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A2AF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E0C28"/>
    <w:rPr>
      <w:rFonts w:ascii="Times New Roman" w:eastAsia="Times New Roman" w:hAnsi="Times New Roman" w:cs="Times New Roman"/>
      <w:b/>
      <w:bCs/>
      <w:kern w:val="0"/>
      <w:lang w:val="es-ES" w:eastAsia="es-EC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FE0C28"/>
    <w:rPr>
      <w:rFonts w:ascii="Times New Roman" w:eastAsia="Times New Roman" w:hAnsi="Times New Roman" w:cs="Times New Roman"/>
      <w:b/>
      <w:bCs/>
      <w:kern w:val="0"/>
      <w:lang w:val="es-ES" w:eastAsia="es-EC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4A2AFF"/>
    <w:rPr>
      <w:rFonts w:eastAsiaTheme="majorEastAsia" w:cstheme="majorBidi"/>
      <w:color w:val="2F5496" w:themeColor="accent1" w:themeShade="BF"/>
      <w:kern w:val="0"/>
      <w:sz w:val="28"/>
      <w:szCs w:val="28"/>
      <w:lang w:val="es-ES" w:eastAsia="es-EC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A2AFF"/>
    <w:rPr>
      <w:rFonts w:eastAsiaTheme="majorEastAsia" w:cstheme="majorBidi"/>
      <w:i/>
      <w:iCs/>
      <w:color w:val="2F5496" w:themeColor="accent1" w:themeShade="BF"/>
      <w:kern w:val="0"/>
      <w:lang w:val="es-ES" w:eastAsia="es-EC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A2AFF"/>
    <w:rPr>
      <w:rFonts w:eastAsiaTheme="majorEastAsia" w:cstheme="majorBidi"/>
      <w:color w:val="2F5496" w:themeColor="accent1" w:themeShade="BF"/>
      <w:kern w:val="0"/>
      <w:lang w:val="es-ES" w:eastAsia="es-EC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A2AFF"/>
    <w:rPr>
      <w:rFonts w:eastAsiaTheme="majorEastAsia" w:cstheme="majorBidi"/>
      <w:i/>
      <w:iCs/>
      <w:color w:val="595959" w:themeColor="text1" w:themeTint="A6"/>
      <w:kern w:val="0"/>
      <w:lang w:val="es-ES" w:eastAsia="es-EC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A2AFF"/>
    <w:rPr>
      <w:rFonts w:eastAsiaTheme="majorEastAsia" w:cstheme="majorBidi"/>
      <w:color w:val="595959" w:themeColor="text1" w:themeTint="A6"/>
      <w:kern w:val="0"/>
      <w:lang w:val="es-ES" w:eastAsia="es-EC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A2AFF"/>
    <w:rPr>
      <w:rFonts w:eastAsiaTheme="majorEastAsia" w:cstheme="majorBidi"/>
      <w:i/>
      <w:iCs/>
      <w:color w:val="272727" w:themeColor="text1" w:themeTint="D8"/>
      <w:kern w:val="0"/>
      <w:lang w:val="es-ES" w:eastAsia="es-EC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A2AFF"/>
    <w:rPr>
      <w:rFonts w:eastAsiaTheme="majorEastAsia" w:cstheme="majorBidi"/>
      <w:color w:val="272727" w:themeColor="text1" w:themeTint="D8"/>
      <w:kern w:val="0"/>
      <w:lang w:val="es-ES" w:eastAsia="es-EC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4A2A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A2AFF"/>
    <w:rPr>
      <w:rFonts w:asciiTheme="majorHAnsi" w:eastAsiaTheme="majorEastAsia" w:hAnsiTheme="majorHAnsi" w:cstheme="majorBidi"/>
      <w:spacing w:val="-10"/>
      <w:kern w:val="28"/>
      <w:sz w:val="56"/>
      <w:szCs w:val="56"/>
      <w:lang w:val="es-ES" w:eastAsia="es-EC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4A2AFF"/>
    <w:pPr>
      <w:numPr>
        <w:ilvl w:val="1"/>
      </w:numPr>
      <w:ind w:firstLine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A2AFF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s-ES" w:eastAsia="es-EC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4A2A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A2AFF"/>
    <w:rPr>
      <w:rFonts w:ascii="Times New Roman" w:hAnsi="Times New Roman" w:cs="Times New Roman"/>
      <w:i/>
      <w:iCs/>
      <w:color w:val="404040" w:themeColor="text1" w:themeTint="BF"/>
      <w:kern w:val="0"/>
      <w:lang w:val="es-ES" w:eastAsia="es-EC"/>
      <w14:ligatures w14:val="none"/>
    </w:rPr>
  </w:style>
  <w:style w:type="paragraph" w:styleId="Prrafodelista">
    <w:name w:val="List Paragraph"/>
    <w:basedOn w:val="Normal"/>
    <w:uiPriority w:val="34"/>
    <w:qFormat/>
    <w:rsid w:val="004A2AF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A2AF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A2A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A2AFF"/>
    <w:rPr>
      <w:rFonts w:ascii="Times New Roman" w:hAnsi="Times New Roman" w:cs="Times New Roman"/>
      <w:i/>
      <w:iCs/>
      <w:color w:val="2F5496" w:themeColor="accent1" w:themeShade="BF"/>
      <w:kern w:val="0"/>
      <w:lang w:val="es-ES" w:eastAsia="es-EC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4A2AFF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A2AFF"/>
    <w:pPr>
      <w:spacing w:after="0" w:line="240" w:lineRule="auto"/>
      <w:ind w:firstLine="720"/>
      <w:jc w:val="both"/>
    </w:pPr>
    <w:rPr>
      <w:rFonts w:ascii="Times New Roman" w:hAnsi="Times New Roman" w:cs="Times New Roman"/>
      <w:lang w:val="es-ES" w:eastAsia="ja-JP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1">
    <w:name w:val="Plain Table 1"/>
    <w:basedOn w:val="Tablanormal"/>
    <w:uiPriority w:val="41"/>
    <w:rsid w:val="00104D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130</Words>
  <Characters>720</Characters>
  <Application>Microsoft Office Word</Application>
  <DocSecurity>0</DocSecurity>
  <Lines>6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3</vt:i4>
      </vt:variant>
    </vt:vector>
  </HeadingPairs>
  <TitlesOfParts>
    <vt:vector size="4" baseType="lpstr">
      <vt:lpstr/>
      <vt:lpstr>Calculadora De Presupuesto</vt:lpstr>
      <vt:lpstr>    Documentos De Requerimientos – V2</vt:lpstr>
      <vt:lpstr>    Requerimientos del Sistema</vt:lpstr>
    </vt:vector>
  </TitlesOfParts>
  <Company/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García</dc:creator>
  <cp:keywords/>
  <dc:description/>
  <cp:lastModifiedBy>Joseph García</cp:lastModifiedBy>
  <cp:revision>2</cp:revision>
  <dcterms:created xsi:type="dcterms:W3CDTF">2025-11-19T03:30:00Z</dcterms:created>
  <dcterms:modified xsi:type="dcterms:W3CDTF">2025-11-19T03:30:00Z</dcterms:modified>
</cp:coreProperties>
</file>