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B9A9C" w14:textId="77777777" w:rsidR="00A447AC" w:rsidRDefault="00A447AC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p w14:paraId="3F5726BE" w14:textId="77777777" w:rsidR="00A447AC" w:rsidRDefault="00143CFC">
      <w:pPr>
        <w:pStyle w:val="Corpsdetexte2"/>
        <w:pBdr>
          <w:top w:val="nil"/>
          <w:left w:val="nil"/>
          <w:bottom w:val="nil"/>
          <w:right w:val="nil"/>
        </w:pBdr>
        <w:jc w:val="center"/>
      </w:pPr>
      <w:r>
        <w:t xml:space="preserve">BREVET DE TECHNICIEN SUPÉRIEUR NÉGOCIATION ET DIGITALISATION </w:t>
      </w:r>
    </w:p>
    <w:p w14:paraId="0D761939" w14:textId="77777777" w:rsidR="00A447AC" w:rsidRDefault="00143CFC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 LA RELATION CLIENT - SESSION 2025</w:t>
      </w:r>
    </w:p>
    <w:p w14:paraId="06B25D27" w14:textId="77777777" w:rsidR="00A447AC" w:rsidRDefault="00A447AC">
      <w:pPr>
        <w:pStyle w:val="Titre9"/>
        <w:jc w:val="left"/>
        <w:rPr>
          <w:rFonts w:ascii="Arial" w:hAnsi="Arial" w:cs="Arial"/>
          <w:sz w:val="24"/>
          <w:szCs w:val="24"/>
        </w:rPr>
      </w:pPr>
    </w:p>
    <w:p w14:paraId="03AC528D" w14:textId="77777777" w:rsidR="00A447AC" w:rsidRDefault="00143CFC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eastAsia="Times New Roman" w:hAnsi="Arial"/>
          <w:b/>
          <w:sz w:val="24"/>
          <w:szCs w:val="24"/>
        </w:rPr>
        <w:t xml:space="preserve">Corrigé E5 : </w:t>
      </w:r>
      <w:r>
        <w:rPr>
          <w:rFonts w:ascii="Arial" w:hAnsi="Arial" w:cs="Arial"/>
          <w:b/>
          <w:sz w:val="24"/>
          <w:szCs w:val="24"/>
        </w:rPr>
        <w:t xml:space="preserve">Relation client à distance et digitalisation </w:t>
      </w:r>
    </w:p>
    <w:p w14:paraId="04E7933D" w14:textId="77777777" w:rsidR="00A447AC" w:rsidRDefault="00A447AC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p w14:paraId="43083E7C" w14:textId="77777777" w:rsidR="00A447AC" w:rsidRDefault="00143CFC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SUJET « </w:t>
      </w:r>
      <w:r w:rsidR="002322F1">
        <w:rPr>
          <w:rFonts w:ascii="Arial" w:hAnsi="Arial" w:cs="Arial"/>
          <w:b/>
          <w:sz w:val="24"/>
          <w:szCs w:val="24"/>
        </w:rPr>
        <w:t>Le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="009166E9">
        <w:rPr>
          <w:rFonts w:ascii="Arial" w:hAnsi="Arial" w:cs="Arial"/>
          <w:b/>
          <w:sz w:val="24"/>
          <w:szCs w:val="24"/>
        </w:rPr>
        <w:t>MARKSTEIN »</w:t>
      </w:r>
    </w:p>
    <w:p w14:paraId="2E520526" w14:textId="77777777" w:rsidR="006022C2" w:rsidRDefault="006022C2">
      <w:pPr>
        <w:jc w:val="center"/>
        <w:rPr>
          <w:rFonts w:ascii="Arial" w:hAnsi="Arial" w:cs="Arial"/>
          <w:b/>
          <w:sz w:val="24"/>
          <w:szCs w:val="24"/>
        </w:rPr>
      </w:pPr>
    </w:p>
    <w:tbl>
      <w:tblPr>
        <w:tblStyle w:val="Grilledutableau"/>
        <w:tblW w:w="9062" w:type="dxa"/>
        <w:tblLayout w:type="fixed"/>
        <w:tblLook w:val="04A0" w:firstRow="1" w:lastRow="0" w:firstColumn="1" w:lastColumn="0" w:noHBand="0" w:noVBand="1"/>
      </w:tblPr>
      <w:tblGrid>
        <w:gridCol w:w="9062"/>
      </w:tblGrid>
      <w:tr w:rsidR="00A447AC" w:rsidRPr="009B39DC" w14:paraId="54062C61" w14:textId="77777777">
        <w:tc>
          <w:tcPr>
            <w:tcW w:w="9062" w:type="dxa"/>
          </w:tcPr>
          <w:p w14:paraId="1B9C3E13" w14:textId="5576F882" w:rsidR="00A447AC" w:rsidRPr="009B39DC" w:rsidRDefault="00143CFC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4"/>
              </w:rPr>
            </w:pPr>
            <w:r w:rsidRPr="009B39DC">
              <w:rPr>
                <w:rFonts w:ascii="Arial" w:hAnsi="Arial" w:cs="Arial"/>
                <w:b/>
                <w:bCs/>
                <w:sz w:val="24"/>
              </w:rPr>
              <w:t>DOSSIER 1 :</w:t>
            </w:r>
            <w:r w:rsidR="00B7242F" w:rsidRPr="009B39DC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="002F059B" w:rsidRPr="009B39DC">
              <w:rPr>
                <w:rFonts w:ascii="Arial" w:hAnsi="Arial" w:cs="Arial"/>
                <w:b/>
                <w:bCs/>
                <w:sz w:val="24"/>
              </w:rPr>
              <w:t>Réactiver et f</w:t>
            </w:r>
            <w:r w:rsidR="00B7242F" w:rsidRPr="009B39DC">
              <w:rPr>
                <w:rFonts w:ascii="Arial" w:hAnsi="Arial" w:cs="Arial"/>
                <w:b/>
                <w:bCs/>
                <w:sz w:val="24"/>
              </w:rPr>
              <w:t>idéliser une cible</w:t>
            </w:r>
            <w:r w:rsidR="004D52D2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</w:p>
        </w:tc>
      </w:tr>
    </w:tbl>
    <w:p w14:paraId="0BE1580A" w14:textId="77777777" w:rsidR="00A447AC" w:rsidRPr="00663118" w:rsidRDefault="00A447AC">
      <w:pPr>
        <w:jc w:val="both"/>
        <w:rPr>
          <w:rFonts w:ascii="Arial" w:hAnsi="Arial" w:cs="Arial"/>
          <w:b/>
          <w:bCs/>
        </w:rPr>
      </w:pPr>
    </w:p>
    <w:p w14:paraId="43F8B798" w14:textId="77777777" w:rsidR="00A245CF" w:rsidRPr="00A245CF" w:rsidRDefault="00147210" w:rsidP="00A245CF">
      <w:pPr>
        <w:pStyle w:val="Paragraphedeliste"/>
        <w:numPr>
          <w:ilvl w:val="1"/>
          <w:numId w:val="8"/>
        </w:numPr>
        <w:jc w:val="both"/>
        <w:rPr>
          <w:rFonts w:ascii="Arial" w:hAnsi="Arial" w:cs="Arial"/>
          <w:b/>
          <w:bCs/>
        </w:rPr>
      </w:pPr>
      <w:r w:rsidRPr="00A245CF">
        <w:rPr>
          <w:rFonts w:ascii="Arial" w:hAnsi="Arial" w:cs="Arial"/>
          <w:b/>
          <w:bCs/>
        </w:rPr>
        <w:t xml:space="preserve">Vérifier à l’aide d’une méthode de </w:t>
      </w:r>
      <w:proofErr w:type="spellStart"/>
      <w:r w:rsidRPr="00A245CF">
        <w:rPr>
          <w:rFonts w:ascii="Arial" w:hAnsi="Arial" w:cs="Arial"/>
          <w:b/>
          <w:bCs/>
          <w:i/>
          <w:iCs/>
        </w:rPr>
        <w:t>scoring</w:t>
      </w:r>
      <w:proofErr w:type="spellEnd"/>
      <w:r w:rsidRPr="00A245CF">
        <w:rPr>
          <w:rFonts w:ascii="Arial" w:hAnsi="Arial" w:cs="Arial"/>
          <w:b/>
          <w:bCs/>
        </w:rPr>
        <w:t xml:space="preserve"> que les 15-24 ans sont bien une cible à réactiver.</w:t>
      </w:r>
      <w:r w:rsidR="004D52D2" w:rsidRPr="00A245CF">
        <w:rPr>
          <w:rFonts w:ascii="Arial" w:hAnsi="Arial" w:cs="Arial"/>
          <w:b/>
          <w:bCs/>
        </w:rPr>
        <w:t xml:space="preserve"> </w:t>
      </w:r>
    </w:p>
    <w:p w14:paraId="5E04E557" w14:textId="6D5DD672" w:rsidR="00A447AC" w:rsidRPr="00663118" w:rsidRDefault="00143CFC" w:rsidP="00A245CF">
      <w:pPr>
        <w:pStyle w:val="Paragraphedeliste"/>
        <w:ind w:left="360"/>
        <w:jc w:val="both"/>
        <w:rPr>
          <w:rFonts w:ascii="Arial" w:hAnsi="Arial" w:cs="Arial"/>
        </w:rPr>
      </w:pPr>
      <w:r w:rsidRPr="00663118">
        <w:rPr>
          <w:rFonts w:ascii="Arial" w:hAnsi="Arial" w:cs="Arial"/>
        </w:rPr>
        <w:t xml:space="preserve">Le calcul à réaliser est un </w:t>
      </w:r>
      <w:proofErr w:type="spellStart"/>
      <w:r w:rsidRPr="00663118">
        <w:rPr>
          <w:rFonts w:ascii="Arial" w:hAnsi="Arial" w:cs="Arial"/>
          <w:i/>
          <w:iCs/>
        </w:rPr>
        <w:t>scoring</w:t>
      </w:r>
      <w:proofErr w:type="spellEnd"/>
      <w:r w:rsidRPr="00663118">
        <w:rPr>
          <w:rFonts w:ascii="Arial" w:hAnsi="Arial" w:cs="Arial"/>
        </w:rPr>
        <w:t xml:space="preserve"> RFM (à partir de l’annexe </w:t>
      </w:r>
      <w:r w:rsidR="00CC7F77" w:rsidRPr="00663118">
        <w:rPr>
          <w:rFonts w:ascii="Arial" w:hAnsi="Arial" w:cs="Arial"/>
        </w:rPr>
        <w:t>2</w:t>
      </w:r>
      <w:r w:rsidRPr="00663118">
        <w:rPr>
          <w:rFonts w:ascii="Arial" w:hAnsi="Arial" w:cs="Arial"/>
        </w:rPr>
        <w:t>)</w:t>
      </w:r>
    </w:p>
    <w:tbl>
      <w:tblPr>
        <w:tblStyle w:val="Grilledutableau"/>
        <w:tblW w:w="9776" w:type="dxa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709"/>
        <w:gridCol w:w="1984"/>
        <w:gridCol w:w="2268"/>
        <w:gridCol w:w="1985"/>
        <w:gridCol w:w="1559"/>
      </w:tblGrid>
      <w:tr w:rsidR="00A447AC" w:rsidRPr="00663118" w14:paraId="5C5848C9" w14:textId="77777777" w:rsidTr="00434FDA">
        <w:trPr>
          <w:trHeight w:val="520"/>
          <w:jc w:val="center"/>
        </w:trPr>
        <w:tc>
          <w:tcPr>
            <w:tcW w:w="1271" w:type="dxa"/>
            <w:vAlign w:val="center"/>
          </w:tcPr>
          <w:p w14:paraId="7CDF1950" w14:textId="77777777" w:rsidR="00A447AC" w:rsidRPr="00663118" w:rsidRDefault="008838A0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663118">
              <w:rPr>
                <w:rFonts w:ascii="Arial" w:hAnsi="Arial" w:cs="Arial"/>
                <w:b/>
                <w:bCs/>
              </w:rPr>
              <w:t>N°</w:t>
            </w:r>
            <w:r w:rsidR="00143CFC" w:rsidRPr="00663118">
              <w:rPr>
                <w:rFonts w:ascii="Arial" w:hAnsi="Arial" w:cs="Arial"/>
                <w:b/>
                <w:bCs/>
              </w:rPr>
              <w:t xml:space="preserve"> client</w:t>
            </w:r>
          </w:p>
        </w:tc>
        <w:tc>
          <w:tcPr>
            <w:tcW w:w="709" w:type="dxa"/>
            <w:vAlign w:val="center"/>
          </w:tcPr>
          <w:p w14:paraId="15DB02AF" w14:textId="77777777" w:rsidR="00A447AC" w:rsidRPr="00663118" w:rsidRDefault="00686FA0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663118">
              <w:rPr>
                <w:rFonts w:ascii="Arial" w:hAnsi="Arial" w:cs="Arial"/>
                <w:b/>
                <w:bCs/>
              </w:rPr>
              <w:t>Âge</w:t>
            </w:r>
          </w:p>
        </w:tc>
        <w:tc>
          <w:tcPr>
            <w:tcW w:w="1984" w:type="dxa"/>
            <w:vAlign w:val="center"/>
          </w:tcPr>
          <w:p w14:paraId="0E02A75A" w14:textId="77777777" w:rsidR="00A447AC" w:rsidRPr="00663118" w:rsidRDefault="00143CFC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663118">
              <w:rPr>
                <w:rFonts w:ascii="Arial" w:hAnsi="Arial" w:cs="Arial"/>
                <w:b/>
                <w:bCs/>
              </w:rPr>
              <w:t>Score Récence</w:t>
            </w:r>
          </w:p>
        </w:tc>
        <w:tc>
          <w:tcPr>
            <w:tcW w:w="2268" w:type="dxa"/>
            <w:vAlign w:val="center"/>
          </w:tcPr>
          <w:p w14:paraId="16DAEEE1" w14:textId="77777777" w:rsidR="00A447AC" w:rsidRPr="00663118" w:rsidRDefault="00143CFC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663118">
              <w:rPr>
                <w:rFonts w:ascii="Arial" w:hAnsi="Arial" w:cs="Arial"/>
                <w:b/>
                <w:bCs/>
              </w:rPr>
              <w:t>Score Fréquence</w:t>
            </w:r>
          </w:p>
        </w:tc>
        <w:tc>
          <w:tcPr>
            <w:tcW w:w="1985" w:type="dxa"/>
            <w:vAlign w:val="center"/>
          </w:tcPr>
          <w:p w14:paraId="680AF6A4" w14:textId="77777777" w:rsidR="00A447AC" w:rsidRPr="00663118" w:rsidRDefault="00143CFC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663118">
              <w:rPr>
                <w:rFonts w:ascii="Arial" w:hAnsi="Arial" w:cs="Arial"/>
                <w:b/>
                <w:bCs/>
              </w:rPr>
              <w:t>Score Montant</w:t>
            </w:r>
          </w:p>
        </w:tc>
        <w:tc>
          <w:tcPr>
            <w:tcW w:w="1559" w:type="dxa"/>
            <w:vAlign w:val="center"/>
          </w:tcPr>
          <w:p w14:paraId="07A4E7AB" w14:textId="77777777" w:rsidR="00A447AC" w:rsidRPr="00663118" w:rsidRDefault="00143CFC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663118">
              <w:rPr>
                <w:rFonts w:ascii="Arial" w:hAnsi="Arial" w:cs="Arial"/>
                <w:b/>
                <w:bCs/>
              </w:rPr>
              <w:t>Score</w:t>
            </w:r>
            <w:r w:rsidR="00434FDA" w:rsidRPr="00663118">
              <w:rPr>
                <w:rFonts w:ascii="Arial" w:hAnsi="Arial" w:cs="Arial"/>
                <w:b/>
                <w:bCs/>
              </w:rPr>
              <w:t xml:space="preserve"> RFM</w:t>
            </w:r>
          </w:p>
        </w:tc>
      </w:tr>
      <w:tr w:rsidR="00A447AC" w:rsidRPr="00663118" w14:paraId="56527B7E" w14:textId="77777777" w:rsidTr="004D52D2">
        <w:trPr>
          <w:jc w:val="center"/>
        </w:trPr>
        <w:tc>
          <w:tcPr>
            <w:tcW w:w="1271" w:type="dxa"/>
            <w:tcBorders>
              <w:bottom w:val="single" w:sz="4" w:space="0" w:color="auto"/>
            </w:tcBorders>
            <w:shd w:val="clear" w:color="auto" w:fill="92D050"/>
          </w:tcPr>
          <w:p w14:paraId="41ED33AA" w14:textId="77777777" w:rsidR="00A447AC" w:rsidRPr="004D52D2" w:rsidRDefault="00143CFC" w:rsidP="00C039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4D52D2">
              <w:rPr>
                <w:rFonts w:ascii="Arial" w:hAnsi="Arial" w:cs="Arial"/>
              </w:rPr>
              <w:t>1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92D050"/>
          </w:tcPr>
          <w:p w14:paraId="43E3E922" w14:textId="77777777" w:rsidR="00A447AC" w:rsidRPr="004D52D2" w:rsidRDefault="00143CFC" w:rsidP="00C039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4D52D2">
              <w:rPr>
                <w:rFonts w:ascii="Arial" w:hAnsi="Arial" w:cs="Arial"/>
              </w:rPr>
              <w:t>18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shd w:val="clear" w:color="auto" w:fill="92D050"/>
          </w:tcPr>
          <w:p w14:paraId="1973982B" w14:textId="77777777" w:rsidR="00A447AC" w:rsidRPr="004D52D2" w:rsidRDefault="00143CFC" w:rsidP="00C039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4D52D2">
              <w:rPr>
                <w:rFonts w:ascii="Arial" w:hAnsi="Arial" w:cs="Arial"/>
              </w:rPr>
              <w:t>0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92D050"/>
          </w:tcPr>
          <w:p w14:paraId="02A162CC" w14:textId="77777777" w:rsidR="00A447AC" w:rsidRPr="004D52D2" w:rsidRDefault="00143CFC" w:rsidP="00C039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4D52D2">
              <w:rPr>
                <w:rFonts w:ascii="Arial" w:hAnsi="Arial" w:cs="Arial"/>
              </w:rPr>
              <w:t>0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92D050"/>
          </w:tcPr>
          <w:p w14:paraId="0457CFEE" w14:textId="77777777" w:rsidR="00A447AC" w:rsidRPr="004D52D2" w:rsidRDefault="00143CFC" w:rsidP="00C039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4D52D2">
              <w:rPr>
                <w:rFonts w:ascii="Arial" w:hAnsi="Arial" w:cs="Arial"/>
              </w:rPr>
              <w:t>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92D050"/>
          </w:tcPr>
          <w:p w14:paraId="37D08A32" w14:textId="77777777" w:rsidR="00A447AC" w:rsidRPr="00663118" w:rsidRDefault="00143CFC" w:rsidP="00C039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4D52D2">
              <w:rPr>
                <w:rFonts w:ascii="Arial" w:hAnsi="Arial" w:cs="Arial"/>
              </w:rPr>
              <w:t>0</w:t>
            </w:r>
          </w:p>
        </w:tc>
      </w:tr>
      <w:tr w:rsidR="00A447AC" w:rsidRPr="00663118" w14:paraId="018A4348" w14:textId="77777777" w:rsidTr="00434FDA">
        <w:trPr>
          <w:jc w:val="center"/>
        </w:trPr>
        <w:tc>
          <w:tcPr>
            <w:tcW w:w="1271" w:type="dxa"/>
            <w:shd w:val="clear" w:color="auto" w:fill="auto"/>
          </w:tcPr>
          <w:p w14:paraId="35586B70" w14:textId="77777777" w:rsidR="00A447AC" w:rsidRPr="00663118" w:rsidRDefault="00143CFC" w:rsidP="00C039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2</w:t>
            </w:r>
          </w:p>
        </w:tc>
        <w:tc>
          <w:tcPr>
            <w:tcW w:w="709" w:type="dxa"/>
            <w:shd w:val="clear" w:color="auto" w:fill="auto"/>
          </w:tcPr>
          <w:p w14:paraId="1C1E7949" w14:textId="77777777" w:rsidR="00A447AC" w:rsidRPr="00663118" w:rsidRDefault="00143CFC" w:rsidP="00C039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52</w:t>
            </w:r>
          </w:p>
        </w:tc>
        <w:tc>
          <w:tcPr>
            <w:tcW w:w="1984" w:type="dxa"/>
            <w:shd w:val="clear" w:color="auto" w:fill="auto"/>
          </w:tcPr>
          <w:p w14:paraId="581FB7F1" w14:textId="77777777" w:rsidR="00A447AC" w:rsidRPr="00663118" w:rsidRDefault="00143CFC" w:rsidP="00C039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5</w:t>
            </w:r>
          </w:p>
        </w:tc>
        <w:tc>
          <w:tcPr>
            <w:tcW w:w="2268" w:type="dxa"/>
            <w:shd w:val="clear" w:color="auto" w:fill="auto"/>
          </w:tcPr>
          <w:p w14:paraId="53E06AE5" w14:textId="77777777" w:rsidR="00A447AC" w:rsidRPr="00663118" w:rsidRDefault="00143CFC" w:rsidP="00C039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6</w:t>
            </w:r>
          </w:p>
        </w:tc>
        <w:tc>
          <w:tcPr>
            <w:tcW w:w="1985" w:type="dxa"/>
            <w:shd w:val="clear" w:color="auto" w:fill="auto"/>
          </w:tcPr>
          <w:p w14:paraId="6371C4EE" w14:textId="77777777" w:rsidR="00A447AC" w:rsidRPr="00663118" w:rsidRDefault="0087660D" w:rsidP="00C039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5</w:t>
            </w:r>
          </w:p>
        </w:tc>
        <w:tc>
          <w:tcPr>
            <w:tcW w:w="1559" w:type="dxa"/>
            <w:shd w:val="clear" w:color="auto" w:fill="auto"/>
          </w:tcPr>
          <w:p w14:paraId="1E9CD453" w14:textId="77777777" w:rsidR="00A447AC" w:rsidRPr="00663118" w:rsidRDefault="00143CFC" w:rsidP="00C039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1</w:t>
            </w:r>
            <w:r w:rsidR="0087660D" w:rsidRPr="00663118">
              <w:rPr>
                <w:rFonts w:ascii="Arial" w:hAnsi="Arial" w:cs="Arial"/>
              </w:rPr>
              <w:t>6</w:t>
            </w:r>
          </w:p>
        </w:tc>
      </w:tr>
      <w:tr w:rsidR="00A447AC" w:rsidRPr="00663118" w14:paraId="29E64B6F" w14:textId="77777777" w:rsidTr="004D52D2">
        <w:trPr>
          <w:jc w:val="center"/>
        </w:trPr>
        <w:tc>
          <w:tcPr>
            <w:tcW w:w="1271" w:type="dxa"/>
            <w:shd w:val="clear" w:color="auto" w:fill="auto"/>
          </w:tcPr>
          <w:p w14:paraId="3043CD71" w14:textId="77777777" w:rsidR="00A447AC" w:rsidRPr="00663118" w:rsidRDefault="00143CFC" w:rsidP="00C039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3</w:t>
            </w:r>
          </w:p>
        </w:tc>
        <w:tc>
          <w:tcPr>
            <w:tcW w:w="709" w:type="dxa"/>
            <w:shd w:val="clear" w:color="auto" w:fill="auto"/>
          </w:tcPr>
          <w:p w14:paraId="342D28F1" w14:textId="77777777" w:rsidR="00A447AC" w:rsidRPr="00663118" w:rsidRDefault="00143CFC" w:rsidP="00C039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41</w:t>
            </w:r>
          </w:p>
        </w:tc>
        <w:tc>
          <w:tcPr>
            <w:tcW w:w="1984" w:type="dxa"/>
            <w:shd w:val="clear" w:color="auto" w:fill="auto"/>
          </w:tcPr>
          <w:p w14:paraId="43887011" w14:textId="77777777" w:rsidR="00A447AC" w:rsidRPr="00663118" w:rsidRDefault="00143CFC" w:rsidP="00C039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5</w:t>
            </w:r>
          </w:p>
        </w:tc>
        <w:tc>
          <w:tcPr>
            <w:tcW w:w="2268" w:type="dxa"/>
            <w:shd w:val="clear" w:color="auto" w:fill="auto"/>
          </w:tcPr>
          <w:p w14:paraId="64401B72" w14:textId="77777777" w:rsidR="00A447AC" w:rsidRPr="00663118" w:rsidRDefault="00143CFC" w:rsidP="00C039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4</w:t>
            </w:r>
          </w:p>
        </w:tc>
        <w:tc>
          <w:tcPr>
            <w:tcW w:w="1985" w:type="dxa"/>
            <w:shd w:val="clear" w:color="auto" w:fill="auto"/>
          </w:tcPr>
          <w:p w14:paraId="0A69CFB7" w14:textId="77777777" w:rsidR="00A447AC" w:rsidRPr="00663118" w:rsidRDefault="00143CFC" w:rsidP="00C039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3</w:t>
            </w:r>
          </w:p>
        </w:tc>
        <w:tc>
          <w:tcPr>
            <w:tcW w:w="1559" w:type="dxa"/>
            <w:shd w:val="clear" w:color="auto" w:fill="auto"/>
          </w:tcPr>
          <w:p w14:paraId="18525728" w14:textId="77777777" w:rsidR="00A447AC" w:rsidRPr="00663118" w:rsidRDefault="00143CFC" w:rsidP="00C039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12</w:t>
            </w:r>
          </w:p>
        </w:tc>
      </w:tr>
      <w:tr w:rsidR="00A447AC" w:rsidRPr="00663118" w14:paraId="7AD31B6E" w14:textId="77777777" w:rsidTr="00434FDA">
        <w:trPr>
          <w:jc w:val="center"/>
        </w:trPr>
        <w:tc>
          <w:tcPr>
            <w:tcW w:w="1271" w:type="dxa"/>
          </w:tcPr>
          <w:p w14:paraId="02E8BA1E" w14:textId="77777777" w:rsidR="00A447AC" w:rsidRPr="00663118" w:rsidRDefault="00143CFC" w:rsidP="00C039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4</w:t>
            </w:r>
          </w:p>
        </w:tc>
        <w:tc>
          <w:tcPr>
            <w:tcW w:w="709" w:type="dxa"/>
          </w:tcPr>
          <w:p w14:paraId="3538CDBE" w14:textId="77777777" w:rsidR="00A447AC" w:rsidRPr="00663118" w:rsidRDefault="00143CFC" w:rsidP="00C039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60</w:t>
            </w:r>
          </w:p>
        </w:tc>
        <w:tc>
          <w:tcPr>
            <w:tcW w:w="1984" w:type="dxa"/>
          </w:tcPr>
          <w:p w14:paraId="5F39B862" w14:textId="77777777" w:rsidR="00A447AC" w:rsidRPr="00663118" w:rsidRDefault="00143CFC" w:rsidP="00C039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5</w:t>
            </w:r>
          </w:p>
        </w:tc>
        <w:tc>
          <w:tcPr>
            <w:tcW w:w="2268" w:type="dxa"/>
          </w:tcPr>
          <w:p w14:paraId="44636796" w14:textId="77777777" w:rsidR="00A447AC" w:rsidRPr="00663118" w:rsidRDefault="00143CFC" w:rsidP="00C039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6</w:t>
            </w:r>
          </w:p>
        </w:tc>
        <w:tc>
          <w:tcPr>
            <w:tcW w:w="1985" w:type="dxa"/>
          </w:tcPr>
          <w:p w14:paraId="3489B31E" w14:textId="77777777" w:rsidR="00A447AC" w:rsidRPr="00663118" w:rsidRDefault="00143CFC" w:rsidP="00C039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5</w:t>
            </w:r>
          </w:p>
        </w:tc>
        <w:tc>
          <w:tcPr>
            <w:tcW w:w="1559" w:type="dxa"/>
          </w:tcPr>
          <w:p w14:paraId="21A966A2" w14:textId="77777777" w:rsidR="00A447AC" w:rsidRPr="00663118" w:rsidRDefault="00143CFC" w:rsidP="00C039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16</w:t>
            </w:r>
          </w:p>
        </w:tc>
      </w:tr>
      <w:tr w:rsidR="00A447AC" w:rsidRPr="00663118" w14:paraId="37DB0A56" w14:textId="77777777" w:rsidTr="004D52D2">
        <w:trPr>
          <w:jc w:val="center"/>
        </w:trPr>
        <w:tc>
          <w:tcPr>
            <w:tcW w:w="1271" w:type="dxa"/>
            <w:shd w:val="clear" w:color="auto" w:fill="92D050"/>
          </w:tcPr>
          <w:p w14:paraId="0FD04F36" w14:textId="77777777" w:rsidR="00A447AC" w:rsidRPr="00663118" w:rsidRDefault="00143CFC" w:rsidP="00C039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5</w:t>
            </w:r>
          </w:p>
        </w:tc>
        <w:tc>
          <w:tcPr>
            <w:tcW w:w="709" w:type="dxa"/>
            <w:shd w:val="clear" w:color="auto" w:fill="92D050"/>
          </w:tcPr>
          <w:p w14:paraId="457B9505" w14:textId="77777777" w:rsidR="00A447AC" w:rsidRPr="00663118" w:rsidRDefault="00143CFC" w:rsidP="00C039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20</w:t>
            </w:r>
          </w:p>
        </w:tc>
        <w:tc>
          <w:tcPr>
            <w:tcW w:w="1984" w:type="dxa"/>
            <w:shd w:val="clear" w:color="auto" w:fill="92D050"/>
          </w:tcPr>
          <w:p w14:paraId="3110C8D1" w14:textId="77777777" w:rsidR="00A447AC" w:rsidRPr="00663118" w:rsidRDefault="00143CFC" w:rsidP="00C039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0</w:t>
            </w:r>
          </w:p>
        </w:tc>
        <w:tc>
          <w:tcPr>
            <w:tcW w:w="2268" w:type="dxa"/>
            <w:shd w:val="clear" w:color="auto" w:fill="92D050"/>
          </w:tcPr>
          <w:p w14:paraId="6BF4D842" w14:textId="77777777" w:rsidR="00A447AC" w:rsidRPr="00663118" w:rsidRDefault="00143CFC" w:rsidP="00C039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0</w:t>
            </w:r>
          </w:p>
        </w:tc>
        <w:tc>
          <w:tcPr>
            <w:tcW w:w="1985" w:type="dxa"/>
            <w:shd w:val="clear" w:color="auto" w:fill="92D050"/>
          </w:tcPr>
          <w:p w14:paraId="2B19501E" w14:textId="77777777" w:rsidR="00A447AC" w:rsidRPr="00663118" w:rsidRDefault="00143CFC" w:rsidP="00C039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3</w:t>
            </w:r>
          </w:p>
        </w:tc>
        <w:tc>
          <w:tcPr>
            <w:tcW w:w="1559" w:type="dxa"/>
            <w:shd w:val="clear" w:color="auto" w:fill="92D050"/>
          </w:tcPr>
          <w:p w14:paraId="0523575C" w14:textId="77777777" w:rsidR="00A447AC" w:rsidRPr="00663118" w:rsidRDefault="00143CFC" w:rsidP="00C039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3</w:t>
            </w:r>
          </w:p>
        </w:tc>
      </w:tr>
      <w:tr w:rsidR="00A447AC" w:rsidRPr="00663118" w14:paraId="4233DA31" w14:textId="77777777" w:rsidTr="00434FDA">
        <w:trPr>
          <w:jc w:val="center"/>
        </w:trPr>
        <w:tc>
          <w:tcPr>
            <w:tcW w:w="1271" w:type="dxa"/>
          </w:tcPr>
          <w:p w14:paraId="69285BA2" w14:textId="77777777" w:rsidR="00A447AC" w:rsidRPr="00663118" w:rsidRDefault="00143CFC" w:rsidP="00C039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6</w:t>
            </w:r>
          </w:p>
        </w:tc>
        <w:tc>
          <w:tcPr>
            <w:tcW w:w="709" w:type="dxa"/>
          </w:tcPr>
          <w:p w14:paraId="4C504040" w14:textId="77777777" w:rsidR="00A447AC" w:rsidRPr="00663118" w:rsidRDefault="00143CFC" w:rsidP="00C039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56</w:t>
            </w:r>
          </w:p>
        </w:tc>
        <w:tc>
          <w:tcPr>
            <w:tcW w:w="1984" w:type="dxa"/>
          </w:tcPr>
          <w:p w14:paraId="3DBDAE64" w14:textId="77777777" w:rsidR="00A447AC" w:rsidRPr="00663118" w:rsidRDefault="00143CFC" w:rsidP="00C039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5</w:t>
            </w:r>
          </w:p>
        </w:tc>
        <w:tc>
          <w:tcPr>
            <w:tcW w:w="2268" w:type="dxa"/>
          </w:tcPr>
          <w:p w14:paraId="30D815AF" w14:textId="77777777" w:rsidR="00A447AC" w:rsidRPr="00663118" w:rsidRDefault="00143CFC" w:rsidP="00C039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6</w:t>
            </w:r>
          </w:p>
        </w:tc>
        <w:tc>
          <w:tcPr>
            <w:tcW w:w="1985" w:type="dxa"/>
          </w:tcPr>
          <w:p w14:paraId="6CC4AEDE" w14:textId="77777777" w:rsidR="00A447AC" w:rsidRPr="00663118" w:rsidRDefault="00143CFC" w:rsidP="00C039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5</w:t>
            </w:r>
          </w:p>
        </w:tc>
        <w:tc>
          <w:tcPr>
            <w:tcW w:w="1559" w:type="dxa"/>
          </w:tcPr>
          <w:p w14:paraId="507561C0" w14:textId="77777777" w:rsidR="00A447AC" w:rsidRPr="00663118" w:rsidRDefault="00143CFC" w:rsidP="00C039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16</w:t>
            </w:r>
          </w:p>
        </w:tc>
      </w:tr>
      <w:tr w:rsidR="00A447AC" w:rsidRPr="00663118" w14:paraId="61CE4154" w14:textId="77777777" w:rsidTr="004D52D2">
        <w:trPr>
          <w:jc w:val="center"/>
        </w:trPr>
        <w:tc>
          <w:tcPr>
            <w:tcW w:w="1271" w:type="dxa"/>
            <w:shd w:val="clear" w:color="auto" w:fill="92D050"/>
          </w:tcPr>
          <w:p w14:paraId="5A4662AA" w14:textId="77777777" w:rsidR="00A447AC" w:rsidRPr="00663118" w:rsidRDefault="00143CFC" w:rsidP="00C039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7</w:t>
            </w:r>
          </w:p>
        </w:tc>
        <w:tc>
          <w:tcPr>
            <w:tcW w:w="709" w:type="dxa"/>
            <w:shd w:val="clear" w:color="auto" w:fill="92D050"/>
          </w:tcPr>
          <w:p w14:paraId="5943FDEE" w14:textId="77777777" w:rsidR="00A447AC" w:rsidRPr="00663118" w:rsidRDefault="00143CFC" w:rsidP="00C039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23</w:t>
            </w:r>
          </w:p>
        </w:tc>
        <w:tc>
          <w:tcPr>
            <w:tcW w:w="1984" w:type="dxa"/>
            <w:shd w:val="clear" w:color="auto" w:fill="92D050"/>
          </w:tcPr>
          <w:p w14:paraId="20717C10" w14:textId="77777777" w:rsidR="00A447AC" w:rsidRPr="00663118" w:rsidRDefault="00143CFC" w:rsidP="00C039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5</w:t>
            </w:r>
          </w:p>
        </w:tc>
        <w:tc>
          <w:tcPr>
            <w:tcW w:w="2268" w:type="dxa"/>
            <w:shd w:val="clear" w:color="auto" w:fill="92D050"/>
          </w:tcPr>
          <w:p w14:paraId="3CB13B2B" w14:textId="77777777" w:rsidR="00A447AC" w:rsidRPr="00663118" w:rsidRDefault="00143CFC" w:rsidP="00C039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0</w:t>
            </w:r>
          </w:p>
        </w:tc>
        <w:tc>
          <w:tcPr>
            <w:tcW w:w="1985" w:type="dxa"/>
            <w:shd w:val="clear" w:color="auto" w:fill="92D050"/>
          </w:tcPr>
          <w:p w14:paraId="7637B3CA" w14:textId="77777777" w:rsidR="00A447AC" w:rsidRPr="00663118" w:rsidRDefault="00143CFC" w:rsidP="00C039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0</w:t>
            </w:r>
          </w:p>
        </w:tc>
        <w:tc>
          <w:tcPr>
            <w:tcW w:w="1559" w:type="dxa"/>
            <w:shd w:val="clear" w:color="auto" w:fill="92D050"/>
          </w:tcPr>
          <w:p w14:paraId="51F93E0C" w14:textId="77777777" w:rsidR="00A447AC" w:rsidRPr="00663118" w:rsidRDefault="00143CFC" w:rsidP="00C039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5</w:t>
            </w:r>
          </w:p>
        </w:tc>
      </w:tr>
      <w:tr w:rsidR="00A447AC" w:rsidRPr="00663118" w14:paraId="734206E7" w14:textId="77777777" w:rsidTr="004D52D2">
        <w:trPr>
          <w:jc w:val="center"/>
        </w:trPr>
        <w:tc>
          <w:tcPr>
            <w:tcW w:w="1271" w:type="dxa"/>
            <w:shd w:val="clear" w:color="auto" w:fill="auto"/>
          </w:tcPr>
          <w:p w14:paraId="40AD0DBB" w14:textId="77777777" w:rsidR="00A447AC" w:rsidRPr="00663118" w:rsidRDefault="00143CFC" w:rsidP="00C039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8</w:t>
            </w:r>
          </w:p>
        </w:tc>
        <w:tc>
          <w:tcPr>
            <w:tcW w:w="709" w:type="dxa"/>
            <w:shd w:val="clear" w:color="auto" w:fill="auto"/>
          </w:tcPr>
          <w:p w14:paraId="49F48D15" w14:textId="77777777" w:rsidR="00A447AC" w:rsidRPr="00663118" w:rsidRDefault="00143CFC" w:rsidP="00C039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32</w:t>
            </w:r>
          </w:p>
        </w:tc>
        <w:tc>
          <w:tcPr>
            <w:tcW w:w="1984" w:type="dxa"/>
            <w:shd w:val="clear" w:color="auto" w:fill="auto"/>
          </w:tcPr>
          <w:p w14:paraId="45D549C7" w14:textId="77777777" w:rsidR="00A447AC" w:rsidRPr="00663118" w:rsidRDefault="00143CFC" w:rsidP="00C039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0</w:t>
            </w:r>
          </w:p>
        </w:tc>
        <w:tc>
          <w:tcPr>
            <w:tcW w:w="2268" w:type="dxa"/>
            <w:shd w:val="clear" w:color="auto" w:fill="auto"/>
          </w:tcPr>
          <w:p w14:paraId="227C2765" w14:textId="77777777" w:rsidR="00A447AC" w:rsidRPr="00663118" w:rsidRDefault="00143CFC" w:rsidP="00C039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4</w:t>
            </w:r>
          </w:p>
        </w:tc>
        <w:tc>
          <w:tcPr>
            <w:tcW w:w="1985" w:type="dxa"/>
            <w:shd w:val="clear" w:color="auto" w:fill="auto"/>
          </w:tcPr>
          <w:p w14:paraId="100007D7" w14:textId="77777777" w:rsidR="00A447AC" w:rsidRPr="00663118" w:rsidRDefault="00143CFC" w:rsidP="00C039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3</w:t>
            </w:r>
          </w:p>
        </w:tc>
        <w:tc>
          <w:tcPr>
            <w:tcW w:w="1559" w:type="dxa"/>
            <w:shd w:val="clear" w:color="auto" w:fill="auto"/>
          </w:tcPr>
          <w:p w14:paraId="6C3974C8" w14:textId="77777777" w:rsidR="00A447AC" w:rsidRPr="00663118" w:rsidRDefault="00143CFC" w:rsidP="00C039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7</w:t>
            </w:r>
          </w:p>
        </w:tc>
      </w:tr>
      <w:tr w:rsidR="00A447AC" w:rsidRPr="00663118" w14:paraId="2329B217" w14:textId="77777777" w:rsidTr="004D52D2">
        <w:trPr>
          <w:jc w:val="center"/>
        </w:trPr>
        <w:tc>
          <w:tcPr>
            <w:tcW w:w="1271" w:type="dxa"/>
            <w:shd w:val="clear" w:color="auto" w:fill="auto"/>
          </w:tcPr>
          <w:p w14:paraId="470FBBA3" w14:textId="77777777" w:rsidR="00A447AC" w:rsidRPr="00663118" w:rsidRDefault="00143CFC" w:rsidP="00C039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9</w:t>
            </w:r>
          </w:p>
        </w:tc>
        <w:tc>
          <w:tcPr>
            <w:tcW w:w="709" w:type="dxa"/>
            <w:shd w:val="clear" w:color="auto" w:fill="auto"/>
          </w:tcPr>
          <w:p w14:paraId="419E2F76" w14:textId="77777777" w:rsidR="00A447AC" w:rsidRPr="00663118" w:rsidRDefault="00143CFC" w:rsidP="00C039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35</w:t>
            </w:r>
          </w:p>
        </w:tc>
        <w:tc>
          <w:tcPr>
            <w:tcW w:w="1984" w:type="dxa"/>
            <w:shd w:val="clear" w:color="auto" w:fill="auto"/>
          </w:tcPr>
          <w:p w14:paraId="6C8F9423" w14:textId="77777777" w:rsidR="00A447AC" w:rsidRPr="00663118" w:rsidRDefault="00143CFC" w:rsidP="00C039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3</w:t>
            </w:r>
          </w:p>
        </w:tc>
        <w:tc>
          <w:tcPr>
            <w:tcW w:w="2268" w:type="dxa"/>
            <w:shd w:val="clear" w:color="auto" w:fill="auto"/>
          </w:tcPr>
          <w:p w14:paraId="5B32ED7D" w14:textId="77777777" w:rsidR="00A447AC" w:rsidRPr="00663118" w:rsidRDefault="00143CFC" w:rsidP="00C039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4</w:t>
            </w:r>
          </w:p>
        </w:tc>
        <w:tc>
          <w:tcPr>
            <w:tcW w:w="1985" w:type="dxa"/>
            <w:shd w:val="clear" w:color="auto" w:fill="auto"/>
          </w:tcPr>
          <w:p w14:paraId="4BCDA81B" w14:textId="77777777" w:rsidR="00A447AC" w:rsidRPr="00663118" w:rsidRDefault="00143CFC" w:rsidP="00C039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3</w:t>
            </w:r>
          </w:p>
        </w:tc>
        <w:tc>
          <w:tcPr>
            <w:tcW w:w="1559" w:type="dxa"/>
            <w:shd w:val="clear" w:color="auto" w:fill="auto"/>
          </w:tcPr>
          <w:p w14:paraId="2BB6E987" w14:textId="77777777" w:rsidR="00A447AC" w:rsidRPr="00663118" w:rsidRDefault="00143CFC" w:rsidP="00C039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10</w:t>
            </w:r>
          </w:p>
        </w:tc>
      </w:tr>
      <w:tr w:rsidR="00A447AC" w:rsidRPr="00663118" w14:paraId="415AEAF1" w14:textId="77777777" w:rsidTr="004D52D2">
        <w:trPr>
          <w:jc w:val="center"/>
        </w:trPr>
        <w:tc>
          <w:tcPr>
            <w:tcW w:w="1271" w:type="dxa"/>
            <w:shd w:val="clear" w:color="auto" w:fill="auto"/>
          </w:tcPr>
          <w:p w14:paraId="11A1F23A" w14:textId="77777777" w:rsidR="00A447AC" w:rsidRPr="00663118" w:rsidRDefault="00143CFC" w:rsidP="00C039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10</w:t>
            </w:r>
          </w:p>
        </w:tc>
        <w:tc>
          <w:tcPr>
            <w:tcW w:w="709" w:type="dxa"/>
            <w:shd w:val="clear" w:color="auto" w:fill="auto"/>
          </w:tcPr>
          <w:p w14:paraId="0CD654B2" w14:textId="77777777" w:rsidR="00A447AC" w:rsidRPr="00663118" w:rsidRDefault="00143CFC" w:rsidP="00C039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49</w:t>
            </w:r>
          </w:p>
        </w:tc>
        <w:tc>
          <w:tcPr>
            <w:tcW w:w="1984" w:type="dxa"/>
            <w:shd w:val="clear" w:color="auto" w:fill="auto"/>
          </w:tcPr>
          <w:p w14:paraId="157BD7EE" w14:textId="77777777" w:rsidR="00A447AC" w:rsidRPr="00663118" w:rsidRDefault="00143CFC" w:rsidP="00C039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3</w:t>
            </w:r>
          </w:p>
        </w:tc>
        <w:tc>
          <w:tcPr>
            <w:tcW w:w="2268" w:type="dxa"/>
            <w:shd w:val="clear" w:color="auto" w:fill="auto"/>
          </w:tcPr>
          <w:p w14:paraId="4B177FD4" w14:textId="77777777" w:rsidR="00A447AC" w:rsidRPr="00663118" w:rsidRDefault="00143CFC" w:rsidP="00C039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6</w:t>
            </w:r>
          </w:p>
        </w:tc>
        <w:tc>
          <w:tcPr>
            <w:tcW w:w="1985" w:type="dxa"/>
            <w:shd w:val="clear" w:color="auto" w:fill="auto"/>
          </w:tcPr>
          <w:p w14:paraId="5F8FD4F6" w14:textId="77777777" w:rsidR="00A447AC" w:rsidRPr="00663118" w:rsidRDefault="00143CFC" w:rsidP="00C039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5</w:t>
            </w:r>
          </w:p>
        </w:tc>
        <w:tc>
          <w:tcPr>
            <w:tcW w:w="1559" w:type="dxa"/>
            <w:shd w:val="clear" w:color="auto" w:fill="auto"/>
          </w:tcPr>
          <w:p w14:paraId="2BE9BF41" w14:textId="77777777" w:rsidR="00A447AC" w:rsidRPr="00663118" w:rsidRDefault="00143CFC" w:rsidP="00C039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14</w:t>
            </w:r>
          </w:p>
        </w:tc>
      </w:tr>
    </w:tbl>
    <w:p w14:paraId="57F40095" w14:textId="77777777" w:rsidR="00A447AC" w:rsidRDefault="00A447AC">
      <w:pPr>
        <w:jc w:val="both"/>
        <w:rPr>
          <w:rFonts w:ascii="Arial" w:hAnsi="Arial" w:cs="Arial"/>
        </w:rPr>
      </w:pPr>
    </w:p>
    <w:p w14:paraId="46C73696" w14:textId="77777777" w:rsidR="00A447AC" w:rsidRPr="00663118" w:rsidRDefault="00143CFC">
      <w:pPr>
        <w:jc w:val="both"/>
        <w:rPr>
          <w:rFonts w:ascii="Arial" w:hAnsi="Arial" w:cs="Arial"/>
        </w:rPr>
      </w:pPr>
      <w:r w:rsidRPr="00663118">
        <w:rPr>
          <w:rFonts w:ascii="Arial" w:hAnsi="Arial" w:cs="Arial"/>
          <w:b/>
          <w:bCs/>
        </w:rPr>
        <w:t>Interprétation</w:t>
      </w:r>
      <w:r w:rsidRPr="00663118">
        <w:rPr>
          <w:rFonts w:ascii="Arial" w:hAnsi="Arial" w:cs="Arial"/>
        </w:rPr>
        <w:t> :</w:t>
      </w:r>
    </w:p>
    <w:p w14:paraId="6385E5E4" w14:textId="77777777" w:rsidR="00A447AC" w:rsidRPr="00663118" w:rsidRDefault="004D52D2" w:rsidP="004D52D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Les 3 clients de la tranche d’âge 15-24 ans (N°1, 5 et 7) ont obtenu un score inférieur ou égal à 5. </w:t>
      </w:r>
    </w:p>
    <w:p w14:paraId="22D14E05" w14:textId="77777777" w:rsidR="00A447AC" w:rsidRPr="00663118" w:rsidRDefault="00143CFC">
      <w:pPr>
        <w:jc w:val="both"/>
        <w:rPr>
          <w:rFonts w:ascii="Arial" w:hAnsi="Arial" w:cs="Arial"/>
        </w:rPr>
      </w:pPr>
      <w:r w:rsidRPr="00663118">
        <w:rPr>
          <w:rFonts w:ascii="Arial" w:hAnsi="Arial" w:cs="Arial"/>
          <w:b/>
          <w:bCs/>
        </w:rPr>
        <w:t>Conclusion :</w:t>
      </w:r>
      <w:r w:rsidR="006022C2" w:rsidRPr="00663118">
        <w:rPr>
          <w:rFonts w:ascii="Arial" w:hAnsi="Arial" w:cs="Arial"/>
          <w:b/>
          <w:bCs/>
        </w:rPr>
        <w:t xml:space="preserve"> </w:t>
      </w:r>
      <w:r w:rsidR="0008182E" w:rsidRPr="00663118">
        <w:rPr>
          <w:rFonts w:ascii="Arial" w:hAnsi="Arial" w:cs="Arial"/>
        </w:rPr>
        <w:t>l</w:t>
      </w:r>
      <w:r w:rsidRPr="00663118">
        <w:rPr>
          <w:rFonts w:ascii="Arial" w:hAnsi="Arial" w:cs="Arial"/>
        </w:rPr>
        <w:t>a tranche d’âge 15 – 24 ans est bien à réactiver.</w:t>
      </w:r>
    </w:p>
    <w:p w14:paraId="52AAE8C3" w14:textId="77777777" w:rsidR="00916ED9" w:rsidRPr="00663118" w:rsidRDefault="00916ED9">
      <w:pPr>
        <w:spacing w:after="0" w:line="240" w:lineRule="auto"/>
        <w:rPr>
          <w:rFonts w:ascii="Arial" w:hAnsi="Arial" w:cs="Arial"/>
          <w:b/>
          <w:bCs/>
        </w:rPr>
      </w:pPr>
      <w:r w:rsidRPr="00663118">
        <w:rPr>
          <w:rFonts w:ascii="Arial" w:hAnsi="Arial" w:cs="Arial"/>
          <w:b/>
          <w:bCs/>
        </w:rPr>
        <w:br w:type="page"/>
      </w:r>
    </w:p>
    <w:p w14:paraId="01B05D9B" w14:textId="00D02933" w:rsidR="00A447AC" w:rsidRPr="00663118" w:rsidRDefault="0008182E" w:rsidP="00555954">
      <w:pPr>
        <w:pStyle w:val="Paragraphedeliste"/>
        <w:numPr>
          <w:ilvl w:val="1"/>
          <w:numId w:val="8"/>
        </w:numPr>
        <w:jc w:val="both"/>
        <w:rPr>
          <w:rFonts w:ascii="Arial" w:hAnsi="Arial" w:cs="Arial"/>
          <w:b/>
          <w:bCs/>
        </w:rPr>
      </w:pPr>
      <w:r w:rsidRPr="00663118">
        <w:rPr>
          <w:rFonts w:ascii="Arial" w:hAnsi="Arial" w:cs="Arial"/>
          <w:b/>
          <w:bCs/>
        </w:rPr>
        <w:lastRenderedPageBreak/>
        <w:t xml:space="preserve"> Rédiger le post d</w:t>
      </w:r>
      <w:r w:rsidR="0087660D" w:rsidRPr="00663118">
        <w:rPr>
          <w:rFonts w:ascii="Arial" w:hAnsi="Arial" w:cs="Arial"/>
          <w:b/>
          <w:bCs/>
        </w:rPr>
        <w:t>e lancement</w:t>
      </w:r>
      <w:r w:rsidRPr="00663118">
        <w:rPr>
          <w:rFonts w:ascii="Arial" w:hAnsi="Arial" w:cs="Arial"/>
          <w:b/>
          <w:bCs/>
        </w:rPr>
        <w:t xml:space="preserve"> du compte Instagram</w:t>
      </w:r>
      <w:r w:rsidR="00555954" w:rsidRPr="00663118">
        <w:rPr>
          <w:rFonts w:ascii="Arial" w:hAnsi="Arial" w:cs="Arial"/>
          <w:b/>
          <w:bCs/>
        </w:rPr>
        <w:t>.</w:t>
      </w:r>
      <w:r w:rsidR="00ED639F">
        <w:rPr>
          <w:rFonts w:ascii="Arial" w:hAnsi="Arial" w:cs="Arial"/>
          <w:b/>
          <w:bCs/>
        </w:rPr>
        <w:t xml:space="preserve"> </w:t>
      </w:r>
    </w:p>
    <w:p w14:paraId="6603B1D6" w14:textId="77777777" w:rsidR="008F67A3" w:rsidRPr="00663118" w:rsidRDefault="008F67A3" w:rsidP="008F67A3">
      <w:pPr>
        <w:jc w:val="both"/>
        <w:rPr>
          <w:rFonts w:ascii="Arial" w:hAnsi="Arial" w:cs="Arial"/>
        </w:rPr>
      </w:pPr>
      <w:r w:rsidRPr="00663118">
        <w:rPr>
          <w:rFonts w:ascii="Arial" w:hAnsi="Arial" w:cs="Arial"/>
        </w:rPr>
        <w:t>Exemple de post</w:t>
      </w:r>
      <w:r w:rsidR="00FB7012" w:rsidRPr="00663118">
        <w:rPr>
          <w:rFonts w:ascii="Arial" w:hAnsi="Arial" w:cs="Arial"/>
        </w:rPr>
        <w:t xml:space="preserve"> </w:t>
      </w:r>
    </w:p>
    <w:p w14:paraId="36CA573B" w14:textId="77777777" w:rsidR="00A447AC" w:rsidRPr="00663118" w:rsidRDefault="00A245CF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pict w14:anchorId="4975074E">
          <v:shapetype id="_x0000_t202" coordsize="21600,21600" o:spt="202" path="m,l,21600r21600,l21600,xe">
            <v:stroke joinstyle="miter"/>
            <v:path gradientshapeok="t" o:connecttype="rect"/>
          </v:shapetype>
          <v:shape id="Zone de texte 1" o:spid="_x0000_s1026" type="#_x0000_t202" style="position:absolute;left:0;text-align:left;margin-left:266.35pt;margin-top:271.05pt;width:226.5pt;height:36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" fillcolor="white [3201]" strokeweight=".5pt">
            <v:textbox>
              <w:txbxContent>
                <w:p w14:paraId="4F7C7681" w14:textId="77777777" w:rsidR="00483970" w:rsidRPr="00663118" w:rsidRDefault="00483970" w:rsidP="00483970">
                  <w:pPr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 w:rsidRPr="00663118">
                    <w:rPr>
                      <w:rFonts w:ascii="Arial" w:hAnsi="Arial" w:cs="Arial"/>
                      <w:b/>
                      <w:bCs/>
                    </w:rPr>
                    <w:t>Les éléments clés du post :</w:t>
                  </w:r>
                </w:p>
                <w:p w14:paraId="74DB1936" w14:textId="4CC92D31" w:rsidR="0087660D" w:rsidRPr="00663118" w:rsidRDefault="00362714" w:rsidP="00483970">
                  <w:pPr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 w:rsidRPr="00663118">
                    <w:rPr>
                      <w:rFonts w:ascii="Arial" w:hAnsi="Arial" w:cs="Arial"/>
                      <w:b/>
                      <w:bCs/>
                    </w:rPr>
                    <w:t>FOND</w:t>
                  </w:r>
                  <w:r w:rsidR="009E3967">
                    <w:rPr>
                      <w:rFonts w:ascii="Arial" w:hAnsi="Arial" w:cs="Arial"/>
                      <w:b/>
                      <w:bCs/>
                    </w:rPr>
                    <w:t xml:space="preserve"> </w:t>
                  </w:r>
                </w:p>
                <w:p w14:paraId="14633178" w14:textId="77777777" w:rsidR="00483970" w:rsidRPr="00663118" w:rsidRDefault="00483970" w:rsidP="00483970">
                  <w:pPr>
                    <w:jc w:val="both"/>
                    <w:rPr>
                      <w:rFonts w:ascii="Arial" w:hAnsi="Arial" w:cs="Arial"/>
                    </w:rPr>
                  </w:pPr>
                  <w:r w:rsidRPr="00663118">
                    <w:rPr>
                      <w:rFonts w:ascii="Arial" w:hAnsi="Arial" w:cs="Arial"/>
                    </w:rPr>
                    <w:t>Attirer l’</w:t>
                  </w:r>
                  <w:r w:rsidRPr="00663118">
                    <w:rPr>
                      <w:rFonts w:ascii="Arial" w:hAnsi="Arial" w:cs="Arial"/>
                      <w:b/>
                      <w:bCs/>
                    </w:rPr>
                    <w:t>Attention</w:t>
                  </w:r>
                  <w:r w:rsidRPr="00663118">
                    <w:rPr>
                      <w:rFonts w:ascii="Arial" w:hAnsi="Arial" w:cs="Arial"/>
                    </w:rPr>
                    <w:t> : Accueil et présentation du compte.</w:t>
                  </w:r>
                </w:p>
                <w:p w14:paraId="3C6D7E05" w14:textId="77777777" w:rsidR="00483970" w:rsidRPr="00663118" w:rsidRDefault="00483970" w:rsidP="00483970">
                  <w:pPr>
                    <w:jc w:val="both"/>
                    <w:rPr>
                      <w:rFonts w:ascii="Arial" w:hAnsi="Arial" w:cs="Arial"/>
                    </w:rPr>
                  </w:pPr>
                  <w:r w:rsidRPr="00663118">
                    <w:rPr>
                      <w:rFonts w:ascii="Arial" w:hAnsi="Arial" w:cs="Arial"/>
                    </w:rPr>
                    <w:t xml:space="preserve">Susciter </w:t>
                  </w:r>
                  <w:r w:rsidRPr="00663118">
                    <w:rPr>
                      <w:rFonts w:ascii="Arial" w:hAnsi="Arial" w:cs="Arial"/>
                      <w:bCs/>
                    </w:rPr>
                    <w:t>l’</w:t>
                  </w:r>
                  <w:r w:rsidRPr="00663118">
                    <w:rPr>
                      <w:rFonts w:ascii="Arial" w:hAnsi="Arial" w:cs="Arial"/>
                      <w:b/>
                      <w:bCs/>
                    </w:rPr>
                    <w:t>Intérêt</w:t>
                  </w:r>
                  <w:r w:rsidRPr="00663118">
                    <w:rPr>
                      <w:rFonts w:ascii="Arial" w:hAnsi="Arial" w:cs="Arial"/>
                    </w:rPr>
                    <w:t> : Présentation du contenu à venir.</w:t>
                  </w:r>
                </w:p>
                <w:p w14:paraId="4F884CD9" w14:textId="77777777" w:rsidR="00483970" w:rsidRPr="00663118" w:rsidRDefault="00483970" w:rsidP="00483970">
                  <w:pPr>
                    <w:jc w:val="both"/>
                    <w:rPr>
                      <w:rFonts w:ascii="Arial" w:hAnsi="Arial" w:cs="Arial"/>
                    </w:rPr>
                  </w:pPr>
                  <w:r w:rsidRPr="00663118">
                    <w:rPr>
                      <w:rFonts w:ascii="Arial" w:hAnsi="Arial" w:cs="Arial"/>
                    </w:rPr>
                    <w:t xml:space="preserve">Provoquer le </w:t>
                  </w:r>
                  <w:r w:rsidRPr="00663118">
                    <w:rPr>
                      <w:rFonts w:ascii="Arial" w:hAnsi="Arial" w:cs="Arial"/>
                      <w:b/>
                      <w:bCs/>
                    </w:rPr>
                    <w:t>Désir</w:t>
                  </w:r>
                  <w:r w:rsidRPr="00663118">
                    <w:rPr>
                      <w:rFonts w:ascii="Arial" w:hAnsi="Arial" w:cs="Arial"/>
                    </w:rPr>
                    <w:t> : Engagement de la communauté.</w:t>
                  </w:r>
                </w:p>
                <w:p w14:paraId="3AF9022A" w14:textId="77777777" w:rsidR="00483970" w:rsidRPr="00663118" w:rsidRDefault="00483970" w:rsidP="00483970">
                  <w:pPr>
                    <w:jc w:val="both"/>
                    <w:rPr>
                      <w:rFonts w:ascii="Arial" w:hAnsi="Arial" w:cs="Arial"/>
                    </w:rPr>
                  </w:pPr>
                  <w:r w:rsidRPr="00663118">
                    <w:rPr>
                      <w:rFonts w:ascii="Arial" w:hAnsi="Arial" w:cs="Arial"/>
                    </w:rPr>
                    <w:t xml:space="preserve">Pousser à </w:t>
                  </w:r>
                  <w:r w:rsidRPr="00663118">
                    <w:rPr>
                      <w:rFonts w:ascii="Arial" w:hAnsi="Arial" w:cs="Arial"/>
                      <w:bCs/>
                    </w:rPr>
                    <w:t>l’</w:t>
                  </w:r>
                  <w:r w:rsidRPr="00663118">
                    <w:rPr>
                      <w:rFonts w:ascii="Arial" w:hAnsi="Arial" w:cs="Arial"/>
                      <w:b/>
                      <w:bCs/>
                    </w:rPr>
                    <w:t>Action</w:t>
                  </w:r>
                  <w:r w:rsidRPr="00663118">
                    <w:rPr>
                      <w:rFonts w:ascii="Arial" w:hAnsi="Arial" w:cs="Arial"/>
                    </w:rPr>
                    <w:t> : Call To Action.</w:t>
                  </w:r>
                </w:p>
                <w:p w14:paraId="7DD4DD38" w14:textId="5CD79C53" w:rsidR="0087660D" w:rsidRPr="009E3967" w:rsidRDefault="0087660D" w:rsidP="00483970">
                  <w:pPr>
                    <w:jc w:val="both"/>
                    <w:rPr>
                      <w:rFonts w:ascii="Arial" w:hAnsi="Arial" w:cs="Arial"/>
                      <w:b/>
                      <w:bCs/>
                      <w:color w:val="FF0000"/>
                    </w:rPr>
                  </w:pPr>
                  <w:r w:rsidRPr="00663118">
                    <w:rPr>
                      <w:rFonts w:ascii="Arial" w:hAnsi="Arial" w:cs="Arial"/>
                      <w:b/>
                      <w:bCs/>
                    </w:rPr>
                    <w:t>FORME</w:t>
                  </w:r>
                  <w:r w:rsidR="009E3967">
                    <w:rPr>
                      <w:rFonts w:ascii="Arial" w:hAnsi="Arial" w:cs="Arial"/>
                      <w:b/>
                      <w:bCs/>
                    </w:rPr>
                    <w:t xml:space="preserve"> </w:t>
                  </w:r>
                </w:p>
                <w:p w14:paraId="6A37B6FC" w14:textId="77777777" w:rsidR="00483970" w:rsidRPr="00663118" w:rsidRDefault="00483970" w:rsidP="00483970">
                  <w:pPr>
                    <w:jc w:val="both"/>
                    <w:rPr>
                      <w:rFonts w:ascii="Arial" w:hAnsi="Arial" w:cs="Arial"/>
                    </w:rPr>
                  </w:pPr>
                  <w:r w:rsidRPr="00663118">
                    <w:rPr>
                      <w:rFonts w:ascii="Arial" w:hAnsi="Arial" w:cs="Arial"/>
                    </w:rPr>
                    <w:t xml:space="preserve">Utiliser </w:t>
                  </w:r>
                  <w:r w:rsidR="0087660D" w:rsidRPr="00663118">
                    <w:rPr>
                      <w:rFonts w:ascii="Arial" w:hAnsi="Arial" w:cs="Arial"/>
                    </w:rPr>
                    <w:t xml:space="preserve">le cadre d’un post Instagram avec la </w:t>
                  </w:r>
                  <w:r w:rsidR="0087660D" w:rsidRPr="009E3967">
                    <w:rPr>
                      <w:rFonts w:ascii="Arial" w:hAnsi="Arial" w:cs="Arial"/>
                      <w:b/>
                      <w:bCs/>
                    </w:rPr>
                    <w:t>barre de réaction</w:t>
                  </w:r>
                  <w:r w:rsidR="0087660D" w:rsidRPr="00663118">
                    <w:rPr>
                      <w:rFonts w:ascii="Arial" w:hAnsi="Arial" w:cs="Arial"/>
                    </w:rPr>
                    <w:t xml:space="preserve">, le logo de la station, </w:t>
                  </w:r>
                  <w:r w:rsidRPr="00663118">
                    <w:rPr>
                      <w:rFonts w:ascii="Arial" w:hAnsi="Arial" w:cs="Arial"/>
                    </w:rPr>
                    <w:t>un</w:t>
                  </w:r>
                  <w:r w:rsidR="0087660D" w:rsidRPr="00663118">
                    <w:rPr>
                      <w:rFonts w:ascii="Arial" w:hAnsi="Arial" w:cs="Arial"/>
                    </w:rPr>
                    <w:t xml:space="preserve">e </w:t>
                  </w:r>
                  <w:r w:rsidR="0087660D" w:rsidRPr="009E3967">
                    <w:rPr>
                      <w:rFonts w:ascii="Arial" w:hAnsi="Arial" w:cs="Arial"/>
                      <w:b/>
                      <w:bCs/>
                    </w:rPr>
                    <w:t>image</w:t>
                  </w:r>
                  <w:r w:rsidR="0087660D" w:rsidRPr="00663118">
                    <w:rPr>
                      <w:rFonts w:ascii="Arial" w:hAnsi="Arial" w:cs="Arial"/>
                    </w:rPr>
                    <w:t xml:space="preserve"> </w:t>
                  </w:r>
                  <w:r w:rsidR="00CD7687" w:rsidRPr="00663118">
                    <w:rPr>
                      <w:rFonts w:ascii="Arial" w:hAnsi="Arial" w:cs="Arial"/>
                    </w:rPr>
                    <w:t>expliquée</w:t>
                  </w:r>
                  <w:r w:rsidRPr="00663118">
                    <w:rPr>
                      <w:rFonts w:ascii="Arial" w:hAnsi="Arial" w:cs="Arial"/>
                    </w:rPr>
                    <w:t>, des emojis</w:t>
                  </w:r>
                  <w:r w:rsidR="0087660D" w:rsidRPr="00663118">
                    <w:rPr>
                      <w:rFonts w:ascii="Arial" w:hAnsi="Arial" w:cs="Arial"/>
                    </w:rPr>
                    <w:t xml:space="preserve">, </w:t>
                  </w:r>
                  <w:r w:rsidR="00FB7012" w:rsidRPr="009E3967">
                    <w:rPr>
                      <w:rFonts w:ascii="Arial" w:hAnsi="Arial" w:cs="Arial"/>
                      <w:b/>
                      <w:bCs/>
                    </w:rPr>
                    <w:t>l’hashtag</w:t>
                  </w:r>
                  <w:r w:rsidR="0087660D" w:rsidRPr="00663118">
                    <w:rPr>
                      <w:rFonts w:ascii="Arial" w:hAnsi="Arial" w:cs="Arial"/>
                    </w:rPr>
                    <w:t xml:space="preserve"> et un hyperlien</w:t>
                  </w:r>
                  <w:r w:rsidR="00CD7687" w:rsidRPr="00663118">
                    <w:rPr>
                      <w:rFonts w:ascii="Arial" w:hAnsi="Arial" w:cs="Arial"/>
                    </w:rPr>
                    <w:t xml:space="preserve"> (CTA)</w:t>
                  </w:r>
                  <w:r w:rsidRPr="00663118">
                    <w:rPr>
                      <w:rFonts w:ascii="Arial" w:hAnsi="Arial" w:cs="Arial"/>
                    </w:rPr>
                    <w:t>.</w:t>
                  </w:r>
                </w:p>
                <w:p w14:paraId="7673D54F" w14:textId="77777777" w:rsidR="00CD7687" w:rsidRPr="00663118" w:rsidRDefault="00F43B02" w:rsidP="00483970">
                  <w:pPr>
                    <w:jc w:val="both"/>
                    <w:rPr>
                      <w:rFonts w:ascii="Arial" w:hAnsi="Arial" w:cs="Arial"/>
                    </w:rPr>
                  </w:pPr>
                  <w:r w:rsidRPr="00663118">
                    <w:rPr>
                      <w:rFonts w:ascii="Arial" w:hAnsi="Arial" w:cs="Arial"/>
                    </w:rPr>
                    <w:t xml:space="preserve">Texte avec une </w:t>
                  </w:r>
                  <w:r w:rsidRPr="009E3967">
                    <w:rPr>
                      <w:rFonts w:ascii="Arial" w:hAnsi="Arial" w:cs="Arial"/>
                      <w:b/>
                      <w:bCs/>
                    </w:rPr>
                    <w:t>syntaxe correcte et sans</w:t>
                  </w:r>
                  <w:r w:rsidR="00CD7687" w:rsidRPr="009E3967">
                    <w:rPr>
                      <w:rFonts w:ascii="Arial" w:hAnsi="Arial" w:cs="Arial"/>
                      <w:b/>
                      <w:bCs/>
                    </w:rPr>
                    <w:t xml:space="preserve"> faute d’orthographe</w:t>
                  </w:r>
                  <w:r w:rsidR="00CD7687" w:rsidRPr="00663118">
                    <w:rPr>
                      <w:rFonts w:ascii="Arial" w:hAnsi="Arial" w:cs="Arial"/>
                    </w:rPr>
                    <w:t>.</w:t>
                  </w:r>
                </w:p>
                <w:p w14:paraId="54CB29E4" w14:textId="77777777" w:rsidR="00483970" w:rsidRPr="00663118" w:rsidRDefault="00483970"/>
              </w:txbxContent>
            </v:textbox>
          </v:shape>
        </w:pict>
      </w:r>
      <w:r w:rsidR="00483970" w:rsidRPr="00663118">
        <w:rPr>
          <w:rFonts w:ascii="Arial" w:hAnsi="Arial" w:cs="Arial"/>
          <w:b/>
          <w:bCs/>
        </w:rPr>
        <w:tab/>
      </w:r>
      <w:r w:rsidR="009335D9" w:rsidRPr="00663118">
        <w:rPr>
          <w:rFonts w:ascii="Arial" w:hAnsi="Arial" w:cs="Arial"/>
          <w:b/>
          <w:bCs/>
          <w:noProof/>
        </w:rPr>
        <w:drawing>
          <wp:inline distT="0" distB="0" distL="0" distR="0" wp14:anchorId="29A62416" wp14:editId="65C33748">
            <wp:extent cx="2827607" cy="8100780"/>
            <wp:effectExtent l="0" t="0" r="5080" b="1905"/>
            <wp:docPr id="8153039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03948" name="Image 8153039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1710" cy="81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13FEA" w14:textId="77777777" w:rsidR="003F4A26" w:rsidRPr="00663118" w:rsidRDefault="003F4A26">
      <w:pPr>
        <w:spacing w:after="0" w:line="240" w:lineRule="auto"/>
        <w:rPr>
          <w:rFonts w:ascii="Arial" w:hAnsi="Arial" w:cs="Arial"/>
          <w:b/>
          <w:bCs/>
        </w:rPr>
      </w:pPr>
    </w:p>
    <w:p w14:paraId="787DA070" w14:textId="48AFDDA4" w:rsidR="00A447AC" w:rsidRPr="00663118" w:rsidRDefault="0008182E" w:rsidP="00944AD1">
      <w:pPr>
        <w:pStyle w:val="Paragraphedeliste"/>
        <w:numPr>
          <w:ilvl w:val="1"/>
          <w:numId w:val="8"/>
        </w:numPr>
        <w:spacing w:after="0" w:line="240" w:lineRule="auto"/>
        <w:ind w:left="357" w:hanging="357"/>
        <w:contextualSpacing w:val="0"/>
        <w:jc w:val="both"/>
        <w:rPr>
          <w:rFonts w:ascii="Arial" w:hAnsi="Arial" w:cs="Arial"/>
          <w:b/>
          <w:bCs/>
        </w:rPr>
      </w:pPr>
      <w:r w:rsidRPr="00663118">
        <w:rPr>
          <w:rFonts w:ascii="Arial" w:hAnsi="Arial" w:cs="Arial"/>
          <w:b/>
          <w:bCs/>
        </w:rPr>
        <w:lastRenderedPageBreak/>
        <w:t xml:space="preserve"> Justifier la mise en place d’une application mobile pour la station</w:t>
      </w:r>
      <w:r w:rsidR="00555954" w:rsidRPr="00663118">
        <w:rPr>
          <w:rFonts w:ascii="Arial" w:hAnsi="Arial" w:cs="Arial"/>
          <w:b/>
          <w:bCs/>
        </w:rPr>
        <w:t>.</w:t>
      </w:r>
      <w:r w:rsidR="009E3967">
        <w:rPr>
          <w:rFonts w:ascii="Arial" w:hAnsi="Arial" w:cs="Arial"/>
          <w:b/>
          <w:bCs/>
        </w:rPr>
        <w:t xml:space="preserve"> </w:t>
      </w:r>
    </w:p>
    <w:p w14:paraId="18CCB783" w14:textId="77777777" w:rsidR="00A447AC" w:rsidRDefault="00143CFC" w:rsidP="00944AD1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663118">
        <w:rPr>
          <w:rFonts w:ascii="Arial" w:hAnsi="Arial" w:cs="Arial"/>
          <w:b/>
          <w:bCs/>
        </w:rPr>
        <w:t>Les avantages d’une application mobile :</w:t>
      </w:r>
    </w:p>
    <w:p w14:paraId="00A8EDF7" w14:textId="77777777" w:rsidR="004B2A24" w:rsidRPr="00663118" w:rsidRDefault="00143CFC" w:rsidP="00944AD1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</w:rPr>
      </w:pPr>
      <w:r w:rsidRPr="00663118">
        <w:rPr>
          <w:rFonts w:ascii="Arial" w:hAnsi="Arial" w:cs="Arial"/>
          <w:b/>
          <w:bCs/>
          <w:i/>
          <w:iCs/>
        </w:rPr>
        <w:t>Plateforme privilégiée des plus jeunes</w:t>
      </w:r>
      <w:r w:rsidR="001058FF" w:rsidRPr="00663118">
        <w:rPr>
          <w:rFonts w:ascii="Arial" w:hAnsi="Arial" w:cs="Arial"/>
        </w:rPr>
        <w:t xml:space="preserve"> : </w:t>
      </w:r>
      <w:r w:rsidR="001058FF" w:rsidRPr="00663118">
        <w:rPr>
          <w:rFonts w:ascii="Arial" w:hAnsi="Arial" w:cs="Arial"/>
          <w:bCs/>
          <w:iCs/>
        </w:rPr>
        <w:t>l’</w:t>
      </w:r>
      <w:r w:rsidR="004B2A24" w:rsidRPr="00663118">
        <w:rPr>
          <w:rFonts w:ascii="Arial" w:hAnsi="Arial" w:cs="Arial"/>
        </w:rPr>
        <w:t>application mobile permettr</w:t>
      </w:r>
      <w:r w:rsidR="001058FF" w:rsidRPr="00663118">
        <w:rPr>
          <w:rFonts w:ascii="Arial" w:hAnsi="Arial" w:cs="Arial"/>
        </w:rPr>
        <w:t>a</w:t>
      </w:r>
      <w:r w:rsidR="004B2A24" w:rsidRPr="00663118">
        <w:rPr>
          <w:rFonts w:ascii="Arial" w:hAnsi="Arial" w:cs="Arial"/>
        </w:rPr>
        <w:t xml:space="preserve"> de réactiver la cible des jeunes que Le </w:t>
      </w:r>
      <w:r w:rsidR="009166E9">
        <w:rPr>
          <w:rFonts w:ascii="Arial" w:hAnsi="Arial" w:cs="Arial"/>
        </w:rPr>
        <w:t>MARKSTEIN</w:t>
      </w:r>
      <w:r w:rsidR="004B2A24" w:rsidRPr="00663118">
        <w:rPr>
          <w:rFonts w:ascii="Arial" w:hAnsi="Arial" w:cs="Arial"/>
        </w:rPr>
        <w:t xml:space="preserve"> cherche justement à développer</w:t>
      </w:r>
      <w:r w:rsidR="00FB7012" w:rsidRPr="00663118">
        <w:rPr>
          <w:rFonts w:ascii="Arial" w:hAnsi="Arial" w:cs="Arial"/>
        </w:rPr>
        <w:t> : 94% des jeunes disposent d’un smartphone et passent en moyenne 5 heures par jour sur les applications</w:t>
      </w:r>
      <w:r w:rsidR="004B2A24" w:rsidRPr="00663118">
        <w:rPr>
          <w:rFonts w:ascii="Arial" w:hAnsi="Arial" w:cs="Arial"/>
        </w:rPr>
        <w:t>.</w:t>
      </w:r>
      <w:r w:rsidR="00A25EE2" w:rsidRPr="00663118">
        <w:rPr>
          <w:rFonts w:ascii="Arial" w:hAnsi="Arial" w:cs="Arial"/>
        </w:rPr>
        <w:t xml:space="preserve"> 2,13 milliards de téléchargement</w:t>
      </w:r>
      <w:r w:rsidR="0039594E">
        <w:rPr>
          <w:rFonts w:ascii="Arial" w:hAnsi="Arial" w:cs="Arial"/>
        </w:rPr>
        <w:t>s</w:t>
      </w:r>
      <w:r w:rsidR="00A25EE2" w:rsidRPr="00663118">
        <w:rPr>
          <w:rFonts w:ascii="Arial" w:hAnsi="Arial" w:cs="Arial"/>
        </w:rPr>
        <w:t xml:space="preserve"> d’applications ont été faits en 2022.</w:t>
      </w:r>
    </w:p>
    <w:p w14:paraId="6BBDDA3F" w14:textId="77777777" w:rsidR="00A25EE2" w:rsidRPr="00663118" w:rsidRDefault="00A25EE2" w:rsidP="001058FF">
      <w:pPr>
        <w:pStyle w:val="Paragraphedeliste"/>
        <w:numPr>
          <w:ilvl w:val="0"/>
          <w:numId w:val="3"/>
        </w:numPr>
        <w:jc w:val="both"/>
        <w:rPr>
          <w:rFonts w:ascii="Arial" w:hAnsi="Arial" w:cs="Arial"/>
        </w:rPr>
      </w:pPr>
      <w:r w:rsidRPr="00663118">
        <w:rPr>
          <w:rFonts w:ascii="Arial" w:hAnsi="Arial" w:cs="Arial"/>
          <w:b/>
          <w:bCs/>
          <w:i/>
          <w:iCs/>
        </w:rPr>
        <w:t>Smartphone omniprésent dans le quotidien </w:t>
      </w:r>
      <w:r w:rsidRPr="00663118">
        <w:rPr>
          <w:rFonts w:ascii="Arial" w:hAnsi="Arial" w:cs="Arial"/>
        </w:rPr>
        <w:t>: « plus personne ne part sur les pistes sans son smartphone » pour partager ses clichés ou ses exploits sur les pistes.</w:t>
      </w:r>
    </w:p>
    <w:p w14:paraId="6D6A8198" w14:textId="77777777" w:rsidR="00A447AC" w:rsidRPr="00663118" w:rsidRDefault="00143CFC">
      <w:pPr>
        <w:pStyle w:val="Paragraphedeliste"/>
        <w:numPr>
          <w:ilvl w:val="0"/>
          <w:numId w:val="3"/>
        </w:numPr>
        <w:jc w:val="both"/>
        <w:rPr>
          <w:rFonts w:ascii="Arial" w:hAnsi="Arial" w:cs="Arial"/>
        </w:rPr>
      </w:pPr>
      <w:r w:rsidRPr="00663118">
        <w:rPr>
          <w:rFonts w:ascii="Arial" w:hAnsi="Arial" w:cs="Arial"/>
          <w:b/>
          <w:bCs/>
          <w:i/>
          <w:iCs/>
        </w:rPr>
        <w:t>Amélioration de l’expérience client :</w:t>
      </w:r>
      <w:r w:rsidR="004B2A24" w:rsidRPr="00663118">
        <w:rPr>
          <w:rFonts w:ascii="Arial" w:hAnsi="Arial" w:cs="Arial"/>
        </w:rPr>
        <w:t xml:space="preserve"> mobilité, utilisation hors connexion, informations</w:t>
      </w:r>
      <w:r w:rsidRPr="00663118">
        <w:rPr>
          <w:rFonts w:ascii="Arial" w:hAnsi="Arial" w:cs="Arial"/>
        </w:rPr>
        <w:t xml:space="preserve"> en temps réel</w:t>
      </w:r>
      <w:r w:rsidR="001058FF" w:rsidRPr="00663118">
        <w:rPr>
          <w:rFonts w:ascii="Arial" w:hAnsi="Arial" w:cs="Arial"/>
        </w:rPr>
        <w:t xml:space="preserve"> (niveau d’enneigement, temps d’attente</w:t>
      </w:r>
      <w:r w:rsidR="00F43B02" w:rsidRPr="00663118">
        <w:rPr>
          <w:rFonts w:ascii="Arial" w:hAnsi="Arial" w:cs="Arial"/>
        </w:rPr>
        <w:t xml:space="preserve"> aux télésièges</w:t>
      </w:r>
      <w:r w:rsidR="001058FF" w:rsidRPr="00663118">
        <w:rPr>
          <w:rFonts w:ascii="Arial" w:hAnsi="Arial" w:cs="Arial"/>
        </w:rPr>
        <w:t>)</w:t>
      </w:r>
      <w:r w:rsidRPr="00663118">
        <w:rPr>
          <w:rFonts w:ascii="Arial" w:hAnsi="Arial" w:cs="Arial"/>
        </w:rPr>
        <w:t>, navigation ergonomique.</w:t>
      </w:r>
      <w:r w:rsidR="00FB7012" w:rsidRPr="00663118">
        <w:rPr>
          <w:rFonts w:ascii="Arial" w:hAnsi="Arial" w:cs="Arial"/>
        </w:rPr>
        <w:t xml:space="preserve"> </w:t>
      </w:r>
    </w:p>
    <w:p w14:paraId="29FAA060" w14:textId="77777777" w:rsidR="00A447AC" w:rsidRPr="00663118" w:rsidRDefault="00143CFC">
      <w:pPr>
        <w:pStyle w:val="Paragraphedeliste"/>
        <w:numPr>
          <w:ilvl w:val="0"/>
          <w:numId w:val="3"/>
        </w:numPr>
        <w:jc w:val="both"/>
        <w:rPr>
          <w:rFonts w:ascii="Arial" w:hAnsi="Arial" w:cs="Arial"/>
        </w:rPr>
      </w:pPr>
      <w:r w:rsidRPr="00663118">
        <w:rPr>
          <w:rFonts w:ascii="Arial" w:hAnsi="Arial" w:cs="Arial"/>
          <w:b/>
          <w:bCs/>
          <w:i/>
          <w:iCs/>
        </w:rPr>
        <w:t>Optimisation de la communication :</w:t>
      </w:r>
      <w:r w:rsidRPr="00663118">
        <w:rPr>
          <w:rFonts w:ascii="Arial" w:hAnsi="Arial" w:cs="Arial"/>
        </w:rPr>
        <w:t xml:space="preserve"> notifications push, service client accessible</w:t>
      </w:r>
      <w:r w:rsidR="00323502" w:rsidRPr="00663118">
        <w:rPr>
          <w:rFonts w:ascii="Arial" w:hAnsi="Arial" w:cs="Arial"/>
        </w:rPr>
        <w:t xml:space="preserve"> dans toute la station</w:t>
      </w:r>
      <w:r w:rsidR="00A25EE2" w:rsidRPr="00663118">
        <w:rPr>
          <w:rFonts w:ascii="Arial" w:hAnsi="Arial" w:cs="Arial"/>
        </w:rPr>
        <w:t xml:space="preserve">, mise à disposition d’accès au </w:t>
      </w:r>
      <w:proofErr w:type="spellStart"/>
      <w:r w:rsidR="00A25EE2" w:rsidRPr="00663118">
        <w:rPr>
          <w:rFonts w:ascii="Arial" w:hAnsi="Arial" w:cs="Arial"/>
          <w:i/>
        </w:rPr>
        <w:t>wi-fi</w:t>
      </w:r>
      <w:proofErr w:type="spellEnd"/>
      <w:r w:rsidR="00A25EE2" w:rsidRPr="00663118">
        <w:rPr>
          <w:rFonts w:ascii="Arial" w:hAnsi="Arial" w:cs="Arial"/>
        </w:rPr>
        <w:t xml:space="preserve"> gratuit dans les stations.</w:t>
      </w:r>
    </w:p>
    <w:p w14:paraId="0EE75BF8" w14:textId="77777777" w:rsidR="00A447AC" w:rsidRPr="00663118" w:rsidRDefault="00143CFC">
      <w:pPr>
        <w:pStyle w:val="Paragraphedeliste"/>
        <w:numPr>
          <w:ilvl w:val="0"/>
          <w:numId w:val="3"/>
        </w:numPr>
        <w:jc w:val="both"/>
        <w:rPr>
          <w:rFonts w:ascii="Arial" w:hAnsi="Arial" w:cs="Arial"/>
        </w:rPr>
      </w:pPr>
      <w:r w:rsidRPr="00663118">
        <w:rPr>
          <w:rFonts w:ascii="Arial" w:hAnsi="Arial" w:cs="Arial"/>
          <w:b/>
          <w:bCs/>
          <w:i/>
          <w:iCs/>
        </w:rPr>
        <w:t>Personnalisation de la relation et fidélisation :</w:t>
      </w:r>
      <w:r w:rsidRPr="00663118">
        <w:rPr>
          <w:rFonts w:ascii="Arial" w:hAnsi="Arial" w:cs="Arial"/>
        </w:rPr>
        <w:t xml:space="preserve"> définition de profils utilisateurs, programmes de fidélité.</w:t>
      </w:r>
    </w:p>
    <w:p w14:paraId="5CBFEB72" w14:textId="77777777" w:rsidR="00A447AC" w:rsidRPr="00663118" w:rsidRDefault="00143CFC">
      <w:pPr>
        <w:pStyle w:val="Paragraphedeliste"/>
        <w:numPr>
          <w:ilvl w:val="0"/>
          <w:numId w:val="3"/>
        </w:numPr>
        <w:jc w:val="both"/>
        <w:rPr>
          <w:rFonts w:ascii="Arial" w:hAnsi="Arial" w:cs="Arial"/>
        </w:rPr>
      </w:pPr>
      <w:r w:rsidRPr="00663118">
        <w:rPr>
          <w:rFonts w:ascii="Arial" w:hAnsi="Arial" w:cs="Arial"/>
          <w:b/>
          <w:bCs/>
          <w:i/>
          <w:iCs/>
        </w:rPr>
        <w:t>Augmentation des revenus :</w:t>
      </w:r>
      <w:r w:rsidRPr="00663118">
        <w:rPr>
          <w:rFonts w:ascii="Arial" w:hAnsi="Arial" w:cs="Arial"/>
        </w:rPr>
        <w:t xml:space="preserve"> réservations</w:t>
      </w:r>
      <w:r w:rsidR="001058FF" w:rsidRPr="00663118">
        <w:rPr>
          <w:rFonts w:ascii="Arial" w:hAnsi="Arial" w:cs="Arial"/>
        </w:rPr>
        <w:t xml:space="preserve"> de forfaits</w:t>
      </w:r>
      <w:r w:rsidRPr="00663118">
        <w:rPr>
          <w:rFonts w:ascii="Arial" w:hAnsi="Arial" w:cs="Arial"/>
        </w:rPr>
        <w:t>, achats ou encore locations plus aisées </w:t>
      </w:r>
      <w:r w:rsidR="001058FF" w:rsidRPr="00663118">
        <w:rPr>
          <w:rFonts w:ascii="Arial" w:hAnsi="Arial" w:cs="Arial"/>
        </w:rPr>
        <w:t>de matériel de ski,</w:t>
      </w:r>
      <w:r w:rsidRPr="00663118">
        <w:rPr>
          <w:rFonts w:ascii="Arial" w:hAnsi="Arial" w:cs="Arial"/>
        </w:rPr>
        <w:t xml:space="preserve"> publicités partenaires.</w:t>
      </w:r>
    </w:p>
    <w:p w14:paraId="49B850A7" w14:textId="77777777" w:rsidR="001058FF" w:rsidRPr="00663118" w:rsidRDefault="001058FF" w:rsidP="001058FF">
      <w:pPr>
        <w:pStyle w:val="Paragraphedeliste"/>
        <w:jc w:val="both"/>
        <w:rPr>
          <w:rFonts w:ascii="Arial" w:hAnsi="Arial" w:cs="Arial"/>
        </w:rPr>
      </w:pPr>
      <w:r w:rsidRPr="00663118">
        <w:rPr>
          <w:rFonts w:ascii="Arial" w:hAnsi="Arial" w:cs="Arial"/>
        </w:rPr>
        <w:t xml:space="preserve">Le taux de conversion </w:t>
      </w:r>
      <w:r w:rsidR="00A25EE2" w:rsidRPr="00663118">
        <w:rPr>
          <w:rFonts w:ascii="Arial" w:hAnsi="Arial" w:cs="Arial"/>
        </w:rPr>
        <w:t xml:space="preserve">des applications </w:t>
      </w:r>
      <w:r w:rsidRPr="00663118">
        <w:rPr>
          <w:rFonts w:ascii="Arial" w:hAnsi="Arial" w:cs="Arial"/>
        </w:rPr>
        <w:t>est 7 fois plus élevé que sur les versions mobiles</w:t>
      </w:r>
      <w:r w:rsidR="00A25EE2" w:rsidRPr="00663118">
        <w:rPr>
          <w:rFonts w:ascii="Arial" w:hAnsi="Arial" w:cs="Arial"/>
        </w:rPr>
        <w:t xml:space="preserve"> des sites.</w:t>
      </w:r>
    </w:p>
    <w:p w14:paraId="3EFAE126" w14:textId="77777777" w:rsidR="00A447AC" w:rsidRPr="00663118" w:rsidRDefault="00143CFC">
      <w:pPr>
        <w:pStyle w:val="Paragraphedeliste"/>
        <w:numPr>
          <w:ilvl w:val="0"/>
          <w:numId w:val="3"/>
        </w:numPr>
        <w:jc w:val="both"/>
        <w:rPr>
          <w:rFonts w:ascii="Arial" w:hAnsi="Arial" w:cs="Arial"/>
        </w:rPr>
      </w:pPr>
      <w:r w:rsidRPr="00663118">
        <w:rPr>
          <w:rFonts w:ascii="Arial" w:hAnsi="Arial" w:cs="Arial"/>
          <w:b/>
          <w:bCs/>
          <w:i/>
          <w:iCs/>
        </w:rPr>
        <w:t>Engagement et communauté :</w:t>
      </w:r>
      <w:r w:rsidRPr="00663118">
        <w:rPr>
          <w:rFonts w:ascii="Arial" w:hAnsi="Arial" w:cs="Arial"/>
        </w:rPr>
        <w:t xml:space="preserve"> </w:t>
      </w:r>
      <w:r w:rsidR="001058FF" w:rsidRPr="00663118">
        <w:rPr>
          <w:rFonts w:ascii="Arial" w:hAnsi="Arial" w:cs="Arial"/>
        </w:rPr>
        <w:t xml:space="preserve">partage d’expérience sur les pistes et sur les paysages de randonnées, </w:t>
      </w:r>
      <w:r w:rsidRPr="00663118">
        <w:rPr>
          <w:rFonts w:ascii="Arial" w:hAnsi="Arial" w:cs="Arial"/>
        </w:rPr>
        <w:t xml:space="preserve">événements </w:t>
      </w:r>
      <w:r w:rsidR="001058FF" w:rsidRPr="00663118">
        <w:rPr>
          <w:rFonts w:ascii="Arial" w:hAnsi="Arial" w:cs="Arial"/>
        </w:rPr>
        <w:t xml:space="preserve">de la station </w:t>
      </w:r>
      <w:r w:rsidRPr="00663118">
        <w:rPr>
          <w:rFonts w:ascii="Arial" w:hAnsi="Arial" w:cs="Arial"/>
        </w:rPr>
        <w:t xml:space="preserve">et actualité, </w:t>
      </w:r>
      <w:r w:rsidR="001058FF" w:rsidRPr="00663118">
        <w:rPr>
          <w:rFonts w:ascii="Arial" w:hAnsi="Arial" w:cs="Arial"/>
        </w:rPr>
        <w:t>augmentation des membres de la communauté</w:t>
      </w:r>
      <w:r w:rsidR="00F43B02" w:rsidRPr="00663118">
        <w:rPr>
          <w:rFonts w:ascii="Arial" w:hAnsi="Arial" w:cs="Arial"/>
        </w:rPr>
        <w:t xml:space="preserve"> puis viralité des contenus</w:t>
      </w:r>
      <w:r w:rsidRPr="00663118">
        <w:rPr>
          <w:rFonts w:ascii="Arial" w:hAnsi="Arial" w:cs="Arial"/>
        </w:rPr>
        <w:t>.</w:t>
      </w:r>
    </w:p>
    <w:p w14:paraId="399C3769" w14:textId="77777777" w:rsidR="00A447AC" w:rsidRPr="00663118" w:rsidRDefault="00143CFC" w:rsidP="00944AD1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</w:rPr>
      </w:pPr>
      <w:r w:rsidRPr="00663118">
        <w:rPr>
          <w:rFonts w:ascii="Arial" w:hAnsi="Arial" w:cs="Arial"/>
          <w:b/>
          <w:bCs/>
          <w:i/>
          <w:iCs/>
        </w:rPr>
        <w:t>Collecte de données et analyse</w:t>
      </w:r>
      <w:r w:rsidR="001058FF" w:rsidRPr="00663118">
        <w:rPr>
          <w:rFonts w:ascii="Arial" w:hAnsi="Arial" w:cs="Arial"/>
        </w:rPr>
        <w:t> : avis et commentaires des utilisateurs de l’application</w:t>
      </w:r>
      <w:r w:rsidRPr="00663118">
        <w:rPr>
          <w:rFonts w:ascii="Arial" w:hAnsi="Arial" w:cs="Arial"/>
        </w:rPr>
        <w:t>, utilisation des données personnelles.</w:t>
      </w:r>
    </w:p>
    <w:p w14:paraId="3906915C" w14:textId="77777777" w:rsidR="006022C2" w:rsidRPr="00663118" w:rsidRDefault="00143CFC" w:rsidP="00944AD1">
      <w:pPr>
        <w:spacing w:after="0" w:line="240" w:lineRule="auto"/>
        <w:jc w:val="both"/>
        <w:rPr>
          <w:rFonts w:ascii="Arial" w:hAnsi="Arial" w:cs="Arial"/>
        </w:rPr>
      </w:pPr>
      <w:r w:rsidRPr="00663118">
        <w:rPr>
          <w:rFonts w:ascii="Arial" w:hAnsi="Arial" w:cs="Arial"/>
          <w:b/>
          <w:bCs/>
          <w:i/>
          <w:iCs/>
        </w:rPr>
        <w:t>Conclusion</w:t>
      </w:r>
      <w:r w:rsidRPr="00663118">
        <w:rPr>
          <w:rFonts w:ascii="Arial" w:hAnsi="Arial" w:cs="Arial"/>
        </w:rPr>
        <w:t xml:space="preserve"> : l’application mobile est un outil puissant pour moderniser et dynamiser la gestion de la station </w:t>
      </w:r>
      <w:r w:rsidR="006907D3" w:rsidRPr="00663118">
        <w:rPr>
          <w:rFonts w:ascii="Arial" w:hAnsi="Arial" w:cs="Arial"/>
        </w:rPr>
        <w:t>Le MARKSTEIN</w:t>
      </w:r>
      <w:r w:rsidRPr="00663118">
        <w:rPr>
          <w:rFonts w:ascii="Arial" w:hAnsi="Arial" w:cs="Arial"/>
        </w:rPr>
        <w:t>.</w:t>
      </w:r>
    </w:p>
    <w:p w14:paraId="4C034492" w14:textId="77777777" w:rsidR="006022C2" w:rsidRPr="00C844C2" w:rsidRDefault="006022C2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31AA4547" w14:textId="728C7C09" w:rsidR="00944AD1" w:rsidRPr="00A245CF" w:rsidRDefault="0008182E" w:rsidP="00944AD1">
      <w:pPr>
        <w:pStyle w:val="Paragraphedeliste"/>
        <w:numPr>
          <w:ilvl w:val="1"/>
          <w:numId w:val="8"/>
        </w:numPr>
        <w:jc w:val="both"/>
        <w:rPr>
          <w:rFonts w:ascii="Arial" w:hAnsi="Arial" w:cs="Arial"/>
          <w:b/>
          <w:bCs/>
        </w:rPr>
      </w:pPr>
      <w:r w:rsidRPr="00A245CF">
        <w:rPr>
          <w:rFonts w:ascii="Arial" w:hAnsi="Arial" w:cs="Arial"/>
          <w:b/>
          <w:bCs/>
        </w:rPr>
        <w:t xml:space="preserve"> Proposer </w:t>
      </w:r>
      <w:r w:rsidR="002322F1" w:rsidRPr="00A245CF">
        <w:rPr>
          <w:rFonts w:ascii="Arial" w:hAnsi="Arial" w:cs="Arial"/>
          <w:b/>
          <w:bCs/>
        </w:rPr>
        <w:t>l</w:t>
      </w:r>
      <w:r w:rsidRPr="00A245CF">
        <w:rPr>
          <w:rFonts w:ascii="Arial" w:hAnsi="Arial" w:cs="Arial"/>
          <w:b/>
          <w:bCs/>
        </w:rPr>
        <w:t xml:space="preserve">es </w:t>
      </w:r>
      <w:r w:rsidR="00555954" w:rsidRPr="00A245CF">
        <w:rPr>
          <w:rFonts w:ascii="Arial" w:hAnsi="Arial" w:cs="Arial"/>
          <w:b/>
          <w:bCs/>
        </w:rPr>
        <w:t>principales</w:t>
      </w:r>
      <w:r w:rsidR="00147210" w:rsidRPr="00A245CF">
        <w:rPr>
          <w:rFonts w:ascii="Arial" w:hAnsi="Arial" w:cs="Arial"/>
          <w:b/>
          <w:bCs/>
        </w:rPr>
        <w:t xml:space="preserve"> </w:t>
      </w:r>
      <w:r w:rsidRPr="00A245CF">
        <w:rPr>
          <w:rFonts w:ascii="Arial" w:hAnsi="Arial" w:cs="Arial"/>
          <w:b/>
          <w:bCs/>
        </w:rPr>
        <w:t xml:space="preserve">fonctionnalités </w:t>
      </w:r>
      <w:r w:rsidR="00555954" w:rsidRPr="00A245CF">
        <w:rPr>
          <w:rFonts w:ascii="Arial" w:hAnsi="Arial" w:cs="Arial"/>
          <w:b/>
          <w:bCs/>
        </w:rPr>
        <w:t>qui pourraient figurer dans l’application</w:t>
      </w:r>
      <w:r w:rsidRPr="00A245CF">
        <w:rPr>
          <w:rFonts w:ascii="Arial" w:hAnsi="Arial" w:cs="Arial"/>
          <w:b/>
          <w:bCs/>
        </w:rPr>
        <w:t xml:space="preserve"> afin d’améliorer</w:t>
      </w:r>
      <w:r w:rsidR="00D37AAA" w:rsidRPr="00A245CF">
        <w:rPr>
          <w:rFonts w:ascii="Arial" w:hAnsi="Arial" w:cs="Arial"/>
          <w:b/>
          <w:bCs/>
        </w:rPr>
        <w:t xml:space="preserve"> d’une part</w:t>
      </w:r>
      <w:r w:rsidRPr="00A245CF">
        <w:rPr>
          <w:rFonts w:ascii="Arial" w:hAnsi="Arial" w:cs="Arial"/>
          <w:b/>
          <w:bCs/>
        </w:rPr>
        <w:t xml:space="preserve"> l’expérience </w:t>
      </w:r>
      <w:r w:rsidR="00483970" w:rsidRPr="00A245CF">
        <w:rPr>
          <w:rFonts w:ascii="Arial" w:hAnsi="Arial" w:cs="Arial"/>
          <w:b/>
          <w:bCs/>
        </w:rPr>
        <w:t xml:space="preserve">des </w:t>
      </w:r>
      <w:r w:rsidRPr="00A245CF">
        <w:rPr>
          <w:rFonts w:ascii="Arial" w:hAnsi="Arial" w:cs="Arial"/>
          <w:b/>
          <w:bCs/>
        </w:rPr>
        <w:t>utilisateur</w:t>
      </w:r>
      <w:r w:rsidR="00483970" w:rsidRPr="00A245CF">
        <w:rPr>
          <w:rFonts w:ascii="Arial" w:hAnsi="Arial" w:cs="Arial"/>
          <w:b/>
          <w:bCs/>
        </w:rPr>
        <w:t>s</w:t>
      </w:r>
      <w:r w:rsidR="00D37AAA" w:rsidRPr="00A245CF">
        <w:rPr>
          <w:rFonts w:ascii="Arial" w:hAnsi="Arial" w:cs="Arial"/>
          <w:b/>
          <w:bCs/>
        </w:rPr>
        <w:t xml:space="preserve"> </w:t>
      </w:r>
      <w:r w:rsidRPr="00A245CF">
        <w:rPr>
          <w:rFonts w:ascii="Arial" w:hAnsi="Arial" w:cs="Arial"/>
          <w:b/>
          <w:bCs/>
        </w:rPr>
        <w:t xml:space="preserve">et </w:t>
      </w:r>
      <w:r w:rsidR="00D37AAA" w:rsidRPr="00A245CF">
        <w:rPr>
          <w:rFonts w:ascii="Arial" w:hAnsi="Arial" w:cs="Arial"/>
          <w:b/>
          <w:bCs/>
        </w:rPr>
        <w:t xml:space="preserve">d’autre part </w:t>
      </w:r>
      <w:r w:rsidR="009F2943" w:rsidRPr="00A245CF">
        <w:rPr>
          <w:rFonts w:ascii="Arial" w:hAnsi="Arial" w:cs="Arial"/>
          <w:b/>
          <w:bCs/>
        </w:rPr>
        <w:t xml:space="preserve">leur </w:t>
      </w:r>
      <w:r w:rsidRPr="00A245CF">
        <w:rPr>
          <w:rFonts w:ascii="Arial" w:hAnsi="Arial" w:cs="Arial"/>
          <w:b/>
          <w:bCs/>
        </w:rPr>
        <w:t>engagement</w:t>
      </w:r>
      <w:r w:rsidR="00555954" w:rsidRPr="00A245CF">
        <w:rPr>
          <w:rFonts w:ascii="Arial" w:hAnsi="Arial" w:cs="Arial"/>
          <w:b/>
          <w:bCs/>
        </w:rPr>
        <w:t>.</w:t>
      </w:r>
      <w:r w:rsidR="00944AD1" w:rsidRPr="00A245CF">
        <w:rPr>
          <w:rFonts w:ascii="Arial" w:hAnsi="Arial" w:cs="Arial"/>
          <w:b/>
          <w:bCs/>
        </w:rPr>
        <w:t xml:space="preserve"> </w:t>
      </w:r>
    </w:p>
    <w:tbl>
      <w:tblPr>
        <w:tblStyle w:val="Grilledutableau"/>
        <w:tblW w:w="9923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5387"/>
        <w:gridCol w:w="4536"/>
      </w:tblGrid>
      <w:tr w:rsidR="00A447AC" w:rsidRPr="00663118" w14:paraId="1D97B1A1" w14:textId="77777777" w:rsidTr="00C844C2">
        <w:trPr>
          <w:trHeight w:val="493"/>
        </w:trPr>
        <w:tc>
          <w:tcPr>
            <w:tcW w:w="9923" w:type="dxa"/>
            <w:gridSpan w:val="2"/>
            <w:vAlign w:val="center"/>
          </w:tcPr>
          <w:p w14:paraId="6C308CD5" w14:textId="77777777" w:rsidR="00A447AC" w:rsidRPr="00663118" w:rsidRDefault="00143CF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663118">
              <w:rPr>
                <w:rFonts w:ascii="Arial" w:hAnsi="Arial" w:cs="Arial"/>
                <w:b/>
                <w:bCs/>
              </w:rPr>
              <w:t>FONCTIONNALITES DE L’APPLICATION</w:t>
            </w:r>
          </w:p>
        </w:tc>
      </w:tr>
      <w:tr w:rsidR="00A447AC" w:rsidRPr="00663118" w14:paraId="101491E2" w14:textId="77777777" w:rsidTr="000843D0">
        <w:trPr>
          <w:trHeight w:val="415"/>
        </w:trPr>
        <w:tc>
          <w:tcPr>
            <w:tcW w:w="5387" w:type="dxa"/>
            <w:vAlign w:val="center"/>
          </w:tcPr>
          <w:p w14:paraId="5F8636D7" w14:textId="77777777" w:rsidR="00A447AC" w:rsidRPr="00663118" w:rsidRDefault="00143CF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663118">
              <w:rPr>
                <w:rFonts w:ascii="Arial" w:hAnsi="Arial" w:cs="Arial"/>
                <w:b/>
                <w:bCs/>
              </w:rPr>
              <w:t xml:space="preserve">EXPERIENCE </w:t>
            </w:r>
            <w:r w:rsidR="00483970" w:rsidRPr="00663118">
              <w:rPr>
                <w:rFonts w:ascii="Arial" w:hAnsi="Arial" w:cs="Arial"/>
                <w:b/>
                <w:bCs/>
              </w:rPr>
              <w:t>UTILISATEUR</w:t>
            </w:r>
            <w:r w:rsidR="00944AD1"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4536" w:type="dxa"/>
            <w:vAlign w:val="center"/>
          </w:tcPr>
          <w:p w14:paraId="3AF2CFA4" w14:textId="77777777" w:rsidR="00A447AC" w:rsidRPr="00663118" w:rsidRDefault="00143CF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663118">
              <w:rPr>
                <w:rFonts w:ascii="Arial" w:hAnsi="Arial" w:cs="Arial"/>
                <w:b/>
                <w:bCs/>
              </w:rPr>
              <w:t>ENGAGEMENT</w:t>
            </w:r>
            <w:r w:rsidR="00944AD1">
              <w:rPr>
                <w:rFonts w:ascii="Arial" w:hAnsi="Arial" w:cs="Arial"/>
                <w:b/>
                <w:bCs/>
              </w:rPr>
              <w:t xml:space="preserve"> </w:t>
            </w:r>
          </w:p>
        </w:tc>
      </w:tr>
      <w:tr w:rsidR="00A447AC" w:rsidRPr="00663118" w14:paraId="00442E5C" w14:textId="77777777" w:rsidTr="00663118">
        <w:tc>
          <w:tcPr>
            <w:tcW w:w="5387" w:type="dxa"/>
            <w:vAlign w:val="center"/>
          </w:tcPr>
          <w:p w14:paraId="002D53A3" w14:textId="77777777" w:rsidR="00A447AC" w:rsidRPr="00663118" w:rsidRDefault="00143CFC">
            <w:pPr>
              <w:spacing w:after="0" w:line="240" w:lineRule="auto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Météo et état des pistes</w:t>
            </w:r>
            <w:r w:rsidR="00543910" w:rsidRPr="00663118">
              <w:rPr>
                <w:rFonts w:ascii="Arial" w:hAnsi="Arial" w:cs="Arial"/>
              </w:rPr>
              <w:t xml:space="preserve"> en temps réel</w:t>
            </w:r>
            <w:r w:rsidR="0039594E">
              <w:rPr>
                <w:rFonts w:ascii="Arial" w:hAnsi="Arial" w:cs="Arial"/>
              </w:rPr>
              <w:t xml:space="preserve">, </w:t>
            </w:r>
            <w:r w:rsidR="0039594E" w:rsidRPr="0039594E">
              <w:rPr>
                <w:rFonts w:ascii="Arial" w:hAnsi="Arial" w:cs="Arial"/>
                <w:i/>
              </w:rPr>
              <w:t>Webcam</w:t>
            </w:r>
          </w:p>
        </w:tc>
        <w:tc>
          <w:tcPr>
            <w:tcW w:w="4536" w:type="dxa"/>
            <w:vAlign w:val="center"/>
          </w:tcPr>
          <w:p w14:paraId="65EE4118" w14:textId="77777777" w:rsidR="00A447AC" w:rsidRPr="00663118" w:rsidRDefault="00143CFC">
            <w:pPr>
              <w:spacing w:after="0" w:line="240" w:lineRule="auto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Partage sur les réseaux sociaux (intégration des plateformes).</w:t>
            </w:r>
          </w:p>
        </w:tc>
      </w:tr>
      <w:tr w:rsidR="00A447AC" w:rsidRPr="00663118" w14:paraId="0ADA7E21" w14:textId="77777777" w:rsidTr="00663118">
        <w:tc>
          <w:tcPr>
            <w:tcW w:w="5387" w:type="dxa"/>
            <w:vAlign w:val="center"/>
          </w:tcPr>
          <w:p w14:paraId="52B32BDB" w14:textId="77777777" w:rsidR="00A447AC" w:rsidRPr="00663118" w:rsidRDefault="00143CFC">
            <w:pPr>
              <w:spacing w:after="0" w:line="240" w:lineRule="auto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Cartes interactives / plan</w:t>
            </w:r>
            <w:r w:rsidR="00543910" w:rsidRPr="00663118">
              <w:rPr>
                <w:rFonts w:ascii="Arial" w:hAnsi="Arial" w:cs="Arial"/>
              </w:rPr>
              <w:t xml:space="preserve"> des pistes ou des circuits de randonnées</w:t>
            </w:r>
            <w:r w:rsidRPr="00663118">
              <w:rPr>
                <w:rFonts w:ascii="Arial" w:hAnsi="Arial" w:cs="Arial"/>
              </w:rPr>
              <w:t>.</w:t>
            </w:r>
          </w:p>
        </w:tc>
        <w:tc>
          <w:tcPr>
            <w:tcW w:w="4536" w:type="dxa"/>
            <w:vAlign w:val="center"/>
          </w:tcPr>
          <w:p w14:paraId="3EA63F63" w14:textId="77777777" w:rsidR="00A447AC" w:rsidRPr="00663118" w:rsidRDefault="00143CFC">
            <w:pPr>
              <w:spacing w:after="0" w:line="240" w:lineRule="auto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Programme de fidélité et récompenses.</w:t>
            </w:r>
          </w:p>
        </w:tc>
      </w:tr>
      <w:tr w:rsidR="00A447AC" w:rsidRPr="00663118" w14:paraId="68A691BC" w14:textId="77777777" w:rsidTr="00663118">
        <w:tc>
          <w:tcPr>
            <w:tcW w:w="5387" w:type="dxa"/>
            <w:vAlign w:val="center"/>
          </w:tcPr>
          <w:p w14:paraId="7B255E33" w14:textId="77777777" w:rsidR="00A447AC" w:rsidRPr="00663118" w:rsidRDefault="00143CFC">
            <w:pPr>
              <w:spacing w:after="0" w:line="240" w:lineRule="auto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Réservations et achat en ligne (forfaits</w:t>
            </w:r>
            <w:r w:rsidR="004D077B" w:rsidRPr="00663118">
              <w:rPr>
                <w:rFonts w:ascii="Arial" w:hAnsi="Arial" w:cs="Arial"/>
              </w:rPr>
              <w:t>, matériel</w:t>
            </w:r>
            <w:r w:rsidRPr="00663118">
              <w:rPr>
                <w:rFonts w:ascii="Arial" w:hAnsi="Arial" w:cs="Arial"/>
              </w:rPr>
              <w:t>)</w:t>
            </w:r>
          </w:p>
        </w:tc>
        <w:tc>
          <w:tcPr>
            <w:tcW w:w="4536" w:type="dxa"/>
            <w:vAlign w:val="center"/>
          </w:tcPr>
          <w:p w14:paraId="639BBCCB" w14:textId="77777777" w:rsidR="00A447AC" w:rsidRPr="00663118" w:rsidRDefault="00143CFC">
            <w:pPr>
              <w:spacing w:after="0" w:line="240" w:lineRule="auto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Contenus générés par les utilisateurs.</w:t>
            </w:r>
          </w:p>
        </w:tc>
      </w:tr>
      <w:tr w:rsidR="00A447AC" w:rsidRPr="00663118" w14:paraId="1065E3F0" w14:textId="77777777" w:rsidTr="00663118">
        <w:tc>
          <w:tcPr>
            <w:tcW w:w="5387" w:type="dxa"/>
            <w:vAlign w:val="center"/>
          </w:tcPr>
          <w:p w14:paraId="5931B8E7" w14:textId="77777777" w:rsidR="00A447AC" w:rsidRPr="00663118" w:rsidRDefault="00143CFC">
            <w:pPr>
              <w:spacing w:after="0" w:line="240" w:lineRule="auto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Alertes pour événements spéciaux, promotions… (notification push).</w:t>
            </w:r>
          </w:p>
        </w:tc>
        <w:tc>
          <w:tcPr>
            <w:tcW w:w="4536" w:type="dxa"/>
            <w:vAlign w:val="center"/>
          </w:tcPr>
          <w:p w14:paraId="638F6D6D" w14:textId="77777777" w:rsidR="00A447AC" w:rsidRPr="00663118" w:rsidRDefault="00143CFC">
            <w:pPr>
              <w:spacing w:after="0" w:line="240" w:lineRule="auto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Communauté et forums (espace d’échange entre utilisateur</w:t>
            </w:r>
            <w:r w:rsidR="00F93072" w:rsidRPr="00663118">
              <w:rPr>
                <w:rFonts w:ascii="Arial" w:hAnsi="Arial" w:cs="Arial"/>
              </w:rPr>
              <w:t>s</w:t>
            </w:r>
            <w:r w:rsidRPr="00663118">
              <w:rPr>
                <w:rFonts w:ascii="Arial" w:hAnsi="Arial" w:cs="Arial"/>
              </w:rPr>
              <w:t>).</w:t>
            </w:r>
          </w:p>
        </w:tc>
      </w:tr>
      <w:tr w:rsidR="00A447AC" w:rsidRPr="00663118" w14:paraId="5B78A034" w14:textId="77777777" w:rsidTr="00663118">
        <w:tc>
          <w:tcPr>
            <w:tcW w:w="5387" w:type="dxa"/>
            <w:vAlign w:val="center"/>
          </w:tcPr>
          <w:p w14:paraId="2FE632E6" w14:textId="77777777" w:rsidR="00A447AC" w:rsidRPr="00663118" w:rsidRDefault="00143CFC">
            <w:pPr>
              <w:spacing w:after="0" w:line="240" w:lineRule="auto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Suivi des performances (distance parcourue, vitesse maximale, dénivelé…).</w:t>
            </w:r>
          </w:p>
        </w:tc>
        <w:tc>
          <w:tcPr>
            <w:tcW w:w="4536" w:type="dxa"/>
            <w:vAlign w:val="center"/>
          </w:tcPr>
          <w:p w14:paraId="2D3B6AB0" w14:textId="77777777" w:rsidR="00A447AC" w:rsidRPr="00663118" w:rsidRDefault="00143CFC">
            <w:pPr>
              <w:spacing w:after="0" w:line="240" w:lineRule="auto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Retour d’expérience et sondage.</w:t>
            </w:r>
          </w:p>
        </w:tc>
      </w:tr>
      <w:tr w:rsidR="00A447AC" w:rsidRPr="00663118" w14:paraId="4D8E13DE" w14:textId="77777777" w:rsidTr="00663118">
        <w:tc>
          <w:tcPr>
            <w:tcW w:w="5387" w:type="dxa"/>
            <w:vAlign w:val="center"/>
          </w:tcPr>
          <w:p w14:paraId="3DA6C28F" w14:textId="77777777" w:rsidR="00A447AC" w:rsidRPr="00663118" w:rsidRDefault="00143CFC">
            <w:pPr>
              <w:spacing w:after="0" w:line="240" w:lineRule="auto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Service client intégré (assistance, FAQ, contacts, numéros d’urgence…).</w:t>
            </w:r>
          </w:p>
        </w:tc>
        <w:tc>
          <w:tcPr>
            <w:tcW w:w="4536" w:type="dxa"/>
            <w:vAlign w:val="center"/>
          </w:tcPr>
          <w:p w14:paraId="4182AF5B" w14:textId="77777777" w:rsidR="00A447AC" w:rsidRPr="00663118" w:rsidRDefault="00543910" w:rsidP="00543910">
            <w:pPr>
              <w:spacing w:after="0" w:line="240" w:lineRule="auto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Jeux concours, c</w:t>
            </w:r>
            <w:r w:rsidR="00143CFC" w:rsidRPr="00663118">
              <w:rPr>
                <w:rFonts w:ascii="Arial" w:hAnsi="Arial" w:cs="Arial"/>
              </w:rPr>
              <w:t>hallenges</w:t>
            </w:r>
            <w:r w:rsidRPr="00663118">
              <w:rPr>
                <w:rFonts w:ascii="Arial" w:hAnsi="Arial" w:cs="Arial"/>
              </w:rPr>
              <w:t>, quizz..</w:t>
            </w:r>
            <w:r w:rsidR="00143CFC" w:rsidRPr="00663118">
              <w:rPr>
                <w:rFonts w:ascii="Arial" w:hAnsi="Arial" w:cs="Arial"/>
              </w:rPr>
              <w:t>.</w:t>
            </w:r>
          </w:p>
        </w:tc>
      </w:tr>
      <w:tr w:rsidR="00A447AC" w:rsidRPr="00663118" w14:paraId="67BDD5D6" w14:textId="77777777" w:rsidTr="00663118">
        <w:tc>
          <w:tcPr>
            <w:tcW w:w="5387" w:type="dxa"/>
            <w:vAlign w:val="center"/>
          </w:tcPr>
          <w:p w14:paraId="5E9D155F" w14:textId="77777777" w:rsidR="00A447AC" w:rsidRPr="00663118" w:rsidRDefault="00143CFC">
            <w:pPr>
              <w:spacing w:after="0" w:line="240" w:lineRule="auto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Calendrier des événements</w:t>
            </w:r>
            <w:r w:rsidR="00022FFA" w:rsidRPr="00663118">
              <w:rPr>
                <w:rFonts w:ascii="Arial" w:hAnsi="Arial" w:cs="Arial"/>
              </w:rPr>
              <w:t>.</w:t>
            </w:r>
          </w:p>
        </w:tc>
        <w:tc>
          <w:tcPr>
            <w:tcW w:w="4536" w:type="dxa"/>
            <w:vAlign w:val="center"/>
          </w:tcPr>
          <w:p w14:paraId="4B49C2AA" w14:textId="77777777" w:rsidR="00A447AC" w:rsidRPr="00663118" w:rsidRDefault="00022FFA">
            <w:pPr>
              <w:spacing w:after="0" w:line="240" w:lineRule="auto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Avis des utilisateurs.</w:t>
            </w:r>
          </w:p>
        </w:tc>
      </w:tr>
      <w:tr w:rsidR="00A447AC" w:rsidRPr="00663118" w14:paraId="31673DF8" w14:textId="77777777" w:rsidTr="00663118">
        <w:tc>
          <w:tcPr>
            <w:tcW w:w="5387" w:type="dxa"/>
            <w:vAlign w:val="center"/>
          </w:tcPr>
          <w:p w14:paraId="78C16A06" w14:textId="77777777" w:rsidR="00A447AC" w:rsidRPr="00663118" w:rsidRDefault="00022FFA">
            <w:pPr>
              <w:spacing w:after="0" w:line="240" w:lineRule="auto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Guides, tutos et conseils.</w:t>
            </w:r>
          </w:p>
        </w:tc>
        <w:tc>
          <w:tcPr>
            <w:tcW w:w="4536" w:type="dxa"/>
            <w:vAlign w:val="center"/>
          </w:tcPr>
          <w:p w14:paraId="2F0D6EFA" w14:textId="77777777" w:rsidR="00A447AC" w:rsidRPr="00663118" w:rsidRDefault="00A447AC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A447AC" w:rsidRPr="00663118" w14:paraId="271C4D62" w14:textId="77777777" w:rsidTr="00663118">
        <w:tc>
          <w:tcPr>
            <w:tcW w:w="5387" w:type="dxa"/>
            <w:vAlign w:val="center"/>
          </w:tcPr>
          <w:p w14:paraId="60C12211" w14:textId="77777777" w:rsidR="00A447AC" w:rsidRPr="00663118" w:rsidRDefault="00022FFA">
            <w:pPr>
              <w:spacing w:after="0" w:line="240" w:lineRule="auto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Bouton d’urgence (appel des secours).</w:t>
            </w:r>
          </w:p>
        </w:tc>
        <w:tc>
          <w:tcPr>
            <w:tcW w:w="4536" w:type="dxa"/>
            <w:vAlign w:val="center"/>
          </w:tcPr>
          <w:p w14:paraId="6C44D13F" w14:textId="77777777" w:rsidR="00A447AC" w:rsidRPr="00663118" w:rsidRDefault="00A447AC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03D166DF" w14:textId="77777777" w:rsidR="00E9051E" w:rsidRPr="00663118" w:rsidRDefault="00022FFA">
      <w:pPr>
        <w:rPr>
          <w:rFonts w:ascii="Arial" w:hAnsi="Arial" w:cs="Arial"/>
          <w:i/>
        </w:rPr>
      </w:pPr>
      <w:r w:rsidRPr="00663118">
        <w:rPr>
          <w:rFonts w:ascii="Arial" w:hAnsi="Arial" w:cs="Arial"/>
          <w:i/>
        </w:rPr>
        <w:t>Accepter toute proposition pertinente</w:t>
      </w:r>
    </w:p>
    <w:p w14:paraId="13642A51" w14:textId="4E7A5A17" w:rsidR="00A245CF" w:rsidRDefault="00A245CF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4B82CD6" w14:textId="1B315443" w:rsidR="00A447AC" w:rsidRPr="009B39DC" w:rsidRDefault="00143CFC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after="0" w:line="240" w:lineRule="auto"/>
        <w:rPr>
          <w:rFonts w:ascii="Arial" w:hAnsi="Arial" w:cs="Arial"/>
          <w:b/>
          <w:sz w:val="24"/>
        </w:rPr>
      </w:pPr>
      <w:r w:rsidRPr="009B39DC">
        <w:rPr>
          <w:rFonts w:ascii="Arial" w:hAnsi="Arial" w:cs="Arial"/>
          <w:b/>
          <w:sz w:val="24"/>
        </w:rPr>
        <w:lastRenderedPageBreak/>
        <w:t xml:space="preserve">DOSSIER 2 : </w:t>
      </w:r>
      <w:r w:rsidR="00B7242F" w:rsidRPr="009B39DC">
        <w:rPr>
          <w:rFonts w:ascii="Arial" w:hAnsi="Arial" w:cs="Arial"/>
          <w:b/>
          <w:sz w:val="24"/>
        </w:rPr>
        <w:t>Construire une image et veiller à l’e-réputation</w:t>
      </w:r>
      <w:r w:rsidR="00DB608C">
        <w:rPr>
          <w:rFonts w:ascii="Arial" w:hAnsi="Arial" w:cs="Arial"/>
          <w:b/>
          <w:sz w:val="24"/>
        </w:rPr>
        <w:t xml:space="preserve"> </w:t>
      </w:r>
    </w:p>
    <w:p w14:paraId="289CC531" w14:textId="77777777" w:rsidR="00A447AC" w:rsidRPr="00663118" w:rsidRDefault="00A447AC">
      <w:pPr>
        <w:rPr>
          <w:rFonts w:ascii="Arial" w:hAnsi="Arial" w:cs="Arial"/>
          <w:b/>
        </w:rPr>
      </w:pPr>
    </w:p>
    <w:p w14:paraId="2145AC2A" w14:textId="3B5B0D2E" w:rsidR="00A447AC" w:rsidRDefault="00143CFC" w:rsidP="002B4F8A">
      <w:pPr>
        <w:suppressAutoHyphens w:val="0"/>
        <w:spacing w:after="160"/>
        <w:jc w:val="both"/>
        <w:rPr>
          <w:rFonts w:ascii="Arial" w:hAnsi="Arial" w:cs="Arial"/>
          <w:b/>
        </w:rPr>
      </w:pPr>
      <w:r w:rsidRPr="00663118">
        <w:rPr>
          <w:rFonts w:ascii="Arial" w:hAnsi="Arial" w:cs="Arial"/>
          <w:b/>
        </w:rPr>
        <w:t xml:space="preserve">2.1 </w:t>
      </w:r>
      <w:r w:rsidR="00555954" w:rsidRPr="00663118">
        <w:rPr>
          <w:rFonts w:ascii="Arial" w:hAnsi="Arial" w:cs="Arial"/>
          <w:b/>
        </w:rPr>
        <w:t>Présent</w:t>
      </w:r>
      <w:r w:rsidRPr="00663118">
        <w:rPr>
          <w:rFonts w:ascii="Arial" w:hAnsi="Arial" w:cs="Arial"/>
          <w:b/>
        </w:rPr>
        <w:t xml:space="preserve">er les externalités </w:t>
      </w:r>
      <w:r w:rsidR="00555954" w:rsidRPr="00663118">
        <w:rPr>
          <w:rFonts w:ascii="Arial" w:hAnsi="Arial" w:cs="Arial"/>
          <w:b/>
        </w:rPr>
        <w:t xml:space="preserve">négatives </w:t>
      </w:r>
      <w:r w:rsidRPr="00663118">
        <w:rPr>
          <w:rFonts w:ascii="Arial" w:hAnsi="Arial" w:cs="Arial"/>
          <w:b/>
        </w:rPr>
        <w:t xml:space="preserve">des stations de montagne et les </w:t>
      </w:r>
      <w:r w:rsidR="0039594E">
        <w:rPr>
          <w:rFonts w:ascii="Arial" w:hAnsi="Arial" w:cs="Arial"/>
          <w:b/>
        </w:rPr>
        <w:t xml:space="preserve">solutions </w:t>
      </w:r>
      <w:r w:rsidR="002B0EC8" w:rsidRPr="00663118">
        <w:rPr>
          <w:rFonts w:ascii="Arial" w:hAnsi="Arial" w:cs="Arial"/>
          <w:b/>
        </w:rPr>
        <w:t>pour y remédier</w:t>
      </w:r>
      <w:r w:rsidRPr="00663118">
        <w:rPr>
          <w:rFonts w:ascii="Arial" w:hAnsi="Arial" w:cs="Arial"/>
          <w:b/>
        </w:rPr>
        <w:t>.</w:t>
      </w:r>
      <w:r w:rsidR="00DB608C">
        <w:rPr>
          <w:rFonts w:ascii="Arial" w:hAnsi="Arial" w:cs="Arial"/>
          <w:b/>
        </w:rPr>
        <w:t xml:space="preserve"> </w:t>
      </w:r>
    </w:p>
    <w:p w14:paraId="08EA860D" w14:textId="77768B8B" w:rsidR="00DB608C" w:rsidRPr="00DB608C" w:rsidRDefault="00DB608C" w:rsidP="002B4F8A">
      <w:pPr>
        <w:suppressAutoHyphens w:val="0"/>
        <w:spacing w:after="160"/>
        <w:jc w:val="both"/>
        <w:rPr>
          <w:rFonts w:ascii="Arial" w:hAnsi="Arial" w:cs="Arial"/>
          <w:b/>
          <w:color w:val="FF0000"/>
        </w:rPr>
      </w:pP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4673"/>
        <w:gridCol w:w="4678"/>
      </w:tblGrid>
      <w:tr w:rsidR="00A447AC" w:rsidRPr="00663118" w14:paraId="1D9BCFE4" w14:textId="77777777" w:rsidTr="004B1FD1">
        <w:tc>
          <w:tcPr>
            <w:tcW w:w="4673" w:type="dxa"/>
          </w:tcPr>
          <w:p w14:paraId="28255C71" w14:textId="19D44E62" w:rsidR="00A447AC" w:rsidRPr="00663118" w:rsidRDefault="00143CFC" w:rsidP="002B4F8A">
            <w:pPr>
              <w:jc w:val="both"/>
              <w:rPr>
                <w:rFonts w:ascii="Arial" w:hAnsi="Arial" w:cs="Arial"/>
                <w:b/>
                <w:bCs/>
              </w:rPr>
            </w:pPr>
            <w:r w:rsidRPr="00663118">
              <w:rPr>
                <w:rFonts w:ascii="Arial" w:hAnsi="Arial" w:cs="Arial"/>
                <w:b/>
                <w:bCs/>
              </w:rPr>
              <w:t xml:space="preserve">Externalités </w:t>
            </w:r>
            <w:r w:rsidR="009F2943" w:rsidRPr="00663118">
              <w:rPr>
                <w:rFonts w:ascii="Arial" w:hAnsi="Arial" w:cs="Arial"/>
                <w:b/>
                <w:bCs/>
              </w:rPr>
              <w:t>négatives</w:t>
            </w:r>
            <w:r w:rsidR="00DB608C"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4678" w:type="dxa"/>
          </w:tcPr>
          <w:p w14:paraId="3C582BF9" w14:textId="00CFB4E3" w:rsidR="00A447AC" w:rsidRPr="00663118" w:rsidRDefault="00143CFC" w:rsidP="002B4F8A">
            <w:pPr>
              <w:jc w:val="both"/>
              <w:rPr>
                <w:rFonts w:ascii="Arial" w:hAnsi="Arial" w:cs="Arial"/>
                <w:b/>
                <w:bCs/>
              </w:rPr>
            </w:pPr>
            <w:r w:rsidRPr="00663118">
              <w:rPr>
                <w:rFonts w:ascii="Arial" w:hAnsi="Arial" w:cs="Arial"/>
                <w:b/>
                <w:bCs/>
              </w:rPr>
              <w:t>Remédiations</w:t>
            </w:r>
            <w:r w:rsidR="00DB608C">
              <w:rPr>
                <w:rFonts w:ascii="Arial" w:hAnsi="Arial" w:cs="Arial"/>
                <w:b/>
                <w:bCs/>
              </w:rPr>
              <w:t xml:space="preserve"> </w:t>
            </w:r>
          </w:p>
        </w:tc>
      </w:tr>
      <w:tr w:rsidR="00A447AC" w:rsidRPr="00663118" w14:paraId="3B5B1C01" w14:textId="77777777" w:rsidTr="004B1FD1">
        <w:tc>
          <w:tcPr>
            <w:tcW w:w="4673" w:type="dxa"/>
          </w:tcPr>
          <w:p w14:paraId="7D832EE6" w14:textId="77777777" w:rsidR="00A447AC" w:rsidRPr="00663118" w:rsidRDefault="00143CFC" w:rsidP="002B4F8A">
            <w:pPr>
              <w:jc w:val="both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Circulation automobile</w:t>
            </w:r>
          </w:p>
        </w:tc>
        <w:tc>
          <w:tcPr>
            <w:tcW w:w="4678" w:type="dxa"/>
          </w:tcPr>
          <w:p w14:paraId="2CAB1BED" w14:textId="77777777" w:rsidR="00A447AC" w:rsidRPr="00663118" w:rsidRDefault="00143CFC" w:rsidP="002B4F8A">
            <w:pPr>
              <w:jc w:val="both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Développement des transports en commun sur la Vallée, mobilité douce</w:t>
            </w:r>
            <w:r w:rsidR="00A147A2" w:rsidRPr="00663118">
              <w:rPr>
                <w:rFonts w:ascii="Arial" w:hAnsi="Arial" w:cs="Arial"/>
              </w:rPr>
              <w:t xml:space="preserve"> (véhicules électriques)</w:t>
            </w:r>
            <w:r w:rsidRPr="00663118">
              <w:rPr>
                <w:rFonts w:ascii="Arial" w:hAnsi="Arial" w:cs="Arial"/>
              </w:rPr>
              <w:t xml:space="preserve"> </w:t>
            </w:r>
          </w:p>
        </w:tc>
      </w:tr>
      <w:tr w:rsidR="00A447AC" w:rsidRPr="00663118" w14:paraId="1A81CE77" w14:textId="77777777" w:rsidTr="004B1FD1">
        <w:tc>
          <w:tcPr>
            <w:tcW w:w="4673" w:type="dxa"/>
          </w:tcPr>
          <w:p w14:paraId="314E2217" w14:textId="77777777" w:rsidR="00A447AC" w:rsidRPr="00663118" w:rsidRDefault="00143CFC" w:rsidP="00284368">
            <w:pPr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Participation au réchauffement climatique</w:t>
            </w:r>
          </w:p>
        </w:tc>
        <w:tc>
          <w:tcPr>
            <w:tcW w:w="4678" w:type="dxa"/>
          </w:tcPr>
          <w:p w14:paraId="1D7E8A06" w14:textId="77777777" w:rsidR="00A447AC" w:rsidRPr="00663118" w:rsidRDefault="00143CFC" w:rsidP="002B4F8A">
            <w:pPr>
              <w:jc w:val="both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Mise en place d’un plan climat</w:t>
            </w:r>
            <w:r w:rsidR="00D51439" w:rsidRPr="00663118">
              <w:rPr>
                <w:rFonts w:ascii="Arial" w:hAnsi="Arial" w:cs="Arial"/>
              </w:rPr>
              <w:t xml:space="preserve"> pour réduire les émissions de CO2</w:t>
            </w:r>
          </w:p>
        </w:tc>
      </w:tr>
      <w:tr w:rsidR="00A447AC" w:rsidRPr="00663118" w14:paraId="7C9BC8C6" w14:textId="77777777" w:rsidTr="004B1FD1">
        <w:tc>
          <w:tcPr>
            <w:tcW w:w="4673" w:type="dxa"/>
          </w:tcPr>
          <w:p w14:paraId="00DA6D3F" w14:textId="77777777" w:rsidR="00A447AC" w:rsidRPr="00663118" w:rsidRDefault="00143CFC" w:rsidP="002B4F8A">
            <w:pPr>
              <w:jc w:val="both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Modification de la culture montagnarde et des activités traditionnelles de montagne</w:t>
            </w:r>
          </w:p>
        </w:tc>
        <w:tc>
          <w:tcPr>
            <w:tcW w:w="4678" w:type="dxa"/>
          </w:tcPr>
          <w:p w14:paraId="569DBE56" w14:textId="77777777" w:rsidR="00A447AC" w:rsidRPr="00663118" w:rsidRDefault="00143CFC" w:rsidP="002B4F8A">
            <w:pPr>
              <w:jc w:val="both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Maintien des activités pastorales</w:t>
            </w:r>
            <w:r w:rsidR="00D51439" w:rsidRPr="00663118">
              <w:rPr>
                <w:rFonts w:ascii="Arial" w:hAnsi="Arial" w:cs="Arial"/>
              </w:rPr>
              <w:t xml:space="preserve"> (élevages d’animaux</w:t>
            </w:r>
            <w:r w:rsidR="004B1FD1" w:rsidRPr="00663118">
              <w:rPr>
                <w:rFonts w:ascii="Arial" w:hAnsi="Arial" w:cs="Arial"/>
              </w:rPr>
              <w:t xml:space="preserve"> dans les alpages</w:t>
            </w:r>
            <w:r w:rsidR="00D51439" w:rsidRPr="00663118">
              <w:rPr>
                <w:rFonts w:ascii="Arial" w:hAnsi="Arial" w:cs="Arial"/>
              </w:rPr>
              <w:t>)</w:t>
            </w:r>
          </w:p>
        </w:tc>
      </w:tr>
      <w:tr w:rsidR="00A447AC" w:rsidRPr="00663118" w14:paraId="1EAF6BA4" w14:textId="77777777" w:rsidTr="004B1FD1">
        <w:tc>
          <w:tcPr>
            <w:tcW w:w="4673" w:type="dxa"/>
          </w:tcPr>
          <w:p w14:paraId="7F724FEF" w14:textId="77777777" w:rsidR="00A447AC" w:rsidRPr="00663118" w:rsidRDefault="00143CFC" w:rsidP="002B4F8A">
            <w:pPr>
              <w:jc w:val="both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Création de déchets et consommation de matières premières</w:t>
            </w:r>
          </w:p>
        </w:tc>
        <w:tc>
          <w:tcPr>
            <w:tcW w:w="4678" w:type="dxa"/>
          </w:tcPr>
          <w:p w14:paraId="5F717557" w14:textId="77777777" w:rsidR="00A447AC" w:rsidRPr="00663118" w:rsidRDefault="00143CFC" w:rsidP="002B4F8A">
            <w:pPr>
              <w:jc w:val="both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Réduction des déchets, tri</w:t>
            </w:r>
            <w:r w:rsidR="004B1FD1" w:rsidRPr="00663118">
              <w:rPr>
                <w:rFonts w:ascii="Arial" w:hAnsi="Arial" w:cs="Arial"/>
              </w:rPr>
              <w:t>, journées de ramassage des détritus</w:t>
            </w:r>
            <w:r w:rsidRPr="00663118">
              <w:rPr>
                <w:rFonts w:ascii="Arial" w:hAnsi="Arial" w:cs="Arial"/>
              </w:rPr>
              <w:t>…</w:t>
            </w:r>
          </w:p>
        </w:tc>
      </w:tr>
      <w:tr w:rsidR="00A447AC" w:rsidRPr="00663118" w14:paraId="54A7554B" w14:textId="77777777" w:rsidTr="004B1FD1">
        <w:tc>
          <w:tcPr>
            <w:tcW w:w="4673" w:type="dxa"/>
          </w:tcPr>
          <w:p w14:paraId="4AC12EAC" w14:textId="77777777" w:rsidR="00A447AC" w:rsidRPr="00663118" w:rsidRDefault="00143CFC" w:rsidP="002B4F8A">
            <w:pPr>
              <w:jc w:val="both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Perte de biodiversité</w:t>
            </w:r>
          </w:p>
        </w:tc>
        <w:tc>
          <w:tcPr>
            <w:tcW w:w="4678" w:type="dxa"/>
          </w:tcPr>
          <w:p w14:paraId="702849E2" w14:textId="77777777" w:rsidR="00A447AC" w:rsidRPr="00663118" w:rsidRDefault="004B1FD1" w:rsidP="002B4F8A">
            <w:pPr>
              <w:jc w:val="both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Préserver au maximum l</w:t>
            </w:r>
            <w:r w:rsidR="00143CFC" w:rsidRPr="00663118">
              <w:rPr>
                <w:rFonts w:ascii="Arial" w:hAnsi="Arial" w:cs="Arial"/>
              </w:rPr>
              <w:t>a richesse naturelle</w:t>
            </w:r>
            <w:r w:rsidRPr="00663118">
              <w:rPr>
                <w:rFonts w:ascii="Arial" w:hAnsi="Arial" w:cs="Arial"/>
              </w:rPr>
              <w:t xml:space="preserve"> de la station (protection de la faune et de la flore)</w:t>
            </w:r>
          </w:p>
        </w:tc>
      </w:tr>
      <w:tr w:rsidR="00A447AC" w:rsidRPr="00663118" w14:paraId="5B928634" w14:textId="77777777" w:rsidTr="004B1FD1">
        <w:tc>
          <w:tcPr>
            <w:tcW w:w="4673" w:type="dxa"/>
          </w:tcPr>
          <w:p w14:paraId="327FF131" w14:textId="77777777" w:rsidR="00A447AC" w:rsidRPr="00663118" w:rsidRDefault="00143CFC" w:rsidP="002B4F8A">
            <w:pPr>
              <w:jc w:val="both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>Consommation d’eau, d’énergie</w:t>
            </w:r>
          </w:p>
        </w:tc>
        <w:tc>
          <w:tcPr>
            <w:tcW w:w="4678" w:type="dxa"/>
          </w:tcPr>
          <w:p w14:paraId="7154C18F" w14:textId="77777777" w:rsidR="00A447AC" w:rsidRPr="00663118" w:rsidRDefault="00143CFC" w:rsidP="002B4F8A">
            <w:pPr>
              <w:jc w:val="both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 xml:space="preserve">Constructions totalement durables, gestion </w:t>
            </w:r>
            <w:r w:rsidR="004B1FD1" w:rsidRPr="00663118">
              <w:rPr>
                <w:rFonts w:ascii="Arial" w:hAnsi="Arial" w:cs="Arial"/>
              </w:rPr>
              <w:t xml:space="preserve">optimale </w:t>
            </w:r>
            <w:r w:rsidRPr="00663118">
              <w:rPr>
                <w:rFonts w:ascii="Arial" w:hAnsi="Arial" w:cs="Arial"/>
              </w:rPr>
              <w:t>du damage et de la production de neige…</w:t>
            </w:r>
          </w:p>
        </w:tc>
      </w:tr>
    </w:tbl>
    <w:p w14:paraId="1F337174" w14:textId="77777777" w:rsidR="00A447AC" w:rsidRPr="00663118" w:rsidRDefault="00A447AC" w:rsidP="002B4F8A">
      <w:pPr>
        <w:jc w:val="both"/>
        <w:rPr>
          <w:rFonts w:ascii="Arial" w:hAnsi="Arial" w:cs="Arial"/>
        </w:rPr>
      </w:pPr>
    </w:p>
    <w:p w14:paraId="13942C96" w14:textId="77777777" w:rsidR="003F4A26" w:rsidRPr="00663118" w:rsidRDefault="003F4A26">
      <w:pPr>
        <w:spacing w:after="0" w:line="240" w:lineRule="auto"/>
        <w:rPr>
          <w:rFonts w:ascii="Arial" w:hAnsi="Arial" w:cs="Arial"/>
          <w:b/>
        </w:rPr>
      </w:pPr>
      <w:r w:rsidRPr="00663118">
        <w:rPr>
          <w:rFonts w:ascii="Arial" w:hAnsi="Arial" w:cs="Arial"/>
          <w:b/>
        </w:rPr>
        <w:br w:type="page"/>
      </w:r>
    </w:p>
    <w:p w14:paraId="367F27DF" w14:textId="2F1577B4" w:rsidR="00E63C88" w:rsidRDefault="00E63C88" w:rsidP="00555954">
      <w:pPr>
        <w:jc w:val="both"/>
        <w:rPr>
          <w:rFonts w:ascii="Arial" w:hAnsi="Arial" w:cs="Arial"/>
          <w:b/>
          <w:color w:val="FF0000"/>
        </w:rPr>
      </w:pPr>
      <w:r w:rsidRPr="00663118">
        <w:rPr>
          <w:rFonts w:ascii="Arial" w:hAnsi="Arial" w:cs="Arial"/>
          <w:b/>
        </w:rPr>
        <w:lastRenderedPageBreak/>
        <w:t xml:space="preserve">2.2 Réaliser un projet de contenu éditorial pour les mois de novembre, décembre, mars et </w:t>
      </w:r>
      <w:r w:rsidR="00704EBE" w:rsidRPr="00663118">
        <w:rPr>
          <w:rFonts w:ascii="Arial" w:hAnsi="Arial" w:cs="Arial"/>
          <w:b/>
        </w:rPr>
        <w:t>avril</w:t>
      </w:r>
      <w:r w:rsidRPr="00663118">
        <w:rPr>
          <w:rFonts w:ascii="Arial" w:hAnsi="Arial" w:cs="Arial"/>
          <w:b/>
        </w:rPr>
        <w:t xml:space="preserve"> des articles à paraître sur le site qui mettront en avant </w:t>
      </w:r>
      <w:r w:rsidR="003E5942">
        <w:rPr>
          <w:rFonts w:ascii="Arial" w:hAnsi="Arial" w:cs="Arial"/>
          <w:b/>
        </w:rPr>
        <w:t>les activités de la station et l’écoresponsabilité.</w:t>
      </w:r>
      <w:r w:rsidR="00DB608C">
        <w:rPr>
          <w:rFonts w:ascii="Arial" w:hAnsi="Arial" w:cs="Arial"/>
          <w:b/>
        </w:rPr>
        <w:t xml:space="preserve"> </w:t>
      </w:r>
    </w:p>
    <w:p w14:paraId="0970CBD7" w14:textId="77777777" w:rsidR="00A447AC" w:rsidRPr="00663118" w:rsidRDefault="00143CFC" w:rsidP="002B4F8A">
      <w:pPr>
        <w:suppressAutoHyphens w:val="0"/>
        <w:spacing w:after="160"/>
        <w:jc w:val="both"/>
        <w:rPr>
          <w:rFonts w:ascii="Arial" w:hAnsi="Arial" w:cs="Arial"/>
          <w:b/>
          <w:bCs/>
        </w:rPr>
      </w:pPr>
      <w:r w:rsidRPr="00663118">
        <w:rPr>
          <w:rFonts w:ascii="Arial" w:hAnsi="Arial" w:cs="Arial"/>
          <w:b/>
          <w:bCs/>
        </w:rPr>
        <w:t>Critères :</w:t>
      </w:r>
    </w:p>
    <w:p w14:paraId="47489E38" w14:textId="77777777" w:rsidR="00A447AC" w:rsidRPr="00663118" w:rsidRDefault="00D71A47" w:rsidP="00693558">
      <w:pPr>
        <w:suppressAutoHyphens w:val="0"/>
        <w:spacing w:after="160" w:line="240" w:lineRule="auto"/>
        <w:jc w:val="both"/>
        <w:rPr>
          <w:rFonts w:ascii="Arial" w:hAnsi="Arial" w:cs="Arial"/>
        </w:rPr>
      </w:pPr>
      <w:r w:rsidRPr="00663118">
        <w:rPr>
          <w:rFonts w:ascii="Arial" w:hAnsi="Arial" w:cs="Arial"/>
        </w:rPr>
        <w:t>Intégrer l’écoresponsabilité</w:t>
      </w:r>
      <w:r w:rsidR="00693558" w:rsidRPr="00663118">
        <w:rPr>
          <w:rFonts w:ascii="Arial" w:hAnsi="Arial" w:cs="Arial"/>
        </w:rPr>
        <w:t>, r</w:t>
      </w:r>
      <w:r w:rsidRPr="00663118">
        <w:rPr>
          <w:rFonts w:ascii="Arial" w:hAnsi="Arial" w:cs="Arial"/>
        </w:rPr>
        <w:t>édiger des titres</w:t>
      </w:r>
      <w:r w:rsidR="00693558" w:rsidRPr="00663118">
        <w:rPr>
          <w:rFonts w:ascii="Arial" w:hAnsi="Arial" w:cs="Arial"/>
        </w:rPr>
        <w:t>, donne</w:t>
      </w:r>
      <w:r w:rsidRPr="00663118">
        <w:rPr>
          <w:rFonts w:ascii="Arial" w:hAnsi="Arial" w:cs="Arial"/>
        </w:rPr>
        <w:t>r</w:t>
      </w:r>
      <w:r w:rsidR="00693558" w:rsidRPr="00663118">
        <w:rPr>
          <w:rFonts w:ascii="Arial" w:hAnsi="Arial" w:cs="Arial"/>
        </w:rPr>
        <w:t xml:space="preserve"> des idées de contenus</w:t>
      </w:r>
      <w:r w:rsidRPr="00663118">
        <w:rPr>
          <w:rFonts w:ascii="Arial" w:hAnsi="Arial" w:cs="Arial"/>
        </w:rPr>
        <w:t xml:space="preserve"> cohérents</w:t>
      </w:r>
      <w:r w:rsidR="00693558" w:rsidRPr="00663118">
        <w:rPr>
          <w:rFonts w:ascii="Arial" w:hAnsi="Arial" w:cs="Arial"/>
        </w:rPr>
        <w:t xml:space="preserve"> et adapt</w:t>
      </w:r>
      <w:r w:rsidRPr="00663118">
        <w:rPr>
          <w:rFonts w:ascii="Arial" w:hAnsi="Arial" w:cs="Arial"/>
        </w:rPr>
        <w:t>és</w:t>
      </w:r>
      <w:r w:rsidR="00693558" w:rsidRPr="00663118">
        <w:rPr>
          <w:rFonts w:ascii="Arial" w:hAnsi="Arial" w:cs="Arial"/>
        </w:rPr>
        <w:t xml:space="preserve"> aux saisons</w:t>
      </w:r>
      <w:r w:rsidR="004D3E52" w:rsidRPr="00663118">
        <w:rPr>
          <w:rFonts w:ascii="Arial" w:hAnsi="Arial" w:cs="Arial"/>
        </w:rPr>
        <w:t>.</w:t>
      </w:r>
    </w:p>
    <w:tbl>
      <w:tblPr>
        <w:tblStyle w:val="Grilledutableau"/>
        <w:tblW w:w="9351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547"/>
        <w:gridCol w:w="6804"/>
      </w:tblGrid>
      <w:tr w:rsidR="00AB7DE3" w:rsidRPr="00663118" w14:paraId="747C470D" w14:textId="77777777" w:rsidTr="00831822">
        <w:tc>
          <w:tcPr>
            <w:tcW w:w="2547" w:type="dxa"/>
            <w:tcBorders>
              <w:top w:val="single" w:sz="24" w:space="0" w:color="auto"/>
              <w:left w:val="single" w:sz="24" w:space="0" w:color="auto"/>
              <w:bottom w:val="nil"/>
              <w:right w:val="nil"/>
            </w:tcBorders>
          </w:tcPr>
          <w:p w14:paraId="47EA9D24" w14:textId="77777777" w:rsidR="00AB7DE3" w:rsidRPr="00663118" w:rsidRDefault="00AB7DE3" w:rsidP="00AB7DE3">
            <w:pPr>
              <w:suppressAutoHyphens w:val="0"/>
              <w:spacing w:after="160"/>
              <w:jc w:val="both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</w:rPr>
              <w:t xml:space="preserve"> </w:t>
            </w:r>
            <w:r w:rsidRPr="00663118">
              <w:rPr>
                <w:rFonts w:ascii="Arial" w:hAnsi="Arial" w:cs="Arial"/>
                <w:b/>
                <w:bCs/>
                <w:i/>
                <w:iCs/>
                <w:color w:val="000000"/>
              </w:rPr>
              <w:t>Date article 1</w:t>
            </w:r>
          </w:p>
        </w:tc>
        <w:tc>
          <w:tcPr>
            <w:tcW w:w="6804" w:type="dxa"/>
            <w:tcBorders>
              <w:top w:val="single" w:sz="24" w:space="0" w:color="auto"/>
              <w:left w:val="nil"/>
              <w:bottom w:val="nil"/>
              <w:right w:val="single" w:sz="24" w:space="0" w:color="auto"/>
            </w:tcBorders>
          </w:tcPr>
          <w:p w14:paraId="0E9B3CE8" w14:textId="77777777" w:rsidR="00AB7DE3" w:rsidRPr="00663118" w:rsidRDefault="00AB7DE3" w:rsidP="00AB7DE3">
            <w:pPr>
              <w:suppressAutoHyphens w:val="0"/>
              <w:spacing w:after="160"/>
              <w:jc w:val="both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  <w:color w:val="000000"/>
              </w:rPr>
              <w:t xml:space="preserve">8 novembre  </w:t>
            </w:r>
          </w:p>
        </w:tc>
      </w:tr>
      <w:tr w:rsidR="00AB7DE3" w:rsidRPr="00663118" w14:paraId="3393A70E" w14:textId="77777777" w:rsidTr="00831822">
        <w:tc>
          <w:tcPr>
            <w:tcW w:w="2547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5EBEB575" w14:textId="77777777" w:rsidR="00AB7DE3" w:rsidRPr="00663118" w:rsidRDefault="00AB7DE3" w:rsidP="00AB7DE3">
            <w:pPr>
              <w:suppressAutoHyphens w:val="0"/>
              <w:spacing w:after="160"/>
              <w:jc w:val="both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  <w:b/>
                <w:bCs/>
                <w:i/>
                <w:iCs/>
                <w:color w:val="000000"/>
              </w:rPr>
              <w:t>Titre de l’article</w:t>
            </w:r>
          </w:p>
        </w:tc>
        <w:tc>
          <w:tcPr>
            <w:tcW w:w="6804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55442D88" w14:textId="77777777" w:rsidR="00AB7DE3" w:rsidRPr="00663118" w:rsidRDefault="00AB7DE3" w:rsidP="00AB7DE3">
            <w:pPr>
              <w:suppressAutoHyphens w:val="0"/>
              <w:spacing w:after="160"/>
              <w:jc w:val="both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  <w:color w:val="000000"/>
              </w:rPr>
              <w:t>Préparez votre équipement d’hiver !</w:t>
            </w:r>
            <w:r w:rsidRPr="00663118">
              <w:rPr>
                <w:rFonts w:ascii="Arial" w:hAnsi="Arial" w:cs="Arial"/>
                <w:color w:val="000000"/>
                <w:kern w:val="2"/>
              </w:rPr>
              <w:t xml:space="preserve"> </w:t>
            </w:r>
          </w:p>
        </w:tc>
      </w:tr>
      <w:tr w:rsidR="00AB7DE3" w:rsidRPr="00663118" w14:paraId="039FFBBB" w14:textId="77777777" w:rsidTr="00831822">
        <w:tc>
          <w:tcPr>
            <w:tcW w:w="2547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427C8619" w14:textId="77777777" w:rsidR="00AB7DE3" w:rsidRPr="00663118" w:rsidRDefault="00AB7DE3" w:rsidP="00AB7DE3">
            <w:pPr>
              <w:suppressAutoHyphens w:val="0"/>
              <w:spacing w:after="160"/>
              <w:jc w:val="both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  <w:b/>
                <w:bCs/>
                <w:i/>
                <w:iCs/>
                <w:color w:val="000000"/>
              </w:rPr>
              <w:t>Objectifs de l’article</w:t>
            </w:r>
          </w:p>
        </w:tc>
        <w:tc>
          <w:tcPr>
            <w:tcW w:w="6804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3E3147E5" w14:textId="77777777" w:rsidR="00AB7DE3" w:rsidRPr="00663118" w:rsidRDefault="00AB7DE3" w:rsidP="00AB7DE3">
            <w:pPr>
              <w:suppressAutoHyphens w:val="0"/>
              <w:spacing w:after="160"/>
              <w:jc w:val="both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  <w:color w:val="000000"/>
              </w:rPr>
              <w:t>Éveiller l’attention, l’intérêt pour les activités d’hiver au M</w:t>
            </w:r>
            <w:r w:rsidR="00F524F2" w:rsidRPr="00663118">
              <w:rPr>
                <w:rFonts w:ascii="Arial" w:hAnsi="Arial" w:cs="Arial"/>
                <w:color w:val="000000"/>
              </w:rPr>
              <w:t>ARKSTEIN</w:t>
            </w:r>
            <w:r w:rsidRPr="00663118">
              <w:rPr>
                <w:rFonts w:ascii="Arial" w:hAnsi="Arial" w:cs="Arial"/>
                <w:color w:val="000000"/>
              </w:rPr>
              <w:t>.</w:t>
            </w:r>
          </w:p>
        </w:tc>
      </w:tr>
      <w:tr w:rsidR="00AB7DE3" w:rsidRPr="00663118" w14:paraId="03C3192C" w14:textId="77777777" w:rsidTr="00831822">
        <w:tc>
          <w:tcPr>
            <w:tcW w:w="2547" w:type="dxa"/>
            <w:tcBorders>
              <w:top w:val="nil"/>
              <w:left w:val="single" w:sz="24" w:space="0" w:color="auto"/>
              <w:bottom w:val="single" w:sz="24" w:space="0" w:color="auto"/>
              <w:right w:val="nil"/>
            </w:tcBorders>
          </w:tcPr>
          <w:p w14:paraId="2B88D8C0" w14:textId="77777777" w:rsidR="00AB7DE3" w:rsidRPr="00663118" w:rsidRDefault="00AB7DE3" w:rsidP="00AB7DE3">
            <w:pPr>
              <w:suppressAutoHyphens w:val="0"/>
              <w:spacing w:after="160"/>
              <w:jc w:val="both"/>
              <w:rPr>
                <w:rFonts w:ascii="Arial" w:hAnsi="Arial" w:cs="Arial"/>
              </w:rPr>
            </w:pPr>
            <w:r w:rsidRPr="00663118">
              <w:rPr>
                <w:rFonts w:ascii="Arial" w:hAnsi="Arial" w:cs="Arial"/>
                <w:b/>
                <w:bCs/>
                <w:i/>
                <w:iCs/>
                <w:color w:val="000000"/>
              </w:rPr>
              <w:t>Idées de contenu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24" w:space="0" w:color="auto"/>
              <w:right w:val="single" w:sz="24" w:space="0" w:color="auto"/>
            </w:tcBorders>
          </w:tcPr>
          <w:p w14:paraId="3BF010D9" w14:textId="77777777" w:rsidR="00AB7DE3" w:rsidRPr="00663118" w:rsidRDefault="00AB7DE3" w:rsidP="00AB7DE3">
            <w:pPr>
              <w:suppressAutoHyphens w:val="0"/>
              <w:spacing w:after="160"/>
              <w:jc w:val="both"/>
              <w:rPr>
                <w:rFonts w:ascii="Arial" w:hAnsi="Arial" w:cs="Arial"/>
                <w:color w:val="000000"/>
              </w:rPr>
            </w:pPr>
            <w:r w:rsidRPr="00663118">
              <w:rPr>
                <w:rFonts w:ascii="Arial" w:hAnsi="Arial" w:cs="Arial"/>
                <w:color w:val="000000"/>
              </w:rPr>
              <w:t>Donner des conseils, indiquer des adresses, des bons plans, des astuces (préparation du matériel, bonnes affaires d’avant saison…)</w:t>
            </w:r>
          </w:p>
        </w:tc>
      </w:tr>
      <w:tr w:rsidR="00F524F2" w:rsidRPr="00663118" w14:paraId="3AA99AEB" w14:textId="77777777" w:rsidTr="00831822">
        <w:tc>
          <w:tcPr>
            <w:tcW w:w="2547" w:type="dxa"/>
            <w:tcBorders>
              <w:top w:val="single" w:sz="24" w:space="0" w:color="auto"/>
              <w:left w:val="single" w:sz="24" w:space="0" w:color="auto"/>
              <w:bottom w:val="nil"/>
              <w:right w:val="nil"/>
            </w:tcBorders>
          </w:tcPr>
          <w:p w14:paraId="6EA95345" w14:textId="77777777" w:rsidR="00F524F2" w:rsidRPr="00663118" w:rsidRDefault="00F524F2" w:rsidP="00F524F2">
            <w:pPr>
              <w:suppressAutoHyphens w:val="0"/>
              <w:spacing w:after="160"/>
              <w:jc w:val="both"/>
              <w:rPr>
                <w:rFonts w:ascii="Arial" w:hAnsi="Arial" w:cs="Arial"/>
                <w:b/>
                <w:bCs/>
                <w:i/>
                <w:iCs/>
                <w:color w:val="000000"/>
              </w:rPr>
            </w:pPr>
            <w:r w:rsidRPr="00663118">
              <w:rPr>
                <w:rFonts w:ascii="Arial" w:hAnsi="Arial" w:cs="Arial"/>
                <w:b/>
                <w:bCs/>
                <w:i/>
                <w:iCs/>
                <w:color w:val="000000"/>
              </w:rPr>
              <w:t xml:space="preserve">Date article 2 </w:t>
            </w:r>
          </w:p>
        </w:tc>
        <w:tc>
          <w:tcPr>
            <w:tcW w:w="6804" w:type="dxa"/>
            <w:tcBorders>
              <w:top w:val="single" w:sz="24" w:space="0" w:color="auto"/>
              <w:left w:val="nil"/>
              <w:bottom w:val="nil"/>
              <w:right w:val="single" w:sz="24" w:space="0" w:color="auto"/>
            </w:tcBorders>
          </w:tcPr>
          <w:p w14:paraId="70EC774C" w14:textId="77777777" w:rsidR="00F524F2" w:rsidRPr="00663118" w:rsidRDefault="00F524F2" w:rsidP="00F524F2">
            <w:pPr>
              <w:suppressAutoHyphens w:val="0"/>
              <w:spacing w:after="160"/>
              <w:jc w:val="both"/>
              <w:rPr>
                <w:rFonts w:ascii="Arial" w:hAnsi="Arial" w:cs="Arial"/>
                <w:color w:val="000000"/>
              </w:rPr>
            </w:pPr>
            <w:r w:rsidRPr="00663118">
              <w:rPr>
                <w:rFonts w:ascii="Arial" w:hAnsi="Arial" w:cs="Arial"/>
                <w:color w:val="000000"/>
              </w:rPr>
              <w:t>8 décembre</w:t>
            </w:r>
          </w:p>
        </w:tc>
      </w:tr>
      <w:tr w:rsidR="00F524F2" w:rsidRPr="00663118" w14:paraId="67C5F502" w14:textId="77777777" w:rsidTr="00831822">
        <w:tc>
          <w:tcPr>
            <w:tcW w:w="2547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17A8EA09" w14:textId="77777777" w:rsidR="00F524F2" w:rsidRPr="00663118" w:rsidRDefault="00F524F2" w:rsidP="00F524F2">
            <w:pPr>
              <w:suppressAutoHyphens w:val="0"/>
              <w:spacing w:after="160"/>
              <w:jc w:val="both"/>
              <w:rPr>
                <w:rFonts w:ascii="Arial" w:hAnsi="Arial" w:cs="Arial"/>
                <w:b/>
                <w:bCs/>
                <w:i/>
                <w:iCs/>
                <w:color w:val="000000"/>
              </w:rPr>
            </w:pPr>
            <w:r w:rsidRPr="00663118">
              <w:rPr>
                <w:rFonts w:ascii="Arial" w:hAnsi="Arial" w:cs="Arial"/>
                <w:b/>
                <w:bCs/>
                <w:i/>
                <w:iCs/>
                <w:color w:val="000000"/>
              </w:rPr>
              <w:t>Titre de l’article</w:t>
            </w:r>
          </w:p>
        </w:tc>
        <w:tc>
          <w:tcPr>
            <w:tcW w:w="6804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46272BBE" w14:textId="77777777" w:rsidR="00F524F2" w:rsidRPr="00663118" w:rsidRDefault="00F524F2" w:rsidP="00F524F2">
            <w:pPr>
              <w:suppressAutoHyphens w:val="0"/>
              <w:spacing w:after="160"/>
              <w:jc w:val="both"/>
              <w:rPr>
                <w:rFonts w:ascii="Arial" w:hAnsi="Arial" w:cs="Arial"/>
                <w:color w:val="000000"/>
              </w:rPr>
            </w:pPr>
            <w:r w:rsidRPr="00663118">
              <w:rPr>
                <w:rFonts w:ascii="Arial" w:hAnsi="Arial" w:cs="Arial"/>
                <w:color w:val="000000"/>
              </w:rPr>
              <w:t>Le MARKSTEIN est enneigé, profitez-en !!</w:t>
            </w:r>
          </w:p>
        </w:tc>
      </w:tr>
      <w:tr w:rsidR="00F524F2" w:rsidRPr="00663118" w14:paraId="41ABC56F" w14:textId="77777777" w:rsidTr="00831822">
        <w:tc>
          <w:tcPr>
            <w:tcW w:w="2547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30553787" w14:textId="77777777" w:rsidR="00F524F2" w:rsidRPr="00663118" w:rsidRDefault="00F524F2" w:rsidP="00F524F2">
            <w:pPr>
              <w:suppressAutoHyphens w:val="0"/>
              <w:spacing w:after="160"/>
              <w:jc w:val="both"/>
              <w:rPr>
                <w:rFonts w:ascii="Arial" w:hAnsi="Arial" w:cs="Arial"/>
                <w:b/>
                <w:bCs/>
                <w:i/>
                <w:iCs/>
                <w:color w:val="000000"/>
              </w:rPr>
            </w:pPr>
            <w:r w:rsidRPr="00663118">
              <w:rPr>
                <w:rFonts w:ascii="Arial" w:hAnsi="Arial" w:cs="Arial"/>
                <w:b/>
                <w:bCs/>
                <w:i/>
                <w:iCs/>
                <w:color w:val="000000"/>
              </w:rPr>
              <w:t>Objectifs de l’article</w:t>
            </w:r>
          </w:p>
        </w:tc>
        <w:tc>
          <w:tcPr>
            <w:tcW w:w="6804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503FFBCD" w14:textId="77777777" w:rsidR="00F524F2" w:rsidRPr="00663118" w:rsidRDefault="00F524F2" w:rsidP="00F524F2">
            <w:pPr>
              <w:suppressAutoHyphens w:val="0"/>
              <w:spacing w:after="160"/>
              <w:jc w:val="both"/>
              <w:rPr>
                <w:rFonts w:ascii="Arial" w:hAnsi="Arial" w:cs="Arial"/>
                <w:color w:val="000000"/>
              </w:rPr>
            </w:pPr>
            <w:r w:rsidRPr="00663118">
              <w:rPr>
                <w:rFonts w:ascii="Arial" w:hAnsi="Arial" w:cs="Arial"/>
                <w:color w:val="000000"/>
              </w:rPr>
              <w:t>Créer le désir de se rendre au MARKSTEIN.</w:t>
            </w:r>
          </w:p>
        </w:tc>
      </w:tr>
      <w:tr w:rsidR="00F524F2" w:rsidRPr="00663118" w14:paraId="17E3BD51" w14:textId="77777777" w:rsidTr="00831822">
        <w:tc>
          <w:tcPr>
            <w:tcW w:w="2547" w:type="dxa"/>
            <w:tcBorders>
              <w:top w:val="nil"/>
              <w:left w:val="single" w:sz="24" w:space="0" w:color="auto"/>
              <w:bottom w:val="single" w:sz="24" w:space="0" w:color="auto"/>
              <w:right w:val="nil"/>
            </w:tcBorders>
          </w:tcPr>
          <w:p w14:paraId="75C2049E" w14:textId="77777777" w:rsidR="00F524F2" w:rsidRPr="00663118" w:rsidRDefault="00F524F2" w:rsidP="00F524F2">
            <w:pPr>
              <w:suppressAutoHyphens w:val="0"/>
              <w:spacing w:after="160"/>
              <w:jc w:val="both"/>
              <w:rPr>
                <w:rFonts w:ascii="Arial" w:hAnsi="Arial" w:cs="Arial"/>
                <w:b/>
                <w:bCs/>
                <w:i/>
                <w:iCs/>
                <w:color w:val="000000"/>
              </w:rPr>
            </w:pPr>
            <w:r w:rsidRPr="00663118">
              <w:rPr>
                <w:rFonts w:ascii="Arial" w:hAnsi="Arial" w:cs="Arial"/>
                <w:b/>
                <w:bCs/>
                <w:i/>
                <w:iCs/>
                <w:color w:val="000000"/>
              </w:rPr>
              <w:t>Idées de contenu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24" w:space="0" w:color="auto"/>
              <w:right w:val="single" w:sz="24" w:space="0" w:color="auto"/>
            </w:tcBorders>
          </w:tcPr>
          <w:p w14:paraId="2F3824AD" w14:textId="77777777" w:rsidR="00F524F2" w:rsidRPr="00663118" w:rsidRDefault="00F524F2" w:rsidP="00F524F2">
            <w:pPr>
              <w:suppressAutoHyphens w:val="0"/>
              <w:spacing w:after="160"/>
              <w:jc w:val="both"/>
              <w:rPr>
                <w:rFonts w:ascii="Arial" w:hAnsi="Arial" w:cs="Arial"/>
                <w:color w:val="000000"/>
              </w:rPr>
            </w:pPr>
            <w:r w:rsidRPr="00663118">
              <w:rPr>
                <w:rFonts w:ascii="Arial" w:hAnsi="Arial" w:cs="Arial"/>
                <w:color w:val="000000"/>
              </w:rPr>
              <w:t>Indiquer les conseils utiles pour réserver les forfaits, les locations de skis et les logements à proximité…</w:t>
            </w:r>
          </w:p>
        </w:tc>
      </w:tr>
      <w:tr w:rsidR="00F524F2" w:rsidRPr="00663118" w14:paraId="42AF318E" w14:textId="77777777" w:rsidTr="00831822">
        <w:tc>
          <w:tcPr>
            <w:tcW w:w="2547" w:type="dxa"/>
            <w:tcBorders>
              <w:top w:val="single" w:sz="24" w:space="0" w:color="auto"/>
              <w:left w:val="single" w:sz="24" w:space="0" w:color="auto"/>
              <w:bottom w:val="nil"/>
              <w:right w:val="nil"/>
            </w:tcBorders>
          </w:tcPr>
          <w:p w14:paraId="16E2964F" w14:textId="77777777" w:rsidR="00F524F2" w:rsidRPr="00663118" w:rsidRDefault="00F524F2" w:rsidP="00F524F2">
            <w:pPr>
              <w:suppressAutoHyphens w:val="0"/>
              <w:spacing w:after="160"/>
              <w:jc w:val="both"/>
              <w:rPr>
                <w:rFonts w:ascii="Arial" w:hAnsi="Arial" w:cs="Arial"/>
                <w:b/>
                <w:bCs/>
                <w:i/>
                <w:iCs/>
                <w:color w:val="000000"/>
              </w:rPr>
            </w:pPr>
            <w:r w:rsidRPr="00663118">
              <w:rPr>
                <w:rFonts w:ascii="Arial" w:hAnsi="Arial" w:cs="Arial"/>
                <w:b/>
                <w:bCs/>
                <w:i/>
                <w:iCs/>
                <w:color w:val="000000"/>
              </w:rPr>
              <w:t>Date article3</w:t>
            </w:r>
          </w:p>
        </w:tc>
        <w:tc>
          <w:tcPr>
            <w:tcW w:w="6804" w:type="dxa"/>
            <w:tcBorders>
              <w:top w:val="single" w:sz="24" w:space="0" w:color="auto"/>
              <w:left w:val="nil"/>
              <w:bottom w:val="nil"/>
              <w:right w:val="single" w:sz="24" w:space="0" w:color="auto"/>
            </w:tcBorders>
          </w:tcPr>
          <w:p w14:paraId="0DAD0BED" w14:textId="77777777" w:rsidR="00F524F2" w:rsidRPr="00663118" w:rsidRDefault="00F524F2" w:rsidP="00F524F2">
            <w:pPr>
              <w:suppressAutoHyphens w:val="0"/>
              <w:spacing w:after="160"/>
              <w:jc w:val="both"/>
              <w:rPr>
                <w:rFonts w:ascii="Arial" w:hAnsi="Arial" w:cs="Arial"/>
                <w:color w:val="000000"/>
              </w:rPr>
            </w:pPr>
            <w:r w:rsidRPr="00663118">
              <w:rPr>
                <w:rFonts w:ascii="Arial" w:hAnsi="Arial" w:cs="Arial"/>
                <w:color w:val="000000"/>
              </w:rPr>
              <w:t>8 mars</w:t>
            </w:r>
          </w:p>
        </w:tc>
      </w:tr>
      <w:tr w:rsidR="00F524F2" w:rsidRPr="00663118" w14:paraId="086C26E4" w14:textId="77777777" w:rsidTr="00831822">
        <w:tc>
          <w:tcPr>
            <w:tcW w:w="2547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560CDFBD" w14:textId="77777777" w:rsidR="00F524F2" w:rsidRPr="00663118" w:rsidRDefault="00F524F2" w:rsidP="00F524F2">
            <w:pPr>
              <w:suppressAutoHyphens w:val="0"/>
              <w:spacing w:after="160"/>
              <w:jc w:val="both"/>
              <w:rPr>
                <w:rFonts w:ascii="Arial" w:hAnsi="Arial" w:cs="Arial"/>
                <w:b/>
                <w:bCs/>
                <w:i/>
                <w:iCs/>
                <w:color w:val="000000"/>
              </w:rPr>
            </w:pPr>
            <w:r w:rsidRPr="00663118">
              <w:rPr>
                <w:rFonts w:ascii="Arial" w:hAnsi="Arial" w:cs="Arial"/>
                <w:b/>
                <w:bCs/>
                <w:i/>
                <w:iCs/>
                <w:color w:val="000000"/>
              </w:rPr>
              <w:t>Titre de l’article</w:t>
            </w:r>
          </w:p>
        </w:tc>
        <w:tc>
          <w:tcPr>
            <w:tcW w:w="6804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46F0369E" w14:textId="77777777" w:rsidR="00F524F2" w:rsidRPr="00663118" w:rsidRDefault="00F524F2" w:rsidP="00F524F2">
            <w:pPr>
              <w:suppressAutoHyphens w:val="0"/>
              <w:spacing w:after="160"/>
              <w:jc w:val="both"/>
              <w:rPr>
                <w:rFonts w:ascii="Arial" w:hAnsi="Arial" w:cs="Arial"/>
                <w:color w:val="000000"/>
              </w:rPr>
            </w:pPr>
            <w:r w:rsidRPr="00663118">
              <w:rPr>
                <w:rFonts w:ascii="Arial" w:hAnsi="Arial" w:cs="Arial"/>
                <w:color w:val="000000"/>
              </w:rPr>
              <w:t>Saviez-vous que le MARKSTEIN vous accueille aussi au printemps et en été ?</w:t>
            </w:r>
          </w:p>
        </w:tc>
      </w:tr>
      <w:tr w:rsidR="00F524F2" w:rsidRPr="00663118" w14:paraId="53378240" w14:textId="77777777" w:rsidTr="00831822">
        <w:tc>
          <w:tcPr>
            <w:tcW w:w="2547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381CA3FD" w14:textId="77777777" w:rsidR="00F524F2" w:rsidRPr="00663118" w:rsidRDefault="00F524F2" w:rsidP="00F524F2">
            <w:pPr>
              <w:suppressAutoHyphens w:val="0"/>
              <w:spacing w:after="160"/>
              <w:jc w:val="both"/>
              <w:rPr>
                <w:rFonts w:ascii="Arial" w:hAnsi="Arial" w:cs="Arial"/>
                <w:b/>
                <w:bCs/>
                <w:i/>
                <w:iCs/>
                <w:color w:val="000000"/>
              </w:rPr>
            </w:pPr>
            <w:r w:rsidRPr="00663118">
              <w:rPr>
                <w:rFonts w:ascii="Arial" w:hAnsi="Arial" w:cs="Arial"/>
                <w:b/>
                <w:bCs/>
                <w:i/>
                <w:iCs/>
                <w:color w:val="000000"/>
              </w:rPr>
              <w:t>Objectifs de l’article</w:t>
            </w:r>
          </w:p>
        </w:tc>
        <w:tc>
          <w:tcPr>
            <w:tcW w:w="6804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3DCBEC5D" w14:textId="77777777" w:rsidR="00F524F2" w:rsidRPr="00663118" w:rsidRDefault="00F524F2" w:rsidP="00F524F2">
            <w:pPr>
              <w:suppressAutoHyphens w:val="0"/>
              <w:spacing w:after="160"/>
              <w:jc w:val="both"/>
              <w:rPr>
                <w:rFonts w:ascii="Arial" w:hAnsi="Arial" w:cs="Arial"/>
                <w:color w:val="000000"/>
              </w:rPr>
            </w:pPr>
            <w:r w:rsidRPr="00663118">
              <w:rPr>
                <w:rFonts w:ascii="Arial" w:hAnsi="Arial" w:cs="Arial"/>
                <w:color w:val="000000"/>
              </w:rPr>
              <w:t>Valoriser les activités non hivernales afin de créer de l’attention, de l’intérêt.</w:t>
            </w:r>
          </w:p>
        </w:tc>
      </w:tr>
      <w:tr w:rsidR="00F524F2" w:rsidRPr="00663118" w14:paraId="651DBE99" w14:textId="77777777" w:rsidTr="00831822">
        <w:tc>
          <w:tcPr>
            <w:tcW w:w="2547" w:type="dxa"/>
            <w:tcBorders>
              <w:top w:val="nil"/>
              <w:left w:val="single" w:sz="24" w:space="0" w:color="auto"/>
              <w:bottom w:val="single" w:sz="24" w:space="0" w:color="auto"/>
              <w:right w:val="nil"/>
            </w:tcBorders>
          </w:tcPr>
          <w:p w14:paraId="138CC29F" w14:textId="77777777" w:rsidR="00F524F2" w:rsidRPr="00663118" w:rsidRDefault="00693558" w:rsidP="00F524F2">
            <w:pPr>
              <w:suppressAutoHyphens w:val="0"/>
              <w:spacing w:after="160"/>
              <w:jc w:val="both"/>
              <w:rPr>
                <w:rFonts w:ascii="Arial" w:hAnsi="Arial" w:cs="Arial"/>
                <w:b/>
                <w:bCs/>
                <w:i/>
                <w:iCs/>
                <w:color w:val="000000"/>
              </w:rPr>
            </w:pPr>
            <w:r w:rsidRPr="00663118">
              <w:rPr>
                <w:rFonts w:ascii="Arial" w:hAnsi="Arial" w:cs="Arial"/>
                <w:b/>
                <w:bCs/>
                <w:i/>
                <w:iCs/>
                <w:color w:val="000000"/>
              </w:rPr>
              <w:t>Idées de contenu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24" w:space="0" w:color="auto"/>
              <w:right w:val="single" w:sz="24" w:space="0" w:color="auto"/>
            </w:tcBorders>
          </w:tcPr>
          <w:p w14:paraId="1A12FA6C" w14:textId="77777777" w:rsidR="00F524F2" w:rsidRPr="00663118" w:rsidRDefault="00F524F2" w:rsidP="00F524F2">
            <w:pPr>
              <w:suppressAutoHyphens w:val="0"/>
              <w:spacing w:after="160"/>
              <w:jc w:val="both"/>
              <w:rPr>
                <w:rFonts w:ascii="Arial" w:hAnsi="Arial" w:cs="Arial"/>
                <w:color w:val="000000"/>
              </w:rPr>
            </w:pPr>
            <w:r w:rsidRPr="00663118">
              <w:rPr>
                <w:rFonts w:ascii="Arial" w:hAnsi="Arial" w:cs="Arial"/>
                <w:color w:val="000000"/>
              </w:rPr>
              <w:t xml:space="preserve">Présenter les activités existantes </w:t>
            </w:r>
            <w:r w:rsidR="00693558" w:rsidRPr="00663118">
              <w:rPr>
                <w:rFonts w:ascii="Arial" w:hAnsi="Arial" w:cs="Arial"/>
                <w:color w:val="000000"/>
              </w:rPr>
              <w:t xml:space="preserve">(vol libre, luge sur rail, parapente, </w:t>
            </w:r>
            <w:r w:rsidR="00831822" w:rsidRPr="00663118">
              <w:rPr>
                <w:rFonts w:ascii="Arial" w:hAnsi="Arial" w:cs="Arial"/>
                <w:color w:val="000000"/>
              </w:rPr>
              <w:t>randonnée</w:t>
            </w:r>
            <w:r w:rsidR="00693558" w:rsidRPr="00663118">
              <w:rPr>
                <w:rFonts w:ascii="Arial" w:hAnsi="Arial" w:cs="Arial"/>
                <w:color w:val="000000"/>
              </w:rPr>
              <w:t xml:space="preserve">, VTT) </w:t>
            </w:r>
            <w:r w:rsidRPr="00663118">
              <w:rPr>
                <w:rFonts w:ascii="Arial" w:hAnsi="Arial" w:cs="Arial"/>
                <w:color w:val="000000"/>
              </w:rPr>
              <w:t xml:space="preserve">et valoriser le potentiel </w:t>
            </w:r>
            <w:r w:rsidR="00693558" w:rsidRPr="00663118">
              <w:rPr>
                <w:rFonts w:ascii="Arial" w:hAnsi="Arial" w:cs="Arial"/>
                <w:color w:val="000000"/>
              </w:rPr>
              <w:t xml:space="preserve">du parc </w:t>
            </w:r>
            <w:r w:rsidRPr="00663118">
              <w:rPr>
                <w:rFonts w:ascii="Arial" w:hAnsi="Arial" w:cs="Arial"/>
                <w:color w:val="000000"/>
              </w:rPr>
              <w:t>naturel</w:t>
            </w:r>
            <w:r w:rsidR="00693558" w:rsidRPr="00663118">
              <w:rPr>
                <w:rFonts w:ascii="Arial" w:hAnsi="Arial" w:cs="Arial"/>
                <w:color w:val="000000"/>
              </w:rPr>
              <w:t xml:space="preserve"> des Ballons des Vosges (observation de la faune vosgienne)</w:t>
            </w:r>
            <w:r w:rsidRPr="00663118">
              <w:rPr>
                <w:rFonts w:ascii="Arial" w:hAnsi="Arial" w:cs="Arial"/>
                <w:color w:val="000000"/>
              </w:rPr>
              <w:t>.</w:t>
            </w:r>
          </w:p>
        </w:tc>
      </w:tr>
      <w:tr w:rsidR="00693558" w:rsidRPr="00663118" w14:paraId="324B4DEC" w14:textId="77777777" w:rsidTr="00C63DCB">
        <w:trPr>
          <w:trHeight w:val="348"/>
        </w:trPr>
        <w:tc>
          <w:tcPr>
            <w:tcW w:w="2547" w:type="dxa"/>
            <w:tcBorders>
              <w:top w:val="single" w:sz="24" w:space="0" w:color="auto"/>
              <w:left w:val="single" w:sz="24" w:space="0" w:color="auto"/>
              <w:bottom w:val="nil"/>
              <w:right w:val="nil"/>
            </w:tcBorders>
          </w:tcPr>
          <w:p w14:paraId="4125EAB8" w14:textId="77777777" w:rsidR="00693558" w:rsidRPr="00663118" w:rsidRDefault="00693558" w:rsidP="00C63DCB">
            <w:pPr>
              <w:suppressAutoHyphens w:val="0"/>
              <w:spacing w:after="160"/>
              <w:jc w:val="both"/>
              <w:rPr>
                <w:rFonts w:ascii="Arial" w:hAnsi="Arial" w:cs="Arial"/>
                <w:b/>
                <w:bCs/>
                <w:i/>
                <w:iCs/>
                <w:color w:val="000000"/>
              </w:rPr>
            </w:pPr>
            <w:r w:rsidRPr="00663118">
              <w:rPr>
                <w:rFonts w:ascii="Arial" w:hAnsi="Arial" w:cs="Arial"/>
                <w:b/>
                <w:bCs/>
                <w:i/>
                <w:iCs/>
                <w:color w:val="000000"/>
              </w:rPr>
              <w:t>Date article 4</w:t>
            </w:r>
          </w:p>
        </w:tc>
        <w:tc>
          <w:tcPr>
            <w:tcW w:w="6804" w:type="dxa"/>
            <w:tcBorders>
              <w:top w:val="single" w:sz="24" w:space="0" w:color="auto"/>
              <w:left w:val="nil"/>
              <w:bottom w:val="nil"/>
              <w:right w:val="single" w:sz="24" w:space="0" w:color="auto"/>
            </w:tcBorders>
          </w:tcPr>
          <w:p w14:paraId="66AA6756" w14:textId="77777777" w:rsidR="00693558" w:rsidRPr="00663118" w:rsidRDefault="00693558" w:rsidP="00C63DCB">
            <w:pPr>
              <w:suppressAutoHyphens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 w:rsidRPr="00663118">
              <w:rPr>
                <w:rFonts w:ascii="Arial" w:hAnsi="Arial" w:cs="Arial"/>
                <w:color w:val="000000"/>
              </w:rPr>
              <w:t>8 avril</w:t>
            </w:r>
          </w:p>
        </w:tc>
      </w:tr>
      <w:tr w:rsidR="00693558" w:rsidRPr="00663118" w14:paraId="0FCEA269" w14:textId="77777777" w:rsidTr="00831822">
        <w:tc>
          <w:tcPr>
            <w:tcW w:w="2547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0DF91DFF" w14:textId="77777777" w:rsidR="00693558" w:rsidRPr="00663118" w:rsidRDefault="00693558" w:rsidP="00693558">
            <w:pPr>
              <w:suppressAutoHyphens w:val="0"/>
              <w:spacing w:after="160"/>
              <w:jc w:val="both"/>
              <w:rPr>
                <w:rFonts w:ascii="Arial" w:hAnsi="Arial" w:cs="Arial"/>
                <w:b/>
                <w:bCs/>
                <w:i/>
                <w:iCs/>
                <w:color w:val="000000"/>
              </w:rPr>
            </w:pPr>
            <w:r w:rsidRPr="00663118">
              <w:rPr>
                <w:rFonts w:ascii="Arial" w:hAnsi="Arial" w:cs="Arial"/>
                <w:b/>
                <w:bCs/>
                <w:i/>
                <w:iCs/>
                <w:color w:val="000000"/>
              </w:rPr>
              <w:t>Titre de l’article</w:t>
            </w:r>
          </w:p>
        </w:tc>
        <w:tc>
          <w:tcPr>
            <w:tcW w:w="6804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29006926" w14:textId="77777777" w:rsidR="00693558" w:rsidRPr="00663118" w:rsidRDefault="00693558" w:rsidP="00693558">
            <w:pPr>
              <w:suppressAutoHyphens w:val="0"/>
              <w:spacing w:after="160"/>
              <w:jc w:val="both"/>
              <w:rPr>
                <w:rFonts w:ascii="Arial" w:hAnsi="Arial" w:cs="Arial"/>
                <w:color w:val="000000"/>
              </w:rPr>
            </w:pPr>
            <w:r w:rsidRPr="00663118">
              <w:rPr>
                <w:rFonts w:ascii="Arial" w:hAnsi="Arial" w:cs="Arial"/>
                <w:color w:val="000000"/>
              </w:rPr>
              <w:t>Grand nettoyage de Printemps au MARKSTEIN !</w:t>
            </w:r>
          </w:p>
        </w:tc>
      </w:tr>
      <w:tr w:rsidR="00693558" w:rsidRPr="00663118" w14:paraId="0093104D" w14:textId="77777777" w:rsidTr="00831822">
        <w:tc>
          <w:tcPr>
            <w:tcW w:w="2547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05395430" w14:textId="77777777" w:rsidR="00693558" w:rsidRPr="00663118" w:rsidRDefault="00693558" w:rsidP="00693558">
            <w:pPr>
              <w:suppressAutoHyphens w:val="0"/>
              <w:spacing w:after="160"/>
              <w:jc w:val="both"/>
              <w:rPr>
                <w:rFonts w:ascii="Arial" w:hAnsi="Arial" w:cs="Arial"/>
                <w:b/>
                <w:bCs/>
                <w:i/>
                <w:iCs/>
                <w:color w:val="000000"/>
              </w:rPr>
            </w:pPr>
            <w:r w:rsidRPr="00663118">
              <w:rPr>
                <w:rFonts w:ascii="Arial" w:hAnsi="Arial" w:cs="Arial"/>
                <w:b/>
                <w:bCs/>
                <w:i/>
                <w:iCs/>
                <w:color w:val="000000"/>
              </w:rPr>
              <w:t>Objectifs de l’article</w:t>
            </w:r>
          </w:p>
        </w:tc>
        <w:tc>
          <w:tcPr>
            <w:tcW w:w="6804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035F7834" w14:textId="77777777" w:rsidR="00693558" w:rsidRPr="00663118" w:rsidRDefault="00693558" w:rsidP="00693558">
            <w:pPr>
              <w:suppressAutoHyphens w:val="0"/>
              <w:spacing w:after="160"/>
              <w:jc w:val="both"/>
              <w:rPr>
                <w:rFonts w:ascii="Arial" w:hAnsi="Arial" w:cs="Arial"/>
                <w:color w:val="000000"/>
              </w:rPr>
            </w:pPr>
            <w:r w:rsidRPr="00663118">
              <w:rPr>
                <w:rFonts w:ascii="Arial" w:hAnsi="Arial" w:cs="Arial"/>
                <w:color w:val="000000"/>
              </w:rPr>
              <w:t>Valoriser l’écoresponsabilité de la station</w:t>
            </w:r>
          </w:p>
        </w:tc>
      </w:tr>
      <w:tr w:rsidR="00693558" w:rsidRPr="00663118" w14:paraId="32B61BD4" w14:textId="77777777" w:rsidTr="00C63DCB">
        <w:trPr>
          <w:trHeight w:val="95"/>
        </w:trPr>
        <w:tc>
          <w:tcPr>
            <w:tcW w:w="2547" w:type="dxa"/>
            <w:tcBorders>
              <w:top w:val="nil"/>
              <w:left w:val="single" w:sz="24" w:space="0" w:color="auto"/>
              <w:bottom w:val="single" w:sz="24" w:space="0" w:color="auto"/>
              <w:right w:val="nil"/>
            </w:tcBorders>
          </w:tcPr>
          <w:p w14:paraId="24E5104C" w14:textId="77777777" w:rsidR="00693558" w:rsidRPr="00663118" w:rsidRDefault="00693558" w:rsidP="00693558">
            <w:pPr>
              <w:suppressAutoHyphens w:val="0"/>
              <w:spacing w:after="160"/>
              <w:jc w:val="both"/>
              <w:rPr>
                <w:rFonts w:ascii="Arial" w:hAnsi="Arial" w:cs="Arial"/>
                <w:b/>
                <w:bCs/>
                <w:i/>
                <w:iCs/>
                <w:color w:val="000000"/>
              </w:rPr>
            </w:pPr>
            <w:r w:rsidRPr="00663118">
              <w:rPr>
                <w:rFonts w:ascii="Arial" w:hAnsi="Arial" w:cs="Arial"/>
                <w:b/>
                <w:bCs/>
                <w:i/>
                <w:iCs/>
                <w:color w:val="000000"/>
              </w:rPr>
              <w:t>Idées de contenu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24" w:space="0" w:color="auto"/>
              <w:right w:val="single" w:sz="24" w:space="0" w:color="auto"/>
            </w:tcBorders>
          </w:tcPr>
          <w:p w14:paraId="02AF018A" w14:textId="77777777" w:rsidR="00693558" w:rsidRPr="00663118" w:rsidRDefault="00693558" w:rsidP="00693558">
            <w:pPr>
              <w:suppressAutoHyphens w:val="0"/>
              <w:spacing w:after="160"/>
              <w:jc w:val="both"/>
              <w:rPr>
                <w:rFonts w:ascii="Arial" w:hAnsi="Arial" w:cs="Arial"/>
                <w:color w:val="000000"/>
              </w:rPr>
            </w:pPr>
            <w:r w:rsidRPr="00663118">
              <w:rPr>
                <w:rFonts w:ascii="Arial" w:hAnsi="Arial" w:cs="Arial"/>
                <w:color w:val="000000"/>
              </w:rPr>
              <w:t>Inviter les clients de la station à participer au ramassage des déchets sur les pistes et sentiers.</w:t>
            </w:r>
          </w:p>
          <w:p w14:paraId="0EDAC684" w14:textId="77777777" w:rsidR="00693558" w:rsidRPr="00663118" w:rsidRDefault="00693558" w:rsidP="00693558">
            <w:pPr>
              <w:suppressAutoHyphens w:val="0"/>
              <w:spacing w:after="160"/>
              <w:jc w:val="both"/>
              <w:rPr>
                <w:rFonts w:ascii="Arial" w:hAnsi="Arial" w:cs="Arial"/>
                <w:color w:val="000000"/>
              </w:rPr>
            </w:pPr>
            <w:r w:rsidRPr="00663118">
              <w:rPr>
                <w:rFonts w:ascii="Arial" w:hAnsi="Arial" w:cs="Arial"/>
                <w:color w:val="000000"/>
              </w:rPr>
              <w:t xml:space="preserve">Communiquer la date, le lieu de RDV. </w:t>
            </w:r>
          </w:p>
          <w:p w14:paraId="79FE7AB3" w14:textId="77777777" w:rsidR="00693558" w:rsidRPr="00663118" w:rsidRDefault="00693558" w:rsidP="00693558">
            <w:pPr>
              <w:suppressAutoHyphens w:val="0"/>
              <w:spacing w:after="160"/>
              <w:jc w:val="both"/>
              <w:rPr>
                <w:rFonts w:ascii="Arial" w:hAnsi="Arial" w:cs="Arial"/>
                <w:color w:val="000000"/>
              </w:rPr>
            </w:pPr>
            <w:r w:rsidRPr="00663118">
              <w:rPr>
                <w:rFonts w:ascii="Arial" w:hAnsi="Arial" w:cs="Arial"/>
                <w:color w:val="000000"/>
              </w:rPr>
              <w:t>Invitation à un moment festif pour clôturer cette belle journée.</w:t>
            </w:r>
          </w:p>
        </w:tc>
      </w:tr>
    </w:tbl>
    <w:p w14:paraId="0F565A60" w14:textId="4DCD4BAE" w:rsidR="00A245CF" w:rsidRDefault="00A245CF" w:rsidP="002B4F8A">
      <w:pPr>
        <w:suppressAutoHyphens w:val="0"/>
        <w:spacing w:after="160"/>
        <w:jc w:val="both"/>
        <w:rPr>
          <w:rFonts w:ascii="Arial" w:hAnsi="Arial" w:cs="Arial"/>
        </w:rPr>
      </w:pPr>
    </w:p>
    <w:p w14:paraId="57DD2BE6" w14:textId="77777777" w:rsidR="00A245CF" w:rsidRDefault="00A245CF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ED5DDDA" w14:textId="659DF919" w:rsidR="00A447AC" w:rsidRPr="00663118" w:rsidRDefault="003F4A26" w:rsidP="009B39DC">
      <w:pPr>
        <w:spacing w:after="0" w:line="240" w:lineRule="auto"/>
        <w:jc w:val="both"/>
        <w:rPr>
          <w:rFonts w:ascii="Arial" w:hAnsi="Arial" w:cs="Arial"/>
          <w:b/>
        </w:rPr>
      </w:pPr>
      <w:bookmarkStart w:id="0" w:name="__DdeLink__1314_1943300663"/>
      <w:r w:rsidRPr="00663118">
        <w:rPr>
          <w:rFonts w:ascii="Arial" w:hAnsi="Arial" w:cs="Arial"/>
          <w:b/>
        </w:rPr>
        <w:lastRenderedPageBreak/>
        <w:t xml:space="preserve">2.3 Analyser la réponse de la station </w:t>
      </w:r>
      <w:r w:rsidR="002C43EE" w:rsidRPr="00663118">
        <w:rPr>
          <w:rFonts w:ascii="Arial" w:hAnsi="Arial" w:cs="Arial"/>
          <w:b/>
        </w:rPr>
        <w:t>à l’avis Google</w:t>
      </w:r>
      <w:r w:rsidR="008B11D1" w:rsidRPr="00663118">
        <w:rPr>
          <w:rFonts w:ascii="Arial" w:hAnsi="Arial" w:cs="Arial"/>
          <w:b/>
        </w:rPr>
        <w:t xml:space="preserve"> </w:t>
      </w:r>
      <w:proofErr w:type="spellStart"/>
      <w:r w:rsidR="008B11D1" w:rsidRPr="00663118">
        <w:rPr>
          <w:rFonts w:ascii="Arial" w:hAnsi="Arial" w:cs="Arial"/>
          <w:b/>
        </w:rPr>
        <w:t>Maps</w:t>
      </w:r>
      <w:proofErr w:type="spellEnd"/>
      <w:r w:rsidR="002C43EE" w:rsidRPr="00663118">
        <w:rPr>
          <w:rFonts w:ascii="Arial" w:hAnsi="Arial" w:cs="Arial"/>
          <w:b/>
        </w:rPr>
        <w:t xml:space="preserve"> </w:t>
      </w:r>
      <w:r w:rsidRPr="00663118">
        <w:rPr>
          <w:rFonts w:ascii="Arial" w:hAnsi="Arial" w:cs="Arial"/>
          <w:b/>
        </w:rPr>
        <w:t xml:space="preserve">et </w:t>
      </w:r>
      <w:r w:rsidR="00DE3B8F" w:rsidRPr="00663118">
        <w:rPr>
          <w:rFonts w:ascii="Arial" w:hAnsi="Arial" w:cs="Arial"/>
          <w:b/>
          <w:bCs/>
        </w:rPr>
        <w:t>rédiger une nouvelle proposition</w:t>
      </w:r>
      <w:r w:rsidRPr="00B853B2">
        <w:rPr>
          <w:rFonts w:ascii="Arial" w:hAnsi="Arial" w:cs="Arial"/>
          <w:b/>
          <w:color w:val="FF0000"/>
        </w:rPr>
        <w:t>.</w:t>
      </w:r>
      <w:bookmarkEnd w:id="0"/>
      <w:r w:rsidR="00B853B2" w:rsidRPr="00B853B2">
        <w:rPr>
          <w:rFonts w:ascii="Arial" w:hAnsi="Arial" w:cs="Arial"/>
          <w:b/>
          <w:color w:val="FF0000"/>
        </w:rPr>
        <w:t xml:space="preserve"> </w:t>
      </w:r>
    </w:p>
    <w:p w14:paraId="6DACF140" w14:textId="786A2392" w:rsidR="00A447AC" w:rsidRPr="00663118" w:rsidRDefault="00143CFC" w:rsidP="004D3E52">
      <w:pPr>
        <w:spacing w:beforeAutospacing="1" w:afterAutospacing="1" w:line="252" w:lineRule="auto"/>
        <w:jc w:val="both"/>
        <w:rPr>
          <w:rFonts w:ascii="Arial" w:hAnsi="Arial" w:cs="Arial"/>
          <w:b/>
          <w:bCs/>
        </w:rPr>
      </w:pPr>
      <w:r w:rsidRPr="00663118">
        <w:rPr>
          <w:rFonts w:ascii="Arial" w:hAnsi="Arial" w:cs="Arial"/>
          <w:b/>
          <w:bCs/>
        </w:rPr>
        <w:t xml:space="preserve">Analyse de la réponse : </w:t>
      </w:r>
    </w:p>
    <w:p w14:paraId="1EB0043C" w14:textId="77777777" w:rsidR="00A447AC" w:rsidRPr="00663118" w:rsidRDefault="00143CFC" w:rsidP="004D3E52">
      <w:pPr>
        <w:spacing w:beforeAutospacing="1" w:afterAutospacing="1" w:line="252" w:lineRule="auto"/>
        <w:jc w:val="both"/>
        <w:rPr>
          <w:rFonts w:ascii="Arial" w:hAnsi="Arial" w:cs="Arial"/>
        </w:rPr>
      </w:pPr>
      <w:r w:rsidRPr="00663118">
        <w:rPr>
          <w:rFonts w:ascii="Arial" w:hAnsi="Arial" w:cs="Arial"/>
        </w:rPr>
        <w:t xml:space="preserve">Il conviendrait lors de la réponse de remercier l’auteur d’avoir déposé un avis, d’exprimer des </w:t>
      </w:r>
      <w:proofErr w:type="gramStart"/>
      <w:r w:rsidRPr="00663118">
        <w:rPr>
          <w:rFonts w:ascii="Arial" w:hAnsi="Arial" w:cs="Arial"/>
        </w:rPr>
        <w:t>regrets</w:t>
      </w:r>
      <w:proofErr w:type="gramEnd"/>
      <w:r w:rsidRPr="00663118">
        <w:rPr>
          <w:rFonts w:ascii="Arial" w:hAnsi="Arial" w:cs="Arial"/>
        </w:rPr>
        <w:t xml:space="preserve">, de répondre point par point aux critiques, de valoriser les éléments </w:t>
      </w:r>
      <w:r w:rsidR="006022C2" w:rsidRPr="00663118">
        <w:rPr>
          <w:rFonts w:ascii="Arial" w:hAnsi="Arial" w:cs="Arial"/>
        </w:rPr>
        <w:t>positifs, et</w:t>
      </w:r>
      <w:r w:rsidRPr="00663118">
        <w:rPr>
          <w:rFonts w:ascii="Arial" w:hAnsi="Arial" w:cs="Arial"/>
        </w:rPr>
        <w:t xml:space="preserve"> éventuellement de proposer une réitération de l’expérience.</w:t>
      </w:r>
    </w:p>
    <w:p w14:paraId="619F3F7F" w14:textId="77777777" w:rsidR="00A447AC" w:rsidRPr="00663118" w:rsidRDefault="00143CFC" w:rsidP="004D3E52">
      <w:pPr>
        <w:spacing w:beforeAutospacing="1" w:afterAutospacing="1" w:line="252" w:lineRule="auto"/>
        <w:jc w:val="both"/>
        <w:rPr>
          <w:rFonts w:ascii="Arial" w:hAnsi="Arial" w:cs="Arial"/>
        </w:rPr>
      </w:pPr>
      <w:r w:rsidRPr="00663118">
        <w:rPr>
          <w:rFonts w:ascii="Arial" w:hAnsi="Arial" w:cs="Arial"/>
        </w:rPr>
        <w:t xml:space="preserve">La réponse est froide, semble hâtive, et </w:t>
      </w:r>
      <w:r w:rsidR="00904F48" w:rsidRPr="00663118">
        <w:rPr>
          <w:rFonts w:ascii="Arial" w:hAnsi="Arial" w:cs="Arial"/>
        </w:rPr>
        <w:t xml:space="preserve">elle </w:t>
      </w:r>
      <w:r w:rsidRPr="00663118">
        <w:rPr>
          <w:rFonts w:ascii="Arial" w:hAnsi="Arial" w:cs="Arial"/>
        </w:rPr>
        <w:t>est mal rédigée</w:t>
      </w:r>
      <w:r w:rsidR="008B11D1" w:rsidRPr="00663118">
        <w:rPr>
          <w:rFonts w:ascii="Arial" w:hAnsi="Arial" w:cs="Arial"/>
        </w:rPr>
        <w:t>.</w:t>
      </w:r>
    </w:p>
    <w:p w14:paraId="3553D2D7" w14:textId="77777777" w:rsidR="00A447AC" w:rsidRPr="00663118" w:rsidRDefault="008B11D1" w:rsidP="004D3E52">
      <w:pPr>
        <w:spacing w:beforeAutospacing="1" w:afterAutospacing="1" w:line="252" w:lineRule="auto"/>
        <w:jc w:val="both"/>
        <w:rPr>
          <w:rFonts w:ascii="Arial" w:hAnsi="Arial" w:cs="Arial"/>
        </w:rPr>
      </w:pPr>
      <w:r w:rsidRPr="00663118">
        <w:rPr>
          <w:rFonts w:ascii="Arial" w:hAnsi="Arial" w:cs="Arial"/>
        </w:rPr>
        <w:t xml:space="preserve">Il n’y a qu’une difficulté qui est identifiée, celle du contenu du site alors qu’on peut en identifier 3 : une absence de réponse lors de l’appel téléphonique, une faible amabilité </w:t>
      </w:r>
      <w:r w:rsidR="00904F48" w:rsidRPr="00663118">
        <w:rPr>
          <w:rFonts w:ascii="Arial" w:hAnsi="Arial" w:cs="Arial"/>
        </w:rPr>
        <w:t xml:space="preserve">du répondant </w:t>
      </w:r>
      <w:r w:rsidRPr="00663118">
        <w:rPr>
          <w:rFonts w:ascii="Arial" w:hAnsi="Arial" w:cs="Arial"/>
        </w:rPr>
        <w:t>et des difficultés à trouver l’information sur le site.</w:t>
      </w:r>
    </w:p>
    <w:p w14:paraId="6BCC4491" w14:textId="5AEA00A7" w:rsidR="00A447AC" w:rsidRPr="00663118" w:rsidRDefault="00143CFC" w:rsidP="004D3E52">
      <w:pPr>
        <w:spacing w:beforeAutospacing="1" w:afterAutospacing="1" w:line="252" w:lineRule="auto"/>
        <w:jc w:val="both"/>
        <w:rPr>
          <w:rFonts w:ascii="Arial" w:hAnsi="Arial" w:cs="Arial"/>
          <w:b/>
          <w:bCs/>
        </w:rPr>
      </w:pPr>
      <w:r w:rsidRPr="00663118">
        <w:rPr>
          <w:rFonts w:ascii="Arial" w:hAnsi="Arial" w:cs="Arial"/>
          <w:b/>
          <w:bCs/>
        </w:rPr>
        <w:t>Proposition </w:t>
      </w:r>
    </w:p>
    <w:p w14:paraId="166F4CF0" w14:textId="77777777" w:rsidR="00A447AC" w:rsidRPr="00663118" w:rsidRDefault="00143CFC" w:rsidP="004D3E52">
      <w:pPr>
        <w:spacing w:line="259" w:lineRule="auto"/>
        <w:jc w:val="both"/>
        <w:rPr>
          <w:rFonts w:ascii="Arial" w:hAnsi="Arial" w:cs="Arial"/>
        </w:rPr>
      </w:pPr>
      <w:r w:rsidRPr="00663118">
        <w:rPr>
          <w:rFonts w:ascii="Arial" w:hAnsi="Arial" w:cs="Arial"/>
        </w:rPr>
        <w:t xml:space="preserve">Doit </w:t>
      </w:r>
      <w:r w:rsidRPr="001D63DF">
        <w:rPr>
          <w:rFonts w:ascii="Arial" w:hAnsi="Arial" w:cs="Arial"/>
          <w:b/>
        </w:rPr>
        <w:t>exprimer sa sollicitude puis fournir le numéro de téléphone recherché</w:t>
      </w:r>
      <w:r w:rsidRPr="00663118">
        <w:rPr>
          <w:rFonts w:ascii="Arial" w:hAnsi="Arial" w:cs="Arial"/>
        </w:rPr>
        <w:t xml:space="preserve"> et </w:t>
      </w:r>
      <w:r w:rsidRPr="001D63DF">
        <w:rPr>
          <w:rFonts w:ascii="Arial" w:hAnsi="Arial" w:cs="Arial"/>
          <w:b/>
        </w:rPr>
        <w:t>expliquer le chemin d’accès à celui-ci sur le site</w:t>
      </w:r>
      <w:r w:rsidRPr="00663118">
        <w:rPr>
          <w:rFonts w:ascii="Arial" w:hAnsi="Arial" w:cs="Arial"/>
        </w:rPr>
        <w:t xml:space="preserve">, enfin </w:t>
      </w:r>
      <w:r w:rsidRPr="001D63DF">
        <w:rPr>
          <w:rFonts w:ascii="Arial" w:hAnsi="Arial" w:cs="Arial"/>
          <w:b/>
        </w:rPr>
        <w:t>montrer que la difficulté est reconnue et prise en considération</w:t>
      </w:r>
      <w:r w:rsidR="008B11D1" w:rsidRPr="00663118">
        <w:rPr>
          <w:rFonts w:ascii="Arial" w:hAnsi="Arial" w:cs="Arial"/>
        </w:rPr>
        <w:t xml:space="preserve"> et </w:t>
      </w:r>
      <w:r w:rsidR="008B11D1" w:rsidRPr="001D63DF">
        <w:rPr>
          <w:rFonts w:ascii="Arial" w:hAnsi="Arial" w:cs="Arial"/>
          <w:b/>
        </w:rPr>
        <w:t>inviter la personne</w:t>
      </w:r>
      <w:r w:rsidR="008B11D1" w:rsidRPr="00663118">
        <w:rPr>
          <w:rFonts w:ascii="Arial" w:hAnsi="Arial" w:cs="Arial"/>
        </w:rPr>
        <w:t xml:space="preserve"> à renouveler son expérience.</w:t>
      </w:r>
    </w:p>
    <w:p w14:paraId="46E75A25" w14:textId="77777777" w:rsidR="00A447AC" w:rsidRPr="00663118" w:rsidRDefault="00143CFC" w:rsidP="004D3E52">
      <w:pPr>
        <w:spacing w:line="259" w:lineRule="auto"/>
        <w:jc w:val="both"/>
        <w:rPr>
          <w:rFonts w:ascii="Arial" w:hAnsi="Arial" w:cs="Arial"/>
          <w:i/>
          <w:iCs/>
        </w:rPr>
      </w:pPr>
      <w:r w:rsidRPr="00663118">
        <w:rPr>
          <w:rFonts w:ascii="Arial" w:hAnsi="Arial" w:cs="Arial"/>
          <w:i/>
          <w:iCs/>
        </w:rPr>
        <w:t xml:space="preserve">Monsieur </w:t>
      </w:r>
      <w:r w:rsidR="004D3E52" w:rsidRPr="00663118">
        <w:rPr>
          <w:rFonts w:ascii="Arial" w:hAnsi="Arial" w:cs="Arial"/>
          <w:i/>
          <w:iCs/>
        </w:rPr>
        <w:t>PONS</w:t>
      </w:r>
      <w:r w:rsidRPr="00663118">
        <w:rPr>
          <w:rFonts w:ascii="Arial" w:hAnsi="Arial" w:cs="Arial"/>
          <w:i/>
          <w:iCs/>
        </w:rPr>
        <w:t>,</w:t>
      </w:r>
    </w:p>
    <w:p w14:paraId="347A17CE" w14:textId="77777777" w:rsidR="00A447AC" w:rsidRPr="00663118" w:rsidRDefault="00143CFC" w:rsidP="004D3E52">
      <w:pPr>
        <w:spacing w:line="259" w:lineRule="auto"/>
        <w:jc w:val="both"/>
        <w:rPr>
          <w:rFonts w:ascii="Arial" w:hAnsi="Arial" w:cs="Arial"/>
          <w:i/>
          <w:iCs/>
        </w:rPr>
      </w:pPr>
      <w:r w:rsidRPr="00663118">
        <w:rPr>
          <w:rFonts w:ascii="Arial" w:hAnsi="Arial" w:cs="Arial"/>
          <w:i/>
          <w:iCs/>
        </w:rPr>
        <w:t xml:space="preserve">Nous vous remercions </w:t>
      </w:r>
      <w:r w:rsidR="007B6FD7" w:rsidRPr="00663118">
        <w:rPr>
          <w:rFonts w:ascii="Arial" w:hAnsi="Arial" w:cs="Arial"/>
          <w:i/>
          <w:iCs/>
        </w:rPr>
        <w:t xml:space="preserve">pour l’intérêt que vous portez au Markstein </w:t>
      </w:r>
      <w:r w:rsidRPr="00663118">
        <w:rPr>
          <w:rFonts w:ascii="Arial" w:hAnsi="Arial" w:cs="Arial"/>
          <w:i/>
          <w:iCs/>
        </w:rPr>
        <w:t>et exprimons nos regrets de ne pas avoir su vous conseiller comme vous le souhaitiez.</w:t>
      </w:r>
    </w:p>
    <w:p w14:paraId="4AF015EC" w14:textId="77777777" w:rsidR="00A447AC" w:rsidRPr="00663118" w:rsidRDefault="007B6FD7" w:rsidP="004D3E52">
      <w:pPr>
        <w:spacing w:line="259" w:lineRule="auto"/>
        <w:jc w:val="both"/>
        <w:rPr>
          <w:rFonts w:ascii="Arial" w:hAnsi="Arial" w:cs="Arial"/>
          <w:i/>
          <w:iCs/>
        </w:rPr>
      </w:pPr>
      <w:r w:rsidRPr="00663118">
        <w:rPr>
          <w:rFonts w:ascii="Arial" w:hAnsi="Arial" w:cs="Arial"/>
          <w:i/>
          <w:iCs/>
        </w:rPr>
        <w:t>Nous allons faire en sorte de mettre en évidence le numéro de notre service clients sur notre site web et d’améliorer notre accueil téléphonique.</w:t>
      </w:r>
    </w:p>
    <w:p w14:paraId="7785E1A3" w14:textId="77777777" w:rsidR="00A447AC" w:rsidRPr="00663118" w:rsidRDefault="00143CFC" w:rsidP="004D3E52">
      <w:pPr>
        <w:spacing w:line="259" w:lineRule="auto"/>
        <w:jc w:val="both"/>
        <w:rPr>
          <w:rFonts w:ascii="Arial" w:hAnsi="Arial" w:cs="Arial"/>
          <w:i/>
          <w:iCs/>
        </w:rPr>
      </w:pPr>
      <w:r w:rsidRPr="00663118">
        <w:rPr>
          <w:rFonts w:ascii="Arial" w:hAnsi="Arial" w:cs="Arial"/>
          <w:i/>
          <w:iCs/>
        </w:rPr>
        <w:t>Le M</w:t>
      </w:r>
      <w:r w:rsidR="00C940D7" w:rsidRPr="00663118">
        <w:rPr>
          <w:rFonts w:ascii="Arial" w:hAnsi="Arial" w:cs="Arial"/>
          <w:i/>
          <w:iCs/>
        </w:rPr>
        <w:t>ARKSTEIN</w:t>
      </w:r>
      <w:r w:rsidRPr="00663118">
        <w:rPr>
          <w:rFonts w:ascii="Arial" w:hAnsi="Arial" w:cs="Arial"/>
          <w:i/>
          <w:iCs/>
        </w:rPr>
        <w:t xml:space="preserve"> est effectivement une grande station qui</w:t>
      </w:r>
      <w:r w:rsidR="00272701" w:rsidRPr="00663118">
        <w:rPr>
          <w:rFonts w:ascii="Arial" w:hAnsi="Arial" w:cs="Arial"/>
          <w:i/>
          <w:iCs/>
        </w:rPr>
        <w:t>,</w:t>
      </w:r>
      <w:r w:rsidRPr="00663118">
        <w:rPr>
          <w:rFonts w:ascii="Arial" w:hAnsi="Arial" w:cs="Arial"/>
          <w:i/>
          <w:iCs/>
        </w:rPr>
        <w:t xml:space="preserve"> nous espérons vous donnera à l’avenir toute satisfaction.</w:t>
      </w:r>
    </w:p>
    <w:p w14:paraId="662E216C" w14:textId="77777777" w:rsidR="00A447AC" w:rsidRPr="00663118" w:rsidRDefault="00C940D7" w:rsidP="004D3E52">
      <w:pPr>
        <w:spacing w:line="259" w:lineRule="auto"/>
        <w:jc w:val="both"/>
        <w:rPr>
          <w:rFonts w:ascii="Arial" w:hAnsi="Arial" w:cs="Arial"/>
          <w:i/>
          <w:iCs/>
        </w:rPr>
      </w:pPr>
      <w:r w:rsidRPr="00663118">
        <w:rPr>
          <w:rFonts w:ascii="Arial" w:hAnsi="Arial" w:cs="Arial"/>
          <w:i/>
          <w:iCs/>
        </w:rPr>
        <w:t>Bonne journée et à très vite sur notre domaine</w:t>
      </w:r>
    </w:p>
    <w:p w14:paraId="12C52C24" w14:textId="77777777" w:rsidR="00C940D7" w:rsidRPr="00663118" w:rsidRDefault="00C940D7" w:rsidP="004D3E52">
      <w:pPr>
        <w:spacing w:line="259" w:lineRule="auto"/>
        <w:jc w:val="both"/>
        <w:rPr>
          <w:rFonts w:ascii="Arial" w:hAnsi="Arial" w:cs="Arial"/>
          <w:i/>
          <w:iCs/>
        </w:rPr>
      </w:pPr>
      <w:r w:rsidRPr="00663118">
        <w:rPr>
          <w:rFonts w:ascii="Arial" w:hAnsi="Arial" w:cs="Arial"/>
          <w:i/>
          <w:iCs/>
        </w:rPr>
        <w:t>L’équipe du MARKSTEIN</w:t>
      </w:r>
    </w:p>
    <w:p w14:paraId="313B16E1" w14:textId="77777777" w:rsidR="00C269D7" w:rsidRPr="00663118" w:rsidRDefault="00C269D7" w:rsidP="004D3E52">
      <w:pPr>
        <w:spacing w:after="0" w:line="240" w:lineRule="auto"/>
        <w:jc w:val="both"/>
        <w:rPr>
          <w:rFonts w:ascii="Arial" w:hAnsi="Arial" w:cs="Arial"/>
          <w:b/>
        </w:rPr>
      </w:pPr>
    </w:p>
    <w:p w14:paraId="42E97940" w14:textId="77777777" w:rsidR="00663118" w:rsidRPr="00663118" w:rsidRDefault="00C269D7" w:rsidP="004D3E52">
      <w:pPr>
        <w:spacing w:after="0" w:line="240" w:lineRule="auto"/>
        <w:jc w:val="both"/>
        <w:rPr>
          <w:rFonts w:ascii="Arial" w:hAnsi="Arial" w:cs="Arial"/>
          <w:i/>
        </w:rPr>
      </w:pPr>
      <w:r w:rsidRPr="00663118">
        <w:rPr>
          <w:rFonts w:ascii="Arial" w:hAnsi="Arial" w:cs="Arial"/>
          <w:i/>
        </w:rPr>
        <w:t xml:space="preserve">Toute réponse pertinente et cohérente </w:t>
      </w:r>
      <w:r w:rsidR="00053899" w:rsidRPr="00663118">
        <w:rPr>
          <w:rFonts w:ascii="Arial" w:hAnsi="Arial" w:cs="Arial"/>
          <w:i/>
        </w:rPr>
        <w:t>est acceptée (les</w:t>
      </w:r>
      <w:r w:rsidR="00FD3316" w:rsidRPr="00663118">
        <w:rPr>
          <w:rFonts w:ascii="Arial" w:hAnsi="Arial" w:cs="Arial"/>
          <w:i/>
        </w:rPr>
        <w:t xml:space="preserve"> étudiants n’ont pas de visuel d</w:t>
      </w:r>
      <w:r w:rsidR="00053899" w:rsidRPr="00663118">
        <w:rPr>
          <w:rFonts w:ascii="Arial" w:hAnsi="Arial" w:cs="Arial"/>
          <w:i/>
        </w:rPr>
        <w:t xml:space="preserve">u site) </w:t>
      </w:r>
    </w:p>
    <w:p w14:paraId="11DD58FB" w14:textId="5E27E84C" w:rsidR="00A447AC" w:rsidRDefault="002B4F8A" w:rsidP="001D63DF">
      <w:pPr>
        <w:spacing w:after="0" w:line="252" w:lineRule="auto"/>
        <w:jc w:val="both"/>
        <w:rPr>
          <w:rFonts w:ascii="Arial" w:hAnsi="Arial" w:cs="Arial"/>
          <w:b/>
          <w:color w:val="FF0000"/>
        </w:rPr>
      </w:pPr>
      <w:r w:rsidRPr="00663118">
        <w:rPr>
          <w:rFonts w:ascii="Arial" w:hAnsi="Arial" w:cs="Arial"/>
          <w:b/>
        </w:rPr>
        <w:t xml:space="preserve">2.4 </w:t>
      </w:r>
      <w:r w:rsidR="002C43EE" w:rsidRPr="00663118">
        <w:rPr>
          <w:rFonts w:ascii="Arial" w:hAnsi="Arial" w:cs="Arial"/>
          <w:b/>
        </w:rPr>
        <w:t xml:space="preserve">Analyser et commenter le Net </w:t>
      </w:r>
      <w:proofErr w:type="spellStart"/>
      <w:r w:rsidR="002C43EE" w:rsidRPr="00663118">
        <w:rPr>
          <w:rFonts w:ascii="Arial" w:hAnsi="Arial" w:cs="Arial"/>
          <w:b/>
        </w:rPr>
        <w:t>Promoter</w:t>
      </w:r>
      <w:proofErr w:type="spellEnd"/>
      <w:r w:rsidR="002C43EE" w:rsidRPr="00663118">
        <w:rPr>
          <w:rFonts w:ascii="Arial" w:hAnsi="Arial" w:cs="Arial"/>
          <w:b/>
        </w:rPr>
        <w:t xml:space="preserve"> Score</w:t>
      </w:r>
      <w:r w:rsidRPr="00663118">
        <w:rPr>
          <w:rFonts w:ascii="Arial" w:hAnsi="Arial" w:cs="Arial"/>
          <w:b/>
        </w:rPr>
        <w:t xml:space="preserve"> </w:t>
      </w:r>
      <w:r w:rsidR="002C43EE" w:rsidRPr="00663118">
        <w:rPr>
          <w:rFonts w:ascii="Arial" w:hAnsi="Arial" w:cs="Arial"/>
          <w:b/>
        </w:rPr>
        <w:t>(</w:t>
      </w:r>
      <w:r w:rsidRPr="00663118">
        <w:rPr>
          <w:rFonts w:ascii="Arial" w:hAnsi="Arial" w:cs="Arial"/>
          <w:b/>
        </w:rPr>
        <w:t>NPS</w:t>
      </w:r>
      <w:r w:rsidR="002C43EE" w:rsidRPr="00663118">
        <w:rPr>
          <w:rFonts w:ascii="Arial" w:hAnsi="Arial" w:cs="Arial"/>
          <w:b/>
        </w:rPr>
        <w:t>).</w:t>
      </w:r>
      <w:r w:rsidR="001D63DF">
        <w:rPr>
          <w:rFonts w:ascii="Arial" w:hAnsi="Arial" w:cs="Arial"/>
          <w:b/>
        </w:rPr>
        <w:t xml:space="preserve"> </w:t>
      </w:r>
    </w:p>
    <w:p w14:paraId="1F0C5EB8" w14:textId="77777777" w:rsidR="001D63DF" w:rsidRPr="00663118" w:rsidRDefault="001D63DF" w:rsidP="001D63DF">
      <w:pPr>
        <w:spacing w:after="0" w:line="240" w:lineRule="auto"/>
        <w:jc w:val="both"/>
        <w:rPr>
          <w:rFonts w:ascii="Arial" w:hAnsi="Arial" w:cs="Arial"/>
          <w:b/>
        </w:rPr>
      </w:pPr>
    </w:p>
    <w:p w14:paraId="389A6EA5" w14:textId="77777777" w:rsidR="00A447AC" w:rsidRPr="00663118" w:rsidRDefault="00143CFC" w:rsidP="004D3E52">
      <w:pPr>
        <w:jc w:val="both"/>
        <w:rPr>
          <w:rFonts w:ascii="Arial" w:hAnsi="Arial" w:cs="Arial"/>
        </w:rPr>
      </w:pPr>
      <w:r w:rsidRPr="00663118">
        <w:rPr>
          <w:rFonts w:ascii="Arial" w:hAnsi="Arial" w:cs="Arial"/>
        </w:rPr>
        <w:t>L’identification des promoteurs et des détracteurs est un levier d’action pouvant conduire à encourager les premiers et à prendre en main les déceptions des seconds.</w:t>
      </w:r>
    </w:p>
    <w:p w14:paraId="17937374" w14:textId="77777777" w:rsidR="001158D3" w:rsidRPr="00663118" w:rsidRDefault="001158D3" w:rsidP="004D3E52">
      <w:pPr>
        <w:jc w:val="both"/>
        <w:rPr>
          <w:rFonts w:ascii="Arial" w:hAnsi="Arial" w:cs="Arial"/>
        </w:rPr>
      </w:pPr>
      <w:r w:rsidRPr="00663118">
        <w:rPr>
          <w:rFonts w:ascii="Arial" w:hAnsi="Arial" w:cs="Arial"/>
        </w:rPr>
        <w:t xml:space="preserve">Le NPS </w:t>
      </w:r>
      <w:r w:rsidR="00EB66DF" w:rsidRPr="00663118">
        <w:rPr>
          <w:rFonts w:ascii="Arial" w:hAnsi="Arial" w:cs="Arial"/>
        </w:rPr>
        <w:t>se calcule en faisant la soustraction du pourcentage de promoteurs (</w:t>
      </w:r>
      <w:r w:rsidRPr="00663118">
        <w:rPr>
          <w:rFonts w:ascii="Arial" w:hAnsi="Arial" w:cs="Arial"/>
        </w:rPr>
        <w:t xml:space="preserve">répondants ayant coché </w:t>
      </w:r>
      <w:r w:rsidR="00EB66DF" w:rsidRPr="00663118">
        <w:rPr>
          <w:rFonts w:ascii="Arial" w:hAnsi="Arial" w:cs="Arial"/>
        </w:rPr>
        <w:t xml:space="preserve">les cases </w:t>
      </w:r>
      <w:r w:rsidRPr="00663118">
        <w:rPr>
          <w:rFonts w:ascii="Arial" w:hAnsi="Arial" w:cs="Arial"/>
        </w:rPr>
        <w:t>9 ou 10</w:t>
      </w:r>
      <w:r w:rsidR="00EB66DF" w:rsidRPr="00663118">
        <w:rPr>
          <w:rFonts w:ascii="Arial" w:hAnsi="Arial" w:cs="Arial"/>
        </w:rPr>
        <w:t>) avec le pourcentage de détracteurs (répondants ayant coché les cases de 0 à 6).</w:t>
      </w:r>
      <w:r w:rsidR="00C13572" w:rsidRPr="00663118">
        <w:rPr>
          <w:rFonts w:ascii="Arial" w:hAnsi="Arial" w:cs="Arial"/>
        </w:rPr>
        <w:t xml:space="preserve"> Les répondants ayant coché les cases 7 et 8 sont considérés comme « neutres » et ne sont pas comptabilisés.</w:t>
      </w:r>
    </w:p>
    <w:p w14:paraId="0EC0F5DF" w14:textId="77777777" w:rsidR="00A447AC" w:rsidRPr="00663118" w:rsidRDefault="00143CFC" w:rsidP="004D3E52">
      <w:pPr>
        <w:jc w:val="both"/>
        <w:rPr>
          <w:rFonts w:ascii="Arial" w:hAnsi="Arial" w:cs="Arial"/>
        </w:rPr>
      </w:pPr>
      <w:r w:rsidRPr="00663118">
        <w:rPr>
          <w:rFonts w:ascii="Arial" w:hAnsi="Arial" w:cs="Arial"/>
        </w:rPr>
        <w:t xml:space="preserve">Le </w:t>
      </w:r>
      <w:r w:rsidR="006022C2" w:rsidRPr="00663118">
        <w:rPr>
          <w:rFonts w:ascii="Arial" w:hAnsi="Arial" w:cs="Arial"/>
        </w:rPr>
        <w:t>NPS</w:t>
      </w:r>
      <w:r w:rsidRPr="00663118">
        <w:rPr>
          <w:rFonts w:ascii="Arial" w:hAnsi="Arial" w:cs="Arial"/>
        </w:rPr>
        <w:t xml:space="preserve"> est de (40</w:t>
      </w:r>
      <w:r w:rsidR="00053899" w:rsidRPr="00663118">
        <w:rPr>
          <w:rFonts w:ascii="Arial" w:hAnsi="Arial" w:cs="Arial"/>
        </w:rPr>
        <w:t xml:space="preserve"> % </w:t>
      </w:r>
      <w:r w:rsidRPr="00663118">
        <w:rPr>
          <w:rFonts w:ascii="Arial" w:hAnsi="Arial" w:cs="Arial"/>
        </w:rPr>
        <w:t>+</w:t>
      </w:r>
      <w:r w:rsidR="00053899" w:rsidRPr="00663118">
        <w:rPr>
          <w:rFonts w:ascii="Arial" w:hAnsi="Arial" w:cs="Arial"/>
        </w:rPr>
        <w:t xml:space="preserve"> </w:t>
      </w:r>
      <w:r w:rsidRPr="00663118">
        <w:rPr>
          <w:rFonts w:ascii="Arial" w:hAnsi="Arial" w:cs="Arial"/>
        </w:rPr>
        <w:t>30</w:t>
      </w:r>
      <w:r w:rsidR="00053899" w:rsidRPr="00663118">
        <w:rPr>
          <w:rFonts w:ascii="Arial" w:hAnsi="Arial" w:cs="Arial"/>
        </w:rPr>
        <w:t xml:space="preserve"> %</w:t>
      </w:r>
      <w:r w:rsidRPr="00663118">
        <w:rPr>
          <w:rFonts w:ascii="Arial" w:hAnsi="Arial" w:cs="Arial"/>
        </w:rPr>
        <w:t>)</w:t>
      </w:r>
      <w:r w:rsidR="004D3E52" w:rsidRPr="00663118">
        <w:rPr>
          <w:rFonts w:ascii="Arial" w:hAnsi="Arial" w:cs="Arial"/>
        </w:rPr>
        <w:t xml:space="preserve"> </w:t>
      </w:r>
      <w:r w:rsidRPr="00663118">
        <w:rPr>
          <w:rFonts w:ascii="Arial" w:hAnsi="Arial" w:cs="Arial"/>
        </w:rPr>
        <w:t>-</w:t>
      </w:r>
      <w:r w:rsidR="004D3E52" w:rsidRPr="00663118">
        <w:rPr>
          <w:rFonts w:ascii="Arial" w:hAnsi="Arial" w:cs="Arial"/>
        </w:rPr>
        <w:t xml:space="preserve"> </w:t>
      </w:r>
      <w:r w:rsidRPr="00663118">
        <w:rPr>
          <w:rFonts w:ascii="Arial" w:hAnsi="Arial" w:cs="Arial"/>
        </w:rPr>
        <w:t>(2</w:t>
      </w:r>
      <w:r w:rsidR="00053899" w:rsidRPr="00663118">
        <w:rPr>
          <w:rFonts w:ascii="Arial" w:hAnsi="Arial" w:cs="Arial"/>
        </w:rPr>
        <w:t xml:space="preserve"> % </w:t>
      </w:r>
      <w:r w:rsidRPr="00663118">
        <w:rPr>
          <w:rFonts w:ascii="Arial" w:hAnsi="Arial" w:cs="Arial"/>
        </w:rPr>
        <w:t>+</w:t>
      </w:r>
      <w:r w:rsidR="00053899" w:rsidRPr="00663118">
        <w:rPr>
          <w:rFonts w:ascii="Arial" w:hAnsi="Arial" w:cs="Arial"/>
        </w:rPr>
        <w:t xml:space="preserve"> </w:t>
      </w:r>
      <w:r w:rsidRPr="00663118">
        <w:rPr>
          <w:rFonts w:ascii="Arial" w:hAnsi="Arial" w:cs="Arial"/>
        </w:rPr>
        <w:t>2</w:t>
      </w:r>
      <w:r w:rsidR="00053899" w:rsidRPr="00663118">
        <w:rPr>
          <w:rFonts w:ascii="Arial" w:hAnsi="Arial" w:cs="Arial"/>
        </w:rPr>
        <w:t xml:space="preserve"> % </w:t>
      </w:r>
      <w:r w:rsidRPr="00663118">
        <w:rPr>
          <w:rFonts w:ascii="Arial" w:hAnsi="Arial" w:cs="Arial"/>
        </w:rPr>
        <w:t>+</w:t>
      </w:r>
      <w:r w:rsidR="00053899" w:rsidRPr="00663118">
        <w:rPr>
          <w:rFonts w:ascii="Arial" w:hAnsi="Arial" w:cs="Arial"/>
        </w:rPr>
        <w:t xml:space="preserve"> </w:t>
      </w:r>
      <w:r w:rsidRPr="00663118">
        <w:rPr>
          <w:rFonts w:ascii="Arial" w:hAnsi="Arial" w:cs="Arial"/>
        </w:rPr>
        <w:t>0</w:t>
      </w:r>
      <w:r w:rsidR="00053899" w:rsidRPr="00663118">
        <w:rPr>
          <w:rFonts w:ascii="Arial" w:hAnsi="Arial" w:cs="Arial"/>
        </w:rPr>
        <w:t xml:space="preserve"> % </w:t>
      </w:r>
      <w:r w:rsidRPr="00663118">
        <w:rPr>
          <w:rFonts w:ascii="Arial" w:hAnsi="Arial" w:cs="Arial"/>
        </w:rPr>
        <w:t>+</w:t>
      </w:r>
      <w:r w:rsidR="00053899" w:rsidRPr="00663118">
        <w:rPr>
          <w:rFonts w:ascii="Arial" w:hAnsi="Arial" w:cs="Arial"/>
        </w:rPr>
        <w:t xml:space="preserve"> </w:t>
      </w:r>
      <w:r w:rsidRPr="00663118">
        <w:rPr>
          <w:rFonts w:ascii="Arial" w:hAnsi="Arial" w:cs="Arial"/>
        </w:rPr>
        <w:t>1</w:t>
      </w:r>
      <w:r w:rsidR="00053899" w:rsidRPr="00663118">
        <w:rPr>
          <w:rFonts w:ascii="Arial" w:hAnsi="Arial" w:cs="Arial"/>
        </w:rPr>
        <w:t xml:space="preserve"> % </w:t>
      </w:r>
      <w:r w:rsidRPr="00663118">
        <w:rPr>
          <w:rFonts w:ascii="Arial" w:hAnsi="Arial" w:cs="Arial"/>
        </w:rPr>
        <w:t>+</w:t>
      </w:r>
      <w:r w:rsidR="00053899" w:rsidRPr="00663118">
        <w:rPr>
          <w:rFonts w:ascii="Arial" w:hAnsi="Arial" w:cs="Arial"/>
        </w:rPr>
        <w:t xml:space="preserve"> </w:t>
      </w:r>
      <w:r w:rsidRPr="00663118">
        <w:rPr>
          <w:rFonts w:ascii="Arial" w:hAnsi="Arial" w:cs="Arial"/>
        </w:rPr>
        <w:t>2</w:t>
      </w:r>
      <w:r w:rsidR="00053899" w:rsidRPr="00663118">
        <w:rPr>
          <w:rFonts w:ascii="Arial" w:hAnsi="Arial" w:cs="Arial"/>
        </w:rPr>
        <w:t xml:space="preserve"> % </w:t>
      </w:r>
      <w:r w:rsidRPr="00663118">
        <w:rPr>
          <w:rFonts w:ascii="Arial" w:hAnsi="Arial" w:cs="Arial"/>
        </w:rPr>
        <w:t>+</w:t>
      </w:r>
      <w:r w:rsidR="00053899" w:rsidRPr="00663118">
        <w:rPr>
          <w:rFonts w:ascii="Arial" w:hAnsi="Arial" w:cs="Arial"/>
        </w:rPr>
        <w:t xml:space="preserve"> </w:t>
      </w:r>
      <w:r w:rsidRPr="00663118">
        <w:rPr>
          <w:rFonts w:ascii="Arial" w:hAnsi="Arial" w:cs="Arial"/>
        </w:rPr>
        <w:t>4</w:t>
      </w:r>
      <w:r w:rsidR="00053899" w:rsidRPr="00663118">
        <w:rPr>
          <w:rFonts w:ascii="Arial" w:hAnsi="Arial" w:cs="Arial"/>
        </w:rPr>
        <w:t xml:space="preserve"> % </w:t>
      </w:r>
      <w:r w:rsidRPr="00663118">
        <w:rPr>
          <w:rFonts w:ascii="Arial" w:hAnsi="Arial" w:cs="Arial"/>
        </w:rPr>
        <w:t>+</w:t>
      </w:r>
      <w:r w:rsidR="00053899" w:rsidRPr="00663118">
        <w:rPr>
          <w:rFonts w:ascii="Arial" w:hAnsi="Arial" w:cs="Arial"/>
        </w:rPr>
        <w:t xml:space="preserve"> </w:t>
      </w:r>
      <w:r w:rsidRPr="00663118">
        <w:rPr>
          <w:rFonts w:ascii="Arial" w:hAnsi="Arial" w:cs="Arial"/>
        </w:rPr>
        <w:t>4</w:t>
      </w:r>
      <w:r w:rsidR="00053899" w:rsidRPr="00663118">
        <w:rPr>
          <w:rFonts w:ascii="Arial" w:hAnsi="Arial" w:cs="Arial"/>
        </w:rPr>
        <w:t xml:space="preserve"> %</w:t>
      </w:r>
      <w:r w:rsidRPr="00663118">
        <w:rPr>
          <w:rFonts w:ascii="Arial" w:hAnsi="Arial" w:cs="Arial"/>
        </w:rPr>
        <w:t>) = 55</w:t>
      </w:r>
      <w:r w:rsidR="00053899" w:rsidRPr="00663118">
        <w:rPr>
          <w:rFonts w:ascii="Arial" w:hAnsi="Arial" w:cs="Arial"/>
        </w:rPr>
        <w:t xml:space="preserve"> pts</w:t>
      </w:r>
    </w:p>
    <w:p w14:paraId="1BA51F7D" w14:textId="77777777" w:rsidR="006022C2" w:rsidRPr="00663118" w:rsidRDefault="00143CFC" w:rsidP="00663118">
      <w:pPr>
        <w:jc w:val="both"/>
        <w:rPr>
          <w:rFonts w:ascii="Arial" w:hAnsi="Arial" w:cs="Arial"/>
        </w:rPr>
      </w:pPr>
      <w:r w:rsidRPr="00663118">
        <w:rPr>
          <w:rFonts w:ascii="Arial" w:hAnsi="Arial" w:cs="Arial"/>
        </w:rPr>
        <w:t>Il est positif et supérieur à 50</w:t>
      </w:r>
      <w:r w:rsidR="00053899" w:rsidRPr="00663118">
        <w:rPr>
          <w:rFonts w:ascii="Arial" w:hAnsi="Arial" w:cs="Arial"/>
        </w:rPr>
        <w:t xml:space="preserve"> pts,</w:t>
      </w:r>
      <w:r w:rsidRPr="00663118">
        <w:rPr>
          <w:rFonts w:ascii="Arial" w:hAnsi="Arial" w:cs="Arial"/>
        </w:rPr>
        <w:t xml:space="preserve"> nombreux sont les clients qui acceptent de recommander l’entreprise. Le ressenti client est bon. Seul</w:t>
      </w:r>
      <w:r w:rsidR="001158D3" w:rsidRPr="00663118">
        <w:rPr>
          <w:rFonts w:ascii="Arial" w:hAnsi="Arial" w:cs="Arial"/>
        </w:rPr>
        <w:t>s</w:t>
      </w:r>
      <w:r w:rsidRPr="00663118">
        <w:rPr>
          <w:rFonts w:ascii="Arial" w:hAnsi="Arial" w:cs="Arial"/>
        </w:rPr>
        <w:t xml:space="preserve"> 15</w:t>
      </w:r>
      <w:r w:rsidR="001158D3" w:rsidRPr="00663118">
        <w:rPr>
          <w:rFonts w:ascii="Arial" w:hAnsi="Arial" w:cs="Arial"/>
        </w:rPr>
        <w:t xml:space="preserve"> </w:t>
      </w:r>
      <w:r w:rsidRPr="00663118">
        <w:rPr>
          <w:rFonts w:ascii="Arial" w:hAnsi="Arial" w:cs="Arial"/>
        </w:rPr>
        <w:t>% des clients sont détracteurs. L’entreprise peut compter sur</w:t>
      </w:r>
      <w:r w:rsidR="004D3E52" w:rsidRPr="00663118">
        <w:rPr>
          <w:rFonts w:ascii="Arial" w:hAnsi="Arial" w:cs="Arial"/>
        </w:rPr>
        <w:t xml:space="preserve"> « un bouche</w:t>
      </w:r>
      <w:r w:rsidRPr="00663118">
        <w:rPr>
          <w:rFonts w:ascii="Arial" w:hAnsi="Arial" w:cs="Arial"/>
        </w:rPr>
        <w:t xml:space="preserve"> à oreille</w:t>
      </w:r>
      <w:r w:rsidR="006022C2" w:rsidRPr="00663118">
        <w:rPr>
          <w:rFonts w:ascii="Arial" w:hAnsi="Arial" w:cs="Arial"/>
        </w:rPr>
        <w:t> »</w:t>
      </w:r>
      <w:r w:rsidRPr="00663118">
        <w:rPr>
          <w:rFonts w:ascii="Arial" w:hAnsi="Arial" w:cs="Arial"/>
        </w:rPr>
        <w:t xml:space="preserve"> positif mais devra prendre en considération les détracteurs</w:t>
      </w:r>
      <w:r w:rsidR="001158D3" w:rsidRPr="00663118">
        <w:rPr>
          <w:rFonts w:ascii="Arial" w:hAnsi="Arial" w:cs="Arial"/>
        </w:rPr>
        <w:t xml:space="preserve"> en leur répondant avec pertinence</w:t>
      </w:r>
      <w:r w:rsidRPr="00663118">
        <w:rPr>
          <w:rFonts w:ascii="Arial" w:hAnsi="Arial" w:cs="Arial"/>
        </w:rPr>
        <w:t>…</w:t>
      </w:r>
      <w:r w:rsidR="006022C2">
        <w:rPr>
          <w:rFonts w:ascii="Arial" w:eastAsia="Songti SC" w:hAnsi="Arial" w:cs="Arial"/>
          <w:kern w:val="2"/>
          <w:sz w:val="24"/>
          <w:szCs w:val="24"/>
          <w:lang w:eastAsia="zh-CN" w:bidi="hi-IN"/>
        </w:rPr>
        <w:br w:type="page"/>
      </w:r>
    </w:p>
    <w:p w14:paraId="28B5D015" w14:textId="3C079F73" w:rsidR="00A447AC" w:rsidRPr="009B39DC" w:rsidRDefault="00143CFC" w:rsidP="009B39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b/>
        </w:rPr>
      </w:pPr>
      <w:r w:rsidRPr="009B39DC">
        <w:rPr>
          <w:rFonts w:ascii="Arial" w:hAnsi="Arial" w:cs="Arial"/>
          <w:b/>
        </w:rPr>
        <w:lastRenderedPageBreak/>
        <w:t>RÉFLEXION COMMERCIALE STRUCTURÉE</w:t>
      </w:r>
      <w:r w:rsidR="00492B85">
        <w:rPr>
          <w:rFonts w:ascii="Arial" w:hAnsi="Arial" w:cs="Arial"/>
          <w:b/>
        </w:rPr>
        <w:t xml:space="preserve"> </w:t>
      </w:r>
    </w:p>
    <w:p w14:paraId="61FC8F04" w14:textId="77777777" w:rsidR="00A447AC" w:rsidRPr="002A00F9" w:rsidRDefault="00143CFC">
      <w:pPr>
        <w:rPr>
          <w:rFonts w:ascii="Arial" w:hAnsi="Arial" w:cs="Arial"/>
          <w:b/>
          <w:bCs/>
        </w:rPr>
      </w:pPr>
      <w:r w:rsidRPr="002A00F9">
        <w:rPr>
          <w:rFonts w:ascii="Arial" w:hAnsi="Arial" w:cs="Arial"/>
          <w:b/>
          <w:bCs/>
        </w:rPr>
        <w:t>En quoi les outils digitaux impactent</w:t>
      </w:r>
      <w:r w:rsidR="00086FE1" w:rsidRPr="002A00F9">
        <w:rPr>
          <w:rFonts w:ascii="Arial" w:hAnsi="Arial" w:cs="Arial"/>
          <w:b/>
          <w:bCs/>
        </w:rPr>
        <w:t>-</w:t>
      </w:r>
      <w:r w:rsidRPr="002A00F9">
        <w:rPr>
          <w:rFonts w:ascii="Arial" w:hAnsi="Arial" w:cs="Arial"/>
          <w:b/>
          <w:bCs/>
        </w:rPr>
        <w:t>ils l’image de l’</w:t>
      </w:r>
      <w:r w:rsidR="00BD5C6E" w:rsidRPr="002A00F9">
        <w:rPr>
          <w:rFonts w:ascii="Arial" w:hAnsi="Arial" w:cs="Arial"/>
          <w:b/>
          <w:bCs/>
        </w:rPr>
        <w:t>organisation</w:t>
      </w:r>
      <w:r w:rsidRPr="002A00F9">
        <w:rPr>
          <w:rFonts w:ascii="Arial" w:hAnsi="Arial" w:cs="Arial"/>
          <w:b/>
          <w:bCs/>
        </w:rPr>
        <w:t> ?</w:t>
      </w:r>
    </w:p>
    <w:p w14:paraId="3107810B" w14:textId="77777777" w:rsidR="00A447AC" w:rsidRPr="002A00F9" w:rsidRDefault="00143CFC">
      <w:pPr>
        <w:jc w:val="both"/>
        <w:rPr>
          <w:rFonts w:ascii="Arial" w:hAnsi="Arial" w:cs="Arial"/>
          <w:bCs/>
        </w:rPr>
      </w:pPr>
      <w:r w:rsidRPr="002A00F9">
        <w:rPr>
          <w:rFonts w:ascii="Arial" w:hAnsi="Arial" w:cs="Arial"/>
          <w:bCs/>
        </w:rPr>
        <w:t>L’intégration croissante des outils digitaux dans la définition et l’application de la stratégie marketing de l’entreprise, pose la question de leur maîtrise.</w:t>
      </w:r>
      <w:r w:rsidRPr="002A00F9">
        <w:rPr>
          <w:rFonts w:ascii="Arial" w:hAnsi="Arial" w:cs="Arial"/>
          <w:bCs/>
        </w:rPr>
        <w:br/>
        <w:t>Si l’efficacité de ces outils dans l’optimisation de la relation client est indéniable, leur impact sur la manière dont l’entreprise est perçue l’est tout autant. Il est donc nécessaire pour l</w:t>
      </w:r>
      <w:r w:rsidR="00FA779F" w:rsidRPr="002A00F9">
        <w:rPr>
          <w:rFonts w:ascii="Arial" w:hAnsi="Arial" w:cs="Arial"/>
          <w:bCs/>
        </w:rPr>
        <w:t>’entreprise</w:t>
      </w:r>
      <w:r w:rsidRPr="002A00F9">
        <w:rPr>
          <w:rFonts w:ascii="Arial" w:hAnsi="Arial" w:cs="Arial"/>
          <w:bCs/>
        </w:rPr>
        <w:t xml:space="preserve"> de s’interroger sur les véritables conséquences de ces outils sur son image de marque. </w:t>
      </w:r>
    </w:p>
    <w:p w14:paraId="07EE4EC1" w14:textId="77777777" w:rsidR="00A447AC" w:rsidRPr="002A00F9" w:rsidRDefault="00143CFC">
      <w:pPr>
        <w:pStyle w:val="Paragraphedeliste"/>
        <w:numPr>
          <w:ilvl w:val="0"/>
          <w:numId w:val="4"/>
        </w:numPr>
        <w:jc w:val="both"/>
        <w:rPr>
          <w:rFonts w:ascii="Arial" w:hAnsi="Arial" w:cs="Arial"/>
          <w:b/>
        </w:rPr>
      </w:pPr>
      <w:r w:rsidRPr="002A00F9">
        <w:rPr>
          <w:rFonts w:ascii="Arial" w:hAnsi="Arial" w:cs="Arial"/>
          <w:b/>
        </w:rPr>
        <w:t xml:space="preserve">Les impacts positifs des outils digitaux sur l’image de </w:t>
      </w:r>
      <w:r w:rsidR="00FA779F" w:rsidRPr="002A00F9">
        <w:rPr>
          <w:rFonts w:ascii="Arial" w:hAnsi="Arial" w:cs="Arial"/>
          <w:b/>
        </w:rPr>
        <w:t>l’</w:t>
      </w:r>
      <w:r w:rsidR="00932BB9" w:rsidRPr="002A00F9">
        <w:rPr>
          <w:rFonts w:ascii="Arial" w:hAnsi="Arial" w:cs="Arial"/>
          <w:b/>
        </w:rPr>
        <w:t>organisation</w:t>
      </w:r>
    </w:p>
    <w:p w14:paraId="5C4FE7BA" w14:textId="77777777" w:rsidR="00FA779F" w:rsidRPr="002A00F9" w:rsidRDefault="00FA779F" w:rsidP="00FA779F">
      <w:pPr>
        <w:pStyle w:val="Paragraphedeliste"/>
        <w:jc w:val="both"/>
        <w:rPr>
          <w:rFonts w:ascii="Arial" w:hAnsi="Arial" w:cs="Arial"/>
          <w:b/>
        </w:rPr>
      </w:pPr>
    </w:p>
    <w:p w14:paraId="0079AB75" w14:textId="77777777" w:rsidR="00A447AC" w:rsidRPr="002A00F9" w:rsidRDefault="00143CFC" w:rsidP="00FA779F">
      <w:pPr>
        <w:pStyle w:val="Paragraphedeliste"/>
        <w:numPr>
          <w:ilvl w:val="1"/>
          <w:numId w:val="9"/>
        </w:numPr>
        <w:jc w:val="both"/>
        <w:rPr>
          <w:rFonts w:ascii="Arial" w:hAnsi="Arial" w:cs="Arial"/>
          <w:b/>
        </w:rPr>
      </w:pPr>
      <w:r w:rsidRPr="002A00F9">
        <w:rPr>
          <w:rFonts w:ascii="Arial" w:hAnsi="Arial" w:cs="Arial"/>
          <w:b/>
        </w:rPr>
        <w:t xml:space="preserve">Amélioration de la </w:t>
      </w:r>
      <w:r w:rsidR="00F90142" w:rsidRPr="002A00F9">
        <w:rPr>
          <w:rFonts w:ascii="Arial" w:hAnsi="Arial" w:cs="Arial"/>
          <w:b/>
        </w:rPr>
        <w:t>v</w:t>
      </w:r>
      <w:r w:rsidRPr="002A00F9">
        <w:rPr>
          <w:rFonts w:ascii="Arial" w:hAnsi="Arial" w:cs="Arial"/>
          <w:b/>
        </w:rPr>
        <w:t>isibilité</w:t>
      </w:r>
    </w:p>
    <w:p w14:paraId="56B355A9" w14:textId="77777777" w:rsidR="00A447AC" w:rsidRPr="002A00F9" w:rsidRDefault="00F90142">
      <w:pPr>
        <w:jc w:val="both"/>
        <w:rPr>
          <w:rFonts w:ascii="Arial" w:hAnsi="Arial" w:cs="Arial"/>
          <w:bCs/>
        </w:rPr>
      </w:pPr>
      <w:r w:rsidRPr="002A00F9">
        <w:rPr>
          <w:rFonts w:ascii="Arial" w:hAnsi="Arial" w:cs="Arial"/>
          <w:b/>
          <w:i/>
          <w:iCs/>
        </w:rPr>
        <w:t>La présence en</w:t>
      </w:r>
      <w:r w:rsidR="00794F35" w:rsidRPr="002A00F9">
        <w:rPr>
          <w:rFonts w:ascii="Arial" w:hAnsi="Arial" w:cs="Arial"/>
          <w:b/>
          <w:i/>
          <w:iCs/>
        </w:rPr>
        <w:t xml:space="preserve"> l</w:t>
      </w:r>
      <w:r w:rsidRPr="002A00F9">
        <w:rPr>
          <w:rFonts w:ascii="Arial" w:hAnsi="Arial" w:cs="Arial"/>
          <w:b/>
          <w:i/>
          <w:iCs/>
        </w:rPr>
        <w:t>igne :</w:t>
      </w:r>
      <w:r w:rsidRPr="002A00F9">
        <w:rPr>
          <w:rFonts w:ascii="Arial" w:hAnsi="Arial" w:cs="Arial"/>
          <w:bCs/>
        </w:rPr>
        <w:t xml:space="preserve"> </w:t>
      </w:r>
      <w:r w:rsidR="00794F35" w:rsidRPr="002A00F9">
        <w:rPr>
          <w:rFonts w:ascii="Arial" w:hAnsi="Arial" w:cs="Arial"/>
          <w:bCs/>
        </w:rPr>
        <w:t>l</w:t>
      </w:r>
      <w:r w:rsidRPr="002A00F9">
        <w:rPr>
          <w:rFonts w:ascii="Arial" w:hAnsi="Arial" w:cs="Arial"/>
          <w:bCs/>
        </w:rPr>
        <w:t>es réseaux sociaux, les sites web et les blogs augmentent la visibilité de l’entreprise et permettent de toucher un public plus large.</w:t>
      </w:r>
    </w:p>
    <w:p w14:paraId="38EA0A0A" w14:textId="77777777" w:rsidR="00A447AC" w:rsidRPr="002A00F9" w:rsidRDefault="00143CFC">
      <w:pPr>
        <w:jc w:val="both"/>
        <w:rPr>
          <w:rFonts w:ascii="Arial" w:hAnsi="Arial" w:cs="Arial"/>
          <w:bCs/>
        </w:rPr>
      </w:pPr>
      <w:r w:rsidRPr="002A00F9">
        <w:rPr>
          <w:rFonts w:ascii="Arial" w:hAnsi="Arial" w:cs="Arial"/>
          <w:b/>
          <w:i/>
          <w:iCs/>
        </w:rPr>
        <w:t>La stratégie de référencement SEO</w:t>
      </w:r>
      <w:r w:rsidRPr="002A00F9">
        <w:rPr>
          <w:rFonts w:ascii="Arial" w:hAnsi="Arial" w:cs="Arial"/>
          <w:bCs/>
        </w:rPr>
        <w:t xml:space="preserve"> : </w:t>
      </w:r>
      <w:r w:rsidR="00794F35" w:rsidRPr="002A00F9">
        <w:rPr>
          <w:rFonts w:ascii="Arial" w:hAnsi="Arial" w:cs="Arial"/>
          <w:bCs/>
        </w:rPr>
        <w:t>u</w:t>
      </w:r>
      <w:r w:rsidRPr="002A00F9">
        <w:rPr>
          <w:rFonts w:ascii="Arial" w:hAnsi="Arial" w:cs="Arial"/>
          <w:bCs/>
        </w:rPr>
        <w:t>ne bonne stratégie de référencement améliore la position de l’entreprise dans les résultats de recherche</w:t>
      </w:r>
      <w:r w:rsidR="00794F35" w:rsidRPr="002A00F9">
        <w:rPr>
          <w:rFonts w:ascii="Arial" w:hAnsi="Arial" w:cs="Arial"/>
          <w:bCs/>
        </w:rPr>
        <w:t xml:space="preserve"> (SERP)</w:t>
      </w:r>
      <w:r w:rsidRPr="002A00F9">
        <w:rPr>
          <w:rFonts w:ascii="Arial" w:hAnsi="Arial" w:cs="Arial"/>
          <w:bCs/>
        </w:rPr>
        <w:t>, attirant ainsi plus de visiteurs.</w:t>
      </w:r>
    </w:p>
    <w:p w14:paraId="058FF82E" w14:textId="77777777" w:rsidR="00A447AC" w:rsidRPr="002A00F9" w:rsidRDefault="00143CFC">
      <w:pPr>
        <w:jc w:val="both"/>
        <w:rPr>
          <w:rFonts w:ascii="Arial" w:hAnsi="Arial" w:cs="Arial"/>
          <w:b/>
        </w:rPr>
      </w:pPr>
      <w:r w:rsidRPr="002A00F9">
        <w:rPr>
          <w:rFonts w:ascii="Arial" w:hAnsi="Arial" w:cs="Arial"/>
          <w:b/>
        </w:rPr>
        <w:t>1.</w:t>
      </w:r>
      <w:r w:rsidR="00FA779F" w:rsidRPr="002A00F9">
        <w:rPr>
          <w:rFonts w:ascii="Arial" w:hAnsi="Arial" w:cs="Arial"/>
          <w:b/>
        </w:rPr>
        <w:t xml:space="preserve">2. </w:t>
      </w:r>
      <w:r w:rsidR="00794F35" w:rsidRPr="002A00F9">
        <w:rPr>
          <w:rFonts w:ascii="Arial" w:hAnsi="Arial" w:cs="Arial"/>
          <w:b/>
        </w:rPr>
        <w:t>Développement de l’e</w:t>
      </w:r>
      <w:r w:rsidRPr="002A00F9">
        <w:rPr>
          <w:rFonts w:ascii="Arial" w:hAnsi="Arial" w:cs="Arial"/>
          <w:b/>
        </w:rPr>
        <w:t xml:space="preserve">ngagement et </w:t>
      </w:r>
      <w:r w:rsidR="00794F35" w:rsidRPr="002A00F9">
        <w:rPr>
          <w:rFonts w:ascii="Arial" w:hAnsi="Arial" w:cs="Arial"/>
          <w:b/>
        </w:rPr>
        <w:t>de l’</w:t>
      </w:r>
      <w:r w:rsidR="00CF7716" w:rsidRPr="002A00F9">
        <w:rPr>
          <w:rFonts w:ascii="Arial" w:hAnsi="Arial" w:cs="Arial"/>
          <w:b/>
        </w:rPr>
        <w:t>e-réputation</w:t>
      </w:r>
      <w:r w:rsidR="00A925DF" w:rsidRPr="002A00F9">
        <w:rPr>
          <w:rFonts w:ascii="Arial" w:hAnsi="Arial" w:cs="Arial"/>
          <w:b/>
        </w:rPr>
        <w:t xml:space="preserve"> qui améliore l’image</w:t>
      </w:r>
    </w:p>
    <w:p w14:paraId="7F30A851" w14:textId="77777777" w:rsidR="00A447AC" w:rsidRPr="002A00F9" w:rsidRDefault="00143CFC">
      <w:pPr>
        <w:jc w:val="both"/>
        <w:rPr>
          <w:rFonts w:ascii="Arial" w:hAnsi="Arial" w:cs="Arial"/>
          <w:bCs/>
        </w:rPr>
      </w:pPr>
      <w:r w:rsidRPr="002A00F9">
        <w:rPr>
          <w:rFonts w:ascii="Arial" w:hAnsi="Arial" w:cs="Arial"/>
          <w:b/>
          <w:i/>
          <w:iCs/>
        </w:rPr>
        <w:t xml:space="preserve">La communication </w:t>
      </w:r>
      <w:r w:rsidR="00794F35" w:rsidRPr="002A00F9">
        <w:rPr>
          <w:rFonts w:ascii="Arial" w:hAnsi="Arial" w:cs="Arial"/>
          <w:b/>
          <w:i/>
          <w:iCs/>
        </w:rPr>
        <w:t>d</w:t>
      </w:r>
      <w:r w:rsidRPr="002A00F9">
        <w:rPr>
          <w:rFonts w:ascii="Arial" w:hAnsi="Arial" w:cs="Arial"/>
          <w:b/>
          <w:i/>
          <w:iCs/>
        </w:rPr>
        <w:t>irecte :</w:t>
      </w:r>
      <w:r w:rsidRPr="002A00F9">
        <w:rPr>
          <w:rFonts w:ascii="Arial" w:hAnsi="Arial" w:cs="Arial"/>
          <w:bCs/>
        </w:rPr>
        <w:t xml:space="preserve"> </w:t>
      </w:r>
      <w:r w:rsidR="00794F35" w:rsidRPr="002A00F9">
        <w:rPr>
          <w:rFonts w:ascii="Arial" w:hAnsi="Arial" w:cs="Arial"/>
          <w:bCs/>
        </w:rPr>
        <w:t>l</w:t>
      </w:r>
      <w:r w:rsidRPr="002A00F9">
        <w:rPr>
          <w:rFonts w:ascii="Arial" w:hAnsi="Arial" w:cs="Arial"/>
          <w:bCs/>
        </w:rPr>
        <w:t>es outils digitaux permettent une communication directe et instantanée avec les clients</w:t>
      </w:r>
      <w:r w:rsidR="00CF7716" w:rsidRPr="002A00F9">
        <w:rPr>
          <w:rFonts w:ascii="Arial" w:hAnsi="Arial" w:cs="Arial"/>
          <w:bCs/>
        </w:rPr>
        <w:t xml:space="preserve"> (proactive)</w:t>
      </w:r>
      <w:r w:rsidRPr="002A00F9">
        <w:rPr>
          <w:rFonts w:ascii="Arial" w:hAnsi="Arial" w:cs="Arial"/>
          <w:bCs/>
        </w:rPr>
        <w:t>, renforçant ainsi la relation client</w:t>
      </w:r>
      <w:r w:rsidR="00CF7716" w:rsidRPr="002A00F9">
        <w:rPr>
          <w:rFonts w:ascii="Arial" w:hAnsi="Arial" w:cs="Arial"/>
          <w:bCs/>
        </w:rPr>
        <w:t xml:space="preserve"> et la fidélité</w:t>
      </w:r>
      <w:r w:rsidRPr="002A00F9">
        <w:rPr>
          <w:rFonts w:ascii="Arial" w:hAnsi="Arial" w:cs="Arial"/>
          <w:bCs/>
        </w:rPr>
        <w:t>.</w:t>
      </w:r>
    </w:p>
    <w:p w14:paraId="08B620B1" w14:textId="77777777" w:rsidR="00932BB9" w:rsidRPr="002A00F9" w:rsidRDefault="00143CFC" w:rsidP="00932BB9">
      <w:pPr>
        <w:jc w:val="both"/>
        <w:rPr>
          <w:rFonts w:ascii="Arial" w:hAnsi="Arial" w:cs="Arial"/>
          <w:bCs/>
        </w:rPr>
      </w:pPr>
      <w:r w:rsidRPr="002A00F9">
        <w:rPr>
          <w:rFonts w:ascii="Arial" w:hAnsi="Arial" w:cs="Arial"/>
          <w:b/>
          <w:i/>
          <w:iCs/>
        </w:rPr>
        <w:t>Le feedback :</w:t>
      </w:r>
      <w:r w:rsidRPr="002A00F9">
        <w:rPr>
          <w:rFonts w:ascii="Arial" w:hAnsi="Arial" w:cs="Arial"/>
          <w:bCs/>
        </w:rPr>
        <w:t xml:space="preserve"> </w:t>
      </w:r>
      <w:r w:rsidR="00794F35" w:rsidRPr="002A00F9">
        <w:rPr>
          <w:rFonts w:ascii="Arial" w:hAnsi="Arial" w:cs="Arial"/>
          <w:bCs/>
        </w:rPr>
        <w:t>l</w:t>
      </w:r>
      <w:r w:rsidRPr="002A00F9">
        <w:rPr>
          <w:rFonts w:ascii="Arial" w:hAnsi="Arial" w:cs="Arial"/>
          <w:bCs/>
        </w:rPr>
        <w:t>es avis et commentaires en ligne offrent des insights précieux pour améliorer les produits et services.</w:t>
      </w:r>
      <w:r w:rsidR="00932BB9" w:rsidRPr="002A00F9">
        <w:rPr>
          <w:rFonts w:ascii="Arial" w:hAnsi="Arial" w:cs="Arial"/>
          <w:bCs/>
        </w:rPr>
        <w:t xml:space="preserve"> </w:t>
      </w:r>
      <w:r w:rsidR="00CF7716" w:rsidRPr="002A00F9">
        <w:rPr>
          <w:rFonts w:ascii="Arial" w:hAnsi="Arial" w:cs="Arial"/>
          <w:bCs/>
        </w:rPr>
        <w:t>De plus, ces</w:t>
      </w:r>
      <w:r w:rsidR="00932BB9" w:rsidRPr="002A00F9">
        <w:rPr>
          <w:rFonts w:ascii="Arial" w:hAnsi="Arial" w:cs="Arial"/>
          <w:bCs/>
        </w:rPr>
        <w:t xml:space="preserve"> retours d'expérience partagés en ligne, </w:t>
      </w:r>
      <w:r w:rsidR="00CF7716" w:rsidRPr="002A00F9">
        <w:rPr>
          <w:rFonts w:ascii="Arial" w:hAnsi="Arial" w:cs="Arial"/>
          <w:bCs/>
        </w:rPr>
        <w:t>permettent</w:t>
      </w:r>
      <w:r w:rsidR="00932BB9" w:rsidRPr="002A00F9">
        <w:rPr>
          <w:rFonts w:ascii="Arial" w:hAnsi="Arial" w:cs="Arial"/>
          <w:bCs/>
        </w:rPr>
        <w:t xml:space="preserve"> </w:t>
      </w:r>
      <w:r w:rsidR="00CF7716" w:rsidRPr="002A00F9">
        <w:rPr>
          <w:rFonts w:ascii="Arial" w:hAnsi="Arial" w:cs="Arial"/>
          <w:bCs/>
        </w:rPr>
        <w:t>d’améliorer l</w:t>
      </w:r>
      <w:r w:rsidR="00932BB9" w:rsidRPr="002A00F9">
        <w:rPr>
          <w:rFonts w:ascii="Arial" w:hAnsi="Arial" w:cs="Arial"/>
          <w:bCs/>
        </w:rPr>
        <w:t xml:space="preserve">a </w:t>
      </w:r>
      <w:r w:rsidR="00CF7716" w:rsidRPr="002A00F9">
        <w:rPr>
          <w:rFonts w:ascii="Arial" w:hAnsi="Arial" w:cs="Arial"/>
          <w:bCs/>
        </w:rPr>
        <w:t>e-</w:t>
      </w:r>
      <w:r w:rsidR="00932BB9" w:rsidRPr="002A00F9">
        <w:rPr>
          <w:rFonts w:ascii="Arial" w:hAnsi="Arial" w:cs="Arial"/>
          <w:bCs/>
        </w:rPr>
        <w:t xml:space="preserve">réputation et </w:t>
      </w:r>
      <w:r w:rsidR="00CF7716" w:rsidRPr="002A00F9">
        <w:rPr>
          <w:rFonts w:ascii="Arial" w:hAnsi="Arial" w:cs="Arial"/>
          <w:bCs/>
        </w:rPr>
        <w:t>d’</w:t>
      </w:r>
      <w:r w:rsidR="00932BB9" w:rsidRPr="002A00F9">
        <w:rPr>
          <w:rFonts w:ascii="Arial" w:hAnsi="Arial" w:cs="Arial"/>
          <w:bCs/>
        </w:rPr>
        <w:t>attirer de nouveaux clients.</w:t>
      </w:r>
    </w:p>
    <w:p w14:paraId="4E10E41E" w14:textId="77777777" w:rsidR="00FA032A" w:rsidRPr="002A00F9" w:rsidRDefault="00B84F2E" w:rsidP="00932BB9">
      <w:pPr>
        <w:jc w:val="both"/>
        <w:rPr>
          <w:rFonts w:ascii="Arial" w:hAnsi="Arial" w:cs="Arial"/>
          <w:bCs/>
          <w:i/>
        </w:rPr>
      </w:pPr>
      <w:r w:rsidRPr="002A00F9">
        <w:rPr>
          <w:rFonts w:ascii="Arial" w:hAnsi="Arial" w:cs="Arial"/>
          <w:bCs/>
          <w:i/>
        </w:rPr>
        <w:t>L’Oréal</w:t>
      </w:r>
      <w:r w:rsidR="00FA032A" w:rsidRPr="002A00F9">
        <w:rPr>
          <w:rFonts w:ascii="Arial" w:hAnsi="Arial" w:cs="Arial"/>
          <w:bCs/>
          <w:i/>
        </w:rPr>
        <w:t xml:space="preserve"> s’appuie beaucoup sur ses clients fidèles pour innover dans la conception de leurs produits de maquillage.</w:t>
      </w:r>
    </w:p>
    <w:p w14:paraId="790C271D" w14:textId="77777777" w:rsidR="00A447AC" w:rsidRPr="002A00F9" w:rsidRDefault="00CF7716">
      <w:pPr>
        <w:jc w:val="both"/>
        <w:rPr>
          <w:rFonts w:ascii="Arial" w:hAnsi="Arial" w:cs="Arial"/>
          <w:bCs/>
        </w:rPr>
      </w:pPr>
      <w:r w:rsidRPr="002A00F9">
        <w:rPr>
          <w:rFonts w:ascii="Arial" w:hAnsi="Arial" w:cs="Arial"/>
          <w:b/>
          <w:i/>
          <w:iCs/>
        </w:rPr>
        <w:t>La transparence des pratiques</w:t>
      </w:r>
      <w:r w:rsidRPr="002A00F9">
        <w:rPr>
          <w:rFonts w:ascii="Arial" w:hAnsi="Arial" w:cs="Arial"/>
          <w:bCs/>
        </w:rPr>
        <w:t xml:space="preserve"> : l'utilisation de blogs, newsletters et autres canaux d’information permet aux entreprises de partager leur histoire, leur mission et leurs valeurs, engageant ainsi les consommateurs sur des aspects éthiques.</w:t>
      </w:r>
    </w:p>
    <w:p w14:paraId="62458A08" w14:textId="77777777" w:rsidR="00A447AC" w:rsidRPr="002A00F9" w:rsidRDefault="00143CFC">
      <w:pPr>
        <w:jc w:val="both"/>
        <w:rPr>
          <w:rFonts w:ascii="Arial" w:hAnsi="Arial" w:cs="Arial"/>
          <w:b/>
        </w:rPr>
      </w:pPr>
      <w:r w:rsidRPr="002A00F9">
        <w:rPr>
          <w:rFonts w:ascii="Arial" w:hAnsi="Arial" w:cs="Arial"/>
          <w:b/>
        </w:rPr>
        <w:t>1.3</w:t>
      </w:r>
      <w:r w:rsidR="00FA779F" w:rsidRPr="002A00F9">
        <w:rPr>
          <w:rFonts w:ascii="Arial" w:hAnsi="Arial" w:cs="Arial"/>
          <w:b/>
        </w:rPr>
        <w:t>.</w:t>
      </w:r>
      <w:r w:rsidRPr="002A00F9">
        <w:rPr>
          <w:rFonts w:ascii="Arial" w:hAnsi="Arial" w:cs="Arial"/>
          <w:b/>
        </w:rPr>
        <w:t xml:space="preserve"> Modern</w:t>
      </w:r>
      <w:r w:rsidR="00794F35" w:rsidRPr="002A00F9">
        <w:rPr>
          <w:rFonts w:ascii="Arial" w:hAnsi="Arial" w:cs="Arial"/>
          <w:b/>
        </w:rPr>
        <w:t>isation de l’image</w:t>
      </w:r>
    </w:p>
    <w:p w14:paraId="20CD308C" w14:textId="77777777" w:rsidR="00A447AC" w:rsidRPr="002A00F9" w:rsidRDefault="00143CFC">
      <w:pPr>
        <w:jc w:val="both"/>
        <w:rPr>
          <w:rFonts w:ascii="Arial" w:hAnsi="Arial" w:cs="Arial"/>
          <w:bCs/>
        </w:rPr>
      </w:pPr>
      <w:r w:rsidRPr="002A00F9">
        <w:rPr>
          <w:rFonts w:ascii="Arial" w:hAnsi="Arial" w:cs="Arial"/>
          <w:b/>
          <w:i/>
          <w:iCs/>
        </w:rPr>
        <w:t>L’innovation</w:t>
      </w:r>
      <w:r w:rsidRPr="002A00F9">
        <w:rPr>
          <w:rFonts w:ascii="Arial" w:hAnsi="Arial" w:cs="Arial"/>
          <w:bCs/>
        </w:rPr>
        <w:t xml:space="preserve"> : </w:t>
      </w:r>
      <w:r w:rsidR="00794F35" w:rsidRPr="002A00F9">
        <w:rPr>
          <w:rFonts w:ascii="Arial" w:hAnsi="Arial" w:cs="Arial"/>
          <w:bCs/>
        </w:rPr>
        <w:t>l</w:t>
      </w:r>
      <w:r w:rsidRPr="002A00F9">
        <w:rPr>
          <w:rFonts w:ascii="Arial" w:hAnsi="Arial" w:cs="Arial"/>
          <w:bCs/>
        </w:rPr>
        <w:t xml:space="preserve">’utilisation d’outils digitaux montre que l’entreprise est à la pointe de la technologie et </w:t>
      </w:r>
      <w:r w:rsidR="00794F35" w:rsidRPr="002A00F9">
        <w:rPr>
          <w:rFonts w:ascii="Arial" w:hAnsi="Arial" w:cs="Arial"/>
          <w:bCs/>
        </w:rPr>
        <w:t xml:space="preserve">qu’elle est </w:t>
      </w:r>
      <w:r w:rsidRPr="002A00F9">
        <w:rPr>
          <w:rFonts w:ascii="Arial" w:hAnsi="Arial" w:cs="Arial"/>
          <w:bCs/>
        </w:rPr>
        <w:t>prête à innover.</w:t>
      </w:r>
    </w:p>
    <w:p w14:paraId="7ACC23F4" w14:textId="77777777" w:rsidR="00A447AC" w:rsidRPr="002A00F9" w:rsidRDefault="00143CFC">
      <w:pPr>
        <w:jc w:val="both"/>
        <w:rPr>
          <w:rFonts w:ascii="Arial" w:hAnsi="Arial" w:cs="Arial"/>
          <w:bCs/>
        </w:rPr>
      </w:pPr>
      <w:r w:rsidRPr="002A00F9">
        <w:rPr>
          <w:rFonts w:ascii="Arial" w:hAnsi="Arial" w:cs="Arial"/>
          <w:b/>
          <w:i/>
          <w:iCs/>
        </w:rPr>
        <w:t>L’accessibilité :</w:t>
      </w:r>
      <w:r w:rsidRPr="002A00F9">
        <w:rPr>
          <w:rFonts w:ascii="Arial" w:hAnsi="Arial" w:cs="Arial"/>
          <w:bCs/>
        </w:rPr>
        <w:t xml:space="preserve"> </w:t>
      </w:r>
      <w:r w:rsidR="00794F35" w:rsidRPr="002A00F9">
        <w:rPr>
          <w:rFonts w:ascii="Arial" w:hAnsi="Arial" w:cs="Arial"/>
          <w:bCs/>
        </w:rPr>
        <w:t>l</w:t>
      </w:r>
      <w:r w:rsidRPr="002A00F9">
        <w:rPr>
          <w:rFonts w:ascii="Arial" w:hAnsi="Arial" w:cs="Arial"/>
          <w:bCs/>
        </w:rPr>
        <w:t>es applications mobiles et les plateformes en ligne rendent les services de l’entreprise plus accessibles</w:t>
      </w:r>
      <w:r w:rsidR="00794F35" w:rsidRPr="002A00F9">
        <w:rPr>
          <w:rFonts w:ascii="Arial" w:hAnsi="Arial" w:cs="Arial"/>
          <w:bCs/>
        </w:rPr>
        <w:t xml:space="preserve"> (7j sur 7 et 24h sur 24).</w:t>
      </w:r>
    </w:p>
    <w:p w14:paraId="048C3138" w14:textId="77777777" w:rsidR="00BF5C88" w:rsidRPr="002A00F9" w:rsidRDefault="00BF5C88" w:rsidP="00F90142">
      <w:pPr>
        <w:jc w:val="both"/>
        <w:rPr>
          <w:rFonts w:ascii="Arial" w:hAnsi="Arial" w:cs="Arial"/>
          <w:bCs/>
          <w:i/>
          <w:iCs/>
        </w:rPr>
      </w:pPr>
      <w:r w:rsidRPr="002A00F9">
        <w:rPr>
          <w:rFonts w:ascii="Arial" w:hAnsi="Arial" w:cs="Arial"/>
          <w:bCs/>
          <w:i/>
          <w:iCs/>
        </w:rPr>
        <w:t xml:space="preserve">Ce qui </w:t>
      </w:r>
      <w:r w:rsidR="00CF7716" w:rsidRPr="002A00F9">
        <w:rPr>
          <w:rFonts w:ascii="Arial" w:hAnsi="Arial" w:cs="Arial"/>
          <w:bCs/>
          <w:i/>
          <w:iCs/>
        </w:rPr>
        <w:t xml:space="preserve">permet aux clients de </w:t>
      </w:r>
      <w:r w:rsidRPr="002A00F9">
        <w:rPr>
          <w:rFonts w:ascii="Arial" w:hAnsi="Arial" w:cs="Arial"/>
          <w:bCs/>
          <w:i/>
          <w:iCs/>
        </w:rPr>
        <w:t xml:space="preserve">la station Le MARKSTEIN </w:t>
      </w:r>
      <w:r w:rsidR="00CF7716" w:rsidRPr="002A00F9">
        <w:rPr>
          <w:rFonts w:ascii="Arial" w:hAnsi="Arial" w:cs="Arial"/>
          <w:bCs/>
          <w:i/>
          <w:iCs/>
        </w:rPr>
        <w:t>de consulter les informations en temps réel sur la station</w:t>
      </w:r>
      <w:r w:rsidRPr="002A00F9">
        <w:rPr>
          <w:rFonts w:ascii="Arial" w:hAnsi="Arial" w:cs="Arial"/>
          <w:bCs/>
          <w:i/>
          <w:iCs/>
        </w:rPr>
        <w:t>.</w:t>
      </w:r>
    </w:p>
    <w:p w14:paraId="1148E246" w14:textId="77777777" w:rsidR="00A447AC" w:rsidRPr="002A00F9" w:rsidRDefault="00932BB9">
      <w:pPr>
        <w:pStyle w:val="Paragraphedeliste"/>
        <w:numPr>
          <w:ilvl w:val="0"/>
          <w:numId w:val="4"/>
        </w:numPr>
        <w:jc w:val="both"/>
        <w:rPr>
          <w:rFonts w:ascii="Arial" w:hAnsi="Arial" w:cs="Arial"/>
          <w:b/>
        </w:rPr>
      </w:pPr>
      <w:r w:rsidRPr="002A00F9">
        <w:rPr>
          <w:rFonts w:ascii="Arial" w:hAnsi="Arial" w:cs="Arial"/>
          <w:b/>
          <w:bCs/>
        </w:rPr>
        <w:t>Les risques et défis</w:t>
      </w:r>
      <w:r w:rsidRPr="002A00F9">
        <w:rPr>
          <w:rFonts w:ascii="Arial" w:hAnsi="Arial" w:cs="Arial"/>
          <w:b/>
        </w:rPr>
        <w:t xml:space="preserve"> </w:t>
      </w:r>
      <w:r w:rsidR="00143CFC" w:rsidRPr="002A00F9">
        <w:rPr>
          <w:rFonts w:ascii="Arial" w:hAnsi="Arial" w:cs="Arial"/>
          <w:b/>
        </w:rPr>
        <w:t>des outils digitaux sur l’image de l’</w:t>
      </w:r>
      <w:r w:rsidRPr="002A00F9">
        <w:rPr>
          <w:rFonts w:ascii="Arial" w:hAnsi="Arial" w:cs="Arial"/>
          <w:b/>
        </w:rPr>
        <w:t>organisation</w:t>
      </w:r>
    </w:p>
    <w:p w14:paraId="341D625C" w14:textId="77777777" w:rsidR="00A447AC" w:rsidRPr="002A00F9" w:rsidRDefault="00143CFC">
      <w:pPr>
        <w:jc w:val="both"/>
        <w:rPr>
          <w:rFonts w:ascii="Arial" w:hAnsi="Arial" w:cs="Arial"/>
          <w:b/>
        </w:rPr>
      </w:pPr>
      <w:r w:rsidRPr="002A00F9">
        <w:rPr>
          <w:rFonts w:ascii="Arial" w:hAnsi="Arial" w:cs="Arial"/>
          <w:b/>
        </w:rPr>
        <w:t>2.1</w:t>
      </w:r>
      <w:r w:rsidR="00F90142" w:rsidRPr="002A00F9">
        <w:rPr>
          <w:rFonts w:ascii="Arial" w:hAnsi="Arial" w:cs="Arial"/>
          <w:b/>
        </w:rPr>
        <w:t>.</w:t>
      </w:r>
      <w:r w:rsidRPr="002A00F9">
        <w:rPr>
          <w:rFonts w:ascii="Arial" w:hAnsi="Arial" w:cs="Arial"/>
          <w:b/>
        </w:rPr>
        <w:t xml:space="preserve"> Risques </w:t>
      </w:r>
      <w:r w:rsidR="00A925DF" w:rsidRPr="002A00F9">
        <w:rPr>
          <w:rFonts w:ascii="Arial" w:hAnsi="Arial" w:cs="Arial"/>
          <w:b/>
        </w:rPr>
        <w:t>au niveau de l’e-</w:t>
      </w:r>
      <w:r w:rsidRPr="002A00F9">
        <w:rPr>
          <w:rFonts w:ascii="Arial" w:hAnsi="Arial" w:cs="Arial"/>
          <w:b/>
        </w:rPr>
        <w:t>réputation</w:t>
      </w:r>
      <w:r w:rsidR="00A925DF" w:rsidRPr="002A00F9">
        <w:rPr>
          <w:rFonts w:ascii="Arial" w:hAnsi="Arial" w:cs="Arial"/>
          <w:b/>
        </w:rPr>
        <w:t xml:space="preserve"> et donc </w:t>
      </w:r>
      <w:r w:rsidR="0039594E">
        <w:rPr>
          <w:rFonts w:ascii="Arial" w:hAnsi="Arial" w:cs="Arial"/>
          <w:b/>
        </w:rPr>
        <w:t xml:space="preserve">de </w:t>
      </w:r>
      <w:r w:rsidR="00A925DF" w:rsidRPr="002A00F9">
        <w:rPr>
          <w:rFonts w:ascii="Arial" w:hAnsi="Arial" w:cs="Arial"/>
          <w:b/>
        </w:rPr>
        <w:t>l’image de marque</w:t>
      </w:r>
    </w:p>
    <w:p w14:paraId="66532F79" w14:textId="77777777" w:rsidR="00CF7716" w:rsidRPr="002A00F9" w:rsidRDefault="00143CFC" w:rsidP="00CF7716">
      <w:pPr>
        <w:jc w:val="both"/>
        <w:rPr>
          <w:rFonts w:ascii="Arial" w:hAnsi="Arial" w:cs="Arial"/>
          <w:bCs/>
        </w:rPr>
      </w:pPr>
      <w:r w:rsidRPr="002A00F9">
        <w:rPr>
          <w:rFonts w:ascii="Arial" w:hAnsi="Arial" w:cs="Arial"/>
          <w:b/>
          <w:i/>
          <w:iCs/>
        </w:rPr>
        <w:lastRenderedPageBreak/>
        <w:t xml:space="preserve">Les commentaires </w:t>
      </w:r>
      <w:r w:rsidR="00794F35" w:rsidRPr="002A00F9">
        <w:rPr>
          <w:rFonts w:ascii="Arial" w:hAnsi="Arial" w:cs="Arial"/>
          <w:b/>
          <w:i/>
          <w:iCs/>
        </w:rPr>
        <w:t>n</w:t>
      </w:r>
      <w:r w:rsidRPr="002A00F9">
        <w:rPr>
          <w:rFonts w:ascii="Arial" w:hAnsi="Arial" w:cs="Arial"/>
          <w:b/>
          <w:i/>
          <w:iCs/>
        </w:rPr>
        <w:t>égatifs :</w:t>
      </w:r>
      <w:r w:rsidRPr="002A00F9">
        <w:rPr>
          <w:rFonts w:ascii="Arial" w:hAnsi="Arial" w:cs="Arial"/>
          <w:bCs/>
        </w:rPr>
        <w:t xml:space="preserve"> </w:t>
      </w:r>
      <w:r w:rsidR="00794F35" w:rsidRPr="002A00F9">
        <w:rPr>
          <w:rFonts w:ascii="Arial" w:hAnsi="Arial" w:cs="Arial"/>
          <w:bCs/>
        </w:rPr>
        <w:t>l</w:t>
      </w:r>
      <w:r w:rsidRPr="002A00F9">
        <w:rPr>
          <w:rFonts w:ascii="Arial" w:hAnsi="Arial" w:cs="Arial"/>
          <w:bCs/>
        </w:rPr>
        <w:t xml:space="preserve">es avis négatifs et les critiques peuvent rapidement se propager en ligne et nuire à la </w:t>
      </w:r>
      <w:r w:rsidR="00BC445A" w:rsidRPr="002A00F9">
        <w:rPr>
          <w:rFonts w:ascii="Arial" w:hAnsi="Arial" w:cs="Arial"/>
          <w:bCs/>
        </w:rPr>
        <w:t>e-</w:t>
      </w:r>
      <w:r w:rsidRPr="002A00F9">
        <w:rPr>
          <w:rFonts w:ascii="Arial" w:hAnsi="Arial" w:cs="Arial"/>
          <w:bCs/>
        </w:rPr>
        <w:t>réputation de l’entreprise.</w:t>
      </w:r>
      <w:r w:rsidR="00CF7716" w:rsidRPr="002A00F9">
        <w:rPr>
          <w:rFonts w:ascii="Arial" w:hAnsi="Arial" w:cs="Arial"/>
          <w:bCs/>
        </w:rPr>
        <w:t xml:space="preserve"> </w:t>
      </w:r>
    </w:p>
    <w:p w14:paraId="20511CCF" w14:textId="77777777" w:rsidR="00A447AC" w:rsidRPr="002A00F9" w:rsidRDefault="00CF7716">
      <w:pPr>
        <w:jc w:val="both"/>
        <w:rPr>
          <w:rFonts w:ascii="Arial" w:hAnsi="Arial" w:cs="Arial"/>
          <w:bCs/>
        </w:rPr>
      </w:pPr>
      <w:r w:rsidRPr="002A00F9">
        <w:rPr>
          <w:rFonts w:ascii="Arial" w:hAnsi="Arial" w:cs="Arial"/>
          <w:bCs/>
        </w:rPr>
        <w:t>Une mauvaise gestion des avis négatifs ou des crises de communication sur les réseaux sociaux peut nuire gravement à l'image de marque.</w:t>
      </w:r>
    </w:p>
    <w:p w14:paraId="62CB0198" w14:textId="77777777" w:rsidR="00BC445A" w:rsidRPr="002A00F9" w:rsidRDefault="00BC445A">
      <w:pPr>
        <w:jc w:val="both"/>
        <w:rPr>
          <w:rFonts w:ascii="Arial" w:hAnsi="Arial" w:cs="Arial"/>
          <w:bCs/>
          <w:i/>
          <w:iCs/>
        </w:rPr>
      </w:pPr>
      <w:r w:rsidRPr="002A00F9">
        <w:rPr>
          <w:rFonts w:ascii="Arial" w:hAnsi="Arial" w:cs="Arial"/>
          <w:bCs/>
          <w:i/>
          <w:iCs/>
        </w:rPr>
        <w:t xml:space="preserve">L’avis Google négatif pour la station Le </w:t>
      </w:r>
      <w:r w:rsidR="009166E9">
        <w:rPr>
          <w:rFonts w:ascii="Arial" w:hAnsi="Arial" w:cs="Arial"/>
          <w:bCs/>
          <w:i/>
          <w:iCs/>
        </w:rPr>
        <w:t>MARKSTEIN</w:t>
      </w:r>
      <w:r w:rsidRPr="002A00F9">
        <w:rPr>
          <w:rFonts w:ascii="Arial" w:hAnsi="Arial" w:cs="Arial"/>
          <w:bCs/>
          <w:i/>
          <w:iCs/>
        </w:rPr>
        <w:t xml:space="preserve"> a pu décourager certains skieurs de venir sur le domaine.</w:t>
      </w:r>
    </w:p>
    <w:p w14:paraId="2109209A" w14:textId="77777777" w:rsidR="00A447AC" w:rsidRPr="002A00F9" w:rsidRDefault="00143CFC">
      <w:pPr>
        <w:jc w:val="both"/>
        <w:rPr>
          <w:rFonts w:ascii="Arial" w:hAnsi="Arial" w:cs="Arial"/>
          <w:bCs/>
        </w:rPr>
      </w:pPr>
      <w:r w:rsidRPr="002A00F9">
        <w:rPr>
          <w:rFonts w:ascii="Arial" w:hAnsi="Arial" w:cs="Arial"/>
          <w:b/>
          <w:i/>
          <w:iCs/>
        </w:rPr>
        <w:t>Le Bad Buzz :</w:t>
      </w:r>
      <w:r w:rsidRPr="002A00F9">
        <w:rPr>
          <w:rFonts w:ascii="Arial" w:hAnsi="Arial" w:cs="Arial"/>
          <w:bCs/>
        </w:rPr>
        <w:t xml:space="preserve"> </w:t>
      </w:r>
      <w:r w:rsidR="00794F35" w:rsidRPr="002A00F9">
        <w:rPr>
          <w:rFonts w:ascii="Arial" w:hAnsi="Arial" w:cs="Arial"/>
          <w:bCs/>
        </w:rPr>
        <w:t>u</w:t>
      </w:r>
      <w:r w:rsidRPr="002A00F9">
        <w:rPr>
          <w:rFonts w:ascii="Arial" w:hAnsi="Arial" w:cs="Arial"/>
          <w:bCs/>
        </w:rPr>
        <w:t>ne mauvaise gestion des réseaux sociaux peut entraîner des crises de communication</w:t>
      </w:r>
      <w:r w:rsidR="00CF7716" w:rsidRPr="002A00F9">
        <w:rPr>
          <w:rFonts w:ascii="Arial" w:hAnsi="Arial" w:cs="Arial"/>
          <w:bCs/>
        </w:rPr>
        <w:t xml:space="preserve"> très rapides (</w:t>
      </w:r>
      <w:r w:rsidR="002C0981" w:rsidRPr="002A00F9">
        <w:rPr>
          <w:rFonts w:ascii="Arial" w:hAnsi="Arial" w:cs="Arial"/>
          <w:bCs/>
        </w:rPr>
        <w:t>v</w:t>
      </w:r>
      <w:r w:rsidR="00CF7716" w:rsidRPr="002A00F9">
        <w:rPr>
          <w:rFonts w:ascii="Arial" w:hAnsi="Arial" w:cs="Arial"/>
          <w:bCs/>
        </w:rPr>
        <w:t>iralité), altérant la perception du public.</w:t>
      </w:r>
    </w:p>
    <w:p w14:paraId="76347B80" w14:textId="77777777" w:rsidR="00EC2492" w:rsidRPr="002A00F9" w:rsidRDefault="00EC2492">
      <w:pPr>
        <w:jc w:val="both"/>
        <w:rPr>
          <w:rFonts w:ascii="Arial" w:hAnsi="Arial" w:cs="Arial"/>
          <w:bCs/>
        </w:rPr>
      </w:pPr>
      <w:r w:rsidRPr="002A00F9">
        <w:rPr>
          <w:rFonts w:ascii="Arial" w:hAnsi="Arial" w:cs="Arial"/>
          <w:b/>
          <w:i/>
          <w:iCs/>
        </w:rPr>
        <w:t>La façade numérique</w:t>
      </w:r>
      <w:r w:rsidRPr="002A00F9">
        <w:rPr>
          <w:rFonts w:ascii="Arial" w:hAnsi="Arial" w:cs="Arial"/>
          <w:bCs/>
        </w:rPr>
        <w:t> : elle doit être sincère car toute dissonance entre l'image projetée et la réalité peut entrainer une perte de crédibilité.</w:t>
      </w:r>
    </w:p>
    <w:p w14:paraId="5672C93F" w14:textId="77777777" w:rsidR="00A447AC" w:rsidRPr="002A00F9" w:rsidRDefault="00143CFC">
      <w:pPr>
        <w:jc w:val="both"/>
        <w:rPr>
          <w:rFonts w:ascii="Arial" w:hAnsi="Arial" w:cs="Arial"/>
          <w:b/>
        </w:rPr>
      </w:pPr>
      <w:r w:rsidRPr="002A00F9">
        <w:rPr>
          <w:rFonts w:ascii="Arial" w:hAnsi="Arial" w:cs="Arial"/>
          <w:b/>
        </w:rPr>
        <w:t>2.2</w:t>
      </w:r>
      <w:r w:rsidR="00F90142" w:rsidRPr="002A00F9">
        <w:rPr>
          <w:rFonts w:ascii="Arial" w:hAnsi="Arial" w:cs="Arial"/>
          <w:b/>
        </w:rPr>
        <w:t>.</w:t>
      </w:r>
      <w:r w:rsidRPr="002A00F9">
        <w:rPr>
          <w:rFonts w:ascii="Arial" w:hAnsi="Arial" w:cs="Arial"/>
          <w:b/>
        </w:rPr>
        <w:t xml:space="preserve"> </w:t>
      </w:r>
      <w:r w:rsidR="00794F35" w:rsidRPr="002A00F9">
        <w:rPr>
          <w:rFonts w:ascii="Arial" w:hAnsi="Arial" w:cs="Arial"/>
          <w:b/>
        </w:rPr>
        <w:t>Risques sur la s</w:t>
      </w:r>
      <w:r w:rsidRPr="002A00F9">
        <w:rPr>
          <w:rFonts w:ascii="Arial" w:hAnsi="Arial" w:cs="Arial"/>
          <w:b/>
        </w:rPr>
        <w:t xml:space="preserve">écurité et </w:t>
      </w:r>
      <w:r w:rsidR="00794F35" w:rsidRPr="002A00F9">
        <w:rPr>
          <w:rFonts w:ascii="Arial" w:hAnsi="Arial" w:cs="Arial"/>
          <w:b/>
        </w:rPr>
        <w:t xml:space="preserve">la </w:t>
      </w:r>
      <w:r w:rsidRPr="002A00F9">
        <w:rPr>
          <w:rFonts w:ascii="Arial" w:hAnsi="Arial" w:cs="Arial"/>
          <w:b/>
        </w:rPr>
        <w:t>confidentialité</w:t>
      </w:r>
      <w:r w:rsidR="00794F35" w:rsidRPr="002A00F9">
        <w:rPr>
          <w:rFonts w:ascii="Arial" w:hAnsi="Arial" w:cs="Arial"/>
          <w:b/>
        </w:rPr>
        <w:t xml:space="preserve"> des données</w:t>
      </w:r>
      <w:r w:rsidR="00A925DF" w:rsidRPr="002A00F9">
        <w:rPr>
          <w:rFonts w:ascii="Arial" w:hAnsi="Arial" w:cs="Arial"/>
          <w:b/>
        </w:rPr>
        <w:t xml:space="preserve"> qui peuvent avoir un impact négatif sur l’image.</w:t>
      </w:r>
    </w:p>
    <w:p w14:paraId="0C9F5786" w14:textId="77777777" w:rsidR="00A447AC" w:rsidRPr="002A00F9" w:rsidRDefault="00143CFC">
      <w:pPr>
        <w:jc w:val="both"/>
        <w:rPr>
          <w:rFonts w:ascii="Arial" w:hAnsi="Arial" w:cs="Arial"/>
          <w:bCs/>
        </w:rPr>
      </w:pPr>
      <w:r w:rsidRPr="002A00F9">
        <w:rPr>
          <w:rFonts w:ascii="Arial" w:hAnsi="Arial" w:cs="Arial"/>
          <w:b/>
          <w:i/>
          <w:iCs/>
        </w:rPr>
        <w:t>La violation de données :</w:t>
      </w:r>
      <w:r w:rsidRPr="002A00F9">
        <w:rPr>
          <w:rFonts w:ascii="Arial" w:hAnsi="Arial" w:cs="Arial"/>
          <w:bCs/>
        </w:rPr>
        <w:t xml:space="preserve"> </w:t>
      </w:r>
      <w:r w:rsidR="00794F35" w:rsidRPr="002A00F9">
        <w:rPr>
          <w:rFonts w:ascii="Arial" w:hAnsi="Arial" w:cs="Arial"/>
          <w:bCs/>
        </w:rPr>
        <w:t>l</w:t>
      </w:r>
      <w:r w:rsidRPr="002A00F9">
        <w:rPr>
          <w:rFonts w:ascii="Arial" w:hAnsi="Arial" w:cs="Arial"/>
          <w:bCs/>
        </w:rPr>
        <w:t>es cyberattaques et les fuites de données peuvent compromettre la confiance des clients.</w:t>
      </w:r>
    </w:p>
    <w:p w14:paraId="57ED56CB" w14:textId="77777777" w:rsidR="00261843" w:rsidRPr="002A00F9" w:rsidRDefault="00261843">
      <w:pPr>
        <w:jc w:val="both"/>
        <w:rPr>
          <w:rFonts w:ascii="Arial" w:hAnsi="Arial" w:cs="Arial"/>
          <w:bCs/>
          <w:i/>
          <w:iCs/>
        </w:rPr>
      </w:pPr>
      <w:proofErr w:type="spellStart"/>
      <w:r w:rsidRPr="002A00F9">
        <w:rPr>
          <w:rFonts w:ascii="Arial" w:hAnsi="Arial" w:cs="Arial"/>
          <w:bCs/>
          <w:i/>
          <w:iCs/>
        </w:rPr>
        <w:t>TikTok</w:t>
      </w:r>
      <w:proofErr w:type="spellEnd"/>
      <w:r w:rsidRPr="002A00F9">
        <w:rPr>
          <w:rFonts w:ascii="Arial" w:hAnsi="Arial" w:cs="Arial"/>
          <w:bCs/>
          <w:i/>
          <w:iCs/>
        </w:rPr>
        <w:t xml:space="preserve"> a subi fin 2024 une cyberattaque qui a touché d’importants profils de la plateforme (dont le média CNN). CNN a suspendu sa présence pendant plusieurs jours.</w:t>
      </w:r>
      <w:r w:rsidR="0039594E">
        <w:rPr>
          <w:rFonts w:ascii="Arial" w:hAnsi="Arial" w:cs="Arial"/>
          <w:bCs/>
          <w:i/>
          <w:iCs/>
        </w:rPr>
        <w:t xml:space="preserve"> Free a également fait face à un vol massif de données dont les coordonnées bancaires.</w:t>
      </w:r>
    </w:p>
    <w:p w14:paraId="47277C8B" w14:textId="77777777" w:rsidR="00A447AC" w:rsidRPr="002A00F9" w:rsidRDefault="00143CFC">
      <w:pPr>
        <w:jc w:val="both"/>
        <w:rPr>
          <w:rFonts w:ascii="Arial" w:hAnsi="Arial" w:cs="Arial"/>
          <w:bCs/>
        </w:rPr>
      </w:pPr>
      <w:r w:rsidRPr="002A00F9">
        <w:rPr>
          <w:rFonts w:ascii="Arial" w:hAnsi="Arial" w:cs="Arial"/>
          <w:b/>
          <w:i/>
          <w:iCs/>
        </w:rPr>
        <w:t>Le RGPD :</w:t>
      </w:r>
      <w:r w:rsidRPr="002A00F9">
        <w:rPr>
          <w:rFonts w:ascii="Arial" w:hAnsi="Arial" w:cs="Arial"/>
          <w:bCs/>
        </w:rPr>
        <w:t xml:space="preserve"> </w:t>
      </w:r>
      <w:r w:rsidR="00794F35" w:rsidRPr="002A00F9">
        <w:rPr>
          <w:rFonts w:ascii="Arial" w:hAnsi="Arial" w:cs="Arial"/>
          <w:bCs/>
        </w:rPr>
        <w:t>l</w:t>
      </w:r>
      <w:r w:rsidRPr="002A00F9">
        <w:rPr>
          <w:rFonts w:ascii="Arial" w:hAnsi="Arial" w:cs="Arial"/>
          <w:bCs/>
        </w:rPr>
        <w:t>e non-respect d</w:t>
      </w:r>
      <w:r w:rsidR="00794F35" w:rsidRPr="002A00F9">
        <w:rPr>
          <w:rFonts w:ascii="Arial" w:hAnsi="Arial" w:cs="Arial"/>
          <w:bCs/>
        </w:rPr>
        <w:t>u</w:t>
      </w:r>
      <w:r w:rsidRPr="002A00F9">
        <w:rPr>
          <w:rFonts w:ascii="Arial" w:hAnsi="Arial" w:cs="Arial"/>
          <w:bCs/>
        </w:rPr>
        <w:t xml:space="preserve"> </w:t>
      </w:r>
      <w:r w:rsidR="00794F35" w:rsidRPr="002A00F9">
        <w:rPr>
          <w:rFonts w:ascii="Arial" w:hAnsi="Arial" w:cs="Arial"/>
          <w:bCs/>
        </w:rPr>
        <w:t>règlement</w:t>
      </w:r>
      <w:r w:rsidRPr="002A00F9">
        <w:rPr>
          <w:rFonts w:ascii="Arial" w:hAnsi="Arial" w:cs="Arial"/>
          <w:bCs/>
        </w:rPr>
        <w:t xml:space="preserve"> sur la protection des données peut entraîner des sanctions et nuire à l’image de l’entreprise.</w:t>
      </w:r>
    </w:p>
    <w:p w14:paraId="50E1AF52" w14:textId="77777777" w:rsidR="00A447AC" w:rsidRPr="002A00F9" w:rsidRDefault="00143CFC">
      <w:pPr>
        <w:jc w:val="both"/>
        <w:rPr>
          <w:rFonts w:ascii="Arial" w:hAnsi="Arial" w:cs="Arial"/>
          <w:b/>
        </w:rPr>
      </w:pPr>
      <w:r w:rsidRPr="002A00F9">
        <w:rPr>
          <w:rFonts w:ascii="Arial" w:hAnsi="Arial" w:cs="Arial"/>
          <w:b/>
        </w:rPr>
        <w:t>2.3</w:t>
      </w:r>
      <w:r w:rsidR="00F90142" w:rsidRPr="002A00F9">
        <w:rPr>
          <w:rFonts w:ascii="Arial" w:hAnsi="Arial" w:cs="Arial"/>
          <w:b/>
        </w:rPr>
        <w:t>.</w:t>
      </w:r>
      <w:r w:rsidRPr="002A00F9">
        <w:rPr>
          <w:rFonts w:ascii="Arial" w:hAnsi="Arial" w:cs="Arial"/>
          <w:b/>
        </w:rPr>
        <w:t xml:space="preserve"> </w:t>
      </w:r>
      <w:r w:rsidRPr="002A00F9">
        <w:rPr>
          <w:rFonts w:ascii="Arial" w:hAnsi="Arial" w:cs="Arial"/>
          <w:b/>
          <w:bCs/>
        </w:rPr>
        <w:t>Les pannes et dysfonctionnement</w:t>
      </w:r>
      <w:r w:rsidR="000A545E" w:rsidRPr="002A00F9">
        <w:rPr>
          <w:rFonts w:ascii="Arial" w:hAnsi="Arial" w:cs="Arial"/>
          <w:b/>
          <w:bCs/>
        </w:rPr>
        <w:t>s</w:t>
      </w:r>
      <w:r w:rsidRPr="002A00F9">
        <w:rPr>
          <w:rFonts w:ascii="Arial" w:hAnsi="Arial" w:cs="Arial"/>
          <w:bCs/>
        </w:rPr>
        <w:t xml:space="preserve"> peuvent interrompre les services en ligne, frustrant les clients et </w:t>
      </w:r>
      <w:r w:rsidRPr="002A00F9">
        <w:rPr>
          <w:rFonts w:ascii="Arial" w:hAnsi="Arial" w:cs="Arial"/>
          <w:b/>
          <w:bCs/>
        </w:rPr>
        <w:t xml:space="preserve">affectant </w:t>
      </w:r>
      <w:r w:rsidR="00A925DF" w:rsidRPr="002A00F9">
        <w:rPr>
          <w:rFonts w:ascii="Arial" w:hAnsi="Arial" w:cs="Arial"/>
          <w:b/>
          <w:bCs/>
        </w:rPr>
        <w:t>l’image</w:t>
      </w:r>
      <w:r w:rsidRPr="002A00F9">
        <w:rPr>
          <w:rFonts w:ascii="Arial" w:hAnsi="Arial" w:cs="Arial"/>
          <w:bCs/>
        </w:rPr>
        <w:t xml:space="preserve"> de l’entreprise.</w:t>
      </w:r>
      <w:r w:rsidR="000F7D8C" w:rsidRPr="002A00F9">
        <w:rPr>
          <w:rFonts w:ascii="Arial" w:hAnsi="Arial" w:cs="Arial"/>
          <w:bCs/>
        </w:rPr>
        <w:t xml:space="preserve"> En effet, avec la digitalisation, </w:t>
      </w:r>
      <w:r w:rsidR="00EC2492" w:rsidRPr="002A00F9">
        <w:rPr>
          <w:rFonts w:ascii="Arial" w:hAnsi="Arial" w:cs="Arial"/>
          <w:bCs/>
        </w:rPr>
        <w:t>c</w:t>
      </w:r>
      <w:r w:rsidR="000F7D8C" w:rsidRPr="002A00F9">
        <w:rPr>
          <w:rFonts w:ascii="Arial" w:hAnsi="Arial" w:cs="Arial"/>
          <w:bCs/>
        </w:rPr>
        <w:t xml:space="preserve">es </w:t>
      </w:r>
      <w:r w:rsidR="00EC2492" w:rsidRPr="002A00F9">
        <w:rPr>
          <w:rFonts w:ascii="Arial" w:hAnsi="Arial" w:cs="Arial"/>
          <w:bCs/>
        </w:rPr>
        <w:t>derniers</w:t>
      </w:r>
      <w:r w:rsidR="000F7D8C" w:rsidRPr="002A00F9">
        <w:rPr>
          <w:rFonts w:ascii="Arial" w:hAnsi="Arial" w:cs="Arial"/>
          <w:bCs/>
        </w:rPr>
        <w:t xml:space="preserve"> s'attendent à une réactivité et une qualité de service toujours plus élevées.</w:t>
      </w:r>
    </w:p>
    <w:p w14:paraId="7D0FB9EC" w14:textId="77777777" w:rsidR="00A447AC" w:rsidRPr="002A00F9" w:rsidRDefault="00143CFC">
      <w:pPr>
        <w:jc w:val="both"/>
        <w:rPr>
          <w:rFonts w:ascii="Arial" w:hAnsi="Arial" w:cs="Arial"/>
          <w:b/>
        </w:rPr>
      </w:pPr>
      <w:r w:rsidRPr="002A00F9">
        <w:rPr>
          <w:rFonts w:ascii="Arial" w:hAnsi="Arial" w:cs="Arial"/>
          <w:b/>
        </w:rPr>
        <w:t>2.4</w:t>
      </w:r>
      <w:r w:rsidR="00F90142" w:rsidRPr="002A00F9">
        <w:rPr>
          <w:rFonts w:ascii="Arial" w:hAnsi="Arial" w:cs="Arial"/>
          <w:b/>
        </w:rPr>
        <w:t>.</w:t>
      </w:r>
      <w:r w:rsidRPr="002A00F9">
        <w:rPr>
          <w:rFonts w:ascii="Arial" w:hAnsi="Arial" w:cs="Arial"/>
          <w:b/>
        </w:rPr>
        <w:t xml:space="preserve"> </w:t>
      </w:r>
      <w:r w:rsidR="00794F35" w:rsidRPr="002A00F9">
        <w:rPr>
          <w:rFonts w:ascii="Arial" w:hAnsi="Arial" w:cs="Arial"/>
          <w:b/>
        </w:rPr>
        <w:t>Risque</w:t>
      </w:r>
      <w:r w:rsidR="00BF5C88" w:rsidRPr="002A00F9">
        <w:rPr>
          <w:rFonts w:ascii="Arial" w:hAnsi="Arial" w:cs="Arial"/>
          <w:b/>
        </w:rPr>
        <w:t>s</w:t>
      </w:r>
      <w:r w:rsidR="00794F35" w:rsidRPr="002A00F9">
        <w:rPr>
          <w:rFonts w:ascii="Arial" w:hAnsi="Arial" w:cs="Arial"/>
          <w:b/>
        </w:rPr>
        <w:t xml:space="preserve"> de </w:t>
      </w:r>
      <w:r w:rsidRPr="002A00F9">
        <w:rPr>
          <w:rFonts w:ascii="Arial" w:hAnsi="Arial" w:cs="Arial"/>
          <w:b/>
        </w:rPr>
        <w:t>surcharge d’informations</w:t>
      </w:r>
      <w:r w:rsidR="00A925DF" w:rsidRPr="002A00F9">
        <w:rPr>
          <w:rFonts w:ascii="Arial" w:hAnsi="Arial" w:cs="Arial"/>
          <w:b/>
        </w:rPr>
        <w:t xml:space="preserve"> </w:t>
      </w:r>
    </w:p>
    <w:p w14:paraId="5F5C8A78" w14:textId="77777777" w:rsidR="00A447AC" w:rsidRPr="002A00F9" w:rsidRDefault="00143CFC">
      <w:pPr>
        <w:jc w:val="both"/>
        <w:rPr>
          <w:rFonts w:ascii="Arial" w:hAnsi="Arial" w:cs="Arial"/>
          <w:bCs/>
        </w:rPr>
      </w:pPr>
      <w:r w:rsidRPr="002A00F9">
        <w:rPr>
          <w:rFonts w:ascii="Arial" w:hAnsi="Arial" w:cs="Arial"/>
          <w:b/>
          <w:bCs/>
          <w:i/>
          <w:iCs/>
        </w:rPr>
        <w:t>L’infobésité</w:t>
      </w:r>
      <w:r w:rsidRPr="002A00F9">
        <w:rPr>
          <w:rFonts w:ascii="Arial" w:hAnsi="Arial" w:cs="Arial"/>
          <w:b/>
          <w:bCs/>
        </w:rPr>
        <w:t> </w:t>
      </w:r>
      <w:r w:rsidR="00794F35" w:rsidRPr="002A00F9">
        <w:rPr>
          <w:rFonts w:ascii="Arial" w:hAnsi="Arial" w:cs="Arial"/>
          <w:bCs/>
        </w:rPr>
        <w:t xml:space="preserve">représente le </w:t>
      </w:r>
      <w:r w:rsidRPr="002A00F9">
        <w:rPr>
          <w:rFonts w:ascii="Arial" w:hAnsi="Arial" w:cs="Arial"/>
          <w:bCs/>
        </w:rPr>
        <w:t xml:space="preserve">trop </w:t>
      </w:r>
      <w:r w:rsidR="00794F35" w:rsidRPr="002A00F9">
        <w:rPr>
          <w:rFonts w:ascii="Arial" w:hAnsi="Arial" w:cs="Arial"/>
          <w:bCs/>
        </w:rPr>
        <w:t xml:space="preserve">plein </w:t>
      </w:r>
      <w:r w:rsidRPr="002A00F9">
        <w:rPr>
          <w:rFonts w:ascii="Arial" w:hAnsi="Arial" w:cs="Arial"/>
          <w:bCs/>
        </w:rPr>
        <w:t xml:space="preserve">d’informations et de notifications </w:t>
      </w:r>
      <w:r w:rsidR="00794F35" w:rsidRPr="002A00F9">
        <w:rPr>
          <w:rFonts w:ascii="Arial" w:hAnsi="Arial" w:cs="Arial"/>
          <w:bCs/>
        </w:rPr>
        <w:t xml:space="preserve">qui </w:t>
      </w:r>
      <w:r w:rsidRPr="002A00F9">
        <w:rPr>
          <w:rFonts w:ascii="Arial" w:hAnsi="Arial" w:cs="Arial"/>
          <w:bCs/>
        </w:rPr>
        <w:t>peuvent submerger les clients, réduisant l’efficacité des communications et provoqu</w:t>
      </w:r>
      <w:r w:rsidR="00794F35" w:rsidRPr="002A00F9">
        <w:rPr>
          <w:rFonts w:ascii="Arial" w:hAnsi="Arial" w:cs="Arial"/>
          <w:bCs/>
        </w:rPr>
        <w:t>a</w:t>
      </w:r>
      <w:r w:rsidRPr="002A00F9">
        <w:rPr>
          <w:rFonts w:ascii="Arial" w:hAnsi="Arial" w:cs="Arial"/>
          <w:bCs/>
        </w:rPr>
        <w:t>nt une fatigue numérique.</w:t>
      </w:r>
    </w:p>
    <w:p w14:paraId="7C39019F" w14:textId="77777777" w:rsidR="00A447AC" w:rsidRPr="002A00F9" w:rsidRDefault="00143CFC">
      <w:pPr>
        <w:jc w:val="both"/>
        <w:rPr>
          <w:rFonts w:ascii="Arial" w:hAnsi="Arial" w:cs="Arial"/>
          <w:bCs/>
        </w:rPr>
      </w:pPr>
      <w:r w:rsidRPr="002A00F9">
        <w:rPr>
          <w:rFonts w:ascii="Arial" w:hAnsi="Arial" w:cs="Arial"/>
          <w:b/>
          <w:bCs/>
        </w:rPr>
        <w:t>Le manque de pertinence</w:t>
      </w:r>
      <w:r w:rsidRPr="002A00F9">
        <w:rPr>
          <w:rFonts w:ascii="Arial" w:hAnsi="Arial" w:cs="Arial"/>
          <w:bCs/>
        </w:rPr>
        <w:t> : des messages non pertinents ou trop fréquents peuvent irriter les clients et les pousser à se désabonner, à désinstaller une application…</w:t>
      </w:r>
    </w:p>
    <w:p w14:paraId="32001D69" w14:textId="77777777" w:rsidR="00A447AC" w:rsidRPr="002A00F9" w:rsidRDefault="00932BB9">
      <w:pPr>
        <w:jc w:val="both"/>
        <w:rPr>
          <w:rFonts w:ascii="Arial" w:hAnsi="Arial" w:cs="Arial"/>
          <w:bCs/>
        </w:rPr>
      </w:pPr>
      <w:r w:rsidRPr="002A00F9">
        <w:rPr>
          <w:rFonts w:ascii="Arial" w:hAnsi="Arial" w:cs="Arial"/>
          <w:bCs/>
        </w:rPr>
        <w:t>En conclusion, bien que les outils digitaux offrent une opportunité d'améliorer l'image d'une entreprise, ils présentent également des défis qu'il est crucial de maîtriser pour éviter des conséquences négatives.</w:t>
      </w:r>
    </w:p>
    <w:sectPr w:rsidR="00A447AC" w:rsidRPr="002A00F9" w:rsidSect="00C63DCB">
      <w:footerReference w:type="default" r:id="rId8"/>
      <w:headerReference w:type="first" r:id="rId9"/>
      <w:footerReference w:type="first" r:id="rId10"/>
      <w:pgSz w:w="11906" w:h="16838"/>
      <w:pgMar w:top="1134" w:right="1417" w:bottom="1276" w:left="1417" w:header="708" w:footer="422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C838CC" w14:textId="77777777" w:rsidR="00C97F4A" w:rsidRDefault="00C97F4A">
      <w:pPr>
        <w:spacing w:after="0" w:line="240" w:lineRule="auto"/>
      </w:pPr>
      <w:r>
        <w:separator/>
      </w:r>
    </w:p>
  </w:endnote>
  <w:endnote w:type="continuationSeparator" w:id="0">
    <w:p w14:paraId="50545641" w14:textId="77777777" w:rsidR="00C97F4A" w:rsidRDefault="00C97F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rlito">
    <w:altName w:val="Calibri"/>
    <w:panose1 w:val="020F0502020204030204"/>
    <w:charset w:val="00"/>
    <w:family w:val="swiss"/>
    <w:pitch w:val="variable"/>
    <w:sig w:usb0="00000001" w:usb1="5000ECFF" w:usb2="00000009" w:usb3="00000000" w:csb0="0000019F" w:csb1="00000000"/>
  </w:font>
  <w:font w:name="Noto Sans SC Regular">
    <w:panose1 w:val="00000000000000000000"/>
    <w:charset w:val="00"/>
    <w:family w:val="roman"/>
    <w:notTrueType/>
    <w:pitch w:val="default"/>
  </w:font>
  <w:font w:name="Noto Sans">
    <w:altName w:val="Segoe UI"/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ongti SC">
    <w:panose1 w:val="00000000000000000000"/>
    <w:charset w:val="86"/>
    <w:family w:val="auto"/>
    <w:notTrueType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8381352"/>
      <w:docPartObj>
        <w:docPartGallery w:val="Page Numbers (Top of Page)"/>
        <w:docPartUnique/>
      </w:docPartObj>
    </w:sdtPr>
    <w:sdtEndPr/>
    <w:sdtContent>
      <w:p w14:paraId="4E416B74" w14:textId="77777777" w:rsidR="00A447AC" w:rsidRDefault="00143CFC">
        <w:pPr>
          <w:pStyle w:val="Pieddepage"/>
          <w:jc w:val="right"/>
        </w:pPr>
        <w:r>
          <w:t xml:space="preserve">Page </w:t>
        </w:r>
        <w:r w:rsidR="00C92A05"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 w:rsidR="00C92A05">
          <w:rPr>
            <w:b/>
            <w:bCs/>
            <w:sz w:val="24"/>
            <w:szCs w:val="24"/>
          </w:rPr>
          <w:fldChar w:fldCharType="separate"/>
        </w:r>
        <w:r w:rsidR="00B17BB6">
          <w:rPr>
            <w:b/>
            <w:bCs/>
            <w:noProof/>
            <w:sz w:val="24"/>
            <w:szCs w:val="24"/>
          </w:rPr>
          <w:t>1</w:t>
        </w:r>
        <w:r w:rsidR="00C92A05">
          <w:rPr>
            <w:b/>
            <w:bCs/>
            <w:sz w:val="24"/>
            <w:szCs w:val="24"/>
          </w:rPr>
          <w:fldChar w:fldCharType="end"/>
        </w:r>
        <w:r>
          <w:t xml:space="preserve"> sur </w:t>
        </w:r>
        <w:r w:rsidR="00C92A05"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 w:rsidR="00C92A05">
          <w:rPr>
            <w:b/>
            <w:bCs/>
            <w:sz w:val="24"/>
            <w:szCs w:val="24"/>
          </w:rPr>
          <w:fldChar w:fldCharType="separate"/>
        </w:r>
        <w:r w:rsidR="00B17BB6">
          <w:rPr>
            <w:b/>
            <w:bCs/>
            <w:noProof/>
            <w:sz w:val="24"/>
            <w:szCs w:val="24"/>
          </w:rPr>
          <w:t>9</w:t>
        </w:r>
        <w:r w:rsidR="00C92A05">
          <w:rPr>
            <w:b/>
            <w:bCs/>
            <w:sz w:val="24"/>
            <w:szCs w:val="24"/>
          </w:rPr>
          <w:fldChar w:fldCharType="end"/>
        </w:r>
      </w:p>
    </w:sdtContent>
  </w:sdt>
  <w:p w14:paraId="3EC42D90" w14:textId="77777777" w:rsidR="00A447AC" w:rsidRDefault="00A447A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03126053"/>
      <w:docPartObj>
        <w:docPartGallery w:val="Page Numbers (Top of Page)"/>
        <w:docPartUnique/>
      </w:docPartObj>
    </w:sdtPr>
    <w:sdtEndPr/>
    <w:sdtContent>
      <w:p w14:paraId="31641440" w14:textId="77777777" w:rsidR="00A447AC" w:rsidRDefault="00143CFC">
        <w:pPr>
          <w:pStyle w:val="Pieddepage"/>
          <w:jc w:val="right"/>
        </w:pPr>
        <w:r>
          <w:t xml:space="preserve">Page </w:t>
        </w:r>
        <w:r w:rsidR="00C92A05"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 w:rsidR="00C92A05"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10</w:t>
        </w:r>
        <w:r w:rsidR="00C92A05">
          <w:rPr>
            <w:b/>
            <w:bCs/>
            <w:sz w:val="24"/>
            <w:szCs w:val="24"/>
          </w:rPr>
          <w:fldChar w:fldCharType="end"/>
        </w:r>
        <w:r>
          <w:t xml:space="preserve"> sur </w:t>
        </w:r>
        <w:r w:rsidR="00C92A05"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 w:rsidR="00C92A05">
          <w:rPr>
            <w:b/>
            <w:bCs/>
            <w:sz w:val="24"/>
            <w:szCs w:val="24"/>
          </w:rPr>
          <w:fldChar w:fldCharType="separate"/>
        </w:r>
        <w:r w:rsidR="00041CE1">
          <w:rPr>
            <w:b/>
            <w:bCs/>
            <w:noProof/>
            <w:sz w:val="24"/>
            <w:szCs w:val="24"/>
          </w:rPr>
          <w:t>9</w:t>
        </w:r>
        <w:r w:rsidR="00C92A05">
          <w:rPr>
            <w:b/>
            <w:bCs/>
            <w:sz w:val="24"/>
            <w:szCs w:val="24"/>
          </w:rPr>
          <w:fldChar w:fldCharType="end"/>
        </w:r>
      </w:p>
    </w:sdtContent>
  </w:sdt>
  <w:p w14:paraId="6769A0EE" w14:textId="77777777" w:rsidR="00A447AC" w:rsidRDefault="00A447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6025D5" w14:textId="77777777" w:rsidR="00C97F4A" w:rsidRDefault="00C97F4A">
      <w:pPr>
        <w:spacing w:after="0" w:line="240" w:lineRule="auto"/>
      </w:pPr>
      <w:r>
        <w:separator/>
      </w:r>
    </w:p>
  </w:footnote>
  <w:footnote w:type="continuationSeparator" w:id="0">
    <w:p w14:paraId="7CBE9E0B" w14:textId="77777777" w:rsidR="00C97F4A" w:rsidRDefault="00C97F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349FD5" w14:textId="77777777" w:rsidR="00A447AC" w:rsidRDefault="00143CFC">
    <w:pPr>
      <w:pStyle w:val="En-tte"/>
      <w:rPr>
        <w:rFonts w:ascii="Arial" w:eastAsia="Times New Roman" w:hAnsi="Arial" w:cs="Arial"/>
      </w:rPr>
    </w:pPr>
    <w:r>
      <w:rPr>
        <w:rFonts w:ascii="Arial" w:hAnsi="Arial" w:cs="Arial"/>
      </w:rPr>
      <w:t>Annexe 2 – Corrigé E5 Partie écrite</w:t>
    </w:r>
  </w:p>
  <w:p w14:paraId="77E48CC9" w14:textId="77777777" w:rsidR="00A447AC" w:rsidRDefault="00A447A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965B3"/>
    <w:multiLevelType w:val="multilevel"/>
    <w:tmpl w:val="87CE48D4"/>
    <w:lvl w:ilvl="0">
      <w:start w:val="1"/>
      <w:numFmt w:val="decimal"/>
      <w:lvlText w:val="%1."/>
      <w:lvlJc w:val="left"/>
      <w:pPr>
        <w:tabs>
          <w:tab w:val="num" w:pos="0"/>
        </w:tabs>
        <w:ind w:left="405" w:hanging="405"/>
      </w:pPr>
    </w:lvl>
    <w:lvl w:ilvl="1">
      <w:start w:val="1"/>
      <w:numFmt w:val="decimal"/>
      <w:lvlText w:val="%1.%2-"/>
      <w:lvlJc w:val="left"/>
      <w:pPr>
        <w:tabs>
          <w:tab w:val="num" w:pos="0"/>
        </w:tabs>
        <w:ind w:left="720" w:hanging="720"/>
      </w:pPr>
    </w:lvl>
    <w:lvl w:ilvl="2">
      <w:start w:val="1"/>
      <w:numFmt w:val="decimal"/>
      <w:lvlText w:val="%1.%2-%3.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-%3.%4."/>
      <w:lvlJc w:val="left"/>
      <w:pPr>
        <w:tabs>
          <w:tab w:val="num" w:pos="0"/>
        </w:tabs>
        <w:ind w:left="1080" w:hanging="1080"/>
      </w:pPr>
    </w:lvl>
    <w:lvl w:ilvl="4">
      <w:start w:val="1"/>
      <w:numFmt w:val="decimal"/>
      <w:lvlText w:val="%1.%2-%3.%4.%5.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-%3.%4.%5.%6."/>
      <w:lvlJc w:val="left"/>
      <w:pPr>
        <w:tabs>
          <w:tab w:val="num" w:pos="0"/>
        </w:tabs>
        <w:ind w:left="1440" w:hanging="1440"/>
      </w:pPr>
    </w:lvl>
    <w:lvl w:ilvl="6">
      <w:start w:val="1"/>
      <w:numFmt w:val="decimal"/>
      <w:lvlText w:val="%1.%2-%3.%4.%5.%6.%7.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-%3.%4.%5.%6.%7.%8."/>
      <w:lvlJc w:val="left"/>
      <w:pPr>
        <w:tabs>
          <w:tab w:val="num" w:pos="0"/>
        </w:tabs>
        <w:ind w:left="1800" w:hanging="1800"/>
      </w:pPr>
    </w:lvl>
    <w:lvl w:ilvl="8">
      <w:start w:val="1"/>
      <w:numFmt w:val="decimal"/>
      <w:lvlText w:val="%1.%2-%3.%4.%5.%6.%7.%8.%9."/>
      <w:lvlJc w:val="left"/>
      <w:pPr>
        <w:tabs>
          <w:tab w:val="num" w:pos="0"/>
        </w:tabs>
        <w:ind w:left="2160" w:hanging="2160"/>
      </w:pPr>
    </w:lvl>
  </w:abstractNum>
  <w:abstractNum w:abstractNumId="1" w15:restartNumberingAfterBreak="0">
    <w:nsid w:val="277A387A"/>
    <w:multiLevelType w:val="multilevel"/>
    <w:tmpl w:val="BEC4E72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87F5711"/>
    <w:multiLevelType w:val="multilevel"/>
    <w:tmpl w:val="F948056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293D50C4"/>
    <w:multiLevelType w:val="multilevel"/>
    <w:tmpl w:val="8810720E"/>
    <w:lvl w:ilvl="0">
      <w:start w:val="1"/>
      <w:numFmt w:val="decimal"/>
      <w:lvlText w:val="%1-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2948726B"/>
    <w:multiLevelType w:val="multilevel"/>
    <w:tmpl w:val="667AD278"/>
    <w:lvl w:ilvl="0">
      <w:start w:val="1"/>
      <w:numFmt w:val="decimal"/>
      <w:lvlText w:val="%1."/>
      <w:lvlJc w:val="left"/>
      <w:pPr>
        <w:tabs>
          <w:tab w:val="num" w:pos="0"/>
        </w:tabs>
        <w:ind w:left="405" w:hanging="405"/>
      </w:pPr>
    </w:lvl>
    <w:lvl w:ilvl="1">
      <w:start w:val="1"/>
      <w:numFmt w:val="decimal"/>
      <w:lvlText w:val="%1.%2-"/>
      <w:lvlJc w:val="left"/>
      <w:pPr>
        <w:tabs>
          <w:tab w:val="num" w:pos="0"/>
        </w:tabs>
        <w:ind w:left="720" w:hanging="720"/>
      </w:pPr>
    </w:lvl>
    <w:lvl w:ilvl="2">
      <w:start w:val="1"/>
      <w:numFmt w:val="decimal"/>
      <w:lvlText w:val="%1.%2-%3.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-%3.%4."/>
      <w:lvlJc w:val="left"/>
      <w:pPr>
        <w:tabs>
          <w:tab w:val="num" w:pos="0"/>
        </w:tabs>
        <w:ind w:left="1080" w:hanging="1080"/>
      </w:pPr>
    </w:lvl>
    <w:lvl w:ilvl="4">
      <w:start w:val="1"/>
      <w:numFmt w:val="decimal"/>
      <w:lvlText w:val="%1.%2-%3.%4.%5.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-%3.%4.%5.%6."/>
      <w:lvlJc w:val="left"/>
      <w:pPr>
        <w:tabs>
          <w:tab w:val="num" w:pos="0"/>
        </w:tabs>
        <w:ind w:left="1440" w:hanging="1440"/>
      </w:pPr>
    </w:lvl>
    <w:lvl w:ilvl="6">
      <w:start w:val="1"/>
      <w:numFmt w:val="decimal"/>
      <w:lvlText w:val="%1.%2-%3.%4.%5.%6.%7.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-%3.%4.%5.%6.%7.%8."/>
      <w:lvlJc w:val="left"/>
      <w:pPr>
        <w:tabs>
          <w:tab w:val="num" w:pos="0"/>
        </w:tabs>
        <w:ind w:left="1800" w:hanging="1800"/>
      </w:pPr>
    </w:lvl>
    <w:lvl w:ilvl="8">
      <w:start w:val="1"/>
      <w:numFmt w:val="decimal"/>
      <w:lvlText w:val="%1.%2-%3.%4.%5.%6.%7.%8.%9."/>
      <w:lvlJc w:val="left"/>
      <w:pPr>
        <w:tabs>
          <w:tab w:val="num" w:pos="0"/>
        </w:tabs>
        <w:ind w:left="2160" w:hanging="2160"/>
      </w:pPr>
    </w:lvl>
  </w:abstractNum>
  <w:abstractNum w:abstractNumId="5" w15:restartNumberingAfterBreak="0">
    <w:nsid w:val="55A728DA"/>
    <w:multiLevelType w:val="multilevel"/>
    <w:tmpl w:val="F6A0FB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6CB40003"/>
    <w:multiLevelType w:val="multilevel"/>
    <w:tmpl w:val="212AAB06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EastAsia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E2A1998"/>
    <w:multiLevelType w:val="multilevel"/>
    <w:tmpl w:val="4268FC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721B41BB"/>
    <w:multiLevelType w:val="multilevel"/>
    <w:tmpl w:val="E488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825047387">
    <w:abstractNumId w:val="0"/>
  </w:num>
  <w:num w:numId="2" w16cid:durableId="1773167709">
    <w:abstractNumId w:val="8"/>
  </w:num>
  <w:num w:numId="3" w16cid:durableId="40906589">
    <w:abstractNumId w:val="6"/>
  </w:num>
  <w:num w:numId="4" w16cid:durableId="1581866012">
    <w:abstractNumId w:val="3"/>
  </w:num>
  <w:num w:numId="5" w16cid:durableId="1424112767">
    <w:abstractNumId w:val="4"/>
  </w:num>
  <w:num w:numId="6" w16cid:durableId="1607888207">
    <w:abstractNumId w:val="1"/>
  </w:num>
  <w:num w:numId="7" w16cid:durableId="1996258974">
    <w:abstractNumId w:val="2"/>
  </w:num>
  <w:num w:numId="8" w16cid:durableId="667247494">
    <w:abstractNumId w:val="7"/>
  </w:num>
  <w:num w:numId="9" w16cid:durableId="5656496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47AC"/>
    <w:rsid w:val="00022FFA"/>
    <w:rsid w:val="00027E8D"/>
    <w:rsid w:val="00041CE1"/>
    <w:rsid w:val="00053899"/>
    <w:rsid w:val="00054C9B"/>
    <w:rsid w:val="0008182E"/>
    <w:rsid w:val="000843D0"/>
    <w:rsid w:val="00086FE1"/>
    <w:rsid w:val="000A545E"/>
    <w:rsid w:val="000F7D8C"/>
    <w:rsid w:val="001058FF"/>
    <w:rsid w:val="001158D3"/>
    <w:rsid w:val="00143CFC"/>
    <w:rsid w:val="00147210"/>
    <w:rsid w:val="00181089"/>
    <w:rsid w:val="001D63DF"/>
    <w:rsid w:val="001D6C5B"/>
    <w:rsid w:val="001E24F2"/>
    <w:rsid w:val="001F7E0C"/>
    <w:rsid w:val="00204198"/>
    <w:rsid w:val="002322F1"/>
    <w:rsid w:val="00261843"/>
    <w:rsid w:val="00272701"/>
    <w:rsid w:val="002801BE"/>
    <w:rsid w:val="00284368"/>
    <w:rsid w:val="002A00F9"/>
    <w:rsid w:val="002B0EC8"/>
    <w:rsid w:val="002B11E2"/>
    <w:rsid w:val="002B4F8A"/>
    <w:rsid w:val="002C0981"/>
    <w:rsid w:val="002C43EE"/>
    <w:rsid w:val="002C553D"/>
    <w:rsid w:val="002F059B"/>
    <w:rsid w:val="00316FF4"/>
    <w:rsid w:val="00323502"/>
    <w:rsid w:val="00362714"/>
    <w:rsid w:val="0039594E"/>
    <w:rsid w:val="003B6699"/>
    <w:rsid w:val="003E2CA1"/>
    <w:rsid w:val="003E5942"/>
    <w:rsid w:val="003F4A26"/>
    <w:rsid w:val="00434FDA"/>
    <w:rsid w:val="00483970"/>
    <w:rsid w:val="00492B85"/>
    <w:rsid w:val="004B1FD1"/>
    <w:rsid w:val="004B2A24"/>
    <w:rsid w:val="004D077B"/>
    <w:rsid w:val="004D3E52"/>
    <w:rsid w:val="004D52D2"/>
    <w:rsid w:val="005320F4"/>
    <w:rsid w:val="00543910"/>
    <w:rsid w:val="00555954"/>
    <w:rsid w:val="005D37F8"/>
    <w:rsid w:val="006022C2"/>
    <w:rsid w:val="00605D69"/>
    <w:rsid w:val="00615233"/>
    <w:rsid w:val="0062023F"/>
    <w:rsid w:val="0064518C"/>
    <w:rsid w:val="00660650"/>
    <w:rsid w:val="00663118"/>
    <w:rsid w:val="00686FA0"/>
    <w:rsid w:val="006907D3"/>
    <w:rsid w:val="00693558"/>
    <w:rsid w:val="006B75F0"/>
    <w:rsid w:val="00704EBE"/>
    <w:rsid w:val="00704FAF"/>
    <w:rsid w:val="007335BA"/>
    <w:rsid w:val="00760797"/>
    <w:rsid w:val="00794F35"/>
    <w:rsid w:val="007A7560"/>
    <w:rsid w:val="007B6FD7"/>
    <w:rsid w:val="007C3183"/>
    <w:rsid w:val="00831822"/>
    <w:rsid w:val="00863E05"/>
    <w:rsid w:val="0087660D"/>
    <w:rsid w:val="008838A0"/>
    <w:rsid w:val="008A6E50"/>
    <w:rsid w:val="008B11D1"/>
    <w:rsid w:val="008F67A3"/>
    <w:rsid w:val="00904F48"/>
    <w:rsid w:val="00914974"/>
    <w:rsid w:val="009166E9"/>
    <w:rsid w:val="00916ED9"/>
    <w:rsid w:val="00925137"/>
    <w:rsid w:val="00932BB9"/>
    <w:rsid w:val="009335D9"/>
    <w:rsid w:val="00944AD1"/>
    <w:rsid w:val="00992586"/>
    <w:rsid w:val="009B2BEF"/>
    <w:rsid w:val="009B39DC"/>
    <w:rsid w:val="009D747F"/>
    <w:rsid w:val="009E3967"/>
    <w:rsid w:val="009F2943"/>
    <w:rsid w:val="00A147A2"/>
    <w:rsid w:val="00A245CF"/>
    <w:rsid w:val="00A25EE2"/>
    <w:rsid w:val="00A447AC"/>
    <w:rsid w:val="00A925DF"/>
    <w:rsid w:val="00AB7DE3"/>
    <w:rsid w:val="00AD329C"/>
    <w:rsid w:val="00AF31CC"/>
    <w:rsid w:val="00B16B1E"/>
    <w:rsid w:val="00B17BB6"/>
    <w:rsid w:val="00B30901"/>
    <w:rsid w:val="00B42378"/>
    <w:rsid w:val="00B523FD"/>
    <w:rsid w:val="00B64129"/>
    <w:rsid w:val="00B7242F"/>
    <w:rsid w:val="00B84F2E"/>
    <w:rsid w:val="00B853B2"/>
    <w:rsid w:val="00BC445A"/>
    <w:rsid w:val="00BC59EB"/>
    <w:rsid w:val="00BD5C6E"/>
    <w:rsid w:val="00BF5C88"/>
    <w:rsid w:val="00C039C6"/>
    <w:rsid w:val="00C13572"/>
    <w:rsid w:val="00C269D7"/>
    <w:rsid w:val="00C63DCB"/>
    <w:rsid w:val="00C844C2"/>
    <w:rsid w:val="00C92A05"/>
    <w:rsid w:val="00C940D7"/>
    <w:rsid w:val="00C97F4A"/>
    <w:rsid w:val="00CC7F77"/>
    <w:rsid w:val="00CD7687"/>
    <w:rsid w:val="00CF7716"/>
    <w:rsid w:val="00D37AAA"/>
    <w:rsid w:val="00D51439"/>
    <w:rsid w:val="00D71A47"/>
    <w:rsid w:val="00D7619E"/>
    <w:rsid w:val="00D876ED"/>
    <w:rsid w:val="00DB608C"/>
    <w:rsid w:val="00DE3B8F"/>
    <w:rsid w:val="00E14333"/>
    <w:rsid w:val="00E63C88"/>
    <w:rsid w:val="00E9051E"/>
    <w:rsid w:val="00EB66DF"/>
    <w:rsid w:val="00EC2492"/>
    <w:rsid w:val="00ED639F"/>
    <w:rsid w:val="00EF4652"/>
    <w:rsid w:val="00F21518"/>
    <w:rsid w:val="00F43B02"/>
    <w:rsid w:val="00F524F2"/>
    <w:rsid w:val="00F90142"/>
    <w:rsid w:val="00F93072"/>
    <w:rsid w:val="00FA032A"/>
    <w:rsid w:val="00FA779F"/>
    <w:rsid w:val="00FB7012"/>
    <w:rsid w:val="00FD3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5E9D9149"/>
  <w15:docId w15:val="{89EEFCD4-08B5-4B95-8909-AD70138A8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08D"/>
    <w:pPr>
      <w:spacing w:after="200" w:line="276" w:lineRule="auto"/>
    </w:pPr>
    <w:rPr>
      <w:rFonts w:ascii="Calibri" w:eastAsiaTheme="minorEastAsia" w:hAnsi="Calibri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B023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itre9">
    <w:name w:val="heading 9"/>
    <w:basedOn w:val="Normal"/>
    <w:next w:val="Normal"/>
    <w:link w:val="Titre9Car"/>
    <w:qFormat/>
    <w:rsid w:val="00D27EF2"/>
    <w:pPr>
      <w:keepNext/>
      <w:spacing w:after="0" w:line="240" w:lineRule="auto"/>
      <w:jc w:val="center"/>
      <w:outlineLvl w:val="8"/>
    </w:pPr>
    <w:rPr>
      <w:rFonts w:ascii="Times New Roman" w:eastAsia="Times New Roman" w:hAnsi="Times New Roman" w:cs="Times New Roman"/>
      <w:b/>
      <w:bCs/>
      <w:sz w:val="28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Corpsdetexte2Car">
    <w:name w:val="Corps de texte 2 Car"/>
    <w:basedOn w:val="Policepardfaut"/>
    <w:link w:val="Corpsdetexte2"/>
    <w:qFormat/>
    <w:rsid w:val="0092008D"/>
    <w:rPr>
      <w:rFonts w:ascii="Arial" w:eastAsia="Times New Roman" w:hAnsi="Arial" w:cs="Arial"/>
      <w:b/>
      <w:sz w:val="24"/>
      <w:szCs w:val="24"/>
      <w:lang w:eastAsia="fr-FR"/>
    </w:rPr>
  </w:style>
  <w:style w:type="character" w:customStyle="1" w:styleId="En-tteCar">
    <w:name w:val="En-tête Car"/>
    <w:basedOn w:val="Policepardfaut"/>
    <w:link w:val="En-tte"/>
    <w:uiPriority w:val="99"/>
    <w:qFormat/>
    <w:rsid w:val="00B47082"/>
    <w:rPr>
      <w:rFonts w:eastAsiaTheme="minorEastAsia"/>
      <w:lang w:eastAsia="fr-FR"/>
    </w:rPr>
  </w:style>
  <w:style w:type="character" w:customStyle="1" w:styleId="PieddepageCar">
    <w:name w:val="Pied de page Car"/>
    <w:basedOn w:val="Policepardfaut"/>
    <w:link w:val="Pieddepage"/>
    <w:uiPriority w:val="99"/>
    <w:qFormat/>
    <w:rsid w:val="00B47082"/>
    <w:rPr>
      <w:rFonts w:eastAsiaTheme="minorEastAsia"/>
      <w:lang w:eastAsia="fr-FR"/>
    </w:rPr>
  </w:style>
  <w:style w:type="character" w:customStyle="1" w:styleId="Titre9Car">
    <w:name w:val="Titre 9 Car"/>
    <w:basedOn w:val="Policepardfaut"/>
    <w:link w:val="Titre9"/>
    <w:qFormat/>
    <w:rsid w:val="00D27EF2"/>
    <w:rPr>
      <w:rFonts w:ascii="Times New Roman" w:eastAsia="Times New Roman" w:hAnsi="Times New Roman" w:cs="Times New Roman"/>
      <w:b/>
      <w:bCs/>
      <w:sz w:val="28"/>
      <w:szCs w:val="20"/>
      <w:lang w:eastAsia="fr-FR"/>
    </w:rPr>
  </w:style>
  <w:style w:type="character" w:customStyle="1" w:styleId="Titre4Car">
    <w:name w:val="Titre 4 Car"/>
    <w:basedOn w:val="Policepardfaut"/>
    <w:link w:val="Titre4"/>
    <w:uiPriority w:val="9"/>
    <w:semiHidden/>
    <w:qFormat/>
    <w:rsid w:val="00EB0239"/>
    <w:rPr>
      <w:rFonts w:asciiTheme="majorHAnsi" w:eastAsiaTheme="majorEastAsia" w:hAnsiTheme="majorHAnsi" w:cstheme="majorBidi"/>
      <w:i/>
      <w:iCs/>
      <w:color w:val="365F91" w:themeColor="accent1" w:themeShade="BF"/>
      <w:lang w:eastAsia="fr-FR"/>
    </w:rPr>
  </w:style>
  <w:style w:type="paragraph" w:styleId="Titre">
    <w:name w:val="Title"/>
    <w:basedOn w:val="Normal"/>
    <w:next w:val="Corpsdetexte"/>
    <w:qFormat/>
    <w:rsid w:val="00C92A05"/>
    <w:pPr>
      <w:keepNext/>
      <w:spacing w:before="240" w:after="120"/>
    </w:pPr>
    <w:rPr>
      <w:rFonts w:ascii="Carlito" w:eastAsia="Noto Sans SC Regular" w:hAnsi="Carlito" w:cs="Noto Sans"/>
      <w:sz w:val="28"/>
      <w:szCs w:val="28"/>
    </w:rPr>
  </w:style>
  <w:style w:type="paragraph" w:styleId="Corpsdetexte">
    <w:name w:val="Body Text"/>
    <w:basedOn w:val="Normal"/>
    <w:rsid w:val="00C92A05"/>
    <w:pPr>
      <w:spacing w:after="140"/>
    </w:pPr>
  </w:style>
  <w:style w:type="paragraph" w:styleId="Liste">
    <w:name w:val="List"/>
    <w:basedOn w:val="Corpsdetexte"/>
    <w:rsid w:val="00C92A05"/>
    <w:rPr>
      <w:rFonts w:cs="Noto Sans"/>
    </w:rPr>
  </w:style>
  <w:style w:type="paragraph" w:styleId="Lgende">
    <w:name w:val="caption"/>
    <w:basedOn w:val="Normal"/>
    <w:qFormat/>
    <w:rsid w:val="00C92A05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rsid w:val="00C92A05"/>
    <w:pPr>
      <w:suppressLineNumbers/>
    </w:pPr>
    <w:rPr>
      <w:rFonts w:cs="Noto Sans"/>
    </w:rPr>
  </w:style>
  <w:style w:type="paragraph" w:styleId="Corpsdetexte2">
    <w:name w:val="Body Text 2"/>
    <w:basedOn w:val="Normal"/>
    <w:link w:val="Corpsdetexte2Car"/>
    <w:qFormat/>
    <w:rsid w:val="0092008D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pacing w:after="0" w:line="240" w:lineRule="auto"/>
      <w:jc w:val="both"/>
    </w:pPr>
    <w:rPr>
      <w:rFonts w:ascii="Arial" w:eastAsia="Times New Roman" w:hAnsi="Arial" w:cs="Arial"/>
      <w:b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5702BF"/>
    <w:pPr>
      <w:ind w:left="720"/>
      <w:contextualSpacing/>
    </w:pPr>
  </w:style>
  <w:style w:type="paragraph" w:customStyle="1" w:styleId="HeaderandFooter">
    <w:name w:val="Header and Footer"/>
    <w:basedOn w:val="Normal"/>
    <w:qFormat/>
    <w:rsid w:val="00C92A05"/>
  </w:style>
  <w:style w:type="paragraph" w:styleId="En-tte">
    <w:name w:val="header"/>
    <w:basedOn w:val="Normal"/>
    <w:link w:val="En-tteCar"/>
    <w:uiPriority w:val="99"/>
    <w:unhideWhenUsed/>
    <w:rsid w:val="00B47082"/>
    <w:pPr>
      <w:tabs>
        <w:tab w:val="center" w:pos="4536"/>
        <w:tab w:val="right" w:pos="9072"/>
      </w:tabs>
      <w:spacing w:after="0" w:line="240" w:lineRule="auto"/>
    </w:pPr>
  </w:style>
  <w:style w:type="paragraph" w:styleId="Pieddepage">
    <w:name w:val="footer"/>
    <w:basedOn w:val="Normal"/>
    <w:link w:val="PieddepageCar"/>
    <w:uiPriority w:val="99"/>
    <w:unhideWhenUsed/>
    <w:rsid w:val="00B47082"/>
    <w:pPr>
      <w:tabs>
        <w:tab w:val="center" w:pos="4536"/>
        <w:tab w:val="right" w:pos="9072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rsid w:val="00D61A13"/>
    <w:pPr>
      <w:suppressAutoHyphens w:val="0"/>
      <w:spacing w:beforeAutospacing="1" w:after="144"/>
    </w:pPr>
    <w:rPr>
      <w:rFonts w:ascii="Times New Roman" w:eastAsia="Times New Roman" w:hAnsi="Times New Roman" w:cs="Times New Roman"/>
      <w:sz w:val="24"/>
      <w:szCs w:val="24"/>
    </w:rPr>
  </w:style>
  <w:style w:type="numbering" w:customStyle="1" w:styleId="Pasdeliste">
    <w:name w:val="Pas de liste"/>
    <w:uiPriority w:val="99"/>
    <w:semiHidden/>
    <w:unhideWhenUsed/>
    <w:qFormat/>
    <w:rsid w:val="00C92A05"/>
  </w:style>
  <w:style w:type="table" w:styleId="Grilledutableau">
    <w:name w:val="Table Grid"/>
    <w:basedOn w:val="TableauNormal"/>
    <w:uiPriority w:val="39"/>
    <w:rsid w:val="005702BF"/>
    <w:rPr>
      <w:rFonts w:eastAsiaTheme="minorEastAsia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">
    <w:name w:val="Grille du tableau1"/>
    <w:basedOn w:val="TableauNormal"/>
    <w:uiPriority w:val="39"/>
    <w:rsid w:val="00D61A13"/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2">
    <w:name w:val="Grille du tableau2"/>
    <w:basedOn w:val="TableauNormal"/>
    <w:uiPriority w:val="39"/>
    <w:rsid w:val="00D61A13"/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3">
    <w:name w:val="Grille du tableau3"/>
    <w:basedOn w:val="TableauNormal"/>
    <w:uiPriority w:val="39"/>
    <w:rsid w:val="00D61A13"/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041C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41CE1"/>
    <w:rPr>
      <w:rFonts w:ascii="Segoe UI" w:eastAsiaTheme="minorEastAsia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8</Pages>
  <Words>2074</Words>
  <Characters>11412</Characters>
  <Application>Microsoft Office Word</Application>
  <DocSecurity>0</DocSecurity>
  <Lines>95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Rectorat de Clermont-Fd</Company>
  <LinksUpToDate>false</LinksUpToDate>
  <CharactersWithSpaces>13460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Sujet</dc:creator>
  <dc:description/>
  <cp:lastModifiedBy>Catherine Chiffe</cp:lastModifiedBy>
  <cp:revision>15</cp:revision>
  <cp:lastPrinted>2024-10-17T08:14:00Z</cp:lastPrinted>
  <dcterms:created xsi:type="dcterms:W3CDTF">2025-05-19T14:17:00Z</dcterms:created>
  <dcterms:modified xsi:type="dcterms:W3CDTF">2025-05-20T09:55:00Z</dcterms:modified>
</cp:coreProperties>
</file>