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E2A4" w14:textId="4DD64AC2" w:rsidR="0078216F" w:rsidRDefault="0095591A" w:rsidP="003F549F">
      <w:r>
        <w:rPr>
          <w:noProof/>
        </w:rPr>
        <w:drawing>
          <wp:inline distT="0" distB="0" distL="0" distR="0" wp14:anchorId="208525EF" wp14:editId="279658B8">
            <wp:extent cx="5731510" cy="1905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CBFE" w14:textId="05780812" w:rsidR="0095591A" w:rsidRPr="00737E99" w:rsidRDefault="00DB6282" w:rsidP="003F549F">
      <w:pPr>
        <w:rPr>
          <w:rFonts w:eastAsiaTheme="minorEastAsia"/>
          <w:lang w:val="da-DK"/>
        </w:rPr>
      </w:pPr>
      <w:r w:rsidRPr="00850887">
        <w:rPr>
          <w:lang w:val="da-DK"/>
        </w:rPr>
        <w:t xml:space="preserve">Finder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da-DK"/>
              </w:rPr>
              <m:t>=1</m:t>
            </m:r>
          </m:e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da-DK"/>
              </w:rPr>
              <m:t>=0</m:t>
            </m:r>
          </m:e>
        </m:d>
        <m:r>
          <w:rPr>
            <w:rFonts w:ascii="Cambria Math" w:hAnsi="Cambria Math"/>
            <w:lang w:val="da-DK"/>
          </w:rPr>
          <w:br/>
        </m:r>
      </m:oMath>
      <m:oMathPara>
        <m:oMath>
          <m:r>
            <w:rPr>
              <w:rFonts w:ascii="Cambria Math" w:hAnsi="Cambria Math"/>
              <w:lang w:val="da-DK"/>
            </w:rPr>
            <m:t>Betingede=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Simultane</m:t>
              </m:r>
            </m:num>
            <m:den>
              <m:r>
                <w:rPr>
                  <w:rFonts w:ascii="Cambria Math" w:hAnsi="Cambria Math"/>
                  <w:lang w:val="da-DK"/>
                </w:rPr>
                <m:t>Marginale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0.47</m:t>
              </m:r>
            </m:num>
            <m:den>
              <m:r>
                <w:rPr>
                  <w:rFonts w:ascii="Cambria Math" w:hAnsi="Cambria Math"/>
                  <w:lang w:val="da-DK"/>
                </w:rPr>
                <m:t>0.56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0.84</m:t>
          </m:r>
        </m:oMath>
      </m:oMathPara>
    </w:p>
    <w:p w14:paraId="155338C4" w14:textId="4DE04A6D" w:rsidR="00737E99" w:rsidRPr="00737E99" w:rsidRDefault="00737E99" w:rsidP="003F549F">
      <w:pPr>
        <w:rPr>
          <w:rFonts w:eastAsiaTheme="minorEastAsia"/>
          <w:lang w:val="da-DK"/>
        </w:rPr>
      </w:pPr>
      <w:r>
        <w:rPr>
          <w:lang w:val="da-DK"/>
        </w:rPr>
        <w:t xml:space="preserve">Hermed kan det vægtede gennemsnit opstilles. </w:t>
      </w:r>
      <m:oMath>
        <m:r>
          <w:rPr>
            <w:rFonts w:ascii="Cambria Math" w:hAnsi="Cambria Math"/>
            <w:lang w:val="da-DK"/>
          </w:rPr>
          <m:t>E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Y</m:t>
            </m:r>
          </m:e>
          <m:e>
            <m:r>
              <w:rPr>
                <w:rFonts w:ascii="Cambria Math" w:hAnsi="Cambria Math"/>
                <w:lang w:val="da-DK"/>
              </w:rPr>
              <m:t>X=0</m:t>
            </m:r>
          </m:e>
        </m:d>
        <m:r>
          <w:rPr>
            <w:rFonts w:ascii="Cambria Math" w:hAnsi="Cambria Math"/>
            <w:lang w:val="da-DK"/>
          </w:rPr>
          <w:br/>
        </m:r>
      </m:oMath>
      <m:oMathPara>
        <m:oMath>
          <m:r>
            <w:rPr>
              <w:rFonts w:ascii="Cambria Math" w:hAnsi="Cambria Math"/>
              <w:lang w:val="da-DK"/>
            </w:rPr>
            <m:t>=1·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da-DK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da-DK"/>
                </w:rPr>
                <m:t>=0</m:t>
              </m:r>
            </m:e>
          </m:d>
          <m:r>
            <w:rPr>
              <w:rFonts w:ascii="Cambria Math" w:hAnsi="Cambria Math"/>
            </w:rPr>
            <m:t>+2·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da-DK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=1·0.84+2·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1-0.84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=0.84+0.32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=1.16</m:t>
          </m:r>
        </m:oMath>
      </m:oMathPara>
    </w:p>
    <w:p w14:paraId="2797F2E0" w14:textId="30940F31" w:rsidR="00737E99" w:rsidRDefault="00737E99" w:rsidP="003F549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BF3D4D3" wp14:editId="1C53974E">
            <wp:extent cx="3644900" cy="533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B830" w14:textId="1A477225" w:rsidR="00D22867" w:rsidRDefault="00D22867" w:rsidP="003F549F">
      <w:pPr>
        <w:rPr>
          <w:rFonts w:eastAsiaTheme="minorEastAsia"/>
          <w:lang w:val="da-DK"/>
        </w:rPr>
      </w:pPr>
      <w:r>
        <w:rPr>
          <w:lang w:val="da-DK"/>
        </w:rPr>
        <w:t xml:space="preserve">Først for </w:t>
      </w:r>
      <m:oMath>
        <m:r>
          <w:rPr>
            <w:rFonts w:ascii="Cambria Math" w:hAnsi="Cambria Math"/>
            <w:lang w:val="da-DK"/>
          </w:rPr>
          <m:t>E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Y</m:t>
            </m:r>
          </m:e>
        </m:d>
      </m:oMath>
    </w:p>
    <w:p w14:paraId="41F2B954" w14:textId="168A1124" w:rsidR="00D22867" w:rsidRPr="00D22867" w:rsidRDefault="00D2286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=1·P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+2·P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Y=2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=1·0.65+2·0.35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=0.65+0.7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=1.35</m:t>
          </m:r>
        </m:oMath>
      </m:oMathPara>
    </w:p>
    <w:p w14:paraId="370A5FD1" w14:textId="7BE6F5AD" w:rsidR="006D203C" w:rsidRDefault="006D203C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Herefter for </w:t>
      </w:r>
      <m:oMath>
        <m:r>
          <w:rPr>
            <w:rFonts w:ascii="Cambria Math" w:eastAsiaTheme="minorEastAsia" w:hAnsi="Cambria Math"/>
            <w:lang w:val="da-DK"/>
          </w:rPr>
          <m:t>E(X)</m:t>
        </m:r>
      </m:oMath>
    </w:p>
    <w:p w14:paraId="666BE92D" w14:textId="3305AA98" w:rsidR="006D203C" w:rsidRPr="00406EB2" w:rsidRDefault="00F40D11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=0·P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r>
            <w:rPr>
              <w:rFonts w:ascii="Cambria Math" w:eastAsiaTheme="minorEastAsia" w:hAnsi="Cambria Math"/>
              <w:lang w:val="da-DK"/>
            </w:rPr>
            <m:t>1</m:t>
          </m:r>
          <m:r>
            <w:rPr>
              <w:rFonts w:ascii="Cambria Math" w:eastAsiaTheme="minorEastAsia" w:hAnsi="Cambria Math"/>
              <w:lang w:val="da-DK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=0.44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406EB2">
        <w:rPr>
          <w:rFonts w:eastAsiaTheme="minorEastAsia"/>
          <w:noProof/>
          <w:lang w:val="da-DK"/>
        </w:rPr>
        <w:drawing>
          <wp:inline distT="0" distB="0" distL="0" distR="0" wp14:anchorId="7732B8D1" wp14:editId="5C0B27E0">
            <wp:extent cx="2692400" cy="41910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A79" w14:textId="0439F4AD" w:rsidR="00406EB2" w:rsidRDefault="00406EB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Det følger at:</w:t>
      </w:r>
      <m:oMath>
        <m:r>
          <w:rPr>
            <w:rFonts w:ascii="Cambria Math" w:eastAsiaTheme="minorEastAsia" w:hAnsi="Cambria Math"/>
            <w:noProof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noProof/>
            <w:lang w:val="da-DK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p>
        </m:sSup>
      </m:oMath>
    </w:p>
    <w:p w14:paraId="3E6C3FAE" w14:textId="6FA8DFD4" w:rsidR="00406EB2" w:rsidRPr="00691001" w:rsidRDefault="00691001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1.35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=0.65+4·0.35-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1.35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=0.65+1.4-1.35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=0.2275</m:t>
          </m:r>
        </m:oMath>
      </m:oMathPara>
    </w:p>
    <w:p w14:paraId="3C9FCBBD" w14:textId="46729134" w:rsidR="00691001" w:rsidRDefault="00DE522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DBE4DE3" wp14:editId="0DB26D5D">
            <wp:extent cx="3238500" cy="5842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CE5" w14:textId="261D878C" w:rsidR="00DE5221" w:rsidRPr="00DE5221" w:rsidRDefault="00DE522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Bruger formlen </w:t>
      </w:r>
      <m:oMath>
        <m:r>
          <w:rPr>
            <w:rFonts w:ascii="Cambria Math" w:eastAsiaTheme="minorEastAsia" w:hAnsi="Cambria Math"/>
            <w:noProof/>
            <w:lang w:val="da-DK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X,Y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XY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</m:oMath>
    </w:p>
    <w:p w14:paraId="443A816D" w14:textId="13841E7F" w:rsidR="00B556F2" w:rsidRPr="00DE5221" w:rsidRDefault="00D17814" w:rsidP="00DE5221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xyp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x,y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-0.44·1.35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=2·1·0.26+1·1·0.18-0.594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=0.7-0.594</m:t>
          </m:r>
        </m:oMath>
      </m:oMathPara>
    </w:p>
    <w:p w14:paraId="367848A9" w14:textId="4E92B731" w:rsidR="00DE5221" w:rsidRDefault="00DE5221" w:rsidP="003F549F">
      <w:pPr>
        <w:rPr>
          <w:rFonts w:eastAsiaTheme="minorEastAsia"/>
          <w:noProof/>
          <w:lang w:val="da-DK"/>
        </w:rPr>
      </w:pPr>
    </w:p>
    <w:p w14:paraId="3701B5A8" w14:textId="52F24221" w:rsidR="00DE5221" w:rsidRDefault="00B556F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0D56E2B" wp14:editId="7ABD805C">
            <wp:extent cx="5731510" cy="12223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DDCE" w14:textId="471A63AB" w:rsidR="00B556F2" w:rsidRPr="00016CF8" w:rsidRDefault="00016CF8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Finder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M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1+2X-3Y</m:t>
            </m:r>
          </m:e>
        </m:d>
      </m:oMath>
    </w:p>
    <w:p w14:paraId="5A6E6A24" w14:textId="35B97BBB" w:rsidR="00016CF8" w:rsidRPr="00016CF8" w:rsidRDefault="00016CF8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2X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3Y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b>
          </m:sSub>
        </m:oMath>
      </m:oMathPara>
    </w:p>
    <w:p w14:paraId="27CC84E2" w14:textId="1B833FD9" w:rsidR="00016CF8" w:rsidRPr="00B44444" w:rsidRDefault="00B44444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Finder </w:t>
      </w:r>
      <m:oMath>
        <m:r>
          <w:rPr>
            <w:rFonts w:ascii="Cambria Math" w:eastAsiaTheme="minorEastAsia" w:hAnsi="Cambria Math"/>
            <w:noProof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M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1+2X-3Y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1+2X-3Y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X,Y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2X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3Y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X,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-3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r>
            <w:rPr>
              <w:rFonts w:ascii="Cambria Math" w:eastAsiaTheme="minorEastAsia" w:hAnsi="Cambria Math"/>
              <w:noProof/>
              <w:lang w:val="da-DK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-9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-12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X,Y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r>
            <w:rPr>
              <w:rFonts w:ascii="Cambria Math" w:eastAsiaTheme="minorEastAsia" w:hAnsi="Cambria Math"/>
              <w:noProof/>
              <w:lang w:val="da-DK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r>
            <w:rPr>
              <w:rFonts w:ascii="Cambria Math" w:eastAsiaTheme="minorEastAsia" w:hAnsi="Cambria Math"/>
              <w:noProof/>
              <w:lang w:val="da-DK"/>
            </w:rPr>
            <m:t>9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</m:oMath>
      </m:oMathPara>
    </w:p>
    <w:p w14:paraId="140CC59F" w14:textId="3FF1E563" w:rsidR="00B44444" w:rsidRDefault="00B44444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Hermed bliver fordelingen. </w:t>
      </w:r>
    </w:p>
    <w:p w14:paraId="3DF9D09F" w14:textId="172EA72A" w:rsidR="00B44444" w:rsidRPr="002B2592" w:rsidRDefault="00C9635F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M</m:t>
          </m:r>
          <m:r>
            <w:rPr>
              <w:rFonts w:ascii="Cambria Math" w:eastAsiaTheme="minorEastAsia" w:hAnsi="Cambria Math"/>
              <w:noProof/>
              <w:lang w:val="da-DK"/>
            </w:rPr>
            <m:t>~N(</m:t>
          </m:r>
          <m:r>
            <w:rPr>
              <w:rFonts w:ascii="Cambria Math" w:eastAsiaTheme="minorEastAsia" w:hAnsi="Cambria Math"/>
              <w:noProof/>
              <w:lang w:val="da-DK"/>
            </w:rPr>
            <m:t>1+</m:t>
          </m:r>
          <m:r>
            <w:rPr>
              <w:rFonts w:ascii="Cambria Math" w:eastAsiaTheme="minorEastAsia" w:hAnsi="Cambria Math"/>
              <w:noProof/>
              <w:lang w:val="da-DK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-12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X,Y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+4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r>
            <w:rPr>
              <w:rFonts w:ascii="Cambria Math" w:eastAsiaTheme="minorEastAsia" w:hAnsi="Cambria Math"/>
              <w:noProof/>
              <w:lang w:val="da-DK"/>
            </w:rPr>
            <m:t>9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)</m:t>
          </m:r>
        </m:oMath>
      </m:oMathPara>
    </w:p>
    <w:p w14:paraId="73CFC2E8" w14:textId="21FB8F22" w:rsidR="002B2592" w:rsidRDefault="002B259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BDA9906" wp14:editId="314E400A">
            <wp:extent cx="5731510" cy="54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7C3F" w14:textId="37EA3041" w:rsidR="0008149D" w:rsidRDefault="0008149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Bruger formlen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  <m:e>
            <m:r>
              <w:rPr>
                <w:rFonts w:ascii="Cambria Math" w:eastAsiaTheme="minorEastAsia" w:hAnsi="Cambria Math"/>
                <w:noProof/>
                <w:lang w:val="da-DK"/>
              </w:rPr>
              <m:t>X=0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X,Y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noProof/>
            <w:lang w:val="da-DK"/>
          </w:rPr>
          <m:t>(0-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)</m:t>
        </m:r>
      </m:oMath>
    </w:p>
    <w:p w14:paraId="5658146A" w14:textId="3669F2A2" w:rsidR="0008149D" w:rsidRPr="00A03F29" w:rsidRDefault="0008149D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=0.5+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0.2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0-0.1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=0.5+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-0.1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=0.5-0.</m:t>
          </m:r>
          <m:r>
            <w:rPr>
              <w:rFonts w:ascii="Cambria Math" w:eastAsiaTheme="minorEastAsia" w:hAnsi="Cambria Math"/>
              <w:noProof/>
              <w:lang w:val="da-DK"/>
            </w:rPr>
            <m:t>0</m:t>
          </m:r>
          <m:r>
            <w:rPr>
              <w:rFonts w:ascii="Cambria Math" w:eastAsiaTheme="minorEastAsia" w:hAnsi="Cambria Math"/>
              <w:noProof/>
              <w:lang w:val="da-DK"/>
            </w:rPr>
            <m:t>5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0.45</m:t>
          </m:r>
        </m:oMath>
      </m:oMathPara>
    </w:p>
    <w:p w14:paraId="198DF7A9" w14:textId="3A43E4EE" w:rsidR="00A03F29" w:rsidRDefault="00A03F2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3D3DE86" wp14:editId="1C281800">
            <wp:extent cx="5731510" cy="39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F6B" w14:textId="60B76A15" w:rsidR="00A03F29" w:rsidRDefault="00A03F2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resultat opstår fordi vi betinger på en værdi af X, der er lavere 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sub>
        </m:sSub>
      </m:oMath>
      <w:r>
        <w:rPr>
          <w:rFonts w:eastAsiaTheme="minorEastAsia"/>
          <w:noProof/>
          <w:lang w:val="da-DK"/>
        </w:rPr>
        <w:t xml:space="preserve"> samtidig med, at der er en postiv samvariation mellem Y og X. Det betyder, ar når vi ved, at X er lavere end sin middelværdi, så er det også sandsynligt at Y er det, og den betingede middelværdi bliver lavere end den ubetingede. </w:t>
      </w:r>
    </w:p>
    <w:p w14:paraId="490C29B2" w14:textId="7B3FF056" w:rsidR="00311981" w:rsidRDefault="00305F70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5900C07" wp14:editId="55653152">
            <wp:extent cx="5731510" cy="476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1072" w14:textId="6CD392D8" w:rsidR="00311981" w:rsidRDefault="0031198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 bruges det, at den marginale fordeling af X er </w:t>
      </w:r>
      <m:oMath>
        <m:r>
          <w:rPr>
            <w:rFonts w:ascii="Cambria Math" w:eastAsiaTheme="minorEastAsia" w:hAnsi="Cambria Math"/>
            <w:noProof/>
            <w:lang w:val="da-DK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da-DK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bSup>
          </m:e>
        </m:d>
      </m:oMath>
      <w:r>
        <w:rPr>
          <w:rFonts w:eastAsiaTheme="minorEastAsia"/>
          <w:noProof/>
          <w:lang w:val="da-DK"/>
        </w:rPr>
        <w:t xml:space="preserve"> og finder de fire steps. </w:t>
      </w:r>
    </w:p>
    <w:p w14:paraId="0BB54934" w14:textId="3EEBF7EF" w:rsidR="00311981" w:rsidRDefault="00311981" w:rsidP="00311981">
      <w:pPr>
        <w:pStyle w:val="ListParagraph"/>
        <w:numPr>
          <w:ilvl w:val="0"/>
          <w:numId w:val="1"/>
        </w:numPr>
        <w:rPr>
          <w:rFonts w:eastAsiaTheme="minorEastAsia"/>
          <w:noProof/>
          <w:lang w:val="da-DK"/>
        </w:rPr>
      </w:pPr>
      <m:oMath>
        <m:r>
          <w:rPr>
            <w:rFonts w:ascii="Cambria Math" w:eastAsiaTheme="minorEastAsia" w:hAnsi="Cambria Math"/>
            <w:noProof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2π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sup>
                </m:sSub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da-DK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da-DK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da-DK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7D9373E5" w14:textId="0DC6FB4D" w:rsidR="00311981" w:rsidRDefault="00311981" w:rsidP="00311981">
      <w:pPr>
        <w:pStyle w:val="ListParagraph"/>
        <w:numPr>
          <w:ilvl w:val="0"/>
          <w:numId w:val="1"/>
        </w:num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Grænserne er v=0 og h går mod uendelig. </w:t>
      </w:r>
    </w:p>
    <w:p w14:paraId="25A36E53" w14:textId="7CE5D39C" w:rsidR="00311981" w:rsidRPr="00311981" w:rsidRDefault="00311981" w:rsidP="00311981">
      <w:pPr>
        <w:pStyle w:val="ListParagraph"/>
        <w:numPr>
          <w:ilvl w:val="0"/>
          <w:numId w:val="1"/>
        </w:numPr>
        <w:rPr>
          <w:rFonts w:eastAsiaTheme="minorEastAsia"/>
          <w:noProof/>
          <w:lang w:val="da-D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t</m:t>
            </m:r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noProof/>
                <w:lang w:val="da-DK"/>
              </w:rPr>
              <m:t>z</m:t>
            </m:r>
          </m:e>
        </m:func>
      </m:oMath>
    </w:p>
    <w:p w14:paraId="17F3F958" w14:textId="58719665" w:rsidR="00311981" w:rsidRPr="00311981" w:rsidRDefault="00311981" w:rsidP="00311981">
      <w:pPr>
        <w:pStyle w:val="ListParagraph"/>
        <w:numPr>
          <w:ilvl w:val="0"/>
          <w:numId w:val="1"/>
        </w:numPr>
        <w:rPr>
          <w:rFonts w:eastAsiaTheme="minorEastAsia"/>
          <w:noProof/>
          <w:lang w:val="da-DK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da-DK"/>
              </w:rPr>
              <m:t>(z)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∂z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z</m:t>
            </m:r>
          </m:den>
        </m:f>
      </m:oMath>
    </w:p>
    <w:p w14:paraId="488B6532" w14:textId="219C9458" w:rsidR="00311981" w:rsidRDefault="0031198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Bruger formlen </w:t>
      </w:r>
      <m:oMath>
        <m:r>
          <w:rPr>
            <w:rFonts w:ascii="Cambria Math" w:eastAsiaTheme="minorEastAsia" w:hAnsi="Cambria Math"/>
            <w:noProof/>
            <w:lang w:val="da-DK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noProof/>
            <w:lang w:val="da-DK"/>
          </w:rPr>
          <m:t>·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(z)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∂z</m:t>
                </m:r>
              </m:den>
            </m:f>
          </m:e>
        </m:d>
      </m:oMath>
    </w:p>
    <w:p w14:paraId="0EF3B78F" w14:textId="36D59648" w:rsidR="00311981" w:rsidRDefault="00311981" w:rsidP="003F549F">
      <w:pPr>
        <w:rPr>
          <w:rFonts w:eastAsiaTheme="minorEastAsia"/>
          <w:noProof/>
          <w:lang w:val="da-DK"/>
        </w:rPr>
      </w:pPr>
    </w:p>
    <w:p w14:paraId="3AF31DE0" w14:textId="4C3C54D2" w:rsidR="00311981" w:rsidRPr="000027B8" w:rsidRDefault="000027B8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418EDD19" w14:textId="317E631B" w:rsidR="000027B8" w:rsidRPr="00735EC2" w:rsidRDefault="000027B8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z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·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da-DK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lang w:val="da-DK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lang w:val="da-DK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lang w:val="da-DK"/>
                                        </w:rPr>
                                        <m:t>z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lang w:val="da-DK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lang w:val="da-DK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hvis z∈(0,∞)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14:paraId="58ACCD10" w14:textId="5D9C1695" w:rsidR="00735EC2" w:rsidRDefault="0019598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ACF7D27" wp14:editId="04417116">
            <wp:extent cx="5731510" cy="201104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37CE" w14:textId="3CCE3FE3" w:rsidR="0019598E" w:rsidRDefault="0019598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C7B14D2" wp14:editId="0EC87F74">
            <wp:extent cx="5731510" cy="146367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AA86" w14:textId="52CC94D2" w:rsidR="0019598E" w:rsidRDefault="0053415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antages, at alle realisationer har identisk fordeling og </w:t>
      </w:r>
      <w:r w:rsidR="006F19EE">
        <w:rPr>
          <w:rFonts w:eastAsiaTheme="minorEastAsia"/>
          <w:noProof/>
          <w:lang w:val="da-DK"/>
        </w:rPr>
        <w:t xml:space="preserve">er uafhængige. </w:t>
      </w:r>
    </w:p>
    <w:p w14:paraId="0D7618E7" w14:textId="267916CB" w:rsidR="006F19EE" w:rsidRDefault="006F19E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Hermed kan likelihood bidraget opskrives. </w:t>
      </w:r>
      <m:oMath>
        <m:r>
          <m:rPr>
            <m:scr m:val="script"/>
          </m:rPr>
          <w:rPr>
            <w:rFonts w:ascii="Cambria Math" w:eastAsiaTheme="minorEastAsia" w:hAnsi="Cambria Math"/>
            <w:noProof/>
            <w:lang w:val="da-DK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sup>
          <m:e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[e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θ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θ</m:t>
                    </m:r>
                  </m:sup>
                </m:sSup>
              </m:sup>
            </m:sSup>
          </m:e>
        </m:nary>
      </m:oMath>
    </w:p>
    <w:p w14:paraId="0E6C2624" w14:textId="79C4D4F8" w:rsidR="006F19EE" w:rsidRDefault="002F3D62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kan omskrives til </w:t>
      </w:r>
      <w:r w:rsidR="00FF2803">
        <w:rPr>
          <w:rFonts w:eastAsiaTheme="minorEastAsia"/>
          <w:noProof/>
          <w:lang w:val="da-DK"/>
        </w:rPr>
        <w:t>log-likelihood</w:t>
      </w:r>
    </w:p>
    <w:p w14:paraId="0F2B36FE" w14:textId="52B35FB4" w:rsidR="00FF2803" w:rsidRPr="007C739B" w:rsidRDefault="00FF2803" w:rsidP="003F549F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=n·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+1)+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 w:rsidR="007C739B">
        <w:rPr>
          <w:rFonts w:eastAsiaTheme="minorEastAsia"/>
          <w:noProof/>
          <w:lang w:val="da-DK"/>
        </w:rPr>
        <w:drawing>
          <wp:inline distT="0" distB="0" distL="0" distR="0" wp14:anchorId="52AE30CE" wp14:editId="522AE581">
            <wp:extent cx="5731510" cy="8705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E10" w14:textId="126BB378" w:rsidR="007C739B" w:rsidRDefault="007C739B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Udleder scoren: </w:t>
      </w:r>
    </w:p>
    <w:p w14:paraId="48D0C8CD" w14:textId="646DE6F6" w:rsidR="007C739B" w:rsidRPr="00F73D00" w:rsidRDefault="00AB394A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=0</m:t>
          </m:r>
        </m:oMath>
      </m:oMathPara>
    </w:p>
    <w:p w14:paraId="67425AC9" w14:textId="01A5B94D" w:rsidR="00F73D00" w:rsidRDefault="00F73D00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n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+1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n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+1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+1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+1=-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(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-1)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 w:rsidR="00A81C36">
        <w:rPr>
          <w:rFonts w:eastAsiaTheme="minorEastAsia"/>
          <w:noProof/>
          <w:lang w:val="da-DK"/>
        </w:rPr>
        <w:t>Ved at indsætte vores givne værdier, kanvi vha. estimatoren finde estimatet.</w:t>
      </w:r>
    </w:p>
    <w:p w14:paraId="2DDC5889" w14:textId="07B88808" w:rsidR="00A81C36" w:rsidRPr="00F73D00" w:rsidRDefault="00D76C2B" w:rsidP="003F549F">
      <w:pPr>
        <w:rPr>
          <w:rFonts w:eastAsiaTheme="minorEastAsia"/>
          <w:noProof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-0.3634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.7518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0.5606</m:t>
          </m:r>
        </m:oMath>
      </m:oMathPara>
    </w:p>
    <w:p w14:paraId="69EC09F5" w14:textId="3B5017C5" w:rsidR="00834DDA" w:rsidRDefault="00EB3C8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01E32A7" wp14:editId="0AC8256A">
            <wp:extent cx="5731510" cy="672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641" w14:textId="649D396A" w:rsidR="00EB3C87" w:rsidRDefault="00EB3C8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For at finde Hessematricen findes.</w:t>
      </w:r>
    </w:p>
    <w:p w14:paraId="7EB08E91" w14:textId="5C2F7A55" w:rsidR="00EB3C87" w:rsidRPr="00ED3C77" w:rsidRDefault="00AC0E02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+1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func>
        </m:oMath>
      </m:oMathPara>
    </w:p>
    <w:p w14:paraId="11281013" w14:textId="77777777" w:rsidR="004B7AFD" w:rsidRPr="004B7AFD" w:rsidRDefault="002A09A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Nu bruges det, at </w:t>
      </w:r>
      <m:oMath>
        <m:r>
          <w:rPr>
            <w:rFonts w:ascii="Cambria Math" w:eastAsiaTheme="minorEastAsia" w:hAnsi="Cambria Math"/>
            <w:noProof/>
            <w:lang w:val="da-DK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da-DK"/>
          </w:rPr>
          <m:t>=0.4055</m:t>
        </m:r>
      </m:oMath>
      <w:r w:rsidR="004B7AFD">
        <w:rPr>
          <w:rFonts w:eastAsiaTheme="minorEastAsia"/>
          <w:noProof/>
          <w:lang w:val="da-DK"/>
        </w:rPr>
        <w:t xml:space="preserve">, hvorved variansen. </w:t>
      </w:r>
      <m:oMath>
        <m:r>
          <w:rPr>
            <w:rFonts w:ascii="Cambria Math" w:eastAsiaTheme="minorEastAsia" w:hAnsi="Cambria Math"/>
            <w:noProof/>
            <w:lang w:val="da-DK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noProof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noProof/>
            <w:lang w:val="da-DK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178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0.4055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72.179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=0.0139</m:t>
          </m:r>
        </m:oMath>
      </m:oMathPara>
    </w:p>
    <w:p w14:paraId="42AF84E9" w14:textId="77777777" w:rsidR="004B7AFD" w:rsidRDefault="004B7AF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Af dette kan standard-afvigelsen findes. </w:t>
      </w:r>
    </w:p>
    <w:p w14:paraId="142290B4" w14:textId="32FC3DE6" w:rsidR="001E5F61" w:rsidRPr="00722034" w:rsidRDefault="004B7AFD" w:rsidP="003F549F">
      <w:pPr>
        <w:rPr>
          <w:rFonts w:eastAsiaTheme="minorEastAsia"/>
          <w:noProof/>
          <w:lang w:val="da-DK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V(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lang w:val="da-DK"/>
                </w:rPr>
                <m:t>)</m:t>
              </m:r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0.0139</m:t>
              </m:r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=0.1177</m:t>
          </m:r>
        </m:oMath>
      </m:oMathPara>
    </w:p>
    <w:p w14:paraId="11DF7E5E" w14:textId="77777777" w:rsidR="00722034" w:rsidRPr="001E5F61" w:rsidRDefault="00722034" w:rsidP="003F549F">
      <w:pPr>
        <w:rPr>
          <w:rFonts w:eastAsiaTheme="minorEastAsia"/>
          <w:noProof/>
          <w:lang w:val="da-DK"/>
        </w:rPr>
      </w:pPr>
    </w:p>
    <w:p w14:paraId="2474F59C" w14:textId="07703D1C" w:rsidR="00ED3C77" w:rsidRDefault="004371DB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br/>
      </w:r>
      <w:r w:rsidR="001514D5">
        <w:rPr>
          <w:rFonts w:eastAsiaTheme="minorEastAsia"/>
          <w:noProof/>
          <w:lang w:val="da-DK"/>
        </w:rPr>
        <w:drawing>
          <wp:inline distT="0" distB="0" distL="0" distR="0" wp14:anchorId="16F81618" wp14:editId="03EF1E76">
            <wp:extent cx="5731510" cy="237744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FD09" w14:textId="553F65FC" w:rsidR="001514D5" w:rsidRDefault="006C6BE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Vi kan bruge den estimerede model til at beregne sandsynligheden for at en kundes elforbrug udgør højest halvdelen af kundes samlede forbrug som </w:t>
      </w:r>
    </w:p>
    <w:p w14:paraId="56269577" w14:textId="420B2D40" w:rsidR="00F37D29" w:rsidRPr="00F37D29" w:rsidRDefault="00F37D29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≤0.5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0.5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da-DK"/>
                </w:rPr>
                <m:t>dy</m:t>
              </m:r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0.5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+1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+1</m:t>
                  </m:r>
                </m:sup>
              </m:sSup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≤0.5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 xml:space="preserve">+1 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0.5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0.5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θ+1</m:t>
                  </m:r>
                </m:sup>
              </m:sSup>
            </m:sup>
          </m:sSup>
        </m:oMath>
      </m:oMathPara>
    </w:p>
    <w:p w14:paraId="17375030" w14:textId="6A3A56D6" w:rsidR="00F37D29" w:rsidRDefault="00F37D2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Indsætter tidligere fundet estimat.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</m:acc>
        <m:r>
          <w:rPr>
            <w:rFonts w:ascii="Cambria Math" w:eastAsiaTheme="minorEastAsia" w:hAnsi="Cambria Math"/>
            <w:noProof/>
            <w:lang w:val="da-DK"/>
          </w:rPr>
          <m:t>=0.5606</m:t>
        </m:r>
      </m:oMath>
    </w:p>
    <w:p w14:paraId="751964BB" w14:textId="7628407A" w:rsidR="00F37D29" w:rsidRPr="009B0B60" w:rsidRDefault="00F37D29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≤0.5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2.751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≤0.5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0.149</m:t>
          </m:r>
        </m:oMath>
      </m:oMathPara>
    </w:p>
    <w:p w14:paraId="068E3F2D" w14:textId="767EE5F6" w:rsidR="009B0B60" w:rsidRPr="00F37D29" w:rsidRDefault="009B0B60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Derfor er sandsynligheden omkring 15% </w:t>
      </w:r>
    </w:p>
    <w:p w14:paraId="71665E31" w14:textId="084EC674" w:rsidR="00F37D29" w:rsidRDefault="00F37D29" w:rsidP="003F549F">
      <w:pPr>
        <w:rPr>
          <w:rFonts w:eastAsiaTheme="minorEastAsia"/>
          <w:noProof/>
          <w:lang w:val="da-DK"/>
        </w:rPr>
      </w:pPr>
    </w:p>
    <w:p w14:paraId="51200E1B" w14:textId="304AB436" w:rsidR="00B76FEC" w:rsidRDefault="00FB1B5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EC2E416" wp14:editId="785D59CB">
            <wp:extent cx="5731510" cy="1985645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5203" w14:textId="5F861D69" w:rsidR="00FB1B59" w:rsidRDefault="00C268C8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Log-likelihood funktionen  for den betingede model er derfor </w:t>
      </w:r>
    </w:p>
    <w:p w14:paraId="3723414D" w14:textId="52B0E332" w:rsidR="00C268C8" w:rsidRPr="00FB6DFF" w:rsidRDefault="00472DB9" w:rsidP="003F549F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θ,δ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da-DK"/>
                                </w:rPr>
                                <m:t>θ+δ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da-DK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θ+δ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49AA901C" w14:textId="69548244" w:rsidR="00FB6DFF" w:rsidRDefault="00472DB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D8F9089" wp14:editId="7709EC08">
            <wp:extent cx="3327400" cy="31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B6F" w14:textId="72AAD06D" w:rsidR="00472DB9" w:rsidRDefault="00472DB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Hvis delta ikke kan være lig nul, er der tendes til at der forskel på el-forbrugets andel af det samlede forbrug i weekenderne i forhold til hverdagene. </w:t>
      </w:r>
      <m:oMath>
        <m:r>
          <w:rPr>
            <w:rFonts w:ascii="Cambria Math" w:eastAsiaTheme="minorEastAsia" w:hAnsi="Cambria Math"/>
            <w:noProof/>
            <w:lang w:val="da-DK"/>
          </w:rPr>
          <m:t>δ&gt;0</m:t>
        </m:r>
      </m:oMath>
      <w:r>
        <w:rPr>
          <w:rFonts w:eastAsiaTheme="minorEastAsia"/>
          <w:noProof/>
          <w:lang w:val="da-DK"/>
        </w:rPr>
        <w:t xml:space="preserve"> så er der en tendens til at elforbruget taget en relativt større andel af forbruget i weekenderne.</w:t>
      </w:r>
    </w:p>
    <w:p w14:paraId="1E0ACFB3" w14:textId="77777777" w:rsidR="00875B4A" w:rsidRDefault="00875B4A" w:rsidP="003F549F">
      <w:pPr>
        <w:rPr>
          <w:rFonts w:eastAsiaTheme="minorEastAsia"/>
          <w:noProof/>
          <w:lang w:val="da-DK"/>
        </w:rPr>
      </w:pPr>
    </w:p>
    <w:p w14:paraId="5770313E" w14:textId="5E623283" w:rsidR="00472DB9" w:rsidRDefault="00875B4A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60319BB3" wp14:editId="3AB5754F">
            <wp:extent cx="5731510" cy="5518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AB1F" w14:textId="71AE3988" w:rsidR="00875B4A" w:rsidRDefault="003A6894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3A3F13C" wp14:editId="70BE9EF6">
            <wp:extent cx="5731510" cy="2538730"/>
            <wp:effectExtent l="0" t="0" r="0" b="127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FBA2" w14:textId="67829FFC" w:rsidR="00F16C35" w:rsidRDefault="00F16C35" w:rsidP="003F549F">
      <w:pPr>
        <w:rPr>
          <w:rFonts w:eastAsiaTheme="minorEastAsia"/>
          <w:noProof/>
          <w:lang w:val="da-DK"/>
        </w:rPr>
      </w:pPr>
    </w:p>
    <w:p w14:paraId="19406C01" w14:textId="5B5520D1" w:rsidR="001F4189" w:rsidRDefault="001F418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Tester om der signifikant forskel på el-forbrug i weekender og hverdage. Dette svarer til hypotesen </w:t>
      </w:r>
    </w:p>
    <w:p w14:paraId="6BD8E10B" w14:textId="682DAFC6" w:rsidR="001F4189" w:rsidRPr="001F4189" w:rsidRDefault="001F4189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=0</m:t>
          </m:r>
        </m:oMath>
      </m:oMathPara>
    </w:p>
    <w:p w14:paraId="3BBD23B5" w14:textId="2A15485D" w:rsidR="001F4189" w:rsidRDefault="001F418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Og alternativ hypotesen:</w:t>
      </w:r>
    </w:p>
    <w:p w14:paraId="0D85D275" w14:textId="35656B90" w:rsidR="001F4189" w:rsidRPr="001F4189" w:rsidRDefault="001F4189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≠0</m:t>
          </m:r>
        </m:oMath>
      </m:oMathPara>
    </w:p>
    <w:p w14:paraId="0EDC33D4" w14:textId="100EF2AF" w:rsidR="001F4189" w:rsidRDefault="001F418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Beregner z-statistik som </w:t>
      </w:r>
    </w:p>
    <w:p w14:paraId="2880CE36" w14:textId="7F9083F3" w:rsidR="001F4189" w:rsidRPr="00C278F7" w:rsidRDefault="001F4189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δ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lang w:val="da-DK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se(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δ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lang w:val="da-DK"/>
                </w:rPr>
                <m:t>)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0.4616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0.2419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=1.908</m:t>
          </m:r>
        </m:oMath>
      </m:oMathPara>
    </w:p>
    <w:p w14:paraId="3719ADE3" w14:textId="10E896C9" w:rsidR="00C278F7" w:rsidRDefault="00C278F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Ved et signifikans-niveau på 5% vides det, at den kritisk værdi er </w:t>
      </w:r>
      <m:oMath>
        <m:r>
          <w:rPr>
            <w:rFonts w:ascii="Cambria Math" w:eastAsiaTheme="minorEastAsia" w:hAnsi="Cambria Math"/>
            <w:noProof/>
            <w:lang w:val="da-DK"/>
          </w:rPr>
          <m:t>±1.96</m:t>
        </m:r>
      </m:oMath>
      <w:r>
        <w:rPr>
          <w:rFonts w:eastAsiaTheme="minorEastAsia"/>
          <w:noProof/>
          <w:lang w:val="da-DK"/>
        </w:rPr>
        <w:t xml:space="preserve">. Herved ses det,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da-DK"/>
          </w:rPr>
          <m:t>&gt;|1.96|</m:t>
        </m:r>
      </m:oMath>
      <w:r>
        <w:rPr>
          <w:rFonts w:eastAsiaTheme="minorEastAsia"/>
          <w:noProof/>
          <w:lang w:val="da-DK"/>
        </w:rPr>
        <w:t>. Derfor kan det ikke afvises, at der ikke er forskel på hverdage og weekender i el-forbrug.</w:t>
      </w:r>
    </w:p>
    <w:p w14:paraId="45ED6134" w14:textId="3EB6ECF8" w:rsidR="00284A9C" w:rsidRDefault="00284A9C" w:rsidP="003F549F">
      <w:pPr>
        <w:rPr>
          <w:rFonts w:eastAsiaTheme="minorEastAsia"/>
          <w:noProof/>
          <w:lang w:val="da-DK"/>
        </w:rPr>
      </w:pPr>
    </w:p>
    <w:p w14:paraId="0AADC136" w14:textId="1467C9F9" w:rsidR="00284A9C" w:rsidRPr="00F37D29" w:rsidRDefault="00F60884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CBC0449" wp14:editId="2155B3B3">
            <wp:extent cx="5731510" cy="2557780"/>
            <wp:effectExtent l="0" t="0" r="0" b="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9C" w:rsidRPr="00F3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16F92"/>
    <w:multiLevelType w:val="hybridMultilevel"/>
    <w:tmpl w:val="C558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0"/>
    <w:rsid w:val="000027B8"/>
    <w:rsid w:val="00016CF8"/>
    <w:rsid w:val="00021315"/>
    <w:rsid w:val="00040CF8"/>
    <w:rsid w:val="000510D1"/>
    <w:rsid w:val="00051614"/>
    <w:rsid w:val="0005302E"/>
    <w:rsid w:val="0008149D"/>
    <w:rsid w:val="00093EC7"/>
    <w:rsid w:val="000B5192"/>
    <w:rsid w:val="000E4375"/>
    <w:rsid w:val="000F1236"/>
    <w:rsid w:val="001514D5"/>
    <w:rsid w:val="0019598E"/>
    <w:rsid w:val="001C190A"/>
    <w:rsid w:val="001E5F61"/>
    <w:rsid w:val="001F4189"/>
    <w:rsid w:val="00271AC5"/>
    <w:rsid w:val="00284A9C"/>
    <w:rsid w:val="002868EB"/>
    <w:rsid w:val="002A09AC"/>
    <w:rsid w:val="002B2592"/>
    <w:rsid w:val="002E6512"/>
    <w:rsid w:val="002F3D62"/>
    <w:rsid w:val="00305F70"/>
    <w:rsid w:val="00311981"/>
    <w:rsid w:val="0032158D"/>
    <w:rsid w:val="00343010"/>
    <w:rsid w:val="0035402C"/>
    <w:rsid w:val="00355336"/>
    <w:rsid w:val="00357A3B"/>
    <w:rsid w:val="00391317"/>
    <w:rsid w:val="003A6894"/>
    <w:rsid w:val="003F549F"/>
    <w:rsid w:val="00406EB2"/>
    <w:rsid w:val="004371DB"/>
    <w:rsid w:val="004434A0"/>
    <w:rsid w:val="00460B5D"/>
    <w:rsid w:val="00472DB9"/>
    <w:rsid w:val="004B7AFD"/>
    <w:rsid w:val="00524D74"/>
    <w:rsid w:val="00534159"/>
    <w:rsid w:val="00563F7A"/>
    <w:rsid w:val="00573C7F"/>
    <w:rsid w:val="005E35BA"/>
    <w:rsid w:val="00677462"/>
    <w:rsid w:val="00691001"/>
    <w:rsid w:val="006C6BEC"/>
    <w:rsid w:val="006D0886"/>
    <w:rsid w:val="006D203C"/>
    <w:rsid w:val="006F19EE"/>
    <w:rsid w:val="00717769"/>
    <w:rsid w:val="00722034"/>
    <w:rsid w:val="00735EC2"/>
    <w:rsid w:val="00737E99"/>
    <w:rsid w:val="0078216F"/>
    <w:rsid w:val="00790FBA"/>
    <w:rsid w:val="007B0D1E"/>
    <w:rsid w:val="007C739B"/>
    <w:rsid w:val="00834DDA"/>
    <w:rsid w:val="00850887"/>
    <w:rsid w:val="00851A22"/>
    <w:rsid w:val="00867873"/>
    <w:rsid w:val="00875B4A"/>
    <w:rsid w:val="0088641F"/>
    <w:rsid w:val="00892233"/>
    <w:rsid w:val="009025B0"/>
    <w:rsid w:val="0091147D"/>
    <w:rsid w:val="0095591A"/>
    <w:rsid w:val="00957011"/>
    <w:rsid w:val="009716F3"/>
    <w:rsid w:val="009948B7"/>
    <w:rsid w:val="009B0B60"/>
    <w:rsid w:val="009C6FA6"/>
    <w:rsid w:val="009D1DFA"/>
    <w:rsid w:val="00A03F29"/>
    <w:rsid w:val="00A81C36"/>
    <w:rsid w:val="00AA437F"/>
    <w:rsid w:val="00AB394A"/>
    <w:rsid w:val="00AC0E02"/>
    <w:rsid w:val="00B14847"/>
    <w:rsid w:val="00B44444"/>
    <w:rsid w:val="00B47455"/>
    <w:rsid w:val="00B548AB"/>
    <w:rsid w:val="00B556F2"/>
    <w:rsid w:val="00B7693C"/>
    <w:rsid w:val="00B76FEC"/>
    <w:rsid w:val="00B832A0"/>
    <w:rsid w:val="00B9057D"/>
    <w:rsid w:val="00B9681A"/>
    <w:rsid w:val="00BC564B"/>
    <w:rsid w:val="00BD2E1F"/>
    <w:rsid w:val="00BD4130"/>
    <w:rsid w:val="00C04A68"/>
    <w:rsid w:val="00C268C8"/>
    <w:rsid w:val="00C278F7"/>
    <w:rsid w:val="00C85F85"/>
    <w:rsid w:val="00C9635F"/>
    <w:rsid w:val="00CD0EFA"/>
    <w:rsid w:val="00CF0CB9"/>
    <w:rsid w:val="00D17814"/>
    <w:rsid w:val="00D22867"/>
    <w:rsid w:val="00D33E80"/>
    <w:rsid w:val="00D609ED"/>
    <w:rsid w:val="00D752AD"/>
    <w:rsid w:val="00D76C2B"/>
    <w:rsid w:val="00DB6282"/>
    <w:rsid w:val="00DC7B35"/>
    <w:rsid w:val="00DD2911"/>
    <w:rsid w:val="00DE5221"/>
    <w:rsid w:val="00E130BE"/>
    <w:rsid w:val="00E43501"/>
    <w:rsid w:val="00E510B3"/>
    <w:rsid w:val="00EB260E"/>
    <w:rsid w:val="00EB3C87"/>
    <w:rsid w:val="00ED3C77"/>
    <w:rsid w:val="00ED4288"/>
    <w:rsid w:val="00F16C35"/>
    <w:rsid w:val="00F37D29"/>
    <w:rsid w:val="00F4008C"/>
    <w:rsid w:val="00F40D11"/>
    <w:rsid w:val="00F45615"/>
    <w:rsid w:val="00F60884"/>
    <w:rsid w:val="00F73352"/>
    <w:rsid w:val="00F73D00"/>
    <w:rsid w:val="00FB1B59"/>
    <w:rsid w:val="00FB6DFF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FC76D"/>
  <w15:chartTrackingRefBased/>
  <w15:docId w15:val="{06F8E317-D72C-CF4A-91DB-7E98284F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887"/>
    <w:rPr>
      <w:color w:val="808080"/>
    </w:rPr>
  </w:style>
  <w:style w:type="paragraph" w:styleId="ListParagraph">
    <w:name w:val="List Paragraph"/>
    <w:basedOn w:val="Normal"/>
    <w:uiPriority w:val="34"/>
    <w:qFormat/>
    <w:rsid w:val="0031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78</cp:revision>
  <dcterms:created xsi:type="dcterms:W3CDTF">2022-01-12T11:23:00Z</dcterms:created>
  <dcterms:modified xsi:type="dcterms:W3CDTF">2022-01-12T14:41:00Z</dcterms:modified>
</cp:coreProperties>
</file>