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5E69B" w14:textId="2A837492" w:rsidR="00F05BF7" w:rsidRDefault="00F05BF7">
      <w:pPr>
        <w:rPr>
          <w:rFonts w:ascii="Times New Roman" w:eastAsia="宋体" w:hAnsi="Times New Roman" w:cs="Times New Roman" w:hint="eastAsia"/>
        </w:rPr>
      </w:pPr>
      <w:r w:rsidRPr="00F05BF7">
        <w:rPr>
          <w:rFonts w:ascii="Times New Roman" w:eastAsia="宋体" w:hAnsi="Times New Roman" w:cs="Times New Roman"/>
          <w:b/>
          <w:bCs/>
        </w:rPr>
        <w:t>对象</w:t>
      </w:r>
      <w:r w:rsidRPr="00F05BF7">
        <w:rPr>
          <w:rFonts w:ascii="Times New Roman" w:eastAsia="宋体" w:hAnsi="Times New Roman" w:cs="Times New Roman"/>
        </w:rPr>
        <w:t>：</w:t>
      </w:r>
      <w:r>
        <w:rPr>
          <w:rFonts w:ascii="Times New Roman" w:eastAsia="宋体" w:hAnsi="Times New Roman" w:cs="Times New Roman" w:hint="eastAsia"/>
        </w:rPr>
        <w:t>实验室搭建台架</w:t>
      </w:r>
      <w:r w:rsidR="00B9157C">
        <w:rPr>
          <w:rFonts w:ascii="Times New Roman" w:eastAsia="宋体" w:hAnsi="Times New Roman" w:cs="Times New Roman" w:hint="eastAsia"/>
        </w:rPr>
        <w:t>下的仿真模型</w:t>
      </w:r>
      <w:r w:rsidR="00D14434">
        <w:rPr>
          <w:rFonts w:ascii="Times New Roman" w:eastAsia="宋体" w:hAnsi="Times New Roman" w:cs="Times New Roman" w:hint="eastAsia"/>
        </w:rPr>
        <w:t>（</w:t>
      </w:r>
      <w:r w:rsidR="00D14434" w:rsidRPr="00D14434">
        <w:rPr>
          <w:rFonts w:ascii="Times New Roman" w:eastAsia="宋体" w:hAnsi="Times New Roman" w:cs="Times New Roman" w:hint="eastAsia"/>
          <w:color w:val="FF0000"/>
        </w:rPr>
        <w:t>基于已知的模型整理一份参数表格</w:t>
      </w:r>
      <w:r w:rsidR="00D14434">
        <w:rPr>
          <w:rFonts w:ascii="Times New Roman" w:eastAsia="宋体" w:hAnsi="Times New Roman" w:cs="Times New Roman" w:hint="eastAsia"/>
        </w:rPr>
        <w:t>）</w:t>
      </w:r>
    </w:p>
    <w:p w14:paraId="5CEE5520" w14:textId="4A9E0EF1" w:rsidR="00F05BF7" w:rsidRDefault="00F05BF7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 w:hint="eastAsia"/>
          <w:b/>
          <w:bCs/>
        </w:rPr>
        <w:t>学习步骤</w:t>
      </w:r>
      <w:r>
        <w:rPr>
          <w:rFonts w:ascii="Times New Roman" w:eastAsia="宋体" w:hAnsi="Times New Roman" w:cs="Times New Roman" w:hint="eastAsia"/>
        </w:rPr>
        <w:t>：</w:t>
      </w:r>
    </w:p>
    <w:p w14:paraId="76C84079" w14:textId="6B3D1722" w:rsidR="00F05BF7" w:rsidRDefault="00F05BF7" w:rsidP="00F05B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 w:hint="eastAsia"/>
        </w:rPr>
        <w:t>学习</w:t>
      </w:r>
      <w:r w:rsidRPr="00F05BF7">
        <w:rPr>
          <w:rFonts w:ascii="Times New Roman" w:eastAsia="宋体" w:hAnsi="Times New Roman" w:cs="Times New Roman"/>
        </w:rPr>
        <w:t>推导多轴车辆</w:t>
      </w:r>
      <w:r w:rsidRPr="00F05BF7">
        <w:rPr>
          <w:rFonts w:ascii="Times New Roman" w:eastAsia="宋体" w:hAnsi="Times New Roman" w:cs="Times New Roman"/>
        </w:rPr>
        <w:t>2dof</w:t>
      </w:r>
      <w:r w:rsidRPr="00F05BF7">
        <w:rPr>
          <w:rFonts w:ascii="Times New Roman" w:eastAsia="宋体" w:hAnsi="Times New Roman" w:cs="Times New Roman"/>
        </w:rPr>
        <w:t>公式，搭建对应的</w:t>
      </w:r>
      <w:proofErr w:type="spellStart"/>
      <w:r w:rsidRPr="00F05BF7">
        <w:rPr>
          <w:rFonts w:ascii="Times New Roman" w:eastAsia="宋体" w:hAnsi="Times New Roman" w:cs="Times New Roman"/>
        </w:rPr>
        <w:t>simulink</w:t>
      </w:r>
      <w:proofErr w:type="spellEnd"/>
      <w:r w:rsidRPr="00F05BF7">
        <w:rPr>
          <w:rFonts w:ascii="Times New Roman" w:eastAsia="宋体" w:hAnsi="Times New Roman" w:cs="Times New Roman"/>
        </w:rPr>
        <w:t>模型，以</w:t>
      </w:r>
      <w:proofErr w:type="gramStart"/>
      <w:r w:rsidRPr="00F05BF7">
        <w:rPr>
          <w:rFonts w:ascii="Times New Roman" w:eastAsia="宋体" w:hAnsi="Times New Roman" w:cs="Times New Roman"/>
        </w:rPr>
        <w:t>三轴车为例</w:t>
      </w:r>
      <w:proofErr w:type="gramEnd"/>
      <w:r w:rsidRPr="00F05BF7">
        <w:rPr>
          <w:rFonts w:ascii="Times New Roman" w:eastAsia="宋体" w:hAnsi="Times New Roman" w:cs="Times New Roman"/>
        </w:rPr>
        <w:t>，搭建</w:t>
      </w:r>
      <w:r w:rsidRPr="00F05BF7">
        <w:rPr>
          <w:rFonts w:ascii="Times New Roman" w:eastAsia="宋体" w:hAnsi="Times New Roman" w:cs="Times New Roman"/>
        </w:rPr>
        <w:t>2DOF</w:t>
      </w:r>
      <w:r w:rsidRPr="00F05BF7">
        <w:rPr>
          <w:rFonts w:ascii="Times New Roman" w:eastAsia="宋体" w:hAnsi="Times New Roman" w:cs="Times New Roman"/>
        </w:rPr>
        <w:t>模型（自己搭建后与实验室</w:t>
      </w:r>
      <w:r w:rsidR="00B9157C">
        <w:rPr>
          <w:rFonts w:ascii="Times New Roman" w:eastAsia="宋体" w:hAnsi="Times New Roman" w:cs="Times New Roman" w:hint="eastAsia"/>
        </w:rPr>
        <w:t>已</w:t>
      </w:r>
      <w:r w:rsidRPr="00F05BF7">
        <w:rPr>
          <w:rFonts w:ascii="Times New Roman" w:eastAsia="宋体" w:hAnsi="Times New Roman" w:cs="Times New Roman"/>
        </w:rPr>
        <w:t>有的基础模型对比），</w:t>
      </w:r>
      <w:r w:rsidRPr="00D14434">
        <w:rPr>
          <w:rFonts w:ascii="Times New Roman" w:eastAsia="宋体" w:hAnsi="Times New Roman" w:cs="Times New Roman"/>
          <w:color w:val="FF0000"/>
        </w:rPr>
        <w:t>整理</w:t>
      </w:r>
      <w:r w:rsidR="00B9157C" w:rsidRPr="00D14434">
        <w:rPr>
          <w:rFonts w:ascii="Times New Roman" w:eastAsia="宋体" w:hAnsi="Times New Roman" w:cs="Times New Roman" w:hint="eastAsia"/>
          <w:color w:val="FF0000"/>
        </w:rPr>
        <w:t>这</w:t>
      </w:r>
      <w:r w:rsidRPr="00D14434">
        <w:rPr>
          <w:rFonts w:ascii="Times New Roman" w:eastAsia="宋体" w:hAnsi="Times New Roman" w:cs="Times New Roman"/>
          <w:color w:val="FF0000"/>
        </w:rPr>
        <w:t>部分可以写进汇编</w:t>
      </w:r>
      <w:r w:rsidRPr="00D14434">
        <w:rPr>
          <w:rFonts w:ascii="Times New Roman" w:eastAsia="宋体" w:hAnsi="Times New Roman" w:cs="Times New Roman"/>
          <w:color w:val="FF0000"/>
        </w:rPr>
        <w:t>11.4</w:t>
      </w:r>
      <w:r w:rsidRPr="00D14434">
        <w:rPr>
          <w:rFonts w:ascii="Times New Roman" w:eastAsia="宋体" w:hAnsi="Times New Roman" w:cs="Times New Roman"/>
          <w:color w:val="FF0000"/>
        </w:rPr>
        <w:t>（</w:t>
      </w:r>
      <w:r w:rsidRPr="00D14434">
        <w:rPr>
          <w:rFonts w:ascii="Times New Roman" w:eastAsia="宋体" w:hAnsi="Times New Roman" w:cs="Times New Roman"/>
          <w:color w:val="FF0000"/>
        </w:rPr>
        <w:t>1</w:t>
      </w:r>
      <w:r w:rsidRPr="00D14434">
        <w:rPr>
          <w:rFonts w:ascii="Times New Roman" w:eastAsia="宋体" w:hAnsi="Times New Roman" w:cs="Times New Roman"/>
          <w:color w:val="FF0000"/>
        </w:rPr>
        <w:t>）</w:t>
      </w:r>
      <w:r w:rsidRPr="00F05BF7">
        <w:rPr>
          <w:rFonts w:ascii="Times New Roman" w:eastAsia="宋体" w:hAnsi="Times New Roman" w:cs="Times New Roman"/>
        </w:rPr>
        <w:t>，包括公式推导</w:t>
      </w:r>
      <w:r w:rsidR="00B9157C">
        <w:rPr>
          <w:rFonts w:ascii="Times New Roman" w:eastAsia="宋体" w:hAnsi="Times New Roman" w:cs="Times New Roman" w:hint="eastAsia"/>
        </w:rPr>
        <w:t>、仿真搭建</w:t>
      </w:r>
      <w:r w:rsidRPr="00F05BF7">
        <w:rPr>
          <w:rFonts w:ascii="Times New Roman" w:eastAsia="宋体" w:hAnsi="Times New Roman" w:cs="Times New Roman"/>
        </w:rPr>
        <w:t>；</w:t>
      </w:r>
    </w:p>
    <w:p w14:paraId="1694A557" w14:textId="3BDEDB1A" w:rsidR="00F05BF7" w:rsidRDefault="00F05BF7" w:rsidP="00F05B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推导多轴车辆</w:t>
      </w:r>
      <w:r w:rsidRPr="00F05BF7">
        <w:rPr>
          <w:rFonts w:ascii="Times New Roman" w:eastAsia="宋体" w:hAnsi="Times New Roman" w:cs="Times New Roman"/>
        </w:rPr>
        <w:t>3dof</w:t>
      </w:r>
      <w:r w:rsidRPr="00F05BF7">
        <w:rPr>
          <w:rFonts w:ascii="Times New Roman" w:eastAsia="宋体" w:hAnsi="Times New Roman" w:cs="Times New Roman"/>
        </w:rPr>
        <w:t>公式（一般大论文</w:t>
      </w:r>
      <w:r w:rsidR="00B9157C">
        <w:rPr>
          <w:rFonts w:ascii="Times New Roman" w:eastAsia="宋体" w:hAnsi="Times New Roman" w:cs="Times New Roman" w:hint="eastAsia"/>
        </w:rPr>
        <w:t>第二章</w:t>
      </w:r>
      <w:r w:rsidRPr="00F05BF7">
        <w:rPr>
          <w:rFonts w:ascii="Times New Roman" w:eastAsia="宋体" w:hAnsi="Times New Roman" w:cs="Times New Roman"/>
        </w:rPr>
        <w:t>使用），包含轮胎模型（常用：魔术轮胎、</w:t>
      </w:r>
      <w:proofErr w:type="spellStart"/>
      <w:r w:rsidRPr="00F05BF7">
        <w:rPr>
          <w:rFonts w:ascii="Times New Roman" w:eastAsia="宋体" w:hAnsi="Times New Roman" w:cs="Times New Roman"/>
        </w:rPr>
        <w:t>unitire</w:t>
      </w:r>
      <w:proofErr w:type="spellEnd"/>
      <w:r w:rsidRPr="00F05BF7">
        <w:rPr>
          <w:rFonts w:ascii="Times New Roman" w:eastAsia="宋体" w:hAnsi="Times New Roman" w:cs="Times New Roman"/>
        </w:rPr>
        <w:t>），搭建完模型与</w:t>
      </w:r>
      <w:r w:rsidRPr="00F05BF7">
        <w:rPr>
          <w:rFonts w:ascii="Times New Roman" w:eastAsia="宋体" w:hAnsi="Times New Roman" w:cs="Times New Roman"/>
        </w:rPr>
        <w:t>2dof</w:t>
      </w:r>
      <w:r w:rsidRPr="00F05BF7">
        <w:rPr>
          <w:rFonts w:ascii="Times New Roman" w:eastAsia="宋体" w:hAnsi="Times New Roman" w:cs="Times New Roman"/>
        </w:rPr>
        <w:t>进行模型对比；</w:t>
      </w:r>
      <w:r w:rsidR="00D14434" w:rsidRPr="00D14434">
        <w:rPr>
          <w:rFonts w:ascii="Times New Roman" w:eastAsia="宋体" w:hAnsi="Times New Roman" w:cs="Times New Roman"/>
          <w:color w:val="FF0000"/>
        </w:rPr>
        <w:t>整理</w:t>
      </w:r>
      <w:r w:rsidR="00D14434" w:rsidRPr="00D14434">
        <w:rPr>
          <w:rFonts w:ascii="Times New Roman" w:eastAsia="宋体" w:hAnsi="Times New Roman" w:cs="Times New Roman" w:hint="eastAsia"/>
          <w:color w:val="FF0000"/>
        </w:rPr>
        <w:t>这</w:t>
      </w:r>
      <w:r w:rsidR="00D14434" w:rsidRPr="00D14434">
        <w:rPr>
          <w:rFonts w:ascii="Times New Roman" w:eastAsia="宋体" w:hAnsi="Times New Roman" w:cs="Times New Roman"/>
          <w:color w:val="FF0000"/>
        </w:rPr>
        <w:t>部分可以写进汇编</w:t>
      </w:r>
      <w:r w:rsidR="00D14434" w:rsidRPr="00D14434">
        <w:rPr>
          <w:rFonts w:ascii="Times New Roman" w:eastAsia="宋体" w:hAnsi="Times New Roman" w:cs="Times New Roman"/>
          <w:color w:val="FF0000"/>
        </w:rPr>
        <w:t>11.4</w:t>
      </w:r>
      <w:r w:rsidR="00D14434" w:rsidRPr="00D14434">
        <w:rPr>
          <w:rFonts w:ascii="Times New Roman" w:eastAsia="宋体" w:hAnsi="Times New Roman" w:cs="Times New Roman"/>
          <w:color w:val="FF0000"/>
        </w:rPr>
        <w:t>（</w:t>
      </w:r>
      <w:r w:rsidR="00D14434" w:rsidRPr="00D14434">
        <w:rPr>
          <w:rFonts w:ascii="Times New Roman" w:eastAsia="宋体" w:hAnsi="Times New Roman" w:cs="Times New Roman"/>
          <w:color w:val="FF0000"/>
        </w:rPr>
        <w:t>1</w:t>
      </w:r>
      <w:r w:rsidR="00D14434" w:rsidRPr="00D14434">
        <w:rPr>
          <w:rFonts w:ascii="Times New Roman" w:eastAsia="宋体" w:hAnsi="Times New Roman" w:cs="Times New Roman"/>
          <w:color w:val="FF0000"/>
        </w:rPr>
        <w:t>）</w:t>
      </w:r>
    </w:p>
    <w:p w14:paraId="51A64114" w14:textId="78B049D7" w:rsidR="00F05BF7" w:rsidRDefault="00B9157C" w:rsidP="00F05BF7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/>
        </w:rPr>
        <w:t>T</w:t>
      </w:r>
      <w:r w:rsidR="00F05BF7" w:rsidRPr="00F05BF7">
        <w:rPr>
          <w:rFonts w:ascii="Times New Roman" w:eastAsia="宋体" w:hAnsi="Times New Roman" w:cs="Times New Roman"/>
        </w:rPr>
        <w:t>rucksim</w:t>
      </w:r>
      <w:proofErr w:type="spellEnd"/>
      <w:r w:rsidR="00F05BF7" w:rsidRPr="00F05BF7">
        <w:rPr>
          <w:rFonts w:ascii="Times New Roman" w:eastAsia="宋体" w:hAnsi="Times New Roman" w:cs="Times New Roman"/>
        </w:rPr>
        <w:t>模型，基于实验室搭建的</w:t>
      </w:r>
      <w:proofErr w:type="spellStart"/>
      <w:r w:rsidR="00F05BF7" w:rsidRPr="00F05BF7">
        <w:rPr>
          <w:rFonts w:ascii="Times New Roman" w:eastAsia="宋体" w:hAnsi="Times New Roman" w:cs="Times New Roman"/>
        </w:rPr>
        <w:t>trucksim</w:t>
      </w:r>
      <w:proofErr w:type="spellEnd"/>
      <w:r w:rsidR="00F05BF7" w:rsidRPr="00F05BF7">
        <w:rPr>
          <w:rFonts w:ascii="Times New Roman" w:eastAsia="宋体" w:hAnsi="Times New Roman" w:cs="Times New Roman"/>
        </w:rPr>
        <w:t>车辆，实现联仿，与</w:t>
      </w:r>
      <w:r w:rsidR="00F05BF7" w:rsidRPr="00F05BF7">
        <w:rPr>
          <w:rFonts w:ascii="Times New Roman" w:eastAsia="宋体" w:hAnsi="Times New Roman" w:cs="Times New Roman"/>
        </w:rPr>
        <w:t>2dof</w:t>
      </w:r>
      <w:r w:rsidR="00F05BF7" w:rsidRPr="00F05BF7">
        <w:rPr>
          <w:rFonts w:ascii="Times New Roman" w:eastAsia="宋体" w:hAnsi="Times New Roman" w:cs="Times New Roman"/>
        </w:rPr>
        <w:t>和</w:t>
      </w:r>
      <w:r w:rsidR="00F05BF7" w:rsidRPr="00F05BF7">
        <w:rPr>
          <w:rFonts w:ascii="Times New Roman" w:eastAsia="宋体" w:hAnsi="Times New Roman" w:cs="Times New Roman"/>
        </w:rPr>
        <w:t>3dof</w:t>
      </w:r>
      <w:r w:rsidR="00F05BF7" w:rsidRPr="00F05BF7">
        <w:rPr>
          <w:rFonts w:ascii="Times New Roman" w:eastAsia="宋体" w:hAnsi="Times New Roman" w:cs="Times New Roman"/>
        </w:rPr>
        <w:t>进行模型验证；</w:t>
      </w:r>
      <w:r w:rsidR="00D14434" w:rsidRPr="00D14434">
        <w:rPr>
          <w:rFonts w:ascii="Times New Roman" w:eastAsia="宋体" w:hAnsi="Times New Roman" w:cs="Times New Roman"/>
          <w:color w:val="FF0000"/>
        </w:rPr>
        <w:t>整理</w:t>
      </w:r>
      <w:r w:rsidR="00D14434" w:rsidRPr="00D14434">
        <w:rPr>
          <w:rFonts w:ascii="Times New Roman" w:eastAsia="宋体" w:hAnsi="Times New Roman" w:cs="Times New Roman" w:hint="eastAsia"/>
          <w:color w:val="FF0000"/>
        </w:rPr>
        <w:t>这</w:t>
      </w:r>
      <w:r w:rsidR="00D14434" w:rsidRPr="00D14434">
        <w:rPr>
          <w:rFonts w:ascii="Times New Roman" w:eastAsia="宋体" w:hAnsi="Times New Roman" w:cs="Times New Roman"/>
          <w:color w:val="FF0000"/>
        </w:rPr>
        <w:t>部分可以写进汇编</w:t>
      </w:r>
      <w:r w:rsidR="00D14434" w:rsidRPr="00D14434">
        <w:rPr>
          <w:rFonts w:ascii="Times New Roman" w:eastAsia="宋体" w:hAnsi="Times New Roman" w:cs="Times New Roman"/>
          <w:color w:val="FF0000"/>
        </w:rPr>
        <w:t>11.4</w:t>
      </w:r>
      <w:r w:rsidR="00D14434" w:rsidRPr="00D14434">
        <w:rPr>
          <w:rFonts w:ascii="Times New Roman" w:eastAsia="宋体" w:hAnsi="Times New Roman" w:cs="Times New Roman"/>
          <w:color w:val="FF0000"/>
        </w:rPr>
        <w:t>（</w:t>
      </w:r>
      <w:r w:rsidR="00D14434">
        <w:rPr>
          <w:rFonts w:ascii="Times New Roman" w:eastAsia="宋体" w:hAnsi="Times New Roman" w:cs="Times New Roman"/>
          <w:color w:val="FF0000"/>
        </w:rPr>
        <w:t>2</w:t>
      </w:r>
      <w:r w:rsidR="00D14434" w:rsidRPr="00D14434">
        <w:rPr>
          <w:rFonts w:ascii="Times New Roman" w:eastAsia="宋体" w:hAnsi="Times New Roman" w:cs="Times New Roman"/>
          <w:color w:val="FF0000"/>
        </w:rPr>
        <w:t>）</w:t>
      </w:r>
    </w:p>
    <w:p w14:paraId="5C3BBF43" w14:textId="638B7823" w:rsidR="00B9157C" w:rsidRPr="00D14434" w:rsidRDefault="00F05BF7" w:rsidP="00D14434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 w:hint="eastAsia"/>
        </w:rPr>
      </w:pPr>
      <w:r w:rsidRPr="00F05BF7">
        <w:rPr>
          <w:rFonts w:ascii="Times New Roman" w:eastAsia="宋体" w:hAnsi="Times New Roman" w:cs="Times New Roman"/>
        </w:rPr>
        <w:t>实车，基于现有的实</w:t>
      </w:r>
      <w:proofErr w:type="gramStart"/>
      <w:r w:rsidRPr="00F05BF7">
        <w:rPr>
          <w:rFonts w:ascii="Times New Roman" w:eastAsia="宋体" w:hAnsi="Times New Roman" w:cs="Times New Roman"/>
        </w:rPr>
        <w:t>车数据</w:t>
      </w:r>
      <w:proofErr w:type="gramEnd"/>
      <w:r w:rsidRPr="00F05BF7">
        <w:rPr>
          <w:rFonts w:ascii="Times New Roman" w:eastAsia="宋体" w:hAnsi="Times New Roman" w:cs="Times New Roman"/>
        </w:rPr>
        <w:t>与上面模型进行模型对比验证；</w:t>
      </w:r>
    </w:p>
    <w:p w14:paraId="438CC814" w14:textId="20FA2F4C" w:rsidR="00D14434" w:rsidRDefault="00D14434">
      <w:pPr>
        <w:rPr>
          <w:rFonts w:ascii="Times New Roman" w:eastAsia="宋体" w:hAnsi="Times New Roman" w:cs="Times New Roman"/>
        </w:rPr>
      </w:pPr>
      <w:r w:rsidRPr="00D14434">
        <w:rPr>
          <w:rFonts w:ascii="Times New Roman" w:eastAsia="宋体" w:hAnsi="Times New Roman" w:cs="Times New Roman" w:hint="eastAsia"/>
          <w:b/>
          <w:bCs/>
        </w:rPr>
        <w:t>汇编的作用</w:t>
      </w:r>
      <w:r>
        <w:rPr>
          <w:rFonts w:ascii="Times New Roman" w:eastAsia="宋体" w:hAnsi="Times New Roman" w:cs="Times New Roman" w:hint="eastAsia"/>
        </w:rPr>
        <w:t>：</w:t>
      </w:r>
    </w:p>
    <w:p w14:paraId="1325E816" w14:textId="3099FE61" w:rsidR="00D14434" w:rsidRDefault="00D14434" w:rsidP="00D14434">
      <w:pPr>
        <w:ind w:firstLineChars="200" w:firstLine="420"/>
        <w:rPr>
          <w:rFonts w:ascii="Times New Roman" w:eastAsia="宋体" w:hAnsi="Times New Roman" w:cs="Times New Roman"/>
        </w:rPr>
      </w:pPr>
      <w:r w:rsidRPr="00D14434">
        <w:rPr>
          <w:rFonts w:ascii="Times New Roman" w:eastAsia="宋体" w:hAnsi="Times New Roman" w:cs="Times New Roman" w:hint="eastAsia"/>
        </w:rPr>
        <w:t>本《汇编》用于汇总与多轴车</w:t>
      </w:r>
      <w:proofErr w:type="gramStart"/>
      <w:r w:rsidRPr="00D14434">
        <w:rPr>
          <w:rFonts w:ascii="Times New Roman" w:eastAsia="宋体" w:hAnsi="Times New Roman" w:cs="Times New Roman" w:hint="eastAsia"/>
        </w:rPr>
        <w:t>辆相关</w:t>
      </w:r>
      <w:proofErr w:type="gramEnd"/>
      <w:r w:rsidRPr="00D14434">
        <w:rPr>
          <w:rFonts w:ascii="Times New Roman" w:eastAsia="宋体" w:hAnsi="Times New Roman" w:cs="Times New Roman" w:hint="eastAsia"/>
        </w:rPr>
        <w:t>的内容，其主要目的包括：（</w:t>
      </w:r>
      <w:r w:rsidRPr="00D14434">
        <w:rPr>
          <w:rFonts w:ascii="Times New Roman" w:eastAsia="宋体" w:hAnsi="Times New Roman" w:cs="Times New Roman" w:hint="eastAsia"/>
        </w:rPr>
        <w:t>1</w:t>
      </w:r>
      <w:r w:rsidRPr="00D14434">
        <w:rPr>
          <w:rFonts w:ascii="Times New Roman" w:eastAsia="宋体" w:hAnsi="Times New Roman" w:cs="Times New Roman" w:hint="eastAsia"/>
        </w:rPr>
        <w:t>）作为新生的教学内容，帮助车辆组新生快速熟悉车辆知识结构、研究背景、研究所需的工具、实验平台；（</w:t>
      </w:r>
      <w:r w:rsidRPr="00D14434">
        <w:rPr>
          <w:rFonts w:ascii="Times New Roman" w:eastAsia="宋体" w:hAnsi="Times New Roman" w:cs="Times New Roman" w:hint="eastAsia"/>
        </w:rPr>
        <w:t>2</w:t>
      </w:r>
      <w:r w:rsidRPr="00D14434">
        <w:rPr>
          <w:rFonts w:ascii="Times New Roman" w:eastAsia="宋体" w:hAnsi="Times New Roman" w:cs="Times New Roman" w:hint="eastAsia"/>
        </w:rPr>
        <w:t>）作为实验室教程文档的归档目录，规定教程类文档的梳理方式；（</w:t>
      </w:r>
      <w:r w:rsidRPr="00D14434">
        <w:rPr>
          <w:rFonts w:ascii="Times New Roman" w:eastAsia="宋体" w:hAnsi="Times New Roman" w:cs="Times New Roman" w:hint="eastAsia"/>
        </w:rPr>
        <w:t>3</w:t>
      </w:r>
      <w:r w:rsidRPr="00D14434">
        <w:rPr>
          <w:rFonts w:ascii="Times New Roman" w:eastAsia="宋体" w:hAnsi="Times New Roman" w:cs="Times New Roman" w:hint="eastAsia"/>
        </w:rPr>
        <w:t>）作为老生知识体系的整理，帮组老生梳理零碎知识点，建立成体系的知识框架。</w:t>
      </w:r>
    </w:p>
    <w:p w14:paraId="1EC09320" w14:textId="78B73150" w:rsidR="00D14434" w:rsidRDefault="00D14434" w:rsidP="00D14434">
      <w:pPr>
        <w:rPr>
          <w:rFonts w:ascii="Times New Roman" w:eastAsia="宋体" w:hAnsi="Times New Roman" w:cs="Times New Roman"/>
          <w:b/>
          <w:bCs/>
        </w:rPr>
      </w:pPr>
      <w:r w:rsidRPr="00D14434">
        <w:rPr>
          <w:rFonts w:ascii="Times New Roman" w:eastAsia="宋体" w:hAnsi="Times New Roman" w:cs="Times New Roman" w:hint="eastAsia"/>
          <w:b/>
          <w:bCs/>
        </w:rPr>
        <w:t>参考范例：</w:t>
      </w:r>
    </w:p>
    <w:p w14:paraId="26EBB48A" w14:textId="4C7583C2" w:rsidR="00D14434" w:rsidRPr="00D14434" w:rsidRDefault="00591BC2" w:rsidP="00D14434">
      <w:pPr>
        <w:rPr>
          <w:rFonts w:ascii="Times New Roman" w:eastAsia="宋体" w:hAnsi="Times New Roman" w:cs="Times New Roman" w:hint="eastAsia"/>
          <w:b/>
          <w:bCs/>
        </w:rPr>
      </w:pPr>
      <w:r w:rsidRPr="00591BC2">
        <w:rPr>
          <w:rFonts w:ascii="Times New Roman" w:eastAsia="宋体" w:hAnsi="Times New Roman" w:cs="Times New Roman"/>
          <w:b/>
          <w:bCs/>
        </w:rPr>
        <w:drawing>
          <wp:inline distT="0" distB="0" distL="0" distR="0" wp14:anchorId="1E270CB5" wp14:editId="3815D816">
            <wp:extent cx="5274310" cy="39382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BC2">
        <w:rPr>
          <w:noProof/>
        </w:rPr>
        <w:t xml:space="preserve"> </w:t>
      </w:r>
      <w:r w:rsidRPr="00591BC2">
        <w:rPr>
          <w:rFonts w:ascii="Times New Roman" w:eastAsia="宋体" w:hAnsi="Times New Roman" w:cs="Times New Roman"/>
          <w:b/>
          <w:bCs/>
        </w:rPr>
        <w:lastRenderedPageBreak/>
        <w:drawing>
          <wp:inline distT="0" distB="0" distL="0" distR="0" wp14:anchorId="7113507F" wp14:editId="3A7F0BBC">
            <wp:extent cx="5274310" cy="38277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BC2">
        <w:rPr>
          <w:noProof/>
        </w:rPr>
        <w:t xml:space="preserve"> </w:t>
      </w:r>
      <w:r w:rsidRPr="00591BC2">
        <w:rPr>
          <w:noProof/>
        </w:rPr>
        <w:drawing>
          <wp:inline distT="0" distB="0" distL="0" distR="0" wp14:anchorId="127489E5" wp14:editId="5614E9AC">
            <wp:extent cx="5274310" cy="41979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BC2">
        <w:rPr>
          <w:noProof/>
        </w:rPr>
        <w:t xml:space="preserve"> </w:t>
      </w:r>
      <w:r w:rsidRPr="00591BC2">
        <w:rPr>
          <w:noProof/>
        </w:rPr>
        <w:lastRenderedPageBreak/>
        <w:drawing>
          <wp:inline distT="0" distB="0" distL="0" distR="0" wp14:anchorId="4292E781" wp14:editId="63626665">
            <wp:extent cx="5274310" cy="14487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5198"/>
                    <a:stretch/>
                  </pic:blipFill>
                  <pic:spPr bwMode="auto">
                    <a:xfrm>
                      <a:off x="0" y="0"/>
                      <a:ext cx="5274310" cy="144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54330" w14:textId="0DC3EE4F" w:rsidR="00D14434" w:rsidRPr="00D14434" w:rsidRDefault="00D14434">
      <w:pPr>
        <w:rPr>
          <w:rFonts w:ascii="Times New Roman" w:eastAsia="宋体" w:hAnsi="Times New Roman" w:cs="Times New Roman" w:hint="eastAsia"/>
          <w:b/>
          <w:bCs/>
        </w:rPr>
      </w:pPr>
      <w:r w:rsidRPr="00D14434">
        <w:rPr>
          <w:rFonts w:ascii="Times New Roman" w:eastAsia="宋体" w:hAnsi="Times New Roman" w:cs="Times New Roman" w:hint="eastAsia"/>
          <w:b/>
          <w:bCs/>
        </w:rPr>
        <w:t>本次整理的汇编章节：</w:t>
      </w:r>
    </w:p>
    <w:p w14:paraId="3A9A1693" w14:textId="4460DC3F" w:rsidR="00D14434" w:rsidRPr="00F05BF7" w:rsidRDefault="004276EA">
      <w:pPr>
        <w:rPr>
          <w:rFonts w:ascii="Times New Roman" w:eastAsia="宋体" w:hAnsi="Times New Roman" w:cs="Times New Roman" w:hint="eastAsia"/>
        </w:rPr>
      </w:pPr>
      <w:r w:rsidRPr="00F05BF7">
        <w:rPr>
          <w:rFonts w:ascii="Times New Roman" w:eastAsia="宋体" w:hAnsi="Times New Roman" w:cs="Times New Roman"/>
        </w:rPr>
        <w:t>汇编</w:t>
      </w:r>
      <w:r w:rsidRPr="00F05BF7">
        <w:rPr>
          <w:rFonts w:ascii="Times New Roman" w:eastAsia="宋体" w:hAnsi="Times New Roman" w:cs="Times New Roman"/>
        </w:rPr>
        <w:t>-</w:t>
      </w:r>
      <w:r w:rsidR="00D14434">
        <w:rPr>
          <w:rFonts w:ascii="Times New Roman" w:eastAsia="宋体" w:hAnsi="Times New Roman" w:cs="Times New Roman"/>
        </w:rPr>
        <w:t>13.</w:t>
      </w:r>
      <w:r w:rsidR="00D14434">
        <w:rPr>
          <w:rFonts w:ascii="Times New Roman" w:eastAsia="宋体" w:hAnsi="Times New Roman" w:cs="Times New Roman" w:hint="eastAsia"/>
        </w:rPr>
        <w:t>多轴车</w:t>
      </w:r>
      <w:proofErr w:type="gramStart"/>
      <w:r w:rsidR="00D14434">
        <w:rPr>
          <w:rFonts w:ascii="Times New Roman" w:eastAsia="宋体" w:hAnsi="Times New Roman" w:cs="Times New Roman" w:hint="eastAsia"/>
        </w:rPr>
        <w:t>辆控制</w:t>
      </w:r>
      <w:proofErr w:type="gramEnd"/>
      <w:r w:rsidR="00D14434">
        <w:rPr>
          <w:rFonts w:ascii="Times New Roman" w:eastAsia="宋体" w:hAnsi="Times New Roman" w:cs="Times New Roman" w:hint="eastAsia"/>
        </w:rPr>
        <w:t>问题</w:t>
      </w:r>
    </w:p>
    <w:p w14:paraId="36A32F1F" w14:textId="0B745EEC" w:rsidR="00D14434" w:rsidRDefault="004276E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1</w:t>
      </w:r>
      <w:r w:rsidR="00D14434">
        <w:rPr>
          <w:rFonts w:ascii="Times New Roman" w:eastAsia="宋体" w:hAnsi="Times New Roman" w:cs="Times New Roman"/>
        </w:rPr>
        <w:t>3</w:t>
      </w:r>
      <w:r w:rsidRPr="00F05BF7">
        <w:rPr>
          <w:rFonts w:ascii="Times New Roman" w:eastAsia="宋体" w:hAnsi="Times New Roman" w:cs="Times New Roman"/>
        </w:rPr>
        <w:t>.</w:t>
      </w:r>
      <w:r w:rsidR="00D14434">
        <w:rPr>
          <w:rFonts w:ascii="Times New Roman" w:eastAsia="宋体" w:hAnsi="Times New Roman" w:cs="Times New Roman"/>
        </w:rPr>
        <w:t>2</w:t>
      </w:r>
      <w:r w:rsidR="00D14434">
        <w:rPr>
          <w:rFonts w:ascii="Times New Roman" w:eastAsia="宋体" w:hAnsi="Times New Roman" w:cs="Times New Roman" w:hint="eastAsia"/>
        </w:rPr>
        <w:t>车辆动力学建模</w:t>
      </w:r>
    </w:p>
    <w:p w14:paraId="0A6A2C0D" w14:textId="19AC6E14" w:rsidR="009F64FA" w:rsidRPr="009F64FA" w:rsidRDefault="009F64FA" w:rsidP="009F64FA">
      <w:pPr>
        <w:spacing w:beforeLines="50" w:before="156" w:afterLines="50" w:after="156"/>
        <w:ind w:firstLineChars="200" w:firstLine="420"/>
        <w:rPr>
          <w:rFonts w:ascii="Times New Roman" w:eastAsia="宋体" w:hAnsi="Times New Roman" w:cs="Times New Roman" w:hint="eastAsia"/>
        </w:rPr>
      </w:pPr>
      <w:r w:rsidRPr="009F64FA">
        <w:rPr>
          <w:rFonts w:ascii="Times New Roman" w:eastAsia="宋体" w:hAnsi="Times New Roman" w:cs="Times New Roman" w:hint="eastAsia"/>
        </w:rPr>
        <w:t>第一课：使用</w:t>
      </w:r>
      <w:proofErr w:type="spellStart"/>
      <w:r w:rsidRPr="009F64FA">
        <w:rPr>
          <w:rFonts w:ascii="Times New Roman" w:eastAsia="宋体" w:hAnsi="Times New Roman" w:cs="Times New Roman" w:hint="eastAsia"/>
        </w:rPr>
        <w:t>simulink</w:t>
      </w:r>
      <w:proofErr w:type="spellEnd"/>
      <w:r w:rsidRPr="009F64FA">
        <w:rPr>
          <w:rFonts w:ascii="Times New Roman" w:eastAsia="宋体" w:hAnsi="Times New Roman" w:cs="Times New Roman" w:hint="eastAsia"/>
        </w:rPr>
        <w:t>建立车辆的二自由度模型。在第</w:t>
      </w:r>
      <w:r w:rsidRPr="009F64FA">
        <w:rPr>
          <w:rFonts w:ascii="Times New Roman" w:eastAsia="宋体" w:hAnsi="Times New Roman" w:cs="Times New Roman" w:hint="eastAsia"/>
        </w:rPr>
        <w:t>11.2</w:t>
      </w:r>
      <w:r w:rsidRPr="009F64FA">
        <w:rPr>
          <w:rFonts w:ascii="Times New Roman" w:eastAsia="宋体" w:hAnsi="Times New Roman" w:cs="Times New Roman" w:hint="eastAsia"/>
        </w:rPr>
        <w:t>节学习的基础上，你已经了解了车辆动力学的基本原理（在</w:t>
      </w:r>
      <w:proofErr w:type="gramStart"/>
      <w:r w:rsidRPr="009F64FA">
        <w:rPr>
          <w:rFonts w:ascii="Times New Roman" w:eastAsia="宋体" w:hAnsi="Times New Roman" w:cs="Times New Roman" w:hint="eastAsia"/>
        </w:rPr>
        <w:t>未学习</w:t>
      </w:r>
      <w:proofErr w:type="gramEnd"/>
      <w:r w:rsidRPr="009F64FA">
        <w:rPr>
          <w:rFonts w:ascii="Times New Roman" w:eastAsia="宋体" w:hAnsi="Times New Roman" w:cs="Times New Roman" w:hint="eastAsia"/>
        </w:rPr>
        <w:t>11.2</w:t>
      </w:r>
      <w:r w:rsidRPr="009F64FA">
        <w:rPr>
          <w:rFonts w:ascii="Times New Roman" w:eastAsia="宋体" w:hAnsi="Times New Roman" w:cs="Times New Roman" w:hint="eastAsia"/>
        </w:rPr>
        <w:t>节时，也可通过本节内容快速了解车辆动力学建模和</w:t>
      </w:r>
      <w:proofErr w:type="spellStart"/>
      <w:r w:rsidRPr="009F64FA">
        <w:rPr>
          <w:rFonts w:ascii="Times New Roman" w:eastAsia="宋体" w:hAnsi="Times New Roman" w:cs="Times New Roman" w:hint="eastAsia"/>
        </w:rPr>
        <w:t>simulink</w:t>
      </w:r>
      <w:proofErr w:type="spellEnd"/>
      <w:r w:rsidRPr="009F64FA">
        <w:rPr>
          <w:rFonts w:ascii="Times New Roman" w:eastAsia="宋体" w:hAnsi="Times New Roman" w:cs="Times New Roman" w:hint="eastAsia"/>
        </w:rPr>
        <w:t>）。请自行观看</w:t>
      </w:r>
      <w:r w:rsidRPr="009F64FA">
        <w:rPr>
          <w:rFonts w:ascii="Times New Roman" w:eastAsia="宋体" w:hAnsi="Times New Roman" w:cs="Times New Roman" w:hint="eastAsia"/>
        </w:rPr>
        <w:t>B</w:t>
      </w:r>
      <w:r w:rsidRPr="009F64FA">
        <w:rPr>
          <w:rFonts w:ascii="Times New Roman" w:eastAsia="宋体" w:hAnsi="Times New Roman" w:cs="Times New Roman" w:hint="eastAsia"/>
        </w:rPr>
        <w:t>站课程</w:t>
      </w:r>
      <w:r w:rsidRPr="009F64FA">
        <w:rPr>
          <w:rFonts w:ascii="Times New Roman" w:eastAsia="宋体" w:hAnsi="Times New Roman" w:cs="Times New Roman" w:hint="eastAsia"/>
        </w:rPr>
        <w:t xml:space="preserve"> </w:t>
      </w:r>
      <w:hyperlink r:id="rId9" w:history="1">
        <w:r w:rsidRPr="009F64FA">
          <w:rPr>
            <w:rFonts w:ascii="Times New Roman" w:eastAsia="宋体" w:hAnsi="Times New Roman" w:cs="Times New Roman"/>
          </w:rPr>
          <w:t>https://www.bilibili.com/video/BV1PagNzAEja/?spm_id_from=333.1391.0.0&amp;vd_source=d3866b3b4532503913054d0cd0b51a42</w:t>
        </w:r>
      </w:hyperlink>
      <w:r w:rsidRPr="009F64FA">
        <w:rPr>
          <w:rFonts w:ascii="Times New Roman" w:eastAsia="宋体" w:hAnsi="Times New Roman" w:cs="Times New Roman" w:hint="eastAsia"/>
        </w:rPr>
        <w:t>。了解如何使用</w:t>
      </w:r>
      <w:proofErr w:type="spellStart"/>
      <w:r w:rsidRPr="009F64FA">
        <w:rPr>
          <w:rFonts w:ascii="Times New Roman" w:eastAsia="宋体" w:hAnsi="Times New Roman" w:cs="Times New Roman" w:hint="eastAsia"/>
        </w:rPr>
        <w:t>simulink</w:t>
      </w:r>
      <w:proofErr w:type="spellEnd"/>
      <w:r w:rsidRPr="009F64FA">
        <w:rPr>
          <w:rFonts w:ascii="Times New Roman" w:eastAsia="宋体" w:hAnsi="Times New Roman" w:cs="Times New Roman" w:hint="eastAsia"/>
        </w:rPr>
        <w:t>建立车辆二自由度模型。预计学习时长：时频观看</w:t>
      </w:r>
      <w:r w:rsidRPr="009F64FA">
        <w:rPr>
          <w:rFonts w:ascii="Times New Roman" w:eastAsia="宋体" w:hAnsi="Times New Roman" w:cs="Times New Roman" w:hint="eastAsia"/>
        </w:rPr>
        <w:t>1h</w:t>
      </w:r>
      <w:r w:rsidRPr="009F64FA">
        <w:rPr>
          <w:rFonts w:ascii="Times New Roman" w:eastAsia="宋体" w:hAnsi="Times New Roman" w:cs="Times New Roman" w:hint="eastAsia"/>
        </w:rPr>
        <w:t>，使用</w:t>
      </w:r>
      <w:proofErr w:type="spellStart"/>
      <w:r w:rsidRPr="009F64FA">
        <w:rPr>
          <w:rFonts w:ascii="Times New Roman" w:eastAsia="宋体" w:hAnsi="Times New Roman" w:cs="Times New Roman" w:hint="eastAsia"/>
        </w:rPr>
        <w:t>simulink</w:t>
      </w:r>
      <w:proofErr w:type="spellEnd"/>
      <w:r w:rsidRPr="009F64FA">
        <w:rPr>
          <w:rFonts w:ascii="Times New Roman" w:eastAsia="宋体" w:hAnsi="Times New Roman" w:cs="Times New Roman" w:hint="eastAsia"/>
        </w:rPr>
        <w:t>建模</w:t>
      </w:r>
      <w:r w:rsidRPr="009F64FA">
        <w:rPr>
          <w:rFonts w:ascii="Times New Roman" w:eastAsia="宋体" w:hAnsi="Times New Roman" w:cs="Times New Roman" w:hint="eastAsia"/>
        </w:rPr>
        <w:t>0.5h</w:t>
      </w:r>
      <w:r w:rsidRPr="009F64FA">
        <w:rPr>
          <w:rFonts w:ascii="Times New Roman" w:eastAsia="宋体" w:hAnsi="Times New Roman" w:cs="Times New Roman" w:hint="eastAsia"/>
        </w:rPr>
        <w:t>。</w:t>
      </w:r>
    </w:p>
    <w:p w14:paraId="043483D9" w14:textId="097DD380" w:rsidR="004276EA" w:rsidRPr="00F05BF7" w:rsidRDefault="004276E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二轴车</w:t>
      </w:r>
      <w:r w:rsidR="009F64FA">
        <w:rPr>
          <w:rFonts w:ascii="Times New Roman" w:eastAsia="宋体" w:hAnsi="Times New Roman" w:cs="Times New Roman" w:hint="eastAsia"/>
        </w:rPr>
        <w:t>（先放着）</w:t>
      </w:r>
    </w:p>
    <w:p w14:paraId="35439FD7" w14:textId="6B061F55" w:rsidR="004276EA" w:rsidRPr="00F05BF7" w:rsidRDefault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1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simulink</w:t>
      </w:r>
      <w:proofErr w:type="spellEnd"/>
      <w:r w:rsidRPr="00F05BF7">
        <w:rPr>
          <w:rFonts w:ascii="Times New Roman" w:eastAsia="宋体" w:hAnsi="Times New Roman" w:cs="Times New Roman"/>
        </w:rPr>
        <w:t>（缺）</w:t>
      </w:r>
    </w:p>
    <w:p w14:paraId="48D1ED5E" w14:textId="388C0A69" w:rsidR="00074E7A" w:rsidRPr="00F05BF7" w:rsidRDefault="00074E7A">
      <w:pPr>
        <w:rPr>
          <w:rFonts w:ascii="Times New Roman" w:eastAsia="宋体" w:hAnsi="Times New Roman" w:cs="Times New Roman"/>
        </w:rPr>
      </w:pPr>
    </w:p>
    <w:p w14:paraId="6F78411F" w14:textId="34807297" w:rsidR="00074E7A" w:rsidRPr="00F05BF7" w:rsidRDefault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2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trucksim</w:t>
      </w:r>
      <w:proofErr w:type="spellEnd"/>
      <w:r w:rsidRPr="00F05BF7">
        <w:rPr>
          <w:rFonts w:ascii="Times New Roman" w:eastAsia="宋体" w:hAnsi="Times New Roman" w:cs="Times New Roman"/>
        </w:rPr>
        <w:t>（缺）</w:t>
      </w:r>
    </w:p>
    <w:p w14:paraId="2E0406F0" w14:textId="68F3727A" w:rsidR="00074E7A" w:rsidRPr="00F05BF7" w:rsidRDefault="00074E7A">
      <w:pPr>
        <w:rPr>
          <w:rFonts w:ascii="Times New Roman" w:eastAsia="宋体" w:hAnsi="Times New Roman" w:cs="Times New Roman"/>
        </w:rPr>
      </w:pPr>
    </w:p>
    <w:p w14:paraId="06C3AE5D" w14:textId="65AC4E0D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3</w:t>
      </w:r>
      <w:r w:rsidRPr="00F05BF7">
        <w:rPr>
          <w:rFonts w:ascii="Times New Roman" w:eastAsia="宋体" w:hAnsi="Times New Roman" w:cs="Times New Roman"/>
        </w:rPr>
        <w:t>）</w:t>
      </w:r>
      <w:r w:rsidRPr="00F05BF7">
        <w:rPr>
          <w:rFonts w:ascii="Times New Roman" w:eastAsia="宋体" w:hAnsi="Times New Roman" w:cs="Times New Roman"/>
        </w:rPr>
        <w:t>HIL</w:t>
      </w:r>
      <w:r w:rsidRPr="00F05BF7">
        <w:rPr>
          <w:rFonts w:ascii="Times New Roman" w:eastAsia="宋体" w:hAnsi="Times New Roman" w:cs="Times New Roman"/>
        </w:rPr>
        <w:t>（缺）</w:t>
      </w:r>
    </w:p>
    <w:p w14:paraId="5E7B94C6" w14:textId="03C407E1" w:rsidR="00074E7A" w:rsidRPr="00F05BF7" w:rsidRDefault="00074E7A">
      <w:pPr>
        <w:rPr>
          <w:rFonts w:ascii="Times New Roman" w:eastAsia="宋体" w:hAnsi="Times New Roman" w:cs="Times New Roman"/>
        </w:rPr>
      </w:pPr>
    </w:p>
    <w:p w14:paraId="486970D0" w14:textId="77777777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4</w:t>
      </w:r>
      <w:r w:rsidRPr="00F05BF7">
        <w:rPr>
          <w:rFonts w:ascii="Times New Roman" w:eastAsia="宋体" w:hAnsi="Times New Roman" w:cs="Times New Roman"/>
        </w:rPr>
        <w:t>）实车</w:t>
      </w:r>
    </w:p>
    <w:p w14:paraId="126F06ED" w14:textId="77777777" w:rsidR="00074E7A" w:rsidRPr="00F05BF7" w:rsidRDefault="00074E7A">
      <w:pPr>
        <w:rPr>
          <w:rFonts w:ascii="Times New Roman" w:eastAsia="宋体" w:hAnsi="Times New Roman" w:cs="Times New Roman"/>
        </w:rPr>
      </w:pPr>
    </w:p>
    <w:p w14:paraId="09496855" w14:textId="2E9588A2" w:rsidR="004276EA" w:rsidRPr="00F05BF7" w:rsidRDefault="004276E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三轴车</w:t>
      </w:r>
      <w:r w:rsidR="009F64FA">
        <w:rPr>
          <w:rFonts w:ascii="Times New Roman" w:eastAsia="宋体" w:hAnsi="Times New Roman" w:cs="Times New Roman" w:hint="eastAsia"/>
        </w:rPr>
        <w:t>（</w:t>
      </w:r>
      <w:r w:rsidR="009F64FA" w:rsidRPr="009F64FA">
        <w:rPr>
          <w:rFonts w:ascii="Times New Roman" w:eastAsia="宋体" w:hAnsi="Times New Roman" w:cs="Times New Roman" w:hint="eastAsia"/>
          <w:color w:val="FF0000"/>
        </w:rPr>
        <w:t>目前阶段要整理的</w:t>
      </w:r>
      <w:r w:rsidR="009F64FA">
        <w:rPr>
          <w:rFonts w:ascii="Times New Roman" w:eastAsia="宋体" w:hAnsi="Times New Roman" w:cs="Times New Roman" w:hint="eastAsia"/>
        </w:rPr>
        <w:t>）</w:t>
      </w:r>
    </w:p>
    <w:p w14:paraId="655937AB" w14:textId="5B30F36C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1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simulink</w:t>
      </w:r>
      <w:proofErr w:type="spellEnd"/>
    </w:p>
    <w:p w14:paraId="2AB97BDB" w14:textId="2BF93B81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2DOf/3DOF</w:t>
      </w:r>
    </w:p>
    <w:p w14:paraId="28D14725" w14:textId="6090F77C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2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trucksim</w:t>
      </w:r>
      <w:proofErr w:type="spellEnd"/>
    </w:p>
    <w:p w14:paraId="7FA30DF6" w14:textId="2191F52A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实验室小车</w:t>
      </w:r>
      <w:r w:rsidRPr="00F05BF7">
        <w:rPr>
          <w:rFonts w:ascii="Times New Roman" w:eastAsia="宋体" w:hAnsi="Times New Roman" w:cs="Times New Roman"/>
        </w:rPr>
        <w:t>1</w:t>
      </w:r>
      <w:r w:rsidRPr="00F05BF7">
        <w:rPr>
          <w:rFonts w:ascii="Times New Roman" w:eastAsia="宋体" w:hAnsi="Times New Roman" w:cs="Times New Roman"/>
        </w:rPr>
        <w:t>：</w:t>
      </w:r>
      <w:r w:rsidRPr="00F05BF7">
        <w:rPr>
          <w:rFonts w:ascii="Times New Roman" w:eastAsia="宋体" w:hAnsi="Times New Roman" w:cs="Times New Roman"/>
        </w:rPr>
        <w:t>1</w:t>
      </w:r>
      <w:r w:rsidRPr="00F05BF7">
        <w:rPr>
          <w:rFonts w:ascii="Times New Roman" w:eastAsia="宋体" w:hAnsi="Times New Roman" w:cs="Times New Roman"/>
        </w:rPr>
        <w:t>模型</w:t>
      </w:r>
    </w:p>
    <w:p w14:paraId="77770B1F" w14:textId="35D394B6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Simulink</w:t>
      </w:r>
      <w:r w:rsidRPr="00F05BF7">
        <w:rPr>
          <w:rFonts w:ascii="Times New Roman" w:eastAsia="宋体" w:hAnsi="Times New Roman" w:cs="Times New Roman"/>
        </w:rPr>
        <w:t>与</w:t>
      </w:r>
      <w:proofErr w:type="spellStart"/>
      <w:r w:rsidRPr="00F05BF7">
        <w:rPr>
          <w:rFonts w:ascii="Times New Roman" w:eastAsia="宋体" w:hAnsi="Times New Roman" w:cs="Times New Roman"/>
        </w:rPr>
        <w:t>trucksim</w:t>
      </w:r>
      <w:proofErr w:type="spellEnd"/>
    </w:p>
    <w:p w14:paraId="2D5B8710" w14:textId="75A3A230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3</w:t>
      </w:r>
      <w:r w:rsidRPr="00F05BF7">
        <w:rPr>
          <w:rFonts w:ascii="Times New Roman" w:eastAsia="宋体" w:hAnsi="Times New Roman" w:cs="Times New Roman"/>
        </w:rPr>
        <w:t>）</w:t>
      </w:r>
      <w:r w:rsidRPr="00F05BF7">
        <w:rPr>
          <w:rFonts w:ascii="Times New Roman" w:eastAsia="宋体" w:hAnsi="Times New Roman" w:cs="Times New Roman"/>
        </w:rPr>
        <w:t>HIL</w:t>
      </w:r>
    </w:p>
    <w:p w14:paraId="19C04403" w14:textId="10FCD978" w:rsidR="004276EA" w:rsidRPr="00F05BF7" w:rsidRDefault="004276EA">
      <w:pPr>
        <w:rPr>
          <w:rFonts w:ascii="Times New Roman" w:eastAsia="宋体" w:hAnsi="Times New Roman" w:cs="Times New Roman"/>
        </w:rPr>
      </w:pPr>
    </w:p>
    <w:p w14:paraId="4F2F91C8" w14:textId="7165C855" w:rsidR="00074E7A" w:rsidRPr="00F05BF7" w:rsidRDefault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4</w:t>
      </w:r>
      <w:r w:rsidRPr="00F05BF7">
        <w:rPr>
          <w:rFonts w:ascii="Times New Roman" w:eastAsia="宋体" w:hAnsi="Times New Roman" w:cs="Times New Roman"/>
        </w:rPr>
        <w:t>）实车</w:t>
      </w:r>
    </w:p>
    <w:p w14:paraId="47ED8766" w14:textId="5FCEE901" w:rsidR="004276EA" w:rsidRPr="00F05BF7" w:rsidRDefault="004276EA" w:rsidP="009F64FA">
      <w:pPr>
        <w:rPr>
          <w:rFonts w:ascii="Times New Roman" w:eastAsia="宋体" w:hAnsi="Times New Roman" w:cs="Times New Roman" w:hint="eastAsia"/>
        </w:rPr>
      </w:pPr>
      <w:r w:rsidRPr="00F05BF7">
        <w:rPr>
          <w:rFonts w:ascii="Times New Roman" w:eastAsia="宋体" w:hAnsi="Times New Roman" w:cs="Times New Roman"/>
        </w:rPr>
        <w:t>四轴车</w:t>
      </w:r>
      <w:r w:rsidR="009F64FA">
        <w:rPr>
          <w:rFonts w:ascii="Times New Roman" w:eastAsia="宋体" w:hAnsi="Times New Roman" w:cs="Times New Roman" w:hint="eastAsia"/>
        </w:rPr>
        <w:t>（先放着）</w:t>
      </w:r>
    </w:p>
    <w:p w14:paraId="456A4916" w14:textId="4E96B143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1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simulink</w:t>
      </w:r>
      <w:proofErr w:type="spellEnd"/>
    </w:p>
    <w:p w14:paraId="1982A5E3" w14:textId="77777777" w:rsidR="00074E7A" w:rsidRPr="00F05BF7" w:rsidRDefault="00074E7A" w:rsidP="00074E7A">
      <w:pPr>
        <w:rPr>
          <w:rFonts w:ascii="Times New Roman" w:eastAsia="宋体" w:hAnsi="Times New Roman" w:cs="Times New Roman"/>
        </w:rPr>
      </w:pPr>
    </w:p>
    <w:p w14:paraId="4422C796" w14:textId="77777777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2</w:t>
      </w:r>
      <w:r w:rsidRPr="00F05BF7">
        <w:rPr>
          <w:rFonts w:ascii="Times New Roman" w:eastAsia="宋体" w:hAnsi="Times New Roman" w:cs="Times New Roman"/>
        </w:rPr>
        <w:t>）</w:t>
      </w:r>
      <w:proofErr w:type="spellStart"/>
      <w:r w:rsidRPr="00F05BF7">
        <w:rPr>
          <w:rFonts w:ascii="Times New Roman" w:eastAsia="宋体" w:hAnsi="Times New Roman" w:cs="Times New Roman"/>
        </w:rPr>
        <w:t>trucksim</w:t>
      </w:r>
      <w:proofErr w:type="spellEnd"/>
    </w:p>
    <w:p w14:paraId="054FA255" w14:textId="77777777" w:rsidR="00074E7A" w:rsidRPr="00F05BF7" w:rsidRDefault="00074E7A" w:rsidP="00074E7A">
      <w:pPr>
        <w:rPr>
          <w:rFonts w:ascii="Times New Roman" w:eastAsia="宋体" w:hAnsi="Times New Roman" w:cs="Times New Roman"/>
        </w:rPr>
      </w:pPr>
    </w:p>
    <w:p w14:paraId="5B134C60" w14:textId="77777777" w:rsidR="00074E7A" w:rsidRPr="00F05BF7" w:rsidRDefault="00074E7A" w:rsidP="00074E7A">
      <w:pPr>
        <w:rPr>
          <w:rFonts w:ascii="Times New Roman" w:eastAsia="宋体" w:hAnsi="Times New Roman" w:cs="Times New Roman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3</w:t>
      </w:r>
      <w:r w:rsidRPr="00F05BF7">
        <w:rPr>
          <w:rFonts w:ascii="Times New Roman" w:eastAsia="宋体" w:hAnsi="Times New Roman" w:cs="Times New Roman"/>
        </w:rPr>
        <w:t>）</w:t>
      </w:r>
      <w:r w:rsidRPr="00F05BF7">
        <w:rPr>
          <w:rFonts w:ascii="Times New Roman" w:eastAsia="宋体" w:hAnsi="Times New Roman" w:cs="Times New Roman"/>
        </w:rPr>
        <w:t>HIL</w:t>
      </w:r>
    </w:p>
    <w:p w14:paraId="4FDF526F" w14:textId="293BF789" w:rsidR="00074E7A" w:rsidRPr="00F05BF7" w:rsidRDefault="00074E7A">
      <w:pPr>
        <w:rPr>
          <w:rFonts w:ascii="Times New Roman" w:eastAsia="宋体" w:hAnsi="Times New Roman" w:cs="Times New Roman"/>
        </w:rPr>
      </w:pPr>
    </w:p>
    <w:p w14:paraId="1691487B" w14:textId="39A77E20" w:rsidR="00074E7A" w:rsidRPr="009F64FA" w:rsidRDefault="00074E7A" w:rsidP="009F64FA">
      <w:pPr>
        <w:rPr>
          <w:rFonts w:ascii="Times New Roman" w:eastAsia="宋体" w:hAnsi="Times New Roman" w:cs="Times New Roman" w:hint="eastAsia"/>
        </w:rPr>
      </w:pPr>
      <w:r w:rsidRPr="00F05BF7">
        <w:rPr>
          <w:rFonts w:ascii="Times New Roman" w:eastAsia="宋体" w:hAnsi="Times New Roman" w:cs="Times New Roman"/>
        </w:rPr>
        <w:t>（</w:t>
      </w:r>
      <w:r w:rsidRPr="00F05BF7">
        <w:rPr>
          <w:rFonts w:ascii="Times New Roman" w:eastAsia="宋体" w:hAnsi="Times New Roman" w:cs="Times New Roman"/>
        </w:rPr>
        <w:t>4</w:t>
      </w:r>
      <w:r w:rsidRPr="00F05BF7">
        <w:rPr>
          <w:rFonts w:ascii="Times New Roman" w:eastAsia="宋体" w:hAnsi="Times New Roman" w:cs="Times New Roman"/>
        </w:rPr>
        <w:t>）实车</w:t>
      </w:r>
    </w:p>
    <w:sectPr w:rsidR="00074E7A" w:rsidRPr="009F64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D6F81"/>
    <w:multiLevelType w:val="hybridMultilevel"/>
    <w:tmpl w:val="C1963D88"/>
    <w:lvl w:ilvl="0" w:tplc="151054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SzMLW0NDMzNjczNjBS0lEKTi0uzszPAykwrAUAhEJDzSwAAAA="/>
  </w:docVars>
  <w:rsids>
    <w:rsidRoot w:val="00F85327"/>
    <w:rsid w:val="00074E7A"/>
    <w:rsid w:val="000F7CEA"/>
    <w:rsid w:val="0015158D"/>
    <w:rsid w:val="0022232C"/>
    <w:rsid w:val="002E3F11"/>
    <w:rsid w:val="004276EA"/>
    <w:rsid w:val="00591BC2"/>
    <w:rsid w:val="005D59C4"/>
    <w:rsid w:val="009F64FA"/>
    <w:rsid w:val="00B9157C"/>
    <w:rsid w:val="00D14434"/>
    <w:rsid w:val="00D53EE9"/>
    <w:rsid w:val="00E55FAB"/>
    <w:rsid w:val="00F05BF7"/>
    <w:rsid w:val="00F85327"/>
    <w:rsid w:val="00FA7B1D"/>
    <w:rsid w:val="00FC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A055"/>
  <w15:chartTrackingRefBased/>
  <w15:docId w15:val="{A4D2862C-3D97-4898-98C2-39E40BE1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5BF7"/>
    <w:pPr>
      <w:ind w:firstLineChars="200" w:firstLine="420"/>
    </w:pPr>
  </w:style>
  <w:style w:type="character" w:customStyle="1" w:styleId="15">
    <w:name w:val="15"/>
    <w:basedOn w:val="a0"/>
    <w:rsid w:val="009F64FA"/>
    <w:rPr>
      <w:rFonts w:ascii="等线" w:eastAsia="等线" w:hAnsi="等线" w:hint="eastAsia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ilibili.com/video/BV1PagNzAEja/?spm_id_from=333.1391.0.0&amp;vd_source=d3866b3b4532503913054d0cd0b51a4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祺滨 叶</dc:creator>
  <cp:keywords/>
  <dc:description/>
  <cp:lastModifiedBy>祺滨 叶</cp:lastModifiedBy>
  <cp:revision>3</cp:revision>
  <dcterms:created xsi:type="dcterms:W3CDTF">2026-07-28T09:39:00Z</dcterms:created>
  <dcterms:modified xsi:type="dcterms:W3CDTF">2026-07-28T09:41:00Z</dcterms:modified>
</cp:coreProperties>
</file>