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C0E8" w14:textId="397829FA" w:rsidR="00A13D79" w:rsidRPr="00E148CB" w:rsidRDefault="00A13D79" w:rsidP="009C605F">
      <w:pPr>
        <w:pStyle w:val="Heading1"/>
      </w:pPr>
      <w:r w:rsidRPr="00E148CB">
        <w:rPr>
          <w:rtl/>
        </w:rPr>
        <w:t>قوانین</w:t>
      </w:r>
    </w:p>
    <w:p w14:paraId="7A39B24B" w14:textId="697183FD" w:rsidR="0001193A" w:rsidRDefault="0001193A" w:rsidP="0001193A">
      <w:r w:rsidRPr="00031E55">
        <w:rPr>
          <w:rtl/>
        </w:rPr>
        <w:t>همه فناور</w:t>
      </w:r>
      <w:r w:rsidRPr="00031E55">
        <w:rPr>
          <w:rFonts w:hint="cs"/>
          <w:rtl/>
        </w:rPr>
        <w:t>ی‌</w:t>
      </w:r>
      <w:r w:rsidRPr="00031E55">
        <w:rPr>
          <w:rFonts w:hint="eastAsia"/>
          <w:rtl/>
        </w:rPr>
        <w:t>ها</w:t>
      </w:r>
      <w:r w:rsidRPr="00031E55">
        <w:rPr>
          <w:rtl/>
        </w:rPr>
        <w:t xml:space="preserve"> دارا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اشکال و باگ هستند. اگر 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ک</w:t>
      </w:r>
      <w:r w:rsidRPr="00031E55">
        <w:rPr>
          <w:rtl/>
        </w:rPr>
        <w:t xml:space="preserve"> آس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ب‌پذ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ر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امن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ت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افت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د،</w:t>
      </w:r>
      <w:r w:rsidRPr="00031E55">
        <w:rPr>
          <w:rtl/>
        </w:rPr>
        <w:t xml:space="preserve"> ما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ل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م</w:t>
      </w:r>
      <w:r w:rsidRPr="00031E55">
        <w:rPr>
          <w:rtl/>
        </w:rPr>
        <w:t xml:space="preserve"> تا به شما کمک کن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م</w:t>
      </w:r>
      <w:r w:rsidRPr="00031E55">
        <w:rPr>
          <w:rtl/>
        </w:rPr>
        <w:t xml:space="preserve"> تا آن را به شکل صح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ح</w:t>
      </w:r>
      <w:r w:rsidRPr="00031E55">
        <w:rPr>
          <w:rtl/>
        </w:rPr>
        <w:t xml:space="preserve"> با ما در جر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ان</w:t>
      </w:r>
      <w:r w:rsidRPr="00031E55">
        <w:rPr>
          <w:rtl/>
        </w:rPr>
        <w:t xml:space="preserve"> بگذار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د</w:t>
      </w:r>
      <w:r w:rsidRPr="00031E55">
        <w:rPr>
          <w:rtl/>
        </w:rPr>
        <w:t>. ارسال گزارش آس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ب‌پذ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ر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در برنامه گزارش باگ ج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برس</w:t>
      </w:r>
      <w:r w:rsidRPr="00031E55">
        <w:rPr>
          <w:rtl/>
        </w:rPr>
        <w:t xml:space="preserve"> مه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ا</w:t>
      </w:r>
      <w:r w:rsidRPr="00031E55">
        <w:rPr>
          <w:rtl/>
        </w:rPr>
        <w:t xml:space="preserve"> شده است. اثبات مفهوم مهم‌تر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ن</w:t>
      </w:r>
      <w:r w:rsidRPr="00031E55">
        <w:rPr>
          <w:rtl/>
        </w:rPr>
        <w:t xml:space="preserve"> بخش در ارسال گزارش است. مراحل شفاف و تکرارپذ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ر</w:t>
      </w:r>
      <w:r w:rsidRPr="00031E55">
        <w:rPr>
          <w:rtl/>
        </w:rPr>
        <w:t xml:space="preserve"> به ما کمک م</w:t>
      </w:r>
      <w:r w:rsidRPr="00031E55">
        <w:rPr>
          <w:rFonts w:hint="cs"/>
          <w:rtl/>
        </w:rPr>
        <w:t>ی‌</w:t>
      </w:r>
      <w:r w:rsidRPr="00031E55">
        <w:rPr>
          <w:rFonts w:hint="eastAsia"/>
          <w:rtl/>
        </w:rPr>
        <w:t>کند</w:t>
      </w:r>
      <w:r w:rsidRPr="00031E55">
        <w:rPr>
          <w:rtl/>
        </w:rPr>
        <w:t xml:space="preserve"> تا با سرعت ب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شتر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مشکل را اعتبارسنج</w:t>
      </w:r>
      <w:r w:rsidRPr="00031E55">
        <w:rPr>
          <w:rFonts w:hint="cs"/>
          <w:rtl/>
        </w:rPr>
        <w:t>ی</w:t>
      </w:r>
      <w:r w:rsidRPr="00031E55">
        <w:rPr>
          <w:rtl/>
        </w:rPr>
        <w:t xml:space="preserve"> کن</w:t>
      </w:r>
      <w:r w:rsidRPr="00031E55">
        <w:rPr>
          <w:rFonts w:hint="cs"/>
          <w:rtl/>
        </w:rPr>
        <w:t>ی</w:t>
      </w:r>
      <w:r w:rsidRPr="00031E55">
        <w:rPr>
          <w:rFonts w:hint="eastAsia"/>
          <w:rtl/>
        </w:rPr>
        <w:t>م</w:t>
      </w:r>
      <w:r w:rsidRPr="00031E55">
        <w:rPr>
          <w:rtl/>
        </w:rPr>
        <w:t>.</w:t>
      </w:r>
    </w:p>
    <w:p w14:paraId="42E16278" w14:textId="77777777" w:rsidR="00A67C91" w:rsidRDefault="00A67C91" w:rsidP="0001193A"/>
    <w:p w14:paraId="119E709D" w14:textId="77777777" w:rsidR="00A67C91" w:rsidRDefault="00A67C91" w:rsidP="00A67C91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بدین‌وسیله </w:t>
      </w:r>
      <w:r>
        <w:rPr>
          <w:rFonts w:ascii="IRANSans" w:hAnsi="IRANSans" w:cs="IRANSans"/>
          <w:color w:val="333333"/>
          <w:sz w:val="22"/>
          <w:szCs w:val="22"/>
          <w:rtl/>
        </w:rPr>
        <w:t>از تمامی علاقمندان، متخصصان، پژوهشگران امنیت و هکر‌ها دعوت‌ می‌شود تا با ارایه گزارش‌ آسیب‌پذیری از سرویس‌های جیبرس به ما در حفظ و ارتقا امنیت سامانه‌هایمان کمک کنند. لازم به‌ذکر است، گزارش‌هایی که مطابق با قوانین و توضیحات مندرج در اهداف باشند و همچنین در محدوده‌ی مجاز قرار بگیرند، پس از ارزیابی فنی تیم داوری مورد تایید قرار گرفته و می‌تواند شامل پرداخت شود. به ازای هر گزارش تایید شده، ضریب تاثیرگذاری آسیب‌پذیری‌ بر اساس استاندارد</w:t>
      </w:r>
      <w:r>
        <w:rPr>
          <w:rFonts w:ascii="IRANSans" w:hAnsi="IRANSans" w:cs="IRANSans"/>
          <w:color w:val="333333"/>
          <w:sz w:val="22"/>
          <w:szCs w:val="22"/>
        </w:rPr>
        <w:t xml:space="preserve"> CVSS v3 </w:t>
      </w:r>
      <w:r>
        <w:rPr>
          <w:rFonts w:ascii="IRANSans" w:hAnsi="IRANSans" w:cs="IRANSans"/>
          <w:color w:val="333333"/>
          <w:sz w:val="22"/>
          <w:szCs w:val="22"/>
          <w:rtl/>
        </w:rPr>
        <w:t>محاسبه می‌گردد و مبلغ قابل پرداخت با توجه به ضریب تاثیرگذاری و نوع دسته‌بندی آسیب‌پذیری تعیین می‌گردد</w:t>
      </w:r>
      <w:r>
        <w:rPr>
          <w:rFonts w:ascii="IRANSans" w:hAnsi="IRANSans" w:cs="IRANSans"/>
          <w:color w:val="333333"/>
          <w:sz w:val="22"/>
          <w:szCs w:val="22"/>
        </w:rPr>
        <w:t>.</w:t>
      </w:r>
    </w:p>
    <w:p w14:paraId="0652E2E0" w14:textId="77777777" w:rsidR="00A67C91" w:rsidRDefault="00A67C91" w:rsidP="00A67C91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</w:p>
    <w:p w14:paraId="34D64DF5" w14:textId="77777777" w:rsidR="00A67C91" w:rsidRDefault="00A67C91" w:rsidP="00A67C91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حداکثر مدت زمان بررسی گزارش توسط 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جیبرس </w:t>
      </w:r>
      <w:r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 روز کاری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 می‌باشد.</w:t>
      </w:r>
    </w:p>
    <w:p w14:paraId="1C797008" w14:textId="77777777" w:rsidR="00A67C91" w:rsidRDefault="00A67C91" w:rsidP="00A67C91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حداکثر 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طی ۱۰ روز کاری </w:t>
      </w:r>
      <w:r>
        <w:rPr>
          <w:rFonts w:ascii="IRANSans" w:hAnsi="IRANSans" w:cs="IRANSans"/>
          <w:color w:val="333333"/>
          <w:sz w:val="22"/>
          <w:szCs w:val="22"/>
          <w:rtl/>
        </w:rPr>
        <w:t>پس از تایید گزارش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>، باگ‌بانتی پرداخت خواهد شد.</w:t>
      </w:r>
    </w:p>
    <w:p w14:paraId="00C7F213" w14:textId="77777777" w:rsidR="00A67C91" w:rsidRDefault="00A67C91" w:rsidP="00A67C91">
      <w:pPr>
        <w:rPr>
          <w:rtl/>
        </w:rPr>
      </w:pPr>
    </w:p>
    <w:p w14:paraId="1ADD672D" w14:textId="77777777" w:rsidR="00683389" w:rsidRDefault="00683389" w:rsidP="006F370F"/>
    <w:p w14:paraId="2A7DAFFD" w14:textId="15FD8073" w:rsidR="0001193A" w:rsidRDefault="0001193A" w:rsidP="0001193A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</w:p>
    <w:p w14:paraId="39356AE8" w14:textId="515329C9" w:rsidR="0001193A" w:rsidRDefault="0001193A" w:rsidP="0001193A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</w:p>
    <w:p w14:paraId="327A1484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44377BF8" w14:textId="314451DA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توضیحات عمومی</w:t>
      </w:r>
    </w:p>
    <w:p w14:paraId="5AFD6AE7" w14:textId="695B2A45" w:rsidR="00A67C91" w:rsidRDefault="00A67C91" w:rsidP="00A67C91">
      <w:pPr>
        <w:pStyle w:val="Heading2"/>
      </w:pPr>
      <w:r>
        <w:rPr>
          <w:lang w:bidi="fa-IR"/>
        </w:rPr>
        <w:t>#</w:t>
      </w:r>
      <w:r>
        <w:rPr>
          <w:rFonts w:hint="cs"/>
          <w:rtl/>
          <w:lang w:bidi="fa-IR"/>
        </w:rPr>
        <w:t xml:space="preserve"> ف</w:t>
      </w:r>
      <w:r>
        <w:rPr>
          <w:rtl/>
        </w:rPr>
        <w:t>لسفه افشا</w:t>
      </w:r>
      <w:r>
        <w:rPr>
          <w:rFonts w:hint="cs"/>
          <w:rtl/>
        </w:rPr>
        <w:t>ی</w:t>
      </w:r>
      <w:r>
        <w:rPr>
          <w:rtl/>
        </w:rPr>
        <w:t xml:space="preserve"> آس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6FB0106" w14:textId="77777777" w:rsidR="00A67C91" w:rsidRPr="00976AED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به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حر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خصوص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احترام بگذار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لطفا حسن 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داشته باش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و از داده‌ها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کاربران د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گر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سوء استفاده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از ب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بردن آن‌ها تلاش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26632C9B" w14:textId="77777777" w:rsidR="00A67C91" w:rsidRPr="00976AED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صبور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باش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لطفا گزارش‌ها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خود را به‌صورت شفاف و همراه با جزئ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ارسال 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تا در مدت زمان پاسخ‌ده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ما را کاهش ده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45B2FF97" w14:textId="77777777" w:rsidR="00A67C91" w:rsidRPr="00976AED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آس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نزن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از طر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ارسال گزارش‌ها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سر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ع،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شده را گزارش 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هرگز بدون اجازه از داده‌ها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کس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استفاده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7F04100E" w14:textId="77777777" w:rsidR="00A67C91" w:rsidRPr="00A13D79" w:rsidRDefault="00A67C91" w:rsidP="00A67C91"/>
    <w:p w14:paraId="59E8DEDF" w14:textId="77777777" w:rsidR="00A67C91" w:rsidRPr="000C3616" w:rsidRDefault="00A67C91" w:rsidP="00A6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</w:p>
    <w:p w14:paraId="55BAFF88" w14:textId="77777777" w:rsidR="00A67C91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باگ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اشکال نرم‌افزار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به مهاجمان 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امکان را 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دهد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تا با نقض خط مش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نسبت به نفوذ اقدام کنند. نقص در طراح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عدم رعا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بهتر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وه‌ها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ممکن است به‌عنوان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شناخته شود. نقاط ضعف مورد استفاده توسط و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روس‌ها،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کدها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مخرب و مهندس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اجتما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ع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محسوب نم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شوند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01E9DB2D" w14:textId="77777777" w:rsidR="00A67C91" w:rsidRPr="00E53C23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38A0DDD" w14:textId="77777777" w:rsidR="00A67C91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اگر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فکر 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که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ج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پ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کرده‌ا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لطفا گزارش آن را در 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نجا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ما ثبت کن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>. گزارش با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شامل شرح مفصل و روشن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مورد کشف‌شده باشد، مراحل کوتاه و قابل تکرار و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اثبات مفهوم کار باشد. اگر شما جزئ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را به‌درست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شرح نده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ممکن است تاخ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قابل توجه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در فرا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گزارش افشا بوجود ب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که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همه نامطلوب است. ما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محاسبه ک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ف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در ج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استاندارد </w:t>
      </w:r>
      <w:r w:rsidRPr="00E53C23">
        <w:rPr>
          <w:rFonts w:ascii="IRANSans" w:hAnsi="IRANSans" w:cs="IRANSans"/>
          <w:color w:val="333333"/>
          <w:sz w:val="22"/>
          <w:szCs w:val="22"/>
        </w:rPr>
        <w:t>CVSS v.3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استفاده خواه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کرد.</w:t>
      </w:r>
    </w:p>
    <w:p w14:paraId="5945849D" w14:textId="77777777" w:rsidR="00A67C91" w:rsidRDefault="00A67C91" w:rsidP="00A67C91"/>
    <w:p w14:paraId="3FD9428A" w14:textId="798AB4C3" w:rsidR="00C206D7" w:rsidRDefault="0001193A" w:rsidP="00C206D7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C206D7" w:rsidRPr="00C206D7">
        <w:rPr>
          <w:rtl/>
        </w:rPr>
        <w:t>قبل از شروع</w:t>
      </w:r>
    </w:p>
    <w:p w14:paraId="0E817806" w14:textId="77777777" w:rsidR="00EF376A" w:rsidRPr="00EF376A" w:rsidRDefault="00EF376A" w:rsidP="00EF376A">
      <w:pPr>
        <w:rPr>
          <w:rtl/>
          <w:lang w:bidi="ar-SA"/>
        </w:rPr>
      </w:pPr>
    </w:p>
    <w:p w14:paraId="0CDA8BB7" w14:textId="1E8D27C4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هرگز حملات غ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فن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مانند مهندس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ف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حملات ف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عل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کارکنان، کاربران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رساخت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ما را امتحان نکن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!</w:t>
      </w:r>
    </w:p>
    <w:p w14:paraId="372EAE51" w14:textId="031E2DBC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هنگام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در شک بود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با ما از طر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آدرس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C206D7">
        <w:rPr>
          <w:rFonts w:ascii="IRANSans" w:hAnsi="IRANSans" w:cs="IRANSans"/>
          <w:color w:val="333333"/>
          <w:sz w:val="22"/>
          <w:szCs w:val="22"/>
        </w:rPr>
        <w:t xml:space="preserve"> info [at] jibres.com 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تماس بگ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14E2342B" w14:textId="588BE425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شرکت در برنامه گزارش باگ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تصد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شرا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ط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استفاده از خدمات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را خوانده و موافقت خود را با آن اعلام کرده‌ا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44F807D3" w14:textId="156CCB24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مشارکت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در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برنامه، ه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چ‌گونه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قانون قابل اجرا عل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را نقض نم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کند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و اجازه انتشار، استفاده، مصالحه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مختل کردن داده‌ها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برا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را به شما نم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دهد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7A50F7F3" w14:textId="3B1062EE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فقط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تست آس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در سا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در محدوده مجاز بررس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هستند. برخ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از سا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زبان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شده در 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ردامنه‌ها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توسط اشخاص ثالث اداره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و نبا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آزما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0F451E5D" w14:textId="43315C8B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حق را برا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خود محفوظ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داند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به صلاحد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خود برنامه گزارش باگ را فسخ کرده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به آن ادامه ندهد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300A379F" w14:textId="4EC590AB" w:rsid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زمان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باگ را ارز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اب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نکرده است، تقاضا و گزارش خود را علن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نکن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1C48D836" w14:textId="77777777" w:rsidR="00C206D7" w:rsidRPr="00E53C23" w:rsidRDefault="00C206D7" w:rsidP="00E53C2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035BD58" w14:textId="3B0D9A37" w:rsidR="00E53C23" w:rsidRDefault="00E53C23" w:rsidP="00976AED">
      <w:pPr>
        <w:rPr>
          <w:rtl/>
          <w:lang w:bidi="ar-SA"/>
        </w:rPr>
      </w:pPr>
    </w:p>
    <w:p w14:paraId="3E842824" w14:textId="7614BDA4" w:rsidR="000A274C" w:rsidRDefault="0001193A" w:rsidP="000A274C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0A274C">
        <w:rPr>
          <w:rtl/>
        </w:rPr>
        <w:t>پژوهش خود را انجام ده</w:t>
      </w:r>
      <w:r w:rsidR="000A274C">
        <w:rPr>
          <w:rFonts w:hint="cs"/>
          <w:rtl/>
        </w:rPr>
        <w:t>ی</w:t>
      </w:r>
      <w:r w:rsidR="000A274C">
        <w:rPr>
          <w:rFonts w:hint="eastAsia"/>
          <w:rtl/>
        </w:rPr>
        <w:t>د</w:t>
      </w:r>
    </w:p>
    <w:p w14:paraId="7356DF5C" w14:textId="77777777" w:rsidR="00EF376A" w:rsidRPr="00EF376A" w:rsidRDefault="00EF376A" w:rsidP="00EF376A">
      <w:pPr>
        <w:rPr>
          <w:rtl/>
          <w:lang w:bidi="ar-SA"/>
        </w:rPr>
      </w:pPr>
    </w:p>
    <w:p w14:paraId="6F04C8F0" w14:textId="080F33FB" w:rsidR="000A274C" w:rsidRDefault="000A274C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کاربران را با آزما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ش‌ها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 تحت تاث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قرار نده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 برا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مثلا اگر م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خواه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دور زدن مجوز اعتبارسنج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را دور بزن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حساب کاربر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خودتان استفاده کن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4A49CBAC" w14:textId="77777777" w:rsidR="00776B77" w:rsidRPr="000A274C" w:rsidRDefault="00776B77" w:rsidP="00776B7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9326583" w14:textId="0C1754C3" w:rsidR="000A274C" w:rsidRDefault="000A274C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موارد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هرگز مجاز نبوده و طب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عتا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واجد در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پاداش 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ستند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 هم‌چن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ممکن است ما به دل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انجام 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کارها حساب کاربر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شما را به حالت تعل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درآور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و آدرس آ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پ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شما را مسدود کن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0541EB"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761B770E" w14:textId="77777777" w:rsidR="00776B77" w:rsidRPr="000A274C" w:rsidRDefault="00776B77" w:rsidP="00776B7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B606269" w14:textId="4EE5824D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انجام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حملات محروم‌ساز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سرو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داس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/>
          <w:color w:val="333333"/>
          <w:sz w:val="22"/>
          <w:szCs w:val="22"/>
        </w:rPr>
        <w:t>DDoS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سا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حملات حجم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2BAC0F3E" w14:textId="325B4214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محتوا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هرزنامه</w:t>
      </w:r>
    </w:p>
    <w:p w14:paraId="02D180BD" w14:textId="6DAF2F6A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اسکنرها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مخاطرات امن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خزنده‌ها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ابزارها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خودکار در مق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بزرگ که باعث 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جاد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تراف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شوند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3A448384" w14:textId="64401142" w:rsid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*</w:t>
      </w:r>
      <w:r w:rsidR="00DF3DB1">
        <w:rPr>
          <w:rFonts w:ascii="IRANSans" w:hAnsi="IRANSans" w:cs="IRANSans" w:hint="cs"/>
          <w:color w:val="333333"/>
          <w:sz w:val="22"/>
          <w:szCs w:val="22"/>
          <w:rtl/>
        </w:rPr>
        <w:t>*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توجه</w:t>
      </w:r>
      <w:r w:rsidR="00DF3DB1">
        <w:rPr>
          <w:rFonts w:ascii="IRANSans" w:hAnsi="IRANSans" w:cs="IRANSans" w:hint="cs"/>
          <w:color w:val="333333"/>
          <w:sz w:val="22"/>
          <w:szCs w:val="22"/>
          <w:rtl/>
        </w:rPr>
        <w:t>*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* تا زمان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که ابزارها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خودکار منجر به 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جاد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حجم تراف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نشوند ما مجاز به استفاده از آن‌ها هست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 برا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مثال اجرا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اسکن </w:t>
      </w:r>
      <w:proofErr w:type="spellStart"/>
      <w:r w:rsidR="000A274C" w:rsidRPr="000A274C">
        <w:rPr>
          <w:rFonts w:ascii="IRANSans" w:hAnsi="IRANSans" w:cs="IRANSans"/>
          <w:color w:val="333333"/>
          <w:sz w:val="22"/>
          <w:szCs w:val="22"/>
        </w:rPr>
        <w:t>nmap</w:t>
      </w:r>
      <w:proofErr w:type="spellEnd"/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هاست مجاز است اما ارسال ۱۰.۰۰۰ درخواست در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دق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قه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توسط برپ سو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قطعا ب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اندازه است.</w:t>
      </w:r>
    </w:p>
    <w:p w14:paraId="7B8955AD" w14:textId="77777777" w:rsidR="000948CD" w:rsidRPr="000A274C" w:rsidRDefault="000948CD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E0F466D" w14:textId="2AD69728" w:rsidR="000A274C" w:rsidRDefault="000A274C" w:rsidP="00976AED">
      <w:pPr>
        <w:rPr>
          <w:rtl/>
          <w:lang w:bidi="ar-SA"/>
        </w:rPr>
      </w:pPr>
    </w:p>
    <w:p w14:paraId="05719733" w14:textId="77777777" w:rsidR="0008789E" w:rsidRDefault="0008789E" w:rsidP="00976AED">
      <w:pPr>
        <w:rPr>
          <w:rtl/>
          <w:lang w:bidi="ar-SA"/>
        </w:rPr>
      </w:pPr>
    </w:p>
    <w:p w14:paraId="43548FFA" w14:textId="14BC3D15" w:rsidR="002613EE" w:rsidRDefault="00417EFF" w:rsidP="007049E3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661DA3">
        <w:rPr>
          <w:rFonts w:hint="cs"/>
          <w:rtl/>
        </w:rPr>
        <w:t xml:space="preserve">لطفا </w:t>
      </w:r>
      <w:r w:rsidR="00746142">
        <w:rPr>
          <w:rFonts w:hint="cs"/>
          <w:rtl/>
        </w:rPr>
        <w:t xml:space="preserve">نکات </w:t>
      </w:r>
      <w:r w:rsidR="00661DA3">
        <w:rPr>
          <w:rFonts w:hint="cs"/>
          <w:rtl/>
        </w:rPr>
        <w:t>زیر را درنظر داشته باشید</w:t>
      </w:r>
    </w:p>
    <w:p w14:paraId="7C9FD522" w14:textId="77777777" w:rsidR="00EF376A" w:rsidRPr="00EF376A" w:rsidRDefault="00EF376A" w:rsidP="00EF376A">
      <w:pPr>
        <w:rPr>
          <w:rtl/>
          <w:lang w:bidi="ar-SA"/>
        </w:rPr>
      </w:pPr>
    </w:p>
    <w:p w14:paraId="53DE1C3E" w14:textId="43DAC97F" w:rsidR="007049E3" w:rsidRDefault="00A85E1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از اختلال در عملکرد و فرآ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ند‌ها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سامانه‌</w:t>
      </w:r>
      <w:r w:rsidR="007049E3"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اجتناب 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B70E447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AEE62A6" w14:textId="638C8A73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2.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در هر گزارش فقط 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ارا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21A84E9F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64B31E6" w14:textId="50DCF25E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3.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شرح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بصورت کامل به همراه شدت و خطرات احتمال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توض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ح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داده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474ADA5D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DC63C37" w14:textId="1DA7EFF0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4.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از آدرس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مشخص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ارز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اب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استفاده 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آدرس مذکور را در گزارش اعلام 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4EAC8EF9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900E6F7" w14:textId="4CF5B68E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5.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تمام فعال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دسترس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گزارش ق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9694619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2A97B88" w14:textId="26B2DEC3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6.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مراحل باز‌ تول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به‌طور کامل شرح داده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718A2BA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AF4D62B" w14:textId="472782C6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7.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مستندات لازم شامل تصاو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ف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لم،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کدها، 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PoC</w:t>
      </w:r>
      <w:r w:rsidR="00BE1879">
        <w:rPr>
          <w:rFonts w:ascii="IRANSans" w:hAnsi="IRANSans" w:cs="IRANSans" w:hint="cs"/>
          <w:color w:val="333333"/>
          <w:sz w:val="22"/>
          <w:szCs w:val="22"/>
          <w:rtl/>
        </w:rPr>
        <w:t xml:space="preserve">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جهت دسترس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استفاده از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همراه ابزارها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لازم به‌</w:t>
      </w:r>
      <w:r w:rsidR="007049E3"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طور کامل بارگذار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1D0D187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DC8E739" w14:textId="5302FB96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8.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هرگونه تنظ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خاص مورد 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از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بازساز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حمله، 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ارا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47A97A3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F5B20A3" w14:textId="5E182280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9.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از بارگذار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مستندات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سا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ت‌ها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اشتراک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شبکه‌ها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... اجتناب شود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EF083FB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600107E" w14:textId="4C041B36" w:rsidR="007049E3" w:rsidRDefault="00B360AF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10.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به حر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شخص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افراد و کاربران احترام گذاشته شود و 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چگونه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تعامل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 حساب کاربر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افراد، بدون رضا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آن‌ها انجام نده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494B717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B856E3E" w14:textId="6840CA57" w:rsidR="007049E3" w:rsidRDefault="00D81030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11.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اطلاعات محرمانه نبا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افشا شود و پس تا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از نگهدار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آن‌ها اجتناب 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189F5568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8E30A67" w14:textId="339C3C8A" w:rsidR="007049E3" w:rsidRDefault="00D81030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12.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قبل از زمان مشخص شده جهت بررس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حل مشکل گزارش شده و بدون هماهنگ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کسب اجازه از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چگونه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اطلاعات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مورد مشکل را عموم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نکرده و با د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گران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اشتراک نگذار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BCB5819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912EF00" w14:textId="12FF6205" w:rsidR="007049E3" w:rsidRDefault="00D81030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13.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از مشکلات امن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که 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افته‌ا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عنوان، بهره‌بردار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سوءاستفاده نکرده‌ باش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/نکن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6A60105D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667CE2F" w14:textId="0260A29F" w:rsidR="007049E3" w:rsidRDefault="00D81030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14.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ه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از مواز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قانون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کشور را ز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پا نگذاشته باش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04B5147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75DAC3B" w14:textId="7479EE61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15.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شده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تاث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مشخص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 کاربران، سامانه‌</w:t>
      </w:r>
      <w:r w:rsidR="007049E3"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ها 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داده</w:t>
      </w:r>
      <w:r w:rsidR="007049E3"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داشته باشد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4BAEB10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FA50E07" w14:textId="11D886FA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16.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در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پاداش به معن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مجوز جهت افشا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نم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هرگونه افشا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منوط به هماهنگ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پس از رفع باگ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ABEE735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A17FE09" w14:textId="48B8B38C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17.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مبنا‌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محاسبه‌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شدت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استاندارد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 xml:space="preserve"> CVSS v3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70CCCCC9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5794A6D" w14:textId="7BD92D6F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18.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جهت تست عملکرد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ر‌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مرتبط به حساب کاربر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تنها مجاز به استفاده از حساب کاربر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خود هست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5B0E340" w14:textId="77777777" w:rsidR="00417697" w:rsidRPr="007049E3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929296A" w14:textId="7E0AE5B0" w:rsidR="007049E3" w:rsidRDefault="006543D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19.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ثبت گزارش آس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معنا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مطالعه‌ و پذ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رش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قوان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باگ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31A902B" w14:textId="77777777" w:rsidR="00417697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9B4FE82" w14:textId="2D198595" w:rsidR="00BE1879" w:rsidRDefault="006543D3" w:rsidP="00BE187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20. 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اگر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فکر </w:t>
      </w:r>
      <w:r w:rsidR="00BE1879" w:rsidRPr="000A274C">
        <w:rPr>
          <w:rFonts w:ascii="IRANSans" w:hAnsi="IRANSans" w:cs="IRANSans"/>
          <w:color w:val="333333"/>
          <w:sz w:val="22"/>
          <w:szCs w:val="22"/>
          <w:rtl/>
        </w:rPr>
        <w:t>م</w:t>
      </w:r>
      <w:r w:rsidR="00BE1879"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BE1879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="00BE1879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که دسترس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به خدمات با انجام ا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کار تحت تاث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قرار م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گ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رد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و از دسترس خارج م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شود،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بلافاصله عمل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را متوقف کن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>. در مورد نشان دادن تاث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کامل آس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پ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دا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شده، نگران نباش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>. ت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قادر به تع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زان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تاث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رگذار</w:t>
      </w:r>
      <w:r w:rsidR="00BE1879"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BE1879"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خواهند بود.</w:t>
      </w:r>
    </w:p>
    <w:p w14:paraId="4726754E" w14:textId="77777777" w:rsidR="00417697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705A967" w14:textId="296F0974" w:rsidR="00433369" w:rsidRDefault="006543D3" w:rsidP="00BE187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21. </w:t>
      </w:r>
      <w:r w:rsidR="00433369">
        <w:rPr>
          <w:rFonts w:ascii="IRANSans" w:hAnsi="IRANSans" w:cs="IRANSans" w:hint="cs"/>
          <w:color w:val="333333"/>
          <w:sz w:val="22"/>
          <w:szCs w:val="22"/>
          <w:rtl/>
        </w:rPr>
        <w:t xml:space="preserve">با توجه به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 xml:space="preserve">گسترگی بخش‌های </w:t>
      </w:r>
      <w:r w:rsidR="006225DD">
        <w:rPr>
          <w:rFonts w:ascii="IRANSans" w:hAnsi="IRANSans" w:cs="IRANSans" w:hint="cs"/>
          <w:color w:val="333333"/>
          <w:sz w:val="22"/>
          <w:szCs w:val="22"/>
          <w:rtl/>
        </w:rPr>
        <w:t xml:space="preserve">مختلف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 xml:space="preserve">جیبرس و </w:t>
      </w:r>
      <w:r w:rsidR="00433369">
        <w:rPr>
          <w:rFonts w:ascii="IRANSans" w:hAnsi="IRANSans" w:cs="IRANSans" w:hint="cs"/>
          <w:color w:val="333333"/>
          <w:sz w:val="22"/>
          <w:szCs w:val="22"/>
          <w:rtl/>
        </w:rPr>
        <w:t xml:space="preserve">اینکه به‌شدت در حال توسعه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>محصول بوده</w:t>
      </w:r>
      <w:r w:rsidR="00433369">
        <w:rPr>
          <w:rFonts w:ascii="IRANSans" w:hAnsi="IRANSans" w:cs="IRANSans" w:hint="cs"/>
          <w:color w:val="333333"/>
          <w:sz w:val="22"/>
          <w:szCs w:val="22"/>
          <w:rtl/>
        </w:rPr>
        <w:t xml:space="preserve"> و روزانه بخش‌های زیادی از سیستم تغییر کرده یا 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 xml:space="preserve">بروزرسانی می‌شوند. گزارش‌هایی ممکن است در این بخش‌ها اعلام شوند </w:t>
      </w:r>
      <w:r w:rsidR="00466B81">
        <w:rPr>
          <w:rFonts w:ascii="IRANSans" w:hAnsi="IRANSans" w:cs="IRANSans" w:hint="cs"/>
          <w:color w:val="333333"/>
          <w:sz w:val="22"/>
          <w:szCs w:val="22"/>
          <w:rtl/>
        </w:rPr>
        <w:t>که برای این موارد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 xml:space="preserve">، ما زمان </w:t>
      </w:r>
      <w:r w:rsidR="00750592">
        <w:rPr>
          <w:rFonts w:ascii="IRANSans" w:hAnsi="IRANSans" w:cs="IRANSans" w:hint="cs"/>
          <w:color w:val="333333"/>
          <w:sz w:val="22"/>
          <w:szCs w:val="22"/>
          <w:rtl/>
        </w:rPr>
        <w:t xml:space="preserve">اعلام نظر تیم داوری راورو 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>را درنظر میگیریم</w:t>
      </w:r>
      <w:r w:rsidR="00750592">
        <w:rPr>
          <w:rFonts w:ascii="IRANSans" w:hAnsi="IRANSans" w:cs="IRANSans" w:hint="cs"/>
          <w:color w:val="333333"/>
          <w:sz w:val="22"/>
          <w:szCs w:val="22"/>
          <w:rtl/>
        </w:rPr>
        <w:t xml:space="preserve"> و اگر پیش از </w:t>
      </w:r>
      <w:r w:rsidR="003938B9">
        <w:rPr>
          <w:rFonts w:ascii="IRANSans" w:hAnsi="IRANSans" w:cs="IRANSans" w:hint="cs"/>
          <w:color w:val="333333"/>
          <w:sz w:val="22"/>
          <w:szCs w:val="22"/>
          <w:rtl/>
        </w:rPr>
        <w:t>بررسی تیم داوری تغییراتی در آن زمینه رخ داده باشد، باید پس از تغییر هم مشکل پابرجا باشد.</w:t>
      </w:r>
    </w:p>
    <w:p w14:paraId="23CA71FF" w14:textId="77777777" w:rsidR="00417697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598CD52" w14:textId="288408B9" w:rsidR="00470116" w:rsidRDefault="006543D3" w:rsidP="00470116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22. </w:t>
      </w:r>
      <w:r w:rsidR="00470116">
        <w:rPr>
          <w:rFonts w:ascii="IRANSans" w:hAnsi="IRANSans" w:cs="IRANSans" w:hint="cs"/>
          <w:color w:val="333333"/>
          <w:sz w:val="22"/>
          <w:szCs w:val="22"/>
          <w:rtl/>
        </w:rPr>
        <w:t xml:space="preserve">از آنجایی که برنامه گزارش باگ جیبرس بر روی وب‌سایت جیبرس هم فعال هست، گزارش‌های ثبت شده </w:t>
      </w:r>
      <w:r w:rsidR="005B3A19">
        <w:rPr>
          <w:rFonts w:ascii="IRANSans" w:hAnsi="IRANSans" w:cs="IRANSans" w:hint="cs"/>
          <w:color w:val="333333"/>
          <w:sz w:val="22"/>
          <w:szCs w:val="22"/>
          <w:rtl/>
        </w:rPr>
        <w:t xml:space="preserve">روی </w:t>
      </w:r>
      <w:r w:rsidR="00146CA1">
        <w:rPr>
          <w:rFonts w:ascii="IRANSans" w:hAnsi="IRANSans" w:cs="IRANSans" w:hint="cs"/>
          <w:color w:val="333333"/>
          <w:sz w:val="22"/>
          <w:szCs w:val="22"/>
          <w:rtl/>
        </w:rPr>
        <w:t xml:space="preserve">جیبرس و </w:t>
      </w:r>
      <w:r w:rsidR="00470116">
        <w:rPr>
          <w:rFonts w:ascii="IRANSans" w:hAnsi="IRANSans" w:cs="IRANSans" w:hint="cs"/>
          <w:color w:val="333333"/>
          <w:sz w:val="22"/>
          <w:szCs w:val="22"/>
          <w:rtl/>
        </w:rPr>
        <w:t>راورو</w:t>
      </w:r>
      <w:r w:rsidR="005B3A19">
        <w:rPr>
          <w:rFonts w:ascii="IRANSans" w:hAnsi="IRANSans" w:cs="IRANSans" w:hint="cs"/>
          <w:color w:val="333333"/>
          <w:sz w:val="22"/>
          <w:szCs w:val="22"/>
          <w:rtl/>
        </w:rPr>
        <w:t>،</w:t>
      </w:r>
      <w:r w:rsidR="00470116">
        <w:rPr>
          <w:rFonts w:ascii="IRANSans" w:hAnsi="IRANSans" w:cs="IRANSans" w:hint="cs"/>
          <w:color w:val="333333"/>
          <w:sz w:val="22"/>
          <w:szCs w:val="22"/>
          <w:rtl/>
        </w:rPr>
        <w:t xml:space="preserve"> بر اساس زمان ثبت اولیه بررسی شده و تکراری بودن آن </w:t>
      </w:r>
      <w:r w:rsidR="00146CA1">
        <w:rPr>
          <w:rFonts w:ascii="IRANSans" w:hAnsi="IRANSans" w:cs="IRANSans" w:hint="cs"/>
          <w:color w:val="333333"/>
          <w:sz w:val="22"/>
          <w:szCs w:val="22"/>
          <w:rtl/>
        </w:rPr>
        <w:t xml:space="preserve">بررسی </w:t>
      </w:r>
      <w:r w:rsidR="00470116">
        <w:rPr>
          <w:rFonts w:ascii="IRANSans" w:hAnsi="IRANSans" w:cs="IRANSans" w:hint="cs"/>
          <w:color w:val="333333"/>
          <w:sz w:val="22"/>
          <w:szCs w:val="22"/>
          <w:rtl/>
        </w:rPr>
        <w:t>می‌گردد.</w:t>
      </w:r>
    </w:p>
    <w:p w14:paraId="6C4F66D0" w14:textId="77777777" w:rsidR="00417697" w:rsidRDefault="00417697" w:rsidP="0041769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D5E6574" w14:textId="77777777" w:rsidR="00BD5A39" w:rsidRPr="00BD5A39" w:rsidRDefault="00BD5A39" w:rsidP="00BD5A3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BD5A39">
        <w:rPr>
          <w:rFonts w:ascii="IRANSans" w:hAnsi="IRANSans" w:cs="IRANSans"/>
          <w:color w:val="333333"/>
          <w:sz w:val="22"/>
          <w:szCs w:val="22"/>
          <w:rtl/>
        </w:rPr>
        <w:t>23</w:t>
      </w:r>
      <w:r w:rsidRPr="00BD5A3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که راه‌حل مشخص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رفع آن وجود ندارد، مورد قبول نم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Pr="00BD5A39">
        <w:rPr>
          <w:rFonts w:ascii="IRANSans" w:hAnsi="IRANSans" w:cs="IRANSans"/>
          <w:color w:val="333333"/>
          <w:sz w:val="22"/>
          <w:szCs w:val="22"/>
        </w:rPr>
        <w:t>.</w:t>
      </w:r>
    </w:p>
    <w:p w14:paraId="59670794" w14:textId="77777777" w:rsidR="00BD5A39" w:rsidRPr="00BD5A39" w:rsidRDefault="00BD5A39" w:rsidP="00BD5A3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09A9D18" w14:textId="77777777" w:rsidR="00BD5A39" w:rsidRPr="00BD5A39" w:rsidRDefault="00BD5A39" w:rsidP="00BD5A3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BD5A39">
        <w:rPr>
          <w:rFonts w:ascii="IRANSans" w:hAnsi="IRANSans" w:cs="IRANSans"/>
          <w:color w:val="333333"/>
          <w:sz w:val="22"/>
          <w:szCs w:val="22"/>
          <w:rtl/>
        </w:rPr>
        <w:t>24</w:t>
      </w:r>
      <w:r w:rsidRPr="00BD5A3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>گزارش‌ها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در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حداکثر در </w:t>
      </w:r>
      <w:r w:rsidRPr="00BD5A39"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روز کار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توسط ج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بررس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خواهند شد</w:t>
      </w:r>
      <w:r w:rsidRPr="00BD5A39">
        <w:rPr>
          <w:rFonts w:ascii="IRANSans" w:hAnsi="IRANSans" w:cs="IRANSans"/>
          <w:color w:val="333333"/>
          <w:sz w:val="22"/>
          <w:szCs w:val="22"/>
        </w:rPr>
        <w:t>.</w:t>
      </w:r>
    </w:p>
    <w:p w14:paraId="268983E0" w14:textId="77777777" w:rsidR="00BD5A39" w:rsidRPr="00BD5A39" w:rsidRDefault="00BD5A39" w:rsidP="00BD5A39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FB5D6BA" w14:textId="04950045" w:rsidR="00466B81" w:rsidRPr="00A13D79" w:rsidRDefault="00BD5A39" w:rsidP="00BD5A3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BD5A39">
        <w:rPr>
          <w:rFonts w:ascii="IRANSans" w:hAnsi="IRANSans" w:cs="IRANSans"/>
          <w:color w:val="333333"/>
          <w:sz w:val="22"/>
          <w:szCs w:val="22"/>
          <w:rtl/>
        </w:rPr>
        <w:t>25. پس از تا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گزارش، بانت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درنظر گرفته شده حداکثر تا </w:t>
      </w:r>
      <w:r w:rsidRPr="00BD5A39">
        <w:rPr>
          <w:rFonts w:ascii="IRANSans" w:hAnsi="IRANSans" w:cs="IRANSans"/>
          <w:color w:val="333333"/>
          <w:sz w:val="22"/>
          <w:szCs w:val="22"/>
          <w:rtl/>
          <w:lang w:bidi="fa-IR"/>
        </w:rPr>
        <w:t>۱۰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روز کار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 xml:space="preserve"> پرداخت م</w:t>
      </w:r>
      <w:r w:rsidRPr="00BD5A3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BD5A39">
        <w:rPr>
          <w:rFonts w:ascii="IRANSans" w:hAnsi="IRANSans" w:cs="IRANSans" w:hint="eastAsia"/>
          <w:color w:val="333333"/>
          <w:sz w:val="22"/>
          <w:szCs w:val="22"/>
          <w:rtl/>
        </w:rPr>
        <w:t>گردد</w:t>
      </w:r>
      <w:r w:rsidRPr="00BD5A39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5E7156BB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54361551" w14:textId="642EE7B0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t>محدوده مجاز</w:t>
      </w:r>
    </w:p>
    <w:p w14:paraId="087A8EE0" w14:textId="2EAEECAD" w:rsid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</w:rPr>
        <w:t>وب‌سا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1915DC">
        <w:rPr>
          <w:rFonts w:ascii="IRANSans" w:hAnsi="IRANSans" w:cs="IRANSans" w:hint="cs"/>
          <w:color w:val="333333"/>
          <w:sz w:val="22"/>
          <w:szCs w:val="22"/>
          <w:rtl/>
        </w:rPr>
        <w:t xml:space="preserve">اصلی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براساس الگو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دامنه‌ها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1915DC"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07BA8341" w14:textId="77777777" w:rsidR="00E5250A" w:rsidRPr="00A13D79" w:rsidRDefault="00E5250A" w:rsidP="00E5250A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FFB19A8" w14:textId="1E010767" w:rsidR="00A13D79" w:rsidRDefault="005259A4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https://*.jibres.ir</w:t>
      </w:r>
    </w:p>
    <w:p w14:paraId="0FF1A465" w14:textId="060DAAFD" w:rsidR="00B859AC" w:rsidRPr="00A13D79" w:rsidRDefault="005259A4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B859AC" w:rsidRPr="00A13D79">
        <w:rPr>
          <w:rFonts w:ascii="IRANSans" w:hAnsi="IRANSans" w:cs="IRANSans"/>
          <w:color w:val="333333"/>
          <w:sz w:val="22"/>
          <w:szCs w:val="22"/>
        </w:rPr>
        <w:t>https://*.jibres.</w:t>
      </w:r>
      <w:r w:rsidR="00B859AC">
        <w:rPr>
          <w:rFonts w:ascii="IRANSans" w:hAnsi="IRANSans" w:cs="IRANSans"/>
          <w:color w:val="333333"/>
          <w:sz w:val="22"/>
          <w:szCs w:val="22"/>
        </w:rPr>
        <w:t>com</w:t>
      </w:r>
    </w:p>
    <w:p w14:paraId="54C47105" w14:textId="77777777" w:rsidR="00A67C91" w:rsidRDefault="00A67C91" w:rsidP="00B859A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lang w:bidi="fa-IR"/>
        </w:rPr>
      </w:pPr>
    </w:p>
    <w:p w14:paraId="782128EB" w14:textId="5C3ABF29" w:rsidR="00C12165" w:rsidRDefault="00A67C91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/>
          <w:color w:val="333333"/>
          <w:sz w:val="22"/>
          <w:szCs w:val="22"/>
          <w:lang w:bidi="fa-IR"/>
        </w:rPr>
        <w:t>--</w:t>
      </w:r>
      <w:r w:rsidR="007F6E8D"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-</w:t>
      </w:r>
    </w:p>
    <w:p w14:paraId="69BD9B39" w14:textId="1949FAA4" w:rsidR="00B859AC" w:rsidRDefault="00B859AC" w:rsidP="00C1216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وب‌سایت مشتریان جیبرس تا پیش از اتصال به دامنه اختصاصی در آدرس‌های زیر می‌باشد</w:t>
      </w:r>
    </w:p>
    <w:p w14:paraId="4621333E" w14:textId="77777777" w:rsidR="00E5250A" w:rsidRPr="00A13D79" w:rsidRDefault="00E5250A" w:rsidP="00E5250A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06DC7387" w14:textId="7957E600" w:rsidR="00B859AC" w:rsidRDefault="00214F52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B859AC" w:rsidRPr="00A13D79">
        <w:rPr>
          <w:rFonts w:ascii="IRANSans" w:hAnsi="IRANSans" w:cs="IRANSans"/>
          <w:color w:val="333333"/>
          <w:sz w:val="22"/>
          <w:szCs w:val="22"/>
        </w:rPr>
        <w:t>https://*.jibres.</w:t>
      </w:r>
      <w:r w:rsidR="00B859AC">
        <w:rPr>
          <w:rFonts w:ascii="IRANSans" w:hAnsi="IRANSans" w:cs="IRANSans"/>
          <w:color w:val="333333"/>
          <w:sz w:val="22"/>
          <w:szCs w:val="22"/>
        </w:rPr>
        <w:t>store</w:t>
      </w:r>
    </w:p>
    <w:p w14:paraId="5248BA03" w14:textId="6ABE983E" w:rsidR="00B859AC" w:rsidRPr="00A13D79" w:rsidRDefault="00214F52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B859AC" w:rsidRPr="00A13D79">
        <w:rPr>
          <w:rFonts w:ascii="IRANSans" w:hAnsi="IRANSans" w:cs="IRANSans"/>
          <w:color w:val="333333"/>
          <w:sz w:val="22"/>
          <w:szCs w:val="22"/>
        </w:rPr>
        <w:t>https://*.</w:t>
      </w:r>
      <w:r w:rsidR="00B859AC">
        <w:rPr>
          <w:rFonts w:ascii="IRANSans" w:hAnsi="IRANSans" w:cs="IRANSans"/>
          <w:color w:val="333333"/>
          <w:sz w:val="22"/>
          <w:szCs w:val="22"/>
        </w:rPr>
        <w:t>my</w:t>
      </w:r>
      <w:r w:rsidR="00B859AC" w:rsidRPr="00A13D79">
        <w:rPr>
          <w:rFonts w:ascii="IRANSans" w:hAnsi="IRANSans" w:cs="IRANSans"/>
          <w:color w:val="333333"/>
          <w:sz w:val="22"/>
          <w:szCs w:val="22"/>
        </w:rPr>
        <w:t>jibres.</w:t>
      </w:r>
      <w:r w:rsidR="00B859AC">
        <w:rPr>
          <w:rFonts w:ascii="IRANSans" w:hAnsi="IRANSans" w:cs="IRANSans"/>
          <w:color w:val="333333"/>
          <w:sz w:val="22"/>
          <w:szCs w:val="22"/>
        </w:rPr>
        <w:t>com</w:t>
      </w:r>
    </w:p>
    <w:p w14:paraId="538F0F4D" w14:textId="77777777" w:rsidR="00A67C91" w:rsidRDefault="00A67C91" w:rsidP="0089068E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lang w:bidi="fa-IR"/>
        </w:rPr>
      </w:pPr>
    </w:p>
    <w:p w14:paraId="461F7638" w14:textId="1AD7601E" w:rsidR="00C12165" w:rsidRDefault="007F6E8D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---</w:t>
      </w:r>
    </w:p>
    <w:p w14:paraId="6BD9353E" w14:textId="02B7A290" w:rsidR="00B859AC" w:rsidRDefault="0089068E" w:rsidP="00C1216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فایل‌ها</w:t>
      </w:r>
      <w:r w:rsidR="004E336D"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ی جیبرس</w:t>
      </w: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 بر روی آدرس زیر می‌باشد.</w:t>
      </w:r>
    </w:p>
    <w:p w14:paraId="59E41F9D" w14:textId="77777777" w:rsidR="00E5250A" w:rsidRDefault="00E5250A" w:rsidP="00E5250A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0F142A1C" w14:textId="2C7D2960" w:rsidR="00A13D79" w:rsidRPr="00A13D79" w:rsidRDefault="00214F52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-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https://*.talambar.ir</w:t>
      </w:r>
    </w:p>
    <w:p w14:paraId="767B4511" w14:textId="3CA73506" w:rsidR="00A13D79" w:rsidRDefault="00994844" w:rsidP="00B859AC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sz w:val="22"/>
          <w:szCs w:val="22"/>
        </w:rPr>
        <w:t xml:space="preserve">- </w:t>
      </w:r>
      <w:r w:rsidR="00A13D79" w:rsidRPr="0089068E">
        <w:rPr>
          <w:rFonts w:ascii="IRANSans" w:hAnsi="IRANSans" w:cs="IRANSans"/>
          <w:sz w:val="22"/>
          <w:szCs w:val="22"/>
        </w:rPr>
        <w:t>https://*.talambar.com</w:t>
      </w:r>
    </w:p>
    <w:p w14:paraId="71D000B0" w14:textId="77777777" w:rsidR="00A13D79" w:rsidRDefault="00A13D79" w:rsidP="006F370F">
      <w:pPr>
        <w:rPr>
          <w:rFonts w:eastAsia="Times New Roman"/>
          <w:color w:val="333333"/>
          <w:lang w:bidi="ar-SA"/>
        </w:rPr>
      </w:pPr>
      <w:r>
        <w:rPr>
          <w:color w:val="333333"/>
        </w:rPr>
        <w:br w:type="page"/>
      </w:r>
    </w:p>
    <w:p w14:paraId="22675F3F" w14:textId="0343B648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t>محدوده غیرمجاز</w:t>
      </w:r>
    </w:p>
    <w:p w14:paraId="29926BD8" w14:textId="347C94AE" w:rsidR="00A13D79" w:rsidRPr="00A13D79" w:rsidRDefault="00920A44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اپل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اندرو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اپل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اندرو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مشتر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جز محدوده 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رمجاز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محسوب 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57B4A73F" w14:textId="6A3F9F0D" w:rsidR="00A13D79" w:rsidRDefault="00920A44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تمام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س‌ها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="00F567D8">
        <w:rPr>
          <w:rFonts w:ascii="IRANSans" w:hAnsi="IRANSans" w:cs="IRANSans" w:hint="cs"/>
          <w:color w:val="333333"/>
          <w:sz w:val="22"/>
          <w:szCs w:val="22"/>
          <w:rtl/>
        </w:rPr>
        <w:t xml:space="preserve"> آدرس‌های </w:t>
      </w:r>
      <w:r w:rsidR="00F567D8">
        <w:rPr>
          <w:rFonts w:ascii="IRANSans" w:hAnsi="IRANSans" w:cs="IRANSans"/>
          <w:color w:val="333333"/>
          <w:sz w:val="22"/>
          <w:szCs w:val="22"/>
        </w:rPr>
        <w:t>IP</w:t>
      </w:r>
      <w:r w:rsidR="00F567D8"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 و دامنه‌ها و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خدمات 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شرکت‌ها که در وب‌سا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اپ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مشتر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مورد استفاده قرار گرفته، جز محدوده‌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رمجاز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محسوب 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3D4D430C" w14:textId="77777777" w:rsidR="00B57C9D" w:rsidRDefault="00B57C9D" w:rsidP="00B57C9D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AAAB9FD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1E26EA3F" w14:textId="573FDCC9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t>شرایط پرداخت</w:t>
      </w:r>
    </w:p>
    <w:p w14:paraId="3D7B23CB" w14:textId="55920359" w:rsidR="00286C7F" w:rsidRDefault="00286C7F" w:rsidP="009D4A54">
      <w:pPr>
        <w:jc w:val="lowKashida"/>
        <w:rPr>
          <w:rtl/>
        </w:rPr>
      </w:pPr>
      <w:r>
        <w:rPr>
          <w:rtl/>
        </w:rPr>
        <w:t>مبنا‌ی محاسبه‌ی شدت آسیب‌پذیری‌ها استاندارد</w:t>
      </w:r>
      <w:r>
        <w:t xml:space="preserve"> CVSS v3 </w:t>
      </w:r>
      <w:r>
        <w:rPr>
          <w:rtl/>
        </w:rPr>
        <w:t>می‌باشد</w:t>
      </w:r>
      <w:r>
        <w:t>.</w:t>
      </w:r>
      <w:r w:rsidR="000B0306">
        <w:rPr>
          <w:rFonts w:hint="cs"/>
          <w:rtl/>
        </w:rPr>
        <w:t xml:space="preserve"> </w:t>
      </w:r>
      <w:r>
        <w:rPr>
          <w:rtl/>
        </w:rPr>
        <w:t xml:space="preserve">امتیاز و مبلغ نهایی </w:t>
      </w:r>
      <w:r w:rsidRPr="0099596A">
        <w:rPr>
          <w:b/>
          <w:bCs/>
          <w:rtl/>
        </w:rPr>
        <w:t xml:space="preserve">بر اساس </w:t>
      </w:r>
      <w:r w:rsidR="000B0306" w:rsidRPr="0099596A">
        <w:rPr>
          <w:rFonts w:hint="cs"/>
          <w:b/>
          <w:bCs/>
          <w:rtl/>
        </w:rPr>
        <w:t xml:space="preserve">سطح </w:t>
      </w:r>
      <w:r w:rsidRPr="0099596A">
        <w:rPr>
          <w:b/>
          <w:bCs/>
          <w:rtl/>
        </w:rPr>
        <w:t>و شدت تاثیرگذاری</w:t>
      </w:r>
      <w:r>
        <w:rPr>
          <w:rtl/>
        </w:rPr>
        <w:t xml:space="preserve"> و بر اساس قوانین هدف محاسبه خواهد شد</w:t>
      </w:r>
      <w:r>
        <w:t>.</w:t>
      </w:r>
      <w:r w:rsidR="00542C7F">
        <w:rPr>
          <w:rFonts w:hint="cs"/>
          <w:rtl/>
        </w:rPr>
        <w:t xml:space="preserve"> بدین مفهوم که ابتدا سطح </w:t>
      </w:r>
      <w:r w:rsidR="006063C5">
        <w:rPr>
          <w:rFonts w:hint="cs"/>
          <w:rtl/>
        </w:rPr>
        <w:t xml:space="preserve">آسیب‌پذیری شناسایی </w:t>
      </w:r>
      <w:r w:rsidR="00542C7F">
        <w:rPr>
          <w:rFonts w:hint="cs"/>
          <w:rtl/>
        </w:rPr>
        <w:t>شده</w:t>
      </w:r>
      <w:r w:rsidR="00191942">
        <w:rPr>
          <w:rFonts w:hint="cs"/>
          <w:rtl/>
        </w:rPr>
        <w:t>،</w:t>
      </w:r>
      <w:r w:rsidR="00542C7F">
        <w:rPr>
          <w:rFonts w:hint="cs"/>
          <w:rtl/>
        </w:rPr>
        <w:t xml:space="preserve"> سپس شدت به‌عنوان ضریب اعمال می‌شود.</w:t>
      </w:r>
    </w:p>
    <w:p w14:paraId="6FBDB2F3" w14:textId="02E37CCD" w:rsidR="0071310D" w:rsidRDefault="0071310D" w:rsidP="00286C7F">
      <w:pPr>
        <w:pStyle w:val="NormalWeb"/>
        <w:shd w:val="clear" w:color="auto" w:fill="FFFFFF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52760E6B" w14:textId="5B000750" w:rsidR="00286C7F" w:rsidRDefault="004E2CD4" w:rsidP="00C70AC2">
      <w:pPr>
        <w:tabs>
          <w:tab w:val="left" w:pos="5482"/>
        </w:tabs>
        <w:rPr>
          <w:rtl/>
        </w:rPr>
      </w:pPr>
      <w:r>
        <w:rPr>
          <w:rFonts w:hint="cs"/>
          <w:rtl/>
        </w:rPr>
        <w:t xml:space="preserve">- </w:t>
      </w:r>
      <w:r w:rsidR="00866E03">
        <w:rPr>
          <w:rFonts w:hint="cs"/>
          <w:rtl/>
        </w:rPr>
        <w:t xml:space="preserve">سطح مرگ و زندگی </w:t>
      </w:r>
      <w:r w:rsidR="00C70AC2">
        <w:rPr>
          <w:rtl/>
        </w:rPr>
        <w:tab/>
      </w:r>
      <w:r w:rsidR="00991A5D" w:rsidRPr="00A13D79">
        <w:rPr>
          <w:rtl/>
        </w:rPr>
        <w:t xml:space="preserve">حداکثر پرداخت </w:t>
      </w:r>
      <w:r w:rsidR="00991A5D" w:rsidRPr="00546CA0">
        <w:rPr>
          <w:b/>
          <w:bCs/>
          <w:rtl/>
        </w:rPr>
        <w:t xml:space="preserve">مبلغ </w:t>
      </w:r>
      <w:r w:rsidR="00652FE8" w:rsidRPr="00546CA0">
        <w:rPr>
          <w:rFonts w:hint="cs"/>
          <w:b/>
          <w:bCs/>
          <w:rtl/>
        </w:rPr>
        <w:t>۱۰</w:t>
      </w:r>
      <w:r w:rsidR="00991A5D" w:rsidRPr="00546CA0">
        <w:rPr>
          <w:b/>
          <w:bCs/>
          <w:rtl/>
        </w:rPr>
        <w:t>,۰۰۰,۰۰۰ تومان</w:t>
      </w:r>
    </w:p>
    <w:p w14:paraId="5514F9DB" w14:textId="2B256653" w:rsidR="00BF00D6" w:rsidRDefault="004E2CD4" w:rsidP="00C70AC2">
      <w:pPr>
        <w:tabs>
          <w:tab w:val="left" w:pos="5482"/>
        </w:tabs>
        <w:rPr>
          <w:rtl/>
        </w:rPr>
      </w:pPr>
      <w:r>
        <w:rPr>
          <w:rFonts w:hint="cs"/>
          <w:rtl/>
        </w:rPr>
        <w:t xml:space="preserve">- </w:t>
      </w:r>
      <w:r w:rsidR="00866E03">
        <w:rPr>
          <w:rFonts w:hint="cs"/>
          <w:rtl/>
        </w:rPr>
        <w:t xml:space="preserve">سطح بحرانی </w:t>
      </w:r>
      <w:r w:rsidR="00C70AC2">
        <w:rPr>
          <w:rtl/>
        </w:rPr>
        <w:tab/>
      </w:r>
      <w:r w:rsidR="00866E03">
        <w:rPr>
          <w:rFonts w:hint="cs"/>
          <w:rtl/>
        </w:rPr>
        <w:t xml:space="preserve">حداکثر پرداخت </w:t>
      </w:r>
      <w:r w:rsidR="00BF00D6" w:rsidRPr="00546CA0">
        <w:rPr>
          <w:b/>
          <w:bCs/>
          <w:rtl/>
        </w:rPr>
        <w:t xml:space="preserve">مبلغ </w:t>
      </w:r>
      <w:r w:rsidR="00277CEC" w:rsidRPr="00546CA0">
        <w:rPr>
          <w:rFonts w:hint="cs"/>
          <w:b/>
          <w:bCs/>
          <w:rtl/>
        </w:rPr>
        <w:t>۵</w:t>
      </w:r>
      <w:r w:rsidR="00BF00D6" w:rsidRPr="00546CA0">
        <w:rPr>
          <w:b/>
          <w:bCs/>
          <w:rtl/>
        </w:rPr>
        <w:t>,۰۰۰,۰۰۰ تومان</w:t>
      </w:r>
    </w:p>
    <w:p w14:paraId="3C3F1409" w14:textId="54D344F5" w:rsidR="00BF00D6" w:rsidRDefault="004E2CD4" w:rsidP="00C70AC2">
      <w:pPr>
        <w:tabs>
          <w:tab w:val="left" w:pos="5482"/>
        </w:tabs>
        <w:rPr>
          <w:rtl/>
        </w:rPr>
      </w:pPr>
      <w:r>
        <w:rPr>
          <w:rFonts w:hint="cs"/>
          <w:rtl/>
        </w:rPr>
        <w:t xml:space="preserve">- </w:t>
      </w:r>
      <w:r w:rsidR="004104BD">
        <w:rPr>
          <w:rFonts w:hint="cs"/>
          <w:rtl/>
        </w:rPr>
        <w:t xml:space="preserve">سطح بالا </w:t>
      </w:r>
      <w:r w:rsidR="00C70AC2">
        <w:rPr>
          <w:rtl/>
        </w:rPr>
        <w:tab/>
      </w:r>
      <w:r w:rsidR="004104BD">
        <w:rPr>
          <w:rFonts w:hint="cs"/>
          <w:rtl/>
        </w:rPr>
        <w:t xml:space="preserve">حداکثر پرداخت </w:t>
      </w:r>
      <w:r w:rsidR="00BF00D6" w:rsidRPr="00546CA0">
        <w:rPr>
          <w:b/>
          <w:bCs/>
          <w:rtl/>
        </w:rPr>
        <w:t xml:space="preserve">مبلغ </w:t>
      </w:r>
      <w:r w:rsidR="00277CEC" w:rsidRPr="00546CA0">
        <w:rPr>
          <w:rFonts w:hint="cs"/>
          <w:b/>
          <w:bCs/>
          <w:rtl/>
        </w:rPr>
        <w:t>۲</w:t>
      </w:r>
      <w:r w:rsidR="00277CEC" w:rsidRPr="00546CA0">
        <w:rPr>
          <w:b/>
          <w:bCs/>
          <w:rtl/>
        </w:rPr>
        <w:t>,</w:t>
      </w:r>
      <w:r w:rsidR="00277CEC" w:rsidRPr="00546CA0">
        <w:rPr>
          <w:rFonts w:hint="cs"/>
          <w:b/>
          <w:bCs/>
          <w:rtl/>
        </w:rPr>
        <w:t>۰</w:t>
      </w:r>
      <w:r w:rsidR="00BF00D6" w:rsidRPr="00546CA0">
        <w:rPr>
          <w:b/>
          <w:bCs/>
          <w:rtl/>
        </w:rPr>
        <w:t>۰۰,۰۰۰ تومان</w:t>
      </w:r>
    </w:p>
    <w:p w14:paraId="1B05516C" w14:textId="48095DCB" w:rsidR="004B422E" w:rsidRDefault="004E2CD4" w:rsidP="00C70AC2">
      <w:pPr>
        <w:tabs>
          <w:tab w:val="left" w:pos="5482"/>
        </w:tabs>
        <w:rPr>
          <w:rtl/>
        </w:rPr>
      </w:pPr>
      <w:r>
        <w:rPr>
          <w:rFonts w:hint="cs"/>
          <w:rtl/>
        </w:rPr>
        <w:t xml:space="preserve">- </w:t>
      </w:r>
      <w:r w:rsidR="004104BD">
        <w:rPr>
          <w:rFonts w:hint="cs"/>
          <w:rtl/>
        </w:rPr>
        <w:t xml:space="preserve">سطح متوسط </w:t>
      </w:r>
      <w:r w:rsidR="00C70AC2">
        <w:rPr>
          <w:rtl/>
        </w:rPr>
        <w:tab/>
      </w:r>
      <w:r w:rsidR="004104BD">
        <w:rPr>
          <w:rFonts w:hint="cs"/>
          <w:rtl/>
        </w:rPr>
        <w:t xml:space="preserve">حداکثر پرداخت </w:t>
      </w:r>
      <w:r w:rsidR="004B422E" w:rsidRPr="00546CA0">
        <w:rPr>
          <w:b/>
          <w:bCs/>
          <w:rtl/>
        </w:rPr>
        <w:t xml:space="preserve">مبلغ </w:t>
      </w:r>
      <w:r w:rsidR="00277CEC" w:rsidRPr="00546CA0">
        <w:rPr>
          <w:rFonts w:hint="cs"/>
          <w:b/>
          <w:bCs/>
          <w:rtl/>
        </w:rPr>
        <w:t>۵</w:t>
      </w:r>
      <w:r w:rsidR="004B422E" w:rsidRPr="00546CA0">
        <w:rPr>
          <w:b/>
          <w:bCs/>
          <w:rtl/>
        </w:rPr>
        <w:t>۰۰,۰۰۰ تومان</w:t>
      </w:r>
    </w:p>
    <w:p w14:paraId="228EB4B7" w14:textId="2A601914" w:rsidR="00C70AC2" w:rsidRDefault="00C70AC2" w:rsidP="00C70AC2">
      <w:pPr>
        <w:tabs>
          <w:tab w:val="left" w:pos="5482"/>
        </w:tabs>
      </w:pPr>
      <w:r>
        <w:rPr>
          <w:rFonts w:hint="cs"/>
          <w:rtl/>
        </w:rPr>
        <w:t xml:space="preserve">- سطح پایین </w:t>
      </w:r>
      <w:r>
        <w:rPr>
          <w:rtl/>
        </w:rPr>
        <w:tab/>
      </w:r>
      <w:r>
        <w:rPr>
          <w:rFonts w:hint="cs"/>
          <w:rtl/>
        </w:rPr>
        <w:t xml:space="preserve">حداکثر پرداخت </w:t>
      </w:r>
      <w:r w:rsidRPr="00546CA0">
        <w:rPr>
          <w:b/>
          <w:bCs/>
          <w:rtl/>
        </w:rPr>
        <w:t xml:space="preserve">مبلغ </w:t>
      </w:r>
      <w:r>
        <w:rPr>
          <w:rFonts w:hint="cs"/>
          <w:b/>
          <w:bCs/>
          <w:rtl/>
        </w:rPr>
        <w:t>۱</w:t>
      </w:r>
      <w:r w:rsidRPr="00546CA0">
        <w:rPr>
          <w:b/>
          <w:bCs/>
          <w:rtl/>
        </w:rPr>
        <w:t>۰۰,۰۰۰ تومان</w:t>
      </w:r>
    </w:p>
    <w:p w14:paraId="51588A49" w14:textId="108D51FE" w:rsidR="00677E7E" w:rsidRDefault="00677E7E" w:rsidP="00E2245F">
      <w:pPr>
        <w:rPr>
          <w:rtl/>
        </w:rPr>
      </w:pPr>
    </w:p>
    <w:p w14:paraId="188F419C" w14:textId="15525007" w:rsidR="00C70AC2" w:rsidRDefault="00C70AC2" w:rsidP="00E2245F">
      <w:pPr>
        <w:rPr>
          <w:rtl/>
        </w:rPr>
      </w:pPr>
      <w:r>
        <w:rPr>
          <w:rFonts w:hint="cs"/>
          <w:rtl/>
        </w:rPr>
        <w:t xml:space="preserve">در بخش </w:t>
      </w:r>
      <w:r w:rsidRPr="00C70AC2">
        <w:rPr>
          <w:b/>
          <w:bCs/>
          <w:rtl/>
        </w:rPr>
        <w:t>آس</w:t>
      </w:r>
      <w:r w:rsidRPr="00C70AC2">
        <w:rPr>
          <w:rFonts w:hint="cs"/>
          <w:b/>
          <w:bCs/>
          <w:rtl/>
        </w:rPr>
        <w:t>ی</w:t>
      </w:r>
      <w:r w:rsidRPr="00C70AC2">
        <w:rPr>
          <w:rFonts w:hint="eastAsia"/>
          <w:b/>
          <w:bCs/>
          <w:rtl/>
        </w:rPr>
        <w:t>ب‌پذ</w:t>
      </w:r>
      <w:r w:rsidRPr="00C70AC2">
        <w:rPr>
          <w:rFonts w:hint="cs"/>
          <w:b/>
          <w:bCs/>
          <w:rtl/>
        </w:rPr>
        <w:t>ی</w:t>
      </w:r>
      <w:r w:rsidRPr="00C70AC2">
        <w:rPr>
          <w:rFonts w:hint="eastAsia"/>
          <w:b/>
          <w:bCs/>
          <w:rtl/>
        </w:rPr>
        <w:t>ر</w:t>
      </w:r>
      <w:r w:rsidRPr="00C70AC2">
        <w:rPr>
          <w:rFonts w:hint="cs"/>
          <w:b/>
          <w:bCs/>
          <w:rtl/>
        </w:rPr>
        <w:t>ی‌</w:t>
      </w:r>
      <w:r w:rsidRPr="00C70AC2">
        <w:rPr>
          <w:rFonts w:hint="eastAsia"/>
          <w:b/>
          <w:bCs/>
          <w:rtl/>
        </w:rPr>
        <w:t>ها</w:t>
      </w:r>
      <w:r w:rsidRPr="00C70AC2">
        <w:rPr>
          <w:rFonts w:hint="cs"/>
          <w:b/>
          <w:bCs/>
          <w:rtl/>
        </w:rPr>
        <w:t>ی</w:t>
      </w:r>
      <w:r w:rsidRPr="00C70AC2">
        <w:rPr>
          <w:b/>
          <w:bCs/>
          <w:rtl/>
        </w:rPr>
        <w:t xml:space="preserve"> قابل قبول</w:t>
      </w:r>
      <w:r>
        <w:rPr>
          <w:rFonts w:hint="cs"/>
          <w:rtl/>
        </w:rPr>
        <w:t xml:space="preserve"> جزئیات دقیق هریک از سطوح ذکر شده است.</w:t>
      </w:r>
    </w:p>
    <w:p w14:paraId="2B9A68AF" w14:textId="77777777" w:rsidR="00677E7E" w:rsidRDefault="00677E7E" w:rsidP="00677E7E">
      <w:pPr>
        <w:pStyle w:val="NormalWeb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098D639D" w14:textId="77777777" w:rsidR="00474C08" w:rsidRDefault="00474C08" w:rsidP="00474C08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1AC1B0F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3ABB2869" w14:textId="794ACC22" w:rsidR="00A13D79" w:rsidRDefault="00A13D79" w:rsidP="009C605F">
      <w:pPr>
        <w:pStyle w:val="Heading1"/>
        <w:rPr>
          <w:rtl/>
        </w:rPr>
      </w:pPr>
      <w:r w:rsidRPr="009C605F">
        <w:rPr>
          <w:rFonts w:hint="cs"/>
          <w:rtl/>
        </w:rPr>
        <w:t>آسیب‌پذیری‌های</w:t>
      </w:r>
      <w:r>
        <w:rPr>
          <w:rFonts w:hint="cs"/>
          <w:rtl/>
        </w:rPr>
        <w:t xml:space="preserve"> قابل قبول</w:t>
      </w:r>
    </w:p>
    <w:p w14:paraId="5B4C326F" w14:textId="6B838282" w:rsidR="00BC5937" w:rsidRDefault="00BC5937" w:rsidP="00E2245F">
      <w:pPr>
        <w:jc w:val="lowKashida"/>
      </w:pPr>
      <w:r w:rsidRPr="00BC5937">
        <w:rPr>
          <w:rtl/>
        </w:rPr>
        <w:t>تمام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گزارش‌ها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ارسال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به ج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برس</w:t>
      </w:r>
      <w:r w:rsidRPr="00BC5937">
        <w:rPr>
          <w:rtl/>
        </w:rPr>
        <w:t xml:space="preserve"> در مق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اس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هدفمند و ساده ارز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اب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م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شوند</w:t>
      </w:r>
      <w:r w:rsidRPr="00BC5937">
        <w:rPr>
          <w:rtl/>
        </w:rPr>
        <w:t>. هر کدام از آس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ب‌پذ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ها</w:t>
      </w:r>
      <w:r w:rsidRPr="00BC5937">
        <w:rPr>
          <w:rtl/>
        </w:rPr>
        <w:t xml:space="preserve"> منحصربفرد هستند، اما دستورالعمل 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tl/>
        </w:rPr>
        <w:t xml:space="preserve"> به‌شکل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واضح به ما برا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ارز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اب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و دسته‌بند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</w:t>
      </w:r>
      <w:r w:rsidR="00F45650">
        <w:rPr>
          <w:rFonts w:hint="cs"/>
          <w:rtl/>
        </w:rPr>
        <w:t xml:space="preserve">سطح </w:t>
      </w:r>
      <w:r w:rsidRPr="00BC5937">
        <w:rPr>
          <w:rtl/>
        </w:rPr>
        <w:t>آس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ب‌پذ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کمک م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کند</w:t>
      </w:r>
      <w:r w:rsidRPr="00BC5937">
        <w:rPr>
          <w:rtl/>
        </w:rPr>
        <w:t xml:space="preserve">. </w:t>
      </w:r>
    </w:p>
    <w:p w14:paraId="2F32B774" w14:textId="77777777" w:rsidR="00A67C91" w:rsidRDefault="00A67C91" w:rsidP="00E2245F">
      <w:pPr>
        <w:jc w:val="lowKashida"/>
        <w:rPr>
          <w:rtl/>
        </w:rPr>
      </w:pPr>
    </w:p>
    <w:p w14:paraId="7BE6D569" w14:textId="47B4AB4A" w:rsidR="008C3940" w:rsidRDefault="008C3940" w:rsidP="00E2245F">
      <w:r>
        <w:rPr>
          <w:rFonts w:hint="cs"/>
          <w:rtl/>
        </w:rPr>
        <w:t xml:space="preserve">به‌دلیل وجود دامنه‌های متفاوت و نقاط نهایی گوناگون، </w:t>
      </w:r>
      <w:r w:rsidRPr="008C3940">
        <w:rPr>
          <w:rFonts w:hint="cs"/>
          <w:rtl/>
        </w:rPr>
        <w:t>آ</w:t>
      </w:r>
      <w:r>
        <w:rPr>
          <w:rFonts w:hint="cs"/>
          <w:rtl/>
        </w:rPr>
        <w:t>سیب‌پذیری‌های مشابه در صفحات و آدرس‌ها</w:t>
      </w:r>
      <w:r w:rsidR="004865E2">
        <w:rPr>
          <w:rFonts w:hint="cs"/>
          <w:rtl/>
        </w:rPr>
        <w:t xml:space="preserve"> و بخش‌های</w:t>
      </w:r>
      <w:r>
        <w:rPr>
          <w:rFonts w:hint="cs"/>
          <w:rtl/>
        </w:rPr>
        <w:t xml:space="preserve"> متفاوت</w:t>
      </w:r>
      <w:r w:rsidR="004865E2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4C796B">
        <w:rPr>
          <w:rFonts w:hint="cs"/>
          <w:rtl/>
        </w:rPr>
        <w:t xml:space="preserve">یکسان بوده و </w:t>
      </w:r>
      <w:r>
        <w:rPr>
          <w:rFonts w:hint="cs"/>
          <w:rtl/>
        </w:rPr>
        <w:t>تکراری درنظر گرفته می‌شوند.</w:t>
      </w:r>
    </w:p>
    <w:p w14:paraId="791C2107" w14:textId="77777777" w:rsidR="00A67C91" w:rsidRDefault="00A67C91" w:rsidP="00E2245F">
      <w:pPr>
        <w:rPr>
          <w:rtl/>
        </w:rPr>
      </w:pPr>
    </w:p>
    <w:p w14:paraId="73468E94" w14:textId="7FCBAB98" w:rsidR="000A0C33" w:rsidRDefault="00EF376A" w:rsidP="000A0C33">
      <w:pPr>
        <w:rPr>
          <w:rtl/>
        </w:rPr>
      </w:pPr>
      <w:r>
        <w:t>**</w:t>
      </w:r>
      <w:r w:rsidR="000A0C33" w:rsidRPr="000A0C33">
        <w:rPr>
          <w:rtl/>
        </w:rPr>
        <w:t>توجه داشته باش</w:t>
      </w:r>
      <w:r w:rsidR="000A0C33" w:rsidRPr="000A0C33">
        <w:rPr>
          <w:rFonts w:hint="cs"/>
          <w:rtl/>
        </w:rPr>
        <w:t>ی</w:t>
      </w:r>
      <w:r w:rsidR="000A0C33" w:rsidRPr="000A0C33">
        <w:rPr>
          <w:rFonts w:hint="eastAsia"/>
          <w:rtl/>
        </w:rPr>
        <w:t>د</w:t>
      </w:r>
      <w:r w:rsidR="000A0C33" w:rsidRPr="000A0C33">
        <w:rPr>
          <w:rtl/>
        </w:rPr>
        <w:t xml:space="preserve"> که تنها آس</w:t>
      </w:r>
      <w:r w:rsidR="000A0C33" w:rsidRPr="000A0C33">
        <w:rPr>
          <w:rFonts w:hint="cs"/>
          <w:rtl/>
        </w:rPr>
        <w:t>ی</w:t>
      </w:r>
      <w:r w:rsidR="000A0C33" w:rsidRPr="000A0C33">
        <w:rPr>
          <w:rFonts w:hint="eastAsia"/>
          <w:rtl/>
        </w:rPr>
        <w:t>ب‌پذ</w:t>
      </w:r>
      <w:r w:rsidR="000A0C33" w:rsidRPr="000A0C33">
        <w:rPr>
          <w:rFonts w:hint="cs"/>
          <w:rtl/>
        </w:rPr>
        <w:t>ی</w:t>
      </w:r>
      <w:r w:rsidR="000A0C33" w:rsidRPr="000A0C33">
        <w:rPr>
          <w:rFonts w:hint="eastAsia"/>
          <w:rtl/>
        </w:rPr>
        <w:t>ر</w:t>
      </w:r>
      <w:r w:rsidR="000A0C33" w:rsidRPr="000A0C33">
        <w:rPr>
          <w:rFonts w:hint="cs"/>
          <w:rtl/>
        </w:rPr>
        <w:t>ی‌</w:t>
      </w:r>
      <w:r w:rsidR="000A0C33" w:rsidRPr="000A0C33">
        <w:rPr>
          <w:rFonts w:hint="eastAsia"/>
          <w:rtl/>
        </w:rPr>
        <w:t>ها</w:t>
      </w:r>
      <w:r w:rsidR="000A0C33" w:rsidRPr="000A0C33">
        <w:rPr>
          <w:rFonts w:hint="cs"/>
          <w:rtl/>
        </w:rPr>
        <w:t>ی</w:t>
      </w:r>
      <w:r w:rsidR="000A0C33" w:rsidRPr="000A0C33">
        <w:rPr>
          <w:rtl/>
        </w:rPr>
        <w:t xml:space="preserve"> شامل اکسپلو</w:t>
      </w:r>
      <w:r w:rsidR="000A0C33" w:rsidRPr="000A0C33">
        <w:rPr>
          <w:rFonts w:hint="cs"/>
          <w:rtl/>
        </w:rPr>
        <w:t>ی</w:t>
      </w:r>
      <w:r w:rsidR="000A0C33" w:rsidRPr="000A0C33">
        <w:rPr>
          <w:rFonts w:hint="eastAsia"/>
          <w:rtl/>
        </w:rPr>
        <w:t>ت</w:t>
      </w:r>
      <w:r w:rsidR="000A0C33" w:rsidRPr="000A0C33">
        <w:rPr>
          <w:rtl/>
        </w:rPr>
        <w:t xml:space="preserve"> بررس</w:t>
      </w:r>
      <w:r w:rsidR="000A0C33" w:rsidRPr="000A0C33">
        <w:rPr>
          <w:rFonts w:hint="cs"/>
          <w:rtl/>
        </w:rPr>
        <w:t>ی</w:t>
      </w:r>
      <w:r w:rsidR="000A0C33" w:rsidRPr="000A0C33">
        <w:rPr>
          <w:rtl/>
        </w:rPr>
        <w:t xml:space="preserve"> خواهند </w:t>
      </w:r>
      <w:proofErr w:type="gramStart"/>
      <w:r w:rsidR="000A0C33" w:rsidRPr="000A0C33">
        <w:rPr>
          <w:rtl/>
        </w:rPr>
        <w:t>شد.</w:t>
      </w:r>
      <w:r>
        <w:t>*</w:t>
      </w:r>
      <w:proofErr w:type="gramEnd"/>
      <w:r>
        <w:t>*</w:t>
      </w:r>
    </w:p>
    <w:p w14:paraId="1F7FC23D" w14:textId="1AC070A4" w:rsidR="008C3940" w:rsidRDefault="008C3940" w:rsidP="008C3940">
      <w:pPr>
        <w:pStyle w:val="NormalWeb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</w:rPr>
      </w:pPr>
    </w:p>
    <w:p w14:paraId="63ADFDA5" w14:textId="77777777" w:rsidR="00EF376A" w:rsidRPr="008C3940" w:rsidRDefault="00EF376A" w:rsidP="00EF376A">
      <w:pPr>
        <w:pStyle w:val="NormalWeb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  <w:rtl/>
        </w:rPr>
      </w:pPr>
    </w:p>
    <w:p w14:paraId="5D7DE910" w14:textId="148015E4" w:rsidR="00F53E9A" w:rsidRDefault="00EF376A" w:rsidP="0031042A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F53E9A" w:rsidRPr="0031042A">
        <w:rPr>
          <w:rtl/>
        </w:rPr>
        <w:t>سطح حیاتی</w:t>
      </w:r>
      <w:r w:rsidR="00F53E9A" w:rsidRPr="0031042A">
        <w:rPr>
          <w:rFonts w:hint="cs"/>
          <w:rtl/>
        </w:rPr>
        <w:t xml:space="preserve"> یا </w:t>
      </w:r>
      <w:r w:rsidR="00F53E9A" w:rsidRPr="0031042A">
        <w:rPr>
          <w:rtl/>
        </w:rPr>
        <w:t>مساله مرگ و زندگی</w:t>
      </w:r>
    </w:p>
    <w:p w14:paraId="6FB11308" w14:textId="77777777" w:rsidR="00EF376A" w:rsidRPr="00EF376A" w:rsidRDefault="00EF376A" w:rsidP="00EF376A">
      <w:pPr>
        <w:rPr>
          <w:rtl/>
          <w:lang w:bidi="ar-SA"/>
        </w:rPr>
      </w:pPr>
    </w:p>
    <w:p w14:paraId="490F0B35" w14:textId="48C39B94" w:rsidR="006D06BE" w:rsidRDefault="006D06BE" w:rsidP="006D06BE">
      <w:pPr>
        <w:rPr>
          <w:lang w:bidi="ar-SA"/>
        </w:rPr>
      </w:pPr>
      <w:r w:rsidRPr="006D06BE">
        <w:rPr>
          <w:rtl/>
          <w:lang w:bidi="ar-SA"/>
        </w:rPr>
        <w:t>در سطح مرگ و زندگ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ک</w:t>
      </w:r>
      <w:r w:rsidRPr="006D06BE">
        <w:rPr>
          <w:rtl/>
          <w:lang w:bidi="ar-SA"/>
        </w:rPr>
        <w:t xml:space="preserve"> فاجعه غ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رقابل</w:t>
      </w:r>
      <w:r w:rsidRPr="006D06BE">
        <w:rPr>
          <w:rtl/>
          <w:lang w:bidi="ar-SA"/>
        </w:rPr>
        <w:t xml:space="preserve"> بازگشت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تواند</w:t>
      </w:r>
      <w:r w:rsidRPr="006D06BE">
        <w:rPr>
          <w:rtl/>
          <w:lang w:bidi="ar-SA"/>
        </w:rPr>
        <w:t xml:space="preserve"> رخ دهد. شما درباره مرگ و زندگ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توان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 xml:space="preserve"> تصم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م</w:t>
      </w:r>
      <w:r w:rsidRPr="006D06BE">
        <w:rPr>
          <w:rtl/>
          <w:lang w:bidi="ar-SA"/>
        </w:rPr>
        <w:t xml:space="preserve"> بگ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 xml:space="preserve"> و دسترس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برا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کنترل همه چ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ز</w:t>
      </w:r>
      <w:r w:rsidRPr="006D06BE">
        <w:rPr>
          <w:rtl/>
          <w:lang w:bidi="ar-SA"/>
        </w:rPr>
        <w:t xml:space="preserve"> دار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>. دسترس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برا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جاد</w:t>
      </w:r>
      <w:r w:rsidRPr="006D06BE">
        <w:rPr>
          <w:rtl/>
          <w:lang w:bidi="ar-SA"/>
        </w:rPr>
        <w:t xml:space="preserve"> تغ</w:t>
      </w:r>
      <w:r w:rsidRPr="006D06BE">
        <w:rPr>
          <w:rFonts w:hint="cs"/>
          <w:rtl/>
          <w:lang w:bidi="ar-SA"/>
        </w:rPr>
        <w:t>یی</w:t>
      </w:r>
      <w:r w:rsidRPr="006D06BE">
        <w:rPr>
          <w:rFonts w:hint="eastAsia"/>
          <w:rtl/>
          <w:lang w:bidi="ar-SA"/>
        </w:rPr>
        <w:t>ر</w:t>
      </w:r>
      <w:r w:rsidRPr="006D06BE">
        <w:rPr>
          <w:rtl/>
          <w:lang w:bidi="ar-SA"/>
        </w:rPr>
        <w:t xml:space="preserve"> در تمام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بخش‌ها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کدها، ا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پ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آ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،</w:t>
      </w:r>
      <w:r w:rsidRPr="006D06BE">
        <w:rPr>
          <w:rtl/>
          <w:lang w:bidi="ar-SA"/>
        </w:rPr>
        <w:t xml:space="preserve"> د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تاب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س</w:t>
      </w:r>
      <w:r w:rsidRPr="006D06BE">
        <w:rPr>
          <w:rtl/>
          <w:lang w:bidi="ar-SA"/>
        </w:rPr>
        <w:t xml:space="preserve"> و فا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ل‌ها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ج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برس</w:t>
      </w:r>
      <w:r w:rsidRPr="006D06BE">
        <w:rPr>
          <w:rtl/>
          <w:lang w:bidi="ar-SA"/>
        </w:rPr>
        <w:t xml:space="preserve"> و کل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ه</w:t>
      </w:r>
      <w:r w:rsidRPr="006D06BE">
        <w:rPr>
          <w:rtl/>
          <w:lang w:bidi="ar-SA"/>
        </w:rPr>
        <w:t xml:space="preserve"> مشتر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ان</w:t>
      </w:r>
      <w:r w:rsidRPr="006D06BE">
        <w:rPr>
          <w:rtl/>
          <w:lang w:bidi="ar-SA"/>
        </w:rPr>
        <w:t xml:space="preserve"> در 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ن</w:t>
      </w:r>
      <w:r w:rsidRPr="006D06BE">
        <w:rPr>
          <w:rtl/>
          <w:lang w:bidi="ar-SA"/>
        </w:rPr>
        <w:t xml:space="preserve"> سطح رخ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دهد</w:t>
      </w:r>
      <w:r w:rsidRPr="006D06BE">
        <w:rPr>
          <w:rtl/>
          <w:lang w:bidi="ar-SA"/>
        </w:rPr>
        <w:t>.</w:t>
      </w:r>
    </w:p>
    <w:p w14:paraId="133451D0" w14:textId="77777777" w:rsidR="003641A3" w:rsidRDefault="003641A3" w:rsidP="006D06BE">
      <w:pPr>
        <w:rPr>
          <w:rtl/>
          <w:lang w:bidi="ar-SA"/>
        </w:rPr>
      </w:pPr>
    </w:p>
    <w:p w14:paraId="6AFB3D86" w14:textId="6C26351B" w:rsidR="00F53E9A" w:rsidRDefault="004942CE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  <w:lang w:bidi="ar-SA"/>
        </w:rPr>
        <w:t xml:space="preserve">1. </w:t>
      </w:r>
      <w:r w:rsidR="00F53E9A" w:rsidRPr="00F53E9A">
        <w:rPr>
          <w:rFonts w:eastAsia="Times New Roman"/>
          <w:color w:val="333333"/>
          <w:lang w:bidi="ar-SA"/>
        </w:rPr>
        <w:t>Business Destruction Vulnerability</w:t>
      </w:r>
    </w:p>
    <w:p w14:paraId="4E05D654" w14:textId="0D58B57D" w:rsidR="006E74E5" w:rsidRPr="009B4507" w:rsidRDefault="004942CE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2. </w:t>
      </w:r>
      <w:r w:rsidR="006E74E5" w:rsidRPr="009B4507">
        <w:rPr>
          <w:rFonts w:eastAsia="Times New Roman"/>
          <w:color w:val="333333"/>
        </w:rPr>
        <w:t xml:space="preserve">RCE on </w:t>
      </w:r>
      <w:r w:rsidR="006E74E5">
        <w:rPr>
          <w:rFonts w:eastAsia="Times New Roman"/>
          <w:color w:val="333333"/>
        </w:rPr>
        <w:t xml:space="preserve">all </w:t>
      </w:r>
      <w:r w:rsidR="006E74E5" w:rsidRPr="009B4507">
        <w:rPr>
          <w:rFonts w:eastAsia="Times New Roman"/>
          <w:color w:val="333333"/>
        </w:rPr>
        <w:t>servers</w:t>
      </w:r>
    </w:p>
    <w:p w14:paraId="62D73A6D" w14:textId="363D3D84" w:rsidR="006E74E5" w:rsidRDefault="006E74E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666DCC4A" w14:textId="1D431CD5" w:rsidR="008472BF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32B5EB13" w14:textId="77777777" w:rsidR="008472BF" w:rsidRPr="00F53E9A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</w:p>
    <w:p w14:paraId="24181BB7" w14:textId="36C48E3E" w:rsidR="00B84D3A" w:rsidRDefault="00D46B0C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  <w:lang w:bidi="ar-SA"/>
        </w:rPr>
        <w:t>---</w:t>
      </w:r>
    </w:p>
    <w:p w14:paraId="584C9456" w14:textId="10D47557" w:rsidR="00F53E9A" w:rsidRDefault="00885D90" w:rsidP="0031042A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F53E9A" w:rsidRPr="00F53E9A">
        <w:rPr>
          <w:rtl/>
        </w:rPr>
        <w:t>سطح بحرانی</w:t>
      </w:r>
    </w:p>
    <w:p w14:paraId="006490B7" w14:textId="77777777" w:rsidR="00885D90" w:rsidRPr="00885D90" w:rsidRDefault="00885D90" w:rsidP="00885D90">
      <w:pPr>
        <w:rPr>
          <w:rtl/>
          <w:lang w:bidi="ar-SA"/>
        </w:rPr>
      </w:pPr>
    </w:p>
    <w:p w14:paraId="755E6DC6" w14:textId="2D107BB9" w:rsidR="00213575" w:rsidRDefault="00213575" w:rsidP="00213575">
      <w:pPr>
        <w:rPr>
          <w:lang w:bidi="ar-SA"/>
        </w:rPr>
      </w:pPr>
      <w:r w:rsidRPr="00213575">
        <w:rPr>
          <w:rtl/>
          <w:lang w:bidi="ar-SA"/>
        </w:rPr>
        <w:t>مشکلات بحران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پ</w:t>
      </w:r>
      <w:r w:rsidRPr="00213575">
        <w:rPr>
          <w:rFonts w:hint="cs"/>
          <w:rtl/>
          <w:lang w:bidi="ar-SA"/>
        </w:rPr>
        <w:t>ی‌</w:t>
      </w:r>
      <w:r w:rsidRPr="00213575">
        <w:rPr>
          <w:rFonts w:hint="eastAsia"/>
          <w:rtl/>
          <w:lang w:bidi="ar-SA"/>
        </w:rPr>
        <w:t>آمدها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مستق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م</w:t>
      </w:r>
      <w:r w:rsidRPr="00213575">
        <w:rPr>
          <w:rtl/>
          <w:lang w:bidi="ar-SA"/>
        </w:rPr>
        <w:t xml:space="preserve"> و فور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را برا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ج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برس</w:t>
      </w:r>
      <w:r w:rsidRPr="00213575">
        <w:rPr>
          <w:rtl/>
          <w:lang w:bidi="ar-SA"/>
        </w:rPr>
        <w:t xml:space="preserve"> 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ا</w:t>
      </w:r>
      <w:r w:rsidRPr="00213575">
        <w:rPr>
          <w:rtl/>
          <w:lang w:bidi="ar-SA"/>
        </w:rPr>
        <w:t xml:space="preserve"> ط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ف</w:t>
      </w:r>
      <w:r w:rsidRPr="00213575">
        <w:rPr>
          <w:rtl/>
          <w:lang w:bidi="ar-SA"/>
        </w:rPr>
        <w:t xml:space="preserve"> وس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ع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از کاربران ما ا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جاد</w:t>
      </w:r>
      <w:r w:rsidRPr="00213575">
        <w:rPr>
          <w:rtl/>
          <w:lang w:bidi="ar-SA"/>
        </w:rPr>
        <w:t xml:space="preserve"> م</w:t>
      </w:r>
      <w:r w:rsidRPr="00213575">
        <w:rPr>
          <w:rFonts w:hint="cs"/>
          <w:rtl/>
          <w:lang w:bidi="ar-SA"/>
        </w:rPr>
        <w:t>ی‌</w:t>
      </w:r>
      <w:r w:rsidRPr="00213575">
        <w:rPr>
          <w:rFonts w:hint="eastAsia"/>
          <w:rtl/>
          <w:lang w:bidi="ar-SA"/>
        </w:rPr>
        <w:t>کنند</w:t>
      </w:r>
      <w:r w:rsidRPr="00213575">
        <w:rPr>
          <w:rtl/>
          <w:lang w:bidi="ar-SA"/>
        </w:rPr>
        <w:t>. ا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ن</w:t>
      </w:r>
      <w:r w:rsidRPr="00213575">
        <w:rPr>
          <w:rtl/>
          <w:lang w:bidi="ar-SA"/>
        </w:rPr>
        <w:t xml:space="preserve"> موارد غالبا در ز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رساخت‌ها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ما 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ا</w:t>
      </w:r>
      <w:r w:rsidRPr="00213575">
        <w:rPr>
          <w:rtl/>
          <w:lang w:bidi="ar-SA"/>
        </w:rPr>
        <w:t xml:space="preserve"> اجزا</w:t>
      </w:r>
      <w:r w:rsidRPr="00213575">
        <w:rPr>
          <w:rFonts w:hint="cs"/>
          <w:rtl/>
          <w:lang w:bidi="ar-SA"/>
        </w:rPr>
        <w:t>یی</w:t>
      </w:r>
      <w:r w:rsidRPr="00213575">
        <w:rPr>
          <w:rtl/>
          <w:lang w:bidi="ar-SA"/>
        </w:rPr>
        <w:t xml:space="preserve"> از برنامه‌ها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کاربرد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سطح پا</w:t>
      </w:r>
      <w:r w:rsidRPr="00213575">
        <w:rPr>
          <w:rFonts w:hint="cs"/>
          <w:rtl/>
          <w:lang w:bidi="ar-SA"/>
        </w:rPr>
        <w:t>یی</w:t>
      </w:r>
      <w:r w:rsidRPr="00213575">
        <w:rPr>
          <w:rFonts w:hint="eastAsia"/>
          <w:rtl/>
          <w:lang w:bidi="ar-SA"/>
        </w:rPr>
        <w:t>ن</w:t>
      </w:r>
      <w:r w:rsidRPr="00213575">
        <w:rPr>
          <w:rtl/>
          <w:lang w:bidi="ar-SA"/>
        </w:rPr>
        <w:t xml:space="preserve"> و اثرگذار در سرو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س‌ها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ما هستند.</w:t>
      </w:r>
    </w:p>
    <w:p w14:paraId="6C67275F" w14:textId="77777777" w:rsidR="00885D90" w:rsidRPr="00213575" w:rsidRDefault="00885D90" w:rsidP="00213575">
      <w:pPr>
        <w:rPr>
          <w:lang w:bidi="ar-SA"/>
        </w:rPr>
      </w:pPr>
    </w:p>
    <w:p w14:paraId="12374DA3" w14:textId="31D189D9" w:rsidR="00F53E9A" w:rsidRPr="00F53E9A" w:rsidRDefault="00885D90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1. </w:t>
      </w:r>
      <w:r w:rsidR="00F53E9A" w:rsidRPr="00F53E9A">
        <w:rPr>
          <w:rFonts w:eastAsia="Times New Roman"/>
          <w:color w:val="333333"/>
          <w:lang w:bidi="ar-SA"/>
        </w:rPr>
        <w:t>SQL/NoSQL/Command Injection</w:t>
      </w:r>
    </w:p>
    <w:p w14:paraId="6EAA14AB" w14:textId="3F8FA525" w:rsidR="00F53E9A" w:rsidRDefault="005A059D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  <w:lang w:bidi="ar-SA"/>
        </w:rPr>
        <w:t xml:space="preserve">2. </w:t>
      </w:r>
      <w:r w:rsidR="00F53E9A" w:rsidRPr="00F53E9A">
        <w:rPr>
          <w:rFonts w:eastAsia="Times New Roman"/>
          <w:color w:val="333333"/>
          <w:lang w:bidi="ar-SA"/>
        </w:rPr>
        <w:t>Remote Command Execution</w:t>
      </w:r>
    </w:p>
    <w:p w14:paraId="434C843F" w14:textId="7E609455" w:rsidR="00241D17" w:rsidRPr="00F53E9A" w:rsidRDefault="005A059D" w:rsidP="00241D1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3. </w:t>
      </w:r>
      <w:r w:rsidR="00D07D15" w:rsidRPr="00F53E9A">
        <w:rPr>
          <w:rFonts w:eastAsia="Times New Roman"/>
          <w:color w:val="333333"/>
          <w:lang w:bidi="ar-SA"/>
        </w:rPr>
        <w:t>Mass DNS takeover</w:t>
      </w:r>
    </w:p>
    <w:p w14:paraId="0DE7D5A4" w14:textId="16CA50E3" w:rsidR="00F53E9A" w:rsidRPr="00F53E9A" w:rsidRDefault="005A059D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4. </w:t>
      </w:r>
      <w:r w:rsidR="00F53E9A" w:rsidRPr="00F53E9A">
        <w:rPr>
          <w:rFonts w:eastAsia="Times New Roman"/>
          <w:color w:val="333333"/>
          <w:lang w:bidi="ar-SA"/>
        </w:rPr>
        <w:t>Mass Account Takeover without User Interaction</w:t>
      </w:r>
    </w:p>
    <w:p w14:paraId="11FBAF40" w14:textId="437D1B1B" w:rsidR="00F53E9A" w:rsidRPr="00F53E9A" w:rsidRDefault="005A059D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5. </w:t>
      </w:r>
      <w:r w:rsidR="00F53E9A" w:rsidRPr="00F53E9A">
        <w:rPr>
          <w:rFonts w:eastAsia="Times New Roman"/>
          <w:color w:val="333333"/>
          <w:lang w:bidi="ar-SA"/>
        </w:rPr>
        <w:t>XML External Entity Injection</w:t>
      </w:r>
    </w:p>
    <w:p w14:paraId="7F7EE657" w14:textId="1EB54641" w:rsidR="00F53E9A" w:rsidRDefault="005A059D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6. </w:t>
      </w:r>
      <w:r w:rsidR="00F53E9A" w:rsidRPr="00F53E9A">
        <w:rPr>
          <w:rFonts w:eastAsia="Times New Roman"/>
          <w:color w:val="333333"/>
          <w:lang w:bidi="ar-SA"/>
        </w:rPr>
        <w:t xml:space="preserve">Sensitive Data Exposure to Accessible Services </w:t>
      </w:r>
      <w:r w:rsidR="0040114F">
        <w:rPr>
          <w:rFonts w:eastAsia="Times New Roman"/>
          <w:color w:val="333333"/>
          <w:lang w:bidi="ar-SA"/>
        </w:rPr>
        <w:t xml:space="preserve">like </w:t>
      </w:r>
      <w:r w:rsidR="00F53E9A" w:rsidRPr="00F53E9A">
        <w:rPr>
          <w:rFonts w:eastAsia="Times New Roman"/>
          <w:color w:val="333333"/>
          <w:lang w:bidi="ar-SA"/>
        </w:rPr>
        <w:t xml:space="preserve">Password, Private API Keys, SSL private Keys of </w:t>
      </w:r>
      <w:r w:rsidR="009B4507">
        <w:rPr>
          <w:rFonts w:eastAsia="Times New Roman"/>
          <w:color w:val="333333"/>
          <w:lang w:bidi="ar-SA"/>
        </w:rPr>
        <w:t>Jibres</w:t>
      </w:r>
    </w:p>
    <w:p w14:paraId="6F04A75D" w14:textId="3E04FADE" w:rsidR="006E74E5" w:rsidRPr="009B4507" w:rsidRDefault="005A059D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7. </w:t>
      </w:r>
      <w:r w:rsidR="006E74E5" w:rsidRPr="009B4507">
        <w:rPr>
          <w:rFonts w:eastAsia="Times New Roman"/>
          <w:color w:val="333333"/>
        </w:rPr>
        <w:t>RCE on vital servers</w:t>
      </w:r>
    </w:p>
    <w:p w14:paraId="3AFF4B9D" w14:textId="6580AB02" w:rsidR="006E74E5" w:rsidRDefault="006E74E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142D6856" w14:textId="2D086158" w:rsidR="008472BF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358B25FD" w14:textId="77777777" w:rsidR="008472BF" w:rsidRPr="00F53E9A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</w:p>
    <w:p w14:paraId="30029773" w14:textId="15818EBE" w:rsidR="006E74E5" w:rsidRPr="00F53E9A" w:rsidRDefault="00D46B0C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>---</w:t>
      </w:r>
    </w:p>
    <w:p w14:paraId="42578B5F" w14:textId="41A65635" w:rsidR="00F53E9A" w:rsidRPr="00F53E9A" w:rsidRDefault="0081559A" w:rsidP="0031042A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F53E9A" w:rsidRPr="00F53E9A">
        <w:rPr>
          <w:rtl/>
        </w:rPr>
        <w:t>سطح بالا</w:t>
      </w:r>
    </w:p>
    <w:p w14:paraId="0172DD52" w14:textId="77777777" w:rsidR="0081559A" w:rsidRDefault="0081559A" w:rsidP="004C2945">
      <w:pPr>
        <w:shd w:val="clear" w:color="auto" w:fill="FFFFFF"/>
        <w:spacing w:after="225" w:line="240" w:lineRule="auto"/>
        <w:rPr>
          <w:rFonts w:eastAsia="Times New Roman"/>
          <w:color w:val="333333"/>
        </w:rPr>
      </w:pPr>
    </w:p>
    <w:p w14:paraId="746F4D29" w14:textId="2EA14FDB" w:rsidR="004C2945" w:rsidRDefault="004C2945" w:rsidP="004C2945">
      <w:pPr>
        <w:shd w:val="clear" w:color="auto" w:fill="FFFFFF"/>
        <w:spacing w:after="225" w:line="240" w:lineRule="auto"/>
        <w:rPr>
          <w:rFonts w:eastAsia="Times New Roman"/>
          <w:color w:val="333333"/>
        </w:rPr>
      </w:pPr>
      <w:r w:rsidRPr="004C2945">
        <w:rPr>
          <w:rFonts w:eastAsia="Times New Roman"/>
          <w:color w:val="333333"/>
          <w:rtl/>
        </w:rPr>
        <w:t>مشکلات شد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د</w:t>
      </w:r>
      <w:r w:rsidRPr="004C2945">
        <w:rPr>
          <w:rFonts w:eastAsia="Times New Roman"/>
          <w:color w:val="333333"/>
          <w:rtl/>
        </w:rPr>
        <w:t xml:space="preserve"> پ</w:t>
      </w:r>
      <w:r w:rsidRPr="004C2945">
        <w:rPr>
          <w:rFonts w:eastAsia="Times New Roman" w:hint="cs"/>
          <w:color w:val="333333"/>
          <w:rtl/>
        </w:rPr>
        <w:t>ی‌</w:t>
      </w:r>
      <w:r w:rsidRPr="004C2945">
        <w:rPr>
          <w:rFonts w:eastAsia="Times New Roman" w:hint="eastAsia"/>
          <w:color w:val="333333"/>
          <w:rtl/>
        </w:rPr>
        <w:t>آمدها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مثل اجازه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به مهاجم برا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خواندن 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ا</w:t>
      </w:r>
      <w:r w:rsidRPr="004C2945">
        <w:rPr>
          <w:rFonts w:eastAsia="Times New Roman"/>
          <w:color w:val="333333"/>
          <w:rtl/>
        </w:rPr>
        <w:t xml:space="preserve"> و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را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ش</w:t>
      </w:r>
      <w:r w:rsidRPr="004C2945">
        <w:rPr>
          <w:rFonts w:eastAsia="Times New Roman"/>
          <w:color w:val="333333"/>
          <w:rtl/>
        </w:rPr>
        <w:t xml:space="preserve"> داده‌ها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با حساس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ت</w:t>
      </w:r>
      <w:r w:rsidRPr="004C2945">
        <w:rPr>
          <w:rFonts w:eastAsia="Times New Roman"/>
          <w:color w:val="333333"/>
          <w:rtl/>
        </w:rPr>
        <w:t xml:space="preserve"> بالا را که به آن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ندارد ممکن م</w:t>
      </w:r>
      <w:r w:rsidRPr="004C2945">
        <w:rPr>
          <w:rFonts w:eastAsia="Times New Roman" w:hint="cs"/>
          <w:color w:val="333333"/>
          <w:rtl/>
        </w:rPr>
        <w:t>ی‌</w:t>
      </w:r>
      <w:r w:rsidRPr="004C2945">
        <w:rPr>
          <w:rFonts w:eastAsia="Times New Roman" w:hint="eastAsia"/>
          <w:color w:val="333333"/>
          <w:rtl/>
        </w:rPr>
        <w:t>کند</w:t>
      </w:r>
      <w:r w:rsidRPr="004C2945">
        <w:rPr>
          <w:rFonts w:eastAsia="Times New Roman"/>
          <w:color w:val="333333"/>
          <w:rtl/>
        </w:rPr>
        <w:t>. از نظر وسعت معمولا 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ن</w:t>
      </w:r>
      <w:r w:rsidRPr="004C2945">
        <w:rPr>
          <w:rFonts w:eastAsia="Times New Roman"/>
          <w:color w:val="333333"/>
          <w:rtl/>
        </w:rPr>
        <w:t xml:space="preserve"> مشکلات محدودتر از مشکلات بحران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هستند، اگرچه ممکن است هم‌چنان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گسترده‌ا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را در اخت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ار</w:t>
      </w:r>
      <w:r w:rsidRPr="004C2945">
        <w:rPr>
          <w:rFonts w:eastAsia="Times New Roman"/>
          <w:color w:val="333333"/>
          <w:rtl/>
        </w:rPr>
        <w:t xml:space="preserve"> مهاجمان ق</w:t>
      </w:r>
      <w:r w:rsidRPr="004C2945">
        <w:rPr>
          <w:rFonts w:eastAsia="Times New Roman" w:hint="eastAsia"/>
          <w:color w:val="333333"/>
          <w:rtl/>
        </w:rPr>
        <w:t>رار</w:t>
      </w:r>
      <w:r w:rsidRPr="004C2945">
        <w:rPr>
          <w:rFonts w:eastAsia="Times New Roman"/>
          <w:color w:val="333333"/>
          <w:rtl/>
        </w:rPr>
        <w:t xml:space="preserve"> دهند.</w:t>
      </w:r>
    </w:p>
    <w:p w14:paraId="7D815FD2" w14:textId="77777777" w:rsidR="0081559A" w:rsidRDefault="0081559A" w:rsidP="004C2945">
      <w:pPr>
        <w:shd w:val="clear" w:color="auto" w:fill="FFFFFF"/>
        <w:spacing w:after="225" w:line="240" w:lineRule="auto"/>
        <w:rPr>
          <w:rFonts w:eastAsia="Times New Roman"/>
          <w:color w:val="333333"/>
          <w:rtl/>
        </w:rPr>
      </w:pPr>
    </w:p>
    <w:p w14:paraId="338A876A" w14:textId="7229B797" w:rsidR="00F53E9A" w:rsidRPr="00F53E9A" w:rsidRDefault="0081559A" w:rsidP="004C294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1. </w:t>
      </w:r>
      <w:r w:rsidR="00F53E9A" w:rsidRPr="00F53E9A">
        <w:rPr>
          <w:rFonts w:eastAsia="Times New Roman"/>
          <w:color w:val="333333"/>
          <w:lang w:bidi="ar-SA"/>
        </w:rPr>
        <w:t>Unauthorized Access to Read and Write Sensitive Data of a User</w:t>
      </w:r>
    </w:p>
    <w:p w14:paraId="6479C76B" w14:textId="2891718E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2. </w:t>
      </w:r>
      <w:r w:rsidR="00F53E9A" w:rsidRPr="00F53E9A">
        <w:rPr>
          <w:rFonts w:eastAsia="Times New Roman"/>
          <w:color w:val="333333"/>
          <w:lang w:bidi="ar-SA"/>
        </w:rPr>
        <w:t>Weak Password Reset Implementation</w:t>
      </w:r>
    </w:p>
    <w:p w14:paraId="2EE452E0" w14:textId="5513E9F5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3. </w:t>
      </w:r>
      <w:r w:rsidR="00F53E9A" w:rsidRPr="00F53E9A">
        <w:rPr>
          <w:rFonts w:eastAsia="Times New Roman"/>
          <w:color w:val="333333"/>
          <w:lang w:bidi="ar-SA"/>
        </w:rPr>
        <w:t>Unauthorized Access to Read and Write Part of Sensitive Data of all User</w:t>
      </w:r>
    </w:p>
    <w:p w14:paraId="084C30A6" w14:textId="180E7E18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4. </w:t>
      </w:r>
      <w:r w:rsidR="00F53E9A" w:rsidRPr="00F53E9A">
        <w:rPr>
          <w:rFonts w:eastAsia="Times New Roman"/>
          <w:color w:val="333333"/>
          <w:lang w:bidi="ar-SA"/>
        </w:rPr>
        <w:t>Local File Inclusion</w:t>
      </w:r>
    </w:p>
    <w:p w14:paraId="6DF2F88A" w14:textId="2CC819B7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5. </w:t>
      </w:r>
      <w:r w:rsidR="00F53E9A" w:rsidRPr="00F53E9A">
        <w:rPr>
          <w:rFonts w:eastAsia="Times New Roman"/>
          <w:color w:val="333333"/>
          <w:lang w:bidi="ar-SA"/>
        </w:rPr>
        <w:t xml:space="preserve">SSRF </w:t>
      </w:r>
      <w:r w:rsidR="0040114F">
        <w:rPr>
          <w:rFonts w:eastAsia="Times New Roman"/>
          <w:color w:val="333333"/>
          <w:lang w:bidi="ar-SA"/>
        </w:rPr>
        <w:t xml:space="preserve">with </w:t>
      </w:r>
      <w:r w:rsidR="00F53E9A" w:rsidRPr="00F53E9A">
        <w:rPr>
          <w:rFonts w:eastAsia="Times New Roman"/>
          <w:color w:val="333333"/>
          <w:lang w:bidi="ar-SA"/>
        </w:rPr>
        <w:t>Internal High Impact</w:t>
      </w:r>
    </w:p>
    <w:p w14:paraId="1D35B4BB" w14:textId="74996FA5" w:rsidR="00F53E9A" w:rsidRPr="00F53E9A" w:rsidRDefault="0081559A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6. </w:t>
      </w:r>
      <w:r w:rsidR="00F53E9A" w:rsidRPr="00F53E9A">
        <w:rPr>
          <w:rFonts w:eastAsia="Times New Roman"/>
          <w:color w:val="333333"/>
          <w:lang w:bidi="ar-SA"/>
        </w:rPr>
        <w:t>Complete Source Code Disclosure</w:t>
      </w:r>
    </w:p>
    <w:p w14:paraId="3063214F" w14:textId="14E51FFC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7. </w:t>
      </w:r>
      <w:r w:rsidR="00F53E9A" w:rsidRPr="00F53E9A">
        <w:rPr>
          <w:rFonts w:eastAsia="Times New Roman"/>
          <w:color w:val="333333"/>
          <w:lang w:bidi="ar-SA"/>
        </w:rPr>
        <w:t>Privilege Escalation to Admin Account</w:t>
      </w:r>
    </w:p>
    <w:p w14:paraId="66019017" w14:textId="5D88C735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8. </w:t>
      </w:r>
      <w:r w:rsidR="00F53E9A" w:rsidRPr="00F53E9A">
        <w:rPr>
          <w:rFonts w:eastAsia="Times New Roman"/>
          <w:color w:val="333333"/>
          <w:lang w:bidi="ar-SA"/>
        </w:rPr>
        <w:t>Mass delete users Accounts</w:t>
      </w:r>
    </w:p>
    <w:p w14:paraId="6501ABA1" w14:textId="10B44BF2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9. </w:t>
      </w:r>
      <w:r w:rsidR="00F53E9A" w:rsidRPr="00F53E9A">
        <w:rPr>
          <w:rFonts w:eastAsia="Times New Roman"/>
          <w:color w:val="333333"/>
          <w:lang w:bidi="ar-SA"/>
        </w:rPr>
        <w:t>Authentication Bypass</w:t>
      </w:r>
    </w:p>
    <w:p w14:paraId="14604F9C" w14:textId="7F05BE89" w:rsidR="00F53E9A" w:rsidRPr="00F53E9A" w:rsidRDefault="008155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10. </w:t>
      </w:r>
      <w:r w:rsidR="00F53E9A" w:rsidRPr="00F53E9A">
        <w:rPr>
          <w:rFonts w:eastAsia="Times New Roman"/>
          <w:color w:val="333333"/>
          <w:lang w:bidi="ar-SA"/>
        </w:rPr>
        <w:t xml:space="preserve">Sensitive Data Exposure </w:t>
      </w:r>
      <w:r w:rsidR="0040114F">
        <w:rPr>
          <w:rFonts w:eastAsia="Times New Roman"/>
          <w:color w:val="333333"/>
          <w:lang w:bidi="ar-SA"/>
        </w:rPr>
        <w:t>of a</w:t>
      </w:r>
      <w:r w:rsidR="00F53E9A" w:rsidRPr="00F53E9A">
        <w:rPr>
          <w:rFonts w:eastAsia="Times New Roman"/>
          <w:color w:val="333333"/>
          <w:lang w:bidi="ar-SA"/>
        </w:rPr>
        <w:t>ll users</w:t>
      </w:r>
    </w:p>
    <w:p w14:paraId="096A99E8" w14:textId="08080DA0" w:rsidR="007E23DD" w:rsidRDefault="007E23DD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37FF5ECF" w14:textId="5AE50111" w:rsidR="008472BF" w:rsidRDefault="008472BF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1E66C929" w14:textId="77777777" w:rsidR="008472BF" w:rsidRDefault="008472BF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</w:p>
    <w:p w14:paraId="7CFB4478" w14:textId="5AEDA975" w:rsidR="00CC21C2" w:rsidRDefault="00D46B0C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  <w:lang w:bidi="ar-SA"/>
        </w:rPr>
        <w:t>---</w:t>
      </w:r>
    </w:p>
    <w:p w14:paraId="4DDAE259" w14:textId="254613A9" w:rsidR="00F53E9A" w:rsidRPr="00F53E9A" w:rsidRDefault="0081559A" w:rsidP="0031042A">
      <w:pPr>
        <w:pStyle w:val="Heading2"/>
      </w:pPr>
      <w:r>
        <w:t>#</w:t>
      </w:r>
      <w:r w:rsidR="000A2508">
        <w:rPr>
          <w:rFonts w:hint="cs"/>
          <w:rtl/>
        </w:rPr>
        <w:t xml:space="preserve"> </w:t>
      </w:r>
      <w:r w:rsidR="00F53E9A" w:rsidRPr="00F53E9A">
        <w:rPr>
          <w:rtl/>
        </w:rPr>
        <w:t>سطح متوسط</w:t>
      </w:r>
    </w:p>
    <w:p w14:paraId="00261126" w14:textId="77777777" w:rsidR="0081559A" w:rsidRDefault="0081559A" w:rsidP="002D744C">
      <w:pPr>
        <w:shd w:val="clear" w:color="auto" w:fill="FFFFFF"/>
        <w:spacing w:after="225" w:line="240" w:lineRule="auto"/>
        <w:rPr>
          <w:rFonts w:eastAsia="Times New Roman"/>
          <w:color w:val="333333"/>
        </w:rPr>
      </w:pPr>
    </w:p>
    <w:p w14:paraId="7D1E0E86" w14:textId="4F6C8578" w:rsidR="002D744C" w:rsidRDefault="002D744C" w:rsidP="002D744C">
      <w:pPr>
        <w:shd w:val="clear" w:color="auto" w:fill="FFFFFF"/>
        <w:spacing w:after="225" w:line="240" w:lineRule="auto"/>
        <w:rPr>
          <w:rFonts w:eastAsia="Times New Roman"/>
          <w:color w:val="333333"/>
        </w:rPr>
      </w:pPr>
      <w:r w:rsidRPr="002D744C">
        <w:rPr>
          <w:rFonts w:eastAsia="Times New Roman"/>
          <w:color w:val="333333"/>
          <w:rtl/>
        </w:rPr>
        <w:t xml:space="preserve">مشکلات متوسط معمولا به مهاجم اجازه خواندن 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ا</w:t>
      </w:r>
      <w:r w:rsidRPr="002D744C">
        <w:rPr>
          <w:rFonts w:eastAsia="Times New Roman"/>
          <w:color w:val="333333"/>
          <w:rtl/>
        </w:rPr>
        <w:t xml:space="preserve"> و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را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ش</w:t>
      </w:r>
      <w:r w:rsidRPr="002D744C">
        <w:rPr>
          <w:rFonts w:eastAsia="Times New Roman"/>
          <w:color w:val="333333"/>
          <w:rtl/>
        </w:rPr>
        <w:t xml:space="preserve"> بخش محدود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از داده‌ها را که به آن دسترس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ندارند م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دهد</w:t>
      </w:r>
      <w:r w:rsidRPr="002D744C">
        <w:rPr>
          <w:rFonts w:eastAsia="Times New Roman"/>
          <w:color w:val="333333"/>
          <w:rtl/>
        </w:rPr>
        <w:t>. معمولا 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ن</w:t>
      </w:r>
      <w:r w:rsidRPr="002D744C">
        <w:rPr>
          <w:rFonts w:eastAsia="Times New Roman"/>
          <w:color w:val="333333"/>
          <w:rtl/>
        </w:rPr>
        <w:t xml:space="preserve"> دسترس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ها</w:t>
      </w:r>
      <w:r w:rsidRPr="002D744C">
        <w:rPr>
          <w:rFonts w:eastAsia="Times New Roman"/>
          <w:color w:val="333333"/>
          <w:rtl/>
        </w:rPr>
        <w:t xml:space="preserve"> به داده‌ها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با حساس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ت</w:t>
      </w:r>
      <w:r w:rsidRPr="002D744C">
        <w:rPr>
          <w:rFonts w:eastAsia="Times New Roman"/>
          <w:color w:val="333333"/>
          <w:rtl/>
        </w:rPr>
        <w:t xml:space="preserve"> کمتر از سطح شد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د</w:t>
      </w:r>
      <w:r w:rsidRPr="002D744C">
        <w:rPr>
          <w:rFonts w:eastAsia="Times New Roman"/>
          <w:color w:val="333333"/>
          <w:rtl/>
        </w:rPr>
        <w:t xml:space="preserve"> منجر م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شوند</w:t>
      </w:r>
      <w:r w:rsidRPr="002D744C">
        <w:rPr>
          <w:rFonts w:eastAsia="Times New Roman"/>
          <w:color w:val="333333"/>
          <w:rtl/>
        </w:rPr>
        <w:t>.</w:t>
      </w:r>
    </w:p>
    <w:p w14:paraId="11491BF3" w14:textId="77777777" w:rsidR="0081559A" w:rsidRDefault="0081559A" w:rsidP="002D744C">
      <w:pPr>
        <w:shd w:val="clear" w:color="auto" w:fill="FFFFFF"/>
        <w:spacing w:after="225" w:line="240" w:lineRule="auto"/>
        <w:rPr>
          <w:rFonts w:eastAsia="Times New Roman"/>
          <w:color w:val="333333"/>
          <w:rtl/>
        </w:rPr>
      </w:pPr>
    </w:p>
    <w:p w14:paraId="612A3F88" w14:textId="4C63AE65" w:rsidR="00F53E9A" w:rsidRPr="00F53E9A" w:rsidRDefault="00846167" w:rsidP="002D744C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1. </w:t>
      </w:r>
      <w:r w:rsidR="00F53E9A" w:rsidRPr="00F53E9A">
        <w:rPr>
          <w:rFonts w:eastAsia="Times New Roman"/>
          <w:color w:val="333333"/>
          <w:lang w:bidi="ar-SA"/>
        </w:rPr>
        <w:t>Partial Source Code Disclosure</w:t>
      </w:r>
    </w:p>
    <w:p w14:paraId="2CD41E06" w14:textId="508AEDBB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2. </w:t>
      </w:r>
      <w:r w:rsidR="00F53E9A" w:rsidRPr="00F53E9A">
        <w:rPr>
          <w:rFonts w:eastAsia="Times New Roman"/>
          <w:color w:val="333333"/>
          <w:lang w:bidi="ar-SA"/>
        </w:rPr>
        <w:t>SSRF (Internal Scan and/or Medium Impact)</w:t>
      </w:r>
    </w:p>
    <w:p w14:paraId="609088F2" w14:textId="1F18A22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3. </w:t>
      </w:r>
      <w:r w:rsidR="00F53E9A" w:rsidRPr="00F53E9A">
        <w:rPr>
          <w:rFonts w:eastAsia="Times New Roman"/>
          <w:color w:val="333333"/>
          <w:lang w:bidi="ar-SA"/>
        </w:rPr>
        <w:t>Unauthorized Access to Read and Write Part of Sensitive Data of a User</w:t>
      </w:r>
    </w:p>
    <w:p w14:paraId="23E291AB" w14:textId="39C923D7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4. </w:t>
      </w:r>
      <w:r w:rsidR="00F53E9A" w:rsidRPr="00F53E9A">
        <w:rPr>
          <w:rFonts w:eastAsia="Times New Roman"/>
          <w:color w:val="333333"/>
          <w:lang w:bidi="ar-SA"/>
        </w:rPr>
        <w:t xml:space="preserve">OAuth </w:t>
      </w:r>
      <w:r w:rsidR="00587B70" w:rsidRPr="00F53E9A">
        <w:rPr>
          <w:rFonts w:eastAsia="Times New Roman"/>
          <w:color w:val="333333"/>
          <w:lang w:bidi="ar-SA"/>
        </w:rPr>
        <w:t>mis usable</w:t>
      </w:r>
      <w:r w:rsidR="00F53E9A" w:rsidRPr="00F53E9A">
        <w:rPr>
          <w:rFonts w:eastAsia="Times New Roman"/>
          <w:color w:val="333333"/>
          <w:lang w:bidi="ar-SA"/>
        </w:rPr>
        <w:t xml:space="preserve"> misconfiguration</w:t>
      </w:r>
    </w:p>
    <w:p w14:paraId="45FB1A39" w14:textId="2DB8057C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5. </w:t>
      </w:r>
      <w:r w:rsidR="00F53E9A" w:rsidRPr="00F53E9A">
        <w:rPr>
          <w:rFonts w:eastAsia="Times New Roman"/>
          <w:color w:val="333333"/>
          <w:lang w:bidi="ar-SA"/>
        </w:rPr>
        <w:t>CRLF Injection</w:t>
      </w:r>
    </w:p>
    <w:p w14:paraId="4D29D306" w14:textId="1BEE769D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6. </w:t>
      </w:r>
      <w:r w:rsidR="00F53E9A" w:rsidRPr="00F53E9A">
        <w:rPr>
          <w:rFonts w:eastAsia="Times New Roman"/>
          <w:color w:val="333333"/>
          <w:lang w:bidi="ar-SA"/>
        </w:rPr>
        <w:t>Unauthorized Access to Services (API / Endpoints)</w:t>
      </w:r>
    </w:p>
    <w:p w14:paraId="5891709C" w14:textId="74F02CF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7. </w:t>
      </w:r>
      <w:r w:rsidR="00F53E9A" w:rsidRPr="00F53E9A">
        <w:rPr>
          <w:rFonts w:eastAsia="Times New Roman"/>
          <w:color w:val="333333"/>
          <w:lang w:bidi="ar-SA"/>
        </w:rPr>
        <w:t>DOM based XSS</w:t>
      </w:r>
    </w:p>
    <w:p w14:paraId="5E99EBEF" w14:textId="74E7F98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8. </w:t>
      </w:r>
      <w:r w:rsidR="00F53E9A" w:rsidRPr="00F53E9A">
        <w:rPr>
          <w:rFonts w:eastAsia="Times New Roman"/>
          <w:color w:val="333333"/>
          <w:lang w:bidi="ar-SA"/>
        </w:rPr>
        <w:t>Mis</w:t>
      </w:r>
      <w:r w:rsidR="005F02BF">
        <w:rPr>
          <w:rFonts w:eastAsia="Times New Roman"/>
          <w:color w:val="333333"/>
          <w:lang w:bidi="ar-SA"/>
        </w:rPr>
        <w:t xml:space="preserve"> </w:t>
      </w:r>
      <w:r w:rsidR="00F53E9A" w:rsidRPr="00F53E9A">
        <w:rPr>
          <w:rFonts w:eastAsia="Times New Roman"/>
          <w:color w:val="333333"/>
          <w:lang w:bidi="ar-SA"/>
        </w:rPr>
        <w:t>usable misconfiguration of CAPTCHA implementation</w:t>
      </w:r>
    </w:p>
    <w:p w14:paraId="51FD12CE" w14:textId="4ADB2A52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9. </w:t>
      </w:r>
      <w:r w:rsidR="00F53E9A" w:rsidRPr="00F53E9A">
        <w:rPr>
          <w:rFonts w:eastAsia="Times New Roman"/>
          <w:color w:val="333333"/>
          <w:lang w:bidi="ar-SA"/>
        </w:rPr>
        <w:t>Delete a user Account</w:t>
      </w:r>
    </w:p>
    <w:p w14:paraId="74C740A6" w14:textId="7930A595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10. </w:t>
      </w:r>
      <w:r w:rsidR="00F53E9A" w:rsidRPr="00F53E9A">
        <w:rPr>
          <w:rFonts w:eastAsia="Times New Roman"/>
          <w:color w:val="333333"/>
          <w:lang w:bidi="ar-SA"/>
        </w:rPr>
        <w:t>State Changing CSRF</w:t>
      </w:r>
    </w:p>
    <w:p w14:paraId="1B081C04" w14:textId="1814C948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11. </w:t>
      </w:r>
      <w:r w:rsidR="00F53E9A" w:rsidRPr="00F53E9A">
        <w:rPr>
          <w:rFonts w:eastAsia="Times New Roman"/>
          <w:color w:val="333333"/>
          <w:lang w:bidi="ar-SA"/>
        </w:rPr>
        <w:t xml:space="preserve">Source Code Disclosure of </w:t>
      </w:r>
      <w:r w:rsidR="00542171">
        <w:rPr>
          <w:rFonts w:eastAsia="Times New Roman"/>
          <w:color w:val="333333"/>
          <w:lang w:bidi="ar-SA"/>
        </w:rPr>
        <w:t>Jibres</w:t>
      </w:r>
      <w:r w:rsidR="00F53E9A" w:rsidRPr="00F53E9A">
        <w:rPr>
          <w:rFonts w:eastAsia="Times New Roman"/>
          <w:color w:val="333333"/>
          <w:lang w:bidi="ar-SA"/>
        </w:rPr>
        <w:t xml:space="preserve"> websites</w:t>
      </w:r>
    </w:p>
    <w:p w14:paraId="212774BC" w14:textId="79D69DA5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12. </w:t>
      </w:r>
      <w:r w:rsidR="00F53E9A" w:rsidRPr="00F53E9A">
        <w:rPr>
          <w:rFonts w:eastAsia="Times New Roman"/>
          <w:color w:val="333333"/>
          <w:lang w:bidi="ar-SA"/>
        </w:rPr>
        <w:t>Insecure Direct Object Reference</w:t>
      </w:r>
    </w:p>
    <w:p w14:paraId="01B61B61" w14:textId="47D2C0EF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13. </w:t>
      </w:r>
      <w:r w:rsidR="00F53E9A" w:rsidRPr="00F53E9A">
        <w:rPr>
          <w:rFonts w:eastAsia="Times New Roman"/>
          <w:color w:val="333333"/>
          <w:lang w:bidi="ar-SA"/>
        </w:rPr>
        <w:t>Reflected XSS</w:t>
      </w:r>
    </w:p>
    <w:p w14:paraId="42450BDD" w14:textId="4B61A168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14. </w:t>
      </w:r>
      <w:r w:rsidR="00F53E9A" w:rsidRPr="00F53E9A">
        <w:rPr>
          <w:rFonts w:eastAsia="Times New Roman"/>
          <w:color w:val="333333"/>
          <w:lang w:bidi="ar-SA"/>
        </w:rPr>
        <w:t>Second Factor Authentication (2FA) Bypass</w:t>
      </w:r>
    </w:p>
    <w:p w14:paraId="6DE4FCE5" w14:textId="075BD7FD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15. </w:t>
      </w:r>
      <w:r w:rsidR="00F53E9A" w:rsidRPr="00F53E9A">
        <w:rPr>
          <w:rFonts w:eastAsia="Times New Roman"/>
          <w:color w:val="333333"/>
          <w:lang w:bidi="ar-SA"/>
        </w:rPr>
        <w:t>Authorization Bypass</w:t>
      </w:r>
    </w:p>
    <w:p w14:paraId="04C6C558" w14:textId="02E9BFFA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16. </w:t>
      </w:r>
      <w:r w:rsidR="00F53E9A" w:rsidRPr="00F53E9A">
        <w:rPr>
          <w:rFonts w:eastAsia="Times New Roman"/>
          <w:color w:val="333333"/>
          <w:lang w:bidi="ar-SA"/>
        </w:rPr>
        <w:t>Default credentials</w:t>
      </w:r>
    </w:p>
    <w:p w14:paraId="588D8707" w14:textId="7F3A9C61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17. </w:t>
      </w:r>
      <w:r w:rsidR="00F53E9A" w:rsidRPr="00F53E9A">
        <w:rPr>
          <w:rFonts w:eastAsia="Times New Roman"/>
          <w:color w:val="333333"/>
          <w:lang w:bidi="ar-SA"/>
        </w:rPr>
        <w:t>DoS (High Impact and/or Medium Difficulty)</w:t>
      </w:r>
    </w:p>
    <w:p w14:paraId="4881EB03" w14:textId="15A81D1B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18. </w:t>
      </w:r>
      <w:r w:rsidR="00F53E9A" w:rsidRPr="00F53E9A">
        <w:rPr>
          <w:rFonts w:eastAsia="Times New Roman"/>
          <w:color w:val="333333"/>
          <w:lang w:bidi="ar-SA"/>
        </w:rPr>
        <w:t>Sensitive Data Exposure</w:t>
      </w:r>
    </w:p>
    <w:p w14:paraId="3B21B944" w14:textId="32CBBA2B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19. </w:t>
      </w:r>
      <w:r w:rsidR="00F53E9A" w:rsidRPr="00F53E9A">
        <w:rPr>
          <w:rFonts w:eastAsia="Times New Roman"/>
          <w:color w:val="333333"/>
          <w:lang w:bidi="ar-SA"/>
        </w:rPr>
        <w:t>Server-Side Request Forgery</w:t>
      </w:r>
    </w:p>
    <w:p w14:paraId="17CD441E" w14:textId="10BEA27F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20. </w:t>
      </w:r>
      <w:r w:rsidR="00F53E9A" w:rsidRPr="00F53E9A">
        <w:rPr>
          <w:rFonts w:eastAsia="Times New Roman"/>
          <w:color w:val="333333"/>
          <w:lang w:bidi="ar-SA"/>
        </w:rPr>
        <w:t>Session Fixation (Remote Attack Vector)</w:t>
      </w:r>
    </w:p>
    <w:p w14:paraId="38BAE148" w14:textId="25D557C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21. </w:t>
      </w:r>
      <w:r w:rsidR="00F53E9A" w:rsidRPr="00F53E9A">
        <w:rPr>
          <w:rFonts w:eastAsia="Times New Roman"/>
          <w:color w:val="333333"/>
          <w:lang w:bidi="ar-SA"/>
        </w:rPr>
        <w:t>Mass User Enumeration</w:t>
      </w:r>
    </w:p>
    <w:p w14:paraId="74614B57" w14:textId="07D02110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22. </w:t>
      </w:r>
      <w:r w:rsidR="00F53E9A" w:rsidRPr="00F53E9A">
        <w:rPr>
          <w:rFonts w:eastAsia="Times New Roman"/>
          <w:color w:val="333333"/>
          <w:lang w:bidi="ar-SA"/>
        </w:rPr>
        <w:t>iframe Injection</w:t>
      </w:r>
    </w:p>
    <w:p w14:paraId="53942DAF" w14:textId="696A46DD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23. </w:t>
      </w:r>
      <w:r w:rsidR="00F53E9A" w:rsidRPr="00F53E9A">
        <w:rPr>
          <w:rFonts w:eastAsia="Times New Roman"/>
          <w:color w:val="333333"/>
          <w:lang w:bidi="ar-SA"/>
        </w:rPr>
        <w:t>Clickjacking (Sensitive Click-Based Action)</w:t>
      </w:r>
    </w:p>
    <w:p w14:paraId="76A96DC2" w14:textId="6BC8D4DB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24. </w:t>
      </w:r>
      <w:r w:rsidR="00F53E9A" w:rsidRPr="00F53E9A">
        <w:rPr>
          <w:rFonts w:eastAsia="Times New Roman"/>
          <w:color w:val="333333"/>
          <w:lang w:bidi="ar-SA"/>
        </w:rPr>
        <w:t>Account Takeover by User Interaction</w:t>
      </w:r>
    </w:p>
    <w:p w14:paraId="5CE4ADDA" w14:textId="76B35586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25. </w:t>
      </w:r>
      <w:r w:rsidR="00F53E9A" w:rsidRPr="00F53E9A">
        <w:rPr>
          <w:rFonts w:eastAsia="Times New Roman"/>
          <w:color w:val="333333"/>
          <w:lang w:bidi="ar-SA"/>
        </w:rPr>
        <w:t>Blind XSS</w:t>
      </w:r>
    </w:p>
    <w:p w14:paraId="4BEE6022" w14:textId="7492E8B2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26. </w:t>
      </w:r>
      <w:r w:rsidR="00F53E9A" w:rsidRPr="00F53E9A">
        <w:rPr>
          <w:rFonts w:eastAsia="Times New Roman"/>
          <w:color w:val="333333"/>
          <w:lang w:bidi="ar-SA"/>
        </w:rPr>
        <w:t>Stored XSS</w:t>
      </w:r>
    </w:p>
    <w:p w14:paraId="12EACD53" w14:textId="6DBF0019" w:rsidR="00F53E9A" w:rsidRP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</w:rPr>
        <w:t xml:space="preserve">27. </w:t>
      </w:r>
      <w:r w:rsidR="00F53E9A" w:rsidRPr="00F53E9A">
        <w:rPr>
          <w:rFonts w:eastAsia="Times New Roman"/>
          <w:color w:val="333333"/>
          <w:lang w:bidi="ar-SA"/>
        </w:rPr>
        <w:t>Excessively Privileged User / DBA</w:t>
      </w:r>
    </w:p>
    <w:p w14:paraId="54D39BE1" w14:textId="62D057A3" w:rsidR="00F53E9A" w:rsidRDefault="0084616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/>
          <w:color w:val="333333"/>
        </w:rPr>
        <w:t xml:space="preserve">28. </w:t>
      </w:r>
      <w:r w:rsidR="00F53E9A" w:rsidRPr="00F53E9A">
        <w:rPr>
          <w:rFonts w:eastAsia="Times New Roman"/>
          <w:color w:val="333333"/>
          <w:lang w:bidi="ar-SA"/>
        </w:rPr>
        <w:t xml:space="preserve">Sensitive Data Exposure </w:t>
      </w:r>
      <w:r w:rsidR="007D414D">
        <w:rPr>
          <w:rFonts w:eastAsia="Times New Roman"/>
          <w:color w:val="333333"/>
          <w:lang w:bidi="ar-SA"/>
        </w:rPr>
        <w:t>of s</w:t>
      </w:r>
      <w:r w:rsidR="00F53E9A" w:rsidRPr="00F53E9A">
        <w:rPr>
          <w:rFonts w:eastAsia="Times New Roman"/>
          <w:color w:val="333333"/>
          <w:lang w:bidi="ar-SA"/>
        </w:rPr>
        <w:t>ome users</w:t>
      </w:r>
    </w:p>
    <w:p w14:paraId="4D72104F" w14:textId="683FF785" w:rsidR="00793B84" w:rsidRDefault="00793B84" w:rsidP="00793B84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79078A0C" w14:textId="3147DB4E" w:rsidR="008472BF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2CB51D5F" w14:textId="77777777" w:rsidR="008472BF" w:rsidRDefault="008472BF" w:rsidP="008472BF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23C58186" w14:textId="6E7E4EF2" w:rsidR="001222F3" w:rsidRDefault="00D46B0C" w:rsidP="001222F3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>---</w:t>
      </w:r>
    </w:p>
    <w:p w14:paraId="5ED0BED5" w14:textId="0C6CFD29" w:rsidR="00793B84" w:rsidRPr="00F53E9A" w:rsidRDefault="00846167" w:rsidP="00793B84">
      <w:pPr>
        <w:pStyle w:val="Heading2"/>
        <w:rPr>
          <w:rtl/>
        </w:rPr>
      </w:pPr>
      <w:r>
        <w:t>#</w:t>
      </w:r>
      <w:r w:rsidR="000A2508">
        <w:rPr>
          <w:rFonts w:hint="cs"/>
          <w:rtl/>
        </w:rPr>
        <w:t xml:space="preserve"> </w:t>
      </w:r>
      <w:r w:rsidR="00793B84">
        <w:rPr>
          <w:rFonts w:hint="cs"/>
          <w:rtl/>
        </w:rPr>
        <w:t>سطح پایین</w:t>
      </w:r>
    </w:p>
    <w:p w14:paraId="3F99170E" w14:textId="77777777" w:rsidR="00846167" w:rsidRDefault="00846167" w:rsidP="00846167">
      <w:pPr>
        <w:rPr>
          <w:color w:val="333333"/>
        </w:rPr>
      </w:pPr>
    </w:p>
    <w:p w14:paraId="327AB115" w14:textId="6F1642FC" w:rsidR="008C0B3D" w:rsidRDefault="008C0B3D" w:rsidP="00846167">
      <w:pPr>
        <w:rPr>
          <w:color w:val="333333"/>
        </w:rPr>
      </w:pPr>
      <w:r w:rsidRPr="008C0B3D">
        <w:rPr>
          <w:color w:val="333333"/>
          <w:rtl/>
        </w:rPr>
        <w:t>مسائل مربوط به شدت کم به شکل معمول به مهاجم اجازه 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دهند</w:t>
      </w:r>
      <w:r w:rsidRPr="008C0B3D">
        <w:rPr>
          <w:color w:val="333333"/>
          <w:rtl/>
        </w:rPr>
        <w:t xml:space="preserve"> تا به بخش به شدت محدود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از داده‌ها دسترس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پ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دا</w:t>
      </w:r>
      <w:r w:rsidRPr="008C0B3D">
        <w:rPr>
          <w:color w:val="333333"/>
          <w:rtl/>
        </w:rPr>
        <w:t xml:space="preserve"> کند. در 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ن</w:t>
      </w:r>
      <w:r w:rsidRPr="008C0B3D">
        <w:rPr>
          <w:color w:val="333333"/>
          <w:rtl/>
        </w:rPr>
        <w:t xml:space="preserve"> سطح معمولا چگونگ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رفتار 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ک</w:t>
      </w:r>
      <w:r w:rsidRPr="008C0B3D">
        <w:rPr>
          <w:color w:val="333333"/>
          <w:rtl/>
        </w:rPr>
        <w:t xml:space="preserve"> بخش نقض شده و خارج از انتظار عمل 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کند،</w:t>
      </w:r>
      <w:r w:rsidRPr="008C0B3D">
        <w:rPr>
          <w:color w:val="333333"/>
          <w:rtl/>
        </w:rPr>
        <w:t xml:space="preserve"> اما 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ن</w:t>
      </w:r>
      <w:r w:rsidRPr="008C0B3D">
        <w:rPr>
          <w:color w:val="333333"/>
          <w:rtl/>
        </w:rPr>
        <w:t xml:space="preserve"> امر تقر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با</w:t>
      </w:r>
      <w:r w:rsidRPr="008C0B3D">
        <w:rPr>
          <w:color w:val="333333"/>
          <w:rtl/>
        </w:rPr>
        <w:t xml:space="preserve"> امکان افزا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ش</w:t>
      </w:r>
      <w:r w:rsidRPr="008C0B3D">
        <w:rPr>
          <w:color w:val="333333"/>
          <w:rtl/>
        </w:rPr>
        <w:t xml:space="preserve"> دسترس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ا</w:t>
      </w:r>
      <w:r w:rsidRPr="008C0B3D">
        <w:rPr>
          <w:color w:val="333333"/>
          <w:rtl/>
        </w:rPr>
        <w:t xml:space="preserve"> توانا</w:t>
      </w:r>
      <w:r w:rsidRPr="008C0B3D">
        <w:rPr>
          <w:rFonts w:hint="cs"/>
          <w:color w:val="333333"/>
          <w:rtl/>
        </w:rPr>
        <w:t>یی</w:t>
      </w:r>
      <w:r w:rsidRPr="008C0B3D">
        <w:rPr>
          <w:color w:val="333333"/>
          <w:rtl/>
        </w:rPr>
        <w:t xml:space="preserve"> برا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رفتار ناخواسته ر</w:t>
      </w:r>
      <w:r w:rsidRPr="008C0B3D">
        <w:rPr>
          <w:rFonts w:hint="eastAsia"/>
          <w:color w:val="333333"/>
          <w:rtl/>
        </w:rPr>
        <w:t>ا</w:t>
      </w:r>
      <w:r w:rsidRPr="008C0B3D">
        <w:rPr>
          <w:color w:val="333333"/>
          <w:rtl/>
        </w:rPr>
        <w:t xml:space="preserve"> برا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مهاجم فراهم نم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کند</w:t>
      </w:r>
      <w:r w:rsidRPr="008C0B3D">
        <w:rPr>
          <w:color w:val="333333"/>
          <w:rtl/>
        </w:rPr>
        <w:t>.</w:t>
      </w:r>
    </w:p>
    <w:p w14:paraId="4414A1A7" w14:textId="77777777" w:rsidR="00846167" w:rsidRDefault="00846167" w:rsidP="00846167">
      <w:pPr>
        <w:rPr>
          <w:color w:val="333333"/>
          <w:rtl/>
        </w:rPr>
      </w:pPr>
    </w:p>
    <w:p w14:paraId="3C0095F0" w14:textId="3C1FFEB1" w:rsidR="007857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1. </w:t>
      </w:r>
      <w:r w:rsidR="00554539" w:rsidRPr="00D33345">
        <w:rPr>
          <w:color w:val="333333"/>
        </w:rPr>
        <w:t>Logical bug</w:t>
      </w:r>
    </w:p>
    <w:p w14:paraId="134B01C2" w14:textId="48AE1B1A" w:rsidR="00554539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2. </w:t>
      </w:r>
      <w:r w:rsidR="00554539" w:rsidRPr="00D33345">
        <w:rPr>
          <w:color w:val="333333"/>
        </w:rPr>
        <w:t>Open redirect</w:t>
      </w:r>
    </w:p>
    <w:p w14:paraId="49E79C4E" w14:textId="0981EAAE" w:rsidR="00AB6E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3. </w:t>
      </w:r>
      <w:r w:rsidR="00AB6EAD" w:rsidRPr="00D33345">
        <w:rPr>
          <w:color w:val="333333"/>
        </w:rPr>
        <w:t>Rate limit</w:t>
      </w:r>
      <w:r w:rsidR="005F2178">
        <w:rPr>
          <w:color w:val="333333"/>
        </w:rPr>
        <w:t xml:space="preserve"> takeover</w:t>
      </w:r>
    </w:p>
    <w:p w14:paraId="2547BF8B" w14:textId="287FB926" w:rsidR="00AB6E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4. </w:t>
      </w:r>
      <w:r w:rsidR="00AB6EAD" w:rsidRPr="00D33345">
        <w:rPr>
          <w:color w:val="333333"/>
        </w:rPr>
        <w:t>Inject from Editor</w:t>
      </w:r>
    </w:p>
    <w:p w14:paraId="0BE60EB0" w14:textId="7323ED34" w:rsidR="00AB6EAD" w:rsidRDefault="00D33345" w:rsidP="008C0B3D">
      <w:pPr>
        <w:bidi w:val="0"/>
        <w:rPr>
          <w:color w:val="333333"/>
          <w:rtl/>
        </w:rPr>
      </w:pPr>
      <w:r>
        <w:rPr>
          <w:color w:val="333333"/>
        </w:rPr>
        <w:t xml:space="preserve">5. </w:t>
      </w:r>
      <w:r w:rsidR="00AB6EAD" w:rsidRPr="00D33345">
        <w:rPr>
          <w:color w:val="333333"/>
        </w:rPr>
        <w:t>HTML injection</w:t>
      </w:r>
    </w:p>
    <w:p w14:paraId="444FE0DF" w14:textId="77352BCC" w:rsidR="00824A3B" w:rsidRDefault="00824A3B" w:rsidP="008C0B3D">
      <w:pPr>
        <w:bidi w:val="0"/>
        <w:rPr>
          <w:color w:val="333333"/>
        </w:rPr>
      </w:pPr>
      <w:r>
        <w:rPr>
          <w:color w:val="333333"/>
        </w:rPr>
        <w:t>6. Security tips</w:t>
      </w:r>
    </w:p>
    <w:p w14:paraId="2B3A48EE" w14:textId="74EECD75" w:rsidR="00586D34" w:rsidRDefault="005F2178" w:rsidP="009F0B03">
      <w:pPr>
        <w:bidi w:val="0"/>
        <w:rPr>
          <w:color w:val="333333"/>
        </w:rPr>
      </w:pPr>
      <w:r>
        <w:rPr>
          <w:color w:val="333333"/>
        </w:rPr>
        <w:t>7. IP Block takeover</w:t>
      </w:r>
    </w:p>
    <w:p w14:paraId="084D09CD" w14:textId="7CF8F998" w:rsidR="009F0B03" w:rsidRPr="00D33345" w:rsidRDefault="009F0B03" w:rsidP="009F0B03">
      <w:pPr>
        <w:bidi w:val="0"/>
        <w:rPr>
          <w:color w:val="333333"/>
        </w:rPr>
      </w:pPr>
      <w:r>
        <w:rPr>
          <w:color w:val="333333"/>
        </w:rPr>
        <w:t>8. Find Server IP</w:t>
      </w:r>
    </w:p>
    <w:p w14:paraId="36DB1A56" w14:textId="60C3FDBF" w:rsidR="00554539" w:rsidRPr="00554539" w:rsidRDefault="00554539" w:rsidP="00554539">
      <w:pPr>
        <w:pStyle w:val="ListParagraph"/>
        <w:bidi w:val="0"/>
        <w:rPr>
          <w:color w:val="333333"/>
        </w:rPr>
      </w:pPr>
    </w:p>
    <w:p w14:paraId="5660883A" w14:textId="589089BA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40925726" w14:textId="3D2BC0E9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t>آسیب‌پذیری‌های غیر قابل قبول</w:t>
      </w:r>
    </w:p>
    <w:p w14:paraId="574B3171" w14:textId="77777777" w:rsidR="00A67C91" w:rsidRDefault="00A67C91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lang w:bidi="fa-IR"/>
        </w:rPr>
      </w:pPr>
    </w:p>
    <w:p w14:paraId="14BDFD5D" w14:textId="18FCA374" w:rsidR="00A13D79" w:rsidRDefault="00486FFF" w:rsidP="00A67C9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1.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به تعامل با کاربر ن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از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داشته باشد شامل حملات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Phishing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و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...</w:t>
      </w:r>
    </w:p>
    <w:p w14:paraId="394F27FA" w14:textId="4874FAAA" w:rsid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2.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قبلاً توسط 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متخصص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گزارش شده باشد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7A552A0C" w14:textId="6F702BDD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3.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در دامنه ها و آدرس 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از محدوده‌ مجاز هدف باشد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61A6B81" w14:textId="0B4A3702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4.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گزارش‌ها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ارائه شده توسط اسکنر‌ها و 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ابزار‌ها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اتومات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بدون ارا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اکسپلو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3FD38842" w14:textId="430E7CC5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5.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نشت اطلاعات سرور و پ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کربند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نادرست آن، مثل نسخه و نوع وب سرور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125C7BB7" w14:textId="45689AEA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6.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SSL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و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Best Practice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آن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3320587" w14:textId="75BAEF2B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7.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مرورگرها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قد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E0D1F1A" w14:textId="530031BA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8.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حملات ف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2760E921" w14:textId="39AEEC29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9.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Clickjacking.</w:t>
      </w:r>
    </w:p>
    <w:p w14:paraId="5EB116ED" w14:textId="5DA8549C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10.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self*.</w:t>
      </w:r>
    </w:p>
    <w:p w14:paraId="2A2C341C" w14:textId="6CA7F0B3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11.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حملات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Brute Force </w:t>
      </w:r>
    </w:p>
    <w:p w14:paraId="02649D2C" w14:textId="27ED625E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12.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حملات مهندس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Phishing.</w:t>
      </w:r>
    </w:p>
    <w:p w14:paraId="1A02C65B" w14:textId="7D70408F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13. ح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ملات از كار انداز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(DoS/DDoS).</w:t>
      </w:r>
    </w:p>
    <w:p w14:paraId="0F59275E" w14:textId="484E55D7" w:rsidR="00A13D79" w:rsidRPr="00A13D79" w:rsidRDefault="00486FFF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14. م</w:t>
      </w:r>
      <w:r w:rsidR="00B96709">
        <w:rPr>
          <w:rFonts w:ascii="IRANSans" w:hAnsi="IRANSans" w:cs="IRANSans" w:hint="cs"/>
          <w:color w:val="333333"/>
          <w:sz w:val="22"/>
          <w:szCs w:val="22"/>
          <w:rtl/>
        </w:rPr>
        <w:t xml:space="preserve">وارد 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Best Practice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ها، شامل حداقل طول كلمات عبور و 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ره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52A33AD" w14:textId="6ACC03BE" w:rsidR="00A13D79" w:rsidRPr="00A13D79" w:rsidRDefault="00DD691C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15. 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امه نگار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الکترون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جعل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 xml:space="preserve"> (E-mail spoofing).</w:t>
      </w:r>
    </w:p>
    <w:p w14:paraId="5DA09CA4" w14:textId="799A7D3B" w:rsidR="00A13D79" w:rsidRPr="00A13D79" w:rsidRDefault="00DD691C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16.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گزارش پا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بودن ورژن کتابخانه‌ها و نرم افزار‌ها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به کار برده شده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529476FF" w14:textId="0EF50564" w:rsidR="00A13D79" w:rsidRDefault="00DD691C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17. ه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ر مورد مربوط به بدست آوردن نام‌ها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کاربر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با استفاده از (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Account/e-mail enumeration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).</w:t>
      </w:r>
    </w:p>
    <w:p w14:paraId="2B2D1AB8" w14:textId="43E608D1" w:rsidR="002E399A" w:rsidRPr="002E399A" w:rsidRDefault="00DD691C" w:rsidP="002E399A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18. </w:t>
      </w:r>
      <w:r w:rsidR="002E399A" w:rsidRPr="002E399A">
        <w:rPr>
          <w:rFonts w:eastAsia="Times New Roman"/>
          <w:color w:val="333333"/>
          <w:rtl/>
          <w:lang w:bidi="ar-SA"/>
        </w:rPr>
        <w:t>آسیب‌پذیری‌هایی مربوط به دیکامپایل کردن</w:t>
      </w:r>
      <w:r w:rsidR="002E399A" w:rsidRPr="002E399A">
        <w:rPr>
          <w:rFonts w:eastAsia="Times New Roman"/>
          <w:color w:val="333333"/>
          <w:lang w:bidi="ar-SA"/>
        </w:rPr>
        <w:t xml:space="preserve"> (decompile) </w:t>
      </w:r>
      <w:r w:rsidR="002E399A" w:rsidRPr="002E399A">
        <w:rPr>
          <w:rFonts w:eastAsia="Times New Roman"/>
          <w:color w:val="333333"/>
          <w:rtl/>
          <w:lang w:bidi="ar-SA"/>
        </w:rPr>
        <w:t>فایل برنامه</w:t>
      </w:r>
      <w:r w:rsidR="002E399A" w:rsidRPr="002E399A">
        <w:rPr>
          <w:rFonts w:eastAsia="Times New Roman"/>
          <w:color w:val="333333"/>
          <w:lang w:bidi="ar-SA"/>
        </w:rPr>
        <w:t>.</w:t>
      </w:r>
    </w:p>
    <w:p w14:paraId="7C66C73A" w14:textId="59BBD34B" w:rsidR="002E399A" w:rsidRDefault="00DD691C" w:rsidP="002E399A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19. </w:t>
      </w:r>
      <w:r w:rsidR="002E399A" w:rsidRPr="002E399A">
        <w:rPr>
          <w:rFonts w:eastAsia="Times New Roman"/>
          <w:color w:val="333333"/>
          <w:rtl/>
          <w:lang w:bidi="ar-SA"/>
        </w:rPr>
        <w:t>آسیب‌پذیری‌هایی که تاثیر آن تنها بر سمت دستگاه کاربر</w:t>
      </w:r>
      <w:r w:rsidR="002E399A" w:rsidRPr="002E399A">
        <w:rPr>
          <w:rFonts w:eastAsia="Times New Roman"/>
          <w:color w:val="333333"/>
          <w:lang w:bidi="ar-SA"/>
        </w:rPr>
        <w:t xml:space="preserve"> (Client) </w:t>
      </w:r>
      <w:r w:rsidR="002E399A" w:rsidRPr="002E399A">
        <w:rPr>
          <w:rFonts w:eastAsia="Times New Roman"/>
          <w:color w:val="333333"/>
          <w:rtl/>
          <w:lang w:bidi="ar-SA"/>
        </w:rPr>
        <w:t>باشد</w:t>
      </w:r>
      <w:r w:rsidR="002E399A" w:rsidRPr="002E399A">
        <w:rPr>
          <w:rFonts w:eastAsia="Times New Roman"/>
          <w:color w:val="333333"/>
          <w:lang w:bidi="ar-SA"/>
        </w:rPr>
        <w:t>.</w:t>
      </w:r>
    </w:p>
    <w:p w14:paraId="0838BD62" w14:textId="6EB4F1AF" w:rsidR="00360491" w:rsidRPr="00360491" w:rsidRDefault="00DD691C" w:rsidP="0036049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20. </w:t>
      </w:r>
      <w:r w:rsidR="00360491" w:rsidRPr="00360491">
        <w:rPr>
          <w:rFonts w:eastAsia="Times New Roman"/>
          <w:color w:val="333333"/>
          <w:rtl/>
          <w:lang w:bidi="ar-SA"/>
        </w:rPr>
        <w:t>آسیب‌پذیری‌های مربوط به</w:t>
      </w:r>
      <w:r w:rsidR="00360491" w:rsidRPr="00360491">
        <w:rPr>
          <w:rFonts w:eastAsia="Times New Roman"/>
          <w:color w:val="333333"/>
          <w:lang w:bidi="ar-SA"/>
        </w:rPr>
        <w:t xml:space="preserve"> Captcha.</w:t>
      </w:r>
    </w:p>
    <w:p w14:paraId="0D3061D4" w14:textId="6CFA81D2" w:rsidR="00674ED1" w:rsidRP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21.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Denial of service or rate limiting issues.</w:t>
      </w:r>
    </w:p>
    <w:p w14:paraId="1425A7DB" w14:textId="58E8C2E4" w:rsidR="00674ED1" w:rsidRP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22.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Email validation not enforced.</w:t>
      </w:r>
    </w:p>
    <w:p w14:paraId="03A54BFD" w14:textId="4CD29063" w:rsidR="00674ED1" w:rsidRP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23.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...SSL/TLS Issues such as: BEAST, BREACH, SSL insecure cipher suites enabled.</w:t>
      </w:r>
    </w:p>
    <w:p w14:paraId="7760CAB3" w14:textId="635369B4" w:rsidR="00674ED1" w:rsidRP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24.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Cookie valid after password change/reset.</w:t>
      </w:r>
    </w:p>
    <w:p w14:paraId="574D3228" w14:textId="61F10AF1" w:rsidR="00674ED1" w:rsidRDefault="00DD691C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25. </w:t>
      </w:r>
      <w:r w:rsidR="00674ED1"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="00674ED1" w:rsidRPr="00674ED1">
        <w:rPr>
          <w:rFonts w:eastAsia="Times New Roman"/>
          <w:color w:val="333333"/>
          <w:lang w:bidi="ar-SA"/>
        </w:rPr>
        <w:t xml:space="preserve"> Domain authentication.</w:t>
      </w:r>
    </w:p>
    <w:p w14:paraId="63B64F2F" w14:textId="3EEC9960" w:rsidR="00647E8F" w:rsidRPr="00647E8F" w:rsidRDefault="00DD691C" w:rsidP="00647E8F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26. </w:t>
      </w:r>
      <w:r w:rsidR="00647E8F" w:rsidRPr="00647E8F">
        <w:rPr>
          <w:rFonts w:eastAsia="Times New Roman"/>
          <w:color w:val="333333"/>
          <w:rtl/>
          <w:lang w:bidi="ar-SA"/>
        </w:rPr>
        <w:t>گزارش پایین بودن ورژن کتابخانه‌ها و نرم افزار‌های به کار برده شده</w:t>
      </w:r>
      <w:r w:rsidR="00647E8F" w:rsidRPr="00647E8F">
        <w:rPr>
          <w:rFonts w:eastAsia="Times New Roman"/>
          <w:color w:val="333333"/>
          <w:lang w:bidi="ar-SA"/>
        </w:rPr>
        <w:t>.</w:t>
      </w:r>
    </w:p>
    <w:p w14:paraId="64089883" w14:textId="6D794E27" w:rsidR="00647E8F" w:rsidRPr="00647E8F" w:rsidRDefault="00DD691C" w:rsidP="00647E8F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 xml:space="preserve">27. </w:t>
      </w:r>
      <w:r w:rsidR="00647E8F" w:rsidRPr="00647E8F">
        <w:rPr>
          <w:rFonts w:eastAsia="Times New Roman"/>
          <w:color w:val="333333"/>
          <w:rtl/>
          <w:lang w:bidi="ar-SA"/>
        </w:rPr>
        <w:t>هر مورد مربوط به بدست آوردن نام‌های کاربری با استفاده از</w:t>
      </w:r>
      <w:r w:rsidR="00647E8F" w:rsidRPr="00647E8F">
        <w:rPr>
          <w:rFonts w:eastAsia="Times New Roman"/>
          <w:color w:val="333333"/>
          <w:lang w:bidi="ar-SA"/>
        </w:rPr>
        <w:t xml:space="preserve"> (Account/e-mail enumeration).</w:t>
      </w:r>
    </w:p>
    <w:p w14:paraId="77F06CEA" w14:textId="4538A81A" w:rsidR="008F10E7" w:rsidRPr="008F10E7" w:rsidRDefault="00DD691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28. </w:t>
      </w:r>
      <w:r w:rsidR="008F10E7" w:rsidRPr="008F10E7">
        <w:rPr>
          <w:rFonts w:eastAsia="Times New Roman"/>
          <w:color w:val="333333"/>
          <w:lang w:bidi="ar-SA"/>
        </w:rPr>
        <w:t>Missing Certification Authority Authorization (CAA) Record</w:t>
      </w:r>
    </w:p>
    <w:p w14:paraId="5D8F5035" w14:textId="07950BAB" w:rsidR="008F10E7" w:rsidRPr="008F10E7" w:rsidRDefault="00DD691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29. </w:t>
      </w:r>
      <w:r w:rsidR="008F10E7" w:rsidRPr="008F10E7">
        <w:rPr>
          <w:rFonts w:eastAsia="Times New Roman"/>
          <w:color w:val="333333"/>
          <w:lang w:bidi="ar-SA"/>
        </w:rPr>
        <w:t>Public Admin Login Page</w:t>
      </w:r>
    </w:p>
    <w:p w14:paraId="5E04DD30" w14:textId="12CAEEB2" w:rsidR="008F10E7" w:rsidRPr="008F10E7" w:rsidRDefault="00DD691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30. </w:t>
      </w:r>
      <w:r w:rsidR="008F10E7" w:rsidRPr="008F10E7">
        <w:rPr>
          <w:rFonts w:eastAsia="Times New Roman"/>
          <w:color w:val="333333"/>
          <w:lang w:bidi="ar-SA"/>
        </w:rPr>
        <w:t>Unsafe File Upload</w:t>
      </w:r>
    </w:p>
    <w:p w14:paraId="7BA675C4" w14:textId="3DE154BE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31. </w:t>
      </w:r>
      <w:r w:rsidR="008F10E7" w:rsidRPr="008F10E7">
        <w:rPr>
          <w:rFonts w:eastAsia="Times New Roman"/>
          <w:color w:val="333333"/>
          <w:lang w:bidi="ar-SA"/>
        </w:rPr>
        <w:t>Directory Listing Enabled (Non-Sensitive Data Exposure)</w:t>
      </w:r>
    </w:p>
    <w:p w14:paraId="3C00DFA8" w14:textId="60679C19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32. </w:t>
      </w:r>
      <w:r w:rsidR="008F10E7" w:rsidRPr="008F10E7">
        <w:rPr>
          <w:rFonts w:eastAsia="Times New Roman"/>
          <w:color w:val="333333"/>
          <w:lang w:bidi="ar-SA"/>
        </w:rPr>
        <w:t>Crowdsourcing/OCR Captcha Bypass</w:t>
      </w:r>
    </w:p>
    <w:p w14:paraId="089108D3" w14:textId="1A8B007F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33. </w:t>
      </w:r>
      <w:r w:rsidR="008F10E7" w:rsidRPr="008F10E7">
        <w:rPr>
          <w:rFonts w:eastAsia="Times New Roman"/>
          <w:color w:val="333333"/>
          <w:lang w:bidi="ar-SA"/>
        </w:rPr>
        <w:t>Lack of Verification/Notification Email</w:t>
      </w:r>
    </w:p>
    <w:p w14:paraId="3F0C437F" w14:textId="4511BBAB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34. </w:t>
      </w:r>
      <w:r w:rsidR="008F10E7" w:rsidRPr="008F10E7">
        <w:rPr>
          <w:rFonts w:eastAsia="Times New Roman"/>
          <w:color w:val="333333"/>
          <w:lang w:bidi="ar-SA"/>
        </w:rPr>
        <w:t>Same-Site Scripting</w:t>
      </w:r>
    </w:p>
    <w:p w14:paraId="5486257E" w14:textId="167672C3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35. </w:t>
      </w:r>
      <w:r w:rsidR="008F10E7" w:rsidRPr="008F10E7">
        <w:rPr>
          <w:rFonts w:eastAsia="Times New Roman"/>
          <w:color w:val="333333"/>
          <w:lang w:bidi="ar-SA"/>
        </w:rPr>
        <w:t>Allows Disposable Email Addresses for Registration</w:t>
      </w:r>
    </w:p>
    <w:p w14:paraId="3959421E" w14:textId="031834C0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36. </w:t>
      </w:r>
      <w:r w:rsidR="008F10E7" w:rsidRPr="008F10E7">
        <w:rPr>
          <w:rFonts w:eastAsia="Times New Roman"/>
          <w:color w:val="333333"/>
          <w:lang w:bidi="ar-SA"/>
        </w:rPr>
        <w:t>Open Redirect (POST-Based)</w:t>
      </w:r>
    </w:p>
    <w:p w14:paraId="304A4F97" w14:textId="4725AF3B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37. </w:t>
      </w:r>
      <w:r w:rsidR="008F10E7" w:rsidRPr="008F10E7">
        <w:rPr>
          <w:rFonts w:eastAsia="Times New Roman"/>
          <w:color w:val="333333"/>
          <w:lang w:bidi="ar-SA"/>
        </w:rPr>
        <w:t>Exposed Admin Portal to Internet</w:t>
      </w:r>
    </w:p>
    <w:p w14:paraId="2DDC33C4" w14:textId="529D56EA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38. </w:t>
      </w:r>
      <w:r w:rsidR="008F10E7" w:rsidRPr="008F10E7">
        <w:rPr>
          <w:rFonts w:eastAsia="Times New Roman"/>
          <w:color w:val="333333"/>
          <w:lang w:bidi="ar-SA"/>
        </w:rPr>
        <w:t>Lack of Security Headers</w:t>
      </w:r>
    </w:p>
    <w:p w14:paraId="73BAACDC" w14:textId="43AE8E37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39. </w:t>
      </w:r>
      <w:r w:rsidR="008F10E7" w:rsidRPr="008F10E7">
        <w:rPr>
          <w:rFonts w:eastAsia="Times New Roman"/>
          <w:color w:val="333333"/>
          <w:lang w:bidi="ar-SA"/>
        </w:rPr>
        <w:t>Missing DNSSEC</w:t>
      </w:r>
    </w:p>
    <w:p w14:paraId="5B8658C6" w14:textId="32AC7CCD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40. </w:t>
      </w:r>
      <w:r w:rsidR="008F10E7" w:rsidRPr="008F10E7">
        <w:rPr>
          <w:rFonts w:eastAsia="Times New Roman"/>
          <w:color w:val="333333"/>
          <w:lang w:bidi="ar-SA"/>
        </w:rPr>
        <w:t>SSRF (DNS Query Only)</w:t>
      </w:r>
    </w:p>
    <w:p w14:paraId="4C0890A6" w14:textId="2FA44DA9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41. </w:t>
      </w:r>
      <w:r w:rsidR="008F10E7" w:rsidRPr="008F10E7">
        <w:rPr>
          <w:rFonts w:eastAsia="Times New Roman"/>
          <w:color w:val="333333"/>
          <w:lang w:bidi="ar-SA"/>
        </w:rPr>
        <w:t>Concurrent Logins</w:t>
      </w:r>
    </w:p>
    <w:p w14:paraId="7FA21FA5" w14:textId="3408ADC3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42. </w:t>
      </w:r>
      <w:r w:rsidR="008F10E7" w:rsidRPr="008F10E7">
        <w:rPr>
          <w:rFonts w:eastAsia="Times New Roman"/>
          <w:color w:val="333333"/>
          <w:lang w:bidi="ar-SA"/>
        </w:rPr>
        <w:t>Reflected File Download (RFD)</w:t>
      </w:r>
    </w:p>
    <w:p w14:paraId="09A4FA00" w14:textId="268F0373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43. </w:t>
      </w:r>
      <w:r w:rsidR="008F10E7" w:rsidRPr="008F10E7">
        <w:rPr>
          <w:rFonts w:eastAsia="Times New Roman"/>
          <w:color w:val="333333"/>
          <w:lang w:bidi="ar-SA"/>
        </w:rPr>
        <w:t>Http Parameter Pollution</w:t>
      </w:r>
    </w:p>
    <w:p w14:paraId="19178B9F" w14:textId="4DFC02DC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44. </w:t>
      </w:r>
      <w:r w:rsidR="008F10E7" w:rsidRPr="008F10E7">
        <w:rPr>
          <w:rFonts w:eastAsia="Times New Roman"/>
          <w:color w:val="333333"/>
          <w:lang w:bidi="ar-SA"/>
        </w:rPr>
        <w:t>Token Leakage via Referrer</w:t>
      </w:r>
    </w:p>
    <w:p w14:paraId="37542063" w14:textId="65C7A47B" w:rsidR="008F10E7" w:rsidRPr="008F10E7" w:rsidRDefault="000549F0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/>
          <w:color w:val="333333"/>
          <w:lang w:bidi="ar-SA"/>
        </w:rPr>
        <w:t xml:space="preserve">45. </w:t>
      </w:r>
      <w:r w:rsidR="008F10E7" w:rsidRPr="008F10E7">
        <w:rPr>
          <w:rFonts w:eastAsia="Times New Roman"/>
          <w:color w:val="333333"/>
          <w:lang w:bidi="ar-SA"/>
        </w:rPr>
        <w:t>Session Fixation (Local Attack Vector)</w:t>
      </w:r>
    </w:p>
    <w:p w14:paraId="0B209C39" w14:textId="143CBBBD" w:rsidR="0029192A" w:rsidRP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46. </w:t>
      </w:r>
      <w:r w:rsidRPr="0029192A">
        <w:rPr>
          <w:rFonts w:ascii="IRANSans" w:hAnsi="IRANSans" w:cs="IRANSans"/>
          <w:color w:val="333333"/>
          <w:sz w:val="22"/>
          <w:szCs w:val="22"/>
        </w:rPr>
        <w:t>Cross site request forgery (CSRF)</w:t>
      </w:r>
    </w:p>
    <w:p w14:paraId="7D15DFB0" w14:textId="78E384C4" w:rsidR="0029192A" w:rsidRP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47. </w:t>
      </w:r>
      <w:r w:rsidRPr="0029192A">
        <w:rPr>
          <w:rFonts w:ascii="IRANSans" w:hAnsi="IRANSans" w:cs="IRANSans"/>
          <w:color w:val="333333"/>
          <w:sz w:val="22"/>
          <w:szCs w:val="22"/>
        </w:rPr>
        <w:t>Cross domain leakage</w:t>
      </w:r>
    </w:p>
    <w:p w14:paraId="4B3370DA" w14:textId="5BBF6AE8" w:rsidR="0029192A" w:rsidRP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48. </w:t>
      </w:r>
      <w:r w:rsidRPr="0029192A">
        <w:rPr>
          <w:rFonts w:ascii="IRANSans" w:hAnsi="IRANSans" w:cs="IRANSans"/>
          <w:color w:val="333333"/>
          <w:sz w:val="22"/>
          <w:szCs w:val="22"/>
        </w:rPr>
        <w:t>Cross-Origin resource sharing (CORS)</w:t>
      </w:r>
    </w:p>
    <w:p w14:paraId="0F7D363D" w14:textId="30B195E8" w:rsidR="0029192A" w:rsidRP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49. </w:t>
      </w:r>
      <w:r w:rsidRPr="0029192A">
        <w:rPr>
          <w:rFonts w:ascii="IRANSans" w:hAnsi="IRANSans" w:cs="IRANSans"/>
          <w:color w:val="333333"/>
          <w:sz w:val="22"/>
          <w:szCs w:val="22"/>
        </w:rPr>
        <w:t>Information disclosure</w:t>
      </w:r>
    </w:p>
    <w:p w14:paraId="519669DF" w14:textId="160E5329" w:rsidR="0029192A" w:rsidRP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50. </w:t>
      </w:r>
      <w:r w:rsidRPr="0029192A">
        <w:rPr>
          <w:rFonts w:ascii="IRANSans" w:hAnsi="IRANSans" w:cs="IRANSans"/>
          <w:color w:val="333333"/>
          <w:sz w:val="22"/>
          <w:szCs w:val="22"/>
        </w:rPr>
        <w:t>Information leakage, data cached in search engines or the web archive</w:t>
      </w:r>
    </w:p>
    <w:p w14:paraId="12687432" w14:textId="0502C73A" w:rsidR="0029192A" w:rsidRP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51. </w:t>
      </w:r>
      <w:r w:rsidRPr="0029192A">
        <w:rPr>
          <w:rFonts w:ascii="IRANSans" w:hAnsi="IRANSans" w:cs="IRANSans"/>
          <w:color w:val="333333"/>
          <w:sz w:val="22"/>
          <w:szCs w:val="22"/>
        </w:rPr>
        <w:t>Software version disclosure</w:t>
      </w:r>
    </w:p>
    <w:p w14:paraId="4C3E5005" w14:textId="6E2A2F5C" w:rsidR="0029192A" w:rsidRP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52. </w:t>
      </w:r>
      <w:r w:rsidRPr="0029192A">
        <w:rPr>
          <w:rFonts w:ascii="IRANSans" w:hAnsi="IRANSans" w:cs="IRANSans"/>
          <w:color w:val="333333"/>
          <w:sz w:val="22"/>
          <w:szCs w:val="22"/>
        </w:rPr>
        <w:t>Self-XSS and XSS without impact</w:t>
      </w:r>
    </w:p>
    <w:p w14:paraId="0D90AFF4" w14:textId="5AB2F4CE" w:rsidR="0029192A" w:rsidRP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53. </w:t>
      </w:r>
      <w:r w:rsidRPr="0029192A">
        <w:rPr>
          <w:rFonts w:ascii="IRANSans" w:hAnsi="IRANSans" w:cs="IRANSans"/>
          <w:color w:val="333333"/>
          <w:sz w:val="22"/>
          <w:szCs w:val="22"/>
        </w:rPr>
        <w:t>Missing SPF or DMARC records</w:t>
      </w:r>
    </w:p>
    <w:p w14:paraId="02BAD8D8" w14:textId="2A1755EA" w:rsidR="0029192A" w:rsidRP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54. </w:t>
      </w:r>
      <w:proofErr w:type="spellStart"/>
      <w:r w:rsidRPr="0029192A">
        <w:rPr>
          <w:rFonts w:ascii="IRANSans" w:hAnsi="IRANSans" w:cs="IRANSans"/>
          <w:color w:val="333333"/>
          <w:sz w:val="22"/>
          <w:szCs w:val="22"/>
        </w:rPr>
        <w:t>HttpOnly</w:t>
      </w:r>
      <w:proofErr w:type="spellEnd"/>
      <w:r w:rsidRPr="0029192A">
        <w:rPr>
          <w:rFonts w:ascii="IRANSans" w:hAnsi="IRANSans" w:cs="IRANSans"/>
          <w:color w:val="333333"/>
          <w:sz w:val="22"/>
          <w:szCs w:val="22"/>
        </w:rPr>
        <w:t xml:space="preserve">, </w:t>
      </w:r>
      <w:proofErr w:type="spellStart"/>
      <w:r w:rsidRPr="0029192A">
        <w:rPr>
          <w:rFonts w:ascii="IRANSans" w:hAnsi="IRANSans" w:cs="IRANSans"/>
          <w:color w:val="333333"/>
          <w:sz w:val="22"/>
          <w:szCs w:val="22"/>
        </w:rPr>
        <w:t>SameSite</w:t>
      </w:r>
      <w:proofErr w:type="spellEnd"/>
      <w:r w:rsidRPr="0029192A">
        <w:rPr>
          <w:rFonts w:ascii="IRANSans" w:hAnsi="IRANSans" w:cs="IRANSans"/>
          <w:color w:val="333333"/>
          <w:sz w:val="22"/>
          <w:szCs w:val="22"/>
        </w:rPr>
        <w:t xml:space="preserve"> and Secure Cookie flags</w:t>
      </w:r>
    </w:p>
    <w:p w14:paraId="551D8898" w14:textId="69C6C059" w:rsidR="0029192A" w:rsidRP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55. </w:t>
      </w:r>
      <w:r w:rsidRPr="0029192A">
        <w:rPr>
          <w:rFonts w:ascii="IRANSans" w:hAnsi="IRANSans" w:cs="IRANSans"/>
          <w:color w:val="333333"/>
          <w:sz w:val="22"/>
          <w:szCs w:val="22"/>
        </w:rPr>
        <w:t>SSL/TLS related (such as HSTS, GET over HTTP, Password sent in HTTP)</w:t>
      </w:r>
    </w:p>
    <w:p w14:paraId="690E1CEA" w14:textId="1EB3170B" w:rsidR="0029192A" w:rsidRP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56. </w:t>
      </w:r>
      <w:r w:rsidRPr="0029192A">
        <w:rPr>
          <w:rFonts w:ascii="IRANSans" w:hAnsi="IRANSans" w:cs="IRANSans"/>
          <w:color w:val="333333"/>
          <w:sz w:val="22"/>
          <w:szCs w:val="22"/>
        </w:rPr>
        <w:t>Password and account recovery policies</w:t>
      </w:r>
    </w:p>
    <w:p w14:paraId="5D782ADA" w14:textId="54CE4EDE" w:rsidR="0029192A" w:rsidRP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57. </w:t>
      </w:r>
      <w:r w:rsidRPr="0029192A">
        <w:rPr>
          <w:rFonts w:ascii="IRANSans" w:hAnsi="IRANSans" w:cs="IRANSans"/>
          <w:color w:val="333333"/>
          <w:sz w:val="22"/>
          <w:szCs w:val="22"/>
        </w:rPr>
        <w:t>Session timeout</w:t>
      </w:r>
    </w:p>
    <w:p w14:paraId="6610D1F9" w14:textId="63684256" w:rsidR="0029192A" w:rsidRP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58. </w:t>
      </w:r>
      <w:r w:rsidRPr="0029192A">
        <w:rPr>
          <w:rFonts w:ascii="IRANSans" w:hAnsi="IRANSans" w:cs="IRANSans"/>
          <w:color w:val="333333"/>
          <w:sz w:val="22"/>
          <w:szCs w:val="22"/>
        </w:rPr>
        <w:t>Session Hijacking (cookie reuse)</w:t>
      </w:r>
    </w:p>
    <w:p w14:paraId="2E542310" w14:textId="316B9FBD" w:rsid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59. </w:t>
      </w:r>
      <w:r w:rsidRPr="0029192A">
        <w:rPr>
          <w:rFonts w:ascii="IRANSans" w:hAnsi="IRANSans" w:cs="IRANSans"/>
          <w:color w:val="333333"/>
          <w:sz w:val="22"/>
          <w:szCs w:val="22"/>
        </w:rPr>
        <w:t>Missing X-Frame or X-Content headers</w:t>
      </w:r>
    </w:p>
    <w:p w14:paraId="75D3C8F4" w14:textId="1538B801" w:rsidR="0029192A" w:rsidRDefault="0029192A" w:rsidP="0029192A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>6</w:t>
      </w:r>
      <w:r>
        <w:rPr>
          <w:rFonts w:ascii="IRANSans" w:hAnsi="IRANSans" w:cs="IRANSans"/>
          <w:color w:val="333333"/>
          <w:sz w:val="22"/>
          <w:szCs w:val="22"/>
        </w:rPr>
        <w:t>0</w:t>
      </w:r>
      <w:r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29192A">
        <w:rPr>
          <w:rFonts w:ascii="IRANSans" w:hAnsi="IRANSans" w:cs="IRANSans"/>
          <w:color w:val="333333"/>
          <w:sz w:val="22"/>
          <w:szCs w:val="22"/>
        </w:rPr>
        <w:t>Confirmation Email (anything related with)</w:t>
      </w:r>
    </w:p>
    <w:p w14:paraId="49F0E461" w14:textId="13923E9F" w:rsidR="0029192A" w:rsidRP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61. </w:t>
      </w:r>
      <w:r w:rsidRPr="0029192A">
        <w:rPr>
          <w:rFonts w:ascii="IRANSans" w:hAnsi="IRANSans" w:cs="IRANSans"/>
          <w:color w:val="333333"/>
          <w:sz w:val="22"/>
          <w:szCs w:val="22"/>
        </w:rPr>
        <w:t>Click-jacking</w:t>
      </w:r>
    </w:p>
    <w:p w14:paraId="39764012" w14:textId="187F1985" w:rsidR="0029192A" w:rsidRP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62. </w:t>
      </w:r>
      <w:r w:rsidRPr="0029192A">
        <w:rPr>
          <w:rFonts w:ascii="IRANSans" w:hAnsi="IRANSans" w:cs="IRANSans"/>
          <w:color w:val="333333"/>
          <w:sz w:val="22"/>
          <w:szCs w:val="22"/>
        </w:rPr>
        <w:t>Rate-limiting</w:t>
      </w:r>
    </w:p>
    <w:p w14:paraId="0884BC6C" w14:textId="258E5FE8" w:rsidR="0029192A" w:rsidRP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 xml:space="preserve">63. </w:t>
      </w:r>
      <w:r w:rsidRPr="0029192A">
        <w:rPr>
          <w:rFonts w:ascii="IRANSans" w:hAnsi="IRANSans" w:cs="IRANSans"/>
          <w:color w:val="333333"/>
          <w:sz w:val="22"/>
          <w:szCs w:val="22"/>
        </w:rPr>
        <w:t>Downloading video</w:t>
      </w:r>
    </w:p>
    <w:p w14:paraId="3E5072D1" w14:textId="28EF3BFD" w:rsidR="0029192A" w:rsidRDefault="0029192A" w:rsidP="0029192A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</w:rPr>
        <w:t>6</w:t>
      </w:r>
      <w:r>
        <w:rPr>
          <w:rFonts w:ascii="IRANSans" w:hAnsi="IRANSans" w:cs="IRANSans"/>
          <w:color w:val="333333"/>
          <w:sz w:val="22"/>
          <w:szCs w:val="22"/>
        </w:rPr>
        <w:t>4</w:t>
      </w:r>
      <w:r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29192A">
        <w:rPr>
          <w:rFonts w:ascii="IRANSans" w:hAnsi="IRANSans" w:cs="IRANSans"/>
          <w:color w:val="333333"/>
          <w:sz w:val="22"/>
          <w:szCs w:val="22"/>
        </w:rPr>
        <w:t>Account enumeration</w:t>
      </w:r>
    </w:p>
    <w:p w14:paraId="7CDD1D64" w14:textId="77777777" w:rsidR="00DD1DD7" w:rsidRPr="0029192A" w:rsidRDefault="00DD1DD7" w:rsidP="00DD1DD7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</w:p>
    <w:p w14:paraId="2EEA06EE" w14:textId="354D31F2" w:rsidR="0019013D" w:rsidRDefault="0019013D" w:rsidP="0019013D">
      <w:pPr>
        <w:pStyle w:val="Heading1"/>
        <w:bidi w:val="0"/>
      </w:pPr>
      <w:r w:rsidRPr="0019013D">
        <w:t>#</w:t>
      </w:r>
      <w:r>
        <w:t xml:space="preserve"> </w:t>
      </w:r>
      <w:r>
        <w:t xml:space="preserve">Known </w:t>
      </w:r>
      <w:r w:rsidRPr="0019013D">
        <w:t>issues</w:t>
      </w:r>
    </w:p>
    <w:p w14:paraId="06D542DD" w14:textId="77777777" w:rsidR="00DD1DD7" w:rsidRDefault="00DD1DD7" w:rsidP="00B7029F">
      <w:pPr>
        <w:bidi w:val="0"/>
      </w:pPr>
    </w:p>
    <w:p w14:paraId="556F70AF" w14:textId="49BD8648" w:rsidR="0019013D" w:rsidRDefault="0019013D" w:rsidP="00DD1DD7">
      <w:pPr>
        <w:bidi w:val="0"/>
      </w:pPr>
      <w:r w:rsidRPr="0019013D">
        <w:t>The following vulnerability types have already been reported and triaged, and won't be fixed. These issues will be closed as Not Applicable</w:t>
      </w:r>
      <w:r>
        <w:t>.</w:t>
      </w:r>
    </w:p>
    <w:p w14:paraId="558CA32C" w14:textId="77777777" w:rsidR="00DD1DD7" w:rsidRDefault="00DD1DD7" w:rsidP="00B7029F">
      <w:pPr>
        <w:bidi w:val="0"/>
      </w:pPr>
    </w:p>
    <w:p w14:paraId="74EFE857" w14:textId="77777777" w:rsidR="00DD1DD7" w:rsidRDefault="00DD1DD7" w:rsidP="00DD1DD7">
      <w:pPr>
        <w:bidi w:val="0"/>
      </w:pPr>
    </w:p>
    <w:p w14:paraId="0CBE5B96" w14:textId="0F5CC4A0" w:rsidR="0019013D" w:rsidRDefault="0019013D" w:rsidP="00DD1DD7">
      <w:pPr>
        <w:bidi w:val="0"/>
      </w:pPr>
      <w:r>
        <w:t xml:space="preserve">- </w:t>
      </w:r>
      <w:r w:rsidR="00AC4058" w:rsidRPr="00AC4058">
        <w:t xml:space="preserve">XSS - Storefront - Any issue where a store member is able to insert </w:t>
      </w:r>
      <w:proofErr w:type="spellStart"/>
      <w:r w:rsidR="00AC4058" w:rsidRPr="00AC4058">
        <w:t>javascript</w:t>
      </w:r>
      <w:proofErr w:type="spellEnd"/>
      <w:r w:rsidR="00AC4058" w:rsidRPr="00AC4058">
        <w:t xml:space="preserve"> in the storefront area of their own business.</w:t>
      </w:r>
    </w:p>
    <w:p w14:paraId="0DAF6DBE" w14:textId="7B16CFBA" w:rsidR="00B7029F" w:rsidRDefault="00B7029F" w:rsidP="00B7029F">
      <w:pPr>
        <w:bidi w:val="0"/>
      </w:pPr>
      <w:r>
        <w:t xml:space="preserve">- </w:t>
      </w:r>
      <w:r w:rsidRPr="00B7029F">
        <w:t xml:space="preserve">XSS - </w:t>
      </w:r>
      <w:proofErr w:type="spellStart"/>
      <w:r w:rsidRPr="00B7029F">
        <w:t>iFrames</w:t>
      </w:r>
      <w:proofErr w:type="spellEnd"/>
      <w:r w:rsidRPr="00B7029F">
        <w:t xml:space="preserve"> - Any issue related to the storefront area being displayed in a &lt;iframe&gt; element in the admin area, for example in the Theme Editor.</w:t>
      </w:r>
    </w:p>
    <w:p w14:paraId="7C01F4B6" w14:textId="4C1FD143" w:rsidR="00B7029F" w:rsidRDefault="00B7029F" w:rsidP="00B7029F">
      <w:pPr>
        <w:bidi w:val="0"/>
      </w:pPr>
      <w:r>
        <w:t xml:space="preserve">- </w:t>
      </w:r>
      <w:r>
        <w:t>XSS - Rich Text Editor - Issues relating to execution of JavaScript in the legacy Rich Text Editor</w:t>
      </w:r>
      <w:r>
        <w:rPr>
          <w:rtl/>
        </w:rPr>
        <w:t>.</w:t>
      </w:r>
    </w:p>
    <w:p w14:paraId="7215D50A" w14:textId="48D1ED69" w:rsidR="00B7029F" w:rsidRDefault="00B7029F" w:rsidP="00B7029F">
      <w:pPr>
        <w:bidi w:val="0"/>
      </w:pPr>
      <w:r>
        <w:t xml:space="preserve">- </w:t>
      </w:r>
      <w:r>
        <w:t xml:space="preserve">XSS - CDN - The </w:t>
      </w:r>
      <w:r>
        <w:t>Jibres</w:t>
      </w:r>
      <w:r>
        <w:t xml:space="preserve"> content distribution network (</w:t>
      </w:r>
      <w:r>
        <w:t>cdn</w:t>
      </w:r>
      <w:r>
        <w:t>.</w:t>
      </w:r>
      <w:r>
        <w:t>jibres</w:t>
      </w:r>
      <w:r>
        <w:t xml:space="preserve">.com) is available for merchants to use, and we encourage our merchants to host anything they want. We will reject any submission where the issue being reported is that a user or store staff member is able to upload arbitrary files to our CDN or execute </w:t>
      </w:r>
      <w:proofErr w:type="spellStart"/>
      <w:r>
        <w:t>javascript</w:t>
      </w:r>
      <w:proofErr w:type="spellEnd"/>
      <w:r>
        <w:t xml:space="preserve"> in the context of a CDN domain</w:t>
      </w:r>
      <w:r>
        <w:rPr>
          <w:rtl/>
        </w:rPr>
        <w:t>.</w:t>
      </w:r>
    </w:p>
    <w:p w14:paraId="4A9AC244" w14:textId="261C6962" w:rsidR="00B7029F" w:rsidRDefault="00B7029F" w:rsidP="00B7029F">
      <w:pPr>
        <w:bidi w:val="0"/>
      </w:pPr>
      <w:r>
        <w:t xml:space="preserve">- </w:t>
      </w:r>
      <w:r>
        <w:t xml:space="preserve">Arbitrary file upload - CDN - The </w:t>
      </w:r>
      <w:r>
        <w:t>Jibres</w:t>
      </w:r>
      <w:r>
        <w:t xml:space="preserve"> content distribution network (cdn.</w:t>
      </w:r>
      <w:r>
        <w:t>jibres</w:t>
      </w:r>
      <w:r>
        <w:t>.com) is available for merchants to use, and we encourage our merchants to host anything they want. We will reject any submission where the issue being reported is that a user or store staff member is able to upload arbitrary files to our CDN</w:t>
      </w:r>
      <w:r>
        <w:rPr>
          <w:rtl/>
        </w:rPr>
        <w:t>.</w:t>
      </w:r>
    </w:p>
    <w:p w14:paraId="2E1B7841" w14:textId="2EACC927" w:rsidR="00B7029F" w:rsidRDefault="00B7029F" w:rsidP="00B7029F">
      <w:pPr>
        <w:bidi w:val="0"/>
      </w:pPr>
      <w:r>
        <w:t xml:space="preserve">- </w:t>
      </w:r>
      <w:r>
        <w:t>CSRF access to modify cart</w:t>
      </w:r>
    </w:p>
    <w:p w14:paraId="6EE12F60" w14:textId="601F89C4" w:rsidR="00B7029F" w:rsidRDefault="00B7029F" w:rsidP="00B7029F">
      <w:pPr>
        <w:bidi w:val="0"/>
      </w:pPr>
      <w:r>
        <w:t xml:space="preserve">- </w:t>
      </w:r>
      <w:r>
        <w:t>CSRF for Login or Logout - Any login / logout CSRF will be ineligible unless it is chained together with another vulnerability to demonstrate impact</w:t>
      </w:r>
    </w:p>
    <w:p w14:paraId="4FE366F1" w14:textId="36B432CE" w:rsidR="00B7029F" w:rsidRDefault="00B7029F" w:rsidP="00B7029F">
      <w:pPr>
        <w:bidi w:val="0"/>
      </w:pPr>
      <w:r>
        <w:t xml:space="preserve">- </w:t>
      </w:r>
      <w:r>
        <w:t>Insecure cookie handling for account identifying cookies</w:t>
      </w:r>
    </w:p>
    <w:p w14:paraId="526C20C4" w14:textId="487A3D23" w:rsidR="00B7029F" w:rsidRDefault="00AE3612" w:rsidP="00B7029F">
      <w:pPr>
        <w:bidi w:val="0"/>
      </w:pPr>
      <w:r>
        <w:t xml:space="preserve">- </w:t>
      </w:r>
      <w:r w:rsidR="00B7029F">
        <w:t>Tab nabbing</w:t>
      </w:r>
    </w:p>
    <w:p w14:paraId="1931E1A9" w14:textId="5DE1F88F" w:rsidR="00B7029F" w:rsidRDefault="00AE3612" w:rsidP="00B7029F">
      <w:pPr>
        <w:bidi w:val="0"/>
      </w:pPr>
      <w:r>
        <w:t xml:space="preserve">- </w:t>
      </w:r>
      <w:r w:rsidR="00B7029F">
        <w:t xml:space="preserve">Issues with the SPF, DKIM or DMARC records on </w:t>
      </w:r>
      <w:r>
        <w:t>jibres</w:t>
      </w:r>
      <w:r w:rsidR="00B7029F">
        <w:t xml:space="preserve">.com or other </w:t>
      </w:r>
      <w:r>
        <w:t>Jibres</w:t>
      </w:r>
      <w:r w:rsidR="00B7029F">
        <w:t xml:space="preserve"> domains (sometimes reported as email spoofing)</w:t>
      </w:r>
    </w:p>
    <w:p w14:paraId="29AADDCC" w14:textId="1F64BD4A" w:rsidR="00B7029F" w:rsidRDefault="00AE3612" w:rsidP="00B7029F">
      <w:pPr>
        <w:bidi w:val="0"/>
      </w:pPr>
      <w:r>
        <w:t xml:space="preserve">- </w:t>
      </w:r>
      <w:r w:rsidR="00B7029F">
        <w:t>Insecure “Opening Soon” password</w:t>
      </w:r>
    </w:p>
    <w:p w14:paraId="1B0BA6F0" w14:textId="073C157B" w:rsidR="00B7029F" w:rsidRDefault="00AE3612" w:rsidP="00B7029F">
      <w:pPr>
        <w:bidi w:val="0"/>
      </w:pPr>
      <w:r>
        <w:t xml:space="preserve">- </w:t>
      </w:r>
      <w:r w:rsidR="00B7029F">
        <w:t xml:space="preserve">Reflected XSS that requires full control of an HTTP header, such as </w:t>
      </w:r>
      <w:proofErr w:type="spellStart"/>
      <w:r w:rsidR="00B7029F">
        <w:t>Referer</w:t>
      </w:r>
      <w:proofErr w:type="spellEnd"/>
      <w:r w:rsidR="00B7029F">
        <w:t xml:space="preserve">, Host, </w:t>
      </w:r>
      <w:proofErr w:type="spellStart"/>
      <w:r w:rsidR="00B7029F">
        <w:t>etc</w:t>
      </w:r>
      <w:proofErr w:type="spellEnd"/>
      <w:r w:rsidR="00B7029F">
        <w:rPr>
          <w:rtl/>
        </w:rPr>
        <w:t>.</w:t>
      </w:r>
    </w:p>
    <w:p w14:paraId="29101823" w14:textId="48B45239" w:rsidR="00B7029F" w:rsidRDefault="00AE3612" w:rsidP="00B7029F">
      <w:pPr>
        <w:bidi w:val="0"/>
      </w:pPr>
      <w:r>
        <w:t xml:space="preserve">- </w:t>
      </w:r>
      <w:r w:rsidR="00B7029F">
        <w:t>User or store name enumeration</w:t>
      </w:r>
    </w:p>
    <w:p w14:paraId="697AAD1C" w14:textId="0208CC1B" w:rsidR="00B7029F" w:rsidRDefault="00AE3612" w:rsidP="00B7029F">
      <w:pPr>
        <w:bidi w:val="0"/>
      </w:pPr>
      <w:r>
        <w:t xml:space="preserve">- </w:t>
      </w:r>
      <w:r w:rsidR="00B7029F">
        <w:t>CSV / formula injection</w:t>
      </w:r>
    </w:p>
    <w:p w14:paraId="2250066E" w14:textId="37AF5555" w:rsidR="00B7029F" w:rsidRDefault="00AE3612" w:rsidP="00B7029F">
      <w:pPr>
        <w:bidi w:val="0"/>
      </w:pPr>
      <w:r>
        <w:t xml:space="preserve">- </w:t>
      </w:r>
      <w:r w:rsidR="00B7029F">
        <w:t>Hyperlink injection</w:t>
      </w:r>
    </w:p>
    <w:p w14:paraId="73137C14" w14:textId="5547FDD5" w:rsidR="00B7029F" w:rsidRDefault="00AE3612" w:rsidP="00B7029F">
      <w:pPr>
        <w:bidi w:val="0"/>
      </w:pPr>
      <w:r>
        <w:t xml:space="preserve">- </w:t>
      </w:r>
      <w:r w:rsidR="00B7029F">
        <w:t>Mobile application biometrics bypass</w:t>
      </w:r>
    </w:p>
    <w:p w14:paraId="4D8C0E77" w14:textId="7FB66C89" w:rsidR="00B7029F" w:rsidRDefault="00AE3612" w:rsidP="00B7029F">
      <w:pPr>
        <w:bidi w:val="0"/>
      </w:pPr>
      <w:r>
        <w:t xml:space="preserve">- </w:t>
      </w:r>
      <w:r w:rsidR="00B7029F">
        <w:t xml:space="preserve">Lack of domain verification when adding a custom domain to your </w:t>
      </w:r>
      <w:r>
        <w:t>business</w:t>
      </w:r>
      <w:r w:rsidR="00B7029F">
        <w:rPr>
          <w:rtl/>
        </w:rPr>
        <w:t>.</w:t>
      </w:r>
    </w:p>
    <w:p w14:paraId="1113C72C" w14:textId="7727A75F" w:rsidR="00B7029F" w:rsidRDefault="00AE3612" w:rsidP="00B7029F">
      <w:pPr>
        <w:bidi w:val="0"/>
      </w:pPr>
      <w:r>
        <w:t xml:space="preserve">- </w:t>
      </w:r>
      <w:r w:rsidR="00B7029F">
        <w:t>Staff members with "Edit Permissions" removing permissions they do not have themselves</w:t>
      </w:r>
    </w:p>
    <w:p w14:paraId="3ECC9197" w14:textId="6CBB454A" w:rsidR="00B7029F" w:rsidRDefault="00AE3612" w:rsidP="00B7029F">
      <w:pPr>
        <w:bidi w:val="0"/>
      </w:pPr>
      <w:r>
        <w:t xml:space="preserve">- </w:t>
      </w:r>
      <w:proofErr w:type="spellStart"/>
      <w:r w:rsidR="00B7029F">
        <w:t>Bruteforcing</w:t>
      </w:r>
      <w:proofErr w:type="spellEnd"/>
      <w:r w:rsidR="00B7029F">
        <w:t xml:space="preserve"> Point of Sale PINs. These are intentionally short and meant to protect terminals from being accessed in physical locations</w:t>
      </w:r>
      <w:r w:rsidR="00B7029F">
        <w:rPr>
          <w:rtl/>
        </w:rPr>
        <w:t>.</w:t>
      </w:r>
    </w:p>
    <w:p w14:paraId="48FA26F2" w14:textId="22544465" w:rsidR="00B7029F" w:rsidRDefault="00AE3612" w:rsidP="00B7029F">
      <w:pPr>
        <w:bidi w:val="0"/>
      </w:pPr>
      <w:r>
        <w:t xml:space="preserve">- </w:t>
      </w:r>
      <w:r w:rsidR="00B7029F">
        <w:t>Bypassing Packing Slip HTML sanitization checks to make external HTTP requests</w:t>
      </w:r>
      <w:r w:rsidR="00B7029F">
        <w:rPr>
          <w:rtl/>
        </w:rPr>
        <w:t>.</w:t>
      </w:r>
    </w:p>
    <w:sectPr w:rsidR="00B7029F" w:rsidSect="003046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74369"/>
    <w:multiLevelType w:val="hybridMultilevel"/>
    <w:tmpl w:val="8EE8E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93"/>
    <w:rsid w:val="0001193A"/>
    <w:rsid w:val="000119B7"/>
    <w:rsid w:val="00013D2E"/>
    <w:rsid w:val="000151E8"/>
    <w:rsid w:val="00031E55"/>
    <w:rsid w:val="000541EB"/>
    <w:rsid w:val="0005447C"/>
    <w:rsid w:val="000549F0"/>
    <w:rsid w:val="0006152A"/>
    <w:rsid w:val="00067535"/>
    <w:rsid w:val="0008789E"/>
    <w:rsid w:val="000948CD"/>
    <w:rsid w:val="00095BC1"/>
    <w:rsid w:val="000A0C33"/>
    <w:rsid w:val="000A1CC7"/>
    <w:rsid w:val="000A2508"/>
    <w:rsid w:val="000A274C"/>
    <w:rsid w:val="000B0306"/>
    <w:rsid w:val="000C24A8"/>
    <w:rsid w:val="000C3616"/>
    <w:rsid w:val="000D38B3"/>
    <w:rsid w:val="000E7F6D"/>
    <w:rsid w:val="0011104E"/>
    <w:rsid w:val="001222F3"/>
    <w:rsid w:val="00133CDD"/>
    <w:rsid w:val="0014377C"/>
    <w:rsid w:val="00146CA1"/>
    <w:rsid w:val="00156E6E"/>
    <w:rsid w:val="0017676F"/>
    <w:rsid w:val="00177AFD"/>
    <w:rsid w:val="00177CE7"/>
    <w:rsid w:val="0019013D"/>
    <w:rsid w:val="001915DC"/>
    <w:rsid w:val="00191942"/>
    <w:rsid w:val="00196225"/>
    <w:rsid w:val="001A5395"/>
    <w:rsid w:val="001B0642"/>
    <w:rsid w:val="001C0E28"/>
    <w:rsid w:val="001C6CE7"/>
    <w:rsid w:val="001D54A0"/>
    <w:rsid w:val="002025D2"/>
    <w:rsid w:val="00213575"/>
    <w:rsid w:val="00214F52"/>
    <w:rsid w:val="00220A48"/>
    <w:rsid w:val="00223823"/>
    <w:rsid w:val="00241D17"/>
    <w:rsid w:val="0025158A"/>
    <w:rsid w:val="002613EE"/>
    <w:rsid w:val="00270875"/>
    <w:rsid w:val="002740CB"/>
    <w:rsid w:val="00277CEC"/>
    <w:rsid w:val="00286C7F"/>
    <w:rsid w:val="0029192A"/>
    <w:rsid w:val="002A503A"/>
    <w:rsid w:val="002C6126"/>
    <w:rsid w:val="002C627C"/>
    <w:rsid w:val="002D6365"/>
    <w:rsid w:val="002D744C"/>
    <w:rsid w:val="002E399A"/>
    <w:rsid w:val="003046E9"/>
    <w:rsid w:val="003063FA"/>
    <w:rsid w:val="0031042A"/>
    <w:rsid w:val="00340EF4"/>
    <w:rsid w:val="00360491"/>
    <w:rsid w:val="003641A3"/>
    <w:rsid w:val="003938B9"/>
    <w:rsid w:val="00395BC7"/>
    <w:rsid w:val="003D2E0C"/>
    <w:rsid w:val="003E6F8A"/>
    <w:rsid w:val="003F7BFD"/>
    <w:rsid w:val="0040114F"/>
    <w:rsid w:val="004054E5"/>
    <w:rsid w:val="004104BD"/>
    <w:rsid w:val="00417697"/>
    <w:rsid w:val="00417EFF"/>
    <w:rsid w:val="00421FCD"/>
    <w:rsid w:val="00433369"/>
    <w:rsid w:val="00466B81"/>
    <w:rsid w:val="00470116"/>
    <w:rsid w:val="00474C08"/>
    <w:rsid w:val="00484748"/>
    <w:rsid w:val="004865E2"/>
    <w:rsid w:val="00486FFF"/>
    <w:rsid w:val="004942CE"/>
    <w:rsid w:val="004B422E"/>
    <w:rsid w:val="004C2945"/>
    <w:rsid w:val="004C796B"/>
    <w:rsid w:val="004D2F13"/>
    <w:rsid w:val="004D59AE"/>
    <w:rsid w:val="004E2CD4"/>
    <w:rsid w:val="004E336D"/>
    <w:rsid w:val="004F4F20"/>
    <w:rsid w:val="00507A12"/>
    <w:rsid w:val="00515FEB"/>
    <w:rsid w:val="005259A4"/>
    <w:rsid w:val="00536AC0"/>
    <w:rsid w:val="00542171"/>
    <w:rsid w:val="00542C7F"/>
    <w:rsid w:val="00546CA0"/>
    <w:rsid w:val="00554539"/>
    <w:rsid w:val="00586D06"/>
    <w:rsid w:val="00586D34"/>
    <w:rsid w:val="00587B70"/>
    <w:rsid w:val="00592A0D"/>
    <w:rsid w:val="005A059D"/>
    <w:rsid w:val="005A2DBC"/>
    <w:rsid w:val="005B3A19"/>
    <w:rsid w:val="005D65CE"/>
    <w:rsid w:val="005F02BF"/>
    <w:rsid w:val="005F2178"/>
    <w:rsid w:val="005F34D2"/>
    <w:rsid w:val="005F4A44"/>
    <w:rsid w:val="006063C5"/>
    <w:rsid w:val="006122D8"/>
    <w:rsid w:val="006225DD"/>
    <w:rsid w:val="006404F4"/>
    <w:rsid w:val="00640ABC"/>
    <w:rsid w:val="00647E8F"/>
    <w:rsid w:val="006505C9"/>
    <w:rsid w:val="00652FE8"/>
    <w:rsid w:val="006543D3"/>
    <w:rsid w:val="00661DA3"/>
    <w:rsid w:val="00664F7D"/>
    <w:rsid w:val="00674ED1"/>
    <w:rsid w:val="00677E7E"/>
    <w:rsid w:val="00683389"/>
    <w:rsid w:val="00693EC3"/>
    <w:rsid w:val="006D06BE"/>
    <w:rsid w:val="006E74E5"/>
    <w:rsid w:val="006F0DB1"/>
    <w:rsid w:val="006F370F"/>
    <w:rsid w:val="006F74A2"/>
    <w:rsid w:val="007049E3"/>
    <w:rsid w:val="0071310D"/>
    <w:rsid w:val="007139E3"/>
    <w:rsid w:val="00733EA6"/>
    <w:rsid w:val="00743F18"/>
    <w:rsid w:val="00746142"/>
    <w:rsid w:val="00747689"/>
    <w:rsid w:val="00747BAB"/>
    <w:rsid w:val="00750592"/>
    <w:rsid w:val="00775CB0"/>
    <w:rsid w:val="00776B77"/>
    <w:rsid w:val="007857AD"/>
    <w:rsid w:val="00793B84"/>
    <w:rsid w:val="0079409A"/>
    <w:rsid w:val="0079627D"/>
    <w:rsid w:val="007D414D"/>
    <w:rsid w:val="007E23DD"/>
    <w:rsid w:val="007F6E8D"/>
    <w:rsid w:val="00810C2A"/>
    <w:rsid w:val="0081559A"/>
    <w:rsid w:val="00824A3B"/>
    <w:rsid w:val="00846167"/>
    <w:rsid w:val="008472BF"/>
    <w:rsid w:val="00866250"/>
    <w:rsid w:val="00866E03"/>
    <w:rsid w:val="00871BA2"/>
    <w:rsid w:val="008731C2"/>
    <w:rsid w:val="00885D90"/>
    <w:rsid w:val="00886EF6"/>
    <w:rsid w:val="0089068E"/>
    <w:rsid w:val="008B0E0D"/>
    <w:rsid w:val="008C0B3D"/>
    <w:rsid w:val="008C3940"/>
    <w:rsid w:val="008E5D6B"/>
    <w:rsid w:val="008F10E7"/>
    <w:rsid w:val="00911F73"/>
    <w:rsid w:val="00920A44"/>
    <w:rsid w:val="009251EF"/>
    <w:rsid w:val="00937183"/>
    <w:rsid w:val="00954D99"/>
    <w:rsid w:val="00967D6B"/>
    <w:rsid w:val="0097234B"/>
    <w:rsid w:val="00976AED"/>
    <w:rsid w:val="00983251"/>
    <w:rsid w:val="00991A5D"/>
    <w:rsid w:val="0099340A"/>
    <w:rsid w:val="00994844"/>
    <w:rsid w:val="0099596A"/>
    <w:rsid w:val="009965BD"/>
    <w:rsid w:val="009A00E9"/>
    <w:rsid w:val="009B4507"/>
    <w:rsid w:val="009C20B2"/>
    <w:rsid w:val="009C605F"/>
    <w:rsid w:val="009D4A54"/>
    <w:rsid w:val="009F0B03"/>
    <w:rsid w:val="00A10EC7"/>
    <w:rsid w:val="00A10F20"/>
    <w:rsid w:val="00A13D79"/>
    <w:rsid w:val="00A20734"/>
    <w:rsid w:val="00A242E3"/>
    <w:rsid w:val="00A37B03"/>
    <w:rsid w:val="00A47341"/>
    <w:rsid w:val="00A47DBD"/>
    <w:rsid w:val="00A67C91"/>
    <w:rsid w:val="00A85E1F"/>
    <w:rsid w:val="00AB5B95"/>
    <w:rsid w:val="00AB6EAD"/>
    <w:rsid w:val="00AC1B95"/>
    <w:rsid w:val="00AC4058"/>
    <w:rsid w:val="00AE3612"/>
    <w:rsid w:val="00AF46AD"/>
    <w:rsid w:val="00B040E4"/>
    <w:rsid w:val="00B3310C"/>
    <w:rsid w:val="00B360AF"/>
    <w:rsid w:val="00B57C9D"/>
    <w:rsid w:val="00B645B2"/>
    <w:rsid w:val="00B7029F"/>
    <w:rsid w:val="00B84D3A"/>
    <w:rsid w:val="00B859AC"/>
    <w:rsid w:val="00B96709"/>
    <w:rsid w:val="00BB24BA"/>
    <w:rsid w:val="00BB4F10"/>
    <w:rsid w:val="00BC5937"/>
    <w:rsid w:val="00BD5A39"/>
    <w:rsid w:val="00BD7219"/>
    <w:rsid w:val="00BE1879"/>
    <w:rsid w:val="00BF00D6"/>
    <w:rsid w:val="00C07481"/>
    <w:rsid w:val="00C12165"/>
    <w:rsid w:val="00C206D7"/>
    <w:rsid w:val="00C41D4A"/>
    <w:rsid w:val="00C42569"/>
    <w:rsid w:val="00C5747B"/>
    <w:rsid w:val="00C70AC2"/>
    <w:rsid w:val="00C877DE"/>
    <w:rsid w:val="00CA4640"/>
    <w:rsid w:val="00CC21C2"/>
    <w:rsid w:val="00CC64C7"/>
    <w:rsid w:val="00CD1471"/>
    <w:rsid w:val="00D07D15"/>
    <w:rsid w:val="00D11960"/>
    <w:rsid w:val="00D33345"/>
    <w:rsid w:val="00D37BB9"/>
    <w:rsid w:val="00D46B0C"/>
    <w:rsid w:val="00D56F04"/>
    <w:rsid w:val="00D64B51"/>
    <w:rsid w:val="00D81030"/>
    <w:rsid w:val="00DB3940"/>
    <w:rsid w:val="00DB4493"/>
    <w:rsid w:val="00DC4F4E"/>
    <w:rsid w:val="00DC534C"/>
    <w:rsid w:val="00DD1DD7"/>
    <w:rsid w:val="00DD691C"/>
    <w:rsid w:val="00DF3DB1"/>
    <w:rsid w:val="00E11381"/>
    <w:rsid w:val="00E148CB"/>
    <w:rsid w:val="00E15E5C"/>
    <w:rsid w:val="00E2245F"/>
    <w:rsid w:val="00E27303"/>
    <w:rsid w:val="00E51588"/>
    <w:rsid w:val="00E5250A"/>
    <w:rsid w:val="00E53948"/>
    <w:rsid w:val="00E53C23"/>
    <w:rsid w:val="00E670EF"/>
    <w:rsid w:val="00E91977"/>
    <w:rsid w:val="00E963A7"/>
    <w:rsid w:val="00ED2ACA"/>
    <w:rsid w:val="00EE660F"/>
    <w:rsid w:val="00EF376A"/>
    <w:rsid w:val="00EF4D68"/>
    <w:rsid w:val="00EF565A"/>
    <w:rsid w:val="00F1330A"/>
    <w:rsid w:val="00F45650"/>
    <w:rsid w:val="00F500D3"/>
    <w:rsid w:val="00F5374C"/>
    <w:rsid w:val="00F53E9A"/>
    <w:rsid w:val="00F567D8"/>
    <w:rsid w:val="00F63725"/>
    <w:rsid w:val="00F6721F"/>
    <w:rsid w:val="00F825C4"/>
    <w:rsid w:val="00F84AE9"/>
    <w:rsid w:val="00FA31DA"/>
    <w:rsid w:val="00FB189D"/>
    <w:rsid w:val="00FC4E0C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00F9"/>
  <w15:chartTrackingRefBased/>
  <w15:docId w15:val="{C31C50AF-2667-493A-BE1E-FA545795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IRAN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45F"/>
    <w:pPr>
      <w:bidi/>
    </w:pPr>
    <w:rPr>
      <w:rFonts w:ascii="IRANSans" w:hAnsi="IRANSans" w:cs="IRANSans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05F"/>
    <w:pPr>
      <w:keepNext/>
      <w:keepLines/>
      <w:shd w:val="clear" w:color="auto" w:fill="FFFFFF"/>
      <w:spacing w:after="240"/>
      <w:outlineLvl w:val="0"/>
    </w:pPr>
    <w:rPr>
      <w:rFonts w:ascii="IRANYekan ExtraBold" w:eastAsiaTheme="majorEastAsia" w:hAnsi="IRANYekan ExtraBold" w:cs="IRANYekan ExtraBold"/>
      <w:color w:val="4472C4" w:themeColor="accen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42A"/>
    <w:pPr>
      <w:shd w:val="clear" w:color="auto" w:fill="FFFFFF"/>
      <w:spacing w:after="225" w:line="240" w:lineRule="auto"/>
      <w:outlineLvl w:val="1"/>
    </w:pPr>
    <w:rPr>
      <w:rFonts w:ascii="IRANSans Black" w:eastAsia="Times New Roman" w:hAnsi="IRANSans Black" w:cs="IRANSans Black"/>
      <w:color w:val="44546A" w:themeColor="text2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5F"/>
    <w:rPr>
      <w:rFonts w:ascii="IRANYekan ExtraBold" w:eastAsiaTheme="majorEastAsia" w:hAnsi="IRANYekan ExtraBold" w:cs="IRANYekan ExtraBold"/>
      <w:color w:val="4472C4" w:themeColor="accent1"/>
      <w:sz w:val="44"/>
      <w:szCs w:val="44"/>
      <w:shd w:val="clear" w:color="auto" w:fill="FFFFFF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31042A"/>
    <w:rPr>
      <w:rFonts w:ascii="IRANSans Black" w:eastAsia="Times New Roman" w:hAnsi="IRANSans Black" w:cs="IRANSans Black"/>
      <w:color w:val="44546A" w:themeColor="text2"/>
      <w:sz w:val="28"/>
      <w:szCs w:val="28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BC5937"/>
    <w:pPr>
      <w:bidi w:val="0"/>
      <w:spacing w:before="100" w:beforeAutospacing="1" w:after="100" w:afterAutospacing="1" w:line="240" w:lineRule="auto"/>
    </w:pPr>
    <w:rPr>
      <w:rFonts w:ascii="IRANYekan" w:eastAsia="IRANYekan" w:hAnsi="IRANYekan" w:cs="IRANYek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13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D7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48CB"/>
    <w:pPr>
      <w:bidi/>
      <w:spacing w:after="0" w:line="240" w:lineRule="auto"/>
    </w:pPr>
    <w:rPr>
      <w:rFonts w:ascii="IRANSans" w:hAnsi="IRANSans" w:cs="IRANSans"/>
      <w:sz w:val="20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6E74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3B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6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20</Pages>
  <Words>2510</Words>
  <Characters>14311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قوانین</vt:lpstr>
      <vt:lpstr>توضیحات عمومی</vt:lpstr>
      <vt:lpstr>    # فلسفه افشای آسیب پذیری</vt:lpstr>
      <vt:lpstr>    # قبل از شروع</vt:lpstr>
      <vt:lpstr>    # پژوهش خود را انجام دهید</vt:lpstr>
      <vt:lpstr>    # لطفا نکات زیر را درنظر داشته باشید</vt:lpstr>
      <vt:lpstr>محدوده مجاز</vt:lpstr>
      <vt:lpstr>محدوده غیرمجاز</vt:lpstr>
      <vt:lpstr>شرایط پرداخت</vt:lpstr>
      <vt:lpstr>آسیب‌پذیری‌های قابل قبول</vt:lpstr>
      <vt:lpstr>    # سطح حیاتی یا مساله مرگ و زندگی</vt:lpstr>
      <vt:lpstr>    # سطح بحرانی</vt:lpstr>
      <vt:lpstr>    # سطح بالا</vt:lpstr>
      <vt:lpstr>    # سطح متوسط</vt:lpstr>
      <vt:lpstr>    # سطح پایین</vt:lpstr>
      <vt:lpstr>آسیب‌پذیری‌های غیر قابل قبول</vt:lpstr>
      <vt:lpstr># Known issues</vt:lpstr>
    </vt:vector>
  </TitlesOfParts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Adib</dc:creator>
  <cp:keywords/>
  <dc:description/>
  <cp:lastModifiedBy>Javad Adib</cp:lastModifiedBy>
  <cp:revision>286</cp:revision>
  <dcterms:created xsi:type="dcterms:W3CDTF">2021-03-06T13:08:00Z</dcterms:created>
  <dcterms:modified xsi:type="dcterms:W3CDTF">2021-10-08T11:34:00Z</dcterms:modified>
</cp:coreProperties>
</file>