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D22C" w14:textId="56FE25BA" w:rsidR="000A319B" w:rsidRPr="00782A8A" w:rsidRDefault="00782A8A" w:rsidP="00782A8A">
      <w:pPr>
        <w:spacing w:line="288" w:lineRule="auto"/>
        <w:rPr>
          <w:rFonts w:ascii="Arial" w:eastAsia="Arial" w:hAnsi="Arial" w:cs="Arial" w:hint="eastAsia"/>
          <w:b/>
          <w:sz w:val="56"/>
        </w:rPr>
      </w:pPr>
      <w:r>
        <w:rPr>
          <w:rStyle w:val="20"/>
          <w:rFonts w:hint="eastAsia"/>
          <w:b/>
          <w:color w:val="107FFC"/>
          <w:sz w:val="56"/>
        </w:rPr>
        <w:t>{</w:t>
      </w:r>
      <w:r>
        <w:rPr>
          <w:rStyle w:val="20"/>
          <w:b/>
          <w:color w:val="107FFC"/>
          <w:sz w:val="56"/>
        </w:rPr>
        <w:t>{</w:t>
      </w:r>
      <w:proofErr w:type="spellStart"/>
      <w:r w:rsidR="0032215F">
        <w:rPr>
          <w:rStyle w:val="20"/>
          <w:rFonts w:hint="eastAsia"/>
          <w:b/>
          <w:color w:val="107FFC"/>
          <w:sz w:val="56"/>
        </w:rPr>
        <w:t>release</w:t>
      </w:r>
      <w:r w:rsidR="0032215F">
        <w:rPr>
          <w:rStyle w:val="20"/>
          <w:b/>
          <w:color w:val="107FFC"/>
          <w:sz w:val="56"/>
        </w:rPr>
        <w:t>Data</w:t>
      </w:r>
      <w:r w:rsidR="001363CF">
        <w:rPr>
          <w:rStyle w:val="20"/>
          <w:b/>
          <w:color w:val="107FFC"/>
          <w:sz w:val="56"/>
        </w:rPr>
        <w:t>.</w:t>
      </w:r>
      <w:r>
        <w:rPr>
          <w:rStyle w:val="20"/>
          <w:b/>
          <w:color w:val="107FFC"/>
          <w:sz w:val="56"/>
        </w:rPr>
        <w:t>pi</w:t>
      </w:r>
      <w:proofErr w:type="spellEnd"/>
      <w:r>
        <w:rPr>
          <w:rStyle w:val="20"/>
          <w:b/>
          <w:color w:val="107FFC"/>
          <w:sz w:val="56"/>
        </w:rPr>
        <w:t>}}</w:t>
      </w:r>
      <w:r>
        <w:rPr>
          <w:rStyle w:val="20"/>
          <w:rFonts w:ascii="微软雅黑" w:eastAsia="微软雅黑" w:hAnsi="微软雅黑" w:cs="微软雅黑" w:hint="eastAsia"/>
          <w:b/>
          <w:color w:val="107FFC"/>
          <w:sz w:val="56"/>
        </w:rPr>
        <w:t>迭代上线操作文档</w:t>
      </w:r>
    </w:p>
    <w:p w14:paraId="2C45BE4C" w14:textId="77777777" w:rsidR="000A319B" w:rsidRDefault="00606C43">
      <w:pPr>
        <w:rPr>
          <w:rFonts w:ascii="Arial" w:eastAsia="Arial" w:hAnsi="Arial" w:cs="Arial"/>
          <w:color w:val="F2F2F2"/>
          <w:sz w:val="28"/>
        </w:rPr>
      </w:pPr>
      <w:r>
        <w:rPr>
          <w:rFonts w:ascii="Arial" w:eastAsia="Arial" w:hAnsi="Arial" w:cs="Arial"/>
          <w:color w:val="F2F2F2" w:themeColor="background1" w:themeShade="F2"/>
          <w:sz w:val="28"/>
        </w:rPr>
        <w:t>—————————————————————————————</w:t>
      </w:r>
    </w:p>
    <w:p w14:paraId="0AA23B0F" w14:textId="77777777" w:rsidR="000A319B" w:rsidRDefault="000A319B">
      <w:pPr>
        <w:rPr>
          <w:rFonts w:ascii="Arial" w:eastAsia="Arial" w:hAnsi="Arial" w:cs="Arial"/>
          <w:b/>
          <w:sz w:val="16"/>
        </w:rPr>
      </w:pPr>
    </w:p>
    <w:p w14:paraId="3E56AE64" w14:textId="58469198" w:rsidR="000A319B" w:rsidRDefault="00782A8A" w:rsidP="00782A8A">
      <w:pPr>
        <w:pStyle w:val="4"/>
        <w:spacing w:before="113" w:after="0" w:line="360" w:lineRule="auto"/>
        <w:rPr>
          <w:rFonts w:ascii="微软雅黑" w:eastAsia="微软雅黑" w:hAnsi="微软雅黑" w:cs="微软雅黑"/>
          <w:color w:val="404040" w:themeColor="text1" w:themeTint="BF"/>
          <w:sz w:val="32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32"/>
        </w:rPr>
        <w:t>上线内容</w:t>
      </w:r>
    </w:p>
    <w:p w14:paraId="264C539B" w14:textId="2A116CB5" w:rsidR="003977CB" w:rsidRDefault="003977CB" w:rsidP="003977CB">
      <w:r>
        <w:t>{</w:t>
      </w:r>
      <w:proofErr w:type="gramStart"/>
      <w:r>
        <w:t>{?</w:t>
      </w:r>
      <w:proofErr w:type="spellStart"/>
      <w:r>
        <w:t>releaseData</w:t>
      </w:r>
      <w:proofErr w:type="spellEnd"/>
      <w:proofErr w:type="gramEnd"/>
      <w:r>
        <w:t>}}</w:t>
      </w:r>
    </w:p>
    <w:p w14:paraId="798426E7" w14:textId="5B1E9BC2" w:rsidR="00467225" w:rsidRDefault="00467225" w:rsidP="003977CB"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>
        <w:rPr>
          <w:rFonts w:hint="eastAsia"/>
        </w:rPr>
        <w:t>?</w:t>
      </w:r>
      <w:proofErr w:type="spellStart"/>
      <w:r w:rsidRPr="00187C14">
        <w:t>usList</w:t>
      </w:r>
      <w:proofErr w:type="spellEnd"/>
      <w:proofErr w:type="gramEnd"/>
      <w:r>
        <w:rPr>
          <w:rFonts w:hint="eastAsia"/>
        </w:rPr>
        <w:t>}}</w:t>
      </w:r>
    </w:p>
    <w:p w14:paraId="404A48F4" w14:textId="0A32BD7F" w:rsidR="00467225" w:rsidRDefault="00467225" w:rsidP="003977CB">
      <w:r>
        <w:t>{{</w:t>
      </w:r>
      <w:r w:rsidRPr="005A2EEB">
        <w:t>number</w:t>
      </w:r>
      <w:r>
        <w:t>}}</w:t>
      </w:r>
      <w:r>
        <w:t xml:space="preserve"> </w:t>
      </w:r>
      <w:r>
        <w:t>{{name}}</w:t>
      </w:r>
    </w:p>
    <w:p w14:paraId="1DFBB12A" w14:textId="2EAC55DB" w:rsidR="00467225" w:rsidRPr="003977CB" w:rsidRDefault="00467225" w:rsidP="00467225">
      <w:pPr>
        <w:rPr>
          <w:rFonts w:hint="eastAsia"/>
        </w:rPr>
      </w:pPr>
      <w:r>
        <w:rPr>
          <w:rFonts w:hint="eastAsia"/>
        </w:rPr>
        <w:t>{{</w:t>
      </w:r>
      <w:r>
        <w:t>/</w:t>
      </w:r>
      <w:proofErr w:type="spellStart"/>
      <w:r w:rsidRPr="00187C14">
        <w:t>usList</w:t>
      </w:r>
      <w:proofErr w:type="spellEnd"/>
      <w:r>
        <w:rPr>
          <w:rFonts w:hint="eastAsia"/>
        </w:rPr>
        <w:t>}}</w:t>
      </w:r>
    </w:p>
    <w:p w14:paraId="5A663492" w14:textId="77777777" w:rsidR="00467225" w:rsidRPr="003977CB" w:rsidRDefault="00467225" w:rsidP="003977CB">
      <w:pPr>
        <w:rPr>
          <w:rFonts w:hint="eastAsia"/>
        </w:rPr>
      </w:pPr>
    </w:p>
    <w:p w14:paraId="153F3166" w14:textId="52CA5A68" w:rsidR="00187C14" w:rsidRDefault="00187C14" w:rsidP="00187C14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7C12" w14:paraId="2A1E0F15" w14:textId="77777777" w:rsidTr="00E87C12">
        <w:tc>
          <w:tcPr>
            <w:tcW w:w="4148" w:type="dxa"/>
          </w:tcPr>
          <w:p w14:paraId="2A29FD9A" w14:textId="6B946C3B" w:rsidR="00E87C12" w:rsidRDefault="009514BA" w:rsidP="00D85313">
            <w:pPr>
              <w:rPr>
                <w:rFonts w:hint="eastAsia"/>
              </w:rPr>
            </w:pPr>
            <w:r>
              <w:t>{{</w:t>
            </w:r>
            <w:proofErr w:type="spellStart"/>
            <w:r w:rsidR="00073509">
              <w:t>usList</w:t>
            </w:r>
            <w:proofErr w:type="spellEnd"/>
            <w:r>
              <w:t>}}</w:t>
            </w:r>
            <w:r w:rsidR="00D85313">
              <w:rPr>
                <w:rFonts w:hint="eastAsia"/>
              </w:rPr>
              <w:t>需求编号</w:t>
            </w:r>
          </w:p>
        </w:tc>
        <w:tc>
          <w:tcPr>
            <w:tcW w:w="4148" w:type="dxa"/>
          </w:tcPr>
          <w:p w14:paraId="27F2D690" w14:textId="3A5A0673" w:rsidR="00E87C12" w:rsidRDefault="00E87C12" w:rsidP="00187C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需求名称</w:t>
            </w:r>
          </w:p>
        </w:tc>
      </w:tr>
      <w:tr w:rsidR="00E87C12" w14:paraId="73BE01B0" w14:textId="77777777" w:rsidTr="00E87C12">
        <w:tc>
          <w:tcPr>
            <w:tcW w:w="4148" w:type="dxa"/>
          </w:tcPr>
          <w:p w14:paraId="5E355804" w14:textId="71CD13B7" w:rsidR="00E87C12" w:rsidRDefault="00073509" w:rsidP="00E87C12">
            <w:pPr>
              <w:rPr>
                <w:rFonts w:hint="eastAsia"/>
              </w:rPr>
            </w:pPr>
            <w:r>
              <w:t>[[</w:t>
            </w:r>
            <w:r w:rsidR="00D85313" w:rsidRPr="005A2EEB">
              <w:t>number</w:t>
            </w:r>
            <w:r>
              <w:t>]]</w:t>
            </w:r>
          </w:p>
        </w:tc>
        <w:tc>
          <w:tcPr>
            <w:tcW w:w="4148" w:type="dxa"/>
          </w:tcPr>
          <w:p w14:paraId="3F7E84EB" w14:textId="6B970016" w:rsidR="00E87C12" w:rsidRDefault="00073509" w:rsidP="00D85313">
            <w:pPr>
              <w:rPr>
                <w:rFonts w:hint="eastAsia"/>
              </w:rPr>
            </w:pPr>
            <w:r>
              <w:t>[[</w:t>
            </w:r>
            <w:r w:rsidR="00D85313">
              <w:t>name</w:t>
            </w:r>
            <w:r>
              <w:t>]]</w:t>
            </w:r>
          </w:p>
        </w:tc>
      </w:tr>
    </w:tbl>
    <w:p w14:paraId="09051D9D" w14:textId="77777777" w:rsidR="00E87C12" w:rsidRDefault="00E87C12" w:rsidP="00187C14">
      <w:pPr>
        <w:rPr>
          <w:rFonts w:hint="eastAsia"/>
        </w:rPr>
      </w:pPr>
    </w:p>
    <w:p w14:paraId="04BD24E1" w14:textId="38F323C2" w:rsidR="003977CB" w:rsidRDefault="003977CB" w:rsidP="00E84BD0">
      <w:r>
        <w:rPr>
          <w:rFonts w:hint="eastAsia"/>
        </w:rPr>
        <w:t>{</w:t>
      </w:r>
      <w:r>
        <w:t>{/</w:t>
      </w:r>
      <w:proofErr w:type="spellStart"/>
      <w:r>
        <w:t>releaseData</w:t>
      </w:r>
      <w:proofErr w:type="spellEnd"/>
      <w:r>
        <w:t>}}</w:t>
      </w:r>
    </w:p>
    <w:p w14:paraId="3BFC2F22" w14:textId="77777777" w:rsidR="00E84BD0" w:rsidRDefault="00E84BD0" w:rsidP="00187C14"/>
    <w:p w14:paraId="3D1DD516" w14:textId="3139E627" w:rsidR="00782A8A" w:rsidRPr="00782A8A" w:rsidRDefault="00782A8A" w:rsidP="00782A8A">
      <w:pPr>
        <w:rPr>
          <w:rFonts w:hint="eastAsia"/>
        </w:rPr>
      </w:pPr>
    </w:p>
    <w:p w14:paraId="1E6D1696" w14:textId="6206EA6B" w:rsidR="000A319B" w:rsidRDefault="00782A8A" w:rsidP="00782A8A">
      <w:pPr>
        <w:pStyle w:val="1"/>
      </w:pPr>
      <w:r>
        <w:rPr>
          <w:rFonts w:hint="eastAsia"/>
        </w:rPr>
        <w:lastRenderedPageBreak/>
        <w:t>发布</w:t>
      </w:r>
      <w:r>
        <w:rPr>
          <w:rFonts w:hint="eastAsia"/>
        </w:rPr>
        <w:t>/</w:t>
      </w:r>
      <w:r w:rsidR="000E1B1B">
        <w:rPr>
          <w:rFonts w:hint="eastAsia"/>
        </w:rPr>
        <w:t>订阅</w:t>
      </w:r>
    </w:p>
    <w:p w14:paraId="3FDCD197" w14:textId="112CB35C" w:rsidR="00782A8A" w:rsidRDefault="00782A8A" w:rsidP="00782A8A">
      <w:pPr>
        <w:pStyle w:val="1"/>
      </w:pPr>
      <w:r>
        <w:rPr>
          <w:rFonts w:hint="eastAsia"/>
        </w:rPr>
        <w:t>配置</w:t>
      </w:r>
    </w:p>
    <w:p w14:paraId="545D513F" w14:textId="6ADFB80E" w:rsidR="00782A8A" w:rsidRDefault="00782A8A" w:rsidP="00782A8A">
      <w:pPr>
        <w:pStyle w:val="1"/>
      </w:pPr>
      <w:r>
        <w:rPr>
          <w:rFonts w:hint="eastAsia"/>
        </w:rPr>
        <w:t>元数据</w:t>
      </w:r>
    </w:p>
    <w:p w14:paraId="7BB180B1" w14:textId="7CAE9CFC" w:rsidR="00782A8A" w:rsidRDefault="000E1B1B" w:rsidP="00782A8A">
      <w:pPr>
        <w:pStyle w:val="1"/>
      </w:pPr>
      <w:r>
        <w:rPr>
          <w:rFonts w:hint="eastAsia"/>
        </w:rPr>
        <w:t>基础</w:t>
      </w:r>
      <w:r w:rsidR="00782A8A">
        <w:rPr>
          <w:rFonts w:hint="eastAsia"/>
        </w:rPr>
        <w:t>配置</w:t>
      </w:r>
    </w:p>
    <w:p w14:paraId="7B75877C" w14:textId="2E352FB7" w:rsidR="00782A8A" w:rsidRDefault="00782A8A" w:rsidP="00782A8A">
      <w:pPr>
        <w:pStyle w:val="1"/>
      </w:pPr>
      <w:r>
        <w:rPr>
          <w:rFonts w:hint="eastAsia"/>
        </w:rPr>
        <w:t>数据库脚本</w:t>
      </w:r>
    </w:p>
    <w:p w14:paraId="2E949C65" w14:textId="387D62BD" w:rsidR="00C407C3" w:rsidRPr="000E1B1B" w:rsidRDefault="00782A8A" w:rsidP="000E1B1B">
      <w:pPr>
        <w:pStyle w:val="1"/>
        <w:rPr>
          <w:rFonts w:hint="eastAsia"/>
        </w:rPr>
      </w:pPr>
      <w:r>
        <w:rPr>
          <w:rFonts w:hint="eastAsia"/>
        </w:rPr>
        <w:t>应用部署</w:t>
      </w:r>
    </w:p>
    <w:sectPr w:rsidR="00C407C3" w:rsidRPr="000E1B1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17D1" w14:textId="77777777" w:rsidR="004E6BB3" w:rsidRDefault="004E6BB3">
      <w:r>
        <w:separator/>
      </w:r>
    </w:p>
  </w:endnote>
  <w:endnote w:type="continuationSeparator" w:id="0">
    <w:p w14:paraId="25A253E7" w14:textId="77777777" w:rsidR="004E6BB3" w:rsidRDefault="004E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94F8" w14:textId="77777777" w:rsidR="004E6BB3" w:rsidRDefault="004E6BB3">
      <w:r>
        <w:separator/>
      </w:r>
    </w:p>
  </w:footnote>
  <w:footnote w:type="continuationSeparator" w:id="0">
    <w:p w14:paraId="0EAF61AD" w14:textId="77777777" w:rsidR="004E6BB3" w:rsidRDefault="004E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CEC"/>
    <w:multiLevelType w:val="hybridMultilevel"/>
    <w:tmpl w:val="30EEA4DC"/>
    <w:lvl w:ilvl="0" w:tplc="166EFAD2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FF2CCE08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9AB8251A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A0EE702C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DC765ABA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ED4AF906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E88C0464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AEC8B820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58307D38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1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9B"/>
    <w:rsid w:val="00062998"/>
    <w:rsid w:val="00073509"/>
    <w:rsid w:val="000A319B"/>
    <w:rsid w:val="000E1B1B"/>
    <w:rsid w:val="001363CF"/>
    <w:rsid w:val="00187C14"/>
    <w:rsid w:val="001C2C43"/>
    <w:rsid w:val="00261ECA"/>
    <w:rsid w:val="002F094C"/>
    <w:rsid w:val="002F21D8"/>
    <w:rsid w:val="00312C39"/>
    <w:rsid w:val="0032215F"/>
    <w:rsid w:val="003977CB"/>
    <w:rsid w:val="004430C3"/>
    <w:rsid w:val="00467225"/>
    <w:rsid w:val="004E6BB3"/>
    <w:rsid w:val="005A2EEB"/>
    <w:rsid w:val="005D5BE3"/>
    <w:rsid w:val="00606C43"/>
    <w:rsid w:val="00644986"/>
    <w:rsid w:val="00782A8A"/>
    <w:rsid w:val="007D1BB5"/>
    <w:rsid w:val="008D112B"/>
    <w:rsid w:val="009514BA"/>
    <w:rsid w:val="00A46ED8"/>
    <w:rsid w:val="00AC4A74"/>
    <w:rsid w:val="00C407C3"/>
    <w:rsid w:val="00CA6572"/>
    <w:rsid w:val="00CD2F03"/>
    <w:rsid w:val="00D11658"/>
    <w:rsid w:val="00D85313"/>
    <w:rsid w:val="00E84BD0"/>
    <w:rsid w:val="00E87C12"/>
    <w:rsid w:val="00ED4AE8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62FD"/>
  <w15:docId w15:val="{1B126A7E-190E-F445-ADAA-908B1890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35</cp:revision>
  <dcterms:created xsi:type="dcterms:W3CDTF">2024-08-11T08:37:00Z</dcterms:created>
  <dcterms:modified xsi:type="dcterms:W3CDTF">2024-09-04T15:34:00Z</dcterms:modified>
</cp:coreProperties>
</file>