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646" w:rsidRPr="00AE7646" w:rsidRDefault="00AE7646" w:rsidP="00AE7646">
      <w:pPr>
        <w:autoSpaceDE w:val="0"/>
        <w:spacing w:line="360" w:lineRule="auto"/>
        <w:jc w:val="both"/>
        <w:rPr>
          <w:rStyle w:val="Hyperlink"/>
          <w:rFonts w:eastAsia="RODDJZ+DiverdaSansCom-Light" w:cs="Times New Roman"/>
          <w:color w:val="1F1E21"/>
          <w:u w:val="none"/>
          <w:lang w:val="en-GB" w:eastAsia="ar-SA" w:bidi="ar-SA"/>
        </w:rPr>
      </w:pPr>
      <w:r>
        <w:rPr>
          <w:rStyle w:val="Hyperlink"/>
          <w:rFonts w:eastAsia="RODDJZ+DiverdaSansCom-Light" w:cs="Times New Roman"/>
          <w:b/>
          <w:color w:val="1F1E21"/>
          <w:u w:val="none"/>
          <w:lang w:val="en-GB" w:eastAsia="ar-SA" w:bidi="ar-SA"/>
        </w:rPr>
        <w:t>Table</w:t>
      </w:r>
      <w:r w:rsidRPr="00AE7646">
        <w:rPr>
          <w:rStyle w:val="Hyperlink"/>
          <w:rFonts w:eastAsia="RODDJZ+DiverdaSansCom-Light" w:cs="Times New Roman"/>
          <w:b/>
          <w:color w:val="1F1E21"/>
          <w:u w:val="none"/>
          <w:lang w:val="en-GB" w:eastAsia="ar-SA" w:bidi="ar-SA"/>
        </w:rPr>
        <w:t xml:space="preserve"> </w:t>
      </w:r>
      <w:r w:rsidRPr="00AE7646">
        <w:rPr>
          <w:rStyle w:val="Hyperlink"/>
          <w:rFonts w:eastAsia="RODDJZ+DiverdaSansCom-Light" w:cs="Times New Roman"/>
          <w:color w:val="1F1E21"/>
          <w:u w:val="none"/>
          <w:lang w:val="en-GB" w:eastAsia="ar-SA" w:bidi="ar-SA"/>
        </w:rPr>
        <w:t>– Species difference</w:t>
      </w:r>
      <w:r w:rsidRPr="00AE7646">
        <w:rPr>
          <w:rStyle w:val="Hyperlink"/>
          <w:rFonts w:eastAsia="RODDJZ+DiverdaSansCom-Light" w:cs="Times New Roman"/>
          <w:color w:val="1F1E21"/>
          <w:u w:val="none"/>
          <w:lang w:val="en-GB" w:eastAsia="ar-SA" w:bidi="ar-SA"/>
        </w:rPr>
        <w:t>s in hepatic glucose metabolism</w:t>
      </w:r>
      <w:bookmarkStart w:id="0" w:name="_GoBack"/>
      <w:bookmarkEnd w:id="0"/>
    </w:p>
    <w:tbl>
      <w:tblPr>
        <w:tblW w:w="13608" w:type="dxa"/>
        <w:tblBorders>
          <w:top w:val="single" w:sz="4" w:space="0" w:color="D9D9D9"/>
          <w:bottom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810"/>
        <w:gridCol w:w="90"/>
        <w:gridCol w:w="1350"/>
        <w:gridCol w:w="1890"/>
        <w:gridCol w:w="1080"/>
        <w:gridCol w:w="3330"/>
        <w:gridCol w:w="2790"/>
      </w:tblGrid>
      <w:tr w:rsidR="00AE7646" w:rsidRPr="007461D4" w:rsidTr="00995C2D">
        <w:tc>
          <w:tcPr>
            <w:tcW w:w="2268" w:type="dxa"/>
            <w:tcBorders>
              <w:bottom w:val="single" w:sz="4" w:space="0" w:color="D9D9D9"/>
            </w:tcBorders>
            <w:shd w:val="clear" w:color="auto" w:fill="BFBFBF"/>
          </w:tcPr>
          <w:p w:rsidR="00AE7646" w:rsidRPr="00642C23" w:rsidRDefault="00AE7646" w:rsidP="00995C2D">
            <w:pPr>
              <w:spacing w:line="276" w:lineRule="auto"/>
              <w:jc w:val="both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642C23">
              <w:rPr>
                <w:rFonts w:cs="Times New Roman"/>
                <w:b/>
                <w:sz w:val="20"/>
                <w:szCs w:val="20"/>
                <w:lang w:val="en-GB"/>
              </w:rPr>
              <w:t>Parameter</w:t>
            </w:r>
          </w:p>
        </w:tc>
        <w:tc>
          <w:tcPr>
            <w:tcW w:w="900" w:type="dxa"/>
            <w:gridSpan w:val="2"/>
            <w:tcBorders>
              <w:bottom w:val="single" w:sz="4" w:space="0" w:color="D9D9D9"/>
            </w:tcBorders>
            <w:shd w:val="clear" w:color="auto" w:fill="BFBFBF"/>
          </w:tcPr>
          <w:p w:rsidR="00AE7646" w:rsidRPr="007461D4" w:rsidRDefault="00AE7646" w:rsidP="00995C2D">
            <w:pPr>
              <w:spacing w:line="276" w:lineRule="auto"/>
              <w:jc w:val="both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7461D4">
              <w:rPr>
                <w:rFonts w:cs="Times New Roman"/>
                <w:b/>
                <w:sz w:val="20"/>
                <w:szCs w:val="20"/>
                <w:lang w:val="en-GB"/>
              </w:rPr>
              <w:t>Symbol</w:t>
            </w:r>
          </w:p>
        </w:tc>
        <w:tc>
          <w:tcPr>
            <w:tcW w:w="1350" w:type="dxa"/>
            <w:tcBorders>
              <w:bottom w:val="single" w:sz="4" w:space="0" w:color="D9D9D9"/>
            </w:tcBorders>
            <w:shd w:val="clear" w:color="auto" w:fill="BFBFBF"/>
          </w:tcPr>
          <w:p w:rsidR="00AE7646" w:rsidRPr="007461D4" w:rsidRDefault="00AE7646" w:rsidP="00995C2D">
            <w:pPr>
              <w:spacing w:line="276" w:lineRule="auto"/>
              <w:jc w:val="both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7461D4">
              <w:rPr>
                <w:rFonts w:cs="Times New Roman"/>
                <w:b/>
                <w:sz w:val="20"/>
                <w:szCs w:val="20"/>
                <w:lang w:val="en-GB"/>
              </w:rPr>
              <w:t>Value</w:t>
            </w:r>
          </w:p>
        </w:tc>
        <w:tc>
          <w:tcPr>
            <w:tcW w:w="1890" w:type="dxa"/>
            <w:tcBorders>
              <w:bottom w:val="single" w:sz="4" w:space="0" w:color="D9D9D9"/>
            </w:tcBorders>
            <w:shd w:val="clear" w:color="auto" w:fill="BFBFBF"/>
          </w:tcPr>
          <w:p w:rsidR="00AE7646" w:rsidRPr="007461D4" w:rsidRDefault="00AE7646" w:rsidP="00995C2D">
            <w:pPr>
              <w:spacing w:line="276" w:lineRule="auto"/>
              <w:jc w:val="both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7461D4">
              <w:rPr>
                <w:rFonts w:cs="Times New Roman"/>
                <w:b/>
                <w:sz w:val="20"/>
                <w:szCs w:val="20"/>
                <w:lang w:val="en-GB"/>
              </w:rPr>
              <w:t>Human</w:t>
            </w:r>
          </w:p>
        </w:tc>
        <w:tc>
          <w:tcPr>
            <w:tcW w:w="1080" w:type="dxa"/>
            <w:tcBorders>
              <w:bottom w:val="single" w:sz="4" w:space="0" w:color="D9D9D9"/>
            </w:tcBorders>
            <w:shd w:val="clear" w:color="auto" w:fill="BFBFBF"/>
          </w:tcPr>
          <w:p w:rsidR="00AE7646" w:rsidRPr="007461D4" w:rsidRDefault="00AE7646" w:rsidP="00995C2D">
            <w:pPr>
              <w:spacing w:line="276" w:lineRule="auto"/>
              <w:jc w:val="both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7461D4">
              <w:rPr>
                <w:rFonts w:cs="Times New Roman"/>
                <w:b/>
                <w:sz w:val="20"/>
                <w:szCs w:val="20"/>
                <w:lang w:val="en-GB"/>
              </w:rPr>
              <w:t>Dog</w:t>
            </w:r>
          </w:p>
        </w:tc>
        <w:tc>
          <w:tcPr>
            <w:tcW w:w="3330" w:type="dxa"/>
            <w:tcBorders>
              <w:bottom w:val="single" w:sz="4" w:space="0" w:color="D9D9D9"/>
            </w:tcBorders>
            <w:shd w:val="clear" w:color="auto" w:fill="BFBFBF"/>
          </w:tcPr>
          <w:p w:rsidR="00AE7646" w:rsidRPr="007461D4" w:rsidRDefault="00AE7646" w:rsidP="00995C2D">
            <w:pPr>
              <w:spacing w:line="276" w:lineRule="auto"/>
              <w:jc w:val="both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7461D4">
              <w:rPr>
                <w:rFonts w:cs="Times New Roman"/>
                <w:b/>
                <w:sz w:val="20"/>
                <w:szCs w:val="20"/>
                <w:lang w:val="en-GB"/>
              </w:rPr>
              <w:t>Rat</w:t>
            </w:r>
          </w:p>
        </w:tc>
        <w:tc>
          <w:tcPr>
            <w:tcW w:w="2790" w:type="dxa"/>
            <w:tcBorders>
              <w:bottom w:val="single" w:sz="4" w:space="0" w:color="D9D9D9"/>
            </w:tcBorders>
            <w:shd w:val="clear" w:color="auto" w:fill="BFBFBF"/>
          </w:tcPr>
          <w:p w:rsidR="00AE7646" w:rsidRPr="007461D4" w:rsidRDefault="00AE7646" w:rsidP="00995C2D">
            <w:pPr>
              <w:spacing w:line="276" w:lineRule="auto"/>
              <w:jc w:val="both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7461D4">
              <w:rPr>
                <w:rFonts w:cs="Times New Roman"/>
                <w:b/>
                <w:sz w:val="20"/>
                <w:szCs w:val="20"/>
                <w:lang w:val="en-GB"/>
              </w:rPr>
              <w:t>Mouse</w:t>
            </w:r>
          </w:p>
        </w:tc>
      </w:tr>
      <w:tr w:rsidR="00AE7646" w:rsidRPr="001A35F6" w:rsidTr="00995C2D">
        <w:tc>
          <w:tcPr>
            <w:tcW w:w="22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642C23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Body/liver architecture</w:t>
            </w:r>
          </w:p>
        </w:tc>
        <w:tc>
          <w:tcPr>
            <w:tcW w:w="81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jc w:val="both"/>
              <w:rPr>
                <w:sz w:val="16"/>
                <w:szCs w:val="16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jc w:val="both"/>
              <w:rPr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333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2790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</w:tr>
      <w:tr w:rsidR="00AE7646" w:rsidRPr="001A35F6" w:rsidTr="00995C2D">
        <w:tc>
          <w:tcPr>
            <w:tcW w:w="2268" w:type="dxa"/>
          </w:tcPr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 xml:space="preserve">total body weight </w:t>
            </w:r>
          </w:p>
        </w:tc>
        <w:tc>
          <w:tcPr>
            <w:tcW w:w="810" w:type="dxa"/>
            <w:shd w:val="clear" w:color="auto" w:fill="auto"/>
          </w:tcPr>
          <w:p w:rsidR="00AE7646" w:rsidRPr="00C41CBB" w:rsidRDefault="00AE7646" w:rsidP="00995C2D">
            <w:pPr>
              <w:spacing w:line="276" w:lineRule="auto"/>
              <w:jc w:val="both"/>
              <w:rPr>
                <w:sz w:val="16"/>
                <w:szCs w:val="16"/>
                <w:lang w:val="en-GB"/>
              </w:rPr>
            </w:pPr>
            <w:r w:rsidRPr="00216849">
              <w:rPr>
                <w:position w:val="-12"/>
                <w:sz w:val="16"/>
                <w:szCs w:val="16"/>
                <w:lang w:val="en-GB"/>
              </w:rPr>
              <w:object w:dxaOrig="4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75pt;height:18.35pt" o:ole="">
                  <v:imagedata r:id="rId6" o:title=""/>
                </v:shape>
                <o:OLEObject Type="Embed" ProgID="Equation.3" ShapeID="_x0000_i1025" DrawAspect="Content" ObjectID="_1438512153" r:id="rId7"/>
              </w:objec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AE7646" w:rsidRPr="008A02E9" w:rsidRDefault="00AE7646" w:rsidP="00995C2D">
            <w:pPr>
              <w:spacing w:line="276" w:lineRule="auto"/>
              <w:jc w:val="both"/>
              <w:rPr>
                <w:b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shd w:val="clear" w:color="auto" w:fill="C2D69B"/>
          </w:tcPr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~70kg</w:t>
            </w:r>
          </w:p>
        </w:tc>
        <w:tc>
          <w:tcPr>
            <w:tcW w:w="1080" w:type="dxa"/>
            <w:shd w:val="clear" w:color="auto" w:fill="C6D9F1"/>
          </w:tcPr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</w:p>
        </w:tc>
        <w:tc>
          <w:tcPr>
            <w:tcW w:w="3330" w:type="dxa"/>
            <w:shd w:val="clear" w:color="auto" w:fill="E5B8B7"/>
          </w:tcPr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200</w:t>
            </w:r>
            <w:r w:rsidRPr="00302AF5">
              <w:rPr>
                <w:rFonts w:cs="Times New Roman"/>
                <w:sz w:val="16"/>
                <w:szCs w:val="16"/>
              </w:rPr>
              <w:t>±</w:t>
            </w:r>
            <w:r w:rsidRPr="00B46FF0">
              <w:rPr>
                <w:rFonts w:cs="Times New Roman"/>
                <w:b/>
                <w:sz w:val="16"/>
                <w:szCs w:val="16"/>
              </w:rPr>
              <w:t>7</w:t>
            </w:r>
            <w:r w:rsidRPr="009C6DA9">
              <w:rPr>
                <w:rFonts w:cs="Times New Roman"/>
                <w:b/>
                <w:sz w:val="16"/>
                <w:szCs w:val="16"/>
              </w:rPr>
              <w:t>g</w:t>
            </w:r>
            <w:r>
              <w:rPr>
                <w:rFonts w:cs="Times New Roman"/>
                <w:b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 xml:space="preserve">(male </w:t>
            </w:r>
            <w:proofErr w:type="spellStart"/>
            <w:r>
              <w:rPr>
                <w:rFonts w:cs="Times New Roman"/>
                <w:sz w:val="16"/>
                <w:szCs w:val="16"/>
              </w:rPr>
              <w:t>Wistar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rats, 48h fasted) </w:t>
            </w:r>
            <w:r w:rsidRPr="00B34813"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&lt;EndNote&gt;&lt;Cite&gt;&lt;Author&gt;Muller&lt;/Author&gt;&lt;Year&gt;1981&lt;/Year&gt;&lt;RecNum&gt;287&lt;/RecNum&gt;&lt;DisplayText&gt;[1]&lt;/DisplayText&gt;&lt;record&gt;&lt;rec-number&gt;287&lt;/rec-number&gt;&lt;foreign-keys&gt;&lt;key app="EN" db-id="rd9pwfpv8v9wfmeeax9v5sr90re5xwxesr20"&gt;287&lt;/key&gt;&lt;/foreign-keys&gt;&lt;ref-type name="Journal Article"&gt;17&lt;/ref-type&gt;&lt;contributors&gt;&lt;authors&gt;&lt;author&gt;Muller, M. J.&lt;/author&gt;&lt;author&gt;Seitz, H. J.&lt;/author&gt;&lt;/authors&gt;&lt;/contributors&gt;&lt;titles&gt;&lt;title&gt;Starvation-induced changes of hepatic glucose metabolism in hypo- and hyperthyroid rats in vivo&lt;/title&gt;&lt;secondary-title&gt;J Nutr&lt;/secondary-title&gt;&lt;alt-title&gt;The Journal of nutrition&lt;/alt-title&gt;&lt;/titles&gt;&lt;periodical&gt;&lt;full-title&gt;J Nutr&lt;/full-title&gt;&lt;/periodical&gt;&lt;pages&gt;1370-9&lt;/pages&gt;&lt;volume&gt;111&lt;/volume&gt;&lt;number&gt;8&lt;/number&gt;&lt;edition&gt;1981/08/01&lt;/edition&gt;&lt;keywords&gt;&lt;keyword&gt;Animals&lt;/keyword&gt;&lt;keyword&gt;Citrates/metabolism&lt;/keyword&gt;&lt;keyword&gt;Citric Acid&lt;/keyword&gt;&lt;keyword&gt;Cyclic AMP/metabolism&lt;/keyword&gt;&lt;keyword&gt;Energy Metabolism&lt;/keyword&gt;&lt;keyword&gt;*Gluconeogenesis&lt;/keyword&gt;&lt;keyword&gt;Hyperthyroidism/*metabolism&lt;/keyword&gt;&lt;keyword&gt;Hypothyroidism/*metabolism&lt;/keyword&gt;&lt;keyword&gt;Liver/*metabolism&lt;/keyword&gt;&lt;keyword&gt;Male&lt;/keyword&gt;&lt;keyword&gt;Nitrogen/urine&lt;/keyword&gt;&lt;keyword&gt;Oxidation-Reduction&lt;/keyword&gt;&lt;keyword&gt;Phosphoenolpyruvate/metabolism&lt;/keyword&gt;&lt;keyword&gt;Pyruvate Kinase/metabolism&lt;/keyword&gt;&lt;keyword&gt;Pyruvates/metabolism&lt;/keyword&gt;&lt;keyword&gt;Pyruvic Acid&lt;/keyword&gt;&lt;keyword&gt;Rats&lt;/keyword&gt;&lt;keyword&gt;Starvation/*metabolism&lt;/keyword&gt;&lt;/keywords&gt;&lt;dates&gt;&lt;year&gt;1981&lt;/year&gt;&lt;pub-dates&gt;&lt;date&gt;Aug&lt;/date&gt;&lt;/pub-dates&gt;&lt;/dates&gt;&lt;isbn&gt;0022-3166 (Print)&amp;#xD;0022-3166 (Linking)&lt;/isbn&gt;&lt;accession-num&gt;6267236&lt;/accession-num&gt;&lt;work-type&gt;Research Support, Non-U.S. Gov&amp;apos;t&lt;/work-type&gt;&lt;urls&gt;&lt;related-urls&gt;&lt;url&gt;http://www.ncbi.nlm.nih.gov/pubmed/6267236&lt;/url&gt;&lt;/related-urls&gt;&lt;/urls&gt;&lt;language&gt;eng&lt;/language&gt;&lt;/record&gt;&lt;/Cite&gt;&lt;/EndNote&gt;</w:instrText>
            </w:r>
            <w:r w:rsidRPr="00B34813"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1" w:tooltip="Muller, 1981 #287" w:history="1">
              <w:r>
                <w:rPr>
                  <w:rFonts w:cs="Times New Roman"/>
                  <w:noProof/>
                  <w:sz w:val="16"/>
                  <w:szCs w:val="16"/>
                </w:rPr>
                <w:t>1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 w:rsidRPr="00B34813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 w:rsidRPr="005B74CE">
              <w:rPr>
                <w:rFonts w:cs="Times New Roman"/>
                <w:b/>
                <w:sz w:val="16"/>
                <w:szCs w:val="16"/>
              </w:rPr>
              <w:t>286±</w:t>
            </w:r>
            <w:r w:rsidRPr="00B46FF0">
              <w:rPr>
                <w:rFonts w:cs="Times New Roman"/>
                <w:b/>
                <w:sz w:val="16"/>
                <w:szCs w:val="16"/>
              </w:rPr>
              <w:t>7</w:t>
            </w:r>
            <w:r w:rsidRPr="009C6DA9">
              <w:rPr>
                <w:rFonts w:cs="Times New Roman"/>
                <w:b/>
                <w:sz w:val="16"/>
                <w:szCs w:val="16"/>
              </w:rPr>
              <w:t>g</w:t>
            </w:r>
            <w:r>
              <w:rPr>
                <w:rFonts w:cs="Times New Roman"/>
                <w:b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 xml:space="preserve">(5h fasted) 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&lt;EndNote&gt;&lt;Cite&gt;&lt;Author&gt;Murakami&lt;/Author&gt;&lt;Year&gt;1997&lt;/Year&gt;&lt;RecNum&gt;288&lt;/RecNum&gt;&lt;DisplayText&gt;[2]&lt;/DisplayText&gt;&lt;record&gt;&lt;rec-number&gt;288&lt;/rec-number&gt;&lt;foreign-keys&gt;&lt;key app="EN" db-id="rd9pwfpv8v9wfmeeax9v5sr90re5xwxesr20"&gt;288&lt;/key&gt;&lt;/foreign-keys&gt;&lt;ref-type name="Journal Article"&gt;17&lt;/ref-type&gt;&lt;contributors&gt;&lt;authors&gt;&lt;author&gt;Murakami, T.&lt;/author&gt;&lt;author&gt;Shimomura, Y.&lt;/author&gt;&lt;author&gt;Fujitsuka, N.&lt;/author&gt;&lt;author&gt;Sokabe, M.&lt;/author&gt;&lt;author&gt;Okamura, K.&lt;/author&gt;&lt;author&gt;Sakamoto, S.&lt;/author&gt;&lt;/authors&gt;&lt;/contributors&gt;&lt;auth-address&gt;Department of Bioscience, Nagoya Institute of Technology, Gokiso, Japan.&lt;/auth-address&gt;&lt;titles&gt;&lt;title&gt;Enlargement glycogen store in rat liver and muscle by fructose-diet intake and exercise training&lt;/title&gt;&lt;secondary-title&gt;J Appl Physiol&lt;/secondary-title&gt;&lt;/titles&gt;&lt;periodical&gt;&lt;full-title&gt;J Appl Physiol&lt;/full-title&gt;&lt;/periodical&gt;&lt;pages&gt;772-5&lt;/pages&gt;&lt;volume&gt;82&lt;/volume&gt;&lt;number&gt;3&lt;/number&gt;&lt;edition&gt;1997/03/01&lt;/edition&gt;&lt;keywords&gt;&lt;keyword&gt;Animals&lt;/keyword&gt;&lt;keyword&gt;Eating/*physiology&lt;/keyword&gt;&lt;keyword&gt;Female&lt;/keyword&gt;&lt;keyword&gt;Fructose/*pharmacology&lt;/keyword&gt;&lt;keyword&gt;Glycogen/*metabolism&lt;/keyword&gt;&lt;keyword&gt;Liver/drug effects/*metabolism&lt;/keyword&gt;&lt;keyword&gt;Muscles/drug effects/*metabolism&lt;/keyword&gt;&lt;keyword&gt;Physical Conditioning, Animal/*physiology&lt;/keyword&gt;&lt;keyword&gt;Rats&lt;/keyword&gt;&lt;keyword&gt;Rats, Sprague-Dawley&lt;/keyword&gt;&lt;/keywords&gt;&lt;dates&gt;&lt;year&gt;1997&lt;/year&gt;&lt;pub-dates&gt;&lt;date&gt;Mar&lt;/date&gt;&lt;/pub-dates&gt;&lt;/dates&gt;&lt;isbn&gt;8750-7587 (Print)&amp;#xD;0161-7567 (Linking)&lt;/isbn&gt;&lt;accession-num&gt;9074962&lt;/accession-num&gt;&lt;urls&gt;&lt;related-urls&gt;&lt;url&gt;http://www.ncbi.nlm.nih.gov/pubmed/9074962&lt;/url&gt;&lt;/related-urls&gt;&lt;/urls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2" w:tooltip="Murakami, 1997 #288" w:history="1">
              <w:r>
                <w:rPr>
                  <w:rFonts w:cs="Times New Roman"/>
                  <w:noProof/>
                  <w:sz w:val="16"/>
                  <w:szCs w:val="16"/>
                </w:rPr>
                <w:t>2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 xml:space="preserve">306-355g </w:t>
            </w:r>
            <w:r>
              <w:rPr>
                <w:rFonts w:cs="Times New Roman"/>
                <w:sz w:val="16"/>
                <w:szCs w:val="16"/>
                <w:lang w:val="en-GB"/>
              </w:rPr>
              <w:t xml:space="preserve">(male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Spraque-Dawley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 strain)</w:t>
            </w:r>
            <w:r>
              <w:rPr>
                <w:rFonts w:cs="Times New Roman"/>
                <w:sz w:val="16"/>
                <w:szCs w:val="16"/>
                <w:lang w:val="en-GB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val="en-GB"/>
              </w:rPr>
              <w:instrText xml:space="preserve"> ADDIN EN.CITE &lt;EndNote&gt;&lt;Cite&gt;&lt;Author&gt;Leveille&lt;/Author&gt;&lt;Year&gt;1967&lt;/Year&gt;&lt;RecNum&gt;290&lt;/RecNum&gt;&lt;DisplayText&gt;[3]&lt;/DisplayText&gt;&lt;record&gt;&lt;rec-number&gt;290&lt;/rec-number&gt;&lt;foreign-keys&gt;&lt;key app="EN" db-id="rd9pwfpv8v9wfmeeax9v5sr90re5xwxesr20"&gt;290&lt;/key&gt;&lt;/foreign-keys&gt;&lt;ref-type name="Journal Article"&gt;17&lt;/ref-type&gt;&lt;contributors&gt;&lt;authors&gt;&lt;author&gt;Leveille, G. A.&lt;/author&gt;&lt;author&gt;Chakrabarty, K.&lt;/author&gt;&lt;/authors&gt;&lt;/contributors&gt;&lt;titles&gt;&lt;title&gt;Diurnal variations in tissue glycogen and liver weight of meal-fed rats&lt;/title&gt;&lt;secondary-title&gt;J Nutr&lt;/secondary-title&gt;&lt;alt-title&gt;The Journal of nutrition&lt;/alt-title&gt;&lt;/titles&gt;&lt;periodical&gt;&lt;full-title&gt;J Nutr&lt;/full-title&gt;&lt;/periodical&gt;&lt;pages&gt;546-54&lt;/pages&gt;&lt;volume&gt;93&lt;/volume&gt;&lt;number&gt;4&lt;/number&gt;&lt;edition&gt;1967/12/01&lt;/edition&gt;&lt;keywords&gt;&lt;keyword&gt;Adipose Tissue/metabolism&lt;/keyword&gt;&lt;keyword&gt;Animal Feed&lt;/keyword&gt;&lt;keyword&gt;*Animal Nutritional Physiological Phenomena&lt;/keyword&gt;&lt;keyword&gt;Animals&lt;/keyword&gt;&lt;keyword&gt;Eating&lt;/keyword&gt;&lt;keyword&gt;Glycogen/*metabolism&lt;/keyword&gt;&lt;keyword&gt;Humans&lt;/keyword&gt;&lt;keyword&gt;Liver/*metabolism&lt;/keyword&gt;&lt;keyword&gt;Male&lt;/keyword&gt;&lt;keyword&gt;Muscles/metabolism&lt;/keyword&gt;&lt;keyword&gt;Organ Size&lt;/keyword&gt;&lt;keyword&gt;Rats&lt;/keyword&gt;&lt;/keywords&gt;&lt;dates&gt;&lt;year&gt;1967&lt;/year&gt;&lt;pub-dates&gt;&lt;date&gt;Dec&lt;/date&gt;&lt;/pub-dates&gt;&lt;/dates&gt;&lt;isbn&gt;0022-3166 (Print)&amp;#xD;0022-3166 (Linking)&lt;/isbn&gt;&lt;accession-num&gt;5625457&lt;/accession-num&gt;&lt;urls&gt;&lt;related-urls&gt;&lt;url&gt;http://www.ncbi.nlm.nih.gov/pubmed/5625457&lt;/url&gt;&lt;/related-urls&gt;&lt;/urls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  <w:lang w:val="en-GB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val="en-GB"/>
              </w:rPr>
              <w:t>[</w:t>
            </w:r>
            <w:hyperlink w:anchor="_ENREF_3" w:tooltip="Leveille, 1967 #290" w:history="1">
              <w:r>
                <w:rPr>
                  <w:rFonts w:cs="Times New Roman"/>
                  <w:noProof/>
                  <w:sz w:val="16"/>
                  <w:szCs w:val="16"/>
                  <w:lang w:val="en-GB"/>
                </w:rPr>
                <w:t>3</w:t>
              </w:r>
            </w:hyperlink>
            <w:r>
              <w:rPr>
                <w:rFonts w:cs="Times New Roman"/>
                <w:noProof/>
                <w:sz w:val="16"/>
                <w:szCs w:val="16"/>
                <w:lang w:val="en-GB"/>
              </w:rPr>
              <w:t>]</w:t>
            </w:r>
            <w:r>
              <w:rPr>
                <w:rFonts w:cs="Times New Roman"/>
                <w:sz w:val="16"/>
                <w:szCs w:val="16"/>
                <w:lang w:val="en-GB"/>
              </w:rPr>
              <w:fldChar w:fldCharType="end"/>
            </w:r>
          </w:p>
          <w:p w:rsidR="00AE7646" w:rsidRPr="004059B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2790" w:type="dxa"/>
            <w:shd w:val="clear" w:color="auto" w:fill="FFFF99"/>
          </w:tcPr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 w:rsidRPr="00A556E7">
              <w:rPr>
                <w:rFonts w:cs="Times New Roman"/>
                <w:b/>
                <w:sz w:val="16"/>
                <w:szCs w:val="16"/>
                <w:lang w:val="en-GB"/>
              </w:rPr>
              <w:t>24-42g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cs="Times New Roman"/>
                <w:sz w:val="16"/>
                <w:szCs w:val="16"/>
                <w:lang w:val="en-GB"/>
              </w:rPr>
              <w:t>(Swiss albino laboratory mice) [Ulusoy2006]</w:t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 w:rsidRPr="00D06BEA">
              <w:rPr>
                <w:rFonts w:cs="Times New Roman"/>
                <w:b/>
                <w:sz w:val="16"/>
                <w:szCs w:val="16"/>
                <w:lang w:val="en-GB"/>
              </w:rPr>
              <w:t>28-35g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 xml:space="preserve"> </w:t>
            </w:r>
            <w:r w:rsidRPr="00D06BEA">
              <w:rPr>
                <w:rFonts w:cs="Times New Roman"/>
                <w:sz w:val="16"/>
                <w:szCs w:val="16"/>
                <w:lang w:val="en-GB"/>
              </w:rPr>
              <w:t>(</w:t>
            </w:r>
            <w:r>
              <w:rPr>
                <w:sz w:val="16"/>
                <w:szCs w:val="16"/>
              </w:rPr>
              <w:t xml:space="preserve">male C57BL/6J mice)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ADDIN EN.CITE &lt;EndNote&gt;&lt;Cite&gt;&lt;Author&gt;Massillon&lt;/Author&gt;&lt;Year&gt;1995&lt;/Year&gt;&lt;RecNum&gt;291&lt;/RecNum&gt;&lt;DisplayText&gt;[4]&lt;/DisplayText&gt;&lt;record&gt;&lt;rec-number&gt;291&lt;/rec-number&gt;&lt;foreign-keys&gt;&lt;key app="EN" db-id="rd9pwfpv8v9wfmeeax9v5sr90re5xwxesr20"&gt;291&lt;/key&gt;&lt;/foreign-keys&gt;&lt;ref-type name="Journal Article"&gt;17&lt;/ref-type&gt;&lt;contributors&gt;&lt;authors&gt;&lt;author&gt;Massillon, D.&lt;/author&gt;&lt;author&gt;Chen, W.&lt;/author&gt;&lt;author&gt;Hawkins, M.&lt;/author&gt;&lt;author&gt;Liu, R.&lt;/author&gt;&lt;author&gt;Barzilai, N.&lt;/author&gt;&lt;author&gt;Rossetti, L.&lt;/author&gt;&lt;/authors&gt;&lt;/contributors&gt;&lt;auth-address&gt;Department of Medicine, Albert Einstein College of Medicine, Bronx, New York 10461, USA.&lt;/auth-address&gt;&lt;titles&gt;&lt;title&gt;Quantitation of hepatic glucose fluxes and pathways of hepatic glycogen synthesis in conscious mice&lt;/title&gt;&lt;secondary-title&gt;Am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physiology&lt;/abbr-1&gt;&lt;/alt-periodical&gt;&lt;pages&gt;E1037-43&lt;/pages&gt;&lt;volume&gt;269&lt;/volume&gt;&lt;number&gt;6 Pt 1&lt;/number&gt;&lt;edition&gt;1995/12/01&lt;/edition&gt;&lt;keywords&gt;&lt;keyword&gt;Animals&lt;/keyword&gt;&lt;keyword&gt;Feasibility Studies&lt;/keyword&gt;&lt;keyword&gt;Glucose/*metabolism&lt;/keyword&gt;&lt;keyword&gt;Glucose Clamp Technique&lt;/keyword&gt;&lt;keyword&gt;Glycogen/*biosynthesis&lt;/keyword&gt;&lt;keyword&gt;Hyperglycemia/metabolism&lt;/keyword&gt;&lt;keyword&gt;Insulin/pharmacology&lt;/keyword&gt;&lt;keyword&gt;Liver/*metabolism&lt;/keyword&gt;&lt;keyword&gt;Male&lt;/keyword&gt;&lt;keyword&gt;Mice&lt;/keyword&gt;&lt;keyword&gt;Mice, Inbred C57BL&lt;/keyword&gt;&lt;/keywords&gt;&lt;dates&gt;&lt;year&gt;1995&lt;/year&gt;&lt;pub-dates&gt;&lt;date&gt;Dec&lt;/date&gt;&lt;/pub-dates&gt;&lt;/dates&gt;&lt;isbn&gt;0002-9513 (Print)&amp;#xD;0002-9513 (Linking)&lt;/isbn&gt;&lt;accession-num&gt;8572194&lt;/accession-num&gt;&lt;work-type&gt;Research Support, Non-U.S. Gov&amp;apos;t&amp;#xD;Research Support, U.S. Gov&amp;apos;t, P.H.S.&lt;/work-type&gt;&lt;urls&gt;&lt;related-urls&gt;&lt;url&gt;http://www.ncbi.nlm.nih.gov/pubmed/8572194&lt;/url&gt;&lt;/related-urls&gt;&lt;/urls&gt;&lt;language&gt;eng&lt;/language&gt;&lt;/record&gt;&lt;/Cite&gt;&lt;/EndNote&gt;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[</w:t>
            </w:r>
            <w:hyperlink w:anchor="_ENREF_4" w:tooltip="Massillon, 1995 #291" w:history="1">
              <w:r>
                <w:rPr>
                  <w:noProof/>
                  <w:sz w:val="16"/>
                  <w:szCs w:val="16"/>
                </w:rPr>
                <w:t>4</w:t>
              </w:r>
            </w:hyperlink>
            <w:r>
              <w:rPr>
                <w:noProof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12.1</w:t>
            </w:r>
            <w:r w:rsidRPr="00302AF5">
              <w:rPr>
                <w:rFonts w:cs="Times New Roman"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1.9</w:t>
            </w:r>
            <w:r w:rsidRPr="009C6DA9">
              <w:rPr>
                <w:rFonts w:cs="Times New Roman"/>
                <w:b/>
                <w:sz w:val="16"/>
                <w:szCs w:val="16"/>
              </w:rPr>
              <w:t>g</w:t>
            </w:r>
            <w:r>
              <w:rPr>
                <w:rFonts w:cs="Times New Roman"/>
                <w:b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 xml:space="preserve">(4-week old female C57BL6J, 24h-fast) (Lean body mass: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10.6</w:t>
            </w:r>
            <w:r w:rsidRPr="00302AF5">
              <w:rPr>
                <w:rFonts w:cs="Times New Roman"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1.7</w:t>
            </w:r>
            <w:r w:rsidRPr="009C6DA9">
              <w:rPr>
                <w:rFonts w:cs="Times New Roman"/>
                <w:b/>
                <w:sz w:val="16"/>
                <w:szCs w:val="16"/>
              </w:rPr>
              <w:t>g</w:t>
            </w:r>
            <w:r>
              <w:rPr>
                <w:rFonts w:cs="Times New Roman"/>
                <w:b/>
                <w:sz w:val="16"/>
                <w:szCs w:val="16"/>
              </w:rPr>
              <w:t xml:space="preserve"> -&gt;</w:t>
            </w:r>
            <w:r w:rsidRPr="002267CD">
              <w:rPr>
                <w:rFonts w:cs="Times New Roman"/>
                <w:b/>
                <w:sz w:val="16"/>
                <w:szCs w:val="16"/>
              </w:rPr>
              <w:t>88%</w:t>
            </w:r>
            <w:r>
              <w:rPr>
                <w:rFonts w:cs="Times New Roman"/>
                <w:sz w:val="16"/>
                <w:szCs w:val="16"/>
              </w:rPr>
              <w:t xml:space="preserve"> body weight)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&lt;EndNote&gt;&lt;Cite&gt;&lt;Author&gt;Turner&lt;/Author&gt;&lt;Year&gt;2005&lt;/Year&gt;&lt;RecNum&gt;293&lt;/RecNum&gt;&lt;DisplayText&gt;[5]&lt;/DisplayText&gt;&lt;record&gt;&lt;rec-number&gt;293&lt;/rec-number&gt;&lt;foreign-keys&gt;&lt;key app="EN" db-id="rd9pwfpv8v9wfmeeax9v5sr90re5xwxesr20"&gt;293&lt;/key&gt;&lt;/foreign-keys&gt;&lt;ref-type name="Journal Article"&gt;17&lt;/ref-type&gt;&lt;contributors&gt;&lt;authors&gt;&lt;author&gt;Turner, S. M.&lt;/author&gt;&lt;author&gt;Linfoot, P. A.&lt;/author&gt;&lt;author&gt;Neese, R. A.&lt;/author&gt;&lt;author&gt;Hellerstein, M. K.&lt;/author&gt;&lt;/authors&gt;&lt;/contributors&gt;&lt;auth-address&gt;KineMed Inc., Emeryville, CA 94608, USA. sturner@kinemed.com&lt;/auth-address&gt;&lt;titles&gt;&lt;title&gt;Sources of plasma glucose and liver glycogen in fasted ob/ob mice&lt;/title&gt;&lt;secondary-title&gt;Acta Diabetol&lt;/secondary-title&gt;&lt;alt-title&gt;Acta diabetologica&lt;/alt-title&gt;&lt;/titles&gt;&lt;periodical&gt;&lt;full-title&gt;Acta Diabetol&lt;/full-title&gt;&lt;abbr-1&gt;Acta diabetologica&lt;/abbr-1&gt;&lt;/periodical&gt;&lt;alt-periodical&gt;&lt;full-title&gt;Acta Diabetol&lt;/full-title&gt;&lt;abbr-1&gt;Acta diabetologica&lt;/abbr-1&gt;&lt;/alt-periodical&gt;&lt;pages&gt;187-93&lt;/pages&gt;&lt;volume&gt;42&lt;/volume&gt;&lt;number&gt;4&lt;/number&gt;&lt;edition&gt;2005/12/31&lt;/edition&gt;&lt;keywords&gt;&lt;keyword&gt;Animals&lt;/keyword&gt;&lt;keyword&gt;Blood Glucose/*metabolism&lt;/keyword&gt;&lt;keyword&gt;*Fasting&lt;/keyword&gt;&lt;keyword&gt;Female&lt;/keyword&gt;&lt;keyword&gt;Gas Chromatography-Mass Spectrometry&lt;/keyword&gt;&lt;keyword&gt;Glucose/metabolism&lt;/keyword&gt;&lt;keyword&gt;Insulin/blood&lt;/keyword&gt;&lt;keyword&gt;Leptin/blood&lt;/keyword&gt;&lt;keyword&gt;Liver Glycogen/*metabolism&lt;/keyword&gt;&lt;keyword&gt;Mice&lt;/keyword&gt;&lt;keyword&gt;Mice, Inbred C57BL&lt;/keyword&gt;&lt;keyword&gt;Mice, Obese&lt;/keyword&gt;&lt;keyword&gt;Models, Biological&lt;/keyword&gt;&lt;/keywords&gt;&lt;dates&gt;&lt;year&gt;2005&lt;/year&gt;&lt;pub-dates&gt;&lt;date&gt;Dec&lt;/date&gt;&lt;/pub-dates&gt;&lt;/dates&gt;&lt;isbn&gt;0940-5429 (Print)&amp;#xD;0940-5429 (Linking)&lt;/isbn&gt;&lt;accession-num&gt;16382307&lt;/accession-num&gt;&lt;urls&gt;&lt;related-urls&gt;&lt;url&gt;http://www.ncbi.nlm.nih.gov/pubmed/16382307&lt;/url&gt;&lt;/related-urls&gt;&lt;/urls&gt;&lt;electronic-resource-num&gt;10.1007/s00592-005-0201-3&lt;/electronic-resource-num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5" w:tooltip="Turner, 2005 #293" w:history="1">
              <w:r>
                <w:rPr>
                  <w:rFonts w:cs="Times New Roman"/>
                  <w:noProof/>
                  <w:sz w:val="16"/>
                  <w:szCs w:val="16"/>
                </w:rPr>
                <w:t>5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  <w:p w:rsidR="00AE7646" w:rsidRPr="001A25E5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</w:rPr>
            </w:pPr>
            <w:r w:rsidRPr="001A25E5">
              <w:rPr>
                <w:rFonts w:cs="Times New Roman"/>
                <w:b/>
                <w:sz w:val="16"/>
                <w:szCs w:val="16"/>
              </w:rPr>
              <w:t>Mouse growth: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noProof/>
                <w:sz w:val="16"/>
                <w:szCs w:val="16"/>
                <w:lang w:eastAsia="en-US" w:bidi="ar-SA"/>
              </w:rPr>
              <w:drawing>
                <wp:inline distT="0" distB="0" distL="0" distR="0">
                  <wp:extent cx="1630680" cy="11303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7646" w:rsidRPr="002B2DCC" w:rsidRDefault="00AE7646" w:rsidP="00AE7646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(C57BL/6, wild-type black)</w:t>
            </w:r>
            <w:r w:rsidRPr="001D79B4">
              <w:rPr>
                <w:rFonts w:cs="Times New Roman"/>
                <w:sz w:val="16"/>
                <w:szCs w:val="16"/>
                <w:lang w:val="en-GB"/>
              </w:rPr>
              <w:t xml:space="preserve"> </w:t>
            </w:r>
            <w:r w:rsidRPr="001D79B4">
              <w:rPr>
                <w:rFonts w:cs="Times New Roman"/>
                <w:sz w:val="16"/>
                <w:szCs w:val="16"/>
                <w:lang w:val="en-GB"/>
              </w:rPr>
              <w:fldChar w:fldCharType="begin">
                <w:fldData xml:space="preserve">PEVuZE5vdGU+PENpdGU+PEF1dGhvcj5GYW50aW48L0F1dGhvcj48WWVhcj4yMDAwPC9ZZWFyPjxS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=
</w:fldData>
              </w:fldChar>
            </w:r>
            <w:r>
              <w:rPr>
                <w:rFonts w:cs="Times New Roman"/>
                <w:sz w:val="16"/>
                <w:szCs w:val="16"/>
                <w:lang w:val="en-GB"/>
              </w:rPr>
              <w:instrText xml:space="preserve"> ADDIN EN.CITE </w:instrText>
            </w:r>
            <w:r>
              <w:rPr>
                <w:rFonts w:cs="Times New Roman"/>
                <w:sz w:val="16"/>
                <w:szCs w:val="16"/>
                <w:lang w:val="en-GB"/>
              </w:rPr>
              <w:fldChar w:fldCharType="begin">
                <w:fldData xml:space="preserve">PEVuZE5vdGU+PENpdGU+PEF1dGhvcj5GYW50aW48L0F1dGhvcj48WWVhcj4yMDAwPC9ZZWFyPjxS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=
</w:fldData>
              </w:fldChar>
            </w:r>
            <w:r>
              <w:rPr>
                <w:rFonts w:cs="Times New Roman"/>
                <w:sz w:val="16"/>
                <w:szCs w:val="16"/>
                <w:lang w:val="en-GB"/>
              </w:rPr>
              <w:instrText xml:space="preserve"> ADDIN EN.CITE.DATA </w:instrText>
            </w:r>
            <w:r>
              <w:rPr>
                <w:rFonts w:cs="Times New Roman"/>
                <w:sz w:val="16"/>
                <w:szCs w:val="16"/>
                <w:lang w:val="en-GB"/>
              </w:rPr>
            </w:r>
            <w:r>
              <w:rPr>
                <w:rFonts w:cs="Times New Roman"/>
                <w:sz w:val="16"/>
                <w:szCs w:val="16"/>
                <w:lang w:val="en-GB"/>
              </w:rPr>
              <w:fldChar w:fldCharType="end"/>
            </w:r>
            <w:r w:rsidRPr="001D79B4">
              <w:rPr>
                <w:rFonts w:cs="Times New Roman"/>
                <w:sz w:val="16"/>
                <w:szCs w:val="16"/>
                <w:lang w:val="en-GB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val="en-GB"/>
              </w:rPr>
              <w:t>[</w:t>
            </w:r>
            <w:hyperlink w:anchor="_ENREF_6" w:tooltip="Fantin, 2000 #295" w:history="1">
              <w:r>
                <w:rPr>
                  <w:rFonts w:cs="Times New Roman"/>
                  <w:noProof/>
                  <w:sz w:val="16"/>
                  <w:szCs w:val="16"/>
                  <w:lang w:val="en-GB"/>
                </w:rPr>
                <w:t>6</w:t>
              </w:r>
            </w:hyperlink>
            <w:r>
              <w:rPr>
                <w:rFonts w:cs="Times New Roman"/>
                <w:noProof/>
                <w:sz w:val="16"/>
                <w:szCs w:val="16"/>
                <w:lang w:val="en-GB"/>
              </w:rPr>
              <w:t>]</w:t>
            </w:r>
            <w:r w:rsidRPr="001D79B4">
              <w:rPr>
                <w:rFonts w:cs="Times New Roman"/>
                <w:sz w:val="16"/>
                <w:szCs w:val="16"/>
                <w:lang w:val="en-GB"/>
              </w:rPr>
              <w:fldChar w:fldCharType="end"/>
            </w:r>
          </w:p>
        </w:tc>
      </w:tr>
      <w:tr w:rsidR="00AE7646" w:rsidRPr="001A35F6" w:rsidTr="00995C2D">
        <w:tc>
          <w:tcPr>
            <w:tcW w:w="2268" w:type="dxa"/>
          </w:tcPr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total liver weight</w:t>
            </w:r>
          </w:p>
          <w:p w:rsidR="00AE7646" w:rsidRPr="00642C23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(~3% body weight rule)</w:t>
            </w:r>
          </w:p>
        </w:tc>
        <w:tc>
          <w:tcPr>
            <w:tcW w:w="810" w:type="dxa"/>
            <w:shd w:val="clear" w:color="auto" w:fill="auto"/>
          </w:tcPr>
          <w:p w:rsidR="00AE7646" w:rsidRPr="00C41CBB" w:rsidRDefault="00AE7646" w:rsidP="00995C2D">
            <w:pPr>
              <w:spacing w:line="276" w:lineRule="auto"/>
              <w:jc w:val="both"/>
              <w:rPr>
                <w:sz w:val="16"/>
                <w:szCs w:val="16"/>
                <w:lang w:val="en-GB"/>
              </w:rPr>
            </w:pPr>
            <w:r w:rsidRPr="00216849">
              <w:rPr>
                <w:position w:val="-12"/>
                <w:sz w:val="16"/>
                <w:szCs w:val="16"/>
                <w:lang w:val="en-GB"/>
              </w:rPr>
              <w:object w:dxaOrig="480" w:dyaOrig="360">
                <v:shape id="_x0000_i1026" type="#_x0000_t75" style="width:23.75pt;height:18.35pt" o:ole="">
                  <v:imagedata r:id="rId9" o:title=""/>
                </v:shape>
                <o:OLEObject Type="Embed" ProgID="Equation.3" ShapeID="_x0000_i1026" DrawAspect="Content" ObjectID="_1438512154" r:id="rId10"/>
              </w:objec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AE7646" w:rsidRPr="008A02E9" w:rsidRDefault="00AE7646" w:rsidP="00995C2D">
            <w:pPr>
              <w:spacing w:line="276" w:lineRule="auto"/>
              <w:jc w:val="both"/>
              <w:rPr>
                <w:sz w:val="16"/>
                <w:szCs w:val="16"/>
                <w:lang w:val="en-GB"/>
              </w:rPr>
            </w:pPr>
            <w:r w:rsidRPr="008A02E9">
              <w:rPr>
                <w:b/>
                <w:sz w:val="16"/>
                <w:szCs w:val="16"/>
                <w:lang w:val="en-GB"/>
              </w:rPr>
              <w:t>1500g</w:t>
            </w:r>
            <w:r>
              <w:rPr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(human)</w:t>
            </w:r>
          </w:p>
        </w:tc>
        <w:tc>
          <w:tcPr>
            <w:tcW w:w="1890" w:type="dxa"/>
            <w:shd w:val="clear" w:color="auto" w:fill="C2D69B"/>
          </w:tcPr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1500-1800</w:t>
            </w:r>
            <w:r w:rsidRPr="00AB4C7D">
              <w:rPr>
                <w:rFonts w:cs="Times New Roman"/>
                <w:b/>
                <w:sz w:val="16"/>
                <w:szCs w:val="16"/>
                <w:lang w:val="en-GB"/>
              </w:rPr>
              <w:t>g</w:t>
            </w:r>
            <w:r>
              <w:rPr>
                <w:rFonts w:cs="Times New Roman"/>
                <w:sz w:val="16"/>
                <w:szCs w:val="16"/>
                <w:lang w:val="en-GB"/>
              </w:rPr>
              <w:t xml:space="preserve"> (man),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 xml:space="preserve">1300-1500g </w:t>
            </w:r>
            <w:r>
              <w:rPr>
                <w:rFonts w:cs="Times New Roman"/>
                <w:sz w:val="16"/>
                <w:szCs w:val="16"/>
                <w:lang w:val="en-GB"/>
              </w:rPr>
              <w:t xml:space="preserve">(woman) </w:t>
            </w:r>
            <w:r>
              <w:rPr>
                <w:rFonts w:cs="Times New Roman"/>
                <w:sz w:val="16"/>
                <w:szCs w:val="16"/>
                <w:lang w:val="en-GB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val="en-GB"/>
              </w:rPr>
              <w:instrText xml:space="preserve"> ADDIN EN.CITE &lt;EndNote&gt;&lt;Cite&gt;&lt;Author&gt;Kuntz&lt;/Author&gt;&lt;Year&gt;2006&lt;/Year&gt;&lt;RecNum&gt;267&lt;/RecNum&gt;&lt;DisplayText&gt;[7]&lt;/DisplayText&gt;&lt;record&gt;&lt;rec-number&gt;267&lt;/rec-number&gt;&lt;foreign-keys&gt;&lt;key app="EN" db-id="rd9pwfpv8v9wfmeeax9v5sr90re5xwxesr20"&gt;267&lt;/key&gt;&lt;/foreign-keys&gt;&lt;ref-type name="Journal Article"&gt;17&lt;/ref-type&gt;&lt;contributors&gt;&lt;authors&gt;&lt;author&gt;Kuntz, E.&lt;/author&gt;&lt;author&gt;Kuntz, H.D.&lt;/author&gt;&lt;/authors&gt;&lt;/contributors&gt;&lt;titles&gt;&lt;title&gt;Hepatology - Principles and Practice&lt;/title&gt;&lt;/titles&gt;&lt;number&gt;2nd English edition&lt;/number&gt;&lt;dates&gt;&lt;year&gt;2006&lt;/year&gt;&lt;/dates&gt;&lt;urls&gt;&lt;/urls&gt;&lt;/record&gt;&lt;/Cite&gt;&lt;/EndNote&gt;</w:instrText>
            </w:r>
            <w:r>
              <w:rPr>
                <w:rFonts w:cs="Times New Roman"/>
                <w:sz w:val="16"/>
                <w:szCs w:val="16"/>
                <w:lang w:val="en-GB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val="en-GB"/>
              </w:rPr>
              <w:t>[</w:t>
            </w:r>
            <w:hyperlink w:anchor="_ENREF_7" w:tooltip="Kuntz, 2006 #267" w:history="1">
              <w:r>
                <w:rPr>
                  <w:rFonts w:cs="Times New Roman"/>
                  <w:noProof/>
                  <w:sz w:val="16"/>
                  <w:szCs w:val="16"/>
                  <w:lang w:val="en-GB"/>
                </w:rPr>
                <w:t>7</w:t>
              </w:r>
            </w:hyperlink>
            <w:r>
              <w:rPr>
                <w:rFonts w:cs="Times New Roman"/>
                <w:noProof/>
                <w:sz w:val="16"/>
                <w:szCs w:val="16"/>
                <w:lang w:val="en-GB"/>
              </w:rPr>
              <w:t>]</w:t>
            </w:r>
            <w:r>
              <w:rPr>
                <w:rFonts w:cs="Times New Roman"/>
                <w:sz w:val="16"/>
                <w:szCs w:val="16"/>
                <w:lang w:val="en-GB"/>
              </w:rPr>
              <w:fldChar w:fldCharType="end"/>
            </w:r>
          </w:p>
          <w:p w:rsidR="00AE7646" w:rsidRPr="00302AF5" w:rsidRDefault="00AE7646" w:rsidP="00AE7646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1697</w:t>
            </w:r>
            <w:r w:rsidRPr="00302AF5">
              <w:rPr>
                <w:rFonts w:cs="Times New Roman"/>
                <w:sz w:val="16"/>
                <w:szCs w:val="16"/>
              </w:rPr>
              <w:t>±171g (±SD, n=6)</w:t>
            </w:r>
            <w:r>
              <w:rPr>
                <w:rFonts w:cs="Times New Roman"/>
                <w:sz w:val="16"/>
                <w:szCs w:val="16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cj48UmVjTnVtPjI3MzwvUmVjTnVtPjxEaXNwbGF5VGV4dD5bOF08L0Rpc3BsYXlUZXh0PjxyZWNv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AE7646">
              <w:rPr>
                <w:rFonts w:cs="Times New Roman"/>
                <w:sz w:val="16"/>
                <w:szCs w:val="16"/>
              </w:rPr>
              <w:instrText xml:space="preserve"> ADDIN EN.CITE </w:instrText>
            </w:r>
            <w:r>
              <w:rPr>
                <w:rFonts w:cs="Times New Roman"/>
                <w:sz w:val="16"/>
                <w:szCs w:val="16"/>
                <w:lang w:val="de-DE"/>
              </w:rPr>
              <w:fldChar w:fldCharType="begin">
                <w:fldData xml:space="preserve">PEVuZE5vdGU+PENpdGU+PEF1dGhvcj5WaWxsZW5ldXZlPC9BdXRob3I+PFllYXI+MTk5NjwvWWVh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</w:fldData>
              </w:fldChar>
            </w:r>
            <w:r w:rsidRPr="00AE7646">
              <w:rPr>
                <w:rFonts w:cs="Times New Roman"/>
                <w:sz w:val="16"/>
                <w:szCs w:val="16"/>
              </w:rPr>
              <w:instrText xml:space="preserve"> ADDIN EN.CITE.DATA </w:instrText>
            </w:r>
            <w:r>
              <w:rPr>
                <w:rFonts w:cs="Times New Roman"/>
                <w:sz w:val="16"/>
                <w:szCs w:val="16"/>
                <w:lang w:val="de-DE"/>
              </w:rPr>
            </w:r>
            <w:r>
              <w:rPr>
                <w:rFonts w:cs="Times New Roman"/>
                <w:sz w:val="16"/>
                <w:szCs w:val="16"/>
                <w:lang w:val="de-DE"/>
              </w:rPr>
              <w:fldChar w:fldCharType="end"/>
            </w:r>
            <w:r>
              <w:rPr>
                <w:rFonts w:cs="Times New Roman"/>
                <w:sz w:val="16"/>
                <w:szCs w:val="16"/>
                <w:lang w:val="de-DE"/>
              </w:rPr>
              <w:fldChar w:fldCharType="separate"/>
            </w:r>
            <w:r w:rsidRPr="00AE7646"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8" w:tooltip="Villeneuve, 1996 #273" w:history="1">
              <w:r w:rsidRPr="00AE7646">
                <w:rPr>
                  <w:rFonts w:cs="Times New Roman"/>
                  <w:noProof/>
                  <w:sz w:val="16"/>
                  <w:szCs w:val="16"/>
                </w:rPr>
                <w:t>8</w:t>
              </w:r>
            </w:hyperlink>
            <w:r w:rsidRPr="00AE7646"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  <w:lang w:val="de-DE"/>
              </w:rPr>
              <w:fldChar w:fldCharType="end"/>
            </w:r>
          </w:p>
        </w:tc>
        <w:tc>
          <w:tcPr>
            <w:tcW w:w="1080" w:type="dxa"/>
            <w:shd w:val="clear" w:color="auto" w:fill="C6D9F1"/>
          </w:tcPr>
          <w:p w:rsidR="00AE7646" w:rsidRPr="00C41CBB" w:rsidRDefault="00AE7646" w:rsidP="00AE7646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556</w:t>
            </w:r>
            <w:r w:rsidRPr="00AB4C7D">
              <w:rPr>
                <w:rFonts w:cs="Times New Roman"/>
                <w:b/>
                <w:sz w:val="16"/>
                <w:szCs w:val="16"/>
                <w:lang w:val="en-GB"/>
              </w:rPr>
              <w:t>g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cs="Times New Roman"/>
                <w:sz w:val="16"/>
                <w:szCs w:val="16"/>
                <w:lang w:val="en-GB"/>
              </w:rPr>
              <w:t xml:space="preserve">(400 – 800g) (dog)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ADDIN EN.CITE &lt;EndNote&gt;&lt;Cite&gt;&lt;Author&gt;Goresky&lt;/Author&gt;&lt;Year&gt;1963&lt;/Year&gt;&lt;RecNum&gt;256&lt;/RecNum&gt;&lt;DisplayText&gt;[9]&lt;/DisplayText&gt;&lt;record&gt;&lt;rec-number&gt;256&lt;/rec-number&gt;&lt;foreign-keys&gt;&lt;key app="EN" db-id="rd9pwfpv8v9wfmeeax9v5sr90re5xwxesr20"&gt;256&lt;/key&gt;&lt;/foreign-keys&gt;&lt;ref-type name="Journal Article"&gt;17&lt;/ref-type&gt;&lt;contributors&gt;&lt;authors&gt;&lt;author&gt;Goresky, C. A.&lt;/author&gt;&lt;/authors&gt;&lt;/contributors&gt;&lt;titles&gt;&lt;title&gt;A linear method for determining liver sinusoidal and extravascular volumes&lt;/title&gt;&lt;secondary-title&gt;Am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physiology&lt;/abbr-1&gt;&lt;/alt-periodical&gt;&lt;pages&gt;626-40&lt;/pages&gt;&lt;volume&gt;204&lt;/volume&gt;&lt;edition&gt;1963/04/01&lt;/edition&gt;&lt;keywords&gt;&lt;keyword&gt;*Blood Volume Determination&lt;/keyword&gt;&lt;keyword&gt;*Body Composition&lt;/keyword&gt;&lt;keyword&gt;*Dye Dilution Technique&lt;/keyword&gt;&lt;keyword&gt;*Liver&lt;/keyword&gt;&lt;/keywords&gt;&lt;dates&gt;&lt;year&gt;1963&lt;/year&gt;&lt;pub-dates&gt;&lt;date&gt;Apr&lt;/date&gt;&lt;/pub-dates&gt;&lt;/dates&gt;&lt;isbn&gt;0002-9513 (Print)&amp;#xD;0002-9513 (Linking)&lt;/isbn&gt;&lt;accession-num&gt;13949263&lt;/accession-num&gt;&lt;urls&gt;&lt;related-urls&gt;&lt;url&gt;http://www.ncbi.nlm.nih.gov/pubmed/13949263&lt;/url&gt;&lt;/related-urls&gt;&lt;/urls&gt;&lt;language&gt;eng&lt;/language&gt;&lt;/record&gt;&lt;/Cite&gt;&lt;/EndNote&gt;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[</w:t>
            </w:r>
            <w:hyperlink w:anchor="_ENREF_9" w:tooltip="Goresky, 1963 #256" w:history="1">
              <w:r>
                <w:rPr>
                  <w:noProof/>
                  <w:sz w:val="16"/>
                  <w:szCs w:val="16"/>
                </w:rPr>
                <w:t>9</w:t>
              </w:r>
            </w:hyperlink>
            <w:r>
              <w:rPr>
                <w:noProof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330" w:type="dxa"/>
            <w:shd w:val="clear" w:color="auto" w:fill="E5B8B7"/>
          </w:tcPr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5.92</w:t>
            </w:r>
            <w:r w:rsidRPr="00302AF5">
              <w:rPr>
                <w:rFonts w:cs="Times New Roman"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0.14</w:t>
            </w:r>
            <w:r w:rsidRPr="009C6DA9">
              <w:rPr>
                <w:rFonts w:cs="Times New Roman"/>
                <w:b/>
                <w:sz w:val="16"/>
                <w:szCs w:val="16"/>
              </w:rPr>
              <w:t>g</w:t>
            </w:r>
            <w:r>
              <w:rPr>
                <w:rFonts w:cs="Times New Roman"/>
                <w:b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 xml:space="preserve">(male </w:t>
            </w:r>
            <w:proofErr w:type="spellStart"/>
            <w:r>
              <w:rPr>
                <w:rFonts w:cs="Times New Roman"/>
                <w:sz w:val="16"/>
                <w:szCs w:val="16"/>
              </w:rPr>
              <w:t>Wistar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rats, 48h fasted) </w:t>
            </w:r>
            <w:r w:rsidRPr="00B34813"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&lt;EndNote&gt;&lt;Cite&gt;&lt;Author&gt;Muller&lt;/Author&gt;&lt;Year&gt;1981&lt;/Year&gt;&lt;RecNum&gt;287&lt;/RecNum&gt;&lt;DisplayText&gt;[1]&lt;/DisplayText&gt;&lt;record&gt;&lt;rec-number&gt;287&lt;/rec-number&gt;&lt;foreign-keys&gt;&lt;key app="EN" db-id="rd9pwfpv8v9wfmeeax9v5sr90re5xwxesr20"&gt;287&lt;/key&gt;&lt;/foreign-keys&gt;&lt;ref-type name="Journal Article"&gt;17&lt;/ref-type&gt;&lt;contributors&gt;&lt;authors&gt;&lt;author&gt;Muller, M. J.&lt;/author&gt;&lt;author&gt;Seitz, H. J.&lt;/author&gt;&lt;/authors&gt;&lt;/contributors&gt;&lt;titles&gt;&lt;title&gt;Starvation-induced changes of hepatic glucose metabolism in hypo- and hyperthyroid rats in vivo&lt;/title&gt;&lt;secondary-title&gt;J Nutr&lt;/secondary-title&gt;&lt;alt-title&gt;The Journal of nutrition&lt;/alt-title&gt;&lt;/titles&gt;&lt;periodical&gt;&lt;full-title&gt;J Nutr&lt;/full-title&gt;&lt;/periodical&gt;&lt;pages&gt;1370-9&lt;/pages&gt;&lt;volume&gt;111&lt;/volume&gt;&lt;number&gt;8&lt;/number&gt;&lt;edition&gt;1981/08/01&lt;/edition&gt;&lt;keywords&gt;&lt;keyword&gt;Animals&lt;/keyword&gt;&lt;keyword&gt;Citrates/metabolism&lt;/keyword&gt;&lt;keyword&gt;Citric Acid&lt;/keyword&gt;&lt;keyword&gt;Cyclic AMP/metabolism&lt;/keyword&gt;&lt;keyword&gt;Energy Metabolism&lt;/keyword&gt;&lt;keyword&gt;*Gluconeogenesis&lt;/keyword&gt;&lt;keyword&gt;Hyperthyroidism/*metabolism&lt;/keyword&gt;&lt;keyword&gt;Hypothyroidism/*metabolism&lt;/keyword&gt;&lt;keyword&gt;Liver/*metabolism&lt;/keyword&gt;&lt;keyword&gt;Male&lt;/keyword&gt;&lt;keyword&gt;Nitrogen/urine&lt;/keyword&gt;&lt;keyword&gt;Oxidation-Reduction&lt;/keyword&gt;&lt;keyword&gt;Phosphoenolpyruvate/metabolism&lt;/keyword&gt;&lt;keyword&gt;Pyruvate Kinase/metabolism&lt;/keyword&gt;&lt;keyword&gt;Pyruvates/metabolism&lt;/keyword&gt;&lt;keyword&gt;Pyruvic Acid&lt;/keyword&gt;&lt;keyword&gt;Rats&lt;/keyword&gt;&lt;keyword&gt;Starvation/*metabolism&lt;/keyword&gt;&lt;/keywords&gt;&lt;dates&gt;&lt;year&gt;1981&lt;/year&gt;&lt;pub-dates&gt;&lt;date&gt;Aug&lt;/date&gt;&lt;/pub-dates&gt;&lt;/dates&gt;&lt;isbn&gt;0022-3166 (Print)&amp;#xD;0022-3166 (Linking)&lt;/isbn&gt;&lt;accession-num&gt;6267236&lt;/accession-num&gt;&lt;work-type&gt;Research Support, Non-U.S. Gov&amp;apos;t&lt;/work-type&gt;&lt;urls&gt;&lt;related-urls&gt;&lt;url&gt;http://www.ncbi.nlm.nih.gov/pubmed/6267236&lt;/url&gt;&lt;/related-urls&gt;&lt;/urls&gt;&lt;language&gt;eng&lt;/language&gt;&lt;/record&gt;&lt;/Cite&gt;&lt;/EndNote&gt;</w:instrText>
            </w:r>
            <w:r w:rsidRPr="00B34813"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1" w:tooltip="Muller, 1981 #287" w:history="1">
              <w:r>
                <w:rPr>
                  <w:rFonts w:cs="Times New Roman"/>
                  <w:noProof/>
                  <w:sz w:val="16"/>
                  <w:szCs w:val="16"/>
                </w:rPr>
                <w:t>1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 w:rsidRPr="00B34813">
              <w:rPr>
                <w:rFonts w:cs="Times New Roman"/>
                <w:sz w:val="16"/>
                <w:szCs w:val="16"/>
              </w:rPr>
              <w:fldChar w:fldCharType="end"/>
            </w:r>
          </w:p>
          <w:p w:rsidR="00AE7646" w:rsidRPr="00C03CB2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 xml:space="preserve">6 up to 9-10g filled with glycogen </w:t>
            </w:r>
            <w:r w:rsidRPr="008C097F">
              <w:rPr>
                <w:rFonts w:cs="Times New Roman"/>
                <w:sz w:val="16"/>
                <w:szCs w:val="16"/>
                <w:lang w:val="en-GB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val="en-GB"/>
              </w:rPr>
              <w:instrText xml:space="preserve"> ADDIN EN.CITE &lt;EndNote&gt;&lt;Cite&gt;&lt;Author&gt;Friedmann&lt;/Author&gt;&lt;Year&gt;1967&lt;/Year&gt;&lt;RecNum&gt;289&lt;/RecNum&gt;&lt;DisplayText&gt;[10]&lt;/DisplayText&gt;&lt;record&gt;&lt;rec-number&gt;289&lt;/rec-number&gt;&lt;foreign-keys&gt;&lt;key app="EN" db-id="rd9pwfpv8v9wfmeeax9v5sr90re5xwxesr20"&gt;289&lt;/key&gt;&lt;/foreign-keys&gt;&lt;ref-type name="Journal Article"&gt;17&lt;/ref-type&gt;&lt;contributors&gt;&lt;authors&gt;&lt;author&gt;Friedmann, B.&lt;/author&gt;&lt;author&gt;Goodman, E. H., Jr.&lt;/author&gt;&lt;author&gt;Weinhouse, S.&lt;/author&gt;&lt;/authors&gt;&lt;/contributors&gt;&lt;titles&gt;&lt;title&gt;Effects of glucose feeding, cortisol, and insulin on liver glycogen synthesis in the rat&lt;/title&gt;&lt;secondary-title&gt;Endocrinology&lt;/secondary-title&gt;&lt;alt-title&gt;Endocrinology&lt;/alt-title&gt;&lt;/titles&gt;&lt;periodical&gt;&lt;full-title&gt;Endocrinology&lt;/full-title&gt;&lt;abbr-1&gt;Endocrinology&lt;/abbr-1&gt;&lt;/periodical&gt;&lt;alt-periodical&gt;&lt;full-title&gt;Endocrinology&lt;/full-title&gt;&lt;abbr-1&gt;Endocrinology&lt;/abbr-1&gt;&lt;/alt-periodical&gt;&lt;pages&gt;486-96&lt;/pages&gt;&lt;volume&gt;81&lt;/volume&gt;&lt;number&gt;3&lt;/number&gt;&lt;edition&gt;1967/09/01&lt;/edition&gt;&lt;keywords&gt;&lt;keyword&gt;Adrenalectomy&lt;/keyword&gt;&lt;keyword&gt;Animals&lt;/keyword&gt;&lt;keyword&gt;Diabetes Mellitus, Experimental/*metabolism&lt;/keyword&gt;&lt;keyword&gt;Dietary Carbohydrates/pharmacology&lt;/keyword&gt;&lt;keyword&gt;Fasting&lt;/keyword&gt;&lt;keyword&gt;Glucokinase/metabolism&lt;/keyword&gt;&lt;keyword&gt;Glucose/*pharmacology&lt;/keyword&gt;&lt;keyword&gt;Glucose-6-Phosphatase/metabolism&lt;/keyword&gt;&lt;keyword&gt;Hydrocortisone/*pharmacology&lt;/keyword&gt;&lt;keyword&gt;Insulin/*pharmacology&lt;/keyword&gt;&lt;keyword&gt;Liver/drug effects/enzymology&lt;/keyword&gt;&lt;keyword&gt;Liver Glycogen/*biosynthesis&lt;/keyword&gt;&lt;keyword&gt;Male&lt;/keyword&gt;&lt;keyword&gt;Phosphotransferases/metabolism&lt;/keyword&gt;&lt;keyword&gt;Rats&lt;/keyword&gt;&lt;/keywords&gt;&lt;dates&gt;&lt;year&gt;1967&lt;/year&gt;&lt;pub-dates&gt;&lt;date&gt;Sep&lt;/date&gt;&lt;/pub-dates&gt;&lt;/dates&gt;&lt;isbn&gt;0013-7227 (Print)&amp;#xD;0013-7227 (Linking)&lt;/isbn&gt;&lt;accession-num&gt;4291802&lt;/accession-num&gt;&lt;urls&gt;&lt;related-urls&gt;&lt;url&gt;http://www.ncbi.nlm.nih.gov/pubmed/4291802&lt;/url&gt;&lt;/related-urls&gt;&lt;/urls&gt;&lt;language&gt;eng&lt;/language&gt;&lt;/record&gt;&lt;/Cite&gt;&lt;/EndNote&gt;</w:instrText>
            </w:r>
            <w:r w:rsidRPr="008C097F">
              <w:rPr>
                <w:rFonts w:cs="Times New Roman"/>
                <w:sz w:val="16"/>
                <w:szCs w:val="16"/>
                <w:lang w:val="en-GB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val="en-GB"/>
              </w:rPr>
              <w:t>[</w:t>
            </w:r>
            <w:hyperlink w:anchor="_ENREF_10" w:tooltip="Friedmann, 1967 #289" w:history="1">
              <w:r>
                <w:rPr>
                  <w:rFonts w:cs="Times New Roman"/>
                  <w:noProof/>
                  <w:sz w:val="16"/>
                  <w:szCs w:val="16"/>
                  <w:lang w:val="en-GB"/>
                </w:rPr>
                <w:t>10</w:t>
              </w:r>
            </w:hyperlink>
            <w:r>
              <w:rPr>
                <w:rFonts w:cs="Times New Roman"/>
                <w:noProof/>
                <w:sz w:val="16"/>
                <w:szCs w:val="16"/>
                <w:lang w:val="en-GB"/>
              </w:rPr>
              <w:t>]</w:t>
            </w:r>
            <w:r w:rsidRPr="008C097F">
              <w:rPr>
                <w:rFonts w:cs="Times New Roman"/>
                <w:sz w:val="16"/>
                <w:szCs w:val="16"/>
                <w:lang w:val="en-GB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 w:rsidRPr="001F3F6B">
              <w:rPr>
                <w:rFonts w:cs="Times New Roman"/>
                <w:b/>
                <w:sz w:val="16"/>
                <w:szCs w:val="16"/>
                <w:lang w:val="en-GB"/>
              </w:rPr>
              <w:t>17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.1</w:t>
            </w:r>
            <w:r w:rsidRPr="00D93025">
              <w:rPr>
                <w:rFonts w:cs="Times New Roman"/>
                <w:b/>
                <w:sz w:val="16"/>
                <w:szCs w:val="16"/>
                <w:lang w:val="en-GB"/>
              </w:rPr>
              <w:t>±</w:t>
            </w:r>
            <w:r>
              <w:rPr>
                <w:rFonts w:cs="Times New Roman"/>
                <w:sz w:val="16"/>
                <w:szCs w:val="16"/>
                <w:lang w:val="en-GB"/>
              </w:rPr>
              <w:t>2.2 ?(</w:t>
            </w:r>
            <w:r w:rsidRPr="00D93025">
              <w:rPr>
                <w:rFonts w:cs="Times New Roman"/>
                <w:b/>
                <w:sz w:val="16"/>
                <w:szCs w:val="16"/>
                <w:lang w:val="en-GB"/>
              </w:rPr>
              <w:t>±</w:t>
            </w:r>
            <w:r>
              <w:rPr>
                <w:rFonts w:cs="Times New Roman"/>
                <w:sz w:val="16"/>
                <w:szCs w:val="16"/>
                <w:lang w:val="en-GB"/>
              </w:rPr>
              <w:t>SD. N=13, in situ perfused rat livers)</w:t>
            </w:r>
            <w:r>
              <w:rPr>
                <w:rFonts w:cs="Times New Roman"/>
                <w:sz w:val="16"/>
                <w:szCs w:val="16"/>
                <w:lang w:val="en-GB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val="en-GB"/>
              </w:rPr>
              <w:instrText xml:space="preserve"> ADDIN EN.CITE &lt;EndNote&gt;&lt;Cite&gt;&lt;Author&gt;Gariepy&lt;/Author&gt;&lt;Year&gt;1993&lt;/Year&gt;&lt;RecNum&gt;274&lt;/RecNum&gt;&lt;DisplayText&gt;[11]&lt;/DisplayText&gt;&lt;record&gt;&lt;rec-number&gt;274&lt;/rec-number&gt;&lt;foreign-keys&gt;&lt;key app="EN" db-id="rd9pwfpv8v9wfmeeax9v5sr90re5xwxesr20"&gt;274&lt;/key&gt;&lt;/foreign-keys&gt;&lt;ref-type name="Journal Article"&gt;17&lt;/ref-type&gt;&lt;contributors&gt;&lt;authors&gt;&lt;author&gt;Gariepy, L.&lt;/author&gt;&lt;author&gt;Fenyves, D.&lt;/author&gt;&lt;author&gt;Kassissia, I.&lt;/author&gt;&lt;author&gt;Villeneuve, J. P.&lt;/author&gt;&lt;/authors&gt;&lt;/contributors&gt;&lt;auth-address&gt;Division of Hepatology, Hopital Saint-Luc, Montreal, Quebec, Canada.&lt;/auth-address&gt;&lt;titles&gt;&lt;title&gt;Clearance by the liver in cirrhosis. II. Characterization of propranolol uptake with the multiple-indicator dilution technique&lt;/title&gt;&lt;secondary-title&gt;Hepatology&lt;/secondary-title&gt;&lt;/titles&gt;&lt;periodical&gt;&lt;full-title&gt;Hepatology&lt;/full-title&gt;&lt;/periodical&gt;&lt;pages&gt;823-31&lt;/pages&gt;&lt;volume&gt;18&lt;/volume&gt;&lt;number&gt;4&lt;/number&gt;&lt;edition&gt;1993/10/01&lt;/edition&gt;&lt;keywords&gt;&lt;keyword&gt;Animals&lt;/keyword&gt;&lt;keyword&gt;Chlorpromazine/pharmacology&lt;/keyword&gt;&lt;keyword&gt;Indicator Dilution Techniques&lt;/keyword&gt;&lt;keyword&gt;Liver/drug effects/*metabolism/pathology&lt;/keyword&gt;&lt;keyword&gt;Liver Cirrhosis, Experimental/*metabolism&lt;/keyword&gt;&lt;keyword&gt;Male&lt;/keyword&gt;&lt;keyword&gt;Perfusion&lt;/keyword&gt;&lt;keyword&gt;Propranolol/*pharmacokinetics&lt;/keyword&gt;&lt;keyword&gt;Rats&lt;/keyword&gt;&lt;keyword&gt;Rats, Sprague-Dawley&lt;/keyword&gt;&lt;/keywords&gt;&lt;dates&gt;&lt;year&gt;1993&lt;/year&gt;&lt;pub-dates&gt;&lt;date&gt;Oct&lt;/date&gt;&lt;/pub-dates&gt;&lt;/dates&gt;&lt;isbn&gt;0270-9139 (Print)&amp;#xD;0270-9139 (Linking)&lt;/isbn&gt;&lt;accession-num&gt;8406355&lt;/accession-num&gt;&lt;work-type&gt;In Vitro&amp;#xD;Research Support, Non-U.S. Gov&amp;apos;t&lt;/work-type&gt;&lt;urls&gt;&lt;related-urls&gt;&lt;url&gt;http://www.ncbi.nlm.nih.gov/pubmed/8406355&lt;/url&gt;&lt;/related-urls&gt;&lt;/urls&gt;&lt;language&gt;eng&lt;/language&gt;&lt;/record&gt;&lt;/Cite&gt;&lt;/EndNote&gt;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  <w:lang w:val="en-GB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val="en-GB"/>
              </w:rPr>
              <w:t>[</w:t>
            </w:r>
            <w:hyperlink w:anchor="_ENREF_11" w:tooltip="Gariepy, 1993 #274" w:history="1">
              <w:r>
                <w:rPr>
                  <w:rFonts w:cs="Times New Roman"/>
                  <w:noProof/>
                  <w:sz w:val="16"/>
                  <w:szCs w:val="16"/>
                  <w:lang w:val="en-GB"/>
                </w:rPr>
                <w:t>11</w:t>
              </w:r>
            </w:hyperlink>
            <w:r>
              <w:rPr>
                <w:rFonts w:cs="Times New Roman"/>
                <w:noProof/>
                <w:sz w:val="16"/>
                <w:szCs w:val="16"/>
                <w:lang w:val="en-GB"/>
              </w:rPr>
              <w:t>]</w:t>
            </w:r>
            <w:r>
              <w:rPr>
                <w:rFonts w:cs="Times New Roman"/>
                <w:sz w:val="16"/>
                <w:szCs w:val="16"/>
                <w:lang w:val="en-GB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 w:rsidRPr="0082113C">
              <w:rPr>
                <w:rFonts w:cs="Times New Roman"/>
                <w:b/>
                <w:sz w:val="16"/>
                <w:szCs w:val="16"/>
                <w:lang w:val="en-GB"/>
              </w:rPr>
              <w:t>2.4-3.7</w:t>
            </w:r>
            <w:r w:rsidRPr="00531B4D">
              <w:rPr>
                <w:position w:val="-30"/>
                <w:sz w:val="16"/>
                <w:szCs w:val="16"/>
              </w:rPr>
              <w:object w:dxaOrig="859" w:dyaOrig="680">
                <v:shape id="_x0000_i1027" type="#_x0000_t75" style="width:42.8pt;height:33.95pt" o:ole="">
                  <v:imagedata r:id="rId11" o:title=""/>
                </v:shape>
                <o:OLEObject Type="Embed" ProgID="Equation.3" ShapeID="_x0000_i1027" DrawAspect="Content" ObjectID="_1438512155" r:id="rId12"/>
              </w:object>
            </w:r>
            <w:r>
              <w:rPr>
                <w:sz w:val="16"/>
                <w:szCs w:val="16"/>
              </w:rPr>
              <w:t>(</w:t>
            </w:r>
            <w:r>
              <w:rPr>
                <w:rFonts w:cs="Times New Roman"/>
                <w:sz w:val="16"/>
                <w:szCs w:val="16"/>
                <w:lang w:val="en-GB"/>
              </w:rPr>
              <w:t xml:space="preserve"> male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Spraque-Dawley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 strain)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ADDIN EN.CITE &lt;EndNote&gt;&lt;Cite&gt;&lt;Author&gt;Leveille&lt;/Author&gt;&lt;Year&gt;1967&lt;/Year&gt;&lt;RecNum&gt;290&lt;/RecNum&gt;&lt;DisplayText&gt;[3]&lt;/DisplayText&gt;&lt;record&gt;&lt;rec-number&gt;290&lt;/rec-number&gt;&lt;foreign-keys&gt;&lt;key app="EN" db-id="rd9pwfpv8v9wfmeeax9v5sr90re5xwxesr20"&gt;290&lt;/key&gt;&lt;/foreign-keys&gt;&lt;ref-type name="Journal Article"&gt;17&lt;/ref-type&gt;&lt;contributors&gt;&lt;authors&gt;&lt;author&gt;Leveille, G. A.&lt;/author&gt;&lt;author&gt;Chakrabarty, K.&lt;/author&gt;&lt;/authors&gt;&lt;/contributors&gt;&lt;titles&gt;&lt;title&gt;Diurnal variations in tissue glycogen and liver weight of meal-fed rats&lt;/title&gt;&lt;secondary-title&gt;J Nutr&lt;/secondary-title&gt;&lt;alt-title&gt;The Journal of nutrition&lt;/alt-title&gt;&lt;/titles&gt;&lt;periodical&gt;&lt;full-title&gt;J Nutr&lt;/full-title&gt;&lt;/periodical&gt;&lt;pages&gt;546-54&lt;/pages&gt;&lt;volume&gt;93&lt;/volume&gt;&lt;number&gt;4&lt;/number&gt;&lt;edition&gt;1967/12/01&lt;/edition&gt;&lt;keywords&gt;&lt;keyword&gt;Adipose Tissue/metabolism&lt;/keyword&gt;&lt;keyword&gt;Animal Feed&lt;/keyword&gt;&lt;keyword&gt;*Animal Nutritional Physiological Phenomena&lt;/keyword&gt;&lt;keyword&gt;Animals&lt;/keyword&gt;&lt;keyword&gt;Eating&lt;/keyword&gt;&lt;keyword&gt;Glycogen/*metabolism&lt;/keyword&gt;&lt;keyword&gt;Humans&lt;/keyword&gt;&lt;keyword&gt;Liver/*metabolism&lt;/keyword&gt;&lt;keyword&gt;Male&lt;/keyword&gt;&lt;keyword&gt;Muscles/metabolism&lt;/keyword&gt;&lt;keyword&gt;Organ Size&lt;/keyword&gt;&lt;keyword&gt;Rats&lt;/keyword&gt;&lt;/keywords&gt;&lt;dates&gt;&lt;year&gt;1967&lt;/year&gt;&lt;pub-dates&gt;&lt;date&gt;Dec&lt;/date&gt;&lt;/pub-dates&gt;&lt;/dates&gt;&lt;isbn&gt;0022-3166 (Print)&amp;#xD;0022-3166 (Linking)&lt;/isbn&gt;&lt;accession-num&gt;5625457&lt;/accession-num&gt;&lt;urls&gt;&lt;related-urls&gt;&lt;url&gt;http://www.ncbi.nlm.nih.gov/pubmed/5625457&lt;/url&gt;&lt;/related-urls&gt;&lt;/urls&gt;&lt;language&gt;eng&lt;/language&gt;&lt;/record&gt;&lt;/Cite&gt;&lt;/EndNote&gt;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[</w:t>
            </w:r>
            <w:hyperlink w:anchor="_ENREF_3" w:tooltip="Leveille, 1967 #290" w:history="1">
              <w:r>
                <w:rPr>
                  <w:noProof/>
                  <w:sz w:val="16"/>
                  <w:szCs w:val="16"/>
                </w:rPr>
                <w:t>3</w:t>
              </w:r>
            </w:hyperlink>
            <w:r>
              <w:rPr>
                <w:noProof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  <w:p w:rsidR="00AE7646" w:rsidRPr="001F3F6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2790" w:type="dxa"/>
            <w:shd w:val="clear" w:color="auto" w:fill="FFFF99"/>
          </w:tcPr>
          <w:p w:rsidR="00AE7646" w:rsidRPr="00C41CBB" w:rsidRDefault="00AE7646" w:rsidP="00AE7646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0.7</w:t>
            </w:r>
            <w:r w:rsidRPr="00E317D3">
              <w:rPr>
                <w:rFonts w:cs="Times New Roman"/>
                <w:b/>
                <w:sz w:val="16"/>
                <w:szCs w:val="16"/>
              </w:rPr>
              <w:t>±0.</w:t>
            </w:r>
            <w:r>
              <w:rPr>
                <w:rFonts w:cs="Times New Roman"/>
                <w:b/>
                <w:sz w:val="16"/>
                <w:szCs w:val="16"/>
              </w:rPr>
              <w:t>1</w:t>
            </w:r>
            <w:r w:rsidRPr="009C6DA9">
              <w:rPr>
                <w:rFonts w:cs="Times New Roman"/>
                <w:b/>
                <w:sz w:val="16"/>
                <w:szCs w:val="16"/>
              </w:rPr>
              <w:t>g</w:t>
            </w:r>
            <w:r>
              <w:rPr>
                <w:rFonts w:cs="Times New Roman"/>
                <w:b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>(4-week old female C57BL6J, 24h-fast)</w:t>
            </w:r>
            <w:r>
              <w:rPr>
                <w:rFonts w:cs="Times New Roman"/>
                <w:noProof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&lt;EndNote&gt;&lt;Cite&gt;&lt;Author&gt;Turner&lt;/Author&gt;&lt;Year&gt;2005&lt;/Year&gt;&lt;RecNum&gt;293&lt;/RecNum&gt;&lt;DisplayText&gt;[5]&lt;/DisplayText&gt;&lt;record&gt;&lt;rec-number&gt;293&lt;/rec-number&gt;&lt;foreign-keys&gt;&lt;key app="EN" db-id="rd9pwfpv8v9wfmeeax9v5sr90re5xwxesr20"&gt;293&lt;/key&gt;&lt;/foreign-keys&gt;&lt;ref-type name="Journal Article"&gt;17&lt;/ref-type&gt;&lt;contributors&gt;&lt;authors&gt;&lt;author&gt;Turner, S. M.&lt;/author&gt;&lt;author&gt;Linfoot, P. A.&lt;/author&gt;&lt;author&gt;Neese, R. A.&lt;/author&gt;&lt;author&gt;Hellerstein, M. K.&lt;/author&gt;&lt;/authors&gt;&lt;/contributors&gt;&lt;auth-address&gt;KineMed Inc., Emeryville, CA 94608, USA. sturner@kinemed.com&lt;/auth-address&gt;&lt;titles&gt;&lt;title&gt;Sources of plasma glucose and liver glycogen in fasted ob/ob mice&lt;/title&gt;&lt;secondary-title&gt;Acta Diabetol&lt;/secondary-title&gt;&lt;alt-title&gt;Acta diabetologica&lt;/alt-title&gt;&lt;/titles&gt;&lt;periodical&gt;&lt;full-title&gt;Acta Diabetol&lt;/full-title&gt;&lt;abbr-1&gt;Acta diabetologica&lt;/abbr-1&gt;&lt;/periodical&gt;&lt;alt-periodical&gt;&lt;full-title&gt;Acta Diabetol&lt;/full-title&gt;&lt;abbr-1&gt;Acta diabetologica&lt;/abbr-1&gt;&lt;/alt-periodical&gt;&lt;pages&gt;187-93&lt;/pages&gt;&lt;volume&gt;42&lt;/volume&gt;&lt;number&gt;4&lt;/number&gt;&lt;edition&gt;2005/12/31&lt;/edition&gt;&lt;keywords&gt;&lt;keyword&gt;Animals&lt;/keyword&gt;&lt;keyword&gt;Blood Glucose/*metabolism&lt;/keyword&gt;&lt;keyword&gt;*Fasting&lt;/keyword&gt;&lt;keyword&gt;Female&lt;/keyword&gt;&lt;keyword&gt;Gas Chromatography-Mass Spectrometry&lt;/keyword&gt;&lt;keyword&gt;Glucose/metabolism&lt;/keyword&gt;&lt;keyword&gt;Insulin/blood&lt;/keyword&gt;&lt;keyword&gt;Leptin/blood&lt;/keyword&gt;&lt;keyword&gt;Liver Glycogen/*metabolism&lt;/keyword&gt;&lt;keyword&gt;Mice&lt;/keyword&gt;&lt;keyword&gt;Mice, Inbred C57BL&lt;/keyword&gt;&lt;keyword&gt;Mice, Obese&lt;/keyword&gt;&lt;keyword&gt;Models, Biological&lt;/keyword&gt;&lt;/keywords&gt;&lt;dates&gt;&lt;year&gt;2005&lt;/year&gt;&lt;pub-dates&gt;&lt;date&gt;Dec&lt;/date&gt;&lt;/pub-dates&gt;&lt;/dates&gt;&lt;isbn&gt;0940-5429 (Print)&amp;#xD;0940-5429 (Linking)&lt;/isbn&gt;&lt;accession-num&gt;16382307&lt;/accession-num&gt;&lt;urls&gt;&lt;related-urls&gt;&lt;url&gt;http://www.ncbi.nlm.nih.gov/pubmed/16382307&lt;/url&gt;&lt;/related-urls&gt;&lt;/urls&gt;&lt;electronic-resource-num&gt;10.1007/s00592-005-0201-3&lt;/electronic-resource-num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5" w:tooltip="Turner, 2005 #293" w:history="1">
              <w:r>
                <w:rPr>
                  <w:rFonts w:cs="Times New Roman"/>
                  <w:noProof/>
                  <w:sz w:val="16"/>
                  <w:szCs w:val="16"/>
                </w:rPr>
                <w:t>5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  <w:tr w:rsidR="00AE7646" w:rsidRPr="001A35F6" w:rsidTr="00995C2D">
        <w:tc>
          <w:tcPr>
            <w:tcW w:w="2268" w:type="dxa"/>
          </w:tcPr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total liver volume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(~1g/ml)</w:t>
            </w:r>
          </w:p>
        </w:tc>
        <w:tc>
          <w:tcPr>
            <w:tcW w:w="810" w:type="dxa"/>
            <w:shd w:val="clear" w:color="auto" w:fill="auto"/>
          </w:tcPr>
          <w:p w:rsidR="00AE7646" w:rsidRPr="00C41CBB" w:rsidRDefault="00AE7646" w:rsidP="00995C2D">
            <w:pPr>
              <w:spacing w:line="276" w:lineRule="auto"/>
              <w:jc w:val="both"/>
              <w:rPr>
                <w:sz w:val="16"/>
                <w:szCs w:val="16"/>
                <w:lang w:val="en-GB"/>
              </w:rPr>
            </w:pPr>
            <w:r w:rsidRPr="00216849">
              <w:rPr>
                <w:position w:val="-12"/>
                <w:sz w:val="16"/>
                <w:szCs w:val="16"/>
                <w:lang w:val="en-GB"/>
              </w:rPr>
              <w:object w:dxaOrig="360" w:dyaOrig="360">
                <v:shape id="_x0000_i1028" type="#_x0000_t75" style="width:18.35pt;height:18.35pt" o:ole="">
                  <v:imagedata r:id="rId13" o:title=""/>
                </v:shape>
                <o:OLEObject Type="Embed" ProgID="Equation.3" ShapeID="_x0000_i1028" DrawAspect="Content" ObjectID="_1438512156" r:id="rId14"/>
              </w:objec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AE7646" w:rsidRPr="00D34FB2" w:rsidRDefault="00AE7646" w:rsidP="00995C2D">
            <w:pPr>
              <w:spacing w:line="276" w:lineRule="auto"/>
              <w:jc w:val="both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1500ml</w:t>
            </w:r>
          </w:p>
        </w:tc>
        <w:tc>
          <w:tcPr>
            <w:tcW w:w="1890" w:type="dxa"/>
            <w:shd w:val="clear" w:color="auto" w:fill="C2D69B"/>
          </w:tcPr>
          <w:p w:rsidR="00AE7646" w:rsidRPr="006E11D3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1.5L</w:t>
            </w:r>
          </w:p>
        </w:tc>
        <w:tc>
          <w:tcPr>
            <w:tcW w:w="1080" w:type="dxa"/>
            <w:shd w:val="clear" w:color="auto" w:fill="C6D9F1"/>
          </w:tcPr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~</w:t>
            </w:r>
            <w:r w:rsidRPr="00B34813">
              <w:rPr>
                <w:rFonts w:cs="Times New Roman"/>
                <w:b/>
                <w:sz w:val="16"/>
                <w:szCs w:val="16"/>
                <w:lang w:val="en-GB"/>
              </w:rPr>
              <w:t>600ml</w:t>
            </w:r>
            <w:r>
              <w:rPr>
                <w:rFonts w:cs="Times New Roman"/>
                <w:sz w:val="16"/>
                <w:szCs w:val="16"/>
                <w:lang w:val="en-GB"/>
              </w:rPr>
              <w:t xml:space="preserve"> (calculated)</w:t>
            </w:r>
          </w:p>
        </w:tc>
        <w:tc>
          <w:tcPr>
            <w:tcW w:w="3330" w:type="dxa"/>
            <w:shd w:val="clear" w:color="auto" w:fill="E5B8B7"/>
          </w:tcPr>
          <w:p w:rsidR="00AE7646" w:rsidRPr="00B34813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 xml:space="preserve">~6ml </w:t>
            </w:r>
            <w:r>
              <w:rPr>
                <w:rFonts w:cs="Times New Roman"/>
                <w:sz w:val="16"/>
                <w:szCs w:val="16"/>
                <w:lang w:val="en-GB"/>
              </w:rPr>
              <w:t>(calculated)</w:t>
            </w:r>
          </w:p>
        </w:tc>
        <w:tc>
          <w:tcPr>
            <w:tcW w:w="2790" w:type="dxa"/>
            <w:shd w:val="clear" w:color="auto" w:fill="FFFF99"/>
          </w:tcPr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~</w:t>
            </w:r>
            <w:r w:rsidRPr="000E5926">
              <w:rPr>
                <w:rFonts w:cs="Times New Roman"/>
                <w:b/>
                <w:sz w:val="16"/>
                <w:szCs w:val="16"/>
                <w:lang w:val="en-GB"/>
              </w:rPr>
              <w:t>1ml</w:t>
            </w:r>
          </w:p>
        </w:tc>
      </w:tr>
      <w:tr w:rsidR="00AE7646" w:rsidRPr="001A35F6" w:rsidTr="00995C2D">
        <w:tc>
          <w:tcPr>
            <w:tcW w:w="22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642C23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Glucose metabolism</w:t>
            </w:r>
          </w:p>
        </w:tc>
        <w:tc>
          <w:tcPr>
            <w:tcW w:w="81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jc w:val="both"/>
              <w:rPr>
                <w:sz w:val="16"/>
                <w:szCs w:val="16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jc w:val="both"/>
              <w:rPr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333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2790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</w:tr>
      <w:tr w:rsidR="00AE7646" w:rsidRPr="001A35F6" w:rsidTr="00995C2D">
        <w:tc>
          <w:tcPr>
            <w:tcW w:w="2268" w:type="dxa"/>
            <w:tcBorders>
              <w:top w:val="single" w:sz="4" w:space="0" w:color="D9D9D9"/>
              <w:left w:val="single" w:sz="4" w:space="0" w:color="D9D9D9"/>
              <w:bottom w:val="nil"/>
            </w:tcBorders>
          </w:tcPr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Overnight fasting/basal blood glucose level</w:t>
            </w:r>
          </w:p>
          <w:p w:rsidR="00AE7646" w:rsidRPr="00642C23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Postprandial blood glucose level</w:t>
            </w:r>
          </w:p>
        </w:tc>
        <w:tc>
          <w:tcPr>
            <w:tcW w:w="810" w:type="dxa"/>
            <w:tcBorders>
              <w:top w:val="single" w:sz="4" w:space="0" w:color="D9D9D9"/>
              <w:bottom w:val="nil"/>
            </w:tcBorders>
            <w:shd w:val="clear" w:color="auto" w:fill="auto"/>
          </w:tcPr>
          <w:p w:rsidR="00AE7646" w:rsidRPr="00C41CBB" w:rsidRDefault="00AE7646" w:rsidP="00995C2D">
            <w:pPr>
              <w:spacing w:line="276" w:lineRule="auto"/>
              <w:jc w:val="both"/>
              <w:rPr>
                <w:rFonts w:cs="Times New Roman"/>
                <w:sz w:val="16"/>
                <w:szCs w:val="16"/>
                <w:lang w:val="en-GB"/>
              </w:rPr>
            </w:pPr>
            <w:r w:rsidRPr="00103688">
              <w:rPr>
                <w:position w:val="-12"/>
                <w:sz w:val="16"/>
                <w:szCs w:val="16"/>
                <w:lang w:val="en-GB"/>
              </w:rPr>
              <w:object w:dxaOrig="700" w:dyaOrig="360">
                <v:shape id="_x0000_i1029" type="#_x0000_t75" style="width:35.3pt;height:18.35pt" o:ole="">
                  <v:imagedata r:id="rId15" o:title=""/>
                </v:shape>
                <o:OLEObject Type="Embed" ProgID="Equation.3" ShapeID="_x0000_i1029" DrawAspect="Content" ObjectID="_1438512157" r:id="rId16"/>
              </w:object>
            </w:r>
          </w:p>
        </w:tc>
        <w:tc>
          <w:tcPr>
            <w:tcW w:w="1440" w:type="dxa"/>
            <w:gridSpan w:val="2"/>
            <w:tcBorders>
              <w:top w:val="single" w:sz="4" w:space="0" w:color="D9D9D9"/>
              <w:bottom w:val="nil"/>
            </w:tcBorders>
            <w:shd w:val="clear" w:color="auto" w:fill="auto"/>
          </w:tcPr>
          <w:p w:rsidR="00AE7646" w:rsidRPr="00C41CBB" w:rsidRDefault="00AE7646" w:rsidP="00995C2D">
            <w:pPr>
              <w:spacing w:line="276" w:lineRule="auto"/>
              <w:jc w:val="both"/>
              <w:rPr>
                <w:sz w:val="16"/>
                <w:szCs w:val="16"/>
                <w:lang w:val="en-GB"/>
              </w:rPr>
            </w:pPr>
            <w:r w:rsidRPr="009F320A">
              <w:rPr>
                <w:position w:val="-14"/>
                <w:sz w:val="16"/>
                <w:szCs w:val="16"/>
                <w:lang w:val="en-GB"/>
              </w:rPr>
              <w:object w:dxaOrig="1140" w:dyaOrig="380">
                <v:shape id="_x0000_i1030" type="#_x0000_t75" style="width:54.35pt;height:18.35pt" o:ole="">
                  <v:imagedata r:id="rId17" o:title=""/>
                </v:shape>
                <o:OLEObject Type="Embed" ProgID="Equation.3" ShapeID="_x0000_i1030" DrawAspect="Content" ObjectID="_1438512158" r:id="rId18"/>
              </w:object>
            </w:r>
          </w:p>
        </w:tc>
        <w:tc>
          <w:tcPr>
            <w:tcW w:w="1890" w:type="dxa"/>
            <w:tcBorders>
              <w:top w:val="single" w:sz="4" w:space="0" w:color="D9D9D9"/>
              <w:bottom w:val="nil"/>
            </w:tcBorders>
            <w:shd w:val="clear" w:color="auto" w:fill="C2D69B"/>
          </w:tcPr>
          <w:p w:rsidR="00AE7646" w:rsidRPr="00C41CBB" w:rsidRDefault="00AE7646" w:rsidP="00995C2D">
            <w:pPr>
              <w:spacing w:line="276" w:lineRule="auto"/>
              <w:jc w:val="both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D9D9D9"/>
              <w:bottom w:val="nil"/>
            </w:tcBorders>
            <w:shd w:val="clear" w:color="auto" w:fill="C6D9F1"/>
          </w:tcPr>
          <w:p w:rsidR="00AE7646" w:rsidRPr="00C41CB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3330" w:type="dxa"/>
            <w:tcBorders>
              <w:top w:val="single" w:sz="4" w:space="0" w:color="D9D9D9"/>
              <w:bottom w:val="nil"/>
            </w:tcBorders>
            <w:shd w:val="clear" w:color="auto" w:fill="E5B8B7"/>
          </w:tcPr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4.6</w:t>
            </w:r>
            <w:r w:rsidRPr="00103688">
              <w:rPr>
                <w:rFonts w:cs="Times New Roman"/>
                <w:b/>
                <w:sz w:val="16"/>
                <w:szCs w:val="16"/>
              </w:rPr>
              <w:t>±1</w:t>
            </w:r>
            <w:proofErr w:type="spellStart"/>
            <w:r>
              <w:rPr>
                <w:rFonts w:cs="Times New Roman"/>
                <w:b/>
                <w:sz w:val="16"/>
                <w:szCs w:val="16"/>
                <w:lang w:val="en-GB"/>
              </w:rPr>
              <w:t>mmol</w:t>
            </w:r>
            <w:proofErr w:type="spellEnd"/>
            <w:r>
              <w:rPr>
                <w:rFonts w:cs="Times New Roman"/>
                <w:b/>
                <w:sz w:val="16"/>
                <w:szCs w:val="16"/>
                <w:lang w:val="en-GB"/>
              </w:rPr>
              <w:t xml:space="preserve">/L </w:t>
            </w:r>
            <w:r w:rsidRPr="009C6DA9">
              <w:rPr>
                <w:rFonts w:cs="Times New Roman"/>
                <w:sz w:val="16"/>
                <w:szCs w:val="16"/>
                <w:lang w:val="en-GB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val="en-GB"/>
              </w:rPr>
              <w:instrText xml:space="preserve"> ADDIN EN.CITE &lt;EndNote&gt;&lt;Cite&gt;&lt;Author&gt;James&lt;/Author&gt;&lt;Year&gt;1986&lt;/Year&gt;&lt;RecNum&gt;286&lt;/RecNum&gt;&lt;DisplayText&gt;[12]&lt;/DisplayText&gt;&lt;record&gt;&lt;rec-number&gt;286&lt;/rec-number&gt;&lt;foreign-keys&gt;&lt;key app="EN" db-id="rd9pwfpv8v9wfmeeax9v5sr90re5xwxesr20"&gt;286&lt;/key&gt;&lt;/foreign-keys&gt;&lt;ref-type name="Journal Article"&gt;17&lt;/ref-type&gt;&lt;contributors&gt;&lt;authors&gt;&lt;author&gt;James, D. E.&lt;/author&gt;&lt;author&gt;Burleigh, K. M.&lt;/author&gt;&lt;author&gt;Kraegen, E. W.&lt;/author&gt;&lt;/authors&gt;&lt;/contributors&gt;&lt;titles&gt;&lt;title&gt;In vivo glucose metabolism in individual tissues of the rat. Interaction between epinephrine and insulin&lt;/title&gt;&lt;secondary-title&gt;J Biol Chem&lt;/secondary-title&gt;&lt;alt-title&gt;The Journal of biological chemistry&lt;/alt-title&gt;&lt;/titles&gt;&lt;periodical&gt;&lt;full-title&gt;J Biol Chem&lt;/full-title&gt;&lt;/periodical&gt;&lt;pages&gt;6366-74&lt;/pages&gt;&lt;volume&gt;261&lt;/volume&gt;&lt;number&gt;14&lt;/number&gt;&lt;edition&gt;1986/05/15&lt;/edition&gt;&lt;keywords&gt;&lt;keyword&gt;Animals&lt;/keyword&gt;&lt;keyword&gt;Blood Glucose/*metabolism&lt;/keyword&gt;&lt;keyword&gt;Deoxyglucose/metabolism&lt;/keyword&gt;&lt;keyword&gt;Drug Interactions&lt;/keyword&gt;&lt;keyword&gt;Epinephrine/*blood/pharmacology&lt;/keyword&gt;&lt;keyword&gt;Glycogen/metabolism&lt;/keyword&gt;&lt;keyword&gt;Hyperinsulinism/blood&lt;/keyword&gt;&lt;keyword&gt;Insulin/*blood/pharmacology&lt;/keyword&gt;&lt;keyword&gt;Male&lt;/keyword&gt;&lt;keyword&gt;Mathematics&lt;/keyword&gt;&lt;keyword&gt;Muscles/drug effects/metabolism&lt;/keyword&gt;&lt;keyword&gt;Prazosin/pharmacology&lt;/keyword&gt;&lt;keyword&gt;Propranolol/pharmacology&lt;/keyword&gt;&lt;keyword&gt;Rats&lt;/keyword&gt;&lt;keyword&gt;Rats, Inbred Strains&lt;/keyword&gt;&lt;/keywords&gt;&lt;dates&gt;&lt;year&gt;1986&lt;/year&gt;&lt;pub-dates&gt;&lt;date&gt;May 15&lt;/date&gt;&lt;/pub-dates&gt;&lt;/dates&gt;&lt;isbn&gt;0021-9258 (Print)&amp;#xD;0021-9258 (Linking)&lt;/isbn&gt;&lt;accession-num&gt;3516993&lt;/accession-num&gt;&lt;work-type&gt;Research Support, Non-U.S. Gov&amp;apos;t&lt;/work-type&gt;&lt;urls&gt;&lt;related-urls&gt;&lt;url&gt;http://www.ncbi.nlm.nih.gov/pubmed/3516993&lt;/url&gt;&lt;/related-urls&gt;&lt;/urls&gt;&lt;language&gt;eng&lt;/language&gt;&lt;/record&gt;&lt;/Cite&gt;&lt;/EndNote&gt;</w:instrText>
            </w:r>
            <w:r w:rsidRPr="009C6DA9">
              <w:rPr>
                <w:rFonts w:cs="Times New Roman"/>
                <w:sz w:val="16"/>
                <w:szCs w:val="16"/>
                <w:lang w:val="en-GB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val="en-GB"/>
              </w:rPr>
              <w:t>[</w:t>
            </w:r>
            <w:hyperlink w:anchor="_ENREF_12" w:tooltip="James, 1986 #286" w:history="1">
              <w:r>
                <w:rPr>
                  <w:rFonts w:cs="Times New Roman"/>
                  <w:noProof/>
                  <w:sz w:val="16"/>
                  <w:szCs w:val="16"/>
                  <w:lang w:val="en-GB"/>
                </w:rPr>
                <w:t>12</w:t>
              </w:r>
            </w:hyperlink>
            <w:r>
              <w:rPr>
                <w:rFonts w:cs="Times New Roman"/>
                <w:noProof/>
                <w:sz w:val="16"/>
                <w:szCs w:val="16"/>
                <w:lang w:val="en-GB"/>
              </w:rPr>
              <w:t>]</w:t>
            </w:r>
            <w:r w:rsidRPr="009C6DA9">
              <w:rPr>
                <w:rFonts w:cs="Times New Roman"/>
                <w:sz w:val="16"/>
                <w:szCs w:val="16"/>
                <w:lang w:val="en-GB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Fasting 73-90mg/dl ?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Postprandial: 150-190mg/dl?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  <w:p w:rsidR="00AE7646" w:rsidRPr="00103688" w:rsidRDefault="00AE7646" w:rsidP="00AE7646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 w:rsidRPr="00F71178">
              <w:rPr>
                <w:rFonts w:cs="Times New Roman"/>
                <w:b/>
                <w:sz w:val="16"/>
                <w:szCs w:val="16"/>
              </w:rPr>
              <w:t>7</w:t>
            </w:r>
            <w:r>
              <w:rPr>
                <w:rFonts w:cs="Times New Roman"/>
                <w:b/>
                <w:sz w:val="16"/>
                <w:szCs w:val="16"/>
              </w:rPr>
              <w:t xml:space="preserve"> – </w:t>
            </w:r>
            <w:r w:rsidRPr="00F71178">
              <w:rPr>
                <w:rFonts w:cs="Times New Roman"/>
                <w:b/>
                <w:sz w:val="16"/>
                <w:szCs w:val="16"/>
              </w:rPr>
              <w:t>9</w:t>
            </w:r>
            <w:r>
              <w:rPr>
                <w:rFonts w:cs="Times New Roman"/>
                <w:b/>
                <w:sz w:val="16"/>
                <w:szCs w:val="16"/>
              </w:rPr>
              <w:t>mmol/L</w:t>
            </w:r>
            <w:r>
              <w:rPr>
                <w:rFonts w:cs="Times New Roman"/>
                <w:sz w:val="16"/>
                <w:szCs w:val="16"/>
              </w:rPr>
              <w:t xml:space="preserve"> (stated as physiological concentrations in portal circulation) 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&lt;EndNote&gt;&lt;Cite&gt;&lt;Author&gt;Landau&lt;/Author&gt;&lt;Year&gt;1988&lt;/Year&gt;&lt;RecNum&gt;294&lt;/RecNum&gt;&lt;DisplayText&gt;[13]&lt;/DisplayText&gt;&lt;record&gt;&lt;rec-number&gt;294&lt;/rec-number&gt;&lt;foreign-keys&gt;&lt;key app="EN" db-id="rd9pwfpv8v9wfmeeax9v5sr90re5xwxesr20"&gt;294&lt;/key&gt;&lt;/foreign-keys&gt;&lt;ref-type name="Journal Article"&gt;17&lt;/ref-type&gt;&lt;contributors&gt;&lt;authors&gt;&lt;author&gt;Landau, B. R.&lt;/author&gt;&lt;author&gt;Wahren, J.&lt;/author&gt;&lt;/authors&gt;&lt;/contributors&gt;&lt;auth-address&gt;Department of Medicine, Case Western Reserve University School of Medicine, Cleveland, Ohio 44106.&lt;/auth-address&gt;&lt;titles&gt;&lt;title&gt;Quantification of the pathways followed in hepatic glycogen formation from glucose&lt;/title&gt;&lt;secondary-title&gt;FASEB J&lt;/secondary-title&gt;&lt;alt-title&gt;FASEB journal : official publication of the Federation of American Societies for Experimental Biology&lt;/alt-title&gt;&lt;/titles&gt;&lt;periodical&gt;&lt;full-title&gt;FASEB J&lt;/full-title&gt;&lt;abbr-1&gt;FASEB journal : official publication of the Federation of American Societies for Experimental Biology&lt;/abbr-1&gt;&lt;/periodical&gt;&lt;alt-periodical&gt;&lt;full-title&gt;FASEB J&lt;/full-title&gt;&lt;abbr-1&gt;FASEB journal : official publication of the Federation of American Societies for Experimental Biology&lt;/abbr-1&gt;&lt;/alt-periodical&gt;&lt;pages&gt;2368-75&lt;/pages&gt;&lt;volume&gt;2&lt;/volume&gt;&lt;number&gt;8&lt;/number&gt;&lt;edition&gt;1988/05/01&lt;/edition&gt;&lt;keywords&gt;&lt;keyword&gt;Animals&lt;/keyword&gt;&lt;keyword&gt;Body Water/metabolism&lt;/keyword&gt;&lt;keyword&gt;Glucose/*metabolism&lt;/keyword&gt;&lt;keyword&gt;Humans&lt;/keyword&gt;&lt;keyword&gt;Liver/*metabolism&lt;/keyword&gt;&lt;keyword&gt;Liver Glycogen/*biosynthesis&lt;/keyword&gt;&lt;keyword&gt;Mice&lt;/keyword&gt;&lt;keyword&gt;Rats&lt;/keyword&gt;&lt;keyword&gt;Splanchnic Circulation&lt;/keyword&gt;&lt;/keywords&gt;&lt;dates&gt;&lt;year&gt;1988&lt;/year&gt;&lt;pub-dates&gt;&lt;date&gt;May&lt;/date&gt;&lt;/pub-dates&gt;&lt;/dates&gt;&lt;isbn&gt;0892-6638 (Print)&amp;#xD;0892-6638 (Linking)&lt;/isbn&gt;&lt;accession-num&gt;3282961&lt;/accession-num&gt;&lt;work-type&gt;Research Support, Non-U.S. Gov&amp;apos;t&amp;#xD;Research Support, U.S. Gov&amp;apos;t, P.H.S.&amp;#xD;Review&lt;/work-type&gt;&lt;urls&gt;&lt;related-urls&gt;&lt;url&gt;http://www.ncbi.nlm.nih.gov/pubmed/3282961&lt;/url&gt;&lt;/related-urls&gt;&lt;/urls&gt;&lt;language&gt;eng&lt;/language&gt;&lt;/record&gt;&lt;/Cite&gt;&lt;/EndNote&gt;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13" w:tooltip="Landau, 1988 #294" w:history="1">
              <w:r>
                <w:rPr>
                  <w:rFonts w:cs="Times New Roman"/>
                  <w:noProof/>
                  <w:sz w:val="16"/>
                  <w:szCs w:val="16"/>
                </w:rPr>
                <w:t>13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</w:tc>
        <w:tc>
          <w:tcPr>
            <w:tcW w:w="2790" w:type="dxa"/>
            <w:tcBorders>
              <w:top w:val="single" w:sz="4" w:space="0" w:color="D9D9D9"/>
              <w:bottom w:val="nil"/>
              <w:right w:val="single" w:sz="4" w:space="0" w:color="D9D9D9"/>
            </w:tcBorders>
            <w:shd w:val="clear" w:color="auto" w:fill="FFFF99"/>
          </w:tcPr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6.7</w:t>
            </w:r>
            <w:r>
              <w:rPr>
                <w:rFonts w:cs="Times New Roman"/>
                <w:b/>
                <w:sz w:val="16"/>
                <w:szCs w:val="16"/>
              </w:rPr>
              <w:t>±0.2</w:t>
            </w:r>
            <w:proofErr w:type="spellStart"/>
            <w:r>
              <w:rPr>
                <w:rFonts w:cs="Times New Roman"/>
                <w:b/>
                <w:sz w:val="16"/>
                <w:szCs w:val="16"/>
                <w:lang w:val="en-GB"/>
              </w:rPr>
              <w:t>mmol</w:t>
            </w:r>
            <w:proofErr w:type="spellEnd"/>
            <w:r>
              <w:rPr>
                <w:rFonts w:cs="Times New Roman"/>
                <w:b/>
                <w:sz w:val="16"/>
                <w:szCs w:val="16"/>
                <w:lang w:val="en-GB"/>
              </w:rPr>
              <w:t xml:space="preserve">/L </w:t>
            </w:r>
            <w:r w:rsidRPr="00E67ED3">
              <w:rPr>
                <w:rFonts w:cs="Times New Roman"/>
                <w:sz w:val="16"/>
                <w:szCs w:val="16"/>
                <w:lang w:val="en-GB"/>
              </w:rPr>
              <w:t>(</w:t>
            </w:r>
            <w:r>
              <w:rPr>
                <w:rFonts w:cs="Times New Roman"/>
                <w:sz w:val="16"/>
                <w:szCs w:val="16"/>
                <w:lang w:val="en-GB"/>
              </w:rPr>
              <w:t>after 6h-fast) ???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1.1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0.4</w:t>
            </w:r>
            <w:r w:rsidRPr="0039256A">
              <w:rPr>
                <w:position w:val="-24"/>
                <w:sz w:val="16"/>
                <w:szCs w:val="16"/>
              </w:rPr>
              <w:object w:dxaOrig="420" w:dyaOrig="620">
                <v:shape id="_x0000_i1031" type="#_x0000_t75" style="width:21.05pt;height:31.25pt" o:ole="">
                  <v:imagedata r:id="rId19" o:title=""/>
                </v:shape>
                <o:OLEObject Type="Embed" ProgID="Equation.3" ShapeID="_x0000_i1031" DrawAspect="Content" ObjectID="_1438512159" r:id="rId20"/>
              </w:object>
            </w:r>
            <w:r>
              <w:rPr>
                <w:rFonts w:cs="Times New Roman"/>
                <w:b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>(4-week old female C57BL6J, 24h-fast)</w:t>
            </w:r>
            <w:r>
              <w:rPr>
                <w:rFonts w:cs="Times New Roman"/>
                <w:noProof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&lt;EndNote&gt;&lt;Cite&gt;&lt;Author&gt;Turner&lt;/Author&gt;&lt;Year&gt;2005&lt;/Year&gt;&lt;RecNum&gt;293&lt;/RecNum&gt;&lt;DisplayText&gt;[5]&lt;/DisplayText&gt;&lt;record&gt;&lt;rec-number&gt;293&lt;/rec-number&gt;&lt;foreign-keys&gt;&lt;key app="EN" db-id="rd9pwfpv8v9wfmeeax9v5sr90re5xwxesr20"&gt;293&lt;/key&gt;&lt;/foreign-keys&gt;&lt;ref-type name="Journal Article"&gt;17&lt;/ref-type&gt;&lt;contributors&gt;&lt;authors&gt;&lt;author&gt;Turner, S. M.&lt;/author&gt;&lt;author&gt;Linfoot, P. A.&lt;/author&gt;&lt;author&gt;Neese, R. A.&lt;/author&gt;&lt;author&gt;Hellerstein, M. K.&lt;/author&gt;&lt;/authors&gt;&lt;/contributors&gt;&lt;auth-address&gt;KineMed Inc., Emeryville, CA 94608, USA. sturner@kinemed.com&lt;/auth-address&gt;&lt;titles&gt;&lt;title&gt;Sources of plasma glucose and liver glycogen in fasted ob/ob mice&lt;/title&gt;&lt;secondary-title&gt;Acta Diabetol&lt;/secondary-title&gt;&lt;alt-title&gt;Acta diabetologica&lt;/alt-title&gt;&lt;/titles&gt;&lt;periodical&gt;&lt;full-title&gt;Acta Diabetol&lt;/full-title&gt;&lt;abbr-1&gt;Acta diabetologica&lt;/abbr-1&gt;&lt;/periodical&gt;&lt;alt-periodical&gt;&lt;full-title&gt;Acta Diabetol&lt;/full-title&gt;&lt;abbr-1&gt;Acta diabetologica&lt;/abbr-1&gt;&lt;/alt-periodical&gt;&lt;pages&gt;187-93&lt;/pages&gt;&lt;volume&gt;42&lt;/volume&gt;&lt;number&gt;4&lt;/number&gt;&lt;edition&gt;2005/12/31&lt;/edition&gt;&lt;keywords&gt;&lt;keyword&gt;Animals&lt;/keyword&gt;&lt;keyword&gt;Blood Glucose/*metabolism&lt;/keyword&gt;&lt;keyword&gt;*Fasting&lt;/keyword&gt;&lt;keyword&gt;Female&lt;/keyword&gt;&lt;keyword&gt;Gas Chromatography-Mass Spectrometry&lt;/keyword&gt;&lt;keyword&gt;Glucose/metabolism&lt;/keyword&gt;&lt;keyword&gt;Insulin/blood&lt;/keyword&gt;&lt;keyword&gt;Leptin/blood&lt;/keyword&gt;&lt;keyword&gt;Liver Glycogen/*metabolism&lt;/keyword&gt;&lt;keyword&gt;Mice&lt;/keyword&gt;&lt;keyword&gt;Mice, Inbred C57BL&lt;/keyword&gt;&lt;keyword&gt;Mice, Obese&lt;/keyword&gt;&lt;keyword&gt;Models, Biological&lt;/keyword&gt;&lt;/keywords&gt;&lt;dates&gt;&lt;year&gt;2005&lt;/year&gt;&lt;pub-dates&gt;&lt;date&gt;Dec&lt;/date&gt;&lt;/pub-dates&gt;&lt;/dates&gt;&lt;isbn&gt;0940-5429 (Print)&amp;#xD;0940-5429 (Linking)&lt;/isbn&gt;&lt;accession-num&gt;16382307&lt;/accession-num&gt;&lt;urls&gt;&lt;related-urls&gt;&lt;url&gt;http://www.ncbi.nlm.nih.gov/pubmed/16382307&lt;/url&gt;&lt;/related-urls&gt;&lt;/urls&gt;&lt;electronic-resource-num&gt;10.1007/s00592-005-0201-3&lt;/electronic-resource-num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5" w:tooltip="Turner, 2005 #293" w:history="1">
              <w:r>
                <w:rPr>
                  <w:rFonts w:cs="Times New Roman"/>
                  <w:noProof/>
                  <w:sz w:val="16"/>
                  <w:szCs w:val="16"/>
                </w:rPr>
                <w:t>5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  <w:p w:rsidR="00AE7646" w:rsidRPr="00F71178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noProof/>
                <w:sz w:val="16"/>
                <w:szCs w:val="16"/>
                <w:lang w:eastAsia="en-US" w:bidi="ar-SA"/>
              </w:rPr>
              <w:lastRenderedPageBreak/>
              <w:drawing>
                <wp:inline distT="0" distB="0" distL="0" distR="0">
                  <wp:extent cx="1630680" cy="1061085"/>
                  <wp:effectExtent l="0" t="0" r="762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106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646" w:rsidRPr="001A35F6" w:rsidTr="00995C2D">
        <w:tc>
          <w:tcPr>
            <w:tcW w:w="2268" w:type="dxa"/>
            <w:tcBorders>
              <w:top w:val="nil"/>
              <w:left w:val="single" w:sz="4" w:space="0" w:color="D9D9D9"/>
              <w:bottom w:val="nil"/>
            </w:tcBorders>
          </w:tcPr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AE7646" w:rsidRPr="00C41CBB" w:rsidRDefault="00AE7646" w:rsidP="00995C2D">
            <w:pPr>
              <w:spacing w:line="276" w:lineRule="auto"/>
              <w:jc w:val="both"/>
              <w:rPr>
                <w:sz w:val="16"/>
                <w:szCs w:val="16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AE7646" w:rsidRPr="00C41CBB" w:rsidRDefault="00AE7646" w:rsidP="00995C2D">
            <w:pPr>
              <w:spacing w:line="276" w:lineRule="auto"/>
              <w:jc w:val="both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C2D69B"/>
          </w:tcPr>
          <w:p w:rsidR="00AE7646" w:rsidRPr="005E0D83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C6D9F1"/>
          </w:tcPr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3330" w:type="dxa"/>
            <w:tcBorders>
              <w:top w:val="nil"/>
              <w:bottom w:val="nil"/>
            </w:tcBorders>
            <w:shd w:val="clear" w:color="auto" w:fill="E5B8B7"/>
          </w:tcPr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279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 w:rsidRPr="001D79B4">
              <w:rPr>
                <w:rFonts w:cs="Times New Roman"/>
                <w:b/>
                <w:sz w:val="16"/>
                <w:szCs w:val="16"/>
                <w:lang w:val="en-GB"/>
              </w:rPr>
              <w:t>100 – 200 mg/dl = 5.55 – 11.1mmol/L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(C57BL/6, wild-type black)</w:t>
            </w:r>
            <w:r w:rsidRPr="001D79B4">
              <w:rPr>
                <w:rFonts w:cs="Times New Roman"/>
                <w:sz w:val="16"/>
                <w:szCs w:val="16"/>
                <w:lang w:val="en-GB"/>
              </w:rPr>
              <w:t xml:space="preserve"> </w:t>
            </w:r>
            <w:r w:rsidRPr="001D79B4">
              <w:rPr>
                <w:rFonts w:cs="Times New Roman"/>
                <w:sz w:val="16"/>
                <w:szCs w:val="16"/>
                <w:lang w:val="en-GB"/>
              </w:rPr>
              <w:fldChar w:fldCharType="begin">
                <w:fldData xml:space="preserve">PEVuZE5vdGU+PENpdGU+PEF1dGhvcj5GYW50aW48L0F1dGhvcj48WWVhcj4yMDAwPC9ZZWFyPjxS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=
</w:fldData>
              </w:fldChar>
            </w:r>
            <w:r>
              <w:rPr>
                <w:rFonts w:cs="Times New Roman"/>
                <w:sz w:val="16"/>
                <w:szCs w:val="16"/>
                <w:lang w:val="en-GB"/>
              </w:rPr>
              <w:instrText xml:space="preserve"> ADDIN EN.CITE </w:instrText>
            </w:r>
            <w:r>
              <w:rPr>
                <w:rFonts w:cs="Times New Roman"/>
                <w:sz w:val="16"/>
                <w:szCs w:val="16"/>
                <w:lang w:val="en-GB"/>
              </w:rPr>
              <w:fldChar w:fldCharType="begin">
                <w:fldData xml:space="preserve">PEVuZE5vdGU+PENpdGU+PEF1dGhvcj5GYW50aW48L0F1dGhvcj48WWVhcj4yMDAwPC9ZZWFyPjxS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=
</w:fldData>
              </w:fldChar>
            </w:r>
            <w:r>
              <w:rPr>
                <w:rFonts w:cs="Times New Roman"/>
                <w:sz w:val="16"/>
                <w:szCs w:val="16"/>
                <w:lang w:val="en-GB"/>
              </w:rPr>
              <w:instrText xml:space="preserve"> ADDIN EN.CITE.DATA </w:instrText>
            </w:r>
            <w:r>
              <w:rPr>
                <w:rFonts w:cs="Times New Roman"/>
                <w:sz w:val="16"/>
                <w:szCs w:val="16"/>
                <w:lang w:val="en-GB"/>
              </w:rPr>
            </w:r>
            <w:r>
              <w:rPr>
                <w:rFonts w:cs="Times New Roman"/>
                <w:sz w:val="16"/>
                <w:szCs w:val="16"/>
                <w:lang w:val="en-GB"/>
              </w:rPr>
              <w:fldChar w:fldCharType="end"/>
            </w:r>
            <w:r w:rsidRPr="001D79B4">
              <w:rPr>
                <w:rFonts w:cs="Times New Roman"/>
                <w:sz w:val="16"/>
                <w:szCs w:val="16"/>
                <w:lang w:val="en-GB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val="en-GB"/>
              </w:rPr>
              <w:t>[</w:t>
            </w:r>
            <w:hyperlink w:anchor="_ENREF_6" w:tooltip="Fantin, 2000 #295" w:history="1">
              <w:r>
                <w:rPr>
                  <w:rFonts w:cs="Times New Roman"/>
                  <w:noProof/>
                  <w:sz w:val="16"/>
                  <w:szCs w:val="16"/>
                  <w:lang w:val="en-GB"/>
                </w:rPr>
                <w:t>6</w:t>
              </w:r>
            </w:hyperlink>
            <w:r>
              <w:rPr>
                <w:rFonts w:cs="Times New Roman"/>
                <w:noProof/>
                <w:sz w:val="16"/>
                <w:szCs w:val="16"/>
                <w:lang w:val="en-GB"/>
              </w:rPr>
              <w:t>]</w:t>
            </w:r>
            <w:r w:rsidRPr="001D79B4">
              <w:rPr>
                <w:rFonts w:cs="Times New Roman"/>
                <w:sz w:val="16"/>
                <w:szCs w:val="16"/>
                <w:lang w:val="en-GB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Fed -&gt; ad libitum</w:t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 w:rsidRPr="00783928">
              <w:rPr>
                <w:rFonts w:cs="Times New Roman"/>
                <w:b/>
                <w:sz w:val="16"/>
                <w:szCs w:val="16"/>
                <w:lang w:val="en-GB"/>
              </w:rPr>
              <w:t>Fed</w:t>
            </w:r>
            <w:r>
              <w:rPr>
                <w:rFonts w:cs="Times New Roman"/>
                <w:sz w:val="16"/>
                <w:szCs w:val="16"/>
                <w:lang w:val="en-GB"/>
              </w:rPr>
              <w:t>: (C57BL/6, 6-10 weeks, male, SE)</w:t>
            </w:r>
            <w:r>
              <w:rPr>
                <w:rFonts w:cs="Times New Roman"/>
                <w:sz w:val="16"/>
                <w:szCs w:val="16"/>
                <w:lang w:val="en-GB"/>
              </w:rPr>
              <w:br/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139.8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4.5</w:t>
            </w:r>
            <w:r w:rsidRPr="0039256A">
              <w:rPr>
                <w:position w:val="-24"/>
                <w:sz w:val="16"/>
                <w:szCs w:val="16"/>
              </w:rPr>
              <w:object w:dxaOrig="420" w:dyaOrig="620">
                <v:shape id="_x0000_i1032" type="#_x0000_t75" style="width:21.05pt;height:31.25pt" o:ole="">
                  <v:imagedata r:id="rId22" o:title=""/>
                </v:shape>
                <o:OLEObject Type="Embed" ProgID="Equation.3" ShapeID="_x0000_i1032" DrawAspect="Content" ObjectID="_1438512160" r:id="rId23"/>
              </w:object>
            </w:r>
            <w:r>
              <w:rPr>
                <w:sz w:val="16"/>
                <w:szCs w:val="16"/>
              </w:rPr>
              <w:t xml:space="preserve">=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7.8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0.25</w:t>
            </w:r>
            <w:r w:rsidRPr="0039256A">
              <w:rPr>
                <w:position w:val="-24"/>
                <w:sz w:val="16"/>
                <w:szCs w:val="16"/>
              </w:rPr>
              <w:object w:dxaOrig="660" w:dyaOrig="620">
                <v:shape id="_x0000_i1033" type="#_x0000_t75" style="width:33.3pt;height:31.25pt" o:ole="">
                  <v:imagedata r:id="rId24" o:title=""/>
                </v:shape>
                <o:OLEObject Type="Embed" ProgID="Equation.3" ShapeID="_x0000_i1033" DrawAspect="Content" ObjectID="_1438512161" r:id="rId25"/>
              </w:objec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 w:rsidRPr="00783928">
              <w:rPr>
                <w:rFonts w:cs="Times New Roman"/>
                <w:b/>
                <w:sz w:val="16"/>
                <w:szCs w:val="16"/>
                <w:lang w:val="en-GB"/>
              </w:rPr>
              <w:t>Fed</w:t>
            </w:r>
            <w:r>
              <w:rPr>
                <w:rFonts w:cs="Times New Roman"/>
                <w:sz w:val="16"/>
                <w:szCs w:val="16"/>
                <w:lang w:val="en-GB"/>
              </w:rPr>
              <w:t>: (C57BL/6, 6-10 weeks, female, SE)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131.2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4.6</w:t>
            </w:r>
            <w:r w:rsidRPr="0039256A">
              <w:rPr>
                <w:position w:val="-24"/>
                <w:sz w:val="16"/>
                <w:szCs w:val="16"/>
              </w:rPr>
              <w:object w:dxaOrig="420" w:dyaOrig="620">
                <v:shape id="_x0000_i1034" type="#_x0000_t75" style="width:21.05pt;height:31.25pt" o:ole="">
                  <v:imagedata r:id="rId22" o:title=""/>
                </v:shape>
                <o:OLEObject Type="Embed" ProgID="Equation.3" ShapeID="_x0000_i1034" DrawAspect="Content" ObjectID="_1438512162" r:id="rId26"/>
              </w:object>
            </w:r>
            <w:r>
              <w:rPr>
                <w:sz w:val="16"/>
                <w:szCs w:val="16"/>
              </w:rPr>
              <w:t xml:space="preserve">=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7.3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0.26</w:t>
            </w:r>
            <w:r w:rsidRPr="0039256A">
              <w:rPr>
                <w:position w:val="-24"/>
                <w:sz w:val="16"/>
                <w:szCs w:val="16"/>
              </w:rPr>
              <w:object w:dxaOrig="660" w:dyaOrig="620">
                <v:shape id="_x0000_i1035" type="#_x0000_t75" style="width:33.3pt;height:31.25pt" o:ole="">
                  <v:imagedata r:id="rId24" o:title=""/>
                </v:shape>
                <o:OLEObject Type="Embed" ProgID="Equation.3" ShapeID="_x0000_i1035" DrawAspect="Content" ObjectID="_1438512163" r:id="rId27"/>
              </w:objec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 w:rsidRPr="00783928">
              <w:rPr>
                <w:rFonts w:cs="Times New Roman"/>
                <w:b/>
                <w:sz w:val="16"/>
                <w:szCs w:val="16"/>
                <w:lang w:val="en-GB"/>
              </w:rPr>
              <w:t>Fed</w:t>
            </w:r>
            <w:r>
              <w:rPr>
                <w:rFonts w:cs="Times New Roman"/>
                <w:sz w:val="16"/>
                <w:szCs w:val="16"/>
                <w:lang w:val="en-GB"/>
              </w:rPr>
              <w:t>: (C57BL/6, 6 month, male, SE)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127.9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7.4</w:t>
            </w:r>
            <w:r w:rsidRPr="0039256A">
              <w:rPr>
                <w:position w:val="-24"/>
                <w:sz w:val="16"/>
                <w:szCs w:val="16"/>
              </w:rPr>
              <w:object w:dxaOrig="420" w:dyaOrig="620">
                <v:shape id="_x0000_i1036" type="#_x0000_t75" style="width:21.05pt;height:31.25pt" o:ole="">
                  <v:imagedata r:id="rId22" o:title=""/>
                </v:shape>
                <o:OLEObject Type="Embed" ProgID="Equation.3" ShapeID="_x0000_i1036" DrawAspect="Content" ObjectID="_1438512164" r:id="rId28"/>
              </w:object>
            </w:r>
            <w:r>
              <w:rPr>
                <w:sz w:val="16"/>
                <w:szCs w:val="16"/>
              </w:rPr>
              <w:t xml:space="preserve">=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7.1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0.41</w:t>
            </w:r>
            <w:r w:rsidRPr="0039256A">
              <w:rPr>
                <w:position w:val="-24"/>
                <w:sz w:val="16"/>
                <w:szCs w:val="16"/>
              </w:rPr>
              <w:object w:dxaOrig="660" w:dyaOrig="620">
                <v:shape id="_x0000_i1037" type="#_x0000_t75" style="width:33.3pt;height:31.25pt" o:ole="">
                  <v:imagedata r:id="rId24" o:title=""/>
                </v:shape>
                <o:OLEObject Type="Embed" ProgID="Equation.3" ShapeID="_x0000_i1037" DrawAspect="Content" ObjectID="_1438512165" r:id="rId29"/>
              </w:objec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 w:rsidRPr="00783928">
              <w:rPr>
                <w:rFonts w:cs="Times New Roman"/>
                <w:b/>
                <w:sz w:val="16"/>
                <w:szCs w:val="16"/>
                <w:lang w:val="en-GB"/>
              </w:rPr>
              <w:t>Fed</w:t>
            </w:r>
            <w:r>
              <w:rPr>
                <w:rFonts w:cs="Times New Roman"/>
                <w:sz w:val="16"/>
                <w:szCs w:val="16"/>
                <w:lang w:val="en-GB"/>
              </w:rPr>
              <w:t>: (C57BL/6, 6 month, female, SE)</w:t>
            </w:r>
          </w:p>
          <w:p w:rsidR="00AE7646" w:rsidRPr="00894EC4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de-DE"/>
              </w:rPr>
            </w:pPr>
            <w:r w:rsidRPr="00894EC4">
              <w:rPr>
                <w:rFonts w:cs="Times New Roman"/>
                <w:b/>
                <w:sz w:val="16"/>
                <w:szCs w:val="16"/>
                <w:lang w:val="de-DE"/>
              </w:rPr>
              <w:t>126.5±6.7</w:t>
            </w:r>
            <w:r w:rsidRPr="0039256A">
              <w:rPr>
                <w:position w:val="-24"/>
                <w:sz w:val="16"/>
                <w:szCs w:val="16"/>
              </w:rPr>
              <w:object w:dxaOrig="420" w:dyaOrig="620">
                <v:shape id="_x0000_i1038" type="#_x0000_t75" style="width:21.05pt;height:31.25pt" o:ole="">
                  <v:imagedata r:id="rId22" o:title=""/>
                </v:shape>
                <o:OLEObject Type="Embed" ProgID="Equation.3" ShapeID="_x0000_i1038" DrawAspect="Content" ObjectID="_1438512166" r:id="rId30"/>
              </w:object>
            </w:r>
            <w:r w:rsidRPr="00894EC4">
              <w:rPr>
                <w:sz w:val="16"/>
                <w:szCs w:val="16"/>
                <w:lang w:val="de-DE"/>
              </w:rPr>
              <w:t xml:space="preserve">= </w:t>
            </w:r>
            <w:r w:rsidRPr="00894EC4">
              <w:rPr>
                <w:rFonts w:cs="Times New Roman"/>
                <w:b/>
                <w:sz w:val="16"/>
                <w:szCs w:val="16"/>
                <w:lang w:val="de-DE"/>
              </w:rPr>
              <w:t>7.0±0.37</w:t>
            </w:r>
            <w:r w:rsidRPr="0039256A">
              <w:rPr>
                <w:position w:val="-24"/>
                <w:sz w:val="16"/>
                <w:szCs w:val="16"/>
              </w:rPr>
              <w:object w:dxaOrig="660" w:dyaOrig="620">
                <v:shape id="_x0000_i1039" type="#_x0000_t75" style="width:33.3pt;height:31.25pt" o:ole="">
                  <v:imagedata r:id="rId24" o:title=""/>
                </v:shape>
                <o:OLEObject Type="Embed" ProgID="Equation.3" ShapeID="_x0000_i1039" DrawAspect="Content" ObjectID="_1438512167" r:id="rId31"/>
              </w:object>
            </w:r>
          </w:p>
          <w:p w:rsidR="00AE7646" w:rsidRPr="00245D9A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de-DE"/>
              </w:rPr>
            </w:pPr>
            <w:r w:rsidRPr="00245D9A">
              <w:rPr>
                <w:rFonts w:cs="Times New Roman"/>
                <w:b/>
                <w:sz w:val="16"/>
                <w:szCs w:val="16"/>
                <w:lang w:val="de-DE"/>
              </w:rPr>
              <w:t>Fasted-&gt; 6AM – 9PM (15h fast)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 w:rsidRPr="00783928">
              <w:rPr>
                <w:rFonts w:cs="Times New Roman"/>
                <w:b/>
                <w:sz w:val="16"/>
                <w:szCs w:val="16"/>
                <w:lang w:val="en-GB"/>
              </w:rPr>
              <w:t>Fasted</w:t>
            </w:r>
            <w:r>
              <w:rPr>
                <w:rFonts w:cs="Times New Roman"/>
                <w:sz w:val="16"/>
                <w:szCs w:val="16"/>
                <w:lang w:val="en-GB"/>
              </w:rPr>
              <w:t>: (C57BL/6, 6-10 weeks, male, SE)</w:t>
            </w:r>
          </w:p>
          <w:p w:rsidR="00AE7646" w:rsidRPr="008465FF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74.9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3.3</w:t>
            </w:r>
            <w:r w:rsidRPr="0039256A">
              <w:rPr>
                <w:position w:val="-24"/>
                <w:sz w:val="16"/>
                <w:szCs w:val="16"/>
              </w:rPr>
              <w:object w:dxaOrig="420" w:dyaOrig="620">
                <v:shape id="_x0000_i1040" type="#_x0000_t75" style="width:21.05pt;height:31.25pt" o:ole="">
                  <v:imagedata r:id="rId22" o:title=""/>
                </v:shape>
                <o:OLEObject Type="Embed" ProgID="Equation.3" ShapeID="_x0000_i1040" DrawAspect="Content" ObjectID="_1438512168" r:id="rId32"/>
              </w:object>
            </w:r>
            <w:r>
              <w:rPr>
                <w:sz w:val="16"/>
                <w:szCs w:val="16"/>
              </w:rPr>
              <w:t xml:space="preserve">=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4.16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0.18</w:t>
            </w:r>
            <w:r w:rsidRPr="0039256A">
              <w:rPr>
                <w:position w:val="-24"/>
                <w:sz w:val="16"/>
                <w:szCs w:val="16"/>
              </w:rPr>
              <w:object w:dxaOrig="660" w:dyaOrig="620">
                <v:shape id="_x0000_i1041" type="#_x0000_t75" style="width:33.3pt;height:31.25pt" o:ole="">
                  <v:imagedata r:id="rId24" o:title=""/>
                </v:shape>
                <o:OLEObject Type="Embed" ProgID="Equation.3" ShapeID="_x0000_i1041" DrawAspect="Content" ObjectID="_1438512169" r:id="rId33"/>
              </w:objec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 w:rsidRPr="00783928">
              <w:rPr>
                <w:rFonts w:cs="Times New Roman"/>
                <w:b/>
                <w:sz w:val="16"/>
                <w:szCs w:val="16"/>
                <w:lang w:val="en-GB"/>
              </w:rPr>
              <w:t>Fasted</w:t>
            </w:r>
            <w:r>
              <w:rPr>
                <w:rFonts w:cs="Times New Roman"/>
                <w:sz w:val="16"/>
                <w:szCs w:val="16"/>
                <w:lang w:val="en-GB"/>
              </w:rPr>
              <w:t>: (C57BL/6, 6-10 weeks, female, SE)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67.1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3.9</w:t>
            </w:r>
            <w:r w:rsidRPr="0039256A">
              <w:rPr>
                <w:position w:val="-24"/>
                <w:sz w:val="16"/>
                <w:szCs w:val="16"/>
              </w:rPr>
              <w:object w:dxaOrig="420" w:dyaOrig="620">
                <v:shape id="_x0000_i1042" type="#_x0000_t75" style="width:21.05pt;height:31.25pt" o:ole="">
                  <v:imagedata r:id="rId22" o:title=""/>
                </v:shape>
                <o:OLEObject Type="Embed" ProgID="Equation.3" ShapeID="_x0000_i1042" DrawAspect="Content" ObjectID="_1438512170" r:id="rId34"/>
              </w:object>
            </w:r>
            <w:r>
              <w:rPr>
                <w:sz w:val="16"/>
                <w:szCs w:val="16"/>
              </w:rPr>
              <w:t xml:space="preserve">=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3.7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0.22</w:t>
            </w:r>
            <w:r w:rsidRPr="0039256A">
              <w:rPr>
                <w:position w:val="-24"/>
                <w:sz w:val="16"/>
                <w:szCs w:val="16"/>
              </w:rPr>
              <w:object w:dxaOrig="660" w:dyaOrig="620">
                <v:shape id="_x0000_i1043" type="#_x0000_t75" style="width:33.3pt;height:31.25pt" o:ole="">
                  <v:imagedata r:id="rId24" o:title=""/>
                </v:shape>
                <o:OLEObject Type="Embed" ProgID="Equation.3" ShapeID="_x0000_i1043" DrawAspect="Content" ObjectID="_1438512171" r:id="rId35"/>
              </w:objec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 w:rsidRPr="00783928">
              <w:rPr>
                <w:rFonts w:cs="Times New Roman"/>
                <w:b/>
                <w:sz w:val="16"/>
                <w:szCs w:val="16"/>
                <w:lang w:val="en-GB"/>
              </w:rPr>
              <w:t>Fasted</w:t>
            </w:r>
            <w:r>
              <w:rPr>
                <w:rFonts w:cs="Times New Roman"/>
                <w:sz w:val="16"/>
                <w:szCs w:val="16"/>
                <w:lang w:val="en-GB"/>
              </w:rPr>
              <w:t>: (C57BL/6, 6 month, male)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lastRenderedPageBreak/>
              <w:t>72.2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5.7</w:t>
            </w:r>
            <w:r w:rsidRPr="0039256A">
              <w:rPr>
                <w:position w:val="-24"/>
                <w:sz w:val="16"/>
                <w:szCs w:val="16"/>
              </w:rPr>
              <w:object w:dxaOrig="420" w:dyaOrig="620">
                <v:shape id="_x0000_i1044" type="#_x0000_t75" style="width:21.05pt;height:31.25pt" o:ole="">
                  <v:imagedata r:id="rId22" o:title=""/>
                </v:shape>
                <o:OLEObject Type="Embed" ProgID="Equation.3" ShapeID="_x0000_i1044" DrawAspect="Content" ObjectID="_1438512172" r:id="rId36"/>
              </w:object>
            </w:r>
            <w:r>
              <w:rPr>
                <w:sz w:val="16"/>
                <w:szCs w:val="16"/>
              </w:rPr>
              <w:t xml:space="preserve">=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4.0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0.32</w:t>
            </w:r>
            <w:r w:rsidRPr="0039256A">
              <w:rPr>
                <w:position w:val="-24"/>
                <w:sz w:val="16"/>
                <w:szCs w:val="16"/>
              </w:rPr>
              <w:object w:dxaOrig="660" w:dyaOrig="620">
                <v:shape id="_x0000_i1045" type="#_x0000_t75" style="width:33.3pt;height:31.25pt" o:ole="">
                  <v:imagedata r:id="rId24" o:title=""/>
                </v:shape>
                <o:OLEObject Type="Embed" ProgID="Equation.3" ShapeID="_x0000_i1045" DrawAspect="Content" ObjectID="_1438512173" r:id="rId37"/>
              </w:objec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 w:rsidRPr="00783928">
              <w:rPr>
                <w:rFonts w:cs="Times New Roman"/>
                <w:b/>
                <w:sz w:val="16"/>
                <w:szCs w:val="16"/>
                <w:lang w:val="en-GB"/>
              </w:rPr>
              <w:t>Fasted</w:t>
            </w:r>
            <w:r>
              <w:rPr>
                <w:rFonts w:cs="Times New Roman"/>
                <w:sz w:val="16"/>
                <w:szCs w:val="16"/>
                <w:lang w:val="en-GB"/>
              </w:rPr>
              <w:t>: (C57BL/6, 6 month, female)</w:t>
            </w:r>
          </w:p>
          <w:p w:rsidR="00AE7646" w:rsidRPr="00ED238E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72.5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3.5</w:t>
            </w:r>
            <w:r w:rsidRPr="0039256A">
              <w:rPr>
                <w:position w:val="-24"/>
                <w:sz w:val="16"/>
                <w:szCs w:val="16"/>
              </w:rPr>
              <w:object w:dxaOrig="420" w:dyaOrig="620">
                <v:shape id="_x0000_i1046" type="#_x0000_t75" style="width:21.05pt;height:31.25pt" o:ole="">
                  <v:imagedata r:id="rId22" o:title=""/>
                </v:shape>
                <o:OLEObject Type="Embed" ProgID="Equation.3" ShapeID="_x0000_i1046" DrawAspect="Content" ObjectID="_1438512174" r:id="rId38"/>
              </w:object>
            </w:r>
            <w:r>
              <w:rPr>
                <w:sz w:val="16"/>
                <w:szCs w:val="16"/>
              </w:rPr>
              <w:t xml:space="preserve">=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4.0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0.19</w:t>
            </w:r>
            <w:r w:rsidRPr="0039256A">
              <w:rPr>
                <w:position w:val="-24"/>
                <w:sz w:val="16"/>
                <w:szCs w:val="16"/>
              </w:rPr>
              <w:object w:dxaOrig="660" w:dyaOrig="620">
                <v:shape id="_x0000_i1047" type="#_x0000_t75" style="width:33.3pt;height:31.25pt" o:ole="">
                  <v:imagedata r:id="rId24" o:title=""/>
                </v:shape>
                <o:OLEObject Type="Embed" ProgID="Equation.3" ShapeID="_x0000_i1047" DrawAspect="Content" ObjectID="_1438512175" r:id="rId39"/>
              </w:object>
            </w:r>
          </w:p>
        </w:tc>
      </w:tr>
      <w:tr w:rsidR="00AE7646" w:rsidRPr="001A35F6" w:rsidTr="00995C2D">
        <w:tc>
          <w:tcPr>
            <w:tcW w:w="2268" w:type="dxa"/>
            <w:tcBorders>
              <w:top w:val="nil"/>
              <w:left w:val="single" w:sz="4" w:space="0" w:color="D9D9D9"/>
              <w:bottom w:val="nil"/>
            </w:tcBorders>
          </w:tcPr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lastRenderedPageBreak/>
              <w:t>Hepatic glycogen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AE7646" w:rsidRPr="00C41CBB" w:rsidRDefault="00AE7646" w:rsidP="00995C2D">
            <w:pPr>
              <w:spacing w:line="276" w:lineRule="auto"/>
              <w:jc w:val="both"/>
              <w:rPr>
                <w:sz w:val="16"/>
                <w:szCs w:val="16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AE7646" w:rsidRPr="00C41CBB" w:rsidRDefault="00AE7646" w:rsidP="00995C2D">
            <w:pPr>
              <w:spacing w:line="276" w:lineRule="auto"/>
              <w:jc w:val="both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C2D69B"/>
          </w:tcPr>
          <w:p w:rsidR="00AE7646" w:rsidRPr="005E0D83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Total 500mmol/L -&gt; 750 </w:t>
            </w:r>
            <w:proofErr w:type="spellStart"/>
            <w:r w:rsidRPr="000E5926">
              <w:rPr>
                <w:rFonts w:cs="Times New Roman"/>
                <w:b/>
                <w:sz w:val="16"/>
                <w:szCs w:val="16"/>
                <w:lang w:val="en-GB"/>
              </w:rPr>
              <w:t>mmol</w:t>
            </w:r>
            <w:proofErr w:type="spellEnd"/>
            <w:r w:rsidRPr="000E5926">
              <w:rPr>
                <w:rFonts w:cs="Times New Roman"/>
                <w:b/>
                <w:sz w:val="16"/>
                <w:szCs w:val="16"/>
                <w:lang w:val="en-GB"/>
              </w:rPr>
              <w:t>/</w:t>
            </w:r>
            <w:proofErr w:type="spellStart"/>
            <w:r w:rsidRPr="000E5926">
              <w:rPr>
                <w:rFonts w:cs="Times New Roman"/>
                <w:b/>
                <w:sz w:val="16"/>
                <w:szCs w:val="16"/>
                <w:lang w:val="en-GB"/>
              </w:rPr>
              <w:t>gLW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 =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90</w:t>
            </w:r>
            <w:r w:rsidRPr="00531B4D">
              <w:rPr>
                <w:position w:val="-30"/>
                <w:sz w:val="16"/>
                <w:szCs w:val="16"/>
              </w:rPr>
              <w:object w:dxaOrig="520" w:dyaOrig="680">
                <v:shape id="_x0000_i1048" type="#_x0000_t75" style="width:25.8pt;height:33.95pt" o:ole="">
                  <v:imagedata r:id="rId40" o:title=""/>
                </v:shape>
                <o:OLEObject Type="Embed" ProgID="Equation.3" ShapeID="_x0000_i1048" DrawAspect="Content" ObjectID="_1438512176" r:id="rId41"/>
              </w:object>
            </w:r>
            <w:r>
              <w:rPr>
                <w:sz w:val="16"/>
                <w:szCs w:val="16"/>
              </w:rPr>
              <w:t xml:space="preserve">(check </w:t>
            </w:r>
            <w:r>
              <w:rPr>
                <w:rFonts w:cs="Times New Roman"/>
                <w:sz w:val="16"/>
                <w:szCs w:val="16"/>
                <w:lang w:val="en-GB"/>
              </w:rPr>
              <w:t>?)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C6D9F1"/>
          </w:tcPr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3330" w:type="dxa"/>
            <w:tcBorders>
              <w:top w:val="nil"/>
              <w:bottom w:val="nil"/>
            </w:tcBorders>
            <w:shd w:val="clear" w:color="auto" w:fill="E5B8B7"/>
          </w:tcPr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22-111</w:t>
            </w:r>
            <w:r w:rsidRPr="00531B4D">
              <w:rPr>
                <w:position w:val="-30"/>
                <w:sz w:val="16"/>
                <w:szCs w:val="16"/>
              </w:rPr>
              <w:object w:dxaOrig="520" w:dyaOrig="680">
                <v:shape id="_x0000_i1049" type="#_x0000_t75" style="width:25.8pt;height:33.95pt" o:ole="">
                  <v:imagedata r:id="rId42" o:title=""/>
                </v:shape>
                <o:OLEObject Type="Embed" ProgID="Equation.3" ShapeID="_x0000_i1049" DrawAspect="Content" ObjectID="_1438512177" r:id="rId43"/>
              </w:object>
            </w:r>
            <w:r>
              <w:rPr>
                <w:sz w:val="16"/>
                <w:szCs w:val="16"/>
              </w:rPr>
              <w:t>(</w:t>
            </w:r>
            <w:r>
              <w:rPr>
                <w:rFonts w:cs="Times New Roman"/>
                <w:sz w:val="16"/>
                <w:szCs w:val="16"/>
                <w:lang w:val="en-GB"/>
              </w:rPr>
              <w:t xml:space="preserve"> male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Spraque-Dawley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 strain, meal eating)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ADDIN EN.CITE &lt;EndNote&gt;&lt;Cite&gt;&lt;Author&gt;Leveille&lt;/Author&gt;&lt;Year&gt;1967&lt;/Year&gt;&lt;RecNum&gt;290&lt;/RecNum&gt;&lt;DisplayText&gt;[3]&lt;/DisplayText&gt;&lt;record&gt;&lt;rec-number&gt;290&lt;/rec-number&gt;&lt;foreign-keys&gt;&lt;key app="EN" db-id="rd9pwfpv8v9wfmeeax9v5sr90re5xwxesr20"&gt;290&lt;/key&gt;&lt;/foreign-keys&gt;&lt;ref-type name="Journal Article"&gt;17&lt;/ref-type&gt;&lt;contributors&gt;&lt;authors&gt;&lt;author&gt;Leveille, G. A.&lt;/author&gt;&lt;author&gt;Chakrabarty, K.&lt;/author&gt;&lt;/authors&gt;&lt;/contributors&gt;&lt;titles&gt;&lt;title&gt;Diurnal variations in tissue glycogen and liver weight of meal-fed rats&lt;/title&gt;&lt;secondary-title&gt;J Nutr&lt;/secondary-title&gt;&lt;alt-title&gt;The Journal of nutrition&lt;/alt-title&gt;&lt;/titles&gt;&lt;periodical&gt;&lt;full-title&gt;J Nutr&lt;/full-title&gt;&lt;/periodical&gt;&lt;pages&gt;546-54&lt;/pages&gt;&lt;volume&gt;93&lt;/volume&gt;&lt;number&gt;4&lt;/number&gt;&lt;edition&gt;1967/12/01&lt;/edition&gt;&lt;keywords&gt;&lt;keyword&gt;Adipose Tissue/metabolism&lt;/keyword&gt;&lt;keyword&gt;Animal Feed&lt;/keyword&gt;&lt;keyword&gt;*Animal Nutritional Physiological Phenomena&lt;/keyword&gt;&lt;keyword&gt;Animals&lt;/keyword&gt;&lt;keyword&gt;Eating&lt;/keyword&gt;&lt;keyword&gt;Glycogen/*metabolism&lt;/keyword&gt;&lt;keyword&gt;Humans&lt;/keyword&gt;&lt;keyword&gt;Liver/*metabolism&lt;/keyword&gt;&lt;keyword&gt;Male&lt;/keyword&gt;&lt;keyword&gt;Muscles/metabolism&lt;/keyword&gt;&lt;keyword&gt;Organ Size&lt;/keyword&gt;&lt;keyword&gt;Rats&lt;/keyword&gt;&lt;/keywords&gt;&lt;dates&gt;&lt;year&gt;1967&lt;/year&gt;&lt;pub-dates&gt;&lt;date&gt;Dec&lt;/date&gt;&lt;/pub-dates&gt;&lt;/dates&gt;&lt;isbn&gt;0022-3166 (Print)&amp;#xD;0022-3166 (Linking)&lt;/isbn&gt;&lt;accession-num&gt;5625457&lt;/accession-num&gt;&lt;urls&gt;&lt;related-urls&gt;&lt;url&gt;http://www.ncbi.nlm.nih.gov/pubmed/5625457&lt;/url&gt;&lt;/related-urls&gt;&lt;/urls&gt;&lt;language&gt;eng&lt;/language&gt;&lt;/record&gt;&lt;/Cite&gt;&lt;/EndNote&gt;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[</w:t>
            </w:r>
            <w:hyperlink w:anchor="_ENREF_3" w:tooltip="Leveille, 1967 #290" w:history="1">
              <w:r>
                <w:rPr>
                  <w:noProof/>
                  <w:sz w:val="16"/>
                  <w:szCs w:val="16"/>
                </w:rPr>
                <w:t>3</w:t>
              </w:r>
            </w:hyperlink>
            <w:r>
              <w:rPr>
                <w:noProof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4-65</w:t>
            </w:r>
            <w:r w:rsidRPr="00531B4D">
              <w:rPr>
                <w:position w:val="-30"/>
                <w:sz w:val="16"/>
                <w:szCs w:val="16"/>
              </w:rPr>
              <w:object w:dxaOrig="520" w:dyaOrig="680">
                <v:shape id="_x0000_i1050" type="#_x0000_t75" style="width:25.8pt;height:33.95pt" o:ole="">
                  <v:imagedata r:id="rId42" o:title=""/>
                </v:shape>
                <o:OLEObject Type="Embed" ProgID="Equation.3" ShapeID="_x0000_i1050" DrawAspect="Content" ObjectID="_1438512178" r:id="rId44"/>
              </w:object>
            </w:r>
            <w:r>
              <w:rPr>
                <w:sz w:val="16"/>
                <w:szCs w:val="16"/>
              </w:rPr>
              <w:t>(</w:t>
            </w:r>
            <w:r>
              <w:rPr>
                <w:rFonts w:cs="Times New Roman"/>
                <w:sz w:val="16"/>
                <w:szCs w:val="16"/>
                <w:lang w:val="en-GB"/>
              </w:rPr>
              <w:t xml:space="preserve"> male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Spraque-Dawley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 strain, nibbling)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ADDIN EN.CITE &lt;EndNote&gt;&lt;Cite&gt;&lt;Author&gt;Leveille&lt;/Author&gt;&lt;Year&gt;1967&lt;/Year&gt;&lt;RecNum&gt;290&lt;/RecNum&gt;&lt;DisplayText&gt;[3]&lt;/DisplayText&gt;&lt;record&gt;&lt;rec-number&gt;290&lt;/rec-number&gt;&lt;foreign-keys&gt;&lt;key app="EN" db-id="rd9pwfpv8v9wfmeeax9v5sr90re5xwxesr20"&gt;290&lt;/key&gt;&lt;/foreign-keys&gt;&lt;ref-type name="Journal Article"&gt;17&lt;/ref-type&gt;&lt;contributors&gt;&lt;authors&gt;&lt;author&gt;Leveille, G. A.&lt;/author&gt;&lt;author&gt;Chakrabarty, K.&lt;/author&gt;&lt;/authors&gt;&lt;/contributors&gt;&lt;titles&gt;&lt;title&gt;Diurnal variations in tissue glycogen and liver weight of meal-fed rats&lt;/title&gt;&lt;secondary-title&gt;J Nutr&lt;/secondary-title&gt;&lt;alt-title&gt;The Journal of nutrition&lt;/alt-title&gt;&lt;/titles&gt;&lt;periodical&gt;&lt;full-title&gt;J Nutr&lt;/full-title&gt;&lt;/periodical&gt;&lt;pages&gt;546-54&lt;/pages&gt;&lt;volume&gt;93&lt;/volume&gt;&lt;number&gt;4&lt;/number&gt;&lt;edition&gt;1967/12/01&lt;/edition&gt;&lt;keywords&gt;&lt;keyword&gt;Adipose Tissue/metabolism&lt;/keyword&gt;&lt;keyword&gt;Animal Feed&lt;/keyword&gt;&lt;keyword&gt;*Animal Nutritional Physiological Phenomena&lt;/keyword&gt;&lt;keyword&gt;Animals&lt;/keyword&gt;&lt;keyword&gt;Eating&lt;/keyword&gt;&lt;keyword&gt;Glycogen/*metabolism&lt;/keyword&gt;&lt;keyword&gt;Humans&lt;/keyword&gt;&lt;keyword&gt;Liver/*metabolism&lt;/keyword&gt;&lt;keyword&gt;Male&lt;/keyword&gt;&lt;keyword&gt;Muscles/metabolism&lt;/keyword&gt;&lt;keyword&gt;Organ Size&lt;/keyword&gt;&lt;keyword&gt;Rats&lt;/keyword&gt;&lt;/keywords&gt;&lt;dates&gt;&lt;year&gt;1967&lt;/year&gt;&lt;pub-dates&gt;&lt;date&gt;Dec&lt;/date&gt;&lt;/pub-dates&gt;&lt;/dates&gt;&lt;isbn&gt;0022-3166 (Print)&amp;#xD;0022-3166 (Linking)&lt;/isbn&gt;&lt;accession-num&gt;5625457&lt;/accession-num&gt;&lt;urls&gt;&lt;related-urls&gt;&lt;url&gt;http://www.ncbi.nlm.nih.gov/pubmed/5625457&lt;/url&gt;&lt;/related-urls&gt;&lt;/urls&gt;&lt;language&gt;eng&lt;/language&gt;&lt;/record&gt;&lt;/Cite&gt;&lt;/EndNote&gt;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[</w:t>
            </w:r>
            <w:hyperlink w:anchor="_ENREF_3" w:tooltip="Leveille, 1967 #290" w:history="1">
              <w:r>
                <w:rPr>
                  <w:noProof/>
                  <w:sz w:val="16"/>
                  <w:szCs w:val="16"/>
                </w:rPr>
                <w:t>3</w:t>
              </w:r>
            </w:hyperlink>
            <w:r>
              <w:rPr>
                <w:noProof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</w:p>
          <w:p w:rsidR="00AE7646" w:rsidRPr="0053561A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 w:rsidRPr="0082113C">
              <w:rPr>
                <w:rFonts w:cs="Times New Roman"/>
                <w:sz w:val="16"/>
                <w:szCs w:val="16"/>
                <w:lang w:val="en-GB"/>
              </w:rPr>
              <w:t xml:space="preserve">Average fasting rat will over 16h store about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 xml:space="preserve">16% of the final liver weight </w:t>
            </w:r>
            <w:r w:rsidRPr="0082113C">
              <w:rPr>
                <w:rFonts w:cs="Times New Roman"/>
                <w:sz w:val="16"/>
                <w:szCs w:val="16"/>
                <w:lang w:val="en-GB"/>
              </w:rPr>
              <w:t>or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 xml:space="preserve"> 25% of initial weight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</w:p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Maximal values: 16-18% fresh liver weight -&gt; 170 mg/</w:t>
            </w:r>
            <w:proofErr w:type="spellStart"/>
            <w:r>
              <w:rPr>
                <w:rFonts w:cs="Times New Roman"/>
                <w:b/>
                <w:sz w:val="16"/>
                <w:szCs w:val="16"/>
                <w:lang w:val="en-GB"/>
              </w:rPr>
              <w:t>gLW</w:t>
            </w:r>
            <w:proofErr w:type="spellEnd"/>
            <w:r>
              <w:rPr>
                <w:rFonts w:cs="Times New Roman"/>
                <w:b/>
                <w:sz w:val="16"/>
                <w:szCs w:val="16"/>
                <w:lang w:val="en-GB"/>
              </w:rPr>
              <w:t xml:space="preserve"> (increase in liver weight from 6 up to 9/10g)</w:t>
            </w:r>
            <w:r>
              <w:rPr>
                <w:rFonts w:cs="Times New Roman"/>
                <w:sz w:val="16"/>
                <w:szCs w:val="16"/>
                <w:lang w:val="en-GB"/>
              </w:rPr>
              <w:t>(repeated oral injections of glucose)</w:t>
            </w:r>
            <w:r w:rsidRPr="008C097F">
              <w:rPr>
                <w:rFonts w:cs="Times New Roman"/>
                <w:sz w:val="16"/>
                <w:szCs w:val="16"/>
                <w:lang w:val="en-GB"/>
              </w:rPr>
              <w:t xml:space="preserve"> </w:t>
            </w:r>
            <w:r w:rsidRPr="008C097F">
              <w:rPr>
                <w:rFonts w:cs="Times New Roman"/>
                <w:sz w:val="16"/>
                <w:szCs w:val="16"/>
                <w:lang w:val="en-GB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val="en-GB"/>
              </w:rPr>
              <w:instrText xml:space="preserve"> ADDIN EN.CITE &lt;EndNote&gt;&lt;Cite&gt;&lt;Author&gt;Friedmann&lt;/Author&gt;&lt;Year&gt;1967&lt;/Year&gt;&lt;RecNum&gt;289&lt;/RecNum&gt;&lt;DisplayText&gt;[10]&lt;/DisplayText&gt;&lt;record&gt;&lt;rec-number&gt;289&lt;/rec-number&gt;&lt;foreign-keys&gt;&lt;key app="EN" db-id="rd9pwfpv8v9wfmeeax9v5sr90re5xwxesr20"&gt;289&lt;/key&gt;&lt;/foreign-keys&gt;&lt;ref-type name="Journal Article"&gt;17&lt;/ref-type&gt;&lt;contributors&gt;&lt;authors&gt;&lt;author&gt;Friedmann, B.&lt;/author&gt;&lt;author&gt;Goodman, E. H., Jr.&lt;/author&gt;&lt;author&gt;Weinhouse, S.&lt;/author&gt;&lt;/authors&gt;&lt;/contributors&gt;&lt;titles&gt;&lt;title&gt;Effects of glucose feeding, cortisol, and insulin on liver glycogen synthesis in the rat&lt;/title&gt;&lt;secondary-title&gt;Endocrinology&lt;/secondary-title&gt;&lt;alt-title&gt;Endocrinology&lt;/alt-title&gt;&lt;/titles&gt;&lt;periodical&gt;&lt;full-title&gt;Endocrinology&lt;/full-title&gt;&lt;abbr-1&gt;Endocrinology&lt;/abbr-1&gt;&lt;/periodical&gt;&lt;alt-periodical&gt;&lt;full-title&gt;Endocrinology&lt;/full-title&gt;&lt;abbr-1&gt;Endocrinology&lt;/abbr-1&gt;&lt;/alt-periodical&gt;&lt;pages&gt;486-96&lt;/pages&gt;&lt;volume&gt;81&lt;/volume&gt;&lt;number&gt;3&lt;/number&gt;&lt;edition&gt;1967/09/01&lt;/edition&gt;&lt;keywords&gt;&lt;keyword&gt;Adrenalectomy&lt;/keyword&gt;&lt;keyword&gt;Animals&lt;/keyword&gt;&lt;keyword&gt;Diabetes Mellitus, Experimental/*metabolism&lt;/keyword&gt;&lt;keyword&gt;Dietary Carbohydrates/pharmacology&lt;/keyword&gt;&lt;keyword&gt;Fasting&lt;/keyword&gt;&lt;keyword&gt;Glucokinase/metabolism&lt;/keyword&gt;&lt;keyword&gt;Glucose/*pharmacology&lt;/keyword&gt;&lt;keyword&gt;Glucose-6-Phosphatase/metabolism&lt;/keyword&gt;&lt;keyword&gt;Hydrocortisone/*pharmacology&lt;/keyword&gt;&lt;keyword&gt;Insulin/*pharmacology&lt;/keyword&gt;&lt;keyword&gt;Liver/drug effects/enzymology&lt;/keyword&gt;&lt;keyword&gt;Liver Glycogen/*biosynthesis&lt;/keyword&gt;&lt;keyword&gt;Male&lt;/keyword&gt;&lt;keyword&gt;Phosphotransferases/metabolism&lt;/keyword&gt;&lt;keyword&gt;Rats&lt;/keyword&gt;&lt;/keywords&gt;&lt;dates&gt;&lt;year&gt;1967&lt;/year&gt;&lt;pub-dates&gt;&lt;date&gt;Sep&lt;/date&gt;&lt;/pub-dates&gt;&lt;/dates&gt;&lt;isbn&gt;0013-7227 (Print)&amp;#xD;0013-7227 (Linking)&lt;/isbn&gt;&lt;accession-num&gt;4291802&lt;/accession-num&gt;&lt;urls&gt;&lt;related-urls&gt;&lt;url&gt;http://www.ncbi.nlm.nih.gov/pubmed/4291802&lt;/url&gt;&lt;/related-urls&gt;&lt;/urls&gt;&lt;language&gt;eng&lt;/language&gt;&lt;/record&gt;&lt;/Cite&gt;&lt;/EndNote&gt;</w:instrText>
            </w:r>
            <w:r w:rsidRPr="008C097F">
              <w:rPr>
                <w:rFonts w:cs="Times New Roman"/>
                <w:sz w:val="16"/>
                <w:szCs w:val="16"/>
                <w:lang w:val="en-GB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val="en-GB"/>
              </w:rPr>
              <w:t>[</w:t>
            </w:r>
            <w:hyperlink w:anchor="_ENREF_10" w:tooltip="Friedmann, 1967 #289" w:history="1">
              <w:r>
                <w:rPr>
                  <w:rFonts w:cs="Times New Roman"/>
                  <w:noProof/>
                  <w:sz w:val="16"/>
                  <w:szCs w:val="16"/>
                  <w:lang w:val="en-GB"/>
                </w:rPr>
                <w:t>10</w:t>
              </w:r>
            </w:hyperlink>
            <w:r>
              <w:rPr>
                <w:rFonts w:cs="Times New Roman"/>
                <w:noProof/>
                <w:sz w:val="16"/>
                <w:szCs w:val="16"/>
                <w:lang w:val="en-GB"/>
              </w:rPr>
              <w:t>]</w:t>
            </w:r>
            <w:r w:rsidRPr="008C097F">
              <w:rPr>
                <w:rFonts w:cs="Times New Roman"/>
                <w:sz w:val="16"/>
                <w:szCs w:val="16"/>
                <w:lang w:val="en-GB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~60</w:t>
            </w:r>
            <w:r w:rsidRPr="00531B4D">
              <w:rPr>
                <w:position w:val="-30"/>
                <w:sz w:val="16"/>
                <w:szCs w:val="16"/>
              </w:rPr>
              <w:object w:dxaOrig="520" w:dyaOrig="680">
                <v:shape id="_x0000_i1051" type="#_x0000_t75" style="width:25.8pt;height:33.95pt" o:ole="">
                  <v:imagedata r:id="rId45" o:title=""/>
                </v:shape>
                <o:OLEObject Type="Embed" ProgID="Equation.3" ShapeID="_x0000_i1051" DrawAspect="Content" ObjectID="_1438512179" r:id="rId46"/>
              </w:objec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 xml:space="preserve">tissue </w:t>
            </w:r>
            <w:r>
              <w:rPr>
                <w:rFonts w:cs="Times New Roman"/>
                <w:sz w:val="16"/>
                <w:szCs w:val="16"/>
              </w:rPr>
              <w:t>(early in light period)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&lt;EndNote&gt;&lt;Cite&gt;&lt;Author&gt;Murakami&lt;/Author&gt;&lt;Year&gt;1997&lt;/Year&gt;&lt;RecNum&gt;288&lt;/RecNum&gt;&lt;DisplayText&gt;[2]&lt;/DisplayText&gt;&lt;record&gt;&lt;rec-number&gt;288&lt;/rec-number&gt;&lt;foreign-keys&gt;&lt;key app="EN" db-id="rd9pwfpv8v9wfmeeax9v5sr90re5xwxesr20"&gt;288&lt;/key&gt;&lt;/foreign-keys&gt;&lt;ref-type name="Journal Article"&gt;17&lt;/ref-type&gt;&lt;contributors&gt;&lt;authors&gt;&lt;author&gt;Murakami, T.&lt;/author&gt;&lt;author&gt;Shimomura, Y.&lt;/author&gt;&lt;author&gt;Fujitsuka, N.&lt;/author&gt;&lt;author&gt;Sokabe, M.&lt;/author&gt;&lt;author&gt;Okamura, K.&lt;/author&gt;&lt;author&gt;Sakamoto, S.&lt;/author&gt;&lt;/authors&gt;&lt;/contributors&gt;&lt;auth-address&gt;Department of Bioscience, Nagoya Institute of Technology, Gokiso, Japan.&lt;/auth-address&gt;&lt;titles&gt;&lt;title&gt;Enlargement glycogen store in rat liver and muscle by fructose-diet intake and exercise training&lt;/title&gt;&lt;secondary-title&gt;J Appl Physiol&lt;/secondary-title&gt;&lt;/titles&gt;&lt;periodical&gt;&lt;full-title&gt;J Appl Physiol&lt;/full-title&gt;&lt;/periodical&gt;&lt;pages&gt;772-5&lt;/pages&gt;&lt;volume&gt;82&lt;/volume&gt;&lt;number&gt;3&lt;/number&gt;&lt;edition&gt;1997/03/01&lt;/edition&gt;&lt;keywords&gt;&lt;keyword&gt;Animals&lt;/keyword&gt;&lt;keyword&gt;Eating/*physiology&lt;/keyword&gt;&lt;keyword&gt;Female&lt;/keyword&gt;&lt;keyword&gt;Fructose/*pharmacology&lt;/keyword&gt;&lt;keyword&gt;Glycogen/*metabolism&lt;/keyword&gt;&lt;keyword&gt;Liver/drug effects/*metabolism&lt;/keyword&gt;&lt;keyword&gt;Muscles/drug effects/*metabolism&lt;/keyword&gt;&lt;keyword&gt;Physical Conditioning, Animal/*physiology&lt;/keyword&gt;&lt;keyword&gt;Rats&lt;/keyword&gt;&lt;keyword&gt;Rats, Sprague-Dawley&lt;/keyword&gt;&lt;/keywords&gt;&lt;dates&gt;&lt;year&gt;1997&lt;/year&gt;&lt;pub-dates&gt;&lt;date&gt;Mar&lt;/date&gt;&lt;/pub-dates&gt;&lt;/dates&gt;&lt;isbn&gt;8750-7587 (Print)&amp;#xD;0161-7567 (Linking)&lt;/isbn&gt;&lt;accession-num&gt;9074962&lt;/accession-num&gt;&lt;urls&gt;&lt;related-urls&gt;&lt;url&gt;http://www.ncbi.nlm.nih.gov/pubmed/9074962&lt;/url&gt;&lt;/related-urls&gt;&lt;/urls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2" w:tooltip="Murakami, 1997 #288" w:history="1">
              <w:r>
                <w:rPr>
                  <w:rFonts w:cs="Times New Roman"/>
                  <w:noProof/>
                  <w:sz w:val="16"/>
                  <w:szCs w:val="16"/>
                </w:rPr>
                <w:t>2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  <w:p w:rsidR="00AE7646" w:rsidRPr="00FF2372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~7</w:t>
            </w:r>
            <w:r>
              <w:rPr>
                <w:rFonts w:cs="Times New Roman"/>
                <w:b/>
                <w:sz w:val="16"/>
                <w:szCs w:val="16"/>
              </w:rPr>
              <w:t>±2</w:t>
            </w:r>
            <w:r w:rsidRPr="00531B4D">
              <w:rPr>
                <w:position w:val="-30"/>
                <w:sz w:val="16"/>
                <w:szCs w:val="16"/>
              </w:rPr>
              <w:object w:dxaOrig="520" w:dyaOrig="680">
                <v:shape id="_x0000_i1052" type="#_x0000_t75" style="width:25.8pt;height:33.95pt" o:ole="">
                  <v:imagedata r:id="rId45" o:title=""/>
                </v:shape>
                <o:OLEObject Type="Embed" ProgID="Equation.3" ShapeID="_x0000_i1052" DrawAspect="Content" ObjectID="_1438512180" r:id="rId47"/>
              </w:objec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 xml:space="preserve">tissue </w:t>
            </w:r>
            <w:r>
              <w:rPr>
                <w:rFonts w:cs="Times New Roman"/>
                <w:sz w:val="16"/>
                <w:szCs w:val="16"/>
              </w:rPr>
              <w:t>(after 5h fasting)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&lt;EndNote&gt;&lt;Cite&gt;&lt;Author&gt;Murakami&lt;/Author&gt;&lt;Year&gt;1997&lt;/Year&gt;&lt;RecNum&gt;288&lt;/RecNum&gt;&lt;DisplayText&gt;[2]&lt;/DisplayText&gt;&lt;record&gt;&lt;rec-number&gt;288&lt;/rec-number&gt;&lt;foreign-keys&gt;&lt;key app="EN" db-id="rd9pwfpv8v9wfmeeax9v5sr90re5xwxesr20"&gt;288&lt;/key&gt;&lt;/foreign-keys&gt;&lt;ref-type name="Journal Article"&gt;17&lt;/ref-type&gt;&lt;contributors&gt;&lt;authors&gt;&lt;author&gt;Murakami, T.&lt;/author&gt;&lt;author&gt;Shimomura, Y.&lt;/author&gt;&lt;author&gt;Fujitsuka, N.&lt;/author&gt;&lt;author&gt;Sokabe, M.&lt;/author&gt;&lt;author&gt;Okamura, K.&lt;/author&gt;&lt;author&gt;Sakamoto, S.&lt;/author&gt;&lt;/authors&gt;&lt;/contributors&gt;&lt;auth-address&gt;Department of Bioscience, Nagoya Institute of Technology, Gokiso, Japan.&lt;/auth-address&gt;&lt;titles&gt;&lt;title&gt;Enlargement glycogen store in rat liver and muscle by fructose-diet intake and exercise training&lt;/title&gt;&lt;secondary-title&gt;J Appl Physiol&lt;/secondary-title&gt;&lt;/titles&gt;&lt;periodical&gt;&lt;full-title&gt;J Appl Physiol&lt;/full-title&gt;&lt;/periodical&gt;&lt;pages&gt;772-5&lt;/pages&gt;&lt;volume&gt;82&lt;/volume&gt;&lt;number&gt;3&lt;/number&gt;&lt;edition&gt;1997/03/01&lt;/edition&gt;&lt;keywords&gt;&lt;keyword&gt;Animals&lt;/keyword&gt;&lt;keyword&gt;Eating/*physiology&lt;/keyword&gt;&lt;keyword&gt;Female&lt;/keyword&gt;&lt;keyword&gt;Fructose/*pharmacology&lt;/keyword&gt;&lt;keyword&gt;Glycogen/*metabolism&lt;/keyword&gt;&lt;keyword&gt;Liver/drug effects/*metabolism&lt;/keyword&gt;&lt;keyword&gt;Muscles/drug effects/*metabolism&lt;/keyword&gt;&lt;keyword&gt;Physical Conditioning, Animal/*physiology&lt;/keyword&gt;&lt;keyword&gt;Rats&lt;/keyword&gt;&lt;keyword&gt;Rats, Sprague-Dawley&lt;/keyword&gt;&lt;/keywords&gt;&lt;dates&gt;&lt;year&gt;1997&lt;/year&gt;&lt;pub-dates&gt;&lt;date&gt;Mar&lt;/date&gt;&lt;/pub-dates&gt;&lt;/dates&gt;&lt;isbn&gt;8750-7587 (Print)&amp;#xD;0161-7567 (Linking)&lt;/isbn&gt;&lt;accession-num&gt;9074962&lt;/accession-num&gt;&lt;urls&gt;&lt;related-urls&gt;&lt;url&gt;http://www.ncbi.nlm.nih.gov/pubmed/9074962&lt;/url&gt;&lt;/related-urls&gt;&lt;/urls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2" w:tooltip="Murakami, 1997 #288" w:history="1">
              <w:r>
                <w:rPr>
                  <w:rFonts w:cs="Times New Roman"/>
                  <w:noProof/>
                  <w:sz w:val="16"/>
                  <w:szCs w:val="16"/>
                </w:rPr>
                <w:t>2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  <w:p w:rsidR="00AE7646" w:rsidRDefault="00AE7646" w:rsidP="00AE7646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1.43</w:t>
            </w:r>
            <w:r>
              <w:rPr>
                <w:rFonts w:cs="Times New Roman"/>
                <w:b/>
                <w:sz w:val="16"/>
                <w:szCs w:val="16"/>
              </w:rPr>
              <w:t xml:space="preserve">±0.26 µmoles </w:t>
            </w:r>
            <w:proofErr w:type="spellStart"/>
            <w:r>
              <w:rPr>
                <w:rFonts w:cs="Times New Roman"/>
                <w:b/>
                <w:sz w:val="16"/>
                <w:szCs w:val="16"/>
              </w:rPr>
              <w:t>glycosyl</w:t>
            </w:r>
            <w:proofErr w:type="spellEnd"/>
            <w:r>
              <w:rPr>
                <w:rFonts w:cs="Times New Roman"/>
                <w:b/>
                <w:sz w:val="16"/>
                <w:szCs w:val="16"/>
              </w:rPr>
              <w:t xml:space="preserve"> units/g </w:t>
            </w:r>
            <w:r>
              <w:rPr>
                <w:rFonts w:cs="Times New Roman"/>
                <w:sz w:val="16"/>
                <w:szCs w:val="16"/>
              </w:rPr>
              <w:t>(48h fasted rats)</w:t>
            </w:r>
            <w:r>
              <w:rPr>
                <w:rFonts w:cs="Times New Roman"/>
                <w:b/>
                <w:sz w:val="16"/>
                <w:szCs w:val="16"/>
              </w:rPr>
              <w:t xml:space="preserve"> </w:t>
            </w:r>
            <w:r w:rsidRPr="00B34813"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&lt;EndNote&gt;&lt;Cite&gt;&lt;Author&gt;Muller&lt;/Author&gt;&lt;Year&gt;1981&lt;/Year&gt;&lt;RecNum&gt;287&lt;/RecNum&gt;&lt;DisplayText&gt;[1]&lt;/DisplayText&gt;&lt;record&gt;&lt;rec-number&gt;287&lt;/rec-number&gt;&lt;foreign-keys&gt;&lt;key app="EN" db-id="rd9pwfpv8v9wfmeeax9v5sr90re5xwxesr20"&gt;287&lt;/key&gt;&lt;/foreign-keys&gt;&lt;ref-type name="Journal Article"&gt;17&lt;/ref-type&gt;&lt;contributors&gt;&lt;authors&gt;&lt;author&gt;Muller, M. J.&lt;/author&gt;&lt;author&gt;Seitz, H. J.&lt;/author&gt;&lt;/authors&gt;&lt;/contributors&gt;&lt;titles&gt;&lt;title&gt;Starvation-induced changes of hepatic glucose metabolism in hypo- and hyperthyroid rats in vivo&lt;/title&gt;&lt;secondary-title&gt;J Nutr&lt;/secondary-title&gt;&lt;alt-title&gt;The Journal of nutrition&lt;/alt-title&gt;&lt;/titles&gt;&lt;periodical&gt;&lt;full-title&gt;J Nutr&lt;/full-title&gt;&lt;/periodical&gt;&lt;pages&gt;1370-9&lt;/pages&gt;&lt;volume&gt;111&lt;/volume&gt;&lt;number&gt;8&lt;/number&gt;&lt;edition&gt;1981/08/01&lt;/edition&gt;&lt;keywords&gt;&lt;keyword&gt;Animals&lt;/keyword&gt;&lt;keyword&gt;Citrates/metabolism&lt;/keyword&gt;&lt;keyword&gt;Citric Acid&lt;/keyword&gt;&lt;keyword&gt;Cyclic AMP/metabolism&lt;/keyword&gt;&lt;keyword&gt;Energy Metabolism&lt;/keyword&gt;&lt;keyword&gt;*Gluconeogenesis&lt;/keyword&gt;&lt;keyword&gt;Hyperthyroidism/*metabolism&lt;/keyword&gt;&lt;keyword&gt;Hypothyroidism/*metabolism&lt;/keyword&gt;&lt;keyword&gt;Liver/*metabolism&lt;/keyword&gt;&lt;keyword&gt;Male&lt;/keyword&gt;&lt;keyword&gt;Nitrogen/urine&lt;/keyword&gt;&lt;keyword&gt;Oxidation-Reduction&lt;/keyword&gt;&lt;keyword&gt;Phosphoenolpyruvate/metabolism&lt;/keyword&gt;&lt;keyword&gt;Pyruvate Kinase/metabolism&lt;/keyword&gt;&lt;keyword&gt;Pyruvates/metabolism&lt;/keyword&gt;&lt;keyword&gt;Pyruvic Acid&lt;/keyword&gt;&lt;keyword&gt;Rats&lt;/keyword&gt;&lt;keyword&gt;Starvation/*metabolism&lt;/keyword&gt;&lt;/keywords&gt;&lt;dates&gt;&lt;year&gt;1981&lt;/year&gt;&lt;pub-dates&gt;&lt;date&gt;Aug&lt;/date&gt;&lt;/pub-dates&gt;&lt;/dates&gt;&lt;isbn&gt;0022-3166 (Print)&amp;#xD;0022-3166 (Linking)&lt;/isbn&gt;&lt;accession-num&gt;6267236&lt;/accession-num&gt;&lt;work-type&gt;Research Support, Non-U.S. Gov&amp;apos;t&lt;/work-type&gt;&lt;urls&gt;&lt;related-urls&gt;&lt;url&gt;http://www.ncbi.nlm.nih.gov/pubmed/6267236&lt;/url&gt;&lt;/related-urls&gt;&lt;/urls&gt;&lt;language&gt;eng&lt;/language&gt;&lt;/record&gt;&lt;/Cite&gt;&lt;/EndNote&gt;</w:instrText>
            </w:r>
            <w:r w:rsidRPr="00B34813"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1" w:tooltip="Muller, 1981 #287" w:history="1">
              <w:r>
                <w:rPr>
                  <w:rFonts w:cs="Times New Roman"/>
                  <w:noProof/>
                  <w:sz w:val="16"/>
                  <w:szCs w:val="16"/>
                </w:rPr>
                <w:t>1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 w:rsidRPr="00B34813">
              <w:rPr>
                <w:rFonts w:cs="Times New Roman"/>
                <w:sz w:val="16"/>
                <w:szCs w:val="16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AE7646" w:rsidRDefault="00AE7646" w:rsidP="00AE7646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5.9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1.8</w:t>
            </w:r>
            <w:r w:rsidRPr="00531B4D">
              <w:rPr>
                <w:position w:val="-30"/>
                <w:sz w:val="16"/>
                <w:szCs w:val="16"/>
              </w:rPr>
              <w:object w:dxaOrig="520" w:dyaOrig="680">
                <v:shape id="_x0000_i1053" type="#_x0000_t75" style="width:25.8pt;height:33.95pt" o:ole="">
                  <v:imagedata r:id="rId42" o:title=""/>
                </v:shape>
                <o:OLEObject Type="Embed" ProgID="Equation.3" ShapeID="_x0000_i1053" DrawAspect="Content" ObjectID="_1438512181" r:id="rId48"/>
              </w:object>
            </w:r>
            <w:r>
              <w:rPr>
                <w:rFonts w:cs="Times New Roman"/>
                <w:b/>
                <w:sz w:val="16"/>
                <w:szCs w:val="16"/>
              </w:rPr>
              <w:t>,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3.8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1.3</w:t>
            </w:r>
            <w:r w:rsidRPr="0039256A">
              <w:rPr>
                <w:position w:val="-10"/>
                <w:sz w:val="16"/>
                <w:szCs w:val="16"/>
              </w:rPr>
              <w:object w:dxaOrig="380" w:dyaOrig="260">
                <v:shape id="_x0000_i1054" type="#_x0000_t75" style="width:19pt;height:12.9pt" o:ole="">
                  <v:imagedata r:id="rId49" o:title=""/>
                </v:shape>
                <o:OLEObject Type="Embed" ProgID="Equation.3" ShapeID="_x0000_i1054" DrawAspect="Content" ObjectID="_1438512182" r:id="rId50"/>
              </w:object>
            </w:r>
            <w:r>
              <w:rPr>
                <w:rFonts w:cs="Times New Roman"/>
                <w:b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>(4-week old female C57BL6J, 24h-fast)</w:t>
            </w:r>
            <w:r>
              <w:rPr>
                <w:rFonts w:cs="Times New Roman"/>
                <w:noProof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&lt;EndNote&gt;&lt;Cite&gt;&lt;Author&gt;Turner&lt;/Author&gt;&lt;Year&gt;2005&lt;/Year&gt;&lt;RecNum&gt;293&lt;/RecNum&gt;&lt;DisplayText&gt;[5]&lt;/DisplayText&gt;&lt;record&gt;&lt;rec-number&gt;293&lt;/rec-number&gt;&lt;foreign-keys&gt;&lt;key app="EN" db-id="rd9pwfpv8v9wfmeeax9v5sr90re5xwxesr20"&gt;293&lt;/key&gt;&lt;/foreign-keys&gt;&lt;ref-type name="Journal Article"&gt;17&lt;/ref-type&gt;&lt;contributors&gt;&lt;authors&gt;&lt;author&gt;Turner, S. M.&lt;/author&gt;&lt;author&gt;Linfoot, P. A.&lt;/author&gt;&lt;author&gt;Neese, R. A.&lt;/author&gt;&lt;author&gt;Hellerstein, M. K.&lt;/author&gt;&lt;/authors&gt;&lt;/contributors&gt;&lt;auth-address&gt;KineMed Inc., Emeryville, CA 94608, USA. sturner@kinemed.com&lt;/auth-address&gt;&lt;titles&gt;&lt;title&gt;Sources of plasma glucose and liver glycogen in fasted ob/ob mice&lt;/title&gt;&lt;secondary-title&gt;Acta Diabetol&lt;/secondary-title&gt;&lt;alt-title&gt;Acta diabetologica&lt;/alt-title&gt;&lt;/titles&gt;&lt;periodical&gt;&lt;full-title&gt;Acta Diabetol&lt;/full-title&gt;&lt;abbr-1&gt;Acta diabetologica&lt;/abbr-1&gt;&lt;/periodical&gt;&lt;alt-periodical&gt;&lt;full-title&gt;Acta Diabetol&lt;/full-title&gt;&lt;abbr-1&gt;Acta diabetologica&lt;/abbr-1&gt;&lt;/alt-periodical&gt;&lt;pages&gt;187-93&lt;/pages&gt;&lt;volume&gt;42&lt;/volume&gt;&lt;number&gt;4&lt;/number&gt;&lt;edition&gt;2005/12/31&lt;/edition&gt;&lt;keywords&gt;&lt;keyword&gt;Animals&lt;/keyword&gt;&lt;keyword&gt;Blood Glucose/*metabolism&lt;/keyword&gt;&lt;keyword&gt;*Fasting&lt;/keyword&gt;&lt;keyword&gt;Female&lt;/keyword&gt;&lt;keyword&gt;Gas Chromatography-Mass Spectrometry&lt;/keyword&gt;&lt;keyword&gt;Glucose/metabolism&lt;/keyword&gt;&lt;keyword&gt;Insulin/blood&lt;/keyword&gt;&lt;keyword&gt;Leptin/blood&lt;/keyword&gt;&lt;keyword&gt;Liver Glycogen/*metabolism&lt;/keyword&gt;&lt;keyword&gt;Mice&lt;/keyword&gt;&lt;keyword&gt;Mice, Inbred C57BL&lt;/keyword&gt;&lt;keyword&gt;Mice, Obese&lt;/keyword&gt;&lt;keyword&gt;Models, Biological&lt;/keyword&gt;&lt;/keywords&gt;&lt;dates&gt;&lt;year&gt;2005&lt;/year&gt;&lt;pub-dates&gt;&lt;date&gt;Dec&lt;/date&gt;&lt;/pub-dates&gt;&lt;/dates&gt;&lt;isbn&gt;0940-5429 (Print)&amp;#xD;0940-5429 (Linking)&lt;/isbn&gt;&lt;accession-num&gt;16382307&lt;/accession-num&gt;&lt;urls&gt;&lt;related-urls&gt;&lt;url&gt;http://www.ncbi.nlm.nih.gov/pubmed/16382307&lt;/url&gt;&lt;/related-urls&gt;&lt;/urls&gt;&lt;electronic-resource-num&gt;10.1007/s00592-005-0201-3&lt;/electronic-resource-num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5" w:tooltip="Turner, 2005 #293" w:history="1">
              <w:r>
                <w:rPr>
                  <w:rFonts w:cs="Times New Roman"/>
                  <w:noProof/>
                  <w:sz w:val="16"/>
                  <w:szCs w:val="16"/>
                </w:rPr>
                <w:t>5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  <w:tr w:rsidR="00AE7646" w:rsidRPr="003E0071" w:rsidTr="00995C2D">
        <w:tc>
          <w:tcPr>
            <w:tcW w:w="2268" w:type="dxa"/>
            <w:tcBorders>
              <w:top w:val="nil"/>
              <w:left w:val="single" w:sz="4" w:space="0" w:color="D9D9D9"/>
              <w:bottom w:val="nil"/>
            </w:tcBorders>
          </w:tcPr>
          <w:p w:rsidR="00AE7646" w:rsidRPr="0039256A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</w:rPr>
            </w:pPr>
            <w:r w:rsidRPr="0039256A">
              <w:rPr>
                <w:rFonts w:cs="Times New Roman"/>
                <w:b/>
                <w:sz w:val="16"/>
                <w:szCs w:val="16"/>
              </w:rPr>
              <w:t>HGP/HGU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AE7646" w:rsidRPr="0039256A" w:rsidRDefault="00AE7646" w:rsidP="00995C2D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AE7646" w:rsidRPr="0039256A" w:rsidRDefault="00AE7646" w:rsidP="00995C2D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C2D69B"/>
          </w:tcPr>
          <w:p w:rsidR="00AE7646" w:rsidRPr="0039256A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 w:rsidRPr="0039256A">
              <w:rPr>
                <w:rFonts w:cs="Times New Roman"/>
                <w:sz w:val="16"/>
                <w:szCs w:val="16"/>
              </w:rPr>
              <w:t>Total liver:</w:t>
            </w:r>
          </w:p>
          <w:p w:rsidR="00AE7646" w:rsidRPr="0039256A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 w:rsidRPr="0039256A">
              <w:rPr>
                <w:rFonts w:cs="Times New Roman"/>
                <w:sz w:val="16"/>
                <w:szCs w:val="16"/>
              </w:rPr>
              <w:t xml:space="preserve">Basal </w:t>
            </w:r>
            <w:r w:rsidRPr="0039256A">
              <w:rPr>
                <w:rFonts w:cs="Times New Roman"/>
                <w:b/>
                <w:sz w:val="16"/>
                <w:szCs w:val="16"/>
              </w:rPr>
              <w:t>12</w:t>
            </w:r>
            <w:r w:rsidRPr="00531B4D">
              <w:rPr>
                <w:position w:val="-30"/>
                <w:sz w:val="16"/>
                <w:szCs w:val="16"/>
              </w:rPr>
              <w:object w:dxaOrig="1120" w:dyaOrig="680">
                <v:shape id="_x0000_i1055" type="#_x0000_t75" style="width:55.7pt;height:33.95pt" o:ole="">
                  <v:imagedata r:id="rId51" o:title=""/>
                </v:shape>
                <o:OLEObject Type="Embed" ProgID="Equation.3" ShapeID="_x0000_i1055" DrawAspect="Content" ObjectID="_1438512183" r:id="rId52"/>
              </w:object>
            </w:r>
            <w:r w:rsidRPr="0039256A">
              <w:rPr>
                <w:rFonts w:cs="Times New Roman"/>
                <w:sz w:val="16"/>
                <w:szCs w:val="16"/>
              </w:rPr>
              <w:t>?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C6D9F1"/>
          </w:tcPr>
          <w:p w:rsidR="00AE7646" w:rsidRPr="0039256A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nil"/>
              <w:bottom w:val="nil"/>
            </w:tcBorders>
            <w:shd w:val="clear" w:color="auto" w:fill="E5B8B7"/>
          </w:tcPr>
          <w:p w:rsidR="00AE7646" w:rsidRPr="003E0071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 w:rsidRPr="003E0071">
              <w:rPr>
                <w:rFonts w:cs="Times New Roman"/>
                <w:sz w:val="16"/>
                <w:szCs w:val="16"/>
              </w:rPr>
              <w:t xml:space="preserve">Total liver: </w:t>
            </w:r>
            <w:r w:rsidRPr="003E0071">
              <w:rPr>
                <w:rFonts w:cs="Times New Roman"/>
                <w:b/>
                <w:sz w:val="16"/>
                <w:szCs w:val="16"/>
              </w:rPr>
              <w:t>6</w:t>
            </w:r>
            <w:r>
              <w:rPr>
                <w:rFonts w:cs="Times New Roman"/>
                <w:b/>
                <w:sz w:val="16"/>
                <w:szCs w:val="16"/>
              </w:rPr>
              <w:t>0±10</w:t>
            </w:r>
            <w:r w:rsidRPr="003E0071">
              <w:rPr>
                <w:rFonts w:cs="Times New Roman"/>
                <w:b/>
                <w:sz w:val="16"/>
                <w:szCs w:val="16"/>
              </w:rPr>
              <w:t xml:space="preserve"> </w:t>
            </w:r>
            <w:r w:rsidRPr="00531B4D">
              <w:rPr>
                <w:position w:val="-30"/>
                <w:sz w:val="16"/>
                <w:szCs w:val="16"/>
              </w:rPr>
              <w:object w:dxaOrig="1120" w:dyaOrig="680">
                <v:shape id="_x0000_i1056" type="#_x0000_t75" style="width:55.7pt;height:33.95pt" o:ole="">
                  <v:imagedata r:id="rId53" o:title=""/>
                </v:shape>
                <o:OLEObject Type="Embed" ProgID="Equation.3" ShapeID="_x0000_i1056" DrawAspect="Content" ObjectID="_1438512184" r:id="rId54"/>
              </w:object>
            </w:r>
            <w:r>
              <w:rPr>
                <w:sz w:val="16"/>
                <w:szCs w:val="16"/>
              </w:rPr>
              <w:t>??? (State)</w:t>
            </w:r>
          </w:p>
        </w:tc>
        <w:tc>
          <w:tcPr>
            <w:tcW w:w="279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Basal hepatic glucose production (HGP) averaged </w:t>
            </w:r>
            <w:r>
              <w:rPr>
                <w:rFonts w:cs="Times New Roman"/>
                <w:b/>
                <w:sz w:val="16"/>
                <w:szCs w:val="16"/>
              </w:rPr>
              <w:t>~170</w:t>
            </w:r>
            <w:r w:rsidRPr="00531B4D">
              <w:rPr>
                <w:position w:val="-30"/>
                <w:sz w:val="16"/>
                <w:szCs w:val="16"/>
              </w:rPr>
              <w:object w:dxaOrig="1120" w:dyaOrig="680">
                <v:shape id="_x0000_i1057" type="#_x0000_t75" style="width:55.7pt;height:33.95pt" o:ole="">
                  <v:imagedata r:id="rId55" o:title=""/>
                </v:shape>
                <o:OLEObject Type="Embed" ProgID="Equation.3" ShapeID="_x0000_i1057" DrawAspect="Content" ObjectID="_1438512185" r:id="rId56"/>
              </w:object>
            </w:r>
            <w:r>
              <w:rPr>
                <w:sz w:val="16"/>
                <w:szCs w:val="16"/>
              </w:rPr>
              <w:t>(N=14 male C57BL/6J mice)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ADDIN EN.CITE &lt;EndNote&gt;&lt;Cite&gt;&lt;Author&gt;Massillon&lt;/Author&gt;&lt;Year&gt;1995&lt;/Year&gt;&lt;RecNum&gt;291&lt;/RecNum&gt;&lt;DisplayText&gt;[4]&lt;/DisplayText&gt;&lt;record&gt;&lt;rec-number&gt;291&lt;/rec-number&gt;&lt;foreign-keys&gt;&lt;key app="EN" db-id="rd9pwfpv8v9wfmeeax9v5sr90re5xwxesr20"&gt;291&lt;/key&gt;&lt;/foreign-keys&gt;&lt;ref-type name="Journal Article"&gt;17&lt;/ref-type&gt;&lt;contributors&gt;&lt;authors&gt;&lt;author&gt;Massillon, D.&lt;/author&gt;&lt;author&gt;Chen, W.&lt;/author&gt;&lt;author&gt;Hawkins, M.&lt;/author&gt;&lt;author&gt;Liu, R.&lt;/author&gt;&lt;author&gt;Barzilai, N.&lt;/author&gt;&lt;author&gt;Rossetti, L.&lt;/author&gt;&lt;/authors&gt;&lt;/contributors&gt;&lt;auth-address&gt;Department of Medicine, Albert Einstein College of Medicine, Bronx, New York 10461, USA.&lt;/auth-address&gt;&lt;titles&gt;&lt;title&gt;Quantitation of hepatic glucose fluxes and pathways of hepatic glycogen synthesis in conscious mice&lt;/title&gt;&lt;secondary-title&gt;Am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physiology&lt;/abbr-1&gt;&lt;/alt-periodical&gt;&lt;pages&gt;E1037-43&lt;/pages&gt;&lt;volume&gt;269&lt;/volume&gt;&lt;number&gt;6 Pt 1&lt;/number&gt;&lt;edition&gt;1995/12/01&lt;/edition&gt;&lt;keywords&gt;&lt;keyword&gt;Animals&lt;/keyword&gt;&lt;keyword&gt;Feasibility Studies&lt;/keyword&gt;&lt;keyword&gt;Glucose/*metabolism&lt;/keyword&gt;&lt;keyword&gt;Glucose Clamp Technique&lt;/keyword&gt;&lt;keyword&gt;Glycogen/*biosynthesis&lt;/keyword&gt;&lt;keyword&gt;Hyperglycemia/metabolism&lt;/keyword&gt;&lt;keyword&gt;Insulin/pharmacology&lt;/keyword&gt;&lt;keyword&gt;Liver/*metabolism&lt;/keyword&gt;&lt;keyword&gt;Male&lt;/keyword&gt;&lt;keyword&gt;Mice&lt;/keyword&gt;&lt;keyword&gt;Mice, Inbred C57BL&lt;/keyword&gt;&lt;/keywords&gt;&lt;dates&gt;&lt;year&gt;1995&lt;/year&gt;&lt;pub-dates&gt;&lt;date&gt;Dec&lt;/date&gt;&lt;/pub-dates&gt;&lt;/dates&gt;&lt;isbn&gt;0002-9513 (Print)&amp;#xD;0002-9513 (Linking)&lt;/isbn&gt;&lt;accession-num&gt;8572194&lt;/accession-num&gt;&lt;work-type&gt;Research Support, Non-U.S. Gov&amp;apos;t&amp;#xD;Research Support, U.S. Gov&amp;apos;t, P.H.S.&lt;/work-type&gt;&lt;urls&gt;&lt;related-urls&gt;&lt;url&gt;http://www.ncbi.nlm.nih.gov/pubmed/8572194&lt;/url&gt;&lt;/related-urls&gt;&lt;/urls&gt;&lt;language&gt;eng&lt;/language&gt;&lt;/record&gt;&lt;/Cite&gt;&lt;/EndNote&gt;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[</w:t>
            </w:r>
            <w:hyperlink w:anchor="_ENREF_4" w:tooltip="Massillon, 1995 #291" w:history="1">
              <w:r>
                <w:rPr>
                  <w:noProof/>
                  <w:sz w:val="16"/>
                  <w:szCs w:val="16"/>
                </w:rPr>
                <w:t>4</w:t>
              </w:r>
            </w:hyperlink>
            <w:r>
              <w:rPr>
                <w:noProof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164.4±30.0</w:t>
            </w:r>
            <w:r w:rsidRPr="00531B4D">
              <w:rPr>
                <w:position w:val="-30"/>
                <w:sz w:val="16"/>
                <w:szCs w:val="16"/>
              </w:rPr>
              <w:object w:dxaOrig="1120" w:dyaOrig="680">
                <v:shape id="_x0000_i1058" type="#_x0000_t75" style="width:55.7pt;height:33.95pt" o:ole="">
                  <v:imagedata r:id="rId55" o:title=""/>
                </v:shape>
                <o:OLEObject Type="Embed" ProgID="Equation.3" ShapeID="_x0000_i1058" DrawAspect="Content" ObjectID="_1438512186" r:id="rId57"/>
              </w:objec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Euglycemia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ADDIN EN.CITE &lt;EndNote&gt;&lt;Cite&gt;&lt;Author&gt;Massillon&lt;/Author&gt;&lt;Year&gt;1995&lt;/Year&gt;&lt;RecNum&gt;291&lt;/RecNum&gt;&lt;DisplayText&gt;[4]&lt;/DisplayText&gt;&lt;record&gt;&lt;rec-number&gt;291&lt;/rec-number&gt;&lt;foreign-keys&gt;&lt;key app="EN" db-id="rd9pwfpv8v9wfmeeax9v5sr90re5xwxesr20"&gt;291&lt;/key&gt;&lt;/foreign-keys&gt;&lt;ref-type name="Journal Article"&gt;17&lt;/ref-type&gt;&lt;contributors&gt;&lt;authors&gt;&lt;author&gt;Massillon, D.&lt;/author&gt;&lt;author&gt;Chen, W.&lt;/author&gt;&lt;author&gt;Hawkins, M.&lt;/author&gt;&lt;author&gt;Liu, R.&lt;/author&gt;&lt;author&gt;Barzilai, N.&lt;/author&gt;&lt;author&gt;Rossetti, L.&lt;/author&gt;&lt;/authors&gt;&lt;/contributors&gt;&lt;auth-address&gt;Department of Medicine, Albert Einstein College of Medicine, Bronx, New York 10461, USA.&lt;/auth-address&gt;&lt;titles&gt;&lt;title&gt;Quantitation of hepatic glucose fluxes and pathways of hepatic glycogen synthesis in conscious mice&lt;/title&gt;&lt;secondary-title&gt;Am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physiology&lt;/abbr-1&gt;&lt;/alt-periodical&gt;&lt;pages&gt;E1037-43&lt;/pages&gt;&lt;volume&gt;269&lt;/volume&gt;&lt;number&gt;6 Pt 1&lt;/number&gt;&lt;edition&gt;1995/12/01&lt;/edition&gt;&lt;keywords&gt;&lt;keyword&gt;Animals&lt;/keyword&gt;&lt;keyword&gt;Feasibility Studies&lt;/keyword&gt;&lt;keyword&gt;Glucose/*metabolism&lt;/keyword&gt;&lt;keyword&gt;Glucose Clamp Technique&lt;/keyword&gt;&lt;keyword&gt;Glycogen/*biosynthesis&lt;/keyword&gt;&lt;keyword&gt;Hyperglycemia/metabolism&lt;/keyword&gt;&lt;keyword&gt;Insulin/pharmacology&lt;/keyword&gt;&lt;keyword&gt;Liver/*metabolism&lt;/keyword&gt;&lt;keyword&gt;Male&lt;/keyword&gt;&lt;keyword&gt;Mice&lt;/keyword&gt;&lt;keyword&gt;Mice, Inbred C57BL&lt;/keyword&gt;&lt;/keywords&gt;&lt;dates&gt;&lt;year&gt;1995&lt;/year&gt;&lt;pub-dates&gt;&lt;date&gt;Dec&lt;/date&gt;&lt;/pub-dates&gt;&lt;/dates&gt;&lt;isbn&gt;0002-9513 (Print)&amp;#xD;0002-9513 (Linking)&lt;/isbn&gt;&lt;accession-num&gt;8572194&lt;/accession-num&gt;&lt;work-type&gt;Research Support, Non-U.S. Gov&amp;apos;t&amp;#xD;Research Support, U.S. Gov&amp;apos;t, P.H.S.&lt;/work-type&gt;&lt;urls&gt;&lt;related-urls&gt;&lt;url&gt;http://www.ncbi.nlm.nih.gov/pubmed/8572194&lt;/url&gt;&lt;/related-urls&gt;&lt;/urls&gt;&lt;language&gt;eng&lt;/language&gt;&lt;/record&gt;&lt;/Cite&gt;&lt;/EndNote&gt;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[</w:t>
            </w:r>
            <w:hyperlink w:anchor="_ENREF_4" w:tooltip="Massillon, 1995 #291" w:history="1">
              <w:r>
                <w:rPr>
                  <w:noProof/>
                  <w:sz w:val="16"/>
                  <w:szCs w:val="16"/>
                </w:rPr>
                <w:t>4</w:t>
              </w:r>
            </w:hyperlink>
            <w:r>
              <w:rPr>
                <w:noProof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lastRenderedPageBreak/>
              <w:t>172.2±31.0</w:t>
            </w:r>
            <w:r w:rsidRPr="00531B4D">
              <w:rPr>
                <w:position w:val="-30"/>
                <w:sz w:val="16"/>
                <w:szCs w:val="16"/>
              </w:rPr>
              <w:object w:dxaOrig="1120" w:dyaOrig="680">
                <v:shape id="_x0000_i1059" type="#_x0000_t75" style="width:55.7pt;height:33.95pt" o:ole="">
                  <v:imagedata r:id="rId55" o:title=""/>
                </v:shape>
                <o:OLEObject Type="Embed" ProgID="Equation.3" ShapeID="_x0000_i1059" DrawAspect="Content" ObjectID="_1438512187" r:id="rId58"/>
              </w:object>
            </w:r>
            <w:r>
              <w:rPr>
                <w:sz w:val="16"/>
                <w:szCs w:val="16"/>
              </w:rPr>
              <w:t xml:space="preserve">(Hyperglycemia)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ADDIN EN.CITE &lt;EndNote&gt;&lt;Cite&gt;&lt;Author&gt;Massillon&lt;/Author&gt;&lt;Year&gt;1995&lt;/Year&gt;&lt;RecNum&gt;291&lt;/RecNum&gt;&lt;DisplayText&gt;[4]&lt;/DisplayText&gt;&lt;record&gt;&lt;rec-number&gt;291&lt;/rec-number&gt;&lt;foreign-keys&gt;&lt;key app="EN" db-id="rd9pwfpv8v9wfmeeax9v5sr90re5xwxesr20"&gt;291&lt;/key&gt;&lt;/foreign-keys&gt;&lt;ref-type name="Journal Article"&gt;17&lt;/ref-type&gt;&lt;contributors&gt;&lt;authors&gt;&lt;author&gt;Massillon, D.&lt;/author&gt;&lt;author&gt;Chen, W.&lt;/author&gt;&lt;author&gt;Hawkins, M.&lt;/author&gt;&lt;author&gt;Liu, R.&lt;/author&gt;&lt;author&gt;Barzilai, N.&lt;/author&gt;&lt;author&gt;Rossetti, L.&lt;/author&gt;&lt;/authors&gt;&lt;/contributors&gt;&lt;auth-address&gt;Department of Medicine, Albert Einstein College of Medicine, Bronx, New York 10461, USA.&lt;/auth-address&gt;&lt;titles&gt;&lt;title&gt;Quantitation of hepatic glucose fluxes and pathways of hepatic glycogen synthesis in conscious mice&lt;/title&gt;&lt;secondary-title&gt;Am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physiology&lt;/abbr-1&gt;&lt;/alt-periodical&gt;&lt;pages&gt;E1037-43&lt;/pages&gt;&lt;volume&gt;269&lt;/volume&gt;&lt;number&gt;6 Pt 1&lt;/number&gt;&lt;edition&gt;1995/12/01&lt;/edition&gt;&lt;keywords&gt;&lt;keyword&gt;Animals&lt;/keyword&gt;&lt;keyword&gt;Feasibility Studies&lt;/keyword&gt;&lt;keyword&gt;Glucose/*metabolism&lt;/keyword&gt;&lt;keyword&gt;Glucose Clamp Technique&lt;/keyword&gt;&lt;keyword&gt;Glycogen/*biosynthesis&lt;/keyword&gt;&lt;keyword&gt;Hyperglycemia/metabolism&lt;/keyword&gt;&lt;keyword&gt;Insulin/pharmacology&lt;/keyword&gt;&lt;keyword&gt;Liver/*metabolism&lt;/keyword&gt;&lt;keyword&gt;Male&lt;/keyword&gt;&lt;keyword&gt;Mice&lt;/keyword&gt;&lt;keyword&gt;Mice, Inbred C57BL&lt;/keyword&gt;&lt;/keywords&gt;&lt;dates&gt;&lt;year&gt;1995&lt;/year&gt;&lt;pub-dates&gt;&lt;date&gt;Dec&lt;/date&gt;&lt;/pub-dates&gt;&lt;/dates&gt;&lt;isbn&gt;0002-9513 (Print)&amp;#xD;0002-9513 (Linking)&lt;/isbn&gt;&lt;accession-num&gt;8572194&lt;/accession-num&gt;&lt;work-type&gt;Research Support, Non-U.S. Gov&amp;apos;t&amp;#xD;Research Support, U.S. Gov&amp;apos;t, P.H.S.&lt;/work-type&gt;&lt;urls&gt;&lt;related-urls&gt;&lt;url&gt;http://www.ncbi.nlm.nih.gov/pubmed/8572194&lt;/url&gt;&lt;/related-urls&gt;&lt;/urls&gt;&lt;language&gt;eng&lt;/language&gt;&lt;/record&gt;&lt;/Cite&gt;&lt;/EndNote&gt;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[</w:t>
            </w:r>
            <w:hyperlink w:anchor="_ENREF_4" w:tooltip="Massillon, 1995 #291" w:history="1">
              <w:r>
                <w:rPr>
                  <w:noProof/>
                  <w:sz w:val="16"/>
                  <w:szCs w:val="16"/>
                </w:rPr>
                <w:t>4</w:t>
              </w:r>
            </w:hyperlink>
            <w:r>
              <w:rPr>
                <w:noProof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25.8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6.0</w:t>
            </w:r>
            <w:r w:rsidRPr="00531B4D">
              <w:rPr>
                <w:position w:val="-30"/>
                <w:sz w:val="16"/>
                <w:szCs w:val="16"/>
              </w:rPr>
              <w:object w:dxaOrig="1400" w:dyaOrig="680">
                <v:shape id="_x0000_i1060" type="#_x0000_t75" style="width:69.95pt;height:33.95pt" o:ole="">
                  <v:imagedata r:id="rId59" o:title=""/>
                </v:shape>
                <o:OLEObject Type="Embed" ProgID="Equation.3" ShapeID="_x0000_i1060" DrawAspect="Content" ObjectID="_1438512188" r:id="rId60"/>
              </w:object>
            </w:r>
            <w:r>
              <w:rPr>
                <w:rFonts w:cs="Times New Roman"/>
                <w:b/>
                <w:sz w:val="16"/>
                <w:szCs w:val="16"/>
              </w:rPr>
              <w:t xml:space="preserve"> (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22.6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5.3</w:t>
            </w:r>
            <w:r w:rsidRPr="00531B4D">
              <w:rPr>
                <w:position w:val="-30"/>
                <w:sz w:val="16"/>
                <w:szCs w:val="16"/>
              </w:rPr>
              <w:object w:dxaOrig="1120" w:dyaOrig="680">
                <v:shape id="_x0000_i1061" type="#_x0000_t75" style="width:55.7pt;height:33.95pt" o:ole="">
                  <v:imagedata r:id="rId61" o:title=""/>
                </v:shape>
                <o:OLEObject Type="Embed" ProgID="Equation.3" ShapeID="_x0000_i1061" DrawAspect="Content" ObjectID="_1438512189" r:id="rId62"/>
              </w:object>
            </w:r>
            <w:r>
              <w:rPr>
                <w:rFonts w:cs="Times New Roman"/>
                <w:b/>
                <w:sz w:val="16"/>
                <w:szCs w:val="16"/>
              </w:rPr>
              <w:t xml:space="preserve">) </w:t>
            </w:r>
            <w:r>
              <w:rPr>
                <w:rFonts w:cs="Times New Roman"/>
                <w:sz w:val="16"/>
                <w:szCs w:val="16"/>
              </w:rPr>
              <w:t>(4-week old female C57BL6J, 24h-fast)</w:t>
            </w:r>
            <w:r>
              <w:rPr>
                <w:rFonts w:cs="Times New Roman"/>
                <w:noProof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&lt;EndNote&gt;&lt;Cite&gt;&lt;Author&gt;Turner&lt;/Author&gt;&lt;Year&gt;2005&lt;/Year&gt;&lt;RecNum&gt;293&lt;/RecNum&gt;&lt;DisplayText&gt;[5]&lt;/DisplayText&gt;&lt;record&gt;&lt;rec-number&gt;293&lt;/rec-number&gt;&lt;foreign-keys&gt;&lt;key app="EN" db-id="rd9pwfpv8v9wfmeeax9v5sr90re5xwxesr20"&gt;293&lt;/key&gt;&lt;/foreign-keys&gt;&lt;ref-type name="Journal Article"&gt;17&lt;/ref-type&gt;&lt;contributors&gt;&lt;authors&gt;&lt;author&gt;Turner, S. M.&lt;/author&gt;&lt;author&gt;Linfoot, P. A.&lt;/author&gt;&lt;author&gt;Neese, R. A.&lt;/author&gt;&lt;author&gt;Hellerstein, M. K.&lt;/author&gt;&lt;/authors&gt;&lt;/contributors&gt;&lt;auth-address&gt;KineMed Inc., Emeryville, CA 94608, USA. sturner@kinemed.com&lt;/auth-address&gt;&lt;titles&gt;&lt;title&gt;Sources of plasma glucose and liver glycogen in fasted ob/ob mice&lt;/title&gt;&lt;secondary-title&gt;Acta Diabetol&lt;/secondary-title&gt;&lt;alt-title&gt;Acta diabetologica&lt;/alt-title&gt;&lt;/titles&gt;&lt;periodical&gt;&lt;full-title&gt;Acta Diabetol&lt;/full-title&gt;&lt;abbr-1&gt;Acta diabetologica&lt;/abbr-1&gt;&lt;/periodical&gt;&lt;alt-periodical&gt;&lt;full-title&gt;Acta Diabetol&lt;/full-title&gt;&lt;abbr-1&gt;Acta diabetologica&lt;/abbr-1&gt;&lt;/alt-periodical&gt;&lt;pages&gt;187-93&lt;/pages&gt;&lt;volume&gt;42&lt;/volume&gt;&lt;number&gt;4&lt;/number&gt;&lt;edition&gt;2005/12/31&lt;/edition&gt;&lt;keywords&gt;&lt;keyword&gt;Animals&lt;/keyword&gt;&lt;keyword&gt;Blood Glucose/*metabolism&lt;/keyword&gt;&lt;keyword&gt;*Fasting&lt;/keyword&gt;&lt;keyword&gt;Female&lt;/keyword&gt;&lt;keyword&gt;Gas Chromatography-Mass Spectrometry&lt;/keyword&gt;&lt;keyword&gt;Glucose/metabolism&lt;/keyword&gt;&lt;keyword&gt;Insulin/blood&lt;/keyword&gt;&lt;keyword&gt;Leptin/blood&lt;/keyword&gt;&lt;keyword&gt;Liver Glycogen/*metabolism&lt;/keyword&gt;&lt;keyword&gt;Mice&lt;/keyword&gt;&lt;keyword&gt;Mice, Inbred C57BL&lt;/keyword&gt;&lt;keyword&gt;Mice, Obese&lt;/keyword&gt;&lt;keyword&gt;Models, Biological&lt;/keyword&gt;&lt;/keywords&gt;&lt;dates&gt;&lt;year&gt;2005&lt;/year&gt;&lt;pub-dates&gt;&lt;date&gt;Dec&lt;/date&gt;&lt;/pub-dates&gt;&lt;/dates&gt;&lt;isbn&gt;0940-5429 (Print)&amp;#xD;0940-5429 (Linking)&lt;/isbn&gt;&lt;accession-num&gt;16382307&lt;/accession-num&gt;&lt;urls&gt;&lt;related-urls&gt;&lt;url&gt;http://www.ncbi.nlm.nih.gov/pubmed/16382307&lt;/url&gt;&lt;/related-urls&gt;&lt;/urls&gt;&lt;electronic-resource-num&gt;10.1007/s00592-005-0201-3&lt;/electronic-resource-num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5" w:tooltip="Turner, 2005 #293" w:history="1">
              <w:r>
                <w:rPr>
                  <w:rFonts w:cs="Times New Roman"/>
                  <w:noProof/>
                  <w:sz w:val="16"/>
                  <w:szCs w:val="16"/>
                </w:rPr>
                <w:t>5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rate of de novo glucose-6-phosphate synthesis:</w:t>
            </w:r>
          </w:p>
          <w:p w:rsidR="00AE7646" w:rsidRPr="005A402F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~143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17</w:t>
            </w:r>
            <w:r w:rsidRPr="00531B4D">
              <w:rPr>
                <w:position w:val="-30"/>
                <w:sz w:val="16"/>
                <w:szCs w:val="16"/>
              </w:rPr>
              <w:object w:dxaOrig="1120" w:dyaOrig="680">
                <v:shape id="_x0000_i1062" type="#_x0000_t75" style="width:55.7pt;height:33.95pt" o:ole="">
                  <v:imagedata r:id="rId55" o:title=""/>
                </v:shape>
                <o:OLEObject Type="Embed" ProgID="Equation.3" ShapeID="_x0000_i1062" DrawAspect="Content" ObjectID="_1438512190" r:id="rId63"/>
              </w:object>
            </w:r>
            <w:r>
              <w:rPr>
                <w:sz w:val="16"/>
                <w:szCs w:val="16"/>
              </w:rPr>
              <w:t>(9h-fasted mice)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b/>
                <w:sz w:val="16"/>
                <w:szCs w:val="16"/>
              </w:rPr>
              <w:t>79.0±5.2%</w:t>
            </w:r>
            <w:r w:rsidRPr="00FE51C2">
              <w:rPr>
                <w:rFonts w:cs="Times New Roman"/>
                <w:sz w:val="16"/>
                <w:szCs w:val="16"/>
              </w:rPr>
              <w:t xml:space="preserve"> of</w:t>
            </w:r>
            <w:r>
              <w:rPr>
                <w:rFonts w:cs="Times New Roman"/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rate of de novo glucose-6-phosphate synthesis to plasma glucose: </w:t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~112</w:t>
            </w:r>
            <w:r w:rsidRPr="00531B4D">
              <w:rPr>
                <w:position w:val="-30"/>
                <w:sz w:val="16"/>
                <w:szCs w:val="16"/>
              </w:rPr>
              <w:object w:dxaOrig="1120" w:dyaOrig="680">
                <v:shape id="_x0000_i1063" type="#_x0000_t75" style="width:55.7pt;height:33.95pt" o:ole="">
                  <v:imagedata r:id="rId55" o:title=""/>
                </v:shape>
                <o:OLEObject Type="Embed" ProgID="Equation.3" ShapeID="_x0000_i1063" DrawAspect="Content" ObjectID="_1438512191" r:id="rId64"/>
              </w:object>
            </w:r>
            <w:r>
              <w:rPr>
                <w:sz w:val="16"/>
                <w:szCs w:val="16"/>
              </w:rPr>
              <w:fldChar w:fldCharType="begin">
                <w:fldData xml:space="preserve">PEVuZE5vdGU+PENpdGU+PEF1dGhvcj52YW4gRGlqazwvQXV0aG9yPjxZZWFyPjIwMDM8L1llYXI+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</w:fldData>
              </w:fldChar>
            </w:r>
            <w:r>
              <w:rPr>
                <w:sz w:val="16"/>
                <w:szCs w:val="16"/>
              </w:rPr>
              <w:instrText xml:space="preserve"> ADDIN EN.CITE </w:instrText>
            </w:r>
            <w:r>
              <w:rPr>
                <w:sz w:val="16"/>
                <w:szCs w:val="16"/>
              </w:rPr>
              <w:fldChar w:fldCharType="begin">
                <w:fldData xml:space="preserve">PEVuZE5vdGU+PENpdGU+PEF1dGhvcj52YW4gRGlqazwvQXV0aG9yPjxZZWFyPjIwMDM8L1llYXI+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</w:fldData>
              </w:fldChar>
            </w:r>
            <w:r>
              <w:rPr>
                <w:sz w:val="16"/>
                <w:szCs w:val="16"/>
              </w:rPr>
              <w:instrText xml:space="preserve"> ADDIN EN.CITE.DATA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[</w:t>
            </w:r>
            <w:hyperlink w:anchor="_ENREF_14" w:tooltip="van Dijk, 2003 #292" w:history="1">
              <w:r>
                <w:rPr>
                  <w:noProof/>
                  <w:sz w:val="16"/>
                  <w:szCs w:val="16"/>
                </w:rPr>
                <w:t>14</w:t>
              </w:r>
            </w:hyperlink>
            <w:r>
              <w:rPr>
                <w:noProof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US" w:bidi="ar-SA"/>
              </w:rPr>
              <w:drawing>
                <wp:inline distT="0" distB="0" distL="0" distR="0">
                  <wp:extent cx="1630680" cy="2277110"/>
                  <wp:effectExtent l="0" t="0" r="762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22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7646" w:rsidRPr="003E0071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AE7646" w:rsidRPr="003E0071" w:rsidTr="00995C2D">
        <w:tc>
          <w:tcPr>
            <w:tcW w:w="2268" w:type="dxa"/>
            <w:tcBorders>
              <w:top w:val="nil"/>
              <w:left w:val="single" w:sz="4" w:space="0" w:color="D9D9D9"/>
              <w:bottom w:val="nil"/>
            </w:tcBorders>
          </w:tcPr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lastRenderedPageBreak/>
              <w:t>GLY</w:t>
            </w:r>
            <w:r>
              <w:rPr>
                <w:rFonts w:cs="Times New Roman"/>
                <w:b/>
                <w:sz w:val="16"/>
                <w:szCs w:val="16"/>
              </w:rPr>
              <w:br/>
            </w:r>
            <w:r w:rsidRPr="00DD5186">
              <w:rPr>
                <w:rFonts w:cs="Times New Roman"/>
                <w:b/>
                <w:sz w:val="16"/>
                <w:szCs w:val="16"/>
              </w:rPr>
              <w:lastRenderedPageBreak/>
              <w:t>Glycog</w:t>
            </w:r>
            <w:r>
              <w:rPr>
                <w:rFonts w:cs="Times New Roman"/>
                <w:b/>
                <w:sz w:val="16"/>
                <w:szCs w:val="16"/>
              </w:rPr>
              <w:t>en time courses</w:t>
            </w:r>
          </w:p>
          <w:p w:rsidR="00AE7646" w:rsidRPr="00DD518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rates glycogen synthesis/</w:t>
            </w:r>
            <w:proofErr w:type="spellStart"/>
            <w:r>
              <w:rPr>
                <w:rFonts w:cs="Times New Roman"/>
                <w:b/>
                <w:sz w:val="16"/>
                <w:szCs w:val="16"/>
              </w:rPr>
              <w:t>glycogenolysis</w:t>
            </w:r>
            <w:proofErr w:type="spellEnd"/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AE7646" w:rsidRPr="00DD5186" w:rsidRDefault="00AE7646" w:rsidP="00995C2D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AE7646" w:rsidRPr="00DD5186" w:rsidRDefault="00AE7646" w:rsidP="00995C2D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C2D69B"/>
          </w:tcPr>
          <w:p w:rsidR="00AE7646" w:rsidRPr="00DD518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C6D9F1"/>
          </w:tcPr>
          <w:p w:rsidR="00AE7646" w:rsidRPr="00DD518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nil"/>
              <w:bottom w:val="nil"/>
            </w:tcBorders>
            <w:shd w:val="clear" w:color="auto" w:fill="E5B8B7"/>
          </w:tcPr>
          <w:p w:rsidR="00AE7646" w:rsidRDefault="00AE7646" w:rsidP="00995C2D">
            <w:pPr>
              <w:numPr>
                <w:ilvl w:val="0"/>
                <w:numId w:val="15"/>
              </w:numPr>
              <w:spacing w:line="276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liver weight was observed to </w:t>
            </w:r>
            <w:r w:rsidRPr="00353842">
              <w:rPr>
                <w:rFonts w:cs="Times New Roman"/>
                <w:b/>
                <w:sz w:val="16"/>
                <w:szCs w:val="16"/>
              </w:rPr>
              <w:lastRenderedPageBreak/>
              <w:t>increase</w:t>
            </w:r>
            <w:r>
              <w:rPr>
                <w:rFonts w:cs="Times New Roman"/>
                <w:sz w:val="16"/>
                <w:szCs w:val="16"/>
              </w:rPr>
              <w:t xml:space="preserve"> in meal-fed and nibbling rats </w:t>
            </w:r>
            <w:r w:rsidRPr="00353842">
              <w:rPr>
                <w:rFonts w:cs="Times New Roman"/>
                <w:b/>
                <w:sz w:val="16"/>
                <w:szCs w:val="16"/>
              </w:rPr>
              <w:t>for up to 8h</w:t>
            </w:r>
            <w:r>
              <w:rPr>
                <w:rFonts w:cs="Times New Roman"/>
                <w:sz w:val="16"/>
                <w:szCs w:val="16"/>
              </w:rPr>
              <w:t xml:space="preserve"> after initiation of meal ingestion (also increase in glycogen) [other studies showed up to 5h]</w:t>
            </w:r>
          </w:p>
          <w:p w:rsidR="00AE7646" w:rsidRDefault="00AE7646" w:rsidP="00995C2D">
            <w:pPr>
              <w:numPr>
                <w:ilvl w:val="0"/>
                <w:numId w:val="15"/>
              </w:numPr>
              <w:spacing w:line="276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for </w:t>
            </w:r>
            <w:r w:rsidRPr="00247F69">
              <w:rPr>
                <w:rFonts w:cs="Times New Roman"/>
                <w:b/>
                <w:sz w:val="16"/>
                <w:szCs w:val="16"/>
              </w:rPr>
              <w:t>12-22h</w:t>
            </w:r>
            <w:r>
              <w:rPr>
                <w:rFonts w:cs="Times New Roman"/>
                <w:sz w:val="16"/>
                <w:szCs w:val="16"/>
              </w:rPr>
              <w:t xml:space="preserve"> there was a decrease in liver weight &amp; glycogen 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&lt;EndNote&gt;&lt;Cite&gt;&lt;Author&gt;Leveille&lt;/Author&gt;&lt;Year&gt;1967&lt;/Year&gt;&lt;RecNum&gt;290&lt;/RecNum&gt;&lt;DisplayText&gt;[3]&lt;/DisplayText&gt;&lt;record&gt;&lt;rec-number&gt;290&lt;/rec-number&gt;&lt;foreign-keys&gt;&lt;key app="EN" db-id="rd9pwfpv8v9wfmeeax9v5sr90re5xwxesr20"&gt;290&lt;/key&gt;&lt;/foreign-keys&gt;&lt;ref-type name="Journal Article"&gt;17&lt;/ref-type&gt;&lt;contributors&gt;&lt;authors&gt;&lt;author&gt;Leveille, G. A.&lt;/author&gt;&lt;author&gt;Chakrabarty, K.&lt;/author&gt;&lt;/authors&gt;&lt;/contributors&gt;&lt;titles&gt;&lt;title&gt;Diurnal variations in tissue glycogen and liver weight of meal-fed rats&lt;/title&gt;&lt;secondary-title&gt;J Nutr&lt;/secondary-title&gt;&lt;alt-title&gt;The Journal of nutrition&lt;/alt-title&gt;&lt;/titles&gt;&lt;periodical&gt;&lt;full-title&gt;J Nutr&lt;/full-title&gt;&lt;/periodical&gt;&lt;pages&gt;546-54&lt;/pages&gt;&lt;volume&gt;93&lt;/volume&gt;&lt;number&gt;4&lt;/number&gt;&lt;edition&gt;1967/12/01&lt;/edition&gt;&lt;keywords&gt;&lt;keyword&gt;Adipose Tissue/metabolism&lt;/keyword&gt;&lt;keyword&gt;Animal Feed&lt;/keyword&gt;&lt;keyword&gt;*Animal Nutritional Physiological Phenomena&lt;/keyword&gt;&lt;keyword&gt;Animals&lt;/keyword&gt;&lt;keyword&gt;Eating&lt;/keyword&gt;&lt;keyword&gt;Glycogen/*metabolism&lt;/keyword&gt;&lt;keyword&gt;Humans&lt;/keyword&gt;&lt;keyword&gt;Liver/*metabolism&lt;/keyword&gt;&lt;keyword&gt;Male&lt;/keyword&gt;&lt;keyword&gt;Muscles/metabolism&lt;/keyword&gt;&lt;keyword&gt;Organ Size&lt;/keyword&gt;&lt;keyword&gt;Rats&lt;/keyword&gt;&lt;/keywords&gt;&lt;dates&gt;&lt;year&gt;1967&lt;/year&gt;&lt;pub-dates&gt;&lt;date&gt;Dec&lt;/date&gt;&lt;/pub-dates&gt;&lt;/dates&gt;&lt;isbn&gt;0022-3166 (Print)&amp;#xD;0022-3166 (Linking)&lt;/isbn&gt;&lt;accession-num&gt;5625457&lt;/accession-num&gt;&lt;urls&gt;&lt;related-urls&gt;&lt;url&gt;http://www.ncbi.nlm.nih.gov/pubmed/5625457&lt;/url&gt;&lt;/related-urls&gt;&lt;/urls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3" w:tooltip="Leveille, 1967 #290" w:history="1">
              <w:r>
                <w:rPr>
                  <w:rFonts w:cs="Times New Roman"/>
                  <w:noProof/>
                  <w:sz w:val="16"/>
                  <w:szCs w:val="16"/>
                </w:rPr>
                <w:t>3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rate of glycogen change: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 w:rsidRPr="00DE3E63">
              <w:rPr>
                <w:rFonts w:cs="Times New Roman"/>
                <w:b/>
                <w:sz w:val="16"/>
                <w:szCs w:val="16"/>
              </w:rPr>
              <w:t>0-8h</w:t>
            </w:r>
            <w:r>
              <w:rPr>
                <w:rFonts w:cs="Times New Roman"/>
                <w:sz w:val="16"/>
                <w:szCs w:val="16"/>
              </w:rPr>
              <w:t>:</w:t>
            </w:r>
            <w:r w:rsidRPr="00DE3E63">
              <w:rPr>
                <w:rFonts w:cs="Times New Roman"/>
                <w:b/>
                <w:sz w:val="16"/>
                <w:szCs w:val="16"/>
              </w:rPr>
              <w:t xml:space="preserve"> +12.5</w:t>
            </w:r>
            <w:r w:rsidRPr="00DE3E63">
              <w:rPr>
                <w:position w:val="-30"/>
                <w:sz w:val="16"/>
                <w:szCs w:val="16"/>
              </w:rPr>
              <w:object w:dxaOrig="980" w:dyaOrig="720">
                <v:shape id="_x0000_i1064" type="#_x0000_t75" style="width:48.9pt;height:36pt" o:ole="">
                  <v:imagedata r:id="rId66" o:title=""/>
                </v:shape>
                <o:OLEObject Type="Embed" ProgID="Equation.3" ShapeID="_x0000_i1064" DrawAspect="Content" ObjectID="_1438512192" r:id="rId67"/>
              </w:object>
            </w:r>
            <w:r>
              <w:rPr>
                <w:rFonts w:cs="Times New Roman"/>
                <w:sz w:val="16"/>
                <w:szCs w:val="16"/>
              </w:rPr>
              <w:t xml:space="preserve"> (meal eating)/ </w:t>
            </w:r>
            <w:r>
              <w:rPr>
                <w:rFonts w:cs="Times New Roman"/>
                <w:b/>
                <w:sz w:val="16"/>
                <w:szCs w:val="16"/>
              </w:rPr>
              <w:t>+9.7</w:t>
            </w:r>
            <w:r w:rsidRPr="00DE3E63">
              <w:rPr>
                <w:position w:val="-30"/>
                <w:sz w:val="16"/>
                <w:szCs w:val="16"/>
              </w:rPr>
              <w:object w:dxaOrig="980" w:dyaOrig="720">
                <v:shape id="_x0000_i1065" type="#_x0000_t75" style="width:48.9pt;height:36pt" o:ole="">
                  <v:imagedata r:id="rId66" o:title=""/>
                </v:shape>
                <o:OLEObject Type="Embed" ProgID="Equation.3" ShapeID="_x0000_i1065" DrawAspect="Content" ObjectID="_1438512193" r:id="rId68"/>
              </w:object>
            </w:r>
            <w:r>
              <w:rPr>
                <w:rFonts w:cs="Times New Roman"/>
                <w:sz w:val="16"/>
                <w:szCs w:val="16"/>
              </w:rPr>
              <w:t xml:space="preserve"> (nibbling) 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&lt;EndNote&gt;&lt;Cite&gt;&lt;Author&gt;Leveille&lt;/Author&gt;&lt;Year&gt;1967&lt;/Year&gt;&lt;RecNum&gt;290&lt;/RecNum&gt;&lt;DisplayText&gt;[3]&lt;/DisplayText&gt;&lt;record&gt;&lt;rec-number&gt;290&lt;/rec-number&gt;&lt;foreign-keys&gt;&lt;key app="EN" db-id="rd9pwfpv8v9wfmeeax9v5sr90re5xwxesr20"&gt;290&lt;/key&gt;&lt;/foreign-keys&gt;&lt;ref-type name="Journal Article"&gt;17&lt;/ref-type&gt;&lt;contributors&gt;&lt;authors&gt;&lt;author&gt;Leveille, G. A.&lt;/author&gt;&lt;author&gt;Chakrabarty, K.&lt;/author&gt;&lt;/authors&gt;&lt;/contributors&gt;&lt;titles&gt;&lt;title&gt;Diurnal variations in tissue glycogen and liver weight of meal-fed rats&lt;/title&gt;&lt;secondary-title&gt;J Nutr&lt;/secondary-title&gt;&lt;alt-title&gt;The Journal of nutrition&lt;/alt-title&gt;&lt;/titles&gt;&lt;periodical&gt;&lt;full-title&gt;J Nutr&lt;/full-title&gt;&lt;/periodical&gt;&lt;pages&gt;546-54&lt;/pages&gt;&lt;volume&gt;93&lt;/volume&gt;&lt;number&gt;4&lt;/number&gt;&lt;edition&gt;1967/12/01&lt;/edition&gt;&lt;keywords&gt;&lt;keyword&gt;Adipose Tissue/metabolism&lt;/keyword&gt;&lt;keyword&gt;Animal Feed&lt;/keyword&gt;&lt;keyword&gt;*Animal Nutritional Physiological Phenomena&lt;/keyword&gt;&lt;keyword&gt;Animals&lt;/keyword&gt;&lt;keyword&gt;Eating&lt;/keyword&gt;&lt;keyword&gt;Glycogen/*metabolism&lt;/keyword&gt;&lt;keyword&gt;Humans&lt;/keyword&gt;&lt;keyword&gt;Liver/*metabolism&lt;/keyword&gt;&lt;keyword&gt;Male&lt;/keyword&gt;&lt;keyword&gt;Muscles/metabolism&lt;/keyword&gt;&lt;keyword&gt;Organ Size&lt;/keyword&gt;&lt;keyword&gt;Rats&lt;/keyword&gt;&lt;/keywords&gt;&lt;dates&gt;&lt;year&gt;1967&lt;/year&gt;&lt;pub-dates&gt;&lt;date&gt;Dec&lt;/date&gt;&lt;/pub-dates&gt;&lt;/dates&gt;&lt;isbn&gt;0022-3166 (Print)&amp;#xD;0022-3166 (Linking)&lt;/isbn&gt;&lt;accession-num&gt;5625457&lt;/accession-num&gt;&lt;urls&gt;&lt;related-urls&gt;&lt;url&gt;http://www.ncbi.nlm.nih.gov/pubmed/5625457&lt;/url&gt;&lt;/related-urls&gt;&lt;/urls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3" w:tooltip="Leveille, 1967 #290" w:history="1">
              <w:r>
                <w:rPr>
                  <w:rFonts w:cs="Times New Roman"/>
                  <w:noProof/>
                  <w:sz w:val="16"/>
                  <w:szCs w:val="16"/>
                </w:rPr>
                <w:t>3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8-14</w:t>
            </w:r>
            <w:r w:rsidRPr="00DE3E63">
              <w:rPr>
                <w:rFonts w:cs="Times New Roman"/>
                <w:b/>
                <w:sz w:val="16"/>
                <w:szCs w:val="16"/>
              </w:rPr>
              <w:t>h</w:t>
            </w:r>
            <w:r>
              <w:rPr>
                <w:rFonts w:cs="Times New Roman"/>
                <w:sz w:val="16"/>
                <w:szCs w:val="16"/>
              </w:rPr>
              <w:t>:</w:t>
            </w:r>
            <w:r>
              <w:rPr>
                <w:rFonts w:cs="Times New Roman"/>
                <w:b/>
                <w:sz w:val="16"/>
                <w:szCs w:val="16"/>
              </w:rPr>
              <w:t xml:space="preserve"> -3.4</w:t>
            </w:r>
            <w:r w:rsidRPr="00DE3E63">
              <w:rPr>
                <w:position w:val="-30"/>
                <w:sz w:val="16"/>
                <w:szCs w:val="16"/>
              </w:rPr>
              <w:object w:dxaOrig="980" w:dyaOrig="720">
                <v:shape id="_x0000_i1066" type="#_x0000_t75" style="width:48.9pt;height:36pt" o:ole="">
                  <v:imagedata r:id="rId66" o:title=""/>
                </v:shape>
                <o:OLEObject Type="Embed" ProgID="Equation.3" ShapeID="_x0000_i1066" DrawAspect="Content" ObjectID="_1438512194" r:id="rId69"/>
              </w:object>
            </w:r>
            <w:r>
              <w:rPr>
                <w:rFonts w:cs="Times New Roman"/>
                <w:sz w:val="16"/>
                <w:szCs w:val="16"/>
              </w:rPr>
              <w:t xml:space="preserve"> (meal eating)/ </w:t>
            </w:r>
            <w:r>
              <w:rPr>
                <w:rFonts w:cs="Times New Roman"/>
                <w:b/>
                <w:sz w:val="16"/>
                <w:szCs w:val="16"/>
              </w:rPr>
              <w:t>-2.3</w:t>
            </w:r>
            <w:r w:rsidRPr="00DE3E63">
              <w:rPr>
                <w:position w:val="-30"/>
                <w:sz w:val="16"/>
                <w:szCs w:val="16"/>
              </w:rPr>
              <w:object w:dxaOrig="980" w:dyaOrig="720">
                <v:shape id="_x0000_i1067" type="#_x0000_t75" style="width:48.9pt;height:36pt" o:ole="">
                  <v:imagedata r:id="rId66" o:title=""/>
                </v:shape>
                <o:OLEObject Type="Embed" ProgID="Equation.3" ShapeID="_x0000_i1067" DrawAspect="Content" ObjectID="_1438512195" r:id="rId70"/>
              </w:object>
            </w:r>
            <w:r>
              <w:rPr>
                <w:rFonts w:cs="Times New Roman"/>
                <w:sz w:val="16"/>
                <w:szCs w:val="16"/>
              </w:rPr>
              <w:t xml:space="preserve"> (nibbling) 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&lt;EndNote&gt;&lt;Cite&gt;&lt;Author&gt;Leveille&lt;/Author&gt;&lt;Year&gt;1967&lt;/Year&gt;&lt;RecNum&gt;290&lt;/RecNum&gt;&lt;DisplayText&gt;[3]&lt;/DisplayText&gt;&lt;record&gt;&lt;rec-number&gt;290&lt;/rec-number&gt;&lt;foreign-keys&gt;&lt;key app="EN" db-id="rd9pwfpv8v9wfmeeax9v5sr90re5xwxesr20"&gt;290&lt;/key&gt;&lt;/foreign-keys&gt;&lt;ref-type name="Journal Article"&gt;17&lt;/ref-type&gt;&lt;contributors&gt;&lt;authors&gt;&lt;author&gt;Leveille, G. A.&lt;/author&gt;&lt;author&gt;Chakrabarty, K.&lt;/author&gt;&lt;/authors&gt;&lt;/contributors&gt;&lt;titles&gt;&lt;title&gt;Diurnal variations in tissue glycogen and liver weight of meal-fed rats&lt;/title&gt;&lt;secondary-title&gt;J Nutr&lt;/secondary-title&gt;&lt;alt-title&gt;The Journal of nutrition&lt;/alt-title&gt;&lt;/titles&gt;&lt;periodical&gt;&lt;full-title&gt;J Nutr&lt;/full-title&gt;&lt;/periodical&gt;&lt;pages&gt;546-54&lt;/pages&gt;&lt;volume&gt;93&lt;/volume&gt;&lt;number&gt;4&lt;/number&gt;&lt;edition&gt;1967/12/01&lt;/edition&gt;&lt;keywords&gt;&lt;keyword&gt;Adipose Tissue/metabolism&lt;/keyword&gt;&lt;keyword&gt;Animal Feed&lt;/keyword&gt;&lt;keyword&gt;*Animal Nutritional Physiological Phenomena&lt;/keyword&gt;&lt;keyword&gt;Animals&lt;/keyword&gt;&lt;keyword&gt;Eating&lt;/keyword&gt;&lt;keyword&gt;Glycogen/*metabolism&lt;/keyword&gt;&lt;keyword&gt;Humans&lt;/keyword&gt;&lt;keyword&gt;Liver/*metabolism&lt;/keyword&gt;&lt;keyword&gt;Male&lt;/keyword&gt;&lt;keyword&gt;Muscles/metabolism&lt;/keyword&gt;&lt;keyword&gt;Organ Size&lt;/keyword&gt;&lt;keyword&gt;Rats&lt;/keyword&gt;&lt;/keywords&gt;&lt;dates&gt;&lt;year&gt;1967&lt;/year&gt;&lt;pub-dates&gt;&lt;date&gt;Dec&lt;/date&gt;&lt;/pub-dates&gt;&lt;/dates&gt;&lt;isbn&gt;0022-3166 (Print)&amp;#xD;0022-3166 (Linking)&lt;/isbn&gt;&lt;accession-num&gt;5625457&lt;/accession-num&gt;&lt;urls&gt;&lt;related-urls&gt;&lt;url&gt;http://www.ncbi.nlm.nih.gov/pubmed/5625457&lt;/url&gt;&lt;/related-urls&gt;&lt;/urls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3" w:tooltip="Leveille, 1967 #290" w:history="1">
              <w:r>
                <w:rPr>
                  <w:rFonts w:cs="Times New Roman"/>
                  <w:noProof/>
                  <w:sz w:val="16"/>
                  <w:szCs w:val="16"/>
                </w:rPr>
                <w:t>3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  <w:p w:rsidR="00AE7646" w:rsidRPr="00DE3E63" w:rsidRDefault="00AE7646" w:rsidP="00AE7646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12-22</w:t>
            </w:r>
            <w:r w:rsidRPr="00DE3E63">
              <w:rPr>
                <w:rFonts w:cs="Times New Roman"/>
                <w:b/>
                <w:sz w:val="16"/>
                <w:szCs w:val="16"/>
              </w:rPr>
              <w:t>h</w:t>
            </w:r>
            <w:r>
              <w:rPr>
                <w:rFonts w:cs="Times New Roman"/>
                <w:sz w:val="16"/>
                <w:szCs w:val="16"/>
              </w:rPr>
              <w:t>:</w:t>
            </w:r>
            <w:r>
              <w:rPr>
                <w:rFonts w:cs="Times New Roman"/>
                <w:b/>
                <w:sz w:val="16"/>
                <w:szCs w:val="16"/>
              </w:rPr>
              <w:t xml:space="preserve"> -6.6</w:t>
            </w:r>
            <w:r w:rsidRPr="00DE3E63">
              <w:rPr>
                <w:position w:val="-30"/>
                <w:sz w:val="16"/>
                <w:szCs w:val="16"/>
              </w:rPr>
              <w:object w:dxaOrig="980" w:dyaOrig="720">
                <v:shape id="_x0000_i1068" type="#_x0000_t75" style="width:48.9pt;height:36pt" o:ole="">
                  <v:imagedata r:id="rId66" o:title=""/>
                </v:shape>
                <o:OLEObject Type="Embed" ProgID="Equation.3" ShapeID="_x0000_i1068" DrawAspect="Content" ObjectID="_1438512196" r:id="rId71"/>
              </w:object>
            </w:r>
            <w:r>
              <w:rPr>
                <w:rFonts w:cs="Times New Roman"/>
                <w:sz w:val="16"/>
                <w:szCs w:val="16"/>
              </w:rPr>
              <w:t xml:space="preserve"> (meal eating)/ </w:t>
            </w:r>
            <w:r>
              <w:rPr>
                <w:rFonts w:cs="Times New Roman"/>
                <w:b/>
                <w:sz w:val="16"/>
                <w:szCs w:val="16"/>
              </w:rPr>
              <w:t>-2.6</w:t>
            </w:r>
            <w:r w:rsidRPr="00DE3E63">
              <w:rPr>
                <w:position w:val="-30"/>
                <w:sz w:val="16"/>
                <w:szCs w:val="16"/>
              </w:rPr>
              <w:object w:dxaOrig="980" w:dyaOrig="720">
                <v:shape id="_x0000_i1069" type="#_x0000_t75" style="width:48.9pt;height:36pt" o:ole="">
                  <v:imagedata r:id="rId66" o:title=""/>
                </v:shape>
                <o:OLEObject Type="Embed" ProgID="Equation.3" ShapeID="_x0000_i1069" DrawAspect="Content" ObjectID="_1438512197" r:id="rId72"/>
              </w:object>
            </w:r>
            <w:r>
              <w:rPr>
                <w:rFonts w:cs="Times New Roman"/>
                <w:sz w:val="16"/>
                <w:szCs w:val="16"/>
              </w:rPr>
              <w:t xml:space="preserve"> (nibbling) 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&lt;EndNote&gt;&lt;Cite&gt;&lt;Author&gt;Leveille&lt;/Author&gt;&lt;Year&gt;1967&lt;/Year&gt;&lt;RecNum&gt;290&lt;/RecNum&gt;&lt;DisplayText&gt;[3]&lt;/DisplayText&gt;&lt;record&gt;&lt;rec-number&gt;290&lt;/rec-number&gt;&lt;foreign-keys&gt;&lt;key app="EN" db-id="rd9pwfpv8v9wfmeeax9v5sr90re5xwxesr20"&gt;290&lt;/key&gt;&lt;/foreign-keys&gt;&lt;ref-type name="Journal Article"&gt;17&lt;/ref-type&gt;&lt;contributors&gt;&lt;authors&gt;&lt;author&gt;Leveille, G. A.&lt;/author&gt;&lt;author&gt;Chakrabarty, K.&lt;/author&gt;&lt;/authors&gt;&lt;/contributors&gt;&lt;titles&gt;&lt;title&gt;Diurnal variations in tissue glycogen and liver weight of meal-fed rats&lt;/title&gt;&lt;secondary-title&gt;J Nutr&lt;/secondary-title&gt;&lt;alt-title&gt;The Journal of nutrition&lt;/alt-title&gt;&lt;/titles&gt;&lt;periodical&gt;&lt;full-title&gt;J Nutr&lt;/full-title&gt;&lt;/periodical&gt;&lt;pages&gt;546-54&lt;/pages&gt;&lt;volume&gt;93&lt;/volume&gt;&lt;number&gt;4&lt;/number&gt;&lt;edition&gt;1967/12/01&lt;/edition&gt;&lt;keywords&gt;&lt;keyword&gt;Adipose Tissue/metabolism&lt;/keyword&gt;&lt;keyword&gt;Animal Feed&lt;/keyword&gt;&lt;keyword&gt;*Animal Nutritional Physiological Phenomena&lt;/keyword&gt;&lt;keyword&gt;Animals&lt;/keyword&gt;&lt;keyword&gt;Eating&lt;/keyword&gt;&lt;keyword&gt;Glycogen/*metabolism&lt;/keyword&gt;&lt;keyword&gt;Humans&lt;/keyword&gt;&lt;keyword&gt;Liver/*metabolism&lt;/keyword&gt;&lt;keyword&gt;Male&lt;/keyword&gt;&lt;keyword&gt;Muscles/metabolism&lt;/keyword&gt;&lt;keyword&gt;Organ Size&lt;/keyword&gt;&lt;keyword&gt;Rats&lt;/keyword&gt;&lt;/keywords&gt;&lt;dates&gt;&lt;year&gt;1967&lt;/year&gt;&lt;pub-dates&gt;&lt;date&gt;Dec&lt;/date&gt;&lt;/pub-dates&gt;&lt;/dates&gt;&lt;isbn&gt;0022-3166 (Print)&amp;#xD;0022-3166 (Linking)&lt;/isbn&gt;&lt;accession-num&gt;5625457&lt;/accession-num&gt;&lt;urls&gt;&lt;related-urls&gt;&lt;url&gt;http://www.ncbi.nlm.nih.gov/pubmed/5625457&lt;/url&gt;&lt;/related-urls&gt;&lt;/urls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3" w:tooltip="Leveille, 1967 #290" w:history="1">
              <w:r>
                <w:rPr>
                  <w:rFonts w:cs="Times New Roman"/>
                  <w:noProof/>
                  <w:sz w:val="16"/>
                  <w:szCs w:val="16"/>
                </w:rPr>
                <w:t>3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Direct &amp; indirect pathways estimated </w:t>
            </w:r>
            <w:r>
              <w:rPr>
                <w:sz w:val="16"/>
                <w:szCs w:val="16"/>
              </w:rPr>
              <w:lastRenderedPageBreak/>
              <w:fldChar w:fldCharType="begin"/>
            </w:r>
            <w:r>
              <w:rPr>
                <w:sz w:val="16"/>
                <w:szCs w:val="16"/>
              </w:rPr>
              <w:instrText xml:space="preserve"> ADDIN EN.CITE &lt;EndNote&gt;&lt;Cite&gt;&lt;Author&gt;Massillon&lt;/Author&gt;&lt;Year&gt;1995&lt;/Year&gt;&lt;RecNum&gt;291&lt;/RecNum&gt;&lt;DisplayText&gt;[4]&lt;/DisplayText&gt;&lt;record&gt;&lt;rec-number&gt;291&lt;/rec-number&gt;&lt;foreign-keys&gt;&lt;key app="EN" db-id="rd9pwfpv8v9wfmeeax9v5sr90re5xwxesr20"&gt;291&lt;/key&gt;&lt;/foreign-keys&gt;&lt;ref-type name="Journal Article"&gt;17&lt;/ref-type&gt;&lt;contributors&gt;&lt;authors&gt;&lt;author&gt;Massillon, D.&lt;/author&gt;&lt;author&gt;Chen, W.&lt;/author&gt;&lt;author&gt;Hawkins, M.&lt;/author&gt;&lt;author&gt;Liu, R.&lt;/author&gt;&lt;author&gt;Barzilai, N.&lt;/author&gt;&lt;author&gt;Rossetti, L.&lt;/author&gt;&lt;/authors&gt;&lt;/contributors&gt;&lt;auth-address&gt;Department of Medicine, Albert Einstein College of Medicine, Bronx, New York 10461, USA.&lt;/auth-address&gt;&lt;titles&gt;&lt;title&gt;Quantitation of hepatic glucose fluxes and pathways of hepatic glycogen synthesis in conscious mice&lt;/title&gt;&lt;secondary-title&gt;Am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physiology&lt;/abbr-1&gt;&lt;/alt-periodical&gt;&lt;pages&gt;E1037-43&lt;/pages&gt;&lt;volume&gt;269&lt;/volume&gt;&lt;number&gt;6 Pt 1&lt;/number&gt;&lt;edition&gt;1995/12/01&lt;/edition&gt;&lt;keywords&gt;&lt;keyword&gt;Animals&lt;/keyword&gt;&lt;keyword&gt;Feasibility Studies&lt;/keyword&gt;&lt;keyword&gt;Glucose/*metabolism&lt;/keyword&gt;&lt;keyword&gt;Glucose Clamp Technique&lt;/keyword&gt;&lt;keyword&gt;Glycogen/*biosynthesis&lt;/keyword&gt;&lt;keyword&gt;Hyperglycemia/metabolism&lt;/keyword&gt;&lt;keyword&gt;Insulin/pharmacology&lt;/keyword&gt;&lt;keyword&gt;Liver/*metabolism&lt;/keyword&gt;&lt;keyword&gt;Male&lt;/keyword&gt;&lt;keyword&gt;Mice&lt;/keyword&gt;&lt;keyword&gt;Mice, Inbred C57BL&lt;/keyword&gt;&lt;/keywords&gt;&lt;dates&gt;&lt;year&gt;1995&lt;/year&gt;&lt;pub-dates&gt;&lt;date&gt;Dec&lt;/date&gt;&lt;/pub-dates&gt;&lt;/dates&gt;&lt;isbn&gt;0002-9513 (Print)&amp;#xD;0002-9513 (Linking)&lt;/isbn&gt;&lt;accession-num&gt;8572194&lt;/accession-num&gt;&lt;work-type&gt;Research Support, Non-U.S. Gov&amp;apos;t&amp;#xD;Research Support, U.S. Gov&amp;apos;t, P.H.S.&lt;/work-type&gt;&lt;urls&gt;&lt;related-urls&gt;&lt;url&gt;http://www.ncbi.nlm.nih.gov/pubmed/8572194&lt;/url&gt;&lt;/related-urls&gt;&lt;/urls&gt;&lt;language&gt;eng&lt;/language&gt;&lt;/record&gt;&lt;/Cite&gt;&lt;/EndNote&gt;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[</w:t>
            </w:r>
            <w:hyperlink w:anchor="_ENREF_4" w:tooltip="Massillon, 1995 #291" w:history="1">
              <w:r>
                <w:rPr>
                  <w:noProof/>
                  <w:sz w:val="16"/>
                  <w:szCs w:val="16"/>
                </w:rPr>
                <w:t>4</w:t>
              </w:r>
            </w:hyperlink>
            <w:r>
              <w:rPr>
                <w:noProof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</w:p>
          <w:p w:rsidR="00AE7646" w:rsidRPr="00C60B2B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Absolute glycogen flux into plasma glucose:</w:t>
            </w:r>
            <w:r>
              <w:rPr>
                <w:rFonts w:cs="Times New Roman"/>
                <w:sz w:val="16"/>
                <w:szCs w:val="16"/>
                <w:lang w:val="en-GB"/>
              </w:rPr>
              <w:br/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4.1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1.0</w:t>
            </w:r>
            <w:r w:rsidRPr="00531B4D">
              <w:rPr>
                <w:position w:val="-30"/>
                <w:sz w:val="16"/>
                <w:szCs w:val="16"/>
              </w:rPr>
              <w:object w:dxaOrig="1400" w:dyaOrig="680">
                <v:shape id="_x0000_i1070" type="#_x0000_t75" style="width:69.95pt;height:33.95pt" o:ole="">
                  <v:imagedata r:id="rId59" o:title=""/>
                </v:shape>
                <o:OLEObject Type="Embed" ProgID="Equation.3" ShapeID="_x0000_i1070" DrawAspect="Content" ObjectID="_1438512198" r:id="rId73"/>
              </w:object>
            </w:r>
            <w:r>
              <w:rPr>
                <w:rFonts w:cs="Times New Roman"/>
                <w:b/>
                <w:sz w:val="16"/>
                <w:szCs w:val="16"/>
              </w:rPr>
              <w:t xml:space="preserve"> (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3.6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0.87</w:t>
            </w:r>
            <w:r w:rsidRPr="00531B4D">
              <w:rPr>
                <w:position w:val="-30"/>
                <w:sz w:val="16"/>
                <w:szCs w:val="16"/>
              </w:rPr>
              <w:object w:dxaOrig="1120" w:dyaOrig="680">
                <v:shape id="_x0000_i1071" type="#_x0000_t75" style="width:55.7pt;height:33.95pt" o:ole="">
                  <v:imagedata r:id="rId74" o:title=""/>
                </v:shape>
                <o:OLEObject Type="Embed" ProgID="Equation.3" ShapeID="_x0000_i1071" DrawAspect="Content" ObjectID="_1438512199" r:id="rId75"/>
              </w:object>
            </w:r>
            <w:r>
              <w:rPr>
                <w:rFonts w:cs="Times New Roman"/>
                <w:b/>
                <w:sz w:val="16"/>
                <w:szCs w:val="16"/>
              </w:rPr>
              <w:t>)</w:t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(4-week old female C57BL6J, 24h-fast)</w:t>
            </w:r>
            <w:r>
              <w:rPr>
                <w:rFonts w:cs="Times New Roman"/>
                <w:noProof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&lt;EndNote&gt;&lt;Cite&gt;&lt;Author&gt;Turner&lt;/Author&gt;&lt;Year&gt;2005&lt;/Year&gt;&lt;RecNum&gt;293&lt;/RecNum&gt;&lt;DisplayText&gt;[5]&lt;/DisplayText&gt;&lt;record&gt;&lt;rec-number&gt;293&lt;/rec-number&gt;&lt;foreign-keys&gt;&lt;key app="EN" db-id="rd9pwfpv8v9wfmeeax9v5sr90re5xwxesr20"&gt;293&lt;/key&gt;&lt;/foreign-keys&gt;&lt;ref-type name="Journal Article"&gt;17&lt;/ref-type&gt;&lt;contributors&gt;&lt;authors&gt;&lt;author&gt;Turner, S. M.&lt;/author&gt;&lt;author&gt;Linfoot, P. A.&lt;/author&gt;&lt;author&gt;Neese, R. A.&lt;/author&gt;&lt;author&gt;Hellerstein, M. K.&lt;/author&gt;&lt;/authors&gt;&lt;/contributors&gt;&lt;auth-address&gt;KineMed Inc., Emeryville, CA 94608, USA. sturner@kinemed.com&lt;/auth-address&gt;&lt;titles&gt;&lt;title&gt;Sources of plasma glucose and liver glycogen in fasted ob/ob mice&lt;/title&gt;&lt;secondary-title&gt;Acta Diabetol&lt;/secondary-title&gt;&lt;alt-title&gt;Acta diabetologica&lt;/alt-title&gt;&lt;/titles&gt;&lt;periodical&gt;&lt;full-title&gt;Acta Diabetol&lt;/full-title&gt;&lt;abbr-1&gt;Acta diabetologica&lt;/abbr-1&gt;&lt;/periodical&gt;&lt;alt-periodical&gt;&lt;full-title&gt;Acta Diabetol&lt;/full-title&gt;&lt;abbr-1&gt;Acta diabetologica&lt;/abbr-1&gt;&lt;/alt-periodical&gt;&lt;pages&gt;187-93&lt;/pages&gt;&lt;volume&gt;42&lt;/volume&gt;&lt;number&gt;4&lt;/number&gt;&lt;edition&gt;2005/12/31&lt;/edition&gt;&lt;keywords&gt;&lt;keyword&gt;Animals&lt;/keyword&gt;&lt;keyword&gt;Blood Glucose/*metabolism&lt;/keyword&gt;&lt;keyword&gt;*Fasting&lt;/keyword&gt;&lt;keyword&gt;Female&lt;/keyword&gt;&lt;keyword&gt;Gas Chromatography-Mass Spectrometry&lt;/keyword&gt;&lt;keyword&gt;Glucose/metabolism&lt;/keyword&gt;&lt;keyword&gt;Insulin/blood&lt;/keyword&gt;&lt;keyword&gt;Leptin/blood&lt;/keyword&gt;&lt;keyword&gt;Liver Glycogen/*metabolism&lt;/keyword&gt;&lt;keyword&gt;Mice&lt;/keyword&gt;&lt;keyword&gt;Mice, Inbred C57BL&lt;/keyword&gt;&lt;keyword&gt;Mice, Obese&lt;/keyword&gt;&lt;keyword&gt;Models, Biological&lt;/keyword&gt;&lt;/keywords&gt;&lt;dates&gt;&lt;year&gt;2005&lt;/year&gt;&lt;pub-dates&gt;&lt;date&gt;Dec&lt;/date&gt;&lt;/pub-dates&gt;&lt;/dates&gt;&lt;isbn&gt;0940-5429 (Print)&amp;#xD;0940-5429 (Linking)&lt;/isbn&gt;&lt;accession-num&gt;16382307&lt;/accession-num&gt;&lt;urls&gt;&lt;related-urls&gt;&lt;url&gt;http://www.ncbi.nlm.nih.gov/pubmed/16382307&lt;/url&gt;&lt;/related-urls&gt;&lt;/urls&gt;&lt;electronic-resource-num&gt;10.1007/s00592-005-0201-3&lt;/electronic-resource-num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5" w:tooltip="Turner, 2005 #293" w:history="1">
              <w:r>
                <w:rPr>
                  <w:rFonts w:cs="Times New Roman"/>
                  <w:noProof/>
                  <w:sz w:val="16"/>
                  <w:szCs w:val="16"/>
                </w:rPr>
                <w:t>5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Sources of hepatic glycogen: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direct pathway: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12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4%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indirect pathway: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61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6%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pre-existing: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25.8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6%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absolute direct pathway: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0.27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0.1</w:t>
            </w:r>
            <w:r w:rsidRPr="00531B4D">
              <w:rPr>
                <w:position w:val="-30"/>
                <w:sz w:val="16"/>
                <w:szCs w:val="16"/>
              </w:rPr>
              <w:object w:dxaOrig="1400" w:dyaOrig="680">
                <v:shape id="_x0000_i1072" type="#_x0000_t75" style="width:69.95pt;height:33.95pt" o:ole="">
                  <v:imagedata r:id="rId59" o:title=""/>
                </v:shape>
                <o:OLEObject Type="Embed" ProgID="Equation.3" ShapeID="_x0000_i1072" DrawAspect="Content" ObjectID="_1438512200" r:id="rId76"/>
              </w:objec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absolute indirect pathway: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2.3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0.4</w:t>
            </w:r>
            <w:r w:rsidRPr="00531B4D">
              <w:rPr>
                <w:position w:val="-30"/>
                <w:sz w:val="16"/>
                <w:szCs w:val="16"/>
              </w:rPr>
              <w:object w:dxaOrig="1400" w:dyaOrig="680">
                <v:shape id="_x0000_i1073" type="#_x0000_t75" style="width:69.95pt;height:33.95pt" o:ole="">
                  <v:imagedata r:id="rId59" o:title=""/>
                </v:shape>
                <o:OLEObject Type="Embed" ProgID="Equation.3" ShapeID="_x0000_i1073" DrawAspect="Content" ObjectID="_1438512201" r:id="rId77"/>
              </w:object>
            </w:r>
          </w:p>
          <w:p w:rsidR="00AE7646" w:rsidRPr="008645BA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(4-week old female C57BL6J, 24h-fast)</w:t>
            </w:r>
            <w:r>
              <w:rPr>
                <w:rFonts w:cs="Times New Roman"/>
                <w:noProof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&lt;EndNote&gt;&lt;Cite&gt;&lt;Author&gt;Turner&lt;/Author&gt;&lt;Year&gt;2005&lt;/Year&gt;&lt;RecNum&gt;293&lt;/RecNum&gt;&lt;DisplayText&gt;[5]&lt;/DisplayText&gt;&lt;record&gt;&lt;rec-number&gt;293&lt;/rec-number&gt;&lt;foreign-keys&gt;&lt;key app="EN" db-id="rd9pwfpv8v9wfmeeax9v5sr90re5xwxesr20"&gt;293&lt;/key&gt;&lt;/foreign-keys&gt;&lt;ref-type name="Journal Article"&gt;17&lt;/ref-type&gt;&lt;contributors&gt;&lt;authors&gt;&lt;author&gt;Turner, S. M.&lt;/author&gt;&lt;author&gt;Linfoot, P. A.&lt;/author&gt;&lt;author&gt;Neese, R. A.&lt;/author&gt;&lt;author&gt;Hellerstein, M. K.&lt;/author&gt;&lt;/authors&gt;&lt;/contributors&gt;&lt;auth-address&gt;KineMed Inc., Emeryville, CA 94608, USA. sturner@kinemed.com&lt;/auth-address&gt;&lt;titles&gt;&lt;title&gt;Sources of plasma glucose and liver glycogen in fasted ob/ob mice&lt;/title&gt;&lt;secondary-title&gt;Acta Diabetol&lt;/secondary-title&gt;&lt;alt-title&gt;Acta diabetologica&lt;/alt-title&gt;&lt;/titles&gt;&lt;periodical&gt;&lt;full-title&gt;Acta Diabetol&lt;/full-title&gt;&lt;abbr-1&gt;Acta diabetologica&lt;/abbr-1&gt;&lt;/periodical&gt;&lt;alt-periodical&gt;&lt;full-title&gt;Acta Diabetol&lt;/full-title&gt;&lt;abbr-1&gt;Acta diabetologica&lt;/abbr-1&gt;&lt;/alt-periodical&gt;&lt;pages&gt;187-93&lt;/pages&gt;&lt;volume&gt;42&lt;/volume&gt;&lt;number&gt;4&lt;/number&gt;&lt;edition&gt;2005/12/31&lt;/edition&gt;&lt;keywords&gt;&lt;keyword&gt;Animals&lt;/keyword&gt;&lt;keyword&gt;Blood Glucose/*metabolism&lt;/keyword&gt;&lt;keyword&gt;*Fasting&lt;/keyword&gt;&lt;keyword&gt;Female&lt;/keyword&gt;&lt;keyword&gt;Gas Chromatography-Mass Spectrometry&lt;/keyword&gt;&lt;keyword&gt;Glucose/metabolism&lt;/keyword&gt;&lt;keyword&gt;Insulin/blood&lt;/keyword&gt;&lt;keyword&gt;Leptin/blood&lt;/keyword&gt;&lt;keyword&gt;Liver Glycogen/*metabolism&lt;/keyword&gt;&lt;keyword&gt;Mice&lt;/keyword&gt;&lt;keyword&gt;Mice, Inbred C57BL&lt;/keyword&gt;&lt;keyword&gt;Mice, Obese&lt;/keyword&gt;&lt;keyword&gt;Models, Biological&lt;/keyword&gt;&lt;/keywords&gt;&lt;dates&gt;&lt;year&gt;2005&lt;/year&gt;&lt;pub-dates&gt;&lt;date&gt;Dec&lt;/date&gt;&lt;/pub-dates&gt;&lt;/dates&gt;&lt;isbn&gt;0940-5429 (Print)&amp;#xD;0940-5429 (Linking)&lt;/isbn&gt;&lt;accession-num&gt;16382307&lt;/accession-num&gt;&lt;urls&gt;&lt;related-urls&gt;&lt;url&gt;http://www.ncbi.nlm.nih.gov/pubmed/16382307&lt;/url&gt;&lt;/related-urls&gt;&lt;/urls&gt;&lt;electronic-resource-num&gt;10.1007/s00592-005-0201-3&lt;/electronic-resource-num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5" w:tooltip="Turner, 2005 #293" w:history="1">
              <w:r>
                <w:rPr>
                  <w:rFonts w:cs="Times New Roman"/>
                  <w:noProof/>
                  <w:sz w:val="16"/>
                  <w:szCs w:val="16"/>
                </w:rPr>
                <w:t>5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  <w:p w:rsidR="00AE7646" w:rsidRPr="003E0071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AE7646" w:rsidRPr="003E0071" w:rsidTr="00995C2D">
        <w:tc>
          <w:tcPr>
            <w:tcW w:w="2268" w:type="dxa"/>
            <w:tcBorders>
              <w:top w:val="nil"/>
              <w:left w:val="single" w:sz="4" w:space="0" w:color="D9D9D9"/>
              <w:bottom w:val="nil"/>
            </w:tcBorders>
          </w:tcPr>
          <w:p w:rsidR="00AE7646" w:rsidRPr="00DD518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lastRenderedPageBreak/>
              <w:t>Gluconeogenesis (GNG)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AE7646" w:rsidRPr="00DD5186" w:rsidRDefault="00AE7646" w:rsidP="00995C2D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AE7646" w:rsidRPr="00DD5186" w:rsidRDefault="00AE7646" w:rsidP="00995C2D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C2D69B"/>
          </w:tcPr>
          <w:p w:rsidR="00AE7646" w:rsidRPr="00DD518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C6D9F1"/>
          </w:tcPr>
          <w:p w:rsidR="00AE7646" w:rsidRPr="00DD518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nil"/>
              <w:bottom w:val="nil"/>
            </w:tcBorders>
            <w:shd w:val="clear" w:color="auto" w:fill="E5B8B7"/>
          </w:tcPr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Rate of de novo glucose-6-phosphate synthesis:</w:t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143±17.0</w:t>
            </w:r>
            <w:r w:rsidRPr="00531B4D">
              <w:rPr>
                <w:position w:val="-30"/>
                <w:sz w:val="16"/>
                <w:szCs w:val="16"/>
              </w:rPr>
              <w:object w:dxaOrig="1120" w:dyaOrig="680">
                <v:shape id="_x0000_i1074" type="#_x0000_t75" style="width:55.7pt;height:33.95pt" o:ole="">
                  <v:imagedata r:id="rId55" o:title=""/>
                </v:shape>
                <o:OLEObject Type="Embed" ProgID="Equation.3" ShapeID="_x0000_i1074" DrawAspect="Content" ObjectID="_1438512202" r:id="rId78"/>
              </w:object>
            </w:r>
            <w:r>
              <w:rPr>
                <w:sz w:val="16"/>
                <w:szCs w:val="16"/>
              </w:rPr>
              <w:t xml:space="preserve">(9h-fasted mice) </w:t>
            </w:r>
            <w:r>
              <w:rPr>
                <w:sz w:val="16"/>
                <w:szCs w:val="16"/>
              </w:rPr>
              <w:fldChar w:fldCharType="begin">
                <w:fldData xml:space="preserve">PEVuZE5vdGU+PENpdGU+PEF1dGhvcj52YW4gRGlqazwvQXV0aG9yPjxZZWFyPjIwMDM8L1llYXI+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</w:fldData>
              </w:fldChar>
            </w:r>
            <w:r>
              <w:rPr>
                <w:sz w:val="16"/>
                <w:szCs w:val="16"/>
              </w:rPr>
              <w:instrText xml:space="preserve"> ADDIN EN.CITE </w:instrText>
            </w:r>
            <w:r>
              <w:rPr>
                <w:sz w:val="16"/>
                <w:szCs w:val="16"/>
              </w:rPr>
              <w:fldChar w:fldCharType="begin">
                <w:fldData xml:space="preserve">PEVuZE5vdGU+PENpdGU+PEF1dGhvcj52YW4gRGlqazwvQXV0aG9yPjxZZWFyPjIwMDM8L1llYXI+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</w:fldData>
              </w:fldChar>
            </w:r>
            <w:r>
              <w:rPr>
                <w:sz w:val="16"/>
                <w:szCs w:val="16"/>
              </w:rPr>
              <w:instrText xml:space="preserve"> ADDIN EN.CITE.DATA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[</w:t>
            </w:r>
            <w:hyperlink w:anchor="_ENREF_14" w:tooltip="van Dijk, 2003 #292" w:history="1">
              <w:r>
                <w:rPr>
                  <w:noProof/>
                  <w:sz w:val="16"/>
                  <w:szCs w:val="16"/>
                </w:rPr>
                <w:t>14</w:t>
              </w:r>
            </w:hyperlink>
            <w:r>
              <w:rPr>
                <w:noProof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br/>
            </w:r>
          </w:p>
          <w:p w:rsidR="00AE7646" w:rsidRPr="00C60B2B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Absolute GNG: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21.7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5.8</w:t>
            </w:r>
            <w:r w:rsidRPr="00531B4D">
              <w:rPr>
                <w:position w:val="-30"/>
                <w:sz w:val="16"/>
                <w:szCs w:val="16"/>
              </w:rPr>
              <w:object w:dxaOrig="1400" w:dyaOrig="680">
                <v:shape id="_x0000_i1075" type="#_x0000_t75" style="width:69.95pt;height:33.95pt" o:ole="">
                  <v:imagedata r:id="rId59" o:title=""/>
                </v:shape>
                <o:OLEObject Type="Embed" ProgID="Equation.3" ShapeID="_x0000_i1075" DrawAspect="Content" ObjectID="_1438512203" r:id="rId79"/>
              </w:object>
            </w:r>
            <w:r>
              <w:rPr>
                <w:rFonts w:cs="Times New Roman"/>
                <w:b/>
                <w:sz w:val="16"/>
                <w:szCs w:val="16"/>
              </w:rPr>
              <w:t xml:space="preserve"> (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19,7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5.1</w:t>
            </w:r>
            <w:r w:rsidRPr="00531B4D">
              <w:rPr>
                <w:position w:val="-30"/>
                <w:sz w:val="16"/>
                <w:szCs w:val="16"/>
              </w:rPr>
              <w:object w:dxaOrig="1120" w:dyaOrig="680">
                <v:shape id="_x0000_i1076" type="#_x0000_t75" style="width:55.7pt;height:33.95pt" o:ole="">
                  <v:imagedata r:id="rId74" o:title=""/>
                </v:shape>
                <o:OLEObject Type="Embed" ProgID="Equation.3" ShapeID="_x0000_i1076" DrawAspect="Content" ObjectID="_1438512204" r:id="rId80"/>
              </w:object>
            </w:r>
            <w:r>
              <w:rPr>
                <w:rFonts w:cs="Times New Roman"/>
                <w:b/>
                <w:sz w:val="16"/>
                <w:szCs w:val="16"/>
              </w:rPr>
              <w:t xml:space="preserve">) </w:t>
            </w:r>
            <w:r>
              <w:rPr>
                <w:rFonts w:cs="Times New Roman"/>
                <w:b/>
                <w:sz w:val="16"/>
                <w:szCs w:val="16"/>
              </w:rPr>
              <w:br/>
            </w:r>
            <w:r>
              <w:rPr>
                <w:rFonts w:cs="Times New Roman"/>
                <w:sz w:val="16"/>
                <w:szCs w:val="16"/>
                <w:lang w:val="en-GB"/>
              </w:rPr>
              <w:t xml:space="preserve">Fractional GNG: 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84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4% (HGP)</w:t>
            </w:r>
          </w:p>
          <w:p w:rsidR="00AE7646" w:rsidRDefault="00AE7646" w:rsidP="00AE76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(4-week old female C57BL6J, 24h-fast)</w:t>
            </w:r>
            <w:r>
              <w:rPr>
                <w:rFonts w:cs="Times New Roman"/>
                <w:noProof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&lt;EndNote&gt;&lt;Cite&gt;&lt;Author&gt;Turner&lt;/Author&gt;&lt;Year&gt;2005&lt;/Year&gt;&lt;RecNum&gt;293&lt;/RecNum&gt;&lt;DisplayText&gt;[5]&lt;/DisplayText&gt;&lt;record&gt;&lt;rec-number&gt;293&lt;/rec-number&gt;&lt;foreign-keys&gt;&lt;key app="EN" db-id="rd9pwfpv8v9wfmeeax9v5sr90re5xwxesr20"&gt;293&lt;/key&gt;&lt;/foreign-keys&gt;&lt;ref-type name="Journal Article"&gt;17&lt;/ref-type&gt;&lt;contributors&gt;&lt;authors&gt;&lt;author&gt;Turner, S. M.&lt;/author&gt;&lt;author&gt;Linfoot, P. A.&lt;/author&gt;&lt;author&gt;Neese, R. A.&lt;/author&gt;&lt;author&gt;Hellerstein, M. K.&lt;/author&gt;&lt;/authors&gt;&lt;/contributors&gt;&lt;auth-address&gt;KineMed Inc., Emeryville, CA 94608, USA. sturner@kinemed.com&lt;/auth-address&gt;&lt;titles&gt;&lt;title&gt;Sources of plasma glucose and liver glycogen in fasted ob/ob mice&lt;/title&gt;&lt;secondary-title&gt;Acta Diabetol&lt;/secondary-title&gt;&lt;alt-title&gt;Acta diabetologica&lt;/alt-title&gt;&lt;/titles&gt;&lt;periodical&gt;&lt;full-title&gt;Acta Diabetol&lt;/full-title&gt;&lt;abbr-1&gt;Acta diabetologica&lt;/abbr-1&gt;&lt;/periodical&gt;&lt;alt-periodical&gt;&lt;full-title&gt;Acta Diabetol&lt;/full-title&gt;&lt;abbr-1&gt;Acta diabetologica&lt;/abbr-1&gt;&lt;/alt-periodical&gt;&lt;pages&gt;187-93&lt;/pages&gt;&lt;volume&gt;42&lt;/volume&gt;&lt;number&gt;4&lt;/number&gt;&lt;edition&gt;2005/12/31&lt;/edition&gt;&lt;keywords&gt;&lt;keyword&gt;Animals&lt;/keyword&gt;&lt;keyword&gt;Blood Glucose/*metabolism&lt;/keyword&gt;&lt;keyword&gt;*Fasting&lt;/keyword&gt;&lt;keyword&gt;Female&lt;/keyword&gt;&lt;keyword&gt;Gas Chromatography-Mass Spectrometry&lt;/keyword&gt;&lt;keyword&gt;Glucose/metabolism&lt;/keyword&gt;&lt;keyword&gt;Insulin/blood&lt;/keyword&gt;&lt;keyword&gt;Leptin/blood&lt;/keyword&gt;&lt;keyword&gt;Liver Glycogen/*metabolism&lt;/keyword&gt;&lt;keyword&gt;Mice&lt;/keyword&gt;&lt;keyword&gt;Mice, Inbred C57BL&lt;/keyword&gt;&lt;keyword&gt;Mice, Obese&lt;/keyword&gt;&lt;keyword&gt;Models, Biological&lt;/keyword&gt;&lt;/keywords&gt;&lt;dates&gt;&lt;year&gt;2005&lt;/year&gt;&lt;pub-dates&gt;&lt;date&gt;Dec&lt;/date&gt;&lt;/pub-dates&gt;&lt;/dates&gt;&lt;isbn&gt;0940-5429 (Print)&amp;#xD;0940-5429 (Linking)&lt;/isbn&gt;&lt;accession-num&gt;16382307&lt;/accession-num&gt;&lt;urls&gt;&lt;related-urls&gt;&lt;url&gt;http://www.ncbi.nlm.nih.gov/pubmed/16382307&lt;/url&gt;&lt;/related-urls&gt;&lt;/urls&gt;&lt;electronic-resource-num&gt;10.1007/s00592-005-0201-3&lt;/electronic-resource-num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5" w:tooltip="Turner, 2005 #293" w:history="1">
              <w:r>
                <w:rPr>
                  <w:rFonts w:cs="Times New Roman"/>
                  <w:noProof/>
                  <w:sz w:val="16"/>
                  <w:szCs w:val="16"/>
                </w:rPr>
                <w:t>5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</w:tc>
      </w:tr>
      <w:tr w:rsidR="00AE7646" w:rsidRPr="001A35F6" w:rsidTr="00995C2D">
        <w:tc>
          <w:tcPr>
            <w:tcW w:w="22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642C23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lastRenderedPageBreak/>
              <w:t>Hormonal dose response curves</w:t>
            </w:r>
          </w:p>
        </w:tc>
        <w:tc>
          <w:tcPr>
            <w:tcW w:w="81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jc w:val="both"/>
              <w:rPr>
                <w:sz w:val="16"/>
                <w:szCs w:val="16"/>
                <w:lang w:val="en-GB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jc w:val="both"/>
              <w:rPr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333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2790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</w:tcPr>
          <w:p w:rsidR="00AE7646" w:rsidRPr="00C41CB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</w:tr>
      <w:tr w:rsidR="00AE7646" w:rsidRPr="001A35F6" w:rsidTr="00995C2D">
        <w:tc>
          <w:tcPr>
            <w:tcW w:w="2268" w:type="dxa"/>
            <w:tcBorders>
              <w:top w:val="nil"/>
              <w:left w:val="single" w:sz="4" w:space="0" w:color="D9D9D9"/>
              <w:bottom w:val="nil"/>
            </w:tcBorders>
          </w:tcPr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Overnight fasting/basal plasma insulin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AE7646" w:rsidRPr="00C41CBB" w:rsidRDefault="00AE7646" w:rsidP="00995C2D">
            <w:pPr>
              <w:spacing w:line="276" w:lineRule="auto"/>
              <w:jc w:val="both"/>
              <w:rPr>
                <w:sz w:val="16"/>
                <w:szCs w:val="16"/>
                <w:lang w:val="en-GB"/>
              </w:rPr>
            </w:pPr>
            <w:r w:rsidRPr="00103688">
              <w:rPr>
                <w:position w:val="-12"/>
                <w:sz w:val="16"/>
                <w:szCs w:val="16"/>
                <w:lang w:val="en-GB"/>
              </w:rPr>
              <w:object w:dxaOrig="660" w:dyaOrig="360">
                <v:shape id="_x0000_i1077" type="#_x0000_t75" style="width:31.9pt;height:17pt" o:ole="">
                  <v:imagedata r:id="rId81" o:title=""/>
                </v:shape>
                <o:OLEObject Type="Embed" ProgID="Equation.3" ShapeID="_x0000_i1077" DrawAspect="Content" ObjectID="_1438512205" r:id="rId82"/>
              </w:objec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AE7646" w:rsidRPr="00C41CBB" w:rsidRDefault="00AE7646" w:rsidP="00995C2D">
            <w:pPr>
              <w:spacing w:line="276" w:lineRule="auto"/>
              <w:jc w:val="both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C2D69B"/>
          </w:tcPr>
          <w:p w:rsidR="00AE7646" w:rsidRPr="005E0D83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C6D9F1"/>
          </w:tcPr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3330" w:type="dxa"/>
            <w:tcBorders>
              <w:top w:val="nil"/>
              <w:bottom w:val="nil"/>
            </w:tcBorders>
            <w:shd w:val="clear" w:color="auto" w:fill="E5B8B7"/>
          </w:tcPr>
          <w:p w:rsidR="00AE7646" w:rsidRDefault="00AE7646" w:rsidP="00AE7646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34</w:t>
            </w:r>
            <w:r w:rsidRPr="00103688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 xml:space="preserve">5 </w:t>
            </w:r>
            <w:r w:rsidRPr="002132E7">
              <w:rPr>
                <w:position w:val="-24"/>
                <w:sz w:val="16"/>
                <w:szCs w:val="16"/>
              </w:rPr>
              <w:object w:dxaOrig="460" w:dyaOrig="620">
                <v:shape id="_x0000_i1078" type="#_x0000_t75" style="width:23.1pt;height:31.25pt" o:ole="">
                  <v:imagedata r:id="rId83" o:title=""/>
                </v:shape>
                <o:OLEObject Type="Embed" ProgID="Equation.3" ShapeID="_x0000_i1078" DrawAspect="Content" ObjectID="_1438512206" r:id="rId84"/>
              </w:object>
            </w:r>
            <w:r w:rsidRPr="009C6DA9">
              <w:rPr>
                <w:rFonts w:cs="Times New Roman"/>
                <w:sz w:val="16"/>
                <w:szCs w:val="16"/>
                <w:lang w:val="en-GB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val="en-GB"/>
              </w:rPr>
              <w:instrText xml:space="preserve"> ADDIN EN.CITE &lt;EndNote&gt;&lt;Cite&gt;&lt;Author&gt;James&lt;/Author&gt;&lt;Year&gt;1986&lt;/Year&gt;&lt;RecNum&gt;286&lt;/RecNum&gt;&lt;DisplayText&gt;[12]&lt;/DisplayText&gt;&lt;record&gt;&lt;rec-number&gt;286&lt;/rec-number&gt;&lt;foreign-keys&gt;&lt;key app="EN" db-id="rd9pwfpv8v9wfmeeax9v5sr90re5xwxesr20"&gt;286&lt;/key&gt;&lt;/foreign-keys&gt;&lt;ref-type name="Journal Article"&gt;17&lt;/ref-type&gt;&lt;contributors&gt;&lt;authors&gt;&lt;author&gt;James, D. E.&lt;/author&gt;&lt;author&gt;Burleigh, K. M.&lt;/author&gt;&lt;author&gt;Kraegen, E. W.&lt;/author&gt;&lt;/authors&gt;&lt;/contributors&gt;&lt;titles&gt;&lt;title&gt;In vivo glucose metabolism in individual tissues of the rat. Interaction between epinephrine and insulin&lt;/title&gt;&lt;secondary-title&gt;J Biol Chem&lt;/secondary-title&gt;&lt;alt-title&gt;The Journal of biological chemistry&lt;/alt-title&gt;&lt;/titles&gt;&lt;periodical&gt;&lt;full-title&gt;J Biol Chem&lt;/full-title&gt;&lt;/periodical&gt;&lt;pages&gt;6366-74&lt;/pages&gt;&lt;volume&gt;261&lt;/volume&gt;&lt;number&gt;14&lt;/number&gt;&lt;edition&gt;1986/05/15&lt;/edition&gt;&lt;keywords&gt;&lt;keyword&gt;Animals&lt;/keyword&gt;&lt;keyword&gt;Blood Glucose/*metabolism&lt;/keyword&gt;&lt;keyword&gt;Deoxyglucose/metabolism&lt;/keyword&gt;&lt;keyword&gt;Drug Interactions&lt;/keyword&gt;&lt;keyword&gt;Epinephrine/*blood/pharmacology&lt;/keyword&gt;&lt;keyword&gt;Glycogen/metabolism&lt;/keyword&gt;&lt;keyword&gt;Hyperinsulinism/blood&lt;/keyword&gt;&lt;keyword&gt;Insulin/*blood/pharmacology&lt;/keyword&gt;&lt;keyword&gt;Male&lt;/keyword&gt;&lt;keyword&gt;Mathematics&lt;/keyword&gt;&lt;keyword&gt;Muscles/drug effects/metabolism&lt;/keyword&gt;&lt;keyword&gt;Prazosin/pharmacology&lt;/keyword&gt;&lt;keyword&gt;Propranolol/pharmacology&lt;/keyword&gt;&lt;keyword&gt;Rats&lt;/keyword&gt;&lt;keyword&gt;Rats, Inbred Strains&lt;/keyword&gt;&lt;/keywords&gt;&lt;dates&gt;&lt;year&gt;1986&lt;/year&gt;&lt;pub-dates&gt;&lt;date&gt;May 15&lt;/date&gt;&lt;/pub-dates&gt;&lt;/dates&gt;&lt;isbn&gt;0021-9258 (Print)&amp;#xD;0021-9258 (Linking)&lt;/isbn&gt;&lt;accession-num&gt;3516993&lt;/accession-num&gt;&lt;work-type&gt;Research Support, Non-U.S. Gov&amp;apos;t&lt;/work-type&gt;&lt;urls&gt;&lt;related-urls&gt;&lt;url&gt;http://www.ncbi.nlm.nih.gov/pubmed/3516993&lt;/url&gt;&lt;/related-urls&gt;&lt;/urls&gt;&lt;language&gt;eng&lt;/language&gt;&lt;/record&gt;&lt;/Cite&gt;&lt;/EndNote&gt;</w:instrText>
            </w:r>
            <w:r w:rsidRPr="009C6DA9">
              <w:rPr>
                <w:rFonts w:cs="Times New Roman"/>
                <w:sz w:val="16"/>
                <w:szCs w:val="16"/>
                <w:lang w:val="en-GB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val="en-GB"/>
              </w:rPr>
              <w:t>[</w:t>
            </w:r>
            <w:hyperlink w:anchor="_ENREF_12" w:tooltip="James, 1986 #286" w:history="1">
              <w:r>
                <w:rPr>
                  <w:rFonts w:cs="Times New Roman"/>
                  <w:noProof/>
                  <w:sz w:val="16"/>
                  <w:szCs w:val="16"/>
                  <w:lang w:val="en-GB"/>
                </w:rPr>
                <w:t>12</w:t>
              </w:r>
            </w:hyperlink>
            <w:r>
              <w:rPr>
                <w:rFonts w:cs="Times New Roman"/>
                <w:noProof/>
                <w:sz w:val="16"/>
                <w:szCs w:val="16"/>
                <w:lang w:val="en-GB"/>
              </w:rPr>
              <w:t>]</w:t>
            </w:r>
            <w:r w:rsidRPr="009C6DA9">
              <w:rPr>
                <w:rFonts w:cs="Times New Roman"/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0.3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0.1</w:t>
            </w:r>
            <w:r w:rsidRPr="0039256A">
              <w:rPr>
                <w:position w:val="-24"/>
                <w:sz w:val="16"/>
                <w:szCs w:val="16"/>
              </w:rPr>
              <w:object w:dxaOrig="380" w:dyaOrig="620">
                <v:shape id="_x0000_i1079" type="#_x0000_t75" style="width:19pt;height:31.25pt" o:ole="">
                  <v:imagedata r:id="rId85" o:title=""/>
                </v:shape>
                <o:OLEObject Type="Embed" ProgID="Equation.3" ShapeID="_x0000_i1079" DrawAspect="Content" ObjectID="_1438512207" r:id="rId86"/>
              </w:object>
            </w:r>
            <w:r>
              <w:rPr>
                <w:rFonts w:cs="Times New Roman"/>
                <w:b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>(4-week old female C57BL6J, 24h-fast)</w:t>
            </w:r>
            <w:r>
              <w:rPr>
                <w:rFonts w:cs="Times New Roman"/>
                <w:noProof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fldChar w:fldCharType="begin"/>
            </w:r>
            <w:r>
              <w:rPr>
                <w:rFonts w:cs="Times New Roman"/>
                <w:sz w:val="16"/>
                <w:szCs w:val="16"/>
              </w:rPr>
              <w:instrText xml:space="preserve"> ADDIN EN.CITE &lt;EndNote&gt;&lt;Cite&gt;&lt;Author&gt;Turner&lt;/Author&gt;&lt;Year&gt;2005&lt;/Year&gt;&lt;RecNum&gt;293&lt;/RecNum&gt;&lt;DisplayText&gt;[5]&lt;/DisplayText&gt;&lt;record&gt;&lt;rec-number&gt;293&lt;/rec-number&gt;&lt;foreign-keys&gt;&lt;key app="EN" db-id="rd9pwfpv8v9wfmeeax9v5sr90re5xwxesr20"&gt;293&lt;/key&gt;&lt;/foreign-keys&gt;&lt;ref-type name="Journal Article"&gt;17&lt;/ref-type&gt;&lt;contributors&gt;&lt;authors&gt;&lt;author&gt;Turner, S. M.&lt;/author&gt;&lt;author&gt;Linfoot, P. A.&lt;/author&gt;&lt;author&gt;Neese, R. A.&lt;/author&gt;&lt;author&gt;Hellerstein, M. K.&lt;/author&gt;&lt;/authors&gt;&lt;/contributors&gt;&lt;auth-address&gt;KineMed Inc., Emeryville, CA 94608, USA. sturner@kinemed.com&lt;/auth-address&gt;&lt;titles&gt;&lt;title&gt;Sources of plasma glucose and liver glycogen in fasted ob/ob mice&lt;/title&gt;&lt;secondary-title&gt;Acta Diabetol&lt;/secondary-title&gt;&lt;alt-title&gt;Acta diabetologica&lt;/alt-title&gt;&lt;/titles&gt;&lt;periodical&gt;&lt;full-title&gt;Acta Diabetol&lt;/full-title&gt;&lt;abbr-1&gt;Acta diabetologica&lt;/abbr-1&gt;&lt;/periodical&gt;&lt;alt-periodical&gt;&lt;full-title&gt;Acta Diabetol&lt;/full-title&gt;&lt;abbr-1&gt;Acta diabetologica&lt;/abbr-1&gt;&lt;/alt-periodical&gt;&lt;pages&gt;187-93&lt;/pages&gt;&lt;volume&gt;42&lt;/volume&gt;&lt;number&gt;4&lt;/number&gt;&lt;edition&gt;2005/12/31&lt;/edition&gt;&lt;keywords&gt;&lt;keyword&gt;Animals&lt;/keyword&gt;&lt;keyword&gt;Blood Glucose/*metabolism&lt;/keyword&gt;&lt;keyword&gt;*Fasting&lt;/keyword&gt;&lt;keyword&gt;Female&lt;/keyword&gt;&lt;keyword&gt;Gas Chromatography-Mass Spectrometry&lt;/keyword&gt;&lt;keyword&gt;Glucose/metabolism&lt;/keyword&gt;&lt;keyword&gt;Insulin/blood&lt;/keyword&gt;&lt;keyword&gt;Leptin/blood&lt;/keyword&gt;&lt;keyword&gt;Liver Glycogen/*metabolism&lt;/keyword&gt;&lt;keyword&gt;Mice&lt;/keyword&gt;&lt;keyword&gt;Mice, Inbred C57BL&lt;/keyword&gt;&lt;keyword&gt;Mice, Obese&lt;/keyword&gt;&lt;keyword&gt;Models, Biological&lt;/keyword&gt;&lt;/keywords&gt;&lt;dates&gt;&lt;year&gt;2005&lt;/year&gt;&lt;pub-dates&gt;&lt;date&gt;Dec&lt;/date&gt;&lt;/pub-dates&gt;&lt;/dates&gt;&lt;isbn&gt;0940-5429 (Print)&amp;#xD;0940-5429 (Linking)&lt;/isbn&gt;&lt;accession-num&gt;16382307&lt;/accession-num&gt;&lt;urls&gt;&lt;related-urls&gt;&lt;url&gt;http://www.ncbi.nlm.nih.gov/pubmed/16382307&lt;/url&gt;&lt;/related-urls&gt;&lt;/urls&gt;&lt;electronic-resource-num&gt;10.1007/s00592-005-0201-3&lt;/electronic-resource-num&gt;&lt;language&gt;eng&lt;/language&gt;&lt;/record&gt;&lt;/Cite&gt;&lt;/EndNote&gt;</w:instrText>
            </w:r>
            <w:r>
              <w:rPr>
                <w:rFonts w:cs="Times New Roman"/>
                <w:sz w:val="16"/>
                <w:szCs w:val="16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</w:rPr>
              <w:t>[</w:t>
            </w:r>
            <w:hyperlink w:anchor="_ENREF_5" w:tooltip="Turner, 2005 #293" w:history="1">
              <w:r>
                <w:rPr>
                  <w:rFonts w:cs="Times New Roman"/>
                  <w:noProof/>
                  <w:sz w:val="16"/>
                  <w:szCs w:val="16"/>
                </w:rPr>
                <w:t>5</w:t>
              </w:r>
            </w:hyperlink>
            <w:r>
              <w:rPr>
                <w:rFonts w:cs="Times New Roman"/>
                <w:noProof/>
                <w:sz w:val="16"/>
                <w:szCs w:val="16"/>
              </w:rPr>
              <w:t>]</w:t>
            </w:r>
            <w:r>
              <w:rPr>
                <w:rFonts w:cs="Times New Roman"/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26±3</w:t>
            </w:r>
            <w:r w:rsidRPr="002132E7">
              <w:rPr>
                <w:position w:val="-24"/>
                <w:sz w:val="16"/>
                <w:szCs w:val="16"/>
              </w:rPr>
              <w:object w:dxaOrig="460" w:dyaOrig="620">
                <v:shape id="_x0000_i1080" type="#_x0000_t75" style="width:23.1pt;height:31.25pt" o:ole="">
                  <v:imagedata r:id="rId87" o:title=""/>
                </v:shape>
                <o:OLEObject Type="Embed" ProgID="Equation.3" ShapeID="_x0000_i1080" DrawAspect="Content" ObjectID="_1438512208" r:id="rId88"/>
              </w:objec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Euglycemia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ADDIN EN.CITE &lt;EndNote&gt;&lt;Cite&gt;&lt;Author&gt;Massillon&lt;/Author&gt;&lt;Year&gt;1995&lt;/Year&gt;&lt;RecNum&gt;291&lt;/RecNum&gt;&lt;DisplayText&gt;[4]&lt;/DisplayText&gt;&lt;record&gt;&lt;rec-number&gt;291&lt;/rec-number&gt;&lt;foreign-keys&gt;&lt;key app="EN" db-id="rd9pwfpv8v9wfmeeax9v5sr90re5xwxesr20"&gt;291&lt;/key&gt;&lt;/foreign-keys&gt;&lt;ref-type name="Journal Article"&gt;17&lt;/ref-type&gt;&lt;contributors&gt;&lt;authors&gt;&lt;author&gt;Massillon, D.&lt;/author&gt;&lt;author&gt;Chen, W.&lt;/author&gt;&lt;author&gt;Hawkins, M.&lt;/author&gt;&lt;author&gt;Liu, R.&lt;/author&gt;&lt;author&gt;Barzilai, N.&lt;/author&gt;&lt;author&gt;Rossetti, L.&lt;/author&gt;&lt;/authors&gt;&lt;/contributors&gt;&lt;auth-address&gt;Department of Medicine, Albert Einstein College of Medicine, Bronx, New York 10461, USA.&lt;/auth-address&gt;&lt;titles&gt;&lt;title&gt;Quantitation of hepatic glucose fluxes and pathways of hepatic glycogen synthesis in conscious mice&lt;/title&gt;&lt;secondary-title&gt;Am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physiology&lt;/abbr-1&gt;&lt;/alt-periodical&gt;&lt;pages&gt;E1037-43&lt;/pages&gt;&lt;volume&gt;269&lt;/volume&gt;&lt;number&gt;6 Pt 1&lt;/number&gt;&lt;edition&gt;1995/12/01&lt;/edition&gt;&lt;keywords&gt;&lt;keyword&gt;Animals&lt;/keyword&gt;&lt;keyword&gt;Feasibility Studies&lt;/keyword&gt;&lt;keyword&gt;Glucose/*metabolism&lt;/keyword&gt;&lt;keyword&gt;Glucose Clamp Technique&lt;/keyword&gt;&lt;keyword&gt;Glycogen/*biosynthesis&lt;/keyword&gt;&lt;keyword&gt;Hyperglycemia/metabolism&lt;/keyword&gt;&lt;keyword&gt;Insulin/pharmacology&lt;/keyword&gt;&lt;keyword&gt;Liver/*metabolism&lt;/keyword&gt;&lt;keyword&gt;Male&lt;/keyword&gt;&lt;keyword&gt;Mice&lt;/keyword&gt;&lt;keyword&gt;Mice, Inbred C57BL&lt;/keyword&gt;&lt;/keywords&gt;&lt;dates&gt;&lt;year&gt;1995&lt;/year&gt;&lt;pub-dates&gt;&lt;date&gt;Dec&lt;/date&gt;&lt;/pub-dates&gt;&lt;/dates&gt;&lt;isbn&gt;0002-9513 (Print)&amp;#xD;0002-9513 (Linking)&lt;/isbn&gt;&lt;accession-num&gt;8572194&lt;/accession-num&gt;&lt;work-type&gt;Research Support, Non-U.S. Gov&amp;apos;t&amp;#xD;Research Support, U.S. Gov&amp;apos;t, P.H.S.&lt;/work-type&gt;&lt;urls&gt;&lt;related-urls&gt;&lt;url&gt;http://www.ncbi.nlm.nih.gov/pubmed/8572194&lt;/url&gt;&lt;/related-urls&gt;&lt;/urls&gt;&lt;language&gt;eng&lt;/language&gt;&lt;/record&gt;&lt;/Cite&gt;&lt;/EndNote&gt;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[</w:t>
            </w:r>
            <w:hyperlink w:anchor="_ENREF_4" w:tooltip="Massillon, 1995 #291" w:history="1">
              <w:r>
                <w:rPr>
                  <w:noProof/>
                  <w:sz w:val="16"/>
                  <w:szCs w:val="16"/>
                </w:rPr>
                <w:t>4</w:t>
              </w:r>
            </w:hyperlink>
            <w:r>
              <w:rPr>
                <w:noProof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25±4</w:t>
            </w:r>
            <w:r w:rsidRPr="002132E7">
              <w:rPr>
                <w:position w:val="-24"/>
                <w:sz w:val="16"/>
                <w:szCs w:val="16"/>
              </w:rPr>
              <w:object w:dxaOrig="460" w:dyaOrig="620">
                <v:shape id="_x0000_i1081" type="#_x0000_t75" style="width:23.1pt;height:31.25pt" o:ole="">
                  <v:imagedata r:id="rId89" o:title=""/>
                </v:shape>
                <o:OLEObject Type="Embed" ProgID="Equation.3" ShapeID="_x0000_i1081" DrawAspect="Content" ObjectID="_1438512209" r:id="rId90"/>
              </w:object>
            </w:r>
            <w:r>
              <w:rPr>
                <w:sz w:val="16"/>
                <w:szCs w:val="16"/>
              </w:rPr>
              <w:t xml:space="preserve"> (Hyperglycemia)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ADDIN EN.CITE &lt;EndNote&gt;&lt;Cite&gt;&lt;Author&gt;Massillon&lt;/Author&gt;&lt;Year&gt;1995&lt;/Year&gt;&lt;RecNum&gt;291&lt;/RecNum&gt;&lt;DisplayText&gt;[4]&lt;/DisplayText&gt;&lt;record&gt;&lt;rec-number&gt;291&lt;/rec-number&gt;&lt;foreign-keys&gt;&lt;key app="EN" db-id="rd9pwfpv8v9wfmeeax9v5sr90re5xwxesr20"&gt;291&lt;/key&gt;&lt;/foreign-keys&gt;&lt;ref-type name="Journal Article"&gt;17&lt;/ref-type&gt;&lt;contributors&gt;&lt;authors&gt;&lt;author&gt;Massillon, D.&lt;/author&gt;&lt;author&gt;Chen, W.&lt;/author&gt;&lt;author&gt;Hawkins, M.&lt;/author&gt;&lt;author&gt;Liu, R.&lt;/author&gt;&lt;author&gt;Barzilai, N.&lt;/author&gt;&lt;author&gt;Rossetti, L.&lt;/author&gt;&lt;/authors&gt;&lt;/contributors&gt;&lt;auth-address&gt;Department of Medicine, Albert Einstein College of Medicine, Bronx, New York 10461, USA.&lt;/auth-address&gt;&lt;titles&gt;&lt;title&gt;Quantitation of hepatic glucose fluxes and pathways of hepatic glycogen synthesis in conscious mice&lt;/title&gt;&lt;secondary-title&gt;Am J Physiol&lt;/secondary-title&gt;&lt;alt-title&gt;The American journal of physiology&lt;/alt-title&gt;&lt;/titles&gt;&lt;periodical&gt;&lt;full-title&gt;Am J Physiol&lt;/full-title&gt;&lt;abbr-1&gt;The American journal of physiology&lt;/abbr-1&gt;&lt;/periodical&gt;&lt;alt-periodical&gt;&lt;full-title&gt;Am J Physiol&lt;/full-title&gt;&lt;abbr-1&gt;The American journal of physiology&lt;/abbr-1&gt;&lt;/alt-periodical&gt;&lt;pages&gt;E1037-43&lt;/pages&gt;&lt;volume&gt;269&lt;/volume&gt;&lt;number&gt;6 Pt 1&lt;/number&gt;&lt;edition&gt;1995/12/01&lt;/edition&gt;&lt;keywords&gt;&lt;keyword&gt;Animals&lt;/keyword&gt;&lt;keyword&gt;Feasibility Studies&lt;/keyword&gt;&lt;keyword&gt;Glucose/*metabolism&lt;/keyword&gt;&lt;keyword&gt;Glucose Clamp Technique&lt;/keyword&gt;&lt;keyword&gt;Glycogen/*biosynthesis&lt;/keyword&gt;&lt;keyword&gt;Hyperglycemia/metabolism&lt;/keyword&gt;&lt;keyword&gt;Insulin/pharmacology&lt;/keyword&gt;&lt;keyword&gt;Liver/*metabolism&lt;/keyword&gt;&lt;keyword&gt;Male&lt;/keyword&gt;&lt;keyword&gt;Mice&lt;/keyword&gt;&lt;keyword&gt;Mice, Inbred C57BL&lt;/keyword&gt;&lt;/keywords&gt;&lt;dates&gt;&lt;year&gt;1995&lt;/year&gt;&lt;pub-dates&gt;&lt;date&gt;Dec&lt;/date&gt;&lt;/pub-dates&gt;&lt;/dates&gt;&lt;isbn&gt;0002-9513 (Print)&amp;#xD;0002-9513 (Linking)&lt;/isbn&gt;&lt;accession-num&gt;8572194&lt;/accession-num&gt;&lt;work-type&gt;Research Support, Non-U.S. Gov&amp;apos;t&amp;#xD;Research Support, U.S. Gov&amp;apos;t, P.H.S.&lt;/work-type&gt;&lt;urls&gt;&lt;related-urls&gt;&lt;url&gt;http://www.ncbi.nlm.nih.gov/pubmed/8572194&lt;/url&gt;&lt;/related-urls&gt;&lt;/urls&gt;&lt;language&gt;eng&lt;/language&gt;&lt;/record&gt;&lt;/Cite&gt;&lt;/EndNote&gt;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[</w:t>
            </w:r>
            <w:hyperlink w:anchor="_ENREF_4" w:tooltip="Massillon, 1995 #291" w:history="1">
              <w:r>
                <w:rPr>
                  <w:noProof/>
                  <w:sz w:val="16"/>
                  <w:szCs w:val="16"/>
                </w:rPr>
                <w:t>4</w:t>
              </w:r>
            </w:hyperlink>
            <w:r>
              <w:rPr>
                <w:noProof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fldChar w:fldCharType="end"/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Fed -&gt; ad libitum</w:t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 w:rsidRPr="00783928">
              <w:rPr>
                <w:rFonts w:cs="Times New Roman"/>
                <w:b/>
                <w:sz w:val="16"/>
                <w:szCs w:val="16"/>
                <w:lang w:val="en-GB"/>
              </w:rPr>
              <w:t>Fed</w:t>
            </w:r>
            <w:r>
              <w:rPr>
                <w:rFonts w:cs="Times New Roman"/>
                <w:sz w:val="16"/>
                <w:szCs w:val="16"/>
                <w:lang w:val="en-GB"/>
              </w:rPr>
              <w:t>: (C57BL/6, 6-10 weeks, male, SE)</w:t>
            </w:r>
            <w:r>
              <w:rPr>
                <w:rFonts w:cs="Times New Roman"/>
                <w:sz w:val="16"/>
                <w:szCs w:val="16"/>
                <w:lang w:val="en-GB"/>
              </w:rPr>
              <w:br/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0.81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0.04</w:t>
            </w:r>
            <w:r w:rsidRPr="0039256A">
              <w:rPr>
                <w:position w:val="-24"/>
                <w:sz w:val="16"/>
                <w:szCs w:val="16"/>
              </w:rPr>
              <w:object w:dxaOrig="380" w:dyaOrig="620">
                <v:shape id="_x0000_i1082" type="#_x0000_t75" style="width:19pt;height:31.25pt" o:ole="">
                  <v:imagedata r:id="rId91" o:title=""/>
                </v:shape>
                <o:OLEObject Type="Embed" ProgID="Equation.3" ShapeID="_x0000_i1082" DrawAspect="Content" ObjectID="_1438512210" r:id="rId92"/>
              </w:objec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 w:rsidRPr="00783928">
              <w:rPr>
                <w:rFonts w:cs="Times New Roman"/>
                <w:b/>
                <w:sz w:val="16"/>
                <w:szCs w:val="16"/>
                <w:lang w:val="en-GB"/>
              </w:rPr>
              <w:t>Fed</w:t>
            </w:r>
            <w:r>
              <w:rPr>
                <w:rFonts w:cs="Times New Roman"/>
                <w:sz w:val="16"/>
                <w:szCs w:val="16"/>
                <w:lang w:val="en-GB"/>
              </w:rPr>
              <w:t>: (C57BL/6, 6-10 weeks, female, SE)</w:t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0.41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0.02</w:t>
            </w:r>
            <w:r w:rsidRPr="0039256A">
              <w:rPr>
                <w:position w:val="-24"/>
                <w:sz w:val="16"/>
                <w:szCs w:val="16"/>
              </w:rPr>
              <w:object w:dxaOrig="380" w:dyaOrig="620">
                <v:shape id="_x0000_i1083" type="#_x0000_t75" style="width:19pt;height:31.25pt" o:ole="">
                  <v:imagedata r:id="rId93" o:title=""/>
                </v:shape>
                <o:OLEObject Type="Embed" ProgID="Equation.3" ShapeID="_x0000_i1083" DrawAspect="Content" ObjectID="_1438512211" r:id="rId94"/>
              </w:objec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 w:rsidRPr="00783928">
              <w:rPr>
                <w:rFonts w:cs="Times New Roman"/>
                <w:b/>
                <w:sz w:val="16"/>
                <w:szCs w:val="16"/>
                <w:lang w:val="en-GB"/>
              </w:rPr>
              <w:t>Fed</w:t>
            </w:r>
            <w:r>
              <w:rPr>
                <w:rFonts w:cs="Times New Roman"/>
                <w:sz w:val="16"/>
                <w:szCs w:val="16"/>
                <w:lang w:val="en-GB"/>
              </w:rPr>
              <w:t>: (C57BL/6, 6 month, male, SE)</w:t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1.23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0.11</w:t>
            </w:r>
            <w:r w:rsidRPr="0039256A">
              <w:rPr>
                <w:position w:val="-24"/>
                <w:sz w:val="16"/>
                <w:szCs w:val="16"/>
              </w:rPr>
              <w:object w:dxaOrig="380" w:dyaOrig="620">
                <v:shape id="_x0000_i1084" type="#_x0000_t75" style="width:19pt;height:31.25pt" o:ole="">
                  <v:imagedata r:id="rId93" o:title=""/>
                </v:shape>
                <o:OLEObject Type="Embed" ProgID="Equation.3" ShapeID="_x0000_i1084" DrawAspect="Content" ObjectID="_1438512212" r:id="rId95"/>
              </w:objec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 w:rsidRPr="00783928">
              <w:rPr>
                <w:rFonts w:cs="Times New Roman"/>
                <w:b/>
                <w:sz w:val="16"/>
                <w:szCs w:val="16"/>
                <w:lang w:val="en-GB"/>
              </w:rPr>
              <w:t>Fed</w:t>
            </w:r>
            <w:r>
              <w:rPr>
                <w:rFonts w:cs="Times New Roman"/>
                <w:sz w:val="16"/>
                <w:szCs w:val="16"/>
                <w:lang w:val="en-GB"/>
              </w:rPr>
              <w:t>: (C57BL/6, 6 month, female, SE)</w:t>
            </w:r>
          </w:p>
          <w:p w:rsidR="00AE7646" w:rsidRPr="00894EC4" w:rsidRDefault="00AE7646" w:rsidP="00995C2D">
            <w:pPr>
              <w:spacing w:line="276" w:lineRule="auto"/>
              <w:rPr>
                <w:sz w:val="16"/>
                <w:szCs w:val="16"/>
                <w:lang w:val="de-DE"/>
              </w:rPr>
            </w:pPr>
            <w:r w:rsidRPr="00894EC4">
              <w:rPr>
                <w:rFonts w:cs="Times New Roman"/>
                <w:b/>
                <w:sz w:val="16"/>
                <w:szCs w:val="16"/>
                <w:lang w:val="de-DE"/>
              </w:rPr>
              <w:t>0.41±0.05</w:t>
            </w:r>
            <w:r w:rsidRPr="0039256A">
              <w:rPr>
                <w:position w:val="-24"/>
                <w:sz w:val="16"/>
                <w:szCs w:val="16"/>
              </w:rPr>
              <w:object w:dxaOrig="380" w:dyaOrig="620">
                <v:shape id="_x0000_i1085" type="#_x0000_t75" style="width:19pt;height:31.25pt" o:ole="">
                  <v:imagedata r:id="rId93" o:title=""/>
                </v:shape>
                <o:OLEObject Type="Embed" ProgID="Equation.3" ShapeID="_x0000_i1085" DrawAspect="Content" ObjectID="_1438512213" r:id="rId96"/>
              </w:object>
            </w:r>
          </w:p>
          <w:p w:rsidR="00AE7646" w:rsidRPr="00C03FD9" w:rsidRDefault="00AE7646" w:rsidP="00995C2D">
            <w:pPr>
              <w:spacing w:line="276" w:lineRule="auto"/>
              <w:rPr>
                <w:sz w:val="16"/>
                <w:szCs w:val="16"/>
                <w:lang w:val="de-DE"/>
              </w:rPr>
            </w:pPr>
            <w:r w:rsidRPr="00C03FD9">
              <w:rPr>
                <w:sz w:val="16"/>
                <w:szCs w:val="16"/>
                <w:lang w:val="de-DE"/>
              </w:rPr>
              <w:t xml:space="preserve">Fasted: </w:t>
            </w:r>
            <w:r w:rsidRPr="00C03FD9">
              <w:rPr>
                <w:rFonts w:cs="Times New Roman"/>
                <w:b/>
                <w:sz w:val="16"/>
                <w:szCs w:val="16"/>
                <w:lang w:val="de-DE"/>
              </w:rPr>
              <w:t>6AM – 9PM (15h fast)</w: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 w:rsidRPr="00783928">
              <w:rPr>
                <w:rFonts w:cs="Times New Roman"/>
                <w:b/>
                <w:sz w:val="16"/>
                <w:szCs w:val="16"/>
                <w:lang w:val="en-GB"/>
              </w:rPr>
              <w:t>Fasted</w:t>
            </w:r>
            <w:r>
              <w:rPr>
                <w:rFonts w:cs="Times New Roman"/>
                <w:sz w:val="16"/>
                <w:szCs w:val="16"/>
                <w:lang w:val="en-GB"/>
              </w:rPr>
              <w:t>: (C57BL/6, 6-10 weeks, male, SE)</w:t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0.19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0.03</w:t>
            </w:r>
            <w:r w:rsidRPr="0039256A">
              <w:rPr>
                <w:position w:val="-24"/>
                <w:sz w:val="16"/>
                <w:szCs w:val="16"/>
              </w:rPr>
              <w:object w:dxaOrig="380" w:dyaOrig="620">
                <v:shape id="_x0000_i1086" type="#_x0000_t75" style="width:19pt;height:31.25pt" o:ole="">
                  <v:imagedata r:id="rId93" o:title=""/>
                </v:shape>
                <o:OLEObject Type="Embed" ProgID="Equation.3" ShapeID="_x0000_i1086" DrawAspect="Content" ObjectID="_1438512214" r:id="rId97"/>
              </w:objec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 w:rsidRPr="00783928">
              <w:rPr>
                <w:rFonts w:cs="Times New Roman"/>
                <w:b/>
                <w:sz w:val="16"/>
                <w:szCs w:val="16"/>
                <w:lang w:val="en-GB"/>
              </w:rPr>
              <w:t>Fasted</w:t>
            </w:r>
            <w:r>
              <w:rPr>
                <w:rFonts w:cs="Times New Roman"/>
                <w:sz w:val="16"/>
                <w:szCs w:val="16"/>
                <w:lang w:val="en-GB"/>
              </w:rPr>
              <w:t xml:space="preserve">: (C57BL/6, 6-10 weeks, female, </w:t>
            </w:r>
            <w:r>
              <w:rPr>
                <w:rFonts w:cs="Times New Roman"/>
                <w:sz w:val="16"/>
                <w:szCs w:val="16"/>
                <w:lang w:val="en-GB"/>
              </w:rPr>
              <w:lastRenderedPageBreak/>
              <w:t>SE)</w:t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 w:rsidRPr="002B347E">
              <w:rPr>
                <w:rFonts w:cs="Times New Roman"/>
                <w:b/>
                <w:sz w:val="16"/>
                <w:szCs w:val="16"/>
                <w:lang w:val="en-GB"/>
              </w:rPr>
              <w:t>0.</w:t>
            </w:r>
            <w:r>
              <w:rPr>
                <w:rFonts w:cs="Times New Roman"/>
                <w:b/>
                <w:sz w:val="16"/>
                <w:szCs w:val="16"/>
                <w:lang w:val="en-GB"/>
              </w:rPr>
              <w:t>14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0.01</w:t>
            </w:r>
            <w:r w:rsidRPr="0039256A">
              <w:rPr>
                <w:position w:val="-24"/>
                <w:sz w:val="16"/>
                <w:szCs w:val="16"/>
              </w:rPr>
              <w:object w:dxaOrig="380" w:dyaOrig="620">
                <v:shape id="_x0000_i1087" type="#_x0000_t75" style="width:19pt;height:31.25pt" o:ole="">
                  <v:imagedata r:id="rId93" o:title=""/>
                </v:shape>
                <o:OLEObject Type="Embed" ProgID="Equation.3" ShapeID="_x0000_i1087" DrawAspect="Content" ObjectID="_1438512215" r:id="rId98"/>
              </w:objec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 w:rsidRPr="00783928">
              <w:rPr>
                <w:rFonts w:cs="Times New Roman"/>
                <w:b/>
                <w:sz w:val="16"/>
                <w:szCs w:val="16"/>
                <w:lang w:val="en-GB"/>
              </w:rPr>
              <w:t>Fasted</w:t>
            </w:r>
            <w:r>
              <w:rPr>
                <w:rFonts w:cs="Times New Roman"/>
                <w:sz w:val="16"/>
                <w:szCs w:val="16"/>
                <w:lang w:val="en-GB"/>
              </w:rPr>
              <w:t>: (C57BL/6, 6 month, male)</w:t>
            </w:r>
          </w:p>
          <w:p w:rsidR="00AE7646" w:rsidRDefault="00AE7646" w:rsidP="00995C2D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0.17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0.02</w:t>
            </w:r>
            <w:r w:rsidRPr="0039256A">
              <w:rPr>
                <w:position w:val="-24"/>
                <w:sz w:val="16"/>
                <w:szCs w:val="16"/>
              </w:rPr>
              <w:object w:dxaOrig="380" w:dyaOrig="620">
                <v:shape id="_x0000_i1088" type="#_x0000_t75" style="width:19pt;height:31.25pt" o:ole="">
                  <v:imagedata r:id="rId93" o:title=""/>
                </v:shape>
                <o:OLEObject Type="Embed" ProgID="Equation.3" ShapeID="_x0000_i1088" DrawAspect="Content" ObjectID="_1438512216" r:id="rId99"/>
              </w:object>
            </w:r>
          </w:p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 w:rsidRPr="00783928">
              <w:rPr>
                <w:rFonts w:cs="Times New Roman"/>
                <w:b/>
                <w:sz w:val="16"/>
                <w:szCs w:val="16"/>
                <w:lang w:val="en-GB"/>
              </w:rPr>
              <w:t>Fasted</w:t>
            </w:r>
            <w:r>
              <w:rPr>
                <w:rFonts w:cs="Times New Roman"/>
                <w:sz w:val="16"/>
                <w:szCs w:val="16"/>
                <w:lang w:val="en-GB"/>
              </w:rPr>
              <w:t>: (C57BL/6, 6 month, female)</w:t>
            </w:r>
          </w:p>
          <w:p w:rsidR="00AE7646" w:rsidRPr="00ED238E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0.16</w:t>
            </w:r>
            <w:r w:rsidRPr="00E317D3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>0.03</w:t>
            </w:r>
            <w:r w:rsidRPr="0039256A">
              <w:rPr>
                <w:position w:val="-24"/>
                <w:sz w:val="16"/>
                <w:szCs w:val="16"/>
              </w:rPr>
              <w:object w:dxaOrig="380" w:dyaOrig="620">
                <v:shape id="_x0000_i1089" type="#_x0000_t75" style="width:19pt;height:31.25pt" o:ole="">
                  <v:imagedata r:id="rId93" o:title=""/>
                </v:shape>
                <o:OLEObject Type="Embed" ProgID="Equation.3" ShapeID="_x0000_i1089" DrawAspect="Content" ObjectID="_1438512217" r:id="rId100"/>
              </w:object>
            </w:r>
          </w:p>
        </w:tc>
      </w:tr>
      <w:tr w:rsidR="00AE7646" w:rsidRPr="001A35F6" w:rsidTr="00995C2D">
        <w:tc>
          <w:tcPr>
            <w:tcW w:w="2268" w:type="dxa"/>
            <w:tcBorders>
              <w:top w:val="nil"/>
              <w:left w:val="single" w:sz="4" w:space="0" w:color="D9D9D9"/>
              <w:bottom w:val="nil"/>
            </w:tcBorders>
          </w:tcPr>
          <w:p w:rsidR="00AE7646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lastRenderedPageBreak/>
              <w:t>Overnight fasting/basal plasma epinephrine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AE7646" w:rsidRPr="00C41CBB" w:rsidRDefault="00AE7646" w:rsidP="00995C2D">
            <w:pPr>
              <w:spacing w:line="276" w:lineRule="auto"/>
              <w:jc w:val="both"/>
              <w:rPr>
                <w:sz w:val="16"/>
                <w:szCs w:val="16"/>
                <w:lang w:val="en-GB"/>
              </w:rPr>
            </w:pPr>
            <w:r w:rsidRPr="00103688">
              <w:rPr>
                <w:position w:val="-12"/>
                <w:sz w:val="16"/>
                <w:szCs w:val="16"/>
                <w:lang w:val="en-GB"/>
              </w:rPr>
              <w:object w:dxaOrig="680" w:dyaOrig="360">
                <v:shape id="_x0000_i1090" type="#_x0000_t75" style="width:32.6pt;height:17pt" o:ole="">
                  <v:imagedata r:id="rId101" o:title=""/>
                </v:shape>
                <o:OLEObject Type="Embed" ProgID="Equation.3" ShapeID="_x0000_i1090" DrawAspect="Content" ObjectID="_1438512218" r:id="rId102"/>
              </w:objec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AE7646" w:rsidRPr="00C41CBB" w:rsidRDefault="00AE7646" w:rsidP="00995C2D">
            <w:pPr>
              <w:spacing w:line="276" w:lineRule="auto"/>
              <w:jc w:val="both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C2D69B"/>
          </w:tcPr>
          <w:p w:rsidR="00AE7646" w:rsidRPr="005E0D83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C6D9F1"/>
          </w:tcPr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3330" w:type="dxa"/>
            <w:tcBorders>
              <w:top w:val="nil"/>
              <w:bottom w:val="nil"/>
            </w:tcBorders>
            <w:shd w:val="clear" w:color="auto" w:fill="E5B8B7"/>
          </w:tcPr>
          <w:p w:rsidR="00AE7646" w:rsidRDefault="00AE7646" w:rsidP="00AE7646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sz w:val="16"/>
                <w:szCs w:val="16"/>
                <w:lang w:val="en-GB"/>
              </w:rPr>
              <w:t>1.0</w:t>
            </w:r>
            <w:r w:rsidRPr="00103688">
              <w:rPr>
                <w:rFonts w:cs="Times New Roman"/>
                <w:b/>
                <w:sz w:val="16"/>
                <w:szCs w:val="16"/>
              </w:rPr>
              <w:t>±</w:t>
            </w:r>
            <w:r>
              <w:rPr>
                <w:rFonts w:cs="Times New Roman"/>
                <w:b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cs="Times New Roman"/>
                <w:b/>
                <w:sz w:val="16"/>
                <w:szCs w:val="16"/>
                <w:lang w:val="en-GB"/>
              </w:rPr>
              <w:t>nmol</w:t>
            </w:r>
            <w:proofErr w:type="spellEnd"/>
            <w:r>
              <w:rPr>
                <w:rFonts w:cs="Times New Roman"/>
                <w:b/>
                <w:sz w:val="16"/>
                <w:szCs w:val="16"/>
                <w:lang w:val="en-GB"/>
              </w:rPr>
              <w:t xml:space="preserve">/L </w:t>
            </w:r>
            <w:r w:rsidRPr="009C6DA9">
              <w:rPr>
                <w:rFonts w:cs="Times New Roman"/>
                <w:sz w:val="16"/>
                <w:szCs w:val="16"/>
                <w:lang w:val="en-GB"/>
              </w:rPr>
              <w:fldChar w:fldCharType="begin"/>
            </w:r>
            <w:r>
              <w:rPr>
                <w:rFonts w:cs="Times New Roman"/>
                <w:sz w:val="16"/>
                <w:szCs w:val="16"/>
                <w:lang w:val="en-GB"/>
              </w:rPr>
              <w:instrText xml:space="preserve"> ADDIN EN.CITE &lt;EndNote&gt;&lt;Cite&gt;&lt;Author&gt;James&lt;/Author&gt;&lt;Year&gt;1986&lt;/Year&gt;&lt;RecNum&gt;286&lt;/RecNum&gt;&lt;DisplayText&gt;[12]&lt;/DisplayText&gt;&lt;record&gt;&lt;rec-number&gt;286&lt;/rec-number&gt;&lt;foreign-keys&gt;&lt;key app="EN" db-id="rd9pwfpv8v9wfmeeax9v5sr90re5xwxesr20"&gt;286&lt;/key&gt;&lt;/foreign-keys&gt;&lt;ref-type name="Journal Article"&gt;17&lt;/ref-type&gt;&lt;contributors&gt;&lt;authors&gt;&lt;author&gt;James, D. E.&lt;/author&gt;&lt;author&gt;Burleigh, K. M.&lt;/author&gt;&lt;author&gt;Kraegen, E. W.&lt;/author&gt;&lt;/authors&gt;&lt;/contributors&gt;&lt;titles&gt;&lt;title&gt;In vivo glucose metabolism in individual tissues of the rat. Interaction between epinephrine and insulin&lt;/title&gt;&lt;secondary-title&gt;J Biol Chem&lt;/secondary-title&gt;&lt;alt-title&gt;The Journal of biological chemistry&lt;/alt-title&gt;&lt;/titles&gt;&lt;periodical&gt;&lt;full-title&gt;J Biol Chem&lt;/full-title&gt;&lt;/periodical&gt;&lt;pages&gt;6366-74&lt;/pages&gt;&lt;volume&gt;261&lt;/volume&gt;&lt;number&gt;14&lt;/number&gt;&lt;edition&gt;1986/05/15&lt;/edition&gt;&lt;keywords&gt;&lt;keyword&gt;Animals&lt;/keyword&gt;&lt;keyword&gt;Blood Glucose/*metabolism&lt;/keyword&gt;&lt;keyword&gt;Deoxyglucose/metabolism&lt;/keyword&gt;&lt;keyword&gt;Drug Interactions&lt;/keyword&gt;&lt;keyword&gt;Epinephrine/*blood/pharmacology&lt;/keyword&gt;&lt;keyword&gt;Glycogen/metabolism&lt;/keyword&gt;&lt;keyword&gt;Hyperinsulinism/blood&lt;/keyword&gt;&lt;keyword&gt;Insulin/*blood/pharmacology&lt;/keyword&gt;&lt;keyword&gt;Male&lt;/keyword&gt;&lt;keyword&gt;Mathematics&lt;/keyword&gt;&lt;keyword&gt;Muscles/drug effects/metabolism&lt;/keyword&gt;&lt;keyword&gt;Prazosin/pharmacology&lt;/keyword&gt;&lt;keyword&gt;Propranolol/pharmacology&lt;/keyword&gt;&lt;keyword&gt;Rats&lt;/keyword&gt;&lt;keyword&gt;Rats, Inbred Strains&lt;/keyword&gt;&lt;/keywords&gt;&lt;dates&gt;&lt;year&gt;1986&lt;/year&gt;&lt;pub-dates&gt;&lt;date&gt;May 15&lt;/date&gt;&lt;/pub-dates&gt;&lt;/dates&gt;&lt;isbn&gt;0021-9258 (Print)&amp;#xD;0021-9258 (Linking)&lt;/isbn&gt;&lt;accession-num&gt;3516993&lt;/accession-num&gt;&lt;work-type&gt;Research Support, Non-U.S. Gov&amp;apos;t&lt;/work-type&gt;&lt;urls&gt;&lt;related-urls&gt;&lt;url&gt;http://www.ncbi.nlm.nih.gov/pubmed/3516993&lt;/url&gt;&lt;/related-urls&gt;&lt;/urls&gt;&lt;language&gt;eng&lt;/language&gt;&lt;/record&gt;&lt;/Cite&gt;&lt;/EndNote&gt;</w:instrText>
            </w:r>
            <w:r w:rsidRPr="009C6DA9">
              <w:rPr>
                <w:rFonts w:cs="Times New Roman"/>
                <w:sz w:val="16"/>
                <w:szCs w:val="16"/>
                <w:lang w:val="en-GB"/>
              </w:rPr>
              <w:fldChar w:fldCharType="separate"/>
            </w:r>
            <w:r>
              <w:rPr>
                <w:rFonts w:cs="Times New Roman"/>
                <w:noProof/>
                <w:sz w:val="16"/>
                <w:szCs w:val="16"/>
                <w:lang w:val="en-GB"/>
              </w:rPr>
              <w:t>[</w:t>
            </w:r>
            <w:hyperlink w:anchor="_ENREF_12" w:tooltip="James, 1986 #286" w:history="1">
              <w:r>
                <w:rPr>
                  <w:rFonts w:cs="Times New Roman"/>
                  <w:noProof/>
                  <w:sz w:val="16"/>
                  <w:szCs w:val="16"/>
                  <w:lang w:val="en-GB"/>
                </w:rPr>
                <w:t>12</w:t>
              </w:r>
            </w:hyperlink>
            <w:r>
              <w:rPr>
                <w:rFonts w:cs="Times New Roman"/>
                <w:noProof/>
                <w:sz w:val="16"/>
                <w:szCs w:val="16"/>
                <w:lang w:val="en-GB"/>
              </w:rPr>
              <w:t>]</w:t>
            </w:r>
            <w:r w:rsidRPr="009C6DA9">
              <w:rPr>
                <w:rFonts w:cs="Times New Roman"/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AE7646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  <w:lang w:val="en-GB"/>
              </w:rPr>
            </w:pPr>
          </w:p>
        </w:tc>
      </w:tr>
      <w:tr w:rsidR="00AE7646" w:rsidRPr="00AA4E3B" w:rsidTr="00995C2D">
        <w:tc>
          <w:tcPr>
            <w:tcW w:w="2268" w:type="dxa"/>
            <w:tcBorders>
              <w:top w:val="nil"/>
              <w:left w:val="single" w:sz="4" w:space="0" w:color="D9D9D9"/>
              <w:bottom w:val="nil"/>
            </w:tcBorders>
          </w:tcPr>
          <w:p w:rsidR="00AE7646" w:rsidRPr="00AA4E3B" w:rsidRDefault="00AE7646" w:rsidP="00995C2D">
            <w:pPr>
              <w:spacing w:line="276" w:lineRule="auto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:rsidR="00AE7646" w:rsidRPr="00AA4E3B" w:rsidRDefault="00AE7646" w:rsidP="00995C2D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AE7646" w:rsidRPr="00AA4E3B" w:rsidRDefault="00AE7646" w:rsidP="00995C2D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C2D69B"/>
          </w:tcPr>
          <w:p w:rsidR="00AE7646" w:rsidRPr="00AA4E3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C6D9F1"/>
          </w:tcPr>
          <w:p w:rsidR="00AE7646" w:rsidRPr="00AA4E3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330" w:type="dxa"/>
            <w:tcBorders>
              <w:top w:val="nil"/>
              <w:bottom w:val="nil"/>
            </w:tcBorders>
            <w:shd w:val="clear" w:color="auto" w:fill="E5B8B7"/>
          </w:tcPr>
          <w:p w:rsidR="00AE7646" w:rsidRPr="00AA4E3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nil"/>
              <w:bottom w:val="nil"/>
              <w:right w:val="single" w:sz="4" w:space="0" w:color="D9D9D9"/>
            </w:tcBorders>
            <w:shd w:val="clear" w:color="auto" w:fill="FFFF99"/>
          </w:tcPr>
          <w:p w:rsidR="00AE7646" w:rsidRPr="00AA4E3B" w:rsidRDefault="00AE7646" w:rsidP="00995C2D">
            <w:pPr>
              <w:spacing w:line="276" w:lineRule="auto"/>
              <w:rPr>
                <w:rFonts w:cs="Times New Roman"/>
                <w:sz w:val="16"/>
                <w:szCs w:val="16"/>
              </w:rPr>
            </w:pPr>
          </w:p>
        </w:tc>
      </w:tr>
    </w:tbl>
    <w:p w:rsidR="00AE7646" w:rsidRPr="00AA4E3B" w:rsidRDefault="00AE7646" w:rsidP="00AE7646">
      <w:pPr>
        <w:autoSpaceDE w:val="0"/>
        <w:spacing w:line="360" w:lineRule="auto"/>
        <w:jc w:val="both"/>
        <w:rPr>
          <w:rStyle w:val="Hyperlink"/>
        </w:rPr>
      </w:pPr>
    </w:p>
    <w:p w:rsidR="00AE7646" w:rsidRDefault="00AE7646"/>
    <w:p w:rsidR="00AE7646" w:rsidRDefault="00AE7646"/>
    <w:p w:rsidR="00AE7646" w:rsidRPr="00AE7646" w:rsidRDefault="00AE7646" w:rsidP="00AE7646">
      <w:pPr>
        <w:rPr>
          <w:rFonts w:cs="Times New Roman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AE7646">
        <w:rPr>
          <w:rFonts w:cs="Times New Roman"/>
          <w:noProof/>
        </w:rPr>
        <w:t xml:space="preserve">[1] Muller, M. J., Seitz, H. J., Starvation-induced changes of hepatic glucose metabolism in hypo- and hyperthyroid rats in vivo. </w:t>
      </w:r>
      <w:r w:rsidRPr="00AE7646">
        <w:rPr>
          <w:rFonts w:cs="Times New Roman"/>
          <w:i/>
          <w:noProof/>
        </w:rPr>
        <w:t xml:space="preserve">J Nutr </w:t>
      </w:r>
      <w:r w:rsidRPr="00AE7646">
        <w:rPr>
          <w:rFonts w:cs="Times New Roman"/>
          <w:noProof/>
        </w:rPr>
        <w:t xml:space="preserve">1981, </w:t>
      </w:r>
      <w:r w:rsidRPr="00AE7646">
        <w:rPr>
          <w:rFonts w:cs="Times New Roman"/>
          <w:i/>
          <w:noProof/>
        </w:rPr>
        <w:t>111</w:t>
      </w:r>
      <w:r w:rsidRPr="00AE7646">
        <w:rPr>
          <w:rFonts w:cs="Times New Roman"/>
          <w:noProof/>
        </w:rPr>
        <w:t>, 1370-1379.</w:t>
      </w:r>
      <w:bookmarkEnd w:id="1"/>
    </w:p>
    <w:p w:rsidR="00AE7646" w:rsidRPr="00AE7646" w:rsidRDefault="00AE7646" w:rsidP="00AE7646">
      <w:pPr>
        <w:rPr>
          <w:rFonts w:cs="Times New Roman"/>
          <w:noProof/>
        </w:rPr>
      </w:pPr>
      <w:bookmarkStart w:id="2" w:name="_ENREF_2"/>
      <w:r w:rsidRPr="00AE7646">
        <w:rPr>
          <w:rFonts w:cs="Times New Roman"/>
          <w:noProof/>
        </w:rPr>
        <w:t>[2] Murakami, T., Shimomura, Y., Fujitsuka, N., Sokabe, M.</w:t>
      </w:r>
      <w:r w:rsidRPr="00AE7646">
        <w:rPr>
          <w:rFonts w:cs="Times New Roman"/>
          <w:i/>
          <w:noProof/>
        </w:rPr>
        <w:t>, et al.</w:t>
      </w:r>
      <w:r w:rsidRPr="00AE7646">
        <w:rPr>
          <w:rFonts w:cs="Times New Roman"/>
          <w:noProof/>
        </w:rPr>
        <w:t xml:space="preserve">, Enlargement glycogen store in rat liver and muscle by fructose-diet intake and exercise training. </w:t>
      </w:r>
      <w:r w:rsidRPr="00AE7646">
        <w:rPr>
          <w:rFonts w:cs="Times New Roman"/>
          <w:i/>
          <w:noProof/>
        </w:rPr>
        <w:t xml:space="preserve">J Appl Physiol </w:t>
      </w:r>
      <w:r w:rsidRPr="00AE7646">
        <w:rPr>
          <w:rFonts w:cs="Times New Roman"/>
          <w:noProof/>
        </w:rPr>
        <w:t xml:space="preserve">1997, </w:t>
      </w:r>
      <w:r w:rsidRPr="00AE7646">
        <w:rPr>
          <w:rFonts w:cs="Times New Roman"/>
          <w:i/>
          <w:noProof/>
        </w:rPr>
        <w:t>82</w:t>
      </w:r>
      <w:r w:rsidRPr="00AE7646">
        <w:rPr>
          <w:rFonts w:cs="Times New Roman"/>
          <w:noProof/>
        </w:rPr>
        <w:t>, 772-775.</w:t>
      </w:r>
      <w:bookmarkEnd w:id="2"/>
    </w:p>
    <w:p w:rsidR="00AE7646" w:rsidRPr="00AE7646" w:rsidRDefault="00AE7646" w:rsidP="00AE7646">
      <w:pPr>
        <w:rPr>
          <w:rFonts w:cs="Times New Roman"/>
          <w:noProof/>
        </w:rPr>
      </w:pPr>
      <w:bookmarkStart w:id="3" w:name="_ENREF_3"/>
      <w:r w:rsidRPr="00AE7646">
        <w:rPr>
          <w:rFonts w:cs="Times New Roman"/>
          <w:noProof/>
        </w:rPr>
        <w:t xml:space="preserve">[3] Leveille, G. A., Chakrabarty, K., Diurnal variations in tissue glycogen and liver weight of meal-fed rats. </w:t>
      </w:r>
      <w:r w:rsidRPr="00AE7646">
        <w:rPr>
          <w:rFonts w:cs="Times New Roman"/>
          <w:i/>
          <w:noProof/>
        </w:rPr>
        <w:t xml:space="preserve">J Nutr </w:t>
      </w:r>
      <w:r w:rsidRPr="00AE7646">
        <w:rPr>
          <w:rFonts w:cs="Times New Roman"/>
          <w:noProof/>
        </w:rPr>
        <w:t xml:space="preserve">1967, </w:t>
      </w:r>
      <w:r w:rsidRPr="00AE7646">
        <w:rPr>
          <w:rFonts w:cs="Times New Roman"/>
          <w:i/>
          <w:noProof/>
        </w:rPr>
        <w:t>93</w:t>
      </w:r>
      <w:r w:rsidRPr="00AE7646">
        <w:rPr>
          <w:rFonts w:cs="Times New Roman"/>
          <w:noProof/>
        </w:rPr>
        <w:t>, 546-554.</w:t>
      </w:r>
      <w:bookmarkEnd w:id="3"/>
    </w:p>
    <w:p w:rsidR="00AE7646" w:rsidRPr="00AE7646" w:rsidRDefault="00AE7646" w:rsidP="00AE7646">
      <w:pPr>
        <w:rPr>
          <w:rFonts w:cs="Times New Roman"/>
          <w:noProof/>
        </w:rPr>
      </w:pPr>
      <w:bookmarkStart w:id="4" w:name="_ENREF_4"/>
      <w:r w:rsidRPr="00AE7646">
        <w:rPr>
          <w:rFonts w:cs="Times New Roman"/>
          <w:noProof/>
        </w:rPr>
        <w:t>[4] Massillon, D., Chen, W., Hawkins, M., Liu, R.</w:t>
      </w:r>
      <w:r w:rsidRPr="00AE7646">
        <w:rPr>
          <w:rFonts w:cs="Times New Roman"/>
          <w:i/>
          <w:noProof/>
        </w:rPr>
        <w:t>, et al.</w:t>
      </w:r>
      <w:r w:rsidRPr="00AE7646">
        <w:rPr>
          <w:rFonts w:cs="Times New Roman"/>
          <w:noProof/>
        </w:rPr>
        <w:t xml:space="preserve">, Quantitation of hepatic glucose fluxes and pathways of hepatic glycogen synthesis in conscious mice. </w:t>
      </w:r>
      <w:r w:rsidRPr="00AE7646">
        <w:rPr>
          <w:rFonts w:cs="Times New Roman"/>
          <w:i/>
          <w:noProof/>
        </w:rPr>
        <w:t xml:space="preserve">The American journal of physiology </w:t>
      </w:r>
      <w:r w:rsidRPr="00AE7646">
        <w:rPr>
          <w:rFonts w:cs="Times New Roman"/>
          <w:noProof/>
        </w:rPr>
        <w:t xml:space="preserve">1995, </w:t>
      </w:r>
      <w:r w:rsidRPr="00AE7646">
        <w:rPr>
          <w:rFonts w:cs="Times New Roman"/>
          <w:i/>
          <w:noProof/>
        </w:rPr>
        <w:t>269</w:t>
      </w:r>
      <w:r w:rsidRPr="00AE7646">
        <w:rPr>
          <w:rFonts w:cs="Times New Roman"/>
          <w:noProof/>
        </w:rPr>
        <w:t>, E1037-1043.</w:t>
      </w:r>
      <w:bookmarkEnd w:id="4"/>
    </w:p>
    <w:p w:rsidR="00AE7646" w:rsidRPr="00AE7646" w:rsidRDefault="00AE7646" w:rsidP="00AE7646">
      <w:pPr>
        <w:rPr>
          <w:rFonts w:cs="Times New Roman"/>
          <w:noProof/>
        </w:rPr>
      </w:pPr>
      <w:bookmarkStart w:id="5" w:name="_ENREF_5"/>
      <w:r w:rsidRPr="00AE7646">
        <w:rPr>
          <w:rFonts w:cs="Times New Roman"/>
          <w:noProof/>
        </w:rPr>
        <w:t xml:space="preserve">[5] Turner, S. M., Linfoot, P. A., Neese, R. A., Hellerstein, M. K., Sources of plasma glucose and liver glycogen in fasted ob/ob mice. </w:t>
      </w:r>
      <w:r w:rsidRPr="00AE7646">
        <w:rPr>
          <w:rFonts w:cs="Times New Roman"/>
          <w:i/>
          <w:noProof/>
        </w:rPr>
        <w:t xml:space="preserve">Acta diabetologica </w:t>
      </w:r>
      <w:r w:rsidRPr="00AE7646">
        <w:rPr>
          <w:rFonts w:cs="Times New Roman"/>
          <w:noProof/>
        </w:rPr>
        <w:t xml:space="preserve">2005, </w:t>
      </w:r>
      <w:r w:rsidRPr="00AE7646">
        <w:rPr>
          <w:rFonts w:cs="Times New Roman"/>
          <w:i/>
          <w:noProof/>
        </w:rPr>
        <w:t>42</w:t>
      </w:r>
      <w:r w:rsidRPr="00AE7646">
        <w:rPr>
          <w:rFonts w:cs="Times New Roman"/>
          <w:noProof/>
        </w:rPr>
        <w:t>, 187-193.</w:t>
      </w:r>
      <w:bookmarkEnd w:id="5"/>
    </w:p>
    <w:p w:rsidR="00AE7646" w:rsidRPr="00AE7646" w:rsidRDefault="00AE7646" w:rsidP="00AE7646">
      <w:pPr>
        <w:rPr>
          <w:rFonts w:cs="Times New Roman"/>
          <w:noProof/>
        </w:rPr>
      </w:pPr>
      <w:bookmarkStart w:id="6" w:name="_ENREF_6"/>
      <w:r w:rsidRPr="00AE7646">
        <w:rPr>
          <w:rFonts w:cs="Times New Roman"/>
          <w:noProof/>
        </w:rPr>
        <w:t xml:space="preserve">[6] Fantin, V. R., Wang, Q., Lienhard, G. E., Keller, S. R., Mice lacking insulin receptor substrate 4 exhibit mild defects in growth, reproduction, and glucose homeostasis. </w:t>
      </w:r>
      <w:r w:rsidRPr="00AE7646">
        <w:rPr>
          <w:rFonts w:cs="Times New Roman"/>
          <w:i/>
          <w:noProof/>
        </w:rPr>
        <w:t xml:space="preserve">American journal of physiology. Endocrinology and metabolism </w:t>
      </w:r>
      <w:r w:rsidRPr="00AE7646">
        <w:rPr>
          <w:rFonts w:cs="Times New Roman"/>
          <w:noProof/>
        </w:rPr>
        <w:t xml:space="preserve">2000, </w:t>
      </w:r>
      <w:r w:rsidRPr="00AE7646">
        <w:rPr>
          <w:rFonts w:cs="Times New Roman"/>
          <w:i/>
          <w:noProof/>
        </w:rPr>
        <w:t>278</w:t>
      </w:r>
      <w:r w:rsidRPr="00AE7646">
        <w:rPr>
          <w:rFonts w:cs="Times New Roman"/>
          <w:noProof/>
        </w:rPr>
        <w:t>, E127-133.</w:t>
      </w:r>
      <w:bookmarkEnd w:id="6"/>
    </w:p>
    <w:p w:rsidR="00AE7646" w:rsidRPr="00AE7646" w:rsidRDefault="00AE7646" w:rsidP="00AE7646">
      <w:pPr>
        <w:rPr>
          <w:rFonts w:cs="Times New Roman"/>
          <w:noProof/>
        </w:rPr>
      </w:pPr>
      <w:bookmarkStart w:id="7" w:name="_ENREF_7"/>
      <w:r w:rsidRPr="00AE7646">
        <w:rPr>
          <w:rFonts w:cs="Times New Roman"/>
          <w:noProof/>
        </w:rPr>
        <w:t>[7] Kuntz, E., Kuntz, H. D., Hepatology - Principles and Practice. 2006.</w:t>
      </w:r>
      <w:bookmarkEnd w:id="7"/>
    </w:p>
    <w:p w:rsidR="00AE7646" w:rsidRPr="00AE7646" w:rsidRDefault="00AE7646" w:rsidP="00AE7646">
      <w:pPr>
        <w:rPr>
          <w:rFonts w:cs="Times New Roman"/>
          <w:noProof/>
        </w:rPr>
      </w:pPr>
      <w:bookmarkStart w:id="8" w:name="_ENREF_8"/>
      <w:r w:rsidRPr="00AE7646">
        <w:rPr>
          <w:rFonts w:cs="Times New Roman"/>
          <w:noProof/>
        </w:rPr>
        <w:t>[8] Villeneuve, J. P., Dagenais, M., Huet, P. M., Roy, A.</w:t>
      </w:r>
      <w:r w:rsidRPr="00AE7646">
        <w:rPr>
          <w:rFonts w:cs="Times New Roman"/>
          <w:i/>
          <w:noProof/>
        </w:rPr>
        <w:t>, et al.</w:t>
      </w:r>
      <w:r w:rsidRPr="00AE7646">
        <w:rPr>
          <w:rFonts w:cs="Times New Roman"/>
          <w:noProof/>
        </w:rPr>
        <w:t xml:space="preserve">, The hepatic microcirculation in the isolated perfused human liver. </w:t>
      </w:r>
      <w:r w:rsidRPr="00AE7646">
        <w:rPr>
          <w:rFonts w:cs="Times New Roman"/>
          <w:i/>
          <w:noProof/>
        </w:rPr>
        <w:t xml:space="preserve">Hepatology </w:t>
      </w:r>
      <w:r w:rsidRPr="00AE7646">
        <w:rPr>
          <w:rFonts w:cs="Times New Roman"/>
          <w:noProof/>
        </w:rPr>
        <w:t xml:space="preserve">1996, </w:t>
      </w:r>
      <w:r w:rsidRPr="00AE7646">
        <w:rPr>
          <w:rFonts w:cs="Times New Roman"/>
          <w:i/>
          <w:noProof/>
        </w:rPr>
        <w:t>23</w:t>
      </w:r>
      <w:r w:rsidRPr="00AE7646">
        <w:rPr>
          <w:rFonts w:cs="Times New Roman"/>
          <w:noProof/>
        </w:rPr>
        <w:t>, 24-31.</w:t>
      </w:r>
      <w:bookmarkEnd w:id="8"/>
    </w:p>
    <w:p w:rsidR="00AE7646" w:rsidRPr="00AE7646" w:rsidRDefault="00AE7646" w:rsidP="00AE7646">
      <w:pPr>
        <w:rPr>
          <w:rFonts w:cs="Times New Roman"/>
          <w:noProof/>
        </w:rPr>
      </w:pPr>
      <w:bookmarkStart w:id="9" w:name="_ENREF_9"/>
      <w:r w:rsidRPr="00AE7646">
        <w:rPr>
          <w:rFonts w:cs="Times New Roman"/>
          <w:noProof/>
        </w:rPr>
        <w:t xml:space="preserve">[9] Goresky, C. A., A linear method for determining liver sinusoidal and extravascular volumes. </w:t>
      </w:r>
      <w:r w:rsidRPr="00AE7646">
        <w:rPr>
          <w:rFonts w:cs="Times New Roman"/>
          <w:i/>
          <w:noProof/>
        </w:rPr>
        <w:t xml:space="preserve">The American journal of physiology </w:t>
      </w:r>
      <w:r w:rsidRPr="00AE7646">
        <w:rPr>
          <w:rFonts w:cs="Times New Roman"/>
          <w:noProof/>
        </w:rPr>
        <w:t xml:space="preserve">1963, </w:t>
      </w:r>
      <w:r w:rsidRPr="00AE7646">
        <w:rPr>
          <w:rFonts w:cs="Times New Roman"/>
          <w:i/>
          <w:noProof/>
        </w:rPr>
        <w:t>204</w:t>
      </w:r>
      <w:r w:rsidRPr="00AE7646">
        <w:rPr>
          <w:rFonts w:cs="Times New Roman"/>
          <w:noProof/>
        </w:rPr>
        <w:t>, 626-640.</w:t>
      </w:r>
      <w:bookmarkEnd w:id="9"/>
    </w:p>
    <w:p w:rsidR="00AE7646" w:rsidRPr="00AE7646" w:rsidRDefault="00AE7646" w:rsidP="00AE7646">
      <w:pPr>
        <w:rPr>
          <w:rFonts w:cs="Times New Roman"/>
          <w:noProof/>
        </w:rPr>
      </w:pPr>
      <w:bookmarkStart w:id="10" w:name="_ENREF_10"/>
      <w:r w:rsidRPr="00AE7646">
        <w:rPr>
          <w:rFonts w:cs="Times New Roman"/>
          <w:noProof/>
        </w:rPr>
        <w:t xml:space="preserve">[10] Friedmann, B., Goodman, E. H., Jr., Weinhouse, S., Effects of glucose feeding, cortisol, and insulin on liver glycogen synthesis in the rat. </w:t>
      </w:r>
      <w:r w:rsidRPr="00AE7646">
        <w:rPr>
          <w:rFonts w:cs="Times New Roman"/>
          <w:i/>
          <w:noProof/>
        </w:rPr>
        <w:t xml:space="preserve">Endocrinology </w:t>
      </w:r>
      <w:r w:rsidRPr="00AE7646">
        <w:rPr>
          <w:rFonts w:cs="Times New Roman"/>
          <w:noProof/>
        </w:rPr>
        <w:t xml:space="preserve">1967, </w:t>
      </w:r>
      <w:r w:rsidRPr="00AE7646">
        <w:rPr>
          <w:rFonts w:cs="Times New Roman"/>
          <w:i/>
          <w:noProof/>
        </w:rPr>
        <w:t>81</w:t>
      </w:r>
      <w:r w:rsidRPr="00AE7646">
        <w:rPr>
          <w:rFonts w:cs="Times New Roman"/>
          <w:noProof/>
        </w:rPr>
        <w:t>, 486-496.</w:t>
      </w:r>
      <w:bookmarkEnd w:id="10"/>
    </w:p>
    <w:p w:rsidR="00AE7646" w:rsidRPr="00AE7646" w:rsidRDefault="00AE7646" w:rsidP="00AE7646">
      <w:pPr>
        <w:rPr>
          <w:rFonts w:cs="Times New Roman"/>
          <w:noProof/>
        </w:rPr>
      </w:pPr>
      <w:bookmarkStart w:id="11" w:name="_ENREF_11"/>
      <w:r w:rsidRPr="00AE7646">
        <w:rPr>
          <w:rFonts w:cs="Times New Roman"/>
          <w:noProof/>
        </w:rPr>
        <w:lastRenderedPageBreak/>
        <w:t xml:space="preserve">[11] Gariepy, L., Fenyves, D., Kassissia, I., Villeneuve, J. P., Clearance by the liver in cirrhosis. II. Characterization of propranolol uptake with the multiple-indicator dilution technique. </w:t>
      </w:r>
      <w:r w:rsidRPr="00AE7646">
        <w:rPr>
          <w:rFonts w:cs="Times New Roman"/>
          <w:i/>
          <w:noProof/>
        </w:rPr>
        <w:t xml:space="preserve">Hepatology </w:t>
      </w:r>
      <w:r w:rsidRPr="00AE7646">
        <w:rPr>
          <w:rFonts w:cs="Times New Roman"/>
          <w:noProof/>
        </w:rPr>
        <w:t xml:space="preserve">1993, </w:t>
      </w:r>
      <w:r w:rsidRPr="00AE7646">
        <w:rPr>
          <w:rFonts w:cs="Times New Roman"/>
          <w:i/>
          <w:noProof/>
        </w:rPr>
        <w:t>18</w:t>
      </w:r>
      <w:r w:rsidRPr="00AE7646">
        <w:rPr>
          <w:rFonts w:cs="Times New Roman"/>
          <w:noProof/>
        </w:rPr>
        <w:t>, 823-831.</w:t>
      </w:r>
      <w:bookmarkEnd w:id="11"/>
    </w:p>
    <w:p w:rsidR="00AE7646" w:rsidRPr="00AE7646" w:rsidRDefault="00AE7646" w:rsidP="00AE7646">
      <w:pPr>
        <w:rPr>
          <w:rFonts w:cs="Times New Roman"/>
          <w:noProof/>
        </w:rPr>
      </w:pPr>
      <w:bookmarkStart w:id="12" w:name="_ENREF_12"/>
      <w:r w:rsidRPr="00AE7646">
        <w:rPr>
          <w:rFonts w:cs="Times New Roman"/>
          <w:noProof/>
        </w:rPr>
        <w:t xml:space="preserve">[12] James, D. E., Burleigh, K. M., Kraegen, E. W., In vivo glucose metabolism in individual tissues of the rat. Interaction between epinephrine and insulin. </w:t>
      </w:r>
      <w:r w:rsidRPr="00AE7646">
        <w:rPr>
          <w:rFonts w:cs="Times New Roman"/>
          <w:i/>
          <w:noProof/>
        </w:rPr>
        <w:t xml:space="preserve">J Biol Chem </w:t>
      </w:r>
      <w:r w:rsidRPr="00AE7646">
        <w:rPr>
          <w:rFonts w:cs="Times New Roman"/>
          <w:noProof/>
        </w:rPr>
        <w:t xml:space="preserve">1986, </w:t>
      </w:r>
      <w:r w:rsidRPr="00AE7646">
        <w:rPr>
          <w:rFonts w:cs="Times New Roman"/>
          <w:i/>
          <w:noProof/>
        </w:rPr>
        <w:t>261</w:t>
      </w:r>
      <w:r w:rsidRPr="00AE7646">
        <w:rPr>
          <w:rFonts w:cs="Times New Roman"/>
          <w:noProof/>
        </w:rPr>
        <w:t>, 6366-6374.</w:t>
      </w:r>
      <w:bookmarkEnd w:id="12"/>
    </w:p>
    <w:p w:rsidR="00AE7646" w:rsidRPr="00AE7646" w:rsidRDefault="00AE7646" w:rsidP="00AE7646">
      <w:pPr>
        <w:rPr>
          <w:rFonts w:cs="Times New Roman"/>
          <w:noProof/>
        </w:rPr>
      </w:pPr>
      <w:bookmarkStart w:id="13" w:name="_ENREF_13"/>
      <w:r w:rsidRPr="00AE7646">
        <w:rPr>
          <w:rFonts w:cs="Times New Roman"/>
          <w:noProof/>
        </w:rPr>
        <w:t xml:space="preserve">[13] Landau, B. R., Wahren, J., Quantification of the pathways followed in hepatic glycogen formation from glucose. </w:t>
      </w:r>
      <w:r w:rsidRPr="00AE7646">
        <w:rPr>
          <w:rFonts w:cs="Times New Roman"/>
          <w:i/>
          <w:noProof/>
        </w:rPr>
        <w:t xml:space="preserve">FASEB journal : official publication of the Federation of American Societies for Experimental Biology </w:t>
      </w:r>
      <w:r w:rsidRPr="00AE7646">
        <w:rPr>
          <w:rFonts w:cs="Times New Roman"/>
          <w:noProof/>
        </w:rPr>
        <w:t xml:space="preserve">1988, </w:t>
      </w:r>
      <w:r w:rsidRPr="00AE7646">
        <w:rPr>
          <w:rFonts w:cs="Times New Roman"/>
          <w:i/>
          <w:noProof/>
        </w:rPr>
        <w:t>2</w:t>
      </w:r>
      <w:r w:rsidRPr="00AE7646">
        <w:rPr>
          <w:rFonts w:cs="Times New Roman"/>
          <w:noProof/>
        </w:rPr>
        <w:t>, 2368-2375.</w:t>
      </w:r>
      <w:bookmarkEnd w:id="13"/>
    </w:p>
    <w:p w:rsidR="00AE7646" w:rsidRPr="00AE7646" w:rsidRDefault="00AE7646" w:rsidP="00AE7646">
      <w:pPr>
        <w:rPr>
          <w:rFonts w:cs="Times New Roman"/>
          <w:noProof/>
        </w:rPr>
      </w:pPr>
      <w:bookmarkStart w:id="14" w:name="_ENREF_14"/>
      <w:r w:rsidRPr="00AE7646">
        <w:rPr>
          <w:rFonts w:cs="Times New Roman"/>
          <w:noProof/>
        </w:rPr>
        <w:t>[14] van Dijk, T. H., Boer, T. S., Havinga, R., Stellaard, F.</w:t>
      </w:r>
      <w:r w:rsidRPr="00AE7646">
        <w:rPr>
          <w:rFonts w:cs="Times New Roman"/>
          <w:i/>
          <w:noProof/>
        </w:rPr>
        <w:t>, et al.</w:t>
      </w:r>
      <w:r w:rsidRPr="00AE7646">
        <w:rPr>
          <w:rFonts w:cs="Times New Roman"/>
          <w:noProof/>
        </w:rPr>
        <w:t xml:space="preserve">, Quantification of hepatic carbohydrate metabolism in conscious mice using serial blood and urine spots. </w:t>
      </w:r>
      <w:r w:rsidRPr="00AE7646">
        <w:rPr>
          <w:rFonts w:cs="Times New Roman"/>
          <w:i/>
          <w:noProof/>
        </w:rPr>
        <w:t xml:space="preserve">Analytical biochemistry </w:t>
      </w:r>
      <w:r w:rsidRPr="00AE7646">
        <w:rPr>
          <w:rFonts w:cs="Times New Roman"/>
          <w:noProof/>
        </w:rPr>
        <w:t xml:space="preserve">2003, </w:t>
      </w:r>
      <w:r w:rsidRPr="00AE7646">
        <w:rPr>
          <w:rFonts w:cs="Times New Roman"/>
          <w:i/>
          <w:noProof/>
        </w:rPr>
        <w:t>322</w:t>
      </w:r>
      <w:r w:rsidRPr="00AE7646">
        <w:rPr>
          <w:rFonts w:cs="Times New Roman"/>
          <w:noProof/>
        </w:rPr>
        <w:t>, 1-13.</w:t>
      </w:r>
      <w:bookmarkEnd w:id="14"/>
    </w:p>
    <w:p w:rsidR="00AE7646" w:rsidRDefault="00AE7646" w:rsidP="00AE7646">
      <w:pPr>
        <w:rPr>
          <w:noProof/>
        </w:rPr>
      </w:pPr>
    </w:p>
    <w:p w:rsidR="0061116B" w:rsidRDefault="00AE7646">
      <w:r>
        <w:fldChar w:fldCharType="end"/>
      </w:r>
    </w:p>
    <w:sectPr w:rsidR="0061116B" w:rsidSect="00AE7646">
      <w:pgSz w:w="15840" w:h="12240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DDJZ+DiverdaSansCom-Light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30B26311"/>
    <w:multiLevelType w:val="hybridMultilevel"/>
    <w:tmpl w:val="6A0854B2"/>
    <w:lvl w:ilvl="0" w:tplc="18D88338">
      <w:start w:val="2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66DC9"/>
    <w:multiLevelType w:val="hybridMultilevel"/>
    <w:tmpl w:val="CD664E78"/>
    <w:lvl w:ilvl="0" w:tplc="FAD431A4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667B2"/>
    <w:multiLevelType w:val="hybridMultilevel"/>
    <w:tmpl w:val="A424696E"/>
    <w:lvl w:ilvl="0" w:tplc="F1AAC532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FE5564"/>
    <w:multiLevelType w:val="hybridMultilevel"/>
    <w:tmpl w:val="AFFAA098"/>
    <w:lvl w:ilvl="0" w:tplc="BC10236E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Biotechnology J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B1041D"/>
    <w:rsid w:val="00030FF7"/>
    <w:rsid w:val="000324CF"/>
    <w:rsid w:val="00035600"/>
    <w:rsid w:val="00037EBB"/>
    <w:rsid w:val="0004225C"/>
    <w:rsid w:val="0004470F"/>
    <w:rsid w:val="00052CE2"/>
    <w:rsid w:val="00055A2A"/>
    <w:rsid w:val="00060A04"/>
    <w:rsid w:val="00065787"/>
    <w:rsid w:val="0007046D"/>
    <w:rsid w:val="00074441"/>
    <w:rsid w:val="00080118"/>
    <w:rsid w:val="000954CE"/>
    <w:rsid w:val="000A56D5"/>
    <w:rsid w:val="000B649F"/>
    <w:rsid w:val="000E106E"/>
    <w:rsid w:val="000E7159"/>
    <w:rsid w:val="000F2062"/>
    <w:rsid w:val="001008CA"/>
    <w:rsid w:val="00104A92"/>
    <w:rsid w:val="00105B95"/>
    <w:rsid w:val="0011037D"/>
    <w:rsid w:val="00112AA1"/>
    <w:rsid w:val="00126B41"/>
    <w:rsid w:val="00131883"/>
    <w:rsid w:val="00145642"/>
    <w:rsid w:val="0015057E"/>
    <w:rsid w:val="0017007F"/>
    <w:rsid w:val="00171C67"/>
    <w:rsid w:val="00176451"/>
    <w:rsid w:val="0018175D"/>
    <w:rsid w:val="001843D7"/>
    <w:rsid w:val="001A1C30"/>
    <w:rsid w:val="001C13C6"/>
    <w:rsid w:val="001C40B7"/>
    <w:rsid w:val="001C4774"/>
    <w:rsid w:val="001C6A52"/>
    <w:rsid w:val="001D0AC2"/>
    <w:rsid w:val="001E20CE"/>
    <w:rsid w:val="001F27A0"/>
    <w:rsid w:val="001F3F86"/>
    <w:rsid w:val="001F75EB"/>
    <w:rsid w:val="001F7D15"/>
    <w:rsid w:val="00202CB0"/>
    <w:rsid w:val="0020625B"/>
    <w:rsid w:val="0021227A"/>
    <w:rsid w:val="002129E8"/>
    <w:rsid w:val="00220798"/>
    <w:rsid w:val="00241665"/>
    <w:rsid w:val="00252F41"/>
    <w:rsid w:val="00256A0C"/>
    <w:rsid w:val="002774C2"/>
    <w:rsid w:val="002873EC"/>
    <w:rsid w:val="002907ED"/>
    <w:rsid w:val="00295C11"/>
    <w:rsid w:val="002C0540"/>
    <w:rsid w:val="002C4907"/>
    <w:rsid w:val="002C4E30"/>
    <w:rsid w:val="002C5305"/>
    <w:rsid w:val="002D6B19"/>
    <w:rsid w:val="002E012F"/>
    <w:rsid w:val="002E69A6"/>
    <w:rsid w:val="002E741B"/>
    <w:rsid w:val="002F14ED"/>
    <w:rsid w:val="002F3F78"/>
    <w:rsid w:val="00304AD4"/>
    <w:rsid w:val="00312FB3"/>
    <w:rsid w:val="0034181A"/>
    <w:rsid w:val="00372668"/>
    <w:rsid w:val="00374769"/>
    <w:rsid w:val="00376EA7"/>
    <w:rsid w:val="00384559"/>
    <w:rsid w:val="003A3F46"/>
    <w:rsid w:val="003A5B0F"/>
    <w:rsid w:val="003B6EB6"/>
    <w:rsid w:val="003C5D49"/>
    <w:rsid w:val="003F083E"/>
    <w:rsid w:val="003F7D28"/>
    <w:rsid w:val="004014DA"/>
    <w:rsid w:val="00403603"/>
    <w:rsid w:val="00404049"/>
    <w:rsid w:val="004074D6"/>
    <w:rsid w:val="004161C4"/>
    <w:rsid w:val="004177F7"/>
    <w:rsid w:val="004421BD"/>
    <w:rsid w:val="00443103"/>
    <w:rsid w:val="0045688B"/>
    <w:rsid w:val="00461707"/>
    <w:rsid w:val="00466A36"/>
    <w:rsid w:val="00470474"/>
    <w:rsid w:val="004B3932"/>
    <w:rsid w:val="004B44BE"/>
    <w:rsid w:val="004C2279"/>
    <w:rsid w:val="004C4CB5"/>
    <w:rsid w:val="004D4BEF"/>
    <w:rsid w:val="004E4C99"/>
    <w:rsid w:val="004F0829"/>
    <w:rsid w:val="0050101E"/>
    <w:rsid w:val="00506A06"/>
    <w:rsid w:val="00516CF4"/>
    <w:rsid w:val="00534F72"/>
    <w:rsid w:val="00552519"/>
    <w:rsid w:val="005629C3"/>
    <w:rsid w:val="00565D85"/>
    <w:rsid w:val="00571B52"/>
    <w:rsid w:val="00587739"/>
    <w:rsid w:val="00597EA1"/>
    <w:rsid w:val="005A3CA5"/>
    <w:rsid w:val="005A4D8E"/>
    <w:rsid w:val="005A6AC5"/>
    <w:rsid w:val="005C3E8E"/>
    <w:rsid w:val="0061116B"/>
    <w:rsid w:val="00654CDC"/>
    <w:rsid w:val="0065525B"/>
    <w:rsid w:val="00663C87"/>
    <w:rsid w:val="00694593"/>
    <w:rsid w:val="006B0261"/>
    <w:rsid w:val="006B377D"/>
    <w:rsid w:val="006B4CB2"/>
    <w:rsid w:val="006B4D9D"/>
    <w:rsid w:val="006C0156"/>
    <w:rsid w:val="006D0618"/>
    <w:rsid w:val="006D6AD4"/>
    <w:rsid w:val="006E3758"/>
    <w:rsid w:val="006E393D"/>
    <w:rsid w:val="006E4EF3"/>
    <w:rsid w:val="006E68F7"/>
    <w:rsid w:val="006F2079"/>
    <w:rsid w:val="00713614"/>
    <w:rsid w:val="00717F22"/>
    <w:rsid w:val="00744F5C"/>
    <w:rsid w:val="00764495"/>
    <w:rsid w:val="00766D02"/>
    <w:rsid w:val="007A29D1"/>
    <w:rsid w:val="007A66A6"/>
    <w:rsid w:val="007B2A94"/>
    <w:rsid w:val="007B6455"/>
    <w:rsid w:val="007B7C61"/>
    <w:rsid w:val="007C354D"/>
    <w:rsid w:val="007C645A"/>
    <w:rsid w:val="007C7F81"/>
    <w:rsid w:val="007D0DCB"/>
    <w:rsid w:val="007D28D2"/>
    <w:rsid w:val="007E7231"/>
    <w:rsid w:val="007E7B4A"/>
    <w:rsid w:val="007F4701"/>
    <w:rsid w:val="00825276"/>
    <w:rsid w:val="00827E88"/>
    <w:rsid w:val="008321ED"/>
    <w:rsid w:val="00861E88"/>
    <w:rsid w:val="00863094"/>
    <w:rsid w:val="00864DD1"/>
    <w:rsid w:val="00875C1C"/>
    <w:rsid w:val="00887F3B"/>
    <w:rsid w:val="00892CD3"/>
    <w:rsid w:val="008A6B1A"/>
    <w:rsid w:val="008C0FD7"/>
    <w:rsid w:val="008D6200"/>
    <w:rsid w:val="008E7D3D"/>
    <w:rsid w:val="008F2FE1"/>
    <w:rsid w:val="008F5A14"/>
    <w:rsid w:val="0090089F"/>
    <w:rsid w:val="009176BC"/>
    <w:rsid w:val="00926955"/>
    <w:rsid w:val="009304D0"/>
    <w:rsid w:val="00942408"/>
    <w:rsid w:val="00967252"/>
    <w:rsid w:val="009676C3"/>
    <w:rsid w:val="0097742B"/>
    <w:rsid w:val="00977743"/>
    <w:rsid w:val="009872B7"/>
    <w:rsid w:val="00992D28"/>
    <w:rsid w:val="0099599B"/>
    <w:rsid w:val="009A3324"/>
    <w:rsid w:val="009C3C6D"/>
    <w:rsid w:val="009C7B14"/>
    <w:rsid w:val="009F3F62"/>
    <w:rsid w:val="009F7073"/>
    <w:rsid w:val="00A11CDC"/>
    <w:rsid w:val="00A1370A"/>
    <w:rsid w:val="00A23FD1"/>
    <w:rsid w:val="00A35274"/>
    <w:rsid w:val="00A42E5E"/>
    <w:rsid w:val="00A433CD"/>
    <w:rsid w:val="00A73506"/>
    <w:rsid w:val="00A8026F"/>
    <w:rsid w:val="00A81797"/>
    <w:rsid w:val="00A81D0E"/>
    <w:rsid w:val="00A94B48"/>
    <w:rsid w:val="00A96AA7"/>
    <w:rsid w:val="00AA7C94"/>
    <w:rsid w:val="00AC2647"/>
    <w:rsid w:val="00AD0AE7"/>
    <w:rsid w:val="00AD4A86"/>
    <w:rsid w:val="00AE17E3"/>
    <w:rsid w:val="00AE317E"/>
    <w:rsid w:val="00AE454E"/>
    <w:rsid w:val="00AE7646"/>
    <w:rsid w:val="00AF4D64"/>
    <w:rsid w:val="00B1041D"/>
    <w:rsid w:val="00B30C5F"/>
    <w:rsid w:val="00B412D6"/>
    <w:rsid w:val="00B47038"/>
    <w:rsid w:val="00B51BE4"/>
    <w:rsid w:val="00B57C89"/>
    <w:rsid w:val="00B7018C"/>
    <w:rsid w:val="00B77567"/>
    <w:rsid w:val="00B83FA0"/>
    <w:rsid w:val="00B90884"/>
    <w:rsid w:val="00BB3DDF"/>
    <w:rsid w:val="00BC3839"/>
    <w:rsid w:val="00BC52CC"/>
    <w:rsid w:val="00BC7C74"/>
    <w:rsid w:val="00BD3043"/>
    <w:rsid w:val="00BE17A6"/>
    <w:rsid w:val="00BF6429"/>
    <w:rsid w:val="00BF673C"/>
    <w:rsid w:val="00C1122B"/>
    <w:rsid w:val="00C139ED"/>
    <w:rsid w:val="00C146A4"/>
    <w:rsid w:val="00C15627"/>
    <w:rsid w:val="00C21F35"/>
    <w:rsid w:val="00C25BED"/>
    <w:rsid w:val="00C3238D"/>
    <w:rsid w:val="00C32A74"/>
    <w:rsid w:val="00C725F2"/>
    <w:rsid w:val="00C73BB0"/>
    <w:rsid w:val="00C8085B"/>
    <w:rsid w:val="00C82FB6"/>
    <w:rsid w:val="00C83C7B"/>
    <w:rsid w:val="00C872FA"/>
    <w:rsid w:val="00CA3658"/>
    <w:rsid w:val="00CB440A"/>
    <w:rsid w:val="00CB5B79"/>
    <w:rsid w:val="00CC0BF4"/>
    <w:rsid w:val="00CD18D1"/>
    <w:rsid w:val="00CE40B1"/>
    <w:rsid w:val="00D02C91"/>
    <w:rsid w:val="00D1736F"/>
    <w:rsid w:val="00D378AF"/>
    <w:rsid w:val="00D54DF9"/>
    <w:rsid w:val="00D65812"/>
    <w:rsid w:val="00D668CA"/>
    <w:rsid w:val="00D715AC"/>
    <w:rsid w:val="00D71F59"/>
    <w:rsid w:val="00D767CB"/>
    <w:rsid w:val="00D92A21"/>
    <w:rsid w:val="00DB31EF"/>
    <w:rsid w:val="00DB5C9E"/>
    <w:rsid w:val="00DC1024"/>
    <w:rsid w:val="00DD4F45"/>
    <w:rsid w:val="00DF013F"/>
    <w:rsid w:val="00DF057F"/>
    <w:rsid w:val="00E023EB"/>
    <w:rsid w:val="00E20E42"/>
    <w:rsid w:val="00E43D47"/>
    <w:rsid w:val="00E51B7C"/>
    <w:rsid w:val="00E55A45"/>
    <w:rsid w:val="00E82332"/>
    <w:rsid w:val="00E943D8"/>
    <w:rsid w:val="00E96076"/>
    <w:rsid w:val="00EA3E53"/>
    <w:rsid w:val="00EC0A39"/>
    <w:rsid w:val="00EC0AAB"/>
    <w:rsid w:val="00EC29BA"/>
    <w:rsid w:val="00EC4569"/>
    <w:rsid w:val="00ED4D31"/>
    <w:rsid w:val="00ED6164"/>
    <w:rsid w:val="00ED6B63"/>
    <w:rsid w:val="00EF4ADD"/>
    <w:rsid w:val="00F125A3"/>
    <w:rsid w:val="00F21A30"/>
    <w:rsid w:val="00F26FC5"/>
    <w:rsid w:val="00F50147"/>
    <w:rsid w:val="00F54ABD"/>
    <w:rsid w:val="00F656B4"/>
    <w:rsid w:val="00F748EC"/>
    <w:rsid w:val="00F90666"/>
    <w:rsid w:val="00F97CCD"/>
    <w:rsid w:val="00FA5FE1"/>
    <w:rsid w:val="00FB19BC"/>
    <w:rsid w:val="00FB62FA"/>
    <w:rsid w:val="00FD0480"/>
    <w:rsid w:val="00FD2254"/>
    <w:rsid w:val="00FD2A47"/>
    <w:rsid w:val="00FF1583"/>
    <w:rsid w:val="00F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First Inden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64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646"/>
    <w:pPr>
      <w:keepNext/>
      <w:spacing w:before="240" w:after="60"/>
      <w:outlineLvl w:val="0"/>
    </w:pPr>
    <w:rPr>
      <w:rFonts w:ascii="Cambria" w:eastAsia="Times New Roman" w:hAnsi="Cambria" w:cs="Mangal"/>
      <w:b/>
      <w:bCs/>
      <w:kern w:val="32"/>
      <w:sz w:val="32"/>
      <w:szCs w:val="29"/>
    </w:rPr>
  </w:style>
  <w:style w:type="paragraph" w:styleId="Heading4">
    <w:name w:val="heading 4"/>
    <w:basedOn w:val="Heading"/>
    <w:next w:val="BodyText"/>
    <w:link w:val="Heading4Char"/>
    <w:qFormat/>
    <w:rsid w:val="00AE7646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646"/>
    <w:rPr>
      <w:rFonts w:ascii="Cambria" w:eastAsia="Times New Roman" w:hAnsi="Cambria" w:cs="Mangal"/>
      <w:b/>
      <w:bCs/>
      <w:kern w:val="32"/>
      <w:sz w:val="32"/>
      <w:szCs w:val="29"/>
      <w:lang w:eastAsia="hi-IN" w:bidi="hi-IN"/>
    </w:rPr>
  </w:style>
  <w:style w:type="character" w:customStyle="1" w:styleId="Heading4Char">
    <w:name w:val="Heading 4 Char"/>
    <w:basedOn w:val="DefaultParagraphFont"/>
    <w:link w:val="Heading4"/>
    <w:rsid w:val="00AE7646"/>
    <w:rPr>
      <w:rFonts w:ascii="Times New Roman" w:eastAsia="DejaVu Sans" w:hAnsi="Times New Roman" w:cs="DejaVu Sans"/>
      <w:b/>
      <w:bCs/>
      <w:kern w:val="1"/>
      <w:sz w:val="24"/>
      <w:szCs w:val="24"/>
      <w:lang w:eastAsia="hi-IN" w:bidi="hi-IN"/>
    </w:rPr>
  </w:style>
  <w:style w:type="character" w:customStyle="1" w:styleId="WW8Num2z0">
    <w:name w:val="WW8Num2z0"/>
    <w:rsid w:val="00AE7646"/>
    <w:rPr>
      <w:rFonts w:ascii="Symbol" w:hAnsi="Symbol" w:cs="OpenSymbol"/>
    </w:rPr>
  </w:style>
  <w:style w:type="character" w:customStyle="1" w:styleId="WW8Num3z0">
    <w:name w:val="WW8Num3z0"/>
    <w:rsid w:val="00AE7646"/>
    <w:rPr>
      <w:rFonts w:ascii="Symbol" w:hAnsi="Symbol" w:cs="OpenSymbol"/>
    </w:rPr>
  </w:style>
  <w:style w:type="character" w:customStyle="1" w:styleId="WW8Num4z0">
    <w:name w:val="WW8Num4z0"/>
    <w:rsid w:val="00AE7646"/>
    <w:rPr>
      <w:rFonts w:ascii="Symbol" w:hAnsi="Symbol" w:cs="OpenSymbol"/>
    </w:rPr>
  </w:style>
  <w:style w:type="character" w:customStyle="1" w:styleId="WW8Num5z0">
    <w:name w:val="WW8Num5z0"/>
    <w:rsid w:val="00AE7646"/>
    <w:rPr>
      <w:rFonts w:ascii="Symbol" w:hAnsi="Symbol" w:cs="OpenSymbol"/>
    </w:rPr>
  </w:style>
  <w:style w:type="character" w:customStyle="1" w:styleId="WW8Num6z0">
    <w:name w:val="WW8Num6z0"/>
    <w:rsid w:val="00AE7646"/>
    <w:rPr>
      <w:rFonts w:ascii="Symbol" w:hAnsi="Symbol" w:cs="OpenSymbol"/>
    </w:rPr>
  </w:style>
  <w:style w:type="character" w:customStyle="1" w:styleId="WW8Num7z0">
    <w:name w:val="WW8Num7z0"/>
    <w:rsid w:val="00AE7646"/>
    <w:rPr>
      <w:rFonts w:ascii="Symbol" w:hAnsi="Symbol" w:cs="OpenSymbol"/>
    </w:rPr>
  </w:style>
  <w:style w:type="character" w:customStyle="1" w:styleId="WW8Num8z0">
    <w:name w:val="WW8Num8z0"/>
    <w:rsid w:val="00AE7646"/>
    <w:rPr>
      <w:rFonts w:ascii="Symbol" w:hAnsi="Symbol" w:cs="OpenSymbol"/>
    </w:rPr>
  </w:style>
  <w:style w:type="character" w:customStyle="1" w:styleId="WW8Num9z0">
    <w:name w:val="WW8Num9z0"/>
    <w:rsid w:val="00AE7646"/>
    <w:rPr>
      <w:rFonts w:ascii="Symbol" w:hAnsi="Symbol" w:cs="OpenSymbol"/>
    </w:rPr>
  </w:style>
  <w:style w:type="character" w:customStyle="1" w:styleId="WW8Num10z0">
    <w:name w:val="WW8Num10z0"/>
    <w:rsid w:val="00AE7646"/>
    <w:rPr>
      <w:rFonts w:ascii="Symbol" w:hAnsi="Symbol" w:cs="OpenSymbol"/>
    </w:rPr>
  </w:style>
  <w:style w:type="character" w:customStyle="1" w:styleId="WW8Num11z0">
    <w:name w:val="WW8Num11z0"/>
    <w:rsid w:val="00AE7646"/>
    <w:rPr>
      <w:rFonts w:ascii="Symbol" w:hAnsi="Symbol" w:cs="OpenSymbol"/>
    </w:rPr>
  </w:style>
  <w:style w:type="character" w:customStyle="1" w:styleId="Absatz-Standardschriftart1">
    <w:name w:val="Absatz-Standardschriftart1"/>
    <w:rsid w:val="00AE7646"/>
  </w:style>
  <w:style w:type="character" w:customStyle="1" w:styleId="WW-Absatz-Standardschriftart">
    <w:name w:val="WW-Absatz-Standardschriftart"/>
    <w:rsid w:val="00AE7646"/>
  </w:style>
  <w:style w:type="character" w:styleId="Hyperlink">
    <w:name w:val="Hyperlink"/>
    <w:rsid w:val="00AE7646"/>
    <w:rPr>
      <w:color w:val="000080"/>
      <w:u w:val="single"/>
    </w:rPr>
  </w:style>
  <w:style w:type="character" w:customStyle="1" w:styleId="NumberingSymbols">
    <w:name w:val="Numbering Symbols"/>
    <w:rsid w:val="00AE7646"/>
  </w:style>
  <w:style w:type="character" w:customStyle="1" w:styleId="Bullets">
    <w:name w:val="Bullets"/>
    <w:rsid w:val="00AE764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E7646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rsid w:val="00AE764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E7646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List">
    <w:name w:val="List"/>
    <w:basedOn w:val="BodyText"/>
    <w:rsid w:val="00AE7646"/>
  </w:style>
  <w:style w:type="paragraph" w:styleId="Caption">
    <w:name w:val="caption"/>
    <w:basedOn w:val="Normal"/>
    <w:qFormat/>
    <w:rsid w:val="00AE764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E7646"/>
    <w:pPr>
      <w:suppressLineNumbers/>
    </w:pPr>
  </w:style>
  <w:style w:type="paragraph" w:customStyle="1" w:styleId="Objectwitharrow">
    <w:name w:val="Object with arrow"/>
    <w:basedOn w:val="Normal"/>
    <w:rsid w:val="00AE7646"/>
  </w:style>
  <w:style w:type="paragraph" w:customStyle="1" w:styleId="Objectwithshadow">
    <w:name w:val="Object with shadow"/>
    <w:basedOn w:val="Normal"/>
    <w:rsid w:val="00AE7646"/>
  </w:style>
  <w:style w:type="paragraph" w:customStyle="1" w:styleId="Objectwithoutfill">
    <w:name w:val="Object without fill"/>
    <w:basedOn w:val="Normal"/>
    <w:rsid w:val="00AE7646"/>
  </w:style>
  <w:style w:type="paragraph" w:customStyle="1" w:styleId="Text">
    <w:name w:val="Text"/>
    <w:basedOn w:val="Caption"/>
    <w:rsid w:val="00AE7646"/>
  </w:style>
  <w:style w:type="paragraph" w:customStyle="1" w:styleId="Textbodyjustified">
    <w:name w:val="Text body justified"/>
    <w:basedOn w:val="Normal"/>
    <w:rsid w:val="00AE7646"/>
  </w:style>
  <w:style w:type="paragraph" w:styleId="BodyTextFirstIndent">
    <w:name w:val="Body Text First Indent"/>
    <w:basedOn w:val="BodyText"/>
    <w:link w:val="BodyTextFirstIndentChar"/>
    <w:rsid w:val="00AE7646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rsid w:val="00AE7646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Title">
    <w:name w:val="Title"/>
    <w:basedOn w:val="Heading"/>
    <w:next w:val="Subtitle"/>
    <w:link w:val="TitleChar"/>
    <w:qFormat/>
    <w:rsid w:val="00AE7646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E7646"/>
    <w:rPr>
      <w:rFonts w:ascii="Arial" w:eastAsia="DejaVu Sans" w:hAnsi="Arial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Heading"/>
    <w:next w:val="BodyText"/>
    <w:link w:val="SubtitleChar"/>
    <w:qFormat/>
    <w:rsid w:val="00AE7646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AE7646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itle1">
    <w:name w:val="Title1"/>
    <w:basedOn w:val="Normal"/>
    <w:rsid w:val="00AE7646"/>
    <w:pPr>
      <w:jc w:val="center"/>
    </w:pPr>
  </w:style>
  <w:style w:type="paragraph" w:customStyle="1" w:styleId="Title2">
    <w:name w:val="Title2"/>
    <w:basedOn w:val="Normal"/>
    <w:rsid w:val="00AE7646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rsid w:val="00AE7646"/>
    <w:pPr>
      <w:spacing w:before="238" w:after="119"/>
    </w:pPr>
  </w:style>
  <w:style w:type="paragraph" w:customStyle="1" w:styleId="Heading2">
    <w:name w:val="Heading2"/>
    <w:basedOn w:val="Normal"/>
    <w:rsid w:val="00AE7646"/>
    <w:pPr>
      <w:spacing w:before="238" w:after="119"/>
    </w:pPr>
  </w:style>
  <w:style w:type="paragraph" w:customStyle="1" w:styleId="DimensionLine">
    <w:name w:val="Dimension Line"/>
    <w:basedOn w:val="Normal"/>
    <w:rsid w:val="00AE7646"/>
  </w:style>
  <w:style w:type="paragraph" w:customStyle="1" w:styleId="DefaultLTGliederung1">
    <w:name w:val="Default~LT~Gliederung 1"/>
    <w:rsid w:val="00AE7646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after="0" w:line="240" w:lineRule="auto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DefaultLTGliederung2">
    <w:name w:val="Default~LT~Gliederung 2"/>
    <w:basedOn w:val="DefaultLTGliederung1"/>
    <w:rsid w:val="00AE7646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sid w:val="00AE7646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rsid w:val="00AE7646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rsid w:val="00AE7646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DefaultLTGliederung6">
    <w:name w:val="Default~LT~Gliederung 6"/>
    <w:basedOn w:val="DefaultLTGliederung5"/>
    <w:rsid w:val="00AE7646"/>
  </w:style>
  <w:style w:type="paragraph" w:customStyle="1" w:styleId="DefaultLTGliederung7">
    <w:name w:val="Default~LT~Gliederung 7"/>
    <w:basedOn w:val="DefaultLTGliederung6"/>
    <w:rsid w:val="00AE7646"/>
  </w:style>
  <w:style w:type="paragraph" w:customStyle="1" w:styleId="DefaultLTGliederung8">
    <w:name w:val="Default~LT~Gliederung 8"/>
    <w:basedOn w:val="DefaultLTGliederung7"/>
    <w:rsid w:val="00AE7646"/>
  </w:style>
  <w:style w:type="paragraph" w:customStyle="1" w:styleId="DefaultLTGliederung9">
    <w:name w:val="Default~LT~Gliederung 9"/>
    <w:basedOn w:val="DefaultLTGliederung8"/>
    <w:rsid w:val="00AE7646"/>
  </w:style>
  <w:style w:type="paragraph" w:customStyle="1" w:styleId="DefaultLTTitel">
    <w:name w:val="Default~LT~Titel"/>
    <w:rsid w:val="00AE764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  <w:jc w:val="center"/>
    </w:pPr>
    <w:rPr>
      <w:rFonts w:ascii="DejaVu Sans" w:eastAsia="DejaVu Sans" w:hAnsi="DejaVu Sans" w:cs="DejaVu Sans"/>
      <w:color w:val="000000"/>
      <w:kern w:val="1"/>
      <w:sz w:val="88"/>
      <w:szCs w:val="88"/>
      <w:lang w:val="en-GB" w:eastAsia="hi-IN" w:bidi="hi-IN"/>
    </w:rPr>
  </w:style>
  <w:style w:type="paragraph" w:customStyle="1" w:styleId="DefaultLTUntertitel">
    <w:name w:val="Default~LT~Untertitel"/>
    <w:rsid w:val="00AE764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after="0" w:line="240" w:lineRule="auto"/>
      <w:jc w:val="center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DefaultLTNotizen">
    <w:name w:val="Default~LT~Notizen"/>
    <w:rsid w:val="00AE764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after="0" w:line="240" w:lineRule="auto"/>
    </w:pPr>
    <w:rPr>
      <w:rFonts w:ascii="DejaVu Sans" w:eastAsia="DejaVu Sans" w:hAnsi="DejaVu Sans" w:cs="DejaVu Sans"/>
      <w:color w:val="000000"/>
      <w:kern w:val="1"/>
      <w:sz w:val="24"/>
      <w:szCs w:val="24"/>
      <w:lang w:val="en-GB" w:eastAsia="hi-IN" w:bidi="hi-IN"/>
    </w:rPr>
  </w:style>
  <w:style w:type="paragraph" w:customStyle="1" w:styleId="DefaultLTHintergrundobjekte">
    <w:name w:val="Default~LT~Hintergrundobjekte"/>
    <w:rsid w:val="00AE764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36"/>
      <w:szCs w:val="36"/>
      <w:lang w:val="en-GB" w:eastAsia="hi-IN" w:bidi="hi-IN"/>
    </w:rPr>
  </w:style>
  <w:style w:type="paragraph" w:customStyle="1" w:styleId="DefaultLTHintergrund">
    <w:name w:val="Default~LT~Hintergrund"/>
    <w:rsid w:val="00AE7646"/>
    <w:pPr>
      <w:widowControl w:val="0"/>
      <w:suppressAutoHyphens/>
      <w:autoSpaceDE w:val="0"/>
      <w:spacing w:after="0" w:line="240" w:lineRule="auto"/>
      <w:jc w:val="center"/>
    </w:pPr>
    <w:rPr>
      <w:rFonts w:ascii="Times New Roman" w:eastAsia="DejaVu Sans" w:hAnsi="Times New Roman" w:cs="DejaVu Sans"/>
      <w:kern w:val="1"/>
      <w:sz w:val="24"/>
      <w:szCs w:val="24"/>
      <w:lang w:val="en-GB" w:eastAsia="hi-IN" w:bidi="hi-IN"/>
    </w:rPr>
  </w:style>
  <w:style w:type="paragraph" w:customStyle="1" w:styleId="default">
    <w:name w:val="default"/>
    <w:rsid w:val="00AE7646"/>
    <w:pPr>
      <w:widowControl w:val="0"/>
      <w:suppressAutoHyphens/>
      <w:autoSpaceDE w:val="0"/>
      <w:spacing w:after="0" w:line="200" w:lineRule="atLeast"/>
    </w:pPr>
    <w:rPr>
      <w:rFonts w:ascii="DejaVu Sans" w:eastAsia="DejaVu Sans" w:hAnsi="DejaVu Sans" w:cs="DejaVu Sans"/>
      <w:kern w:val="1"/>
      <w:sz w:val="36"/>
      <w:szCs w:val="36"/>
      <w:lang w:val="en-GB" w:eastAsia="hi-IN" w:bidi="hi-IN"/>
    </w:rPr>
  </w:style>
  <w:style w:type="paragraph" w:customStyle="1" w:styleId="blue1">
    <w:name w:val="blue1"/>
    <w:basedOn w:val="default"/>
    <w:rsid w:val="00AE7646"/>
  </w:style>
  <w:style w:type="paragraph" w:customStyle="1" w:styleId="blue2">
    <w:name w:val="blue2"/>
    <w:basedOn w:val="default"/>
    <w:rsid w:val="00AE7646"/>
  </w:style>
  <w:style w:type="paragraph" w:customStyle="1" w:styleId="blue3">
    <w:name w:val="blue3"/>
    <w:basedOn w:val="default"/>
    <w:rsid w:val="00AE7646"/>
  </w:style>
  <w:style w:type="paragraph" w:customStyle="1" w:styleId="bw1">
    <w:name w:val="bw1"/>
    <w:basedOn w:val="default"/>
    <w:rsid w:val="00AE7646"/>
  </w:style>
  <w:style w:type="paragraph" w:customStyle="1" w:styleId="bw2">
    <w:name w:val="bw2"/>
    <w:basedOn w:val="default"/>
    <w:rsid w:val="00AE7646"/>
  </w:style>
  <w:style w:type="paragraph" w:customStyle="1" w:styleId="bw3">
    <w:name w:val="bw3"/>
    <w:basedOn w:val="default"/>
    <w:rsid w:val="00AE7646"/>
  </w:style>
  <w:style w:type="paragraph" w:customStyle="1" w:styleId="orange1">
    <w:name w:val="orange1"/>
    <w:basedOn w:val="default"/>
    <w:rsid w:val="00AE7646"/>
  </w:style>
  <w:style w:type="paragraph" w:customStyle="1" w:styleId="orange2">
    <w:name w:val="orange2"/>
    <w:basedOn w:val="default"/>
    <w:rsid w:val="00AE7646"/>
  </w:style>
  <w:style w:type="paragraph" w:customStyle="1" w:styleId="orange3">
    <w:name w:val="orange3"/>
    <w:basedOn w:val="default"/>
    <w:rsid w:val="00AE7646"/>
  </w:style>
  <w:style w:type="paragraph" w:customStyle="1" w:styleId="turquise1">
    <w:name w:val="turquise1"/>
    <w:basedOn w:val="default"/>
    <w:rsid w:val="00AE7646"/>
  </w:style>
  <w:style w:type="paragraph" w:customStyle="1" w:styleId="turquise2">
    <w:name w:val="turquise2"/>
    <w:basedOn w:val="default"/>
    <w:rsid w:val="00AE7646"/>
  </w:style>
  <w:style w:type="paragraph" w:customStyle="1" w:styleId="turquise3">
    <w:name w:val="turquise3"/>
    <w:basedOn w:val="default"/>
    <w:rsid w:val="00AE7646"/>
  </w:style>
  <w:style w:type="paragraph" w:customStyle="1" w:styleId="gray1">
    <w:name w:val="gray1"/>
    <w:basedOn w:val="default"/>
    <w:rsid w:val="00AE7646"/>
  </w:style>
  <w:style w:type="paragraph" w:customStyle="1" w:styleId="gray2">
    <w:name w:val="gray2"/>
    <w:basedOn w:val="default"/>
    <w:rsid w:val="00AE7646"/>
  </w:style>
  <w:style w:type="paragraph" w:customStyle="1" w:styleId="gray3">
    <w:name w:val="gray3"/>
    <w:basedOn w:val="default"/>
    <w:rsid w:val="00AE7646"/>
  </w:style>
  <w:style w:type="paragraph" w:customStyle="1" w:styleId="sun1">
    <w:name w:val="sun1"/>
    <w:basedOn w:val="default"/>
    <w:rsid w:val="00AE7646"/>
  </w:style>
  <w:style w:type="paragraph" w:customStyle="1" w:styleId="sun2">
    <w:name w:val="sun2"/>
    <w:basedOn w:val="default"/>
    <w:rsid w:val="00AE7646"/>
  </w:style>
  <w:style w:type="paragraph" w:customStyle="1" w:styleId="sun3">
    <w:name w:val="sun3"/>
    <w:basedOn w:val="default"/>
    <w:rsid w:val="00AE7646"/>
  </w:style>
  <w:style w:type="paragraph" w:customStyle="1" w:styleId="earth1">
    <w:name w:val="earth1"/>
    <w:basedOn w:val="default"/>
    <w:rsid w:val="00AE7646"/>
  </w:style>
  <w:style w:type="paragraph" w:customStyle="1" w:styleId="earth2">
    <w:name w:val="earth2"/>
    <w:basedOn w:val="default"/>
    <w:rsid w:val="00AE7646"/>
  </w:style>
  <w:style w:type="paragraph" w:customStyle="1" w:styleId="earth3">
    <w:name w:val="earth3"/>
    <w:basedOn w:val="default"/>
    <w:rsid w:val="00AE7646"/>
  </w:style>
  <w:style w:type="paragraph" w:customStyle="1" w:styleId="green1">
    <w:name w:val="green1"/>
    <w:basedOn w:val="default"/>
    <w:rsid w:val="00AE7646"/>
  </w:style>
  <w:style w:type="paragraph" w:customStyle="1" w:styleId="green2">
    <w:name w:val="green2"/>
    <w:basedOn w:val="default"/>
    <w:rsid w:val="00AE7646"/>
  </w:style>
  <w:style w:type="paragraph" w:customStyle="1" w:styleId="green3">
    <w:name w:val="green3"/>
    <w:basedOn w:val="default"/>
    <w:rsid w:val="00AE7646"/>
  </w:style>
  <w:style w:type="paragraph" w:customStyle="1" w:styleId="seetang1">
    <w:name w:val="seetang1"/>
    <w:basedOn w:val="default"/>
    <w:rsid w:val="00AE7646"/>
  </w:style>
  <w:style w:type="paragraph" w:customStyle="1" w:styleId="seetang2">
    <w:name w:val="seetang2"/>
    <w:basedOn w:val="default"/>
    <w:rsid w:val="00AE7646"/>
  </w:style>
  <w:style w:type="paragraph" w:customStyle="1" w:styleId="seetang3">
    <w:name w:val="seetang3"/>
    <w:basedOn w:val="default"/>
    <w:rsid w:val="00AE7646"/>
  </w:style>
  <w:style w:type="paragraph" w:customStyle="1" w:styleId="lightblue1">
    <w:name w:val="lightblue1"/>
    <w:basedOn w:val="default"/>
    <w:rsid w:val="00AE7646"/>
  </w:style>
  <w:style w:type="paragraph" w:customStyle="1" w:styleId="lightblue2">
    <w:name w:val="lightblue2"/>
    <w:basedOn w:val="default"/>
    <w:rsid w:val="00AE7646"/>
  </w:style>
  <w:style w:type="paragraph" w:customStyle="1" w:styleId="lightblue3">
    <w:name w:val="lightblue3"/>
    <w:basedOn w:val="default"/>
    <w:rsid w:val="00AE7646"/>
  </w:style>
  <w:style w:type="paragraph" w:customStyle="1" w:styleId="yellow1">
    <w:name w:val="yellow1"/>
    <w:basedOn w:val="default"/>
    <w:rsid w:val="00AE7646"/>
  </w:style>
  <w:style w:type="paragraph" w:customStyle="1" w:styleId="yellow2">
    <w:name w:val="yellow2"/>
    <w:basedOn w:val="default"/>
    <w:rsid w:val="00AE7646"/>
  </w:style>
  <w:style w:type="paragraph" w:customStyle="1" w:styleId="yellow3">
    <w:name w:val="yellow3"/>
    <w:basedOn w:val="default"/>
    <w:rsid w:val="00AE7646"/>
  </w:style>
  <w:style w:type="paragraph" w:customStyle="1" w:styleId="WW-Title">
    <w:name w:val="WW-Title"/>
    <w:rsid w:val="00AE764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  <w:jc w:val="center"/>
    </w:pPr>
    <w:rPr>
      <w:rFonts w:ascii="DejaVu Sans" w:eastAsia="DejaVu Sans" w:hAnsi="DejaVu Sans" w:cs="DejaVu Sans"/>
      <w:color w:val="000000"/>
      <w:kern w:val="1"/>
      <w:sz w:val="88"/>
      <w:szCs w:val="88"/>
      <w:lang w:val="en-GB" w:eastAsia="hi-IN" w:bidi="hi-IN"/>
    </w:rPr>
  </w:style>
  <w:style w:type="paragraph" w:customStyle="1" w:styleId="Backgroundobjects">
    <w:name w:val="Background objects"/>
    <w:rsid w:val="00AE764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36"/>
      <w:szCs w:val="36"/>
      <w:lang w:val="en-GB" w:eastAsia="hi-IN" w:bidi="hi-IN"/>
    </w:rPr>
  </w:style>
  <w:style w:type="paragraph" w:customStyle="1" w:styleId="Background">
    <w:name w:val="Background"/>
    <w:rsid w:val="00AE7646"/>
    <w:pPr>
      <w:widowControl w:val="0"/>
      <w:suppressAutoHyphens/>
      <w:autoSpaceDE w:val="0"/>
      <w:spacing w:after="0" w:line="240" w:lineRule="auto"/>
      <w:jc w:val="center"/>
    </w:pPr>
    <w:rPr>
      <w:rFonts w:ascii="Times New Roman" w:eastAsia="DejaVu Sans" w:hAnsi="Times New Roman" w:cs="DejaVu Sans"/>
      <w:kern w:val="1"/>
      <w:sz w:val="24"/>
      <w:szCs w:val="24"/>
      <w:lang w:val="en-GB" w:eastAsia="hi-IN" w:bidi="hi-IN"/>
    </w:rPr>
  </w:style>
  <w:style w:type="paragraph" w:customStyle="1" w:styleId="Notes">
    <w:name w:val="Notes"/>
    <w:rsid w:val="00AE764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after="0" w:line="240" w:lineRule="auto"/>
    </w:pPr>
    <w:rPr>
      <w:rFonts w:ascii="DejaVu Sans" w:eastAsia="DejaVu Sans" w:hAnsi="DejaVu Sans" w:cs="DejaVu Sans"/>
      <w:color w:val="000000"/>
      <w:kern w:val="1"/>
      <w:sz w:val="24"/>
      <w:szCs w:val="24"/>
      <w:lang w:val="en-GB" w:eastAsia="hi-IN" w:bidi="hi-IN"/>
    </w:rPr>
  </w:style>
  <w:style w:type="paragraph" w:customStyle="1" w:styleId="Outline1">
    <w:name w:val="Outline 1"/>
    <w:rsid w:val="00AE7646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after="0" w:line="240" w:lineRule="auto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Outline2">
    <w:name w:val="Outline 2"/>
    <w:basedOn w:val="Outline1"/>
    <w:rsid w:val="00AE7646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Outline3">
    <w:name w:val="Outline 3"/>
    <w:basedOn w:val="Outline2"/>
    <w:rsid w:val="00AE7646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Outline4">
    <w:name w:val="Outline 4"/>
    <w:basedOn w:val="Outline3"/>
    <w:rsid w:val="00AE7646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Outline5">
    <w:name w:val="Outline 5"/>
    <w:basedOn w:val="Outline4"/>
    <w:rsid w:val="00AE7646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Outline6">
    <w:name w:val="Outline 6"/>
    <w:basedOn w:val="Outline5"/>
    <w:rsid w:val="00AE7646"/>
  </w:style>
  <w:style w:type="paragraph" w:customStyle="1" w:styleId="Outline7">
    <w:name w:val="Outline 7"/>
    <w:basedOn w:val="Outline6"/>
    <w:rsid w:val="00AE7646"/>
  </w:style>
  <w:style w:type="paragraph" w:customStyle="1" w:styleId="Outline8">
    <w:name w:val="Outline 8"/>
    <w:basedOn w:val="Outline7"/>
    <w:rsid w:val="00AE7646"/>
  </w:style>
  <w:style w:type="paragraph" w:customStyle="1" w:styleId="Outline9">
    <w:name w:val="Outline 9"/>
    <w:basedOn w:val="Outline8"/>
    <w:rsid w:val="00AE7646"/>
  </w:style>
  <w:style w:type="paragraph" w:customStyle="1" w:styleId="Default0">
    <w:name w:val="Default"/>
    <w:rsid w:val="00AE76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ectionHeading">
    <w:name w:val="Section Heading"/>
    <w:basedOn w:val="Normal"/>
    <w:link w:val="SectionHeadingChar"/>
    <w:qFormat/>
    <w:rsid w:val="00AE7646"/>
    <w:pPr>
      <w:spacing w:line="360" w:lineRule="auto"/>
      <w:jc w:val="both"/>
    </w:pPr>
    <w:rPr>
      <w:rFonts w:cs="Times New Roman"/>
      <w:b/>
      <w:bCs/>
      <w:lang w:val="en-GB"/>
    </w:rPr>
  </w:style>
  <w:style w:type="character" w:styleId="SubtleEmphasis">
    <w:name w:val="Subtle Emphasis"/>
    <w:uiPriority w:val="19"/>
    <w:qFormat/>
    <w:rsid w:val="00AE7646"/>
    <w:rPr>
      <w:i/>
      <w:iCs/>
      <w:color w:val="808080"/>
    </w:rPr>
  </w:style>
  <w:style w:type="character" w:customStyle="1" w:styleId="SectionHeadingChar">
    <w:name w:val="Section Heading Char"/>
    <w:link w:val="SectionHeading"/>
    <w:rsid w:val="00AE7646"/>
    <w:rPr>
      <w:rFonts w:ascii="Times New Roman" w:eastAsia="DejaVu Sans" w:hAnsi="Times New Roman" w:cs="Times New Roman"/>
      <w:b/>
      <w:bCs/>
      <w:kern w:val="1"/>
      <w:sz w:val="24"/>
      <w:szCs w:val="24"/>
      <w:lang w:val="en-GB" w:eastAsia="hi-IN" w:bidi="hi-IN"/>
    </w:rPr>
  </w:style>
  <w:style w:type="character" w:styleId="PlaceholderText">
    <w:name w:val="Placeholder Text"/>
    <w:uiPriority w:val="99"/>
    <w:semiHidden/>
    <w:rsid w:val="00AE76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64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646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AE76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7646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semiHidden/>
    <w:rsid w:val="00AE76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E76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E7646"/>
    <w:rPr>
      <w:rFonts w:ascii="Times New Roman" w:eastAsia="DejaVu Sans" w:hAnsi="Times New Roman" w:cs="DejaVu Sans"/>
      <w:kern w:val="1"/>
      <w:sz w:val="20"/>
      <w:szCs w:val="20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E7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E7646"/>
    <w:rPr>
      <w:rFonts w:ascii="Times New Roman" w:eastAsia="DejaVu Sans" w:hAnsi="Times New Roman" w:cs="DejaVu Sans"/>
      <w:b/>
      <w:bCs/>
      <w:kern w:val="1"/>
      <w:sz w:val="20"/>
      <w:szCs w:val="20"/>
      <w:lang w:eastAsia="hi-IN" w:bidi="hi-IN"/>
    </w:rPr>
  </w:style>
  <w:style w:type="paragraph" w:styleId="Revision">
    <w:name w:val="Revision"/>
    <w:hidden/>
    <w:uiPriority w:val="99"/>
    <w:semiHidden/>
    <w:rsid w:val="00AE7646"/>
    <w:pPr>
      <w:spacing w:after="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MKTextbody">
    <w:name w:val="MK Text body"/>
    <w:basedOn w:val="BodyText"/>
    <w:rsid w:val="00AE7646"/>
    <w:pPr>
      <w:spacing w:before="43" w:after="29"/>
    </w:pPr>
    <w:rPr>
      <w:rFonts w:ascii="Arial" w:hAnsi="Arial"/>
      <w:sz w:val="22"/>
    </w:rPr>
  </w:style>
  <w:style w:type="character" w:customStyle="1" w:styleId="term-highlight">
    <w:name w:val="term-highlight"/>
    <w:rsid w:val="00AE7646"/>
  </w:style>
  <w:style w:type="character" w:customStyle="1" w:styleId="highlight">
    <w:name w:val="highlight"/>
    <w:rsid w:val="00AE7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First Inden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64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646"/>
    <w:pPr>
      <w:keepNext/>
      <w:spacing w:before="240" w:after="60"/>
      <w:outlineLvl w:val="0"/>
    </w:pPr>
    <w:rPr>
      <w:rFonts w:ascii="Cambria" w:eastAsia="Times New Roman" w:hAnsi="Cambria" w:cs="Mangal"/>
      <w:b/>
      <w:bCs/>
      <w:kern w:val="32"/>
      <w:sz w:val="32"/>
      <w:szCs w:val="29"/>
    </w:rPr>
  </w:style>
  <w:style w:type="paragraph" w:styleId="Heading4">
    <w:name w:val="heading 4"/>
    <w:basedOn w:val="Heading"/>
    <w:next w:val="BodyText"/>
    <w:link w:val="Heading4Char"/>
    <w:qFormat/>
    <w:rsid w:val="00AE7646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646"/>
    <w:rPr>
      <w:rFonts w:ascii="Cambria" w:eastAsia="Times New Roman" w:hAnsi="Cambria" w:cs="Mangal"/>
      <w:b/>
      <w:bCs/>
      <w:kern w:val="32"/>
      <w:sz w:val="32"/>
      <w:szCs w:val="29"/>
      <w:lang w:eastAsia="hi-IN" w:bidi="hi-IN"/>
    </w:rPr>
  </w:style>
  <w:style w:type="character" w:customStyle="1" w:styleId="Heading4Char">
    <w:name w:val="Heading 4 Char"/>
    <w:basedOn w:val="DefaultParagraphFont"/>
    <w:link w:val="Heading4"/>
    <w:rsid w:val="00AE7646"/>
    <w:rPr>
      <w:rFonts w:ascii="Times New Roman" w:eastAsia="DejaVu Sans" w:hAnsi="Times New Roman" w:cs="DejaVu Sans"/>
      <w:b/>
      <w:bCs/>
      <w:kern w:val="1"/>
      <w:sz w:val="24"/>
      <w:szCs w:val="24"/>
      <w:lang w:eastAsia="hi-IN" w:bidi="hi-IN"/>
    </w:rPr>
  </w:style>
  <w:style w:type="character" w:customStyle="1" w:styleId="WW8Num2z0">
    <w:name w:val="WW8Num2z0"/>
    <w:rsid w:val="00AE7646"/>
    <w:rPr>
      <w:rFonts w:ascii="Symbol" w:hAnsi="Symbol" w:cs="OpenSymbol"/>
    </w:rPr>
  </w:style>
  <w:style w:type="character" w:customStyle="1" w:styleId="WW8Num3z0">
    <w:name w:val="WW8Num3z0"/>
    <w:rsid w:val="00AE7646"/>
    <w:rPr>
      <w:rFonts w:ascii="Symbol" w:hAnsi="Symbol" w:cs="OpenSymbol"/>
    </w:rPr>
  </w:style>
  <w:style w:type="character" w:customStyle="1" w:styleId="WW8Num4z0">
    <w:name w:val="WW8Num4z0"/>
    <w:rsid w:val="00AE7646"/>
    <w:rPr>
      <w:rFonts w:ascii="Symbol" w:hAnsi="Symbol" w:cs="OpenSymbol"/>
    </w:rPr>
  </w:style>
  <w:style w:type="character" w:customStyle="1" w:styleId="WW8Num5z0">
    <w:name w:val="WW8Num5z0"/>
    <w:rsid w:val="00AE7646"/>
    <w:rPr>
      <w:rFonts w:ascii="Symbol" w:hAnsi="Symbol" w:cs="OpenSymbol"/>
    </w:rPr>
  </w:style>
  <w:style w:type="character" w:customStyle="1" w:styleId="WW8Num6z0">
    <w:name w:val="WW8Num6z0"/>
    <w:rsid w:val="00AE7646"/>
    <w:rPr>
      <w:rFonts w:ascii="Symbol" w:hAnsi="Symbol" w:cs="OpenSymbol"/>
    </w:rPr>
  </w:style>
  <w:style w:type="character" w:customStyle="1" w:styleId="WW8Num7z0">
    <w:name w:val="WW8Num7z0"/>
    <w:rsid w:val="00AE7646"/>
    <w:rPr>
      <w:rFonts w:ascii="Symbol" w:hAnsi="Symbol" w:cs="OpenSymbol"/>
    </w:rPr>
  </w:style>
  <w:style w:type="character" w:customStyle="1" w:styleId="WW8Num8z0">
    <w:name w:val="WW8Num8z0"/>
    <w:rsid w:val="00AE7646"/>
    <w:rPr>
      <w:rFonts w:ascii="Symbol" w:hAnsi="Symbol" w:cs="OpenSymbol"/>
    </w:rPr>
  </w:style>
  <w:style w:type="character" w:customStyle="1" w:styleId="WW8Num9z0">
    <w:name w:val="WW8Num9z0"/>
    <w:rsid w:val="00AE7646"/>
    <w:rPr>
      <w:rFonts w:ascii="Symbol" w:hAnsi="Symbol" w:cs="OpenSymbol"/>
    </w:rPr>
  </w:style>
  <w:style w:type="character" w:customStyle="1" w:styleId="WW8Num10z0">
    <w:name w:val="WW8Num10z0"/>
    <w:rsid w:val="00AE7646"/>
    <w:rPr>
      <w:rFonts w:ascii="Symbol" w:hAnsi="Symbol" w:cs="OpenSymbol"/>
    </w:rPr>
  </w:style>
  <w:style w:type="character" w:customStyle="1" w:styleId="WW8Num11z0">
    <w:name w:val="WW8Num11z0"/>
    <w:rsid w:val="00AE7646"/>
    <w:rPr>
      <w:rFonts w:ascii="Symbol" w:hAnsi="Symbol" w:cs="OpenSymbol"/>
    </w:rPr>
  </w:style>
  <w:style w:type="character" w:customStyle="1" w:styleId="Absatz-Standardschriftart1">
    <w:name w:val="Absatz-Standardschriftart1"/>
    <w:rsid w:val="00AE7646"/>
  </w:style>
  <w:style w:type="character" w:customStyle="1" w:styleId="WW-Absatz-Standardschriftart">
    <w:name w:val="WW-Absatz-Standardschriftart"/>
    <w:rsid w:val="00AE7646"/>
  </w:style>
  <w:style w:type="character" w:styleId="Hyperlink">
    <w:name w:val="Hyperlink"/>
    <w:rsid w:val="00AE7646"/>
    <w:rPr>
      <w:color w:val="000080"/>
      <w:u w:val="single"/>
    </w:rPr>
  </w:style>
  <w:style w:type="character" w:customStyle="1" w:styleId="NumberingSymbols">
    <w:name w:val="Numbering Symbols"/>
    <w:rsid w:val="00AE7646"/>
  </w:style>
  <w:style w:type="character" w:customStyle="1" w:styleId="Bullets">
    <w:name w:val="Bullets"/>
    <w:rsid w:val="00AE764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E7646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rsid w:val="00AE764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E7646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List">
    <w:name w:val="List"/>
    <w:basedOn w:val="BodyText"/>
    <w:rsid w:val="00AE7646"/>
  </w:style>
  <w:style w:type="paragraph" w:styleId="Caption">
    <w:name w:val="caption"/>
    <w:basedOn w:val="Normal"/>
    <w:qFormat/>
    <w:rsid w:val="00AE764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E7646"/>
    <w:pPr>
      <w:suppressLineNumbers/>
    </w:pPr>
  </w:style>
  <w:style w:type="paragraph" w:customStyle="1" w:styleId="Objectwitharrow">
    <w:name w:val="Object with arrow"/>
    <w:basedOn w:val="Normal"/>
    <w:rsid w:val="00AE7646"/>
  </w:style>
  <w:style w:type="paragraph" w:customStyle="1" w:styleId="Objectwithshadow">
    <w:name w:val="Object with shadow"/>
    <w:basedOn w:val="Normal"/>
    <w:rsid w:val="00AE7646"/>
  </w:style>
  <w:style w:type="paragraph" w:customStyle="1" w:styleId="Objectwithoutfill">
    <w:name w:val="Object without fill"/>
    <w:basedOn w:val="Normal"/>
    <w:rsid w:val="00AE7646"/>
  </w:style>
  <w:style w:type="paragraph" w:customStyle="1" w:styleId="Text">
    <w:name w:val="Text"/>
    <w:basedOn w:val="Caption"/>
    <w:rsid w:val="00AE7646"/>
  </w:style>
  <w:style w:type="paragraph" w:customStyle="1" w:styleId="Textbodyjustified">
    <w:name w:val="Text body justified"/>
    <w:basedOn w:val="Normal"/>
    <w:rsid w:val="00AE7646"/>
  </w:style>
  <w:style w:type="paragraph" w:styleId="BodyTextFirstIndent">
    <w:name w:val="Body Text First Indent"/>
    <w:basedOn w:val="BodyText"/>
    <w:link w:val="BodyTextFirstIndentChar"/>
    <w:rsid w:val="00AE7646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rsid w:val="00AE7646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Title">
    <w:name w:val="Title"/>
    <w:basedOn w:val="Heading"/>
    <w:next w:val="Subtitle"/>
    <w:link w:val="TitleChar"/>
    <w:qFormat/>
    <w:rsid w:val="00AE7646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E7646"/>
    <w:rPr>
      <w:rFonts w:ascii="Arial" w:eastAsia="DejaVu Sans" w:hAnsi="Arial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Heading"/>
    <w:next w:val="BodyText"/>
    <w:link w:val="SubtitleChar"/>
    <w:qFormat/>
    <w:rsid w:val="00AE7646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AE7646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itle1">
    <w:name w:val="Title1"/>
    <w:basedOn w:val="Normal"/>
    <w:rsid w:val="00AE7646"/>
    <w:pPr>
      <w:jc w:val="center"/>
    </w:pPr>
  </w:style>
  <w:style w:type="paragraph" w:customStyle="1" w:styleId="Title2">
    <w:name w:val="Title2"/>
    <w:basedOn w:val="Normal"/>
    <w:rsid w:val="00AE7646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rsid w:val="00AE7646"/>
    <w:pPr>
      <w:spacing w:before="238" w:after="119"/>
    </w:pPr>
  </w:style>
  <w:style w:type="paragraph" w:customStyle="1" w:styleId="Heading2">
    <w:name w:val="Heading2"/>
    <w:basedOn w:val="Normal"/>
    <w:rsid w:val="00AE7646"/>
    <w:pPr>
      <w:spacing w:before="238" w:after="119"/>
    </w:pPr>
  </w:style>
  <w:style w:type="paragraph" w:customStyle="1" w:styleId="DimensionLine">
    <w:name w:val="Dimension Line"/>
    <w:basedOn w:val="Normal"/>
    <w:rsid w:val="00AE7646"/>
  </w:style>
  <w:style w:type="paragraph" w:customStyle="1" w:styleId="DefaultLTGliederung1">
    <w:name w:val="Default~LT~Gliederung 1"/>
    <w:rsid w:val="00AE7646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after="0" w:line="240" w:lineRule="auto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DefaultLTGliederung2">
    <w:name w:val="Default~LT~Gliederung 2"/>
    <w:basedOn w:val="DefaultLTGliederung1"/>
    <w:rsid w:val="00AE7646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sid w:val="00AE7646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rsid w:val="00AE7646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rsid w:val="00AE7646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DefaultLTGliederung6">
    <w:name w:val="Default~LT~Gliederung 6"/>
    <w:basedOn w:val="DefaultLTGliederung5"/>
    <w:rsid w:val="00AE7646"/>
  </w:style>
  <w:style w:type="paragraph" w:customStyle="1" w:styleId="DefaultLTGliederung7">
    <w:name w:val="Default~LT~Gliederung 7"/>
    <w:basedOn w:val="DefaultLTGliederung6"/>
    <w:rsid w:val="00AE7646"/>
  </w:style>
  <w:style w:type="paragraph" w:customStyle="1" w:styleId="DefaultLTGliederung8">
    <w:name w:val="Default~LT~Gliederung 8"/>
    <w:basedOn w:val="DefaultLTGliederung7"/>
    <w:rsid w:val="00AE7646"/>
  </w:style>
  <w:style w:type="paragraph" w:customStyle="1" w:styleId="DefaultLTGliederung9">
    <w:name w:val="Default~LT~Gliederung 9"/>
    <w:basedOn w:val="DefaultLTGliederung8"/>
    <w:rsid w:val="00AE7646"/>
  </w:style>
  <w:style w:type="paragraph" w:customStyle="1" w:styleId="DefaultLTTitel">
    <w:name w:val="Default~LT~Titel"/>
    <w:rsid w:val="00AE764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  <w:jc w:val="center"/>
    </w:pPr>
    <w:rPr>
      <w:rFonts w:ascii="DejaVu Sans" w:eastAsia="DejaVu Sans" w:hAnsi="DejaVu Sans" w:cs="DejaVu Sans"/>
      <w:color w:val="000000"/>
      <w:kern w:val="1"/>
      <w:sz w:val="88"/>
      <w:szCs w:val="88"/>
      <w:lang w:val="en-GB" w:eastAsia="hi-IN" w:bidi="hi-IN"/>
    </w:rPr>
  </w:style>
  <w:style w:type="paragraph" w:customStyle="1" w:styleId="DefaultLTUntertitel">
    <w:name w:val="Default~LT~Untertitel"/>
    <w:rsid w:val="00AE764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after="0" w:line="240" w:lineRule="auto"/>
      <w:jc w:val="center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DefaultLTNotizen">
    <w:name w:val="Default~LT~Notizen"/>
    <w:rsid w:val="00AE764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after="0" w:line="240" w:lineRule="auto"/>
    </w:pPr>
    <w:rPr>
      <w:rFonts w:ascii="DejaVu Sans" w:eastAsia="DejaVu Sans" w:hAnsi="DejaVu Sans" w:cs="DejaVu Sans"/>
      <w:color w:val="000000"/>
      <w:kern w:val="1"/>
      <w:sz w:val="24"/>
      <w:szCs w:val="24"/>
      <w:lang w:val="en-GB" w:eastAsia="hi-IN" w:bidi="hi-IN"/>
    </w:rPr>
  </w:style>
  <w:style w:type="paragraph" w:customStyle="1" w:styleId="DefaultLTHintergrundobjekte">
    <w:name w:val="Default~LT~Hintergrundobjekte"/>
    <w:rsid w:val="00AE764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36"/>
      <w:szCs w:val="36"/>
      <w:lang w:val="en-GB" w:eastAsia="hi-IN" w:bidi="hi-IN"/>
    </w:rPr>
  </w:style>
  <w:style w:type="paragraph" w:customStyle="1" w:styleId="DefaultLTHintergrund">
    <w:name w:val="Default~LT~Hintergrund"/>
    <w:rsid w:val="00AE7646"/>
    <w:pPr>
      <w:widowControl w:val="0"/>
      <w:suppressAutoHyphens/>
      <w:autoSpaceDE w:val="0"/>
      <w:spacing w:after="0" w:line="240" w:lineRule="auto"/>
      <w:jc w:val="center"/>
    </w:pPr>
    <w:rPr>
      <w:rFonts w:ascii="Times New Roman" w:eastAsia="DejaVu Sans" w:hAnsi="Times New Roman" w:cs="DejaVu Sans"/>
      <w:kern w:val="1"/>
      <w:sz w:val="24"/>
      <w:szCs w:val="24"/>
      <w:lang w:val="en-GB" w:eastAsia="hi-IN" w:bidi="hi-IN"/>
    </w:rPr>
  </w:style>
  <w:style w:type="paragraph" w:customStyle="1" w:styleId="default">
    <w:name w:val="default"/>
    <w:rsid w:val="00AE7646"/>
    <w:pPr>
      <w:widowControl w:val="0"/>
      <w:suppressAutoHyphens/>
      <w:autoSpaceDE w:val="0"/>
      <w:spacing w:after="0" w:line="200" w:lineRule="atLeast"/>
    </w:pPr>
    <w:rPr>
      <w:rFonts w:ascii="DejaVu Sans" w:eastAsia="DejaVu Sans" w:hAnsi="DejaVu Sans" w:cs="DejaVu Sans"/>
      <w:kern w:val="1"/>
      <w:sz w:val="36"/>
      <w:szCs w:val="36"/>
      <w:lang w:val="en-GB" w:eastAsia="hi-IN" w:bidi="hi-IN"/>
    </w:rPr>
  </w:style>
  <w:style w:type="paragraph" w:customStyle="1" w:styleId="blue1">
    <w:name w:val="blue1"/>
    <w:basedOn w:val="default"/>
    <w:rsid w:val="00AE7646"/>
  </w:style>
  <w:style w:type="paragraph" w:customStyle="1" w:styleId="blue2">
    <w:name w:val="blue2"/>
    <w:basedOn w:val="default"/>
    <w:rsid w:val="00AE7646"/>
  </w:style>
  <w:style w:type="paragraph" w:customStyle="1" w:styleId="blue3">
    <w:name w:val="blue3"/>
    <w:basedOn w:val="default"/>
    <w:rsid w:val="00AE7646"/>
  </w:style>
  <w:style w:type="paragraph" w:customStyle="1" w:styleId="bw1">
    <w:name w:val="bw1"/>
    <w:basedOn w:val="default"/>
    <w:rsid w:val="00AE7646"/>
  </w:style>
  <w:style w:type="paragraph" w:customStyle="1" w:styleId="bw2">
    <w:name w:val="bw2"/>
    <w:basedOn w:val="default"/>
    <w:rsid w:val="00AE7646"/>
  </w:style>
  <w:style w:type="paragraph" w:customStyle="1" w:styleId="bw3">
    <w:name w:val="bw3"/>
    <w:basedOn w:val="default"/>
    <w:rsid w:val="00AE7646"/>
  </w:style>
  <w:style w:type="paragraph" w:customStyle="1" w:styleId="orange1">
    <w:name w:val="orange1"/>
    <w:basedOn w:val="default"/>
    <w:rsid w:val="00AE7646"/>
  </w:style>
  <w:style w:type="paragraph" w:customStyle="1" w:styleId="orange2">
    <w:name w:val="orange2"/>
    <w:basedOn w:val="default"/>
    <w:rsid w:val="00AE7646"/>
  </w:style>
  <w:style w:type="paragraph" w:customStyle="1" w:styleId="orange3">
    <w:name w:val="orange3"/>
    <w:basedOn w:val="default"/>
    <w:rsid w:val="00AE7646"/>
  </w:style>
  <w:style w:type="paragraph" w:customStyle="1" w:styleId="turquise1">
    <w:name w:val="turquise1"/>
    <w:basedOn w:val="default"/>
    <w:rsid w:val="00AE7646"/>
  </w:style>
  <w:style w:type="paragraph" w:customStyle="1" w:styleId="turquise2">
    <w:name w:val="turquise2"/>
    <w:basedOn w:val="default"/>
    <w:rsid w:val="00AE7646"/>
  </w:style>
  <w:style w:type="paragraph" w:customStyle="1" w:styleId="turquise3">
    <w:name w:val="turquise3"/>
    <w:basedOn w:val="default"/>
    <w:rsid w:val="00AE7646"/>
  </w:style>
  <w:style w:type="paragraph" w:customStyle="1" w:styleId="gray1">
    <w:name w:val="gray1"/>
    <w:basedOn w:val="default"/>
    <w:rsid w:val="00AE7646"/>
  </w:style>
  <w:style w:type="paragraph" w:customStyle="1" w:styleId="gray2">
    <w:name w:val="gray2"/>
    <w:basedOn w:val="default"/>
    <w:rsid w:val="00AE7646"/>
  </w:style>
  <w:style w:type="paragraph" w:customStyle="1" w:styleId="gray3">
    <w:name w:val="gray3"/>
    <w:basedOn w:val="default"/>
    <w:rsid w:val="00AE7646"/>
  </w:style>
  <w:style w:type="paragraph" w:customStyle="1" w:styleId="sun1">
    <w:name w:val="sun1"/>
    <w:basedOn w:val="default"/>
    <w:rsid w:val="00AE7646"/>
  </w:style>
  <w:style w:type="paragraph" w:customStyle="1" w:styleId="sun2">
    <w:name w:val="sun2"/>
    <w:basedOn w:val="default"/>
    <w:rsid w:val="00AE7646"/>
  </w:style>
  <w:style w:type="paragraph" w:customStyle="1" w:styleId="sun3">
    <w:name w:val="sun3"/>
    <w:basedOn w:val="default"/>
    <w:rsid w:val="00AE7646"/>
  </w:style>
  <w:style w:type="paragraph" w:customStyle="1" w:styleId="earth1">
    <w:name w:val="earth1"/>
    <w:basedOn w:val="default"/>
    <w:rsid w:val="00AE7646"/>
  </w:style>
  <w:style w:type="paragraph" w:customStyle="1" w:styleId="earth2">
    <w:name w:val="earth2"/>
    <w:basedOn w:val="default"/>
    <w:rsid w:val="00AE7646"/>
  </w:style>
  <w:style w:type="paragraph" w:customStyle="1" w:styleId="earth3">
    <w:name w:val="earth3"/>
    <w:basedOn w:val="default"/>
    <w:rsid w:val="00AE7646"/>
  </w:style>
  <w:style w:type="paragraph" w:customStyle="1" w:styleId="green1">
    <w:name w:val="green1"/>
    <w:basedOn w:val="default"/>
    <w:rsid w:val="00AE7646"/>
  </w:style>
  <w:style w:type="paragraph" w:customStyle="1" w:styleId="green2">
    <w:name w:val="green2"/>
    <w:basedOn w:val="default"/>
    <w:rsid w:val="00AE7646"/>
  </w:style>
  <w:style w:type="paragraph" w:customStyle="1" w:styleId="green3">
    <w:name w:val="green3"/>
    <w:basedOn w:val="default"/>
    <w:rsid w:val="00AE7646"/>
  </w:style>
  <w:style w:type="paragraph" w:customStyle="1" w:styleId="seetang1">
    <w:name w:val="seetang1"/>
    <w:basedOn w:val="default"/>
    <w:rsid w:val="00AE7646"/>
  </w:style>
  <w:style w:type="paragraph" w:customStyle="1" w:styleId="seetang2">
    <w:name w:val="seetang2"/>
    <w:basedOn w:val="default"/>
    <w:rsid w:val="00AE7646"/>
  </w:style>
  <w:style w:type="paragraph" w:customStyle="1" w:styleId="seetang3">
    <w:name w:val="seetang3"/>
    <w:basedOn w:val="default"/>
    <w:rsid w:val="00AE7646"/>
  </w:style>
  <w:style w:type="paragraph" w:customStyle="1" w:styleId="lightblue1">
    <w:name w:val="lightblue1"/>
    <w:basedOn w:val="default"/>
    <w:rsid w:val="00AE7646"/>
  </w:style>
  <w:style w:type="paragraph" w:customStyle="1" w:styleId="lightblue2">
    <w:name w:val="lightblue2"/>
    <w:basedOn w:val="default"/>
    <w:rsid w:val="00AE7646"/>
  </w:style>
  <w:style w:type="paragraph" w:customStyle="1" w:styleId="lightblue3">
    <w:name w:val="lightblue3"/>
    <w:basedOn w:val="default"/>
    <w:rsid w:val="00AE7646"/>
  </w:style>
  <w:style w:type="paragraph" w:customStyle="1" w:styleId="yellow1">
    <w:name w:val="yellow1"/>
    <w:basedOn w:val="default"/>
    <w:rsid w:val="00AE7646"/>
  </w:style>
  <w:style w:type="paragraph" w:customStyle="1" w:styleId="yellow2">
    <w:name w:val="yellow2"/>
    <w:basedOn w:val="default"/>
    <w:rsid w:val="00AE7646"/>
  </w:style>
  <w:style w:type="paragraph" w:customStyle="1" w:styleId="yellow3">
    <w:name w:val="yellow3"/>
    <w:basedOn w:val="default"/>
    <w:rsid w:val="00AE7646"/>
  </w:style>
  <w:style w:type="paragraph" w:customStyle="1" w:styleId="WW-Title">
    <w:name w:val="WW-Title"/>
    <w:rsid w:val="00AE764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  <w:jc w:val="center"/>
    </w:pPr>
    <w:rPr>
      <w:rFonts w:ascii="DejaVu Sans" w:eastAsia="DejaVu Sans" w:hAnsi="DejaVu Sans" w:cs="DejaVu Sans"/>
      <w:color w:val="000000"/>
      <w:kern w:val="1"/>
      <w:sz w:val="88"/>
      <w:szCs w:val="88"/>
      <w:lang w:val="en-GB" w:eastAsia="hi-IN" w:bidi="hi-IN"/>
    </w:rPr>
  </w:style>
  <w:style w:type="paragraph" w:customStyle="1" w:styleId="Backgroundobjects">
    <w:name w:val="Background objects"/>
    <w:rsid w:val="00AE764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36"/>
      <w:szCs w:val="36"/>
      <w:lang w:val="en-GB" w:eastAsia="hi-IN" w:bidi="hi-IN"/>
    </w:rPr>
  </w:style>
  <w:style w:type="paragraph" w:customStyle="1" w:styleId="Background">
    <w:name w:val="Background"/>
    <w:rsid w:val="00AE7646"/>
    <w:pPr>
      <w:widowControl w:val="0"/>
      <w:suppressAutoHyphens/>
      <w:autoSpaceDE w:val="0"/>
      <w:spacing w:after="0" w:line="240" w:lineRule="auto"/>
      <w:jc w:val="center"/>
    </w:pPr>
    <w:rPr>
      <w:rFonts w:ascii="Times New Roman" w:eastAsia="DejaVu Sans" w:hAnsi="Times New Roman" w:cs="DejaVu Sans"/>
      <w:kern w:val="1"/>
      <w:sz w:val="24"/>
      <w:szCs w:val="24"/>
      <w:lang w:val="en-GB" w:eastAsia="hi-IN" w:bidi="hi-IN"/>
    </w:rPr>
  </w:style>
  <w:style w:type="paragraph" w:customStyle="1" w:styleId="Notes">
    <w:name w:val="Notes"/>
    <w:rsid w:val="00AE764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after="0" w:line="240" w:lineRule="auto"/>
    </w:pPr>
    <w:rPr>
      <w:rFonts w:ascii="DejaVu Sans" w:eastAsia="DejaVu Sans" w:hAnsi="DejaVu Sans" w:cs="DejaVu Sans"/>
      <w:color w:val="000000"/>
      <w:kern w:val="1"/>
      <w:sz w:val="24"/>
      <w:szCs w:val="24"/>
      <w:lang w:val="en-GB" w:eastAsia="hi-IN" w:bidi="hi-IN"/>
    </w:rPr>
  </w:style>
  <w:style w:type="paragraph" w:customStyle="1" w:styleId="Outline1">
    <w:name w:val="Outline 1"/>
    <w:rsid w:val="00AE7646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after="0" w:line="240" w:lineRule="auto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Outline2">
    <w:name w:val="Outline 2"/>
    <w:basedOn w:val="Outline1"/>
    <w:rsid w:val="00AE7646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Outline3">
    <w:name w:val="Outline 3"/>
    <w:basedOn w:val="Outline2"/>
    <w:rsid w:val="00AE7646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Outline4">
    <w:name w:val="Outline 4"/>
    <w:basedOn w:val="Outline3"/>
    <w:rsid w:val="00AE7646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Outline5">
    <w:name w:val="Outline 5"/>
    <w:basedOn w:val="Outline4"/>
    <w:rsid w:val="00AE7646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Outline6">
    <w:name w:val="Outline 6"/>
    <w:basedOn w:val="Outline5"/>
    <w:rsid w:val="00AE7646"/>
  </w:style>
  <w:style w:type="paragraph" w:customStyle="1" w:styleId="Outline7">
    <w:name w:val="Outline 7"/>
    <w:basedOn w:val="Outline6"/>
    <w:rsid w:val="00AE7646"/>
  </w:style>
  <w:style w:type="paragraph" w:customStyle="1" w:styleId="Outline8">
    <w:name w:val="Outline 8"/>
    <w:basedOn w:val="Outline7"/>
    <w:rsid w:val="00AE7646"/>
  </w:style>
  <w:style w:type="paragraph" w:customStyle="1" w:styleId="Outline9">
    <w:name w:val="Outline 9"/>
    <w:basedOn w:val="Outline8"/>
    <w:rsid w:val="00AE7646"/>
  </w:style>
  <w:style w:type="paragraph" w:customStyle="1" w:styleId="Default0">
    <w:name w:val="Default"/>
    <w:rsid w:val="00AE76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ectionHeading">
    <w:name w:val="Section Heading"/>
    <w:basedOn w:val="Normal"/>
    <w:link w:val="SectionHeadingChar"/>
    <w:qFormat/>
    <w:rsid w:val="00AE7646"/>
    <w:pPr>
      <w:spacing w:line="360" w:lineRule="auto"/>
      <w:jc w:val="both"/>
    </w:pPr>
    <w:rPr>
      <w:rFonts w:cs="Times New Roman"/>
      <w:b/>
      <w:bCs/>
      <w:lang w:val="en-GB"/>
    </w:rPr>
  </w:style>
  <w:style w:type="character" w:styleId="SubtleEmphasis">
    <w:name w:val="Subtle Emphasis"/>
    <w:uiPriority w:val="19"/>
    <w:qFormat/>
    <w:rsid w:val="00AE7646"/>
    <w:rPr>
      <w:i/>
      <w:iCs/>
      <w:color w:val="808080"/>
    </w:rPr>
  </w:style>
  <w:style w:type="character" w:customStyle="1" w:styleId="SectionHeadingChar">
    <w:name w:val="Section Heading Char"/>
    <w:link w:val="SectionHeading"/>
    <w:rsid w:val="00AE7646"/>
    <w:rPr>
      <w:rFonts w:ascii="Times New Roman" w:eastAsia="DejaVu Sans" w:hAnsi="Times New Roman" w:cs="Times New Roman"/>
      <w:b/>
      <w:bCs/>
      <w:kern w:val="1"/>
      <w:sz w:val="24"/>
      <w:szCs w:val="24"/>
      <w:lang w:val="en-GB" w:eastAsia="hi-IN" w:bidi="hi-IN"/>
    </w:rPr>
  </w:style>
  <w:style w:type="character" w:styleId="PlaceholderText">
    <w:name w:val="Placeholder Text"/>
    <w:uiPriority w:val="99"/>
    <w:semiHidden/>
    <w:rsid w:val="00AE76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64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646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AE76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7646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semiHidden/>
    <w:rsid w:val="00AE76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E76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E7646"/>
    <w:rPr>
      <w:rFonts w:ascii="Times New Roman" w:eastAsia="DejaVu Sans" w:hAnsi="Times New Roman" w:cs="DejaVu Sans"/>
      <w:kern w:val="1"/>
      <w:sz w:val="20"/>
      <w:szCs w:val="20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E7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E7646"/>
    <w:rPr>
      <w:rFonts w:ascii="Times New Roman" w:eastAsia="DejaVu Sans" w:hAnsi="Times New Roman" w:cs="DejaVu Sans"/>
      <w:b/>
      <w:bCs/>
      <w:kern w:val="1"/>
      <w:sz w:val="20"/>
      <w:szCs w:val="20"/>
      <w:lang w:eastAsia="hi-IN" w:bidi="hi-IN"/>
    </w:rPr>
  </w:style>
  <w:style w:type="paragraph" w:styleId="Revision">
    <w:name w:val="Revision"/>
    <w:hidden/>
    <w:uiPriority w:val="99"/>
    <w:semiHidden/>
    <w:rsid w:val="00AE7646"/>
    <w:pPr>
      <w:spacing w:after="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MKTextbody">
    <w:name w:val="MK Text body"/>
    <w:basedOn w:val="BodyText"/>
    <w:rsid w:val="00AE7646"/>
    <w:pPr>
      <w:spacing w:before="43" w:after="29"/>
    </w:pPr>
    <w:rPr>
      <w:rFonts w:ascii="Arial" w:hAnsi="Arial"/>
      <w:sz w:val="22"/>
    </w:rPr>
  </w:style>
  <w:style w:type="character" w:customStyle="1" w:styleId="term-highlight">
    <w:name w:val="term-highlight"/>
    <w:rsid w:val="00AE7646"/>
  </w:style>
  <w:style w:type="character" w:customStyle="1" w:styleId="highlight">
    <w:name w:val="highlight"/>
    <w:rsid w:val="00AE7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emf"/><Relationship Id="rId42" Type="http://schemas.openxmlformats.org/officeDocument/2006/relationships/image" Target="media/image13.wmf"/><Relationship Id="rId47" Type="http://schemas.openxmlformats.org/officeDocument/2006/relationships/oleObject" Target="embeddings/oleObject28.bin"/><Relationship Id="rId63" Type="http://schemas.openxmlformats.org/officeDocument/2006/relationships/oleObject" Target="embeddings/oleObject38.bin"/><Relationship Id="rId68" Type="http://schemas.openxmlformats.org/officeDocument/2006/relationships/oleObject" Target="embeddings/oleObject41.bin"/><Relationship Id="rId84" Type="http://schemas.openxmlformats.org/officeDocument/2006/relationships/oleObject" Target="embeddings/oleObject54.bin"/><Relationship Id="rId89" Type="http://schemas.openxmlformats.org/officeDocument/2006/relationships/image" Target="media/image28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4.bin"/><Relationship Id="rId92" Type="http://schemas.openxmlformats.org/officeDocument/2006/relationships/oleObject" Target="embeddings/oleObject5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40" Type="http://schemas.openxmlformats.org/officeDocument/2006/relationships/image" Target="media/image12.wmf"/><Relationship Id="rId45" Type="http://schemas.openxmlformats.org/officeDocument/2006/relationships/image" Target="media/image14.wmf"/><Relationship Id="rId53" Type="http://schemas.openxmlformats.org/officeDocument/2006/relationships/image" Target="media/image17.wmf"/><Relationship Id="rId58" Type="http://schemas.openxmlformats.org/officeDocument/2006/relationships/oleObject" Target="embeddings/oleObject35.bin"/><Relationship Id="rId66" Type="http://schemas.openxmlformats.org/officeDocument/2006/relationships/image" Target="media/image22.wmf"/><Relationship Id="rId74" Type="http://schemas.openxmlformats.org/officeDocument/2006/relationships/image" Target="media/image23.wmf"/><Relationship Id="rId79" Type="http://schemas.openxmlformats.org/officeDocument/2006/relationships/oleObject" Target="embeddings/oleObject51.bin"/><Relationship Id="rId87" Type="http://schemas.openxmlformats.org/officeDocument/2006/relationships/image" Target="media/image27.wmf"/><Relationship Id="rId102" Type="http://schemas.openxmlformats.org/officeDocument/2006/relationships/oleObject" Target="embeddings/oleObject66.bin"/><Relationship Id="rId5" Type="http://schemas.openxmlformats.org/officeDocument/2006/relationships/webSettings" Target="webSettings.xml"/><Relationship Id="rId61" Type="http://schemas.openxmlformats.org/officeDocument/2006/relationships/image" Target="media/image20.wmf"/><Relationship Id="rId82" Type="http://schemas.openxmlformats.org/officeDocument/2006/relationships/oleObject" Target="embeddings/oleObject53.bin"/><Relationship Id="rId90" Type="http://schemas.openxmlformats.org/officeDocument/2006/relationships/oleObject" Target="embeddings/oleObject57.bin"/><Relationship Id="rId95" Type="http://schemas.openxmlformats.org/officeDocument/2006/relationships/oleObject" Target="embeddings/oleObject60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9.bin"/><Relationship Id="rId56" Type="http://schemas.openxmlformats.org/officeDocument/2006/relationships/oleObject" Target="embeddings/oleObject33.bin"/><Relationship Id="rId64" Type="http://schemas.openxmlformats.org/officeDocument/2006/relationships/oleObject" Target="embeddings/oleObject39.bin"/><Relationship Id="rId69" Type="http://schemas.openxmlformats.org/officeDocument/2006/relationships/oleObject" Target="embeddings/oleObject42.bin"/><Relationship Id="rId77" Type="http://schemas.openxmlformats.org/officeDocument/2006/relationships/oleObject" Target="embeddings/oleObject49.bin"/><Relationship Id="rId100" Type="http://schemas.openxmlformats.org/officeDocument/2006/relationships/oleObject" Target="embeddings/oleObject65.bin"/><Relationship Id="rId8" Type="http://schemas.openxmlformats.org/officeDocument/2006/relationships/image" Target="media/image2.emf"/><Relationship Id="rId51" Type="http://schemas.openxmlformats.org/officeDocument/2006/relationships/image" Target="media/image16.wmf"/><Relationship Id="rId72" Type="http://schemas.openxmlformats.org/officeDocument/2006/relationships/oleObject" Target="embeddings/oleObject45.bin"/><Relationship Id="rId80" Type="http://schemas.openxmlformats.org/officeDocument/2006/relationships/oleObject" Target="embeddings/oleObject52.bin"/><Relationship Id="rId85" Type="http://schemas.openxmlformats.org/officeDocument/2006/relationships/image" Target="media/image26.wmf"/><Relationship Id="rId93" Type="http://schemas.openxmlformats.org/officeDocument/2006/relationships/image" Target="media/image30.wmf"/><Relationship Id="rId98" Type="http://schemas.openxmlformats.org/officeDocument/2006/relationships/oleObject" Target="embeddings/oleObject63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7.bin"/><Relationship Id="rId59" Type="http://schemas.openxmlformats.org/officeDocument/2006/relationships/image" Target="media/image19.wmf"/><Relationship Id="rId67" Type="http://schemas.openxmlformats.org/officeDocument/2006/relationships/oleObject" Target="embeddings/oleObject40.bin"/><Relationship Id="rId103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2.bin"/><Relationship Id="rId62" Type="http://schemas.openxmlformats.org/officeDocument/2006/relationships/oleObject" Target="embeddings/oleObject37.bin"/><Relationship Id="rId70" Type="http://schemas.openxmlformats.org/officeDocument/2006/relationships/oleObject" Target="embeddings/oleObject43.bin"/><Relationship Id="rId75" Type="http://schemas.openxmlformats.org/officeDocument/2006/relationships/oleObject" Target="embeddings/oleObject47.bin"/><Relationship Id="rId83" Type="http://schemas.openxmlformats.org/officeDocument/2006/relationships/image" Target="media/image25.wmf"/><Relationship Id="rId88" Type="http://schemas.openxmlformats.org/officeDocument/2006/relationships/oleObject" Target="embeddings/oleObject56.bin"/><Relationship Id="rId91" Type="http://schemas.openxmlformats.org/officeDocument/2006/relationships/image" Target="media/image29.wmf"/><Relationship Id="rId96" Type="http://schemas.openxmlformats.org/officeDocument/2006/relationships/oleObject" Target="embeddings/oleObject6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20.bin"/><Relationship Id="rId49" Type="http://schemas.openxmlformats.org/officeDocument/2006/relationships/image" Target="media/image15.wmf"/><Relationship Id="rId57" Type="http://schemas.openxmlformats.org/officeDocument/2006/relationships/oleObject" Target="embeddings/oleObject3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1.bin"/><Relationship Id="rId60" Type="http://schemas.openxmlformats.org/officeDocument/2006/relationships/oleObject" Target="embeddings/oleObject36.bin"/><Relationship Id="rId65" Type="http://schemas.openxmlformats.org/officeDocument/2006/relationships/image" Target="media/image21.emf"/><Relationship Id="rId73" Type="http://schemas.openxmlformats.org/officeDocument/2006/relationships/oleObject" Target="embeddings/oleObject46.bin"/><Relationship Id="rId78" Type="http://schemas.openxmlformats.org/officeDocument/2006/relationships/oleObject" Target="embeddings/oleObject50.bin"/><Relationship Id="rId81" Type="http://schemas.openxmlformats.org/officeDocument/2006/relationships/image" Target="media/image24.wmf"/><Relationship Id="rId86" Type="http://schemas.openxmlformats.org/officeDocument/2006/relationships/oleObject" Target="embeddings/oleObject55.bin"/><Relationship Id="rId94" Type="http://schemas.openxmlformats.org/officeDocument/2006/relationships/oleObject" Target="embeddings/oleObject59.bin"/><Relationship Id="rId99" Type="http://schemas.openxmlformats.org/officeDocument/2006/relationships/oleObject" Target="embeddings/oleObject64.bin"/><Relationship Id="rId101" Type="http://schemas.openxmlformats.org/officeDocument/2006/relationships/image" Target="media/image31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3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30.bin"/><Relationship Id="rId55" Type="http://schemas.openxmlformats.org/officeDocument/2006/relationships/image" Target="media/image18.wmf"/><Relationship Id="rId76" Type="http://schemas.openxmlformats.org/officeDocument/2006/relationships/oleObject" Target="embeddings/oleObject48.bin"/><Relationship Id="rId97" Type="http://schemas.openxmlformats.org/officeDocument/2006/relationships/oleObject" Target="embeddings/oleObject62.bin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11883</Words>
  <Characters>67739</Characters>
  <Application>Microsoft Office Word</Application>
  <DocSecurity>0</DocSecurity>
  <Lines>564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mkoenig</dc:creator>
  <cp:keywords/>
  <dc:description/>
  <cp:lastModifiedBy>mkoenig</cp:lastModifiedBy>
  <cp:revision>2</cp:revision>
  <dcterms:created xsi:type="dcterms:W3CDTF">2013-08-20T11:54:00Z</dcterms:created>
  <dcterms:modified xsi:type="dcterms:W3CDTF">2013-08-20T11:56:00Z</dcterms:modified>
</cp:coreProperties>
</file>