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721407" w14:textId="77777777" w:rsidR="009010BF" w:rsidRPr="00B33389" w:rsidRDefault="00762095" w:rsidP="00762095">
      <w:pPr>
        <w:pStyle w:val="1"/>
        <w:rPr>
          <w:szCs w:val="24"/>
        </w:rPr>
      </w:pPr>
      <w:r w:rsidRPr="00B33389">
        <w:rPr>
          <w:szCs w:val="24"/>
        </w:rPr>
        <w:t>基本概念</w:t>
      </w:r>
    </w:p>
    <w:p w14:paraId="4C773459" w14:textId="77777777" w:rsidR="005E4D9F" w:rsidRPr="00B33389" w:rsidRDefault="005E4D9F" w:rsidP="008A28DA">
      <w:pPr>
        <w:ind w:firstLine="420"/>
        <w:rPr>
          <w:color w:val="FF0000"/>
          <w:szCs w:val="24"/>
        </w:rPr>
      </w:pPr>
      <w:r w:rsidRPr="00B33389">
        <w:rPr>
          <w:rFonts w:cs="Arial"/>
          <w:szCs w:val="24"/>
        </w:rPr>
        <w:t>Eure</w:t>
      </w:r>
      <w:r w:rsidRPr="00B33389">
        <w:rPr>
          <w:rFonts w:cs="Arial"/>
          <w:szCs w:val="24"/>
          <w:shd w:val="clear" w:color="auto" w:fill="FFFFFF"/>
        </w:rPr>
        <w:t>ka</w:t>
      </w:r>
      <w:r w:rsidR="005E5131" w:rsidRPr="00B33389">
        <w:rPr>
          <w:rFonts w:cs="Arial"/>
          <w:szCs w:val="24"/>
          <w:shd w:val="clear" w:color="auto" w:fill="FFFFFF"/>
        </w:rPr>
        <w:t>是 Spring Cloud Netflix 组件之一，</w:t>
      </w:r>
      <w:r w:rsidR="000F7CF1" w:rsidRPr="00B33389">
        <w:rPr>
          <w:rFonts w:cs="Arial"/>
          <w:szCs w:val="24"/>
          <w:shd w:val="clear" w:color="auto" w:fill="FFFFFF"/>
        </w:rPr>
        <w:t>是</w:t>
      </w:r>
      <w:r w:rsidRPr="00DF58A2">
        <w:rPr>
          <w:rFonts w:cs="Arial"/>
          <w:color w:val="FF0000"/>
          <w:szCs w:val="24"/>
          <w:shd w:val="clear" w:color="auto" w:fill="FFFFFF"/>
        </w:rPr>
        <w:t>服务注册中心</w:t>
      </w:r>
      <w:r w:rsidRPr="00B33389">
        <w:rPr>
          <w:rFonts w:cs="Arial"/>
          <w:szCs w:val="24"/>
          <w:shd w:val="clear" w:color="auto" w:fill="FFFFFF"/>
        </w:rPr>
        <w:t>，全部服务都需要</w:t>
      </w:r>
      <w:r w:rsidRPr="00B33389">
        <w:rPr>
          <w:rFonts w:cs="Arial"/>
          <w:color w:val="FF0000"/>
          <w:szCs w:val="24"/>
          <w:shd w:val="clear" w:color="auto" w:fill="FFFFFF"/>
        </w:rPr>
        <w:t>进行注册才能使用</w:t>
      </w:r>
      <w:r w:rsidRPr="00B33389">
        <w:rPr>
          <w:rFonts w:cs="Arial"/>
          <w:szCs w:val="24"/>
          <w:shd w:val="clear" w:color="auto" w:fill="FFFFFF"/>
        </w:rPr>
        <w:t>，也是微服务架构中必不可少的一个组件。</w:t>
      </w:r>
      <w:r w:rsidR="008A28DA" w:rsidRPr="00B33389">
        <w:rPr>
          <w:szCs w:val="24"/>
        </w:rPr>
        <w:t>系统中的其他服务使用Eureka的客户端将其连接到Eureka Service中，并且保持心跳，这样</w:t>
      </w:r>
      <w:r w:rsidR="008A28DA" w:rsidRPr="00B33389">
        <w:rPr>
          <w:color w:val="FF0000"/>
          <w:szCs w:val="24"/>
        </w:rPr>
        <w:t>可以通过Eureka Service来监控各个微服务是否运行正常。</w:t>
      </w:r>
    </w:p>
    <w:p w14:paraId="14201213" w14:textId="77777777" w:rsidR="00F0184F" w:rsidRPr="00B33389" w:rsidRDefault="00F0184F" w:rsidP="00F0184F">
      <w:pPr>
        <w:pStyle w:val="1"/>
        <w:rPr>
          <w:szCs w:val="24"/>
        </w:rPr>
      </w:pPr>
      <w:r w:rsidRPr="00B33389">
        <w:rPr>
          <w:rFonts w:hint="eastAsia"/>
          <w:szCs w:val="24"/>
        </w:rPr>
        <w:t>Eureka架构</w:t>
      </w:r>
    </w:p>
    <w:p w14:paraId="2D623147" w14:textId="77777777" w:rsidR="00F0184F" w:rsidRPr="00B33389" w:rsidRDefault="00F0184F" w:rsidP="00F0184F">
      <w:pPr>
        <w:rPr>
          <w:szCs w:val="24"/>
        </w:rPr>
      </w:pPr>
      <w:r w:rsidRPr="00B33389">
        <w:rPr>
          <w:noProof/>
          <w:szCs w:val="24"/>
        </w:rPr>
        <w:drawing>
          <wp:inline distT="0" distB="0" distL="0" distR="0" wp14:anchorId="06CBBA69" wp14:editId="50BB10E8">
            <wp:extent cx="5274310" cy="26123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12390"/>
                    </a:xfrm>
                    <a:prstGeom prst="rect">
                      <a:avLst/>
                    </a:prstGeom>
                  </pic:spPr>
                </pic:pic>
              </a:graphicData>
            </a:graphic>
          </wp:inline>
        </w:drawing>
      </w:r>
    </w:p>
    <w:p w14:paraId="2B094A7C" w14:textId="77777777" w:rsidR="00F0184F" w:rsidRPr="00B33389" w:rsidRDefault="00F0184F" w:rsidP="00F0184F">
      <w:pPr>
        <w:rPr>
          <w:szCs w:val="24"/>
          <w:shd w:val="clear" w:color="auto" w:fill="FFFFFF"/>
        </w:rPr>
      </w:pPr>
      <w:r w:rsidRPr="00B33389">
        <w:rPr>
          <w:szCs w:val="24"/>
          <w:shd w:val="clear" w:color="auto" w:fill="FFFFFF"/>
        </w:rPr>
        <w:tab/>
        <w:t>从图中我们可以看出，Eureka 组件分为两部分：</w:t>
      </w:r>
      <w:r w:rsidRPr="00DF58A2">
        <w:rPr>
          <w:color w:val="FF0000"/>
          <w:szCs w:val="24"/>
          <w:shd w:val="clear" w:color="auto" w:fill="FFFFFF"/>
        </w:rPr>
        <w:t>Eureka server和 Eureka client</w:t>
      </w:r>
      <w:r w:rsidRPr="00B33389">
        <w:rPr>
          <w:szCs w:val="24"/>
          <w:shd w:val="clear" w:color="auto" w:fill="FFFFFF"/>
        </w:rPr>
        <w:t>。而客户端又分为 Application Service 客户端和 Application Client 客户端两种。Eureka Client是一个</w:t>
      </w:r>
      <w:r w:rsidRPr="00DF58A2">
        <w:rPr>
          <w:color w:val="FF0000"/>
          <w:szCs w:val="24"/>
          <w:shd w:val="clear" w:color="auto" w:fill="FFFFFF"/>
        </w:rPr>
        <w:t>Java客户端</w:t>
      </w:r>
      <w:r w:rsidRPr="00B33389">
        <w:rPr>
          <w:szCs w:val="24"/>
          <w:shd w:val="clear" w:color="auto" w:fill="FFFFFF"/>
        </w:rPr>
        <w:t xml:space="preserve">，用于简化与Eureka Server的交互；Eureka Server提供服务发现的能力，各个微服务启动时，会通过Eureka Client向Eureka Server进行注册自己的信息（例如网络信息），Eureka Server会存储该服务的信息；微服务启动后，会周期性地向Eureka </w:t>
      </w:r>
      <w:r w:rsidRPr="00B33389">
        <w:rPr>
          <w:szCs w:val="24"/>
          <w:shd w:val="clear" w:color="auto" w:fill="FFFFFF"/>
        </w:rPr>
        <w:lastRenderedPageBreak/>
        <w:t>Server发送心跳（默认周期为30秒）以续约自己的信息。如果Eureka Server在一定时间内没有接收到某个微服务节点的心跳，Eureka Server将会注销该微服务节点（默认90秒）；每个Eureka Server同时也是Eureka Client，多个Eureka Server之间</w:t>
      </w:r>
      <w:r w:rsidRPr="00DF58A2">
        <w:rPr>
          <w:color w:val="FF0000"/>
          <w:szCs w:val="24"/>
          <w:shd w:val="clear" w:color="auto" w:fill="FFFFFF"/>
        </w:rPr>
        <w:t>通过复制的方式完成服务注册表的同步</w:t>
      </w:r>
      <w:r w:rsidRPr="00B33389">
        <w:rPr>
          <w:szCs w:val="24"/>
          <w:shd w:val="clear" w:color="auto" w:fill="FFFFFF"/>
        </w:rPr>
        <w:t>；Eureka Client会缓存Eureka Server中的信息。</w:t>
      </w:r>
      <w:r w:rsidRPr="00DF58A2">
        <w:rPr>
          <w:color w:val="FF0000"/>
          <w:szCs w:val="24"/>
          <w:shd w:val="clear" w:color="auto" w:fill="FFFFFF"/>
        </w:rPr>
        <w:t>即使所有的Eureka Server节点都宕掉，服务消费者依然可以使用缓存中的信息找到服务提供者</w:t>
      </w:r>
      <w:r w:rsidRPr="00B33389">
        <w:rPr>
          <w:szCs w:val="24"/>
          <w:shd w:val="clear" w:color="auto" w:fill="FFFFFF"/>
        </w:rPr>
        <w:t>。</w:t>
      </w:r>
    </w:p>
    <w:p w14:paraId="1E7B3AC9" w14:textId="77777777" w:rsidR="00F0184F" w:rsidRPr="00B33389" w:rsidRDefault="00F0184F" w:rsidP="00F0184F">
      <w:pPr>
        <w:rPr>
          <w:szCs w:val="24"/>
          <w:shd w:val="clear" w:color="auto" w:fill="FFFFFF"/>
        </w:rPr>
      </w:pPr>
      <w:r w:rsidRPr="00B33389">
        <w:rPr>
          <w:szCs w:val="24"/>
          <w:shd w:val="clear" w:color="auto" w:fill="FFFFFF"/>
        </w:rPr>
        <w:tab/>
        <w:t>Make Remote Call，可以简单理解为调用RESTful API，us-east-1c、us-east-1d等都是zone，它们组成us-east-1这个服务注册中心。</w:t>
      </w:r>
    </w:p>
    <w:p w14:paraId="788AEC49" w14:textId="13A0268C" w:rsidR="00F0184F" w:rsidRDefault="00F0184F" w:rsidP="00F0184F">
      <w:pPr>
        <w:ind w:firstLine="420"/>
        <w:rPr>
          <w:szCs w:val="24"/>
          <w:shd w:val="clear" w:color="auto" w:fill="FFFFFF"/>
        </w:rPr>
      </w:pPr>
      <w:r w:rsidRPr="00B33389">
        <w:rPr>
          <w:szCs w:val="24"/>
          <w:shd w:val="clear" w:color="auto" w:fill="FFFFFF"/>
        </w:rPr>
        <w:t>Eureka 的工作机制每个 region 都有自己的 Eureka 服务器集群，每个 zone 至少要有一个 Eureka 服务器以应对 zone 瘫痪。</w:t>
      </w:r>
    </w:p>
    <w:p w14:paraId="01F37200" w14:textId="2101957E" w:rsidR="00DF58A2" w:rsidRPr="00B33389" w:rsidRDefault="00DF58A2" w:rsidP="00DF58A2">
      <w:pPr>
        <w:pStyle w:val="2"/>
        <w:rPr>
          <w:rFonts w:hint="eastAsia"/>
          <w:shd w:val="clear" w:color="auto" w:fill="FFFFFF"/>
        </w:rPr>
      </w:pPr>
      <w:r>
        <w:rPr>
          <w:rFonts w:hint="eastAsia"/>
          <w:shd w:val="clear" w:color="auto" w:fill="FFFFFF"/>
        </w:rPr>
        <w:t>组成角色</w:t>
      </w:r>
    </w:p>
    <w:p w14:paraId="0497A05D" w14:textId="77777777" w:rsidR="00F0184F" w:rsidRPr="00B33389" w:rsidRDefault="00F0184F" w:rsidP="00DF58A2">
      <w:pPr>
        <w:rPr>
          <w:szCs w:val="24"/>
          <w:shd w:val="clear" w:color="auto" w:fill="FFFFFF"/>
        </w:rPr>
      </w:pPr>
      <w:r w:rsidRPr="00B33389">
        <w:rPr>
          <w:szCs w:val="24"/>
          <w:shd w:val="clear" w:color="auto" w:fill="FFFFFF"/>
        </w:rPr>
        <w:t>简要描述了Eureka的基本架构，由3个角色组成：</w:t>
      </w:r>
    </w:p>
    <w:p w14:paraId="47EFBC5E" w14:textId="77777777" w:rsidR="00F0184F" w:rsidRPr="00B33389" w:rsidRDefault="00F0184F" w:rsidP="00DF58A2">
      <w:pPr>
        <w:pStyle w:val="3"/>
        <w:rPr>
          <w:shd w:val="clear" w:color="auto" w:fill="FFFFFF"/>
        </w:rPr>
      </w:pPr>
      <w:r w:rsidRPr="00B33389">
        <w:rPr>
          <w:rFonts w:hint="eastAsia"/>
          <w:shd w:val="clear" w:color="auto" w:fill="FFFFFF"/>
        </w:rPr>
        <w:t>1、</w:t>
      </w:r>
      <w:r w:rsidRPr="00B33389">
        <w:rPr>
          <w:shd w:val="clear" w:color="auto" w:fill="FFFFFF"/>
        </w:rPr>
        <w:t>Eureka Server</w:t>
      </w:r>
    </w:p>
    <w:p w14:paraId="531A3EE9" w14:textId="77777777" w:rsidR="00F0184F" w:rsidRPr="00B33389" w:rsidRDefault="00F0184F" w:rsidP="00F0184F">
      <w:pPr>
        <w:ind w:firstLine="420"/>
        <w:rPr>
          <w:szCs w:val="24"/>
          <w:shd w:val="clear" w:color="auto" w:fill="FFFFFF"/>
        </w:rPr>
      </w:pPr>
      <w:r w:rsidRPr="00B33389">
        <w:rPr>
          <w:szCs w:val="24"/>
          <w:shd w:val="clear" w:color="auto" w:fill="FFFFFF"/>
        </w:rPr>
        <w:t>提供</w:t>
      </w:r>
      <w:r w:rsidRPr="00ED3594">
        <w:rPr>
          <w:color w:val="FF0000"/>
          <w:szCs w:val="24"/>
          <w:shd w:val="clear" w:color="auto" w:fill="FFFFFF"/>
        </w:rPr>
        <w:t>服务注册和发现</w:t>
      </w:r>
    </w:p>
    <w:p w14:paraId="30EC458A" w14:textId="77777777" w:rsidR="00F0184F" w:rsidRPr="00B33389" w:rsidRDefault="00F0184F" w:rsidP="00DF58A2">
      <w:pPr>
        <w:pStyle w:val="3"/>
        <w:rPr>
          <w:shd w:val="clear" w:color="auto" w:fill="FFFFFF"/>
        </w:rPr>
      </w:pPr>
      <w:r w:rsidRPr="00B33389">
        <w:rPr>
          <w:rFonts w:hint="eastAsia"/>
          <w:shd w:val="clear" w:color="auto" w:fill="FFFFFF"/>
        </w:rPr>
        <w:t>2、</w:t>
      </w:r>
      <w:r w:rsidRPr="00B33389">
        <w:rPr>
          <w:shd w:val="clear" w:color="auto" w:fill="FFFFFF"/>
        </w:rPr>
        <w:t>Service Provider</w:t>
      </w:r>
    </w:p>
    <w:p w14:paraId="73349140" w14:textId="77777777" w:rsidR="00F0184F" w:rsidRPr="00B33389" w:rsidRDefault="00F0184F" w:rsidP="00F0184F">
      <w:pPr>
        <w:ind w:firstLine="420"/>
        <w:rPr>
          <w:szCs w:val="24"/>
          <w:shd w:val="clear" w:color="auto" w:fill="FFFFFF"/>
        </w:rPr>
      </w:pPr>
      <w:r w:rsidRPr="00B33389">
        <w:rPr>
          <w:szCs w:val="24"/>
          <w:shd w:val="clear" w:color="auto" w:fill="FFFFFF"/>
        </w:rPr>
        <w:t>服务提供方</w:t>
      </w:r>
      <w:r w:rsidRPr="00ED3594">
        <w:rPr>
          <w:color w:val="FF0000"/>
          <w:szCs w:val="24"/>
          <w:shd w:val="clear" w:color="auto" w:fill="FFFFFF"/>
        </w:rPr>
        <w:t>将自身服务注册到Eureka</w:t>
      </w:r>
      <w:r w:rsidRPr="00B33389">
        <w:rPr>
          <w:szCs w:val="24"/>
          <w:shd w:val="clear" w:color="auto" w:fill="FFFFFF"/>
        </w:rPr>
        <w:t>，从而使服务消费方能够找到。</w:t>
      </w:r>
    </w:p>
    <w:p w14:paraId="42B54773" w14:textId="77777777" w:rsidR="00F0184F" w:rsidRPr="00B33389" w:rsidRDefault="00F0184F" w:rsidP="00DF58A2">
      <w:pPr>
        <w:pStyle w:val="3"/>
        <w:rPr>
          <w:shd w:val="clear" w:color="auto" w:fill="FFFFFF"/>
        </w:rPr>
      </w:pPr>
      <w:r w:rsidRPr="00B33389">
        <w:rPr>
          <w:rFonts w:hint="eastAsia"/>
          <w:shd w:val="clear" w:color="auto" w:fill="FFFFFF"/>
        </w:rPr>
        <w:t>3、</w:t>
      </w:r>
      <w:r w:rsidRPr="00B33389">
        <w:rPr>
          <w:shd w:val="clear" w:color="auto" w:fill="FFFFFF"/>
        </w:rPr>
        <w:t>Service Consumer</w:t>
      </w:r>
    </w:p>
    <w:p w14:paraId="3F82E2B7" w14:textId="77777777" w:rsidR="00F0184F" w:rsidRPr="00B33389" w:rsidRDefault="00F0184F" w:rsidP="00F0184F">
      <w:pPr>
        <w:ind w:firstLine="420"/>
        <w:rPr>
          <w:szCs w:val="24"/>
          <w:shd w:val="clear" w:color="auto" w:fill="FFFFFF"/>
        </w:rPr>
      </w:pPr>
      <w:r w:rsidRPr="00B33389">
        <w:rPr>
          <w:szCs w:val="24"/>
          <w:shd w:val="clear" w:color="auto" w:fill="FFFFFF"/>
        </w:rPr>
        <w:t>服务消费方从Eureka获取注册服务列表，从而能够消费服务。</w:t>
      </w:r>
    </w:p>
    <w:p w14:paraId="1B405B74" w14:textId="77777777" w:rsidR="00223D97" w:rsidRPr="00B33389" w:rsidRDefault="00223D97" w:rsidP="00223D97">
      <w:pPr>
        <w:pStyle w:val="1"/>
        <w:rPr>
          <w:szCs w:val="24"/>
          <w:shd w:val="clear" w:color="auto" w:fill="FFFFFF"/>
        </w:rPr>
      </w:pPr>
      <w:r w:rsidRPr="00B33389">
        <w:rPr>
          <w:szCs w:val="24"/>
          <w:shd w:val="clear" w:color="auto" w:fill="FFFFFF"/>
        </w:rPr>
        <w:lastRenderedPageBreak/>
        <w:t>微服务为什么需要注册中心</w:t>
      </w:r>
    </w:p>
    <w:p w14:paraId="501934D7" w14:textId="77777777" w:rsidR="00AC283E" w:rsidRDefault="00223D97" w:rsidP="00AC283E">
      <w:pPr>
        <w:pStyle w:val="2"/>
        <w:rPr>
          <w:shd w:val="clear" w:color="auto" w:fill="FFFFFF"/>
        </w:rPr>
      </w:pPr>
      <w:r w:rsidRPr="00B33389">
        <w:rPr>
          <w:rFonts w:hint="eastAsia"/>
          <w:shd w:val="clear" w:color="auto" w:fill="FFFFFF"/>
        </w:rPr>
        <w:t>1、</w:t>
      </w:r>
      <w:r w:rsidR="00AC283E">
        <w:rPr>
          <w:shd w:val="clear" w:color="auto" w:fill="FFFFFF"/>
        </w:rPr>
        <w:t>简单易用</w:t>
      </w:r>
    </w:p>
    <w:p w14:paraId="39C9D45D" w14:textId="2C3032CA" w:rsidR="00223D97" w:rsidRPr="00B33389" w:rsidRDefault="00223D97" w:rsidP="00223D97">
      <w:pPr>
        <w:rPr>
          <w:rFonts w:cs="Arial"/>
          <w:szCs w:val="24"/>
          <w:shd w:val="clear" w:color="auto" w:fill="FFFFFF"/>
        </w:rPr>
      </w:pPr>
      <w:r w:rsidRPr="00B33389">
        <w:rPr>
          <w:rFonts w:cs="Arial"/>
          <w:szCs w:val="24"/>
          <w:shd w:val="clear" w:color="auto" w:fill="FFFFFF"/>
        </w:rPr>
        <w:t>最好对开发者透明</w:t>
      </w:r>
    </w:p>
    <w:p w14:paraId="422D10D0" w14:textId="77777777" w:rsidR="00AC283E" w:rsidRDefault="00223D97" w:rsidP="00AC283E">
      <w:pPr>
        <w:pStyle w:val="2"/>
        <w:rPr>
          <w:shd w:val="clear" w:color="auto" w:fill="FFFFFF"/>
        </w:rPr>
      </w:pPr>
      <w:r w:rsidRPr="00B33389">
        <w:rPr>
          <w:rFonts w:hint="eastAsia"/>
          <w:shd w:val="clear" w:color="auto" w:fill="FFFFFF"/>
        </w:rPr>
        <w:t>2、</w:t>
      </w:r>
      <w:r w:rsidR="00AC283E">
        <w:rPr>
          <w:shd w:val="clear" w:color="auto" w:fill="FFFFFF"/>
        </w:rPr>
        <w:t>高可用</w:t>
      </w:r>
    </w:p>
    <w:p w14:paraId="0EE4D006" w14:textId="5A2A9CE7" w:rsidR="00223D97" w:rsidRPr="00B33389" w:rsidRDefault="00223D97" w:rsidP="00223D97">
      <w:pPr>
        <w:rPr>
          <w:rFonts w:cs="Arial"/>
          <w:szCs w:val="24"/>
          <w:shd w:val="clear" w:color="auto" w:fill="FFFFFF"/>
        </w:rPr>
      </w:pPr>
      <w:r w:rsidRPr="00B33389">
        <w:rPr>
          <w:rFonts w:cs="Arial"/>
          <w:szCs w:val="24"/>
          <w:shd w:val="clear" w:color="auto" w:fill="FFFFFF"/>
        </w:rPr>
        <w:t>几台注册中心坏掉不会导致整个服务瘫痪，注册服务整体持续可用</w:t>
      </w:r>
      <w:r w:rsidR="00AC283E">
        <w:rPr>
          <w:rFonts w:cs="Arial" w:hint="eastAsia"/>
          <w:szCs w:val="24"/>
          <w:shd w:val="clear" w:color="auto" w:fill="FFFFFF"/>
        </w:rPr>
        <w:t>。</w:t>
      </w:r>
    </w:p>
    <w:p w14:paraId="6BDDDA89" w14:textId="77777777" w:rsidR="00AC283E" w:rsidRPr="00F64C7D" w:rsidRDefault="00223D97" w:rsidP="00F64C7D">
      <w:pPr>
        <w:pStyle w:val="2"/>
        <w:rPr>
          <w:shd w:val="clear" w:color="auto" w:fill="FFFFFF"/>
        </w:rPr>
      </w:pPr>
      <w:r w:rsidRPr="00F64C7D">
        <w:rPr>
          <w:rFonts w:hint="eastAsia"/>
          <w:shd w:val="clear" w:color="auto" w:fill="FFFFFF"/>
        </w:rPr>
        <w:t>3、</w:t>
      </w:r>
      <w:r w:rsidR="00AC283E" w:rsidRPr="00F64C7D">
        <w:rPr>
          <w:shd w:val="clear" w:color="auto" w:fill="FFFFFF"/>
        </w:rPr>
        <w:t>避免跨越机房调用</w:t>
      </w:r>
    </w:p>
    <w:p w14:paraId="7B0D40A8" w14:textId="40613292" w:rsidR="00223D97" w:rsidRPr="00B33389" w:rsidRDefault="00223D97" w:rsidP="00223D97">
      <w:pPr>
        <w:rPr>
          <w:rFonts w:cs="Arial"/>
          <w:szCs w:val="24"/>
          <w:shd w:val="clear" w:color="auto" w:fill="FFFFFF"/>
        </w:rPr>
      </w:pPr>
      <w:r w:rsidRPr="00B33389">
        <w:rPr>
          <w:rFonts w:cs="Arial"/>
          <w:szCs w:val="24"/>
          <w:shd w:val="clear" w:color="auto" w:fill="FFFFFF"/>
        </w:rPr>
        <w:t>最好调用优先同一个机房的服务以减少网络延迟</w:t>
      </w:r>
    </w:p>
    <w:p w14:paraId="097E9879" w14:textId="77777777" w:rsidR="00AC283E" w:rsidRPr="00F64C7D" w:rsidRDefault="00223D97" w:rsidP="00F64C7D">
      <w:pPr>
        <w:pStyle w:val="2"/>
        <w:rPr>
          <w:shd w:val="clear" w:color="auto" w:fill="FFFFFF"/>
        </w:rPr>
      </w:pPr>
      <w:r w:rsidRPr="00F64C7D">
        <w:rPr>
          <w:rFonts w:hint="eastAsia"/>
          <w:shd w:val="clear" w:color="auto" w:fill="FFFFFF"/>
        </w:rPr>
        <w:t>4、</w:t>
      </w:r>
      <w:r w:rsidR="00AC283E" w:rsidRPr="00F64C7D">
        <w:rPr>
          <w:shd w:val="clear" w:color="auto" w:fill="FFFFFF"/>
        </w:rPr>
        <w:t>跨语言</w:t>
      </w:r>
    </w:p>
    <w:p w14:paraId="46765C00" w14:textId="36A24004" w:rsidR="00223D97" w:rsidRPr="00B33389" w:rsidRDefault="00223D97" w:rsidP="00223D97">
      <w:pPr>
        <w:rPr>
          <w:rFonts w:cs="Arial"/>
          <w:szCs w:val="24"/>
          <w:shd w:val="clear" w:color="auto" w:fill="FFFFFF"/>
        </w:rPr>
      </w:pPr>
      <w:r w:rsidRPr="00B33389">
        <w:rPr>
          <w:rFonts w:cs="Arial"/>
          <w:szCs w:val="24"/>
          <w:shd w:val="clear" w:color="auto" w:fill="FFFFFF"/>
        </w:rPr>
        <w:t>允许开发者使用多种编程语言构建微服务</w:t>
      </w:r>
    </w:p>
    <w:p w14:paraId="45B4464A" w14:textId="55B2E204" w:rsidR="00107CB1" w:rsidRPr="00B33389" w:rsidRDefault="00107CB1" w:rsidP="00107CB1">
      <w:pPr>
        <w:pStyle w:val="1"/>
        <w:rPr>
          <w:szCs w:val="24"/>
        </w:rPr>
      </w:pPr>
      <w:r w:rsidRPr="00B33389">
        <w:rPr>
          <w:rFonts w:hint="eastAsia"/>
          <w:szCs w:val="24"/>
        </w:rPr>
        <w:t>spring-cloud-starter-eureka-server和spring-cloud-starter-netflix-eureka-server的区别</w:t>
      </w:r>
    </w:p>
    <w:p w14:paraId="2FF95A01" w14:textId="77777777" w:rsidR="00107CB1" w:rsidRPr="00B33389" w:rsidRDefault="00107CB1" w:rsidP="00107CB1">
      <w:pPr>
        <w:ind w:firstLine="420"/>
        <w:rPr>
          <w:rFonts w:cs="Arial"/>
          <w:szCs w:val="24"/>
          <w:shd w:val="clear" w:color="auto" w:fill="FFFFFF"/>
        </w:rPr>
      </w:pPr>
      <w:r w:rsidRPr="00B33389">
        <w:rPr>
          <w:rFonts w:cs="Arial"/>
          <w:szCs w:val="24"/>
          <w:shd w:val="clear" w:color="auto" w:fill="FFFFFF"/>
        </w:rPr>
        <w:t>spring-cloud-starter-</w:t>
      </w:r>
      <w:hyperlink r:id="rId8" w:tgtFrame="_blank" w:history="1">
        <w:r w:rsidRPr="00B33389">
          <w:rPr>
            <w:rFonts w:cs="Arial"/>
            <w:szCs w:val="24"/>
            <w:shd w:val="clear" w:color="auto" w:fill="FFFFFF"/>
          </w:rPr>
          <w:t>eureka</w:t>
        </w:r>
      </w:hyperlink>
      <w:r w:rsidRPr="00B33389">
        <w:rPr>
          <w:rFonts w:cs="Arial"/>
          <w:szCs w:val="24"/>
          <w:shd w:val="clear" w:color="auto" w:fill="FFFFFF"/>
        </w:rPr>
        <w:t>-server 在1.5版本中可以使用，在2.0版本中废弃，建议使用</w:t>
      </w:r>
      <w:r w:rsidRPr="00B33389">
        <w:rPr>
          <w:rFonts w:cs="Arial"/>
          <w:color w:val="FF0000"/>
          <w:szCs w:val="24"/>
          <w:shd w:val="clear" w:color="auto" w:fill="FFFFFF"/>
        </w:rPr>
        <w:t>spring-cloud-starter-netflix-eureka-server</w:t>
      </w:r>
    </w:p>
    <w:p w14:paraId="0BFE9908" w14:textId="77777777" w:rsidR="005E4D9F" w:rsidRPr="00B33389" w:rsidRDefault="005E4D9F" w:rsidP="005E4D9F">
      <w:pPr>
        <w:pStyle w:val="1"/>
        <w:rPr>
          <w:szCs w:val="24"/>
        </w:rPr>
      </w:pPr>
      <w:r w:rsidRPr="00B33389">
        <w:rPr>
          <w:rFonts w:hint="eastAsia"/>
          <w:szCs w:val="24"/>
        </w:rPr>
        <w:lastRenderedPageBreak/>
        <w:t>示例</w:t>
      </w:r>
    </w:p>
    <w:p w14:paraId="41417204" w14:textId="77777777" w:rsidR="005E4D9F" w:rsidRPr="00B33389" w:rsidRDefault="005E4D9F" w:rsidP="005E4D9F">
      <w:pPr>
        <w:pStyle w:val="2"/>
        <w:rPr>
          <w:szCs w:val="24"/>
        </w:rPr>
      </w:pPr>
      <w:r w:rsidRPr="00B33389">
        <w:rPr>
          <w:rFonts w:hint="eastAsia"/>
          <w:szCs w:val="24"/>
        </w:rPr>
        <w:t>背景</w:t>
      </w:r>
    </w:p>
    <w:p w14:paraId="06BFE071" w14:textId="77777777" w:rsidR="005E4D9F" w:rsidRPr="00B33389" w:rsidRDefault="005E4D9F" w:rsidP="005E4D9F">
      <w:pPr>
        <w:rPr>
          <w:rFonts w:cs="Arial"/>
          <w:szCs w:val="24"/>
          <w:shd w:val="clear" w:color="auto" w:fill="FFFFFF"/>
        </w:rPr>
      </w:pPr>
      <w:r w:rsidRPr="00B33389">
        <w:rPr>
          <w:rFonts w:cs="Arial"/>
          <w:szCs w:val="24"/>
          <w:shd w:val="clear" w:color="auto" w:fill="FFFFFF"/>
        </w:rPr>
        <w:t>服务：1、注册中心服务端  2、商品服务  3、订单服务</w:t>
      </w:r>
    </w:p>
    <w:p w14:paraId="0A12127D" w14:textId="77777777" w:rsidR="005E4D9F" w:rsidRPr="00B33389" w:rsidRDefault="005E4D9F" w:rsidP="005E4D9F">
      <w:pPr>
        <w:rPr>
          <w:rFonts w:cs="Arial"/>
          <w:szCs w:val="24"/>
          <w:shd w:val="clear" w:color="auto" w:fill="FFFFFF"/>
        </w:rPr>
      </w:pPr>
      <w:r w:rsidRPr="00B33389">
        <w:rPr>
          <w:rFonts w:cs="Arial"/>
          <w:szCs w:val="24"/>
          <w:shd w:val="clear" w:color="auto" w:fill="FFFFFF"/>
        </w:rPr>
        <w:t>需求：订单服务需要查询商品信息完成下单服务， 商品</w:t>
      </w:r>
      <w:r w:rsidR="005E27DA" w:rsidRPr="00B33389">
        <w:rPr>
          <w:rFonts w:cs="Arial"/>
          <w:szCs w:val="24"/>
          <w:shd w:val="clear" w:color="auto" w:fill="FFFFFF"/>
        </w:rPr>
        <w:t>服务</w:t>
      </w:r>
      <w:r w:rsidRPr="00B33389">
        <w:rPr>
          <w:rFonts w:cs="Arial"/>
          <w:szCs w:val="24"/>
          <w:shd w:val="clear" w:color="auto" w:fill="FFFFFF"/>
        </w:rPr>
        <w:t>提供商品查询的接口并且注册到服务中心，订单服务通过服务中心调用商品服务，从而拿到商品信息。</w:t>
      </w:r>
    </w:p>
    <w:p w14:paraId="725C0B2A" w14:textId="77777777" w:rsidR="005E4D9F" w:rsidRPr="00B33389" w:rsidRDefault="005E4D9F" w:rsidP="005E4D9F">
      <w:pPr>
        <w:pStyle w:val="2"/>
        <w:rPr>
          <w:szCs w:val="24"/>
        </w:rPr>
      </w:pPr>
      <w:r w:rsidRPr="00B33389">
        <w:rPr>
          <w:rFonts w:hint="eastAsia"/>
          <w:szCs w:val="24"/>
        </w:rPr>
        <w:t>创建Eureka服务端</w:t>
      </w:r>
    </w:p>
    <w:p w14:paraId="50254E95" w14:textId="77777777" w:rsidR="005E4D9F" w:rsidRPr="00B33389" w:rsidRDefault="005E4D9F" w:rsidP="005E4D9F">
      <w:pPr>
        <w:rPr>
          <w:rFonts w:cs="Arial"/>
          <w:szCs w:val="24"/>
          <w:shd w:val="clear" w:color="auto" w:fill="FFFFFF"/>
        </w:rPr>
      </w:pPr>
      <w:r w:rsidRPr="00B33389">
        <w:rPr>
          <w:rFonts w:cs="Arial" w:hint="eastAsia"/>
          <w:szCs w:val="24"/>
          <w:shd w:val="clear" w:color="auto" w:fill="FFFFFF"/>
        </w:rPr>
        <w:t>1、</w:t>
      </w:r>
      <w:r w:rsidRPr="00B33389">
        <w:rPr>
          <w:rFonts w:cs="Arial"/>
          <w:szCs w:val="24"/>
          <w:shd w:val="clear" w:color="auto" w:fill="FFFFFF"/>
        </w:rPr>
        <w:t>使用IDEA快速创建Spring Boot项目，并且选择</w:t>
      </w:r>
      <w:r w:rsidRPr="00B33389">
        <w:rPr>
          <w:rFonts w:cs="Arial"/>
          <w:color w:val="FF0000"/>
          <w:szCs w:val="24"/>
          <w:shd w:val="clear" w:color="auto" w:fill="FFFFFF"/>
        </w:rPr>
        <w:t>Eureka服务端</w:t>
      </w:r>
      <w:r w:rsidRPr="00B33389">
        <w:rPr>
          <w:rFonts w:cs="Arial"/>
          <w:szCs w:val="24"/>
          <w:shd w:val="clear" w:color="auto" w:fill="FFFFFF"/>
        </w:rPr>
        <w:t>(记得把</w:t>
      </w:r>
      <w:r w:rsidRPr="00B33389">
        <w:rPr>
          <w:rFonts w:cs="Arial"/>
          <w:color w:val="FF0000"/>
          <w:szCs w:val="24"/>
          <w:shd w:val="clear" w:color="auto" w:fill="FFFFFF"/>
        </w:rPr>
        <w:t>Web的引用</w:t>
      </w:r>
      <w:r w:rsidRPr="00B33389">
        <w:rPr>
          <w:rFonts w:cs="Arial"/>
          <w:szCs w:val="24"/>
          <w:shd w:val="clear" w:color="auto" w:fill="FFFFFF"/>
        </w:rPr>
        <w:t>也勾选上，不然会出现项目启动不了的情况)</w:t>
      </w:r>
    </w:p>
    <w:p w14:paraId="42447B93" w14:textId="77777777" w:rsidR="005E4D9F" w:rsidRPr="00B33389" w:rsidRDefault="005E4D9F" w:rsidP="005E4D9F">
      <w:pPr>
        <w:rPr>
          <w:rFonts w:cs="Arial"/>
          <w:szCs w:val="24"/>
          <w:shd w:val="clear" w:color="auto" w:fill="FFFFFF"/>
        </w:rPr>
      </w:pPr>
      <w:r w:rsidRPr="00B33389">
        <w:rPr>
          <w:noProof/>
          <w:szCs w:val="24"/>
        </w:rPr>
        <w:drawing>
          <wp:inline distT="0" distB="0" distL="0" distR="0" wp14:anchorId="3384680D" wp14:editId="79989768">
            <wp:extent cx="5274310" cy="2564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64765"/>
                    </a:xfrm>
                    <a:prstGeom prst="rect">
                      <a:avLst/>
                    </a:prstGeom>
                  </pic:spPr>
                </pic:pic>
              </a:graphicData>
            </a:graphic>
          </wp:inline>
        </w:drawing>
      </w:r>
    </w:p>
    <w:p w14:paraId="5845A140" w14:textId="6AA48A82" w:rsidR="005E4D9F" w:rsidRPr="00B33389" w:rsidRDefault="005E4D9F" w:rsidP="005E4D9F">
      <w:pPr>
        <w:rPr>
          <w:rFonts w:cs="Arial"/>
          <w:szCs w:val="24"/>
          <w:shd w:val="clear" w:color="auto" w:fill="FFFFFF"/>
        </w:rPr>
      </w:pPr>
      <w:r w:rsidRPr="00B33389">
        <w:rPr>
          <w:noProof/>
          <w:szCs w:val="24"/>
        </w:rPr>
        <w:lastRenderedPageBreak/>
        <w:drawing>
          <wp:inline distT="0" distB="0" distL="0" distR="0" wp14:anchorId="6DF56511" wp14:editId="7A3339C7">
            <wp:extent cx="5274310" cy="2510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10155"/>
                    </a:xfrm>
                    <a:prstGeom prst="rect">
                      <a:avLst/>
                    </a:prstGeom>
                  </pic:spPr>
                </pic:pic>
              </a:graphicData>
            </a:graphic>
          </wp:inline>
        </w:drawing>
      </w:r>
    </w:p>
    <w:p w14:paraId="45629004" w14:textId="3E295E42" w:rsidR="00F76217" w:rsidRPr="00B33389" w:rsidRDefault="00F76217" w:rsidP="005E4D9F">
      <w:pPr>
        <w:rPr>
          <w:rFonts w:cs="Arial"/>
          <w:szCs w:val="24"/>
          <w:shd w:val="clear" w:color="auto" w:fill="FFFFFF"/>
        </w:rPr>
      </w:pPr>
      <w:r w:rsidRPr="00B33389">
        <w:rPr>
          <w:rFonts w:cs="Arial" w:hint="eastAsia"/>
          <w:szCs w:val="24"/>
          <w:shd w:val="clear" w:color="auto" w:fill="FFFFFF"/>
        </w:rPr>
        <w:t>完整的p</w:t>
      </w:r>
      <w:r w:rsidRPr="00B33389">
        <w:rPr>
          <w:rFonts w:cs="Arial"/>
          <w:szCs w:val="24"/>
          <w:shd w:val="clear" w:color="auto" w:fill="FFFFFF"/>
        </w:rPr>
        <w:t>om.xml</w:t>
      </w:r>
      <w:r w:rsidRPr="00B33389">
        <w:rPr>
          <w:rFonts w:cs="Arial" w:hint="eastAsia"/>
          <w:szCs w:val="24"/>
          <w:shd w:val="clear" w:color="auto" w:fill="FFFFFF"/>
        </w:rPr>
        <w:t>文件</w:t>
      </w:r>
    </w:p>
    <w:p w14:paraId="5411D6ED" w14:textId="7F1D59B9" w:rsidR="00F76217" w:rsidRPr="00B33389" w:rsidRDefault="00F76217" w:rsidP="005E4D9F">
      <w:pPr>
        <w:rPr>
          <w:rFonts w:cs="Arial"/>
          <w:szCs w:val="24"/>
          <w:shd w:val="clear" w:color="auto" w:fill="FFFFFF"/>
        </w:rPr>
      </w:pPr>
      <w:r w:rsidRPr="00B33389">
        <w:rPr>
          <w:noProof/>
          <w:szCs w:val="24"/>
        </w:rPr>
        <w:drawing>
          <wp:inline distT="0" distB="0" distL="0" distR="0" wp14:anchorId="78C4E85C" wp14:editId="2D0049D6">
            <wp:extent cx="5274310" cy="3964940"/>
            <wp:effectExtent l="0" t="0" r="0" b="0"/>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64940"/>
                    </a:xfrm>
                    <a:prstGeom prst="rect">
                      <a:avLst/>
                    </a:prstGeom>
                  </pic:spPr>
                </pic:pic>
              </a:graphicData>
            </a:graphic>
          </wp:inline>
        </w:drawing>
      </w:r>
    </w:p>
    <w:p w14:paraId="24081D3F" w14:textId="30B952C9" w:rsidR="00F76217" w:rsidRPr="00B33389" w:rsidRDefault="00F76217" w:rsidP="005E4D9F">
      <w:pPr>
        <w:rPr>
          <w:rFonts w:cs="Arial"/>
          <w:szCs w:val="24"/>
          <w:shd w:val="clear" w:color="auto" w:fill="FFFFFF"/>
        </w:rPr>
      </w:pPr>
      <w:r w:rsidRPr="00B33389">
        <w:rPr>
          <w:noProof/>
          <w:szCs w:val="24"/>
        </w:rPr>
        <w:lastRenderedPageBreak/>
        <w:drawing>
          <wp:inline distT="0" distB="0" distL="0" distR="0" wp14:anchorId="79415D77" wp14:editId="44B6B7E3">
            <wp:extent cx="5274310" cy="4534535"/>
            <wp:effectExtent l="0" t="0" r="0" b="0"/>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34535"/>
                    </a:xfrm>
                    <a:prstGeom prst="rect">
                      <a:avLst/>
                    </a:prstGeom>
                  </pic:spPr>
                </pic:pic>
              </a:graphicData>
            </a:graphic>
          </wp:inline>
        </w:drawing>
      </w:r>
    </w:p>
    <w:p w14:paraId="50A9C242" w14:textId="392BE91F" w:rsidR="00F76217" w:rsidRPr="00B33389" w:rsidRDefault="00F76217" w:rsidP="005E4D9F">
      <w:pPr>
        <w:rPr>
          <w:rFonts w:cs="Arial"/>
          <w:szCs w:val="24"/>
          <w:shd w:val="clear" w:color="auto" w:fill="FFFFFF"/>
        </w:rPr>
      </w:pPr>
      <w:r w:rsidRPr="00B33389">
        <w:rPr>
          <w:noProof/>
          <w:szCs w:val="24"/>
        </w:rPr>
        <w:lastRenderedPageBreak/>
        <w:drawing>
          <wp:inline distT="0" distB="0" distL="0" distR="0" wp14:anchorId="649B14AA" wp14:editId="4B310361">
            <wp:extent cx="5274310" cy="4613275"/>
            <wp:effectExtent l="0" t="0" r="0" b="0"/>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13275"/>
                    </a:xfrm>
                    <a:prstGeom prst="rect">
                      <a:avLst/>
                    </a:prstGeom>
                  </pic:spPr>
                </pic:pic>
              </a:graphicData>
            </a:graphic>
          </wp:inline>
        </w:drawing>
      </w:r>
    </w:p>
    <w:p w14:paraId="0247EED8" w14:textId="3CDC06E4" w:rsidR="005E4D9F" w:rsidRPr="00B33389" w:rsidRDefault="005E4D9F" w:rsidP="0054148C">
      <w:pPr>
        <w:rPr>
          <w:shd w:val="clear" w:color="auto" w:fill="FFFFFF"/>
        </w:rPr>
      </w:pPr>
      <w:r w:rsidRPr="00B33389">
        <w:rPr>
          <w:rFonts w:hint="eastAsia"/>
          <w:shd w:val="clear" w:color="auto" w:fill="FFFFFF"/>
        </w:rPr>
        <w:t>2、</w:t>
      </w:r>
      <w:r w:rsidR="00044423" w:rsidRPr="00B33389">
        <w:rPr>
          <w:rFonts w:hint="eastAsia"/>
          <w:shd w:val="clear" w:color="auto" w:fill="FFFFFF"/>
        </w:rPr>
        <w:t>在</w:t>
      </w:r>
      <w:r w:rsidRPr="00B33389">
        <w:rPr>
          <w:shd w:val="clear" w:color="auto" w:fill="FFFFFF"/>
        </w:rPr>
        <w:t>Spring Boot启动类上加Eureka服务端注解</w:t>
      </w:r>
      <w:r w:rsidR="00BA39DD" w:rsidRPr="00B33389">
        <w:rPr>
          <w:shd w:val="clear" w:color="auto" w:fill="FFFFFF"/>
        </w:rPr>
        <w:t>（</w:t>
      </w:r>
      <w:r w:rsidR="00BA39DD" w:rsidRPr="0054148C">
        <w:rPr>
          <w:rFonts w:hint="eastAsia"/>
          <w:color w:val="FF0000"/>
          <w:shd w:val="clear" w:color="auto" w:fill="FFFFFF"/>
        </w:rPr>
        <w:t>@</w:t>
      </w:r>
      <w:r w:rsidR="00BA39DD" w:rsidRPr="0054148C">
        <w:rPr>
          <w:color w:val="FF0000"/>
          <w:shd w:val="clear" w:color="auto" w:fill="FFFFFF"/>
        </w:rPr>
        <w:t>EnableEurekaServer</w:t>
      </w:r>
      <w:r w:rsidR="00BA39DD" w:rsidRPr="00B33389">
        <w:rPr>
          <w:shd w:val="clear" w:color="auto" w:fill="FFFFFF"/>
        </w:rPr>
        <w:t>）</w:t>
      </w:r>
    </w:p>
    <w:p w14:paraId="1CA278BD" w14:textId="77777777" w:rsidR="005E4D9F" w:rsidRPr="00B33389" w:rsidRDefault="005E4D9F" w:rsidP="005E4D9F">
      <w:pPr>
        <w:rPr>
          <w:szCs w:val="24"/>
          <w:shd w:val="clear" w:color="auto" w:fill="FFFFFF"/>
        </w:rPr>
      </w:pPr>
      <w:r w:rsidRPr="00B33389">
        <w:rPr>
          <w:noProof/>
          <w:szCs w:val="24"/>
        </w:rPr>
        <w:drawing>
          <wp:inline distT="0" distB="0" distL="0" distR="0" wp14:anchorId="1A3C8A32" wp14:editId="1F8E603B">
            <wp:extent cx="5274310" cy="1511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1935"/>
                    </a:xfrm>
                    <a:prstGeom prst="rect">
                      <a:avLst/>
                    </a:prstGeom>
                  </pic:spPr>
                </pic:pic>
              </a:graphicData>
            </a:graphic>
          </wp:inline>
        </w:drawing>
      </w:r>
    </w:p>
    <w:p w14:paraId="1FFE9AD8" w14:textId="77777777" w:rsidR="005E4D9F" w:rsidRPr="00B33389" w:rsidRDefault="005E4D9F" w:rsidP="005E4D9F">
      <w:pPr>
        <w:rPr>
          <w:szCs w:val="24"/>
          <w:shd w:val="clear" w:color="auto" w:fill="FFFFFF"/>
        </w:rPr>
      </w:pPr>
      <w:r w:rsidRPr="00B33389">
        <w:rPr>
          <w:rFonts w:hint="eastAsia"/>
          <w:szCs w:val="24"/>
          <w:shd w:val="clear" w:color="auto" w:fill="FFFFFF"/>
        </w:rPr>
        <w:t>3、</w:t>
      </w:r>
      <w:r w:rsidR="00F90F15" w:rsidRPr="00B33389">
        <w:rPr>
          <w:szCs w:val="24"/>
          <w:shd w:val="clear" w:color="auto" w:fill="FFFFFF"/>
        </w:rPr>
        <w:t>直接启动</w:t>
      </w:r>
      <w:r w:rsidR="00F90F15" w:rsidRPr="00B33389">
        <w:rPr>
          <w:rFonts w:hint="eastAsia"/>
          <w:szCs w:val="24"/>
          <w:shd w:val="clear" w:color="auto" w:fill="FFFFFF"/>
        </w:rPr>
        <w:t>,</w:t>
      </w:r>
      <w:r w:rsidRPr="00B33389">
        <w:rPr>
          <w:szCs w:val="24"/>
          <w:shd w:val="clear" w:color="auto" w:fill="FFFFFF"/>
        </w:rPr>
        <w:t>默认端口应该是8080，</w:t>
      </w:r>
      <w:hyperlink r:id="rId15" w:history="1">
        <w:r w:rsidRPr="00401D1D">
          <w:rPr>
            <w:color w:val="FF0000"/>
            <w:szCs w:val="24"/>
          </w:rPr>
          <w:t>http://localhost:8080</w:t>
        </w:r>
      </w:hyperlink>
      <w:r w:rsidRPr="00B33389">
        <w:rPr>
          <w:szCs w:val="24"/>
          <w:shd w:val="clear" w:color="auto" w:fill="FFFFFF"/>
        </w:rPr>
        <w:t>，看到如下页面则表示服务端</w:t>
      </w:r>
      <w:r w:rsidR="0035471D" w:rsidRPr="00B33389">
        <w:rPr>
          <w:rFonts w:hint="eastAsia"/>
          <w:szCs w:val="24"/>
          <w:shd w:val="clear" w:color="auto" w:fill="FFFFFF"/>
        </w:rPr>
        <w:t>启动</w:t>
      </w:r>
      <w:r w:rsidRPr="00B33389">
        <w:rPr>
          <w:szCs w:val="24"/>
          <w:shd w:val="clear" w:color="auto" w:fill="FFFFFF"/>
        </w:rPr>
        <w:t>成功。</w:t>
      </w:r>
    </w:p>
    <w:p w14:paraId="05871315" w14:textId="77777777" w:rsidR="005E4D9F" w:rsidRPr="00B33389" w:rsidRDefault="005E4D9F" w:rsidP="005E4D9F">
      <w:pPr>
        <w:rPr>
          <w:szCs w:val="24"/>
          <w:shd w:val="clear" w:color="auto" w:fill="FFFFFF"/>
        </w:rPr>
      </w:pPr>
      <w:r w:rsidRPr="00B33389">
        <w:rPr>
          <w:noProof/>
          <w:szCs w:val="24"/>
        </w:rPr>
        <w:lastRenderedPageBreak/>
        <w:drawing>
          <wp:inline distT="0" distB="0" distL="0" distR="0" wp14:anchorId="340E7686" wp14:editId="29E5CA46">
            <wp:extent cx="5274310" cy="25412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41270"/>
                    </a:xfrm>
                    <a:prstGeom prst="rect">
                      <a:avLst/>
                    </a:prstGeom>
                  </pic:spPr>
                </pic:pic>
              </a:graphicData>
            </a:graphic>
          </wp:inline>
        </w:drawing>
      </w:r>
    </w:p>
    <w:p w14:paraId="29F3D277" w14:textId="77777777" w:rsidR="005E4D9F" w:rsidRPr="00B33389" w:rsidRDefault="005E4D9F" w:rsidP="005E4D9F">
      <w:pPr>
        <w:rPr>
          <w:color w:val="FF0000"/>
          <w:szCs w:val="24"/>
          <w:shd w:val="clear" w:color="auto" w:fill="FFFFFF"/>
        </w:rPr>
      </w:pPr>
      <w:r w:rsidRPr="00B33389">
        <w:rPr>
          <w:rFonts w:hint="eastAsia"/>
          <w:szCs w:val="24"/>
          <w:shd w:val="clear" w:color="auto" w:fill="FFFFFF"/>
        </w:rPr>
        <w:t>4、</w:t>
      </w:r>
      <w:r w:rsidR="007873D0" w:rsidRPr="00B33389">
        <w:rPr>
          <w:szCs w:val="24"/>
          <w:shd w:val="clear" w:color="auto" w:fill="FFFFFF"/>
        </w:rPr>
        <w:t>如果按照以上步骤启动成功，控制台应该会抛出以下一段异常信息。这个异常</w:t>
      </w:r>
      <w:r w:rsidRPr="00B33389">
        <w:rPr>
          <w:szCs w:val="24"/>
          <w:shd w:val="clear" w:color="auto" w:fill="FFFFFF"/>
        </w:rPr>
        <w:t>表示</w:t>
      </w:r>
      <w:r w:rsidRPr="00B33389">
        <w:rPr>
          <w:color w:val="FF0000"/>
          <w:szCs w:val="24"/>
          <w:shd w:val="clear" w:color="auto" w:fill="FFFFFF"/>
        </w:rPr>
        <w:t>Eureka启动时会注册自己本身</w:t>
      </w:r>
      <w:r w:rsidR="007873D0" w:rsidRPr="00B33389">
        <w:rPr>
          <w:color w:val="FF0000"/>
          <w:szCs w:val="24"/>
          <w:shd w:val="clear" w:color="auto" w:fill="FFFFFF"/>
        </w:rPr>
        <w:t>的</w:t>
      </w:r>
      <w:r w:rsidRPr="00B33389">
        <w:rPr>
          <w:color w:val="FF0000"/>
          <w:szCs w:val="24"/>
          <w:shd w:val="clear" w:color="auto" w:fill="FFFFFF"/>
        </w:rPr>
        <w:t>服务，而本身服务却还没启动成功，则抛出异常。</w:t>
      </w:r>
    </w:p>
    <w:p w14:paraId="09DDDDCD" w14:textId="77777777" w:rsidR="005E4D9F" w:rsidRPr="00B33389" w:rsidRDefault="005E4D9F" w:rsidP="005E4D9F">
      <w:pPr>
        <w:rPr>
          <w:szCs w:val="24"/>
          <w:shd w:val="clear" w:color="auto" w:fill="FFFFFF"/>
        </w:rPr>
      </w:pPr>
      <w:r w:rsidRPr="00B33389">
        <w:rPr>
          <w:noProof/>
          <w:szCs w:val="24"/>
        </w:rPr>
        <w:drawing>
          <wp:inline distT="0" distB="0" distL="0" distR="0" wp14:anchorId="6F8D9FDE" wp14:editId="273AE995">
            <wp:extent cx="5274310" cy="391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1160"/>
                    </a:xfrm>
                    <a:prstGeom prst="rect">
                      <a:avLst/>
                    </a:prstGeom>
                  </pic:spPr>
                </pic:pic>
              </a:graphicData>
            </a:graphic>
          </wp:inline>
        </w:drawing>
      </w:r>
    </w:p>
    <w:p w14:paraId="1F92A84A" w14:textId="77777777" w:rsidR="005E4D9F" w:rsidRPr="00B33389" w:rsidRDefault="005E4D9F" w:rsidP="005E4D9F">
      <w:pPr>
        <w:rPr>
          <w:szCs w:val="24"/>
          <w:shd w:val="clear" w:color="auto" w:fill="FFFFFF"/>
        </w:rPr>
      </w:pPr>
      <w:r w:rsidRPr="00B33389">
        <w:rPr>
          <w:szCs w:val="24"/>
          <w:shd w:val="clear" w:color="auto" w:fill="FFFFFF"/>
        </w:rPr>
        <w:t>解决方法：</w:t>
      </w:r>
    </w:p>
    <w:p w14:paraId="584ED5CE" w14:textId="77777777" w:rsidR="005E4D9F" w:rsidRPr="00B33389" w:rsidRDefault="005E4D9F" w:rsidP="005E4D9F">
      <w:pPr>
        <w:rPr>
          <w:szCs w:val="24"/>
          <w:shd w:val="clear" w:color="auto" w:fill="FFFFFF"/>
        </w:rPr>
      </w:pPr>
      <w:r w:rsidRPr="00B33389">
        <w:rPr>
          <w:szCs w:val="24"/>
          <w:shd w:val="clear" w:color="auto" w:fill="FFFFFF"/>
        </w:rPr>
        <w:t>修改Eureka</w:t>
      </w:r>
      <w:r w:rsidR="005E1092" w:rsidRPr="00B33389">
        <w:rPr>
          <w:szCs w:val="24"/>
          <w:shd w:val="clear" w:color="auto" w:fill="FFFFFF"/>
        </w:rPr>
        <w:t>默认配置，</w:t>
      </w:r>
      <w:r w:rsidRPr="00B33389">
        <w:rPr>
          <w:szCs w:val="24"/>
          <w:shd w:val="clear" w:color="auto" w:fill="FFFFFF"/>
        </w:rPr>
        <w:t>默认习惯使用yml格式的配置文件，修改配置如下：</w:t>
      </w:r>
    </w:p>
    <w:p w14:paraId="636D1F25" w14:textId="77777777" w:rsidR="005E4D9F" w:rsidRPr="00B33389" w:rsidRDefault="005E4D9F" w:rsidP="005E4D9F">
      <w:pPr>
        <w:rPr>
          <w:szCs w:val="24"/>
          <w:shd w:val="clear" w:color="auto" w:fill="FFFFFF"/>
        </w:rPr>
      </w:pPr>
      <w:r w:rsidRPr="00B33389">
        <w:rPr>
          <w:noProof/>
          <w:szCs w:val="24"/>
        </w:rPr>
        <w:drawing>
          <wp:inline distT="0" distB="0" distL="0" distR="0" wp14:anchorId="1A1FBC31" wp14:editId="4E836D15">
            <wp:extent cx="5274310" cy="279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94000"/>
                    </a:xfrm>
                    <a:prstGeom prst="rect">
                      <a:avLst/>
                    </a:prstGeom>
                  </pic:spPr>
                </pic:pic>
              </a:graphicData>
            </a:graphic>
          </wp:inline>
        </w:drawing>
      </w:r>
    </w:p>
    <w:p w14:paraId="6C50AA14" w14:textId="2C8EFF78" w:rsidR="006D0893" w:rsidRPr="00B33389" w:rsidRDefault="006D0893" w:rsidP="006D0893">
      <w:pPr>
        <w:pStyle w:val="2"/>
        <w:rPr>
          <w:szCs w:val="24"/>
        </w:rPr>
      </w:pPr>
      <w:r w:rsidRPr="00B33389">
        <w:rPr>
          <w:rFonts w:hint="eastAsia"/>
          <w:szCs w:val="24"/>
          <w:shd w:val="clear" w:color="auto" w:fill="FFFFFF"/>
        </w:rPr>
        <w:lastRenderedPageBreak/>
        <w:t>创建</w:t>
      </w:r>
      <w:r w:rsidRPr="00B33389">
        <w:rPr>
          <w:rFonts w:hint="eastAsia"/>
          <w:szCs w:val="24"/>
        </w:rPr>
        <w:t>Eureka客户端</w:t>
      </w:r>
    </w:p>
    <w:p w14:paraId="6D99A0B9" w14:textId="0B81CBAC" w:rsidR="003F4E4D" w:rsidRDefault="003F4E4D" w:rsidP="00453B80">
      <w:pPr>
        <w:ind w:firstLine="420"/>
        <w:rPr>
          <w:szCs w:val="24"/>
          <w:shd w:val="clear" w:color="auto" w:fill="FFFFFF"/>
        </w:rPr>
      </w:pPr>
      <w:r w:rsidRPr="00B33389">
        <w:rPr>
          <w:szCs w:val="24"/>
          <w:shd w:val="clear" w:color="auto" w:fill="FFFFFF"/>
        </w:rPr>
        <w:t>针对实战案例来说，需要创建一个商品项目、订单项目并且都需要注册到Eureka服务中心，以商品服务为例：</w:t>
      </w:r>
    </w:p>
    <w:p w14:paraId="0D6F4E3E" w14:textId="214481FF" w:rsidR="009B5354" w:rsidRPr="00B33389" w:rsidRDefault="009B5354" w:rsidP="009B5354">
      <w:pPr>
        <w:pStyle w:val="3"/>
        <w:rPr>
          <w:rFonts w:hint="eastAsia"/>
          <w:shd w:val="clear" w:color="auto" w:fill="FFFFFF"/>
        </w:rPr>
      </w:pPr>
      <w:r>
        <w:rPr>
          <w:rFonts w:hint="eastAsia"/>
          <w:shd w:val="clear" w:color="auto" w:fill="FFFFFF"/>
        </w:rPr>
        <w:t>创建商品服务</w:t>
      </w:r>
    </w:p>
    <w:p w14:paraId="39B7C2EE" w14:textId="62E05BC2" w:rsidR="003F4E4D" w:rsidRPr="00B33389" w:rsidRDefault="003F4E4D" w:rsidP="003F4E4D">
      <w:pPr>
        <w:rPr>
          <w:szCs w:val="24"/>
          <w:shd w:val="clear" w:color="auto" w:fill="FFFFFF"/>
        </w:rPr>
      </w:pPr>
      <w:r w:rsidRPr="00B33389">
        <w:rPr>
          <w:rFonts w:hint="eastAsia"/>
          <w:szCs w:val="24"/>
          <w:shd w:val="clear" w:color="auto" w:fill="FFFFFF"/>
        </w:rPr>
        <w:t>1</w:t>
      </w:r>
      <w:r w:rsidR="00401D1D">
        <w:rPr>
          <w:szCs w:val="24"/>
          <w:shd w:val="clear" w:color="auto" w:fill="FFFFFF"/>
        </w:rPr>
        <w:t>、</w:t>
      </w:r>
      <w:r w:rsidRPr="00B33389">
        <w:rPr>
          <w:szCs w:val="24"/>
          <w:shd w:val="clear" w:color="auto" w:fill="FFFFFF"/>
        </w:rPr>
        <w:t>采用IDEA快速创建Spring Boot项目，并且选择</w:t>
      </w:r>
      <w:r w:rsidRPr="00B33389">
        <w:rPr>
          <w:color w:val="FF0000"/>
          <w:szCs w:val="24"/>
          <w:shd w:val="clear" w:color="auto" w:fill="FFFFFF"/>
        </w:rPr>
        <w:t>Eureka客户端</w:t>
      </w:r>
      <w:r w:rsidRPr="00B33389">
        <w:rPr>
          <w:szCs w:val="24"/>
          <w:shd w:val="clear" w:color="auto" w:fill="FFFFFF"/>
        </w:rPr>
        <w:t>依赖(</w:t>
      </w:r>
      <w:r w:rsidR="00401D1D">
        <w:rPr>
          <w:color w:val="F33B45"/>
          <w:szCs w:val="24"/>
          <w:shd w:val="clear" w:color="auto" w:fill="FFFFFF"/>
        </w:rPr>
        <w:t>记得</w:t>
      </w:r>
      <w:r w:rsidR="00401D1D">
        <w:rPr>
          <w:rFonts w:hint="eastAsia"/>
          <w:color w:val="F33B45"/>
          <w:szCs w:val="24"/>
          <w:shd w:val="clear" w:color="auto" w:fill="FFFFFF"/>
        </w:rPr>
        <w:t>把</w:t>
      </w:r>
      <w:r w:rsidRPr="00B33389">
        <w:rPr>
          <w:color w:val="F33B45"/>
          <w:szCs w:val="24"/>
          <w:shd w:val="clear" w:color="auto" w:fill="FFFFFF"/>
        </w:rPr>
        <w:t>Web也勾选上，不然会出现项目启动不了</w:t>
      </w:r>
      <w:r w:rsidRPr="00B33389">
        <w:rPr>
          <w:szCs w:val="24"/>
          <w:shd w:val="clear" w:color="auto" w:fill="FFFFFF"/>
        </w:rPr>
        <w:t>)</w:t>
      </w:r>
    </w:p>
    <w:p w14:paraId="59BE09B0" w14:textId="77777777" w:rsidR="003F4E4D" w:rsidRPr="00B33389" w:rsidRDefault="003F4E4D" w:rsidP="003F4E4D">
      <w:pPr>
        <w:rPr>
          <w:szCs w:val="24"/>
        </w:rPr>
      </w:pPr>
      <w:r w:rsidRPr="00B33389">
        <w:rPr>
          <w:noProof/>
          <w:szCs w:val="24"/>
        </w:rPr>
        <w:drawing>
          <wp:inline distT="0" distB="0" distL="0" distR="0" wp14:anchorId="22FC8AD5" wp14:editId="4D66DCCD">
            <wp:extent cx="5274310" cy="2529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9205"/>
                    </a:xfrm>
                    <a:prstGeom prst="rect">
                      <a:avLst/>
                    </a:prstGeom>
                  </pic:spPr>
                </pic:pic>
              </a:graphicData>
            </a:graphic>
          </wp:inline>
        </w:drawing>
      </w:r>
    </w:p>
    <w:p w14:paraId="6A868DFC" w14:textId="77777777" w:rsidR="003F4E4D" w:rsidRPr="00B33389" w:rsidRDefault="003F4E4D" w:rsidP="003F4E4D">
      <w:pPr>
        <w:rPr>
          <w:rFonts w:cs="Arial"/>
          <w:szCs w:val="24"/>
          <w:shd w:val="clear" w:color="auto" w:fill="FFFFFF"/>
        </w:rPr>
      </w:pPr>
      <w:r w:rsidRPr="00B33389">
        <w:rPr>
          <w:rFonts w:hint="eastAsia"/>
          <w:szCs w:val="24"/>
        </w:rPr>
        <w:t>2、</w:t>
      </w:r>
      <w:r w:rsidRPr="00A26BA8">
        <w:rPr>
          <w:rFonts w:cs="Arial"/>
          <w:color w:val="FF0000"/>
          <w:szCs w:val="24"/>
          <w:shd w:val="clear" w:color="auto" w:fill="FFFFFF"/>
        </w:rPr>
        <w:t>配置Eureka服务端地址</w:t>
      </w:r>
      <w:r w:rsidRPr="00B33389">
        <w:rPr>
          <w:rFonts w:cs="Arial"/>
          <w:szCs w:val="24"/>
          <w:shd w:val="clear" w:color="auto" w:fill="FFFFFF"/>
        </w:rPr>
        <w:t>，还是yml格式的。</w:t>
      </w:r>
    </w:p>
    <w:p w14:paraId="4701EFB6" w14:textId="77777777" w:rsidR="003F4E4D" w:rsidRPr="00B33389" w:rsidRDefault="003F4E4D" w:rsidP="003F4E4D">
      <w:pPr>
        <w:rPr>
          <w:szCs w:val="24"/>
        </w:rPr>
      </w:pPr>
      <w:r w:rsidRPr="00B33389">
        <w:rPr>
          <w:noProof/>
          <w:szCs w:val="24"/>
        </w:rPr>
        <w:lastRenderedPageBreak/>
        <w:drawing>
          <wp:inline distT="0" distB="0" distL="0" distR="0" wp14:anchorId="7E3192FD" wp14:editId="4EE0F10A">
            <wp:extent cx="5274310" cy="3032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32125"/>
                    </a:xfrm>
                    <a:prstGeom prst="rect">
                      <a:avLst/>
                    </a:prstGeom>
                  </pic:spPr>
                </pic:pic>
              </a:graphicData>
            </a:graphic>
          </wp:inline>
        </w:drawing>
      </w:r>
    </w:p>
    <w:p w14:paraId="3055F9ED" w14:textId="77777777" w:rsidR="003F4E4D" w:rsidRPr="00B33389" w:rsidRDefault="003F4E4D" w:rsidP="00453B80">
      <w:pPr>
        <w:rPr>
          <w:szCs w:val="24"/>
          <w:shd w:val="clear" w:color="auto" w:fill="FFFFFF"/>
        </w:rPr>
      </w:pPr>
      <w:r w:rsidRPr="00B33389">
        <w:rPr>
          <w:rFonts w:hint="eastAsia"/>
          <w:szCs w:val="24"/>
        </w:rPr>
        <w:t>3、</w:t>
      </w:r>
      <w:r w:rsidRPr="00B33389">
        <w:rPr>
          <w:szCs w:val="24"/>
          <w:shd w:val="clear" w:color="auto" w:fill="FFFFFF"/>
        </w:rPr>
        <w:t>SpringBoot启动类上加上Eureka</w:t>
      </w:r>
      <w:r w:rsidR="00453B80" w:rsidRPr="00B33389">
        <w:rPr>
          <w:szCs w:val="24"/>
          <w:shd w:val="clear" w:color="auto" w:fill="FFFFFF"/>
        </w:rPr>
        <w:t>客户端</w:t>
      </w:r>
      <w:r w:rsidR="00122D52" w:rsidRPr="00B33389">
        <w:rPr>
          <w:szCs w:val="24"/>
          <w:shd w:val="clear" w:color="auto" w:fill="FFFFFF"/>
        </w:rPr>
        <w:t>（</w:t>
      </w:r>
      <w:r w:rsidR="00122D52" w:rsidRPr="00A26BA8">
        <w:rPr>
          <w:rFonts w:hint="eastAsia"/>
          <w:color w:val="FF0000"/>
          <w:szCs w:val="24"/>
          <w:shd w:val="clear" w:color="auto" w:fill="FFFFFF"/>
        </w:rPr>
        <w:t>@</w:t>
      </w:r>
      <w:r w:rsidR="00122D52" w:rsidRPr="00A26BA8">
        <w:rPr>
          <w:color w:val="FF0000"/>
          <w:szCs w:val="24"/>
          <w:shd w:val="clear" w:color="auto" w:fill="FFFFFF"/>
        </w:rPr>
        <w:t>EnableEurekaClient</w:t>
      </w:r>
      <w:r w:rsidR="00122D52" w:rsidRPr="00B33389">
        <w:rPr>
          <w:szCs w:val="24"/>
          <w:shd w:val="clear" w:color="auto" w:fill="FFFFFF"/>
        </w:rPr>
        <w:t>）</w:t>
      </w:r>
      <w:r w:rsidR="00453B80" w:rsidRPr="00B33389">
        <w:rPr>
          <w:szCs w:val="24"/>
          <w:shd w:val="clear" w:color="auto" w:fill="FFFFFF"/>
        </w:rPr>
        <w:t>注解，直接启动。</w:t>
      </w:r>
    </w:p>
    <w:p w14:paraId="6D61C6A5" w14:textId="77777777" w:rsidR="003F4E4D" w:rsidRPr="00B33389" w:rsidRDefault="00C56851" w:rsidP="003F4E4D">
      <w:pPr>
        <w:rPr>
          <w:szCs w:val="24"/>
        </w:rPr>
      </w:pPr>
      <w:r w:rsidRPr="00B33389">
        <w:rPr>
          <w:noProof/>
          <w:szCs w:val="24"/>
        </w:rPr>
        <w:drawing>
          <wp:inline distT="0" distB="0" distL="0" distR="0" wp14:anchorId="268BF3A9" wp14:editId="620F6ADE">
            <wp:extent cx="5274310" cy="20821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82165"/>
                    </a:xfrm>
                    <a:prstGeom prst="rect">
                      <a:avLst/>
                    </a:prstGeom>
                  </pic:spPr>
                </pic:pic>
              </a:graphicData>
            </a:graphic>
          </wp:inline>
        </w:drawing>
      </w:r>
    </w:p>
    <w:p w14:paraId="5B0EA811" w14:textId="77777777" w:rsidR="00C56851" w:rsidRPr="00B33389" w:rsidRDefault="00C56851" w:rsidP="00C56851">
      <w:pPr>
        <w:rPr>
          <w:szCs w:val="24"/>
          <w:shd w:val="clear" w:color="auto" w:fill="FFFFFF"/>
        </w:rPr>
      </w:pPr>
      <w:r w:rsidRPr="00B33389">
        <w:rPr>
          <w:rFonts w:hint="eastAsia"/>
          <w:szCs w:val="24"/>
        </w:rPr>
        <w:t>4、</w:t>
      </w:r>
      <w:r w:rsidRPr="00B33389">
        <w:rPr>
          <w:szCs w:val="24"/>
          <w:shd w:val="clear" w:color="auto" w:fill="FFFFFF"/>
        </w:rPr>
        <w:t>然后访问eureka后台管理页面，会发现有一个PRODUCT服务注册进来了，则表示没问题。</w:t>
      </w:r>
    </w:p>
    <w:p w14:paraId="5C528564" w14:textId="77777777" w:rsidR="00C56851" w:rsidRPr="00B33389" w:rsidRDefault="00C56851" w:rsidP="00C56851">
      <w:pPr>
        <w:rPr>
          <w:szCs w:val="24"/>
        </w:rPr>
      </w:pPr>
      <w:r w:rsidRPr="00B33389">
        <w:rPr>
          <w:noProof/>
          <w:szCs w:val="24"/>
        </w:rPr>
        <w:lastRenderedPageBreak/>
        <w:drawing>
          <wp:inline distT="0" distB="0" distL="0" distR="0" wp14:anchorId="0483A3A3" wp14:editId="492967A6">
            <wp:extent cx="5274310" cy="20815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1530"/>
                    </a:xfrm>
                    <a:prstGeom prst="rect">
                      <a:avLst/>
                    </a:prstGeom>
                  </pic:spPr>
                </pic:pic>
              </a:graphicData>
            </a:graphic>
          </wp:inline>
        </w:drawing>
      </w:r>
    </w:p>
    <w:p w14:paraId="64D438C6" w14:textId="4E485E97" w:rsidR="00C56851" w:rsidRPr="00B33389" w:rsidRDefault="00C56851" w:rsidP="00C56851">
      <w:pPr>
        <w:rPr>
          <w:rFonts w:cs="Arial"/>
          <w:color w:val="FF0000"/>
          <w:szCs w:val="24"/>
          <w:shd w:val="clear" w:color="auto" w:fill="FFFFFF"/>
        </w:rPr>
      </w:pPr>
      <w:r w:rsidRPr="00B33389">
        <w:rPr>
          <w:rFonts w:hint="eastAsia"/>
          <w:szCs w:val="24"/>
        </w:rPr>
        <w:t>5、</w:t>
      </w:r>
      <w:r w:rsidRPr="00B33389">
        <w:rPr>
          <w:rFonts w:cs="Arial"/>
          <w:color w:val="4D4D4D"/>
          <w:szCs w:val="24"/>
          <w:shd w:val="clear" w:color="auto" w:fill="FFFFFF"/>
        </w:rPr>
        <w:t>我们会发现商品服务注册上来之后，页面会提示如下一句话，这个表示Eureka</w:t>
      </w:r>
      <w:r w:rsidR="00A26BA8">
        <w:rPr>
          <w:rFonts w:cs="Arial"/>
          <w:color w:val="FF0000"/>
          <w:szCs w:val="24"/>
          <w:shd w:val="clear" w:color="auto" w:fill="FFFFFF"/>
        </w:rPr>
        <w:t>对我们其他服务进行一个检测，既然我们</w:t>
      </w:r>
      <w:r w:rsidRPr="00B33389">
        <w:rPr>
          <w:rFonts w:cs="Arial"/>
          <w:color w:val="FF0000"/>
          <w:szCs w:val="24"/>
          <w:shd w:val="clear" w:color="auto" w:fill="FFFFFF"/>
        </w:rPr>
        <w:t>这是开发环境，则可以暂时先关闭掉。</w:t>
      </w:r>
    </w:p>
    <w:p w14:paraId="3C92EFE7" w14:textId="77777777" w:rsidR="00C56851" w:rsidRPr="00B33389" w:rsidRDefault="00C56851" w:rsidP="00C56851">
      <w:pPr>
        <w:rPr>
          <w:szCs w:val="24"/>
        </w:rPr>
      </w:pPr>
      <w:r w:rsidRPr="00B33389">
        <w:rPr>
          <w:noProof/>
          <w:szCs w:val="24"/>
        </w:rPr>
        <w:drawing>
          <wp:inline distT="0" distB="0" distL="0" distR="0" wp14:anchorId="547A376D" wp14:editId="6FAD2E8E">
            <wp:extent cx="5274310" cy="5448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4830"/>
                    </a:xfrm>
                    <a:prstGeom prst="rect">
                      <a:avLst/>
                    </a:prstGeom>
                  </pic:spPr>
                </pic:pic>
              </a:graphicData>
            </a:graphic>
          </wp:inline>
        </w:drawing>
      </w:r>
    </w:p>
    <w:p w14:paraId="6C0A40F0" w14:textId="77777777" w:rsidR="00A442C9" w:rsidRPr="00B33389" w:rsidRDefault="00A442C9" w:rsidP="00C56851">
      <w:pPr>
        <w:rPr>
          <w:szCs w:val="24"/>
        </w:rPr>
      </w:pPr>
      <w:r w:rsidRPr="00B33389">
        <w:rPr>
          <w:rFonts w:hint="eastAsia"/>
          <w:szCs w:val="24"/>
        </w:rPr>
        <w:t>说明：在e</w:t>
      </w:r>
      <w:r w:rsidRPr="00B33389">
        <w:rPr>
          <w:szCs w:val="24"/>
        </w:rPr>
        <w:t>ureka</w:t>
      </w:r>
      <w:r w:rsidRPr="00D46B37">
        <w:rPr>
          <w:color w:val="FF0000"/>
          <w:szCs w:val="24"/>
        </w:rPr>
        <w:t>服务端项目中的配置文件修改</w:t>
      </w:r>
      <w:r w:rsidRPr="00B33389">
        <w:rPr>
          <w:szCs w:val="24"/>
        </w:rPr>
        <w:t>。</w:t>
      </w:r>
    </w:p>
    <w:p w14:paraId="606A3717" w14:textId="77777777" w:rsidR="00C56851" w:rsidRPr="00B33389" w:rsidRDefault="00C56851" w:rsidP="00C56851">
      <w:pPr>
        <w:rPr>
          <w:szCs w:val="24"/>
        </w:rPr>
      </w:pPr>
      <w:r w:rsidRPr="00B33389">
        <w:rPr>
          <w:noProof/>
          <w:szCs w:val="24"/>
        </w:rPr>
        <w:drawing>
          <wp:inline distT="0" distB="0" distL="0" distR="0" wp14:anchorId="61DFF53F" wp14:editId="67D04EDF">
            <wp:extent cx="5274310" cy="1978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78025"/>
                    </a:xfrm>
                    <a:prstGeom prst="rect">
                      <a:avLst/>
                    </a:prstGeom>
                  </pic:spPr>
                </pic:pic>
              </a:graphicData>
            </a:graphic>
          </wp:inline>
        </w:drawing>
      </w:r>
    </w:p>
    <w:p w14:paraId="65D04997" w14:textId="77777777" w:rsidR="00C56851" w:rsidRPr="00B33389" w:rsidRDefault="00C56851" w:rsidP="00C56851">
      <w:pPr>
        <w:pStyle w:val="2"/>
        <w:rPr>
          <w:szCs w:val="24"/>
        </w:rPr>
      </w:pPr>
      <w:r w:rsidRPr="00B33389">
        <w:rPr>
          <w:rFonts w:hint="eastAsia"/>
          <w:szCs w:val="24"/>
        </w:rPr>
        <w:lastRenderedPageBreak/>
        <w:t>Eureka</w:t>
      </w:r>
      <w:r w:rsidRPr="00B33389">
        <w:rPr>
          <w:szCs w:val="24"/>
        </w:rPr>
        <w:t>高可用</w:t>
      </w:r>
    </w:p>
    <w:p w14:paraId="02A416B4" w14:textId="77777777" w:rsidR="00C56851" w:rsidRPr="00B33389" w:rsidRDefault="00C56851" w:rsidP="00E10ADF">
      <w:pPr>
        <w:ind w:firstLine="420"/>
        <w:rPr>
          <w:rFonts w:cs="Arial"/>
          <w:szCs w:val="24"/>
          <w:shd w:val="clear" w:color="auto" w:fill="FFFFFF"/>
        </w:rPr>
      </w:pPr>
      <w:r w:rsidRPr="00B33389">
        <w:rPr>
          <w:rFonts w:cs="Arial"/>
          <w:szCs w:val="24"/>
          <w:shd w:val="clear" w:color="auto" w:fill="FFFFFF"/>
        </w:rPr>
        <w:t>既然我们Eureka控制全</w:t>
      </w:r>
      <w:r w:rsidR="00E10ADF" w:rsidRPr="00B33389">
        <w:rPr>
          <w:rFonts w:cs="Arial"/>
          <w:szCs w:val="24"/>
          <w:shd w:val="clear" w:color="auto" w:fill="FFFFFF"/>
        </w:rPr>
        <w:t>场服务，那么单个服务注册中心肯定不够用，万一出现单点故障那就凉</w:t>
      </w:r>
      <w:r w:rsidRPr="00B33389">
        <w:rPr>
          <w:rFonts w:cs="Arial"/>
          <w:szCs w:val="24"/>
          <w:shd w:val="clear" w:color="auto" w:fill="FFFFFF"/>
        </w:rPr>
        <w:t>了。所以再来说说Eureka怎么实现高可用，看Eureka服务端配置</w:t>
      </w:r>
      <w:r w:rsidR="00E10ADF" w:rsidRPr="00B33389">
        <w:rPr>
          <w:rFonts w:cs="Arial"/>
          <w:szCs w:val="24"/>
          <w:shd w:val="clear" w:color="auto" w:fill="FFFFFF"/>
        </w:rPr>
        <w:t>。</w:t>
      </w:r>
    </w:p>
    <w:p w14:paraId="6C0799A1" w14:textId="77777777" w:rsidR="00C56851" w:rsidRPr="00B33389" w:rsidRDefault="00C56851" w:rsidP="00C56851">
      <w:pPr>
        <w:rPr>
          <w:szCs w:val="24"/>
        </w:rPr>
      </w:pPr>
      <w:r w:rsidRPr="00B33389">
        <w:rPr>
          <w:noProof/>
          <w:szCs w:val="24"/>
        </w:rPr>
        <w:drawing>
          <wp:inline distT="0" distB="0" distL="0" distR="0" wp14:anchorId="3D6EAAD0" wp14:editId="599BB352">
            <wp:extent cx="5274310" cy="2295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95525"/>
                    </a:xfrm>
                    <a:prstGeom prst="rect">
                      <a:avLst/>
                    </a:prstGeom>
                  </pic:spPr>
                </pic:pic>
              </a:graphicData>
            </a:graphic>
          </wp:inline>
        </w:drawing>
      </w:r>
    </w:p>
    <w:p w14:paraId="7A9DB610" w14:textId="77777777" w:rsidR="00C56851" w:rsidRPr="00B33389" w:rsidRDefault="00C56851" w:rsidP="00CF6248">
      <w:pPr>
        <w:ind w:firstLine="420"/>
        <w:rPr>
          <w:rFonts w:cs="Arial"/>
          <w:color w:val="4D4D4D"/>
          <w:szCs w:val="24"/>
          <w:shd w:val="clear" w:color="auto" w:fill="FFFFFF"/>
        </w:rPr>
      </w:pPr>
      <w:r w:rsidRPr="00B33389">
        <w:rPr>
          <w:rFonts w:cs="Arial"/>
          <w:color w:val="4D4D4D"/>
          <w:szCs w:val="24"/>
          <w:shd w:val="clear" w:color="auto" w:fill="FFFFFF"/>
        </w:rPr>
        <w:t>启动两个eureka</w:t>
      </w:r>
      <w:r w:rsidR="00CF6248" w:rsidRPr="00B33389">
        <w:rPr>
          <w:rFonts w:cs="Arial"/>
          <w:color w:val="4D4D4D"/>
          <w:szCs w:val="24"/>
          <w:shd w:val="clear" w:color="auto" w:fill="FFFFFF"/>
        </w:rPr>
        <w:t>服务端</w:t>
      </w:r>
      <w:r w:rsidRPr="00B33389">
        <w:rPr>
          <w:rFonts w:cs="Arial"/>
          <w:color w:val="4D4D4D"/>
          <w:szCs w:val="24"/>
          <w:shd w:val="clear" w:color="auto" w:fill="FFFFFF"/>
        </w:rPr>
        <w:t>的项目，并且</w:t>
      </w:r>
      <w:r w:rsidRPr="00B33389">
        <w:rPr>
          <w:rFonts w:cs="Arial"/>
          <w:color w:val="FF0000"/>
          <w:szCs w:val="24"/>
          <w:shd w:val="clear" w:color="auto" w:fill="FFFFFF"/>
        </w:rPr>
        <w:t>相互注册即可</w:t>
      </w:r>
      <w:r w:rsidR="003874EE" w:rsidRPr="00B33389">
        <w:rPr>
          <w:rFonts w:cs="Arial"/>
          <w:color w:val="4D4D4D"/>
          <w:szCs w:val="24"/>
          <w:shd w:val="clear" w:color="auto" w:fill="FFFFFF"/>
        </w:rPr>
        <w:t>，然后我们把</w:t>
      </w:r>
      <w:r w:rsidRPr="00B33389">
        <w:rPr>
          <w:rFonts w:cs="Arial"/>
          <w:color w:val="4D4D4D"/>
          <w:szCs w:val="24"/>
          <w:shd w:val="clear" w:color="auto" w:fill="FFFFFF"/>
        </w:rPr>
        <w:t>商品服务往其中一个Eureka服务</w:t>
      </w:r>
      <w:r w:rsidR="003874EE" w:rsidRPr="00B33389">
        <w:rPr>
          <w:rFonts w:cs="Arial"/>
          <w:color w:val="4D4D4D"/>
          <w:szCs w:val="24"/>
          <w:shd w:val="clear" w:color="auto" w:fill="FFFFFF"/>
        </w:rPr>
        <w:t>端</w:t>
      </w:r>
      <w:r w:rsidRPr="00B33389">
        <w:rPr>
          <w:rFonts w:cs="Arial"/>
          <w:color w:val="4D4D4D"/>
          <w:szCs w:val="24"/>
          <w:shd w:val="clear" w:color="auto" w:fill="FFFFFF"/>
        </w:rPr>
        <w:t>注册，如果看到两个Eureka服务端后台页面都有PRODUCT服务注册进来了，则表示成功。</w:t>
      </w:r>
    </w:p>
    <w:p w14:paraId="0F5E8F68" w14:textId="77777777" w:rsidR="00C56851" w:rsidRPr="00B33389" w:rsidRDefault="00C56851" w:rsidP="003874EE">
      <w:pPr>
        <w:ind w:firstLine="420"/>
        <w:rPr>
          <w:rFonts w:cs="Arial"/>
          <w:color w:val="4D4D4D"/>
          <w:szCs w:val="24"/>
          <w:shd w:val="clear" w:color="auto" w:fill="FFFFFF"/>
        </w:rPr>
      </w:pPr>
      <w:r w:rsidRPr="00B33389">
        <w:rPr>
          <w:rFonts w:cs="Arial"/>
          <w:color w:val="4D4D4D"/>
          <w:szCs w:val="24"/>
          <w:shd w:val="clear" w:color="auto" w:fill="FFFFFF"/>
        </w:rPr>
        <w:t>有一个问题，现在我们商品服务只是往其中一个Eureka服务进行注册了，如果高可用</w:t>
      </w:r>
      <w:r w:rsidR="003874EE" w:rsidRPr="00B33389">
        <w:rPr>
          <w:rFonts w:cs="Arial"/>
          <w:color w:val="4D4D4D"/>
          <w:szCs w:val="24"/>
          <w:shd w:val="clear" w:color="auto" w:fill="FFFFFF"/>
        </w:rPr>
        <w:t>，</w:t>
      </w:r>
      <w:r w:rsidRPr="00B33389">
        <w:rPr>
          <w:rFonts w:cs="Arial"/>
          <w:color w:val="4D4D4D"/>
          <w:szCs w:val="24"/>
          <w:shd w:val="clear" w:color="auto" w:fill="FFFFFF"/>
        </w:rPr>
        <w:t>其中一台Eureka挂掉了，那么商品服务再次注册的时候就会有问题，所以我们</w:t>
      </w:r>
      <w:r w:rsidR="003874EE" w:rsidRPr="00B33389">
        <w:rPr>
          <w:rFonts w:cs="Arial"/>
          <w:color w:val="4D4D4D"/>
          <w:szCs w:val="24"/>
          <w:shd w:val="clear" w:color="auto" w:fill="FFFFFF"/>
        </w:rPr>
        <w:t>的</w:t>
      </w:r>
      <w:r w:rsidRPr="00B33389">
        <w:rPr>
          <w:rFonts w:cs="Arial"/>
          <w:color w:val="86CA5E"/>
          <w:szCs w:val="24"/>
          <w:shd w:val="clear" w:color="auto" w:fill="FFFFFF"/>
        </w:rPr>
        <w:t>商品服务、订单服务注册Eureka的配置就需要改动</w:t>
      </w:r>
      <w:r w:rsidRPr="00B33389">
        <w:rPr>
          <w:rFonts w:cs="Arial"/>
          <w:color w:val="4D4D4D"/>
          <w:szCs w:val="24"/>
          <w:shd w:val="clear" w:color="auto" w:fill="FFFFFF"/>
        </w:rPr>
        <w:t>，如下</w:t>
      </w:r>
      <w:r w:rsidR="003874EE" w:rsidRPr="00B33389">
        <w:rPr>
          <w:rFonts w:cs="Arial"/>
          <w:color w:val="4D4D4D"/>
          <w:szCs w:val="24"/>
          <w:shd w:val="clear" w:color="auto" w:fill="FFFFFF"/>
        </w:rPr>
        <w:t>所示：</w:t>
      </w:r>
    </w:p>
    <w:p w14:paraId="39B04B8B" w14:textId="77777777" w:rsidR="00C56851" w:rsidRPr="00B33389" w:rsidRDefault="00C56851" w:rsidP="00C56851">
      <w:pPr>
        <w:rPr>
          <w:szCs w:val="24"/>
        </w:rPr>
      </w:pPr>
      <w:r w:rsidRPr="00B33389">
        <w:rPr>
          <w:noProof/>
          <w:szCs w:val="24"/>
        </w:rPr>
        <w:drawing>
          <wp:inline distT="0" distB="0" distL="0" distR="0" wp14:anchorId="453B2EC0" wp14:editId="0A7D4D0D">
            <wp:extent cx="5274310" cy="969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69645"/>
                    </a:xfrm>
                    <a:prstGeom prst="rect">
                      <a:avLst/>
                    </a:prstGeom>
                  </pic:spPr>
                </pic:pic>
              </a:graphicData>
            </a:graphic>
          </wp:inline>
        </w:drawing>
      </w:r>
    </w:p>
    <w:p w14:paraId="3B4EE744" w14:textId="525985F4" w:rsidR="00C56851" w:rsidRPr="00B33389" w:rsidRDefault="00C133C5" w:rsidP="00C56851">
      <w:pPr>
        <w:pStyle w:val="2"/>
        <w:rPr>
          <w:szCs w:val="24"/>
        </w:rPr>
      </w:pPr>
      <w:r>
        <w:rPr>
          <w:rFonts w:hint="eastAsia"/>
          <w:szCs w:val="24"/>
        </w:rPr>
        <w:lastRenderedPageBreak/>
        <w:t>Eureka</w:t>
      </w:r>
      <w:r w:rsidR="00C56851" w:rsidRPr="00B33389">
        <w:rPr>
          <w:rFonts w:hint="eastAsia"/>
          <w:szCs w:val="24"/>
        </w:rPr>
        <w:t>服务与服务之间调用方式</w:t>
      </w:r>
    </w:p>
    <w:p w14:paraId="5D0AF863" w14:textId="698BD02C" w:rsidR="00C56851" w:rsidRPr="00B33389" w:rsidRDefault="00B26B05" w:rsidP="00B26B05">
      <w:pPr>
        <w:ind w:firstLine="420"/>
        <w:rPr>
          <w:rFonts w:cs="Arial"/>
          <w:color w:val="4D4D4D"/>
          <w:szCs w:val="24"/>
          <w:shd w:val="clear" w:color="auto" w:fill="FFFFFF"/>
        </w:rPr>
      </w:pPr>
      <w:r w:rsidRPr="00B33389">
        <w:rPr>
          <w:rFonts w:cs="Arial"/>
          <w:color w:val="4D4D4D"/>
          <w:szCs w:val="24"/>
          <w:shd w:val="clear" w:color="auto" w:fill="FFFFFF"/>
        </w:rPr>
        <w:t>现在订单服务下单，订单服务需要通过前端传来的商品ID</w:t>
      </w:r>
      <w:r w:rsidR="009300C2">
        <w:rPr>
          <w:rFonts w:cs="Arial"/>
          <w:color w:val="4D4D4D"/>
          <w:szCs w:val="24"/>
          <w:shd w:val="clear" w:color="auto" w:fill="FFFFFF"/>
        </w:rPr>
        <w:t>，调用商品</w:t>
      </w:r>
      <w:r w:rsidRPr="00B33389">
        <w:rPr>
          <w:rFonts w:cs="Arial"/>
          <w:color w:val="4D4D4D"/>
          <w:szCs w:val="24"/>
          <w:shd w:val="clear" w:color="auto" w:fill="FFFFFF"/>
        </w:rPr>
        <w:t>服务从而获取商品的金额、库存等。</w:t>
      </w:r>
    </w:p>
    <w:p w14:paraId="08E7E242" w14:textId="33BE28DD" w:rsidR="00B26B05" w:rsidRPr="00FC769A" w:rsidRDefault="00B26B05" w:rsidP="00B26B05">
      <w:pPr>
        <w:ind w:firstLine="420"/>
        <w:rPr>
          <w:rFonts w:cs="Arial"/>
          <w:color w:val="FF0000"/>
          <w:szCs w:val="24"/>
          <w:shd w:val="clear" w:color="auto" w:fill="FFFFFF"/>
        </w:rPr>
      </w:pPr>
      <w:r w:rsidRPr="00B33389">
        <w:rPr>
          <w:rFonts w:cs="Arial"/>
          <w:color w:val="4D4D4D"/>
          <w:szCs w:val="24"/>
          <w:shd w:val="clear" w:color="auto" w:fill="FFFFFF"/>
        </w:rPr>
        <w:t>商品服务：需要提供一个接口</w:t>
      </w:r>
      <w:r w:rsidR="009300C2">
        <w:rPr>
          <w:rFonts w:cs="Arial" w:hint="eastAsia"/>
          <w:color w:val="4D4D4D"/>
          <w:szCs w:val="24"/>
          <w:shd w:val="clear" w:color="auto" w:fill="FFFFFF"/>
        </w:rPr>
        <w:t>，</w:t>
      </w:r>
      <w:r w:rsidRPr="00B33389">
        <w:rPr>
          <w:rFonts w:cs="Arial"/>
          <w:color w:val="4D4D4D"/>
          <w:szCs w:val="24"/>
          <w:shd w:val="clear" w:color="auto" w:fill="FFFFFF"/>
        </w:rPr>
        <w:t>通过商品id查询商品</w:t>
      </w:r>
      <w:r w:rsidR="00E65079" w:rsidRPr="00B33389">
        <w:rPr>
          <w:rFonts w:cs="Arial"/>
          <w:color w:val="4D4D4D"/>
          <w:szCs w:val="24"/>
          <w:shd w:val="clear" w:color="auto" w:fill="FFFFFF"/>
        </w:rPr>
        <w:t>的</w:t>
      </w:r>
      <w:r w:rsidRPr="00B33389">
        <w:rPr>
          <w:rFonts w:cs="Arial"/>
          <w:color w:val="4D4D4D"/>
          <w:szCs w:val="24"/>
          <w:shd w:val="clear" w:color="auto" w:fill="FFFFFF"/>
        </w:rPr>
        <w:t>具体信息，我们需要编写一个查询商品的接口，这里就不写</w:t>
      </w:r>
      <w:r w:rsidRPr="00B33389">
        <w:rPr>
          <w:rFonts w:cs="Arial" w:hint="eastAsia"/>
          <w:color w:val="4D4D4D"/>
          <w:szCs w:val="24"/>
          <w:shd w:val="clear" w:color="auto" w:fill="FFFFFF"/>
        </w:rPr>
        <w:t>了。</w:t>
      </w:r>
      <w:r w:rsidRPr="00FC769A">
        <w:rPr>
          <w:rFonts w:cs="Arial"/>
          <w:color w:val="FF0000"/>
          <w:szCs w:val="24"/>
          <w:shd w:val="clear" w:color="auto" w:fill="FFFFFF"/>
        </w:rPr>
        <w:t>重点在于订单服务怎么调用商品服务的接口。</w:t>
      </w:r>
    </w:p>
    <w:p w14:paraId="42DFADDB" w14:textId="77777777" w:rsidR="00E65079" w:rsidRPr="00B33389" w:rsidRDefault="00E65079" w:rsidP="00E65079">
      <w:pPr>
        <w:rPr>
          <w:rFonts w:cs="Arial"/>
          <w:color w:val="4D4D4D"/>
          <w:szCs w:val="24"/>
          <w:shd w:val="clear" w:color="auto" w:fill="FFFFFF"/>
        </w:rPr>
      </w:pPr>
      <w:r w:rsidRPr="00B33389">
        <w:rPr>
          <w:rFonts w:cs="Arial"/>
          <w:color w:val="4D4D4D"/>
          <w:szCs w:val="24"/>
          <w:shd w:val="clear" w:color="auto" w:fill="FFFFFF"/>
        </w:rPr>
        <w:t>这是查询商品的接口，如图所示：</w:t>
      </w:r>
    </w:p>
    <w:p w14:paraId="1A1D8706" w14:textId="77777777" w:rsidR="00B26B05" w:rsidRPr="00B33389" w:rsidRDefault="00B26B05" w:rsidP="00B26B05">
      <w:pPr>
        <w:rPr>
          <w:rFonts w:cs="Arial"/>
          <w:color w:val="4D4D4D"/>
          <w:szCs w:val="24"/>
          <w:shd w:val="clear" w:color="auto" w:fill="FFFFFF"/>
        </w:rPr>
      </w:pPr>
      <w:r w:rsidRPr="00B33389">
        <w:rPr>
          <w:noProof/>
          <w:szCs w:val="24"/>
        </w:rPr>
        <w:drawing>
          <wp:inline distT="0" distB="0" distL="0" distR="0" wp14:anchorId="0401A246" wp14:editId="4DBB13E5">
            <wp:extent cx="5274310" cy="3089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89910"/>
                    </a:xfrm>
                    <a:prstGeom prst="rect">
                      <a:avLst/>
                    </a:prstGeom>
                  </pic:spPr>
                </pic:pic>
              </a:graphicData>
            </a:graphic>
          </wp:inline>
        </w:drawing>
      </w:r>
    </w:p>
    <w:p w14:paraId="79D1AA32" w14:textId="77777777" w:rsidR="00B26B05" w:rsidRPr="00B33389" w:rsidRDefault="00B26B05" w:rsidP="00B26B05">
      <w:pPr>
        <w:ind w:firstLine="420"/>
        <w:rPr>
          <w:rFonts w:cs="Arial"/>
          <w:color w:val="4D4D4D"/>
          <w:szCs w:val="24"/>
          <w:shd w:val="clear" w:color="auto" w:fill="FFFFFF"/>
        </w:rPr>
      </w:pPr>
      <w:r w:rsidRPr="00B33389">
        <w:rPr>
          <w:rFonts w:cs="Arial"/>
          <w:color w:val="4D4D4D"/>
          <w:szCs w:val="24"/>
          <w:shd w:val="clear" w:color="auto" w:fill="FFFFFF"/>
        </w:rPr>
        <w:t>订单服务：已知商品ID，需要获取商品</w:t>
      </w:r>
      <w:r w:rsidR="006039D2" w:rsidRPr="00B33389">
        <w:rPr>
          <w:rFonts w:cs="Arial"/>
          <w:color w:val="4D4D4D"/>
          <w:szCs w:val="24"/>
          <w:shd w:val="clear" w:color="auto" w:fill="FFFFFF"/>
        </w:rPr>
        <w:t>的</w:t>
      </w:r>
      <w:r w:rsidRPr="00B33389">
        <w:rPr>
          <w:rFonts w:cs="Arial"/>
          <w:color w:val="4D4D4D"/>
          <w:szCs w:val="24"/>
          <w:shd w:val="clear" w:color="auto" w:fill="FFFFFF"/>
        </w:rPr>
        <w:t>信息。</w:t>
      </w:r>
    </w:p>
    <w:p w14:paraId="7B7B4921" w14:textId="722AB41D" w:rsidR="00B26B05" w:rsidRPr="00B33389" w:rsidRDefault="00B26B05" w:rsidP="00012FF1">
      <w:pPr>
        <w:pStyle w:val="3"/>
        <w:rPr>
          <w:szCs w:val="24"/>
        </w:rPr>
      </w:pPr>
      <w:r w:rsidRPr="00B33389">
        <w:rPr>
          <w:szCs w:val="24"/>
        </w:rPr>
        <w:t>方法一</w:t>
      </w:r>
      <w:r w:rsidR="00012FF1" w:rsidRPr="00B33389">
        <w:rPr>
          <w:szCs w:val="24"/>
        </w:rPr>
        <w:t>：使用RestTemplate</w:t>
      </w:r>
    </w:p>
    <w:p w14:paraId="43B178B0" w14:textId="6B4CB624" w:rsidR="00B26B05" w:rsidRPr="00B33389" w:rsidRDefault="00B26B05" w:rsidP="00B26B05">
      <w:pPr>
        <w:rPr>
          <w:rFonts w:cs="Arial"/>
          <w:color w:val="4D4D4D"/>
          <w:szCs w:val="24"/>
          <w:shd w:val="clear" w:color="auto" w:fill="FFFFFF"/>
        </w:rPr>
      </w:pPr>
      <w:r w:rsidRPr="00B33389">
        <w:rPr>
          <w:rFonts w:cs="Arial"/>
          <w:color w:val="4D4D4D"/>
          <w:szCs w:val="24"/>
          <w:shd w:val="clear" w:color="auto" w:fill="FFFFFF"/>
        </w:rPr>
        <w:t>第一种方式很简单，直接调用</w:t>
      </w:r>
      <w:r w:rsidRPr="00B33389">
        <w:rPr>
          <w:rFonts w:cs="Arial"/>
          <w:color w:val="FF0000"/>
          <w:szCs w:val="24"/>
          <w:shd w:val="clear" w:color="auto" w:fill="FFFFFF"/>
        </w:rPr>
        <w:t>RestTemplate</w:t>
      </w:r>
      <w:r w:rsidR="00012FF1" w:rsidRPr="00B33389">
        <w:rPr>
          <w:rFonts w:cs="Arial" w:hint="eastAsia"/>
          <w:color w:val="FF0000"/>
          <w:szCs w:val="24"/>
          <w:shd w:val="clear" w:color="auto" w:fill="FFFFFF"/>
        </w:rPr>
        <w:t>的</w:t>
      </w:r>
      <w:r w:rsidRPr="00B33389">
        <w:rPr>
          <w:rFonts w:cs="Arial"/>
          <w:color w:val="FF0000"/>
          <w:szCs w:val="24"/>
          <w:shd w:val="clear" w:color="auto" w:fill="FFFFFF"/>
        </w:rPr>
        <w:t>方法即可</w:t>
      </w:r>
      <w:r w:rsidRPr="00B33389">
        <w:rPr>
          <w:rFonts w:cs="Arial"/>
          <w:color w:val="4D4D4D"/>
          <w:szCs w:val="24"/>
          <w:shd w:val="clear" w:color="auto" w:fill="FFFFFF"/>
        </w:rPr>
        <w:t>。</w:t>
      </w:r>
    </w:p>
    <w:p w14:paraId="0A6FE1F7" w14:textId="77777777" w:rsidR="00B26B05" w:rsidRPr="00B33389" w:rsidRDefault="00B26B05" w:rsidP="00B26B05">
      <w:pPr>
        <w:rPr>
          <w:rFonts w:cs="Arial"/>
          <w:color w:val="4D4D4D"/>
          <w:szCs w:val="24"/>
          <w:shd w:val="clear" w:color="auto" w:fill="FFFFFF"/>
        </w:rPr>
      </w:pPr>
      <w:r w:rsidRPr="00B33389">
        <w:rPr>
          <w:noProof/>
          <w:szCs w:val="24"/>
        </w:rPr>
        <w:lastRenderedPageBreak/>
        <w:drawing>
          <wp:inline distT="0" distB="0" distL="0" distR="0" wp14:anchorId="1CF72870" wp14:editId="50D707E9">
            <wp:extent cx="5274310" cy="1991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91360"/>
                    </a:xfrm>
                    <a:prstGeom prst="rect">
                      <a:avLst/>
                    </a:prstGeom>
                  </pic:spPr>
                </pic:pic>
              </a:graphicData>
            </a:graphic>
          </wp:inline>
        </w:drawing>
      </w:r>
    </w:p>
    <w:p w14:paraId="013C7509" w14:textId="77777777" w:rsidR="00BB6D80" w:rsidRPr="00B33389" w:rsidRDefault="00BB6D80" w:rsidP="00B26B05">
      <w:pPr>
        <w:rPr>
          <w:rFonts w:cs="Arial"/>
          <w:color w:val="4D4D4D"/>
          <w:szCs w:val="24"/>
          <w:shd w:val="clear" w:color="auto" w:fill="FFFFFF"/>
        </w:rPr>
      </w:pPr>
      <w:r w:rsidRPr="00B33389">
        <w:rPr>
          <w:rFonts w:cs="Arial" w:hint="eastAsia"/>
          <w:color w:val="4D4D4D"/>
          <w:szCs w:val="24"/>
          <w:shd w:val="clear" w:color="auto" w:fill="FFFFFF"/>
        </w:rPr>
        <w:t>h</w:t>
      </w:r>
      <w:r w:rsidRPr="00B33389">
        <w:rPr>
          <w:rFonts w:cs="Arial"/>
          <w:color w:val="4D4D4D"/>
          <w:szCs w:val="24"/>
          <w:shd w:val="clear" w:color="auto" w:fill="FFFFFF"/>
        </w:rPr>
        <w:t>ttp://localhost:8010/product/getProductById</w:t>
      </w:r>
    </w:p>
    <w:p w14:paraId="07628582" w14:textId="7B7D6291" w:rsidR="00B26B05" w:rsidRPr="00B33389" w:rsidRDefault="00B26B05" w:rsidP="00024A9B">
      <w:pPr>
        <w:pStyle w:val="3"/>
        <w:rPr>
          <w:szCs w:val="24"/>
        </w:rPr>
      </w:pPr>
      <w:r w:rsidRPr="00B33389">
        <w:rPr>
          <w:szCs w:val="24"/>
        </w:rPr>
        <w:t>方法二</w:t>
      </w:r>
      <w:r w:rsidR="00024A9B" w:rsidRPr="00B33389">
        <w:rPr>
          <w:szCs w:val="24"/>
        </w:rPr>
        <w:t>：使用LoadBalancerClient对象</w:t>
      </w:r>
    </w:p>
    <w:p w14:paraId="69A87849" w14:textId="77777777" w:rsidR="00B26B05" w:rsidRPr="00B33389" w:rsidRDefault="00B26B05" w:rsidP="00CB2517">
      <w:pPr>
        <w:ind w:firstLine="420"/>
        <w:rPr>
          <w:rFonts w:cs="Arial"/>
          <w:color w:val="4D4D4D"/>
          <w:szCs w:val="24"/>
          <w:shd w:val="clear" w:color="auto" w:fill="FFFFFF"/>
        </w:rPr>
      </w:pPr>
      <w:r w:rsidRPr="00B33389">
        <w:rPr>
          <w:rFonts w:cs="Arial"/>
          <w:color w:val="4D4D4D"/>
          <w:szCs w:val="24"/>
          <w:shd w:val="clear" w:color="auto" w:fill="FFFFFF"/>
        </w:rPr>
        <w:t>通过</w:t>
      </w:r>
      <w:r w:rsidRPr="00B33389">
        <w:rPr>
          <w:rFonts w:cs="Arial"/>
          <w:color w:val="FF0000"/>
          <w:szCs w:val="24"/>
          <w:shd w:val="clear" w:color="auto" w:fill="FFFFFF"/>
        </w:rPr>
        <w:t>LoadBalancerClient对象</w:t>
      </w:r>
      <w:r w:rsidR="005B6E43" w:rsidRPr="00B33389">
        <w:rPr>
          <w:rFonts w:cs="Arial"/>
          <w:color w:val="4D4D4D"/>
          <w:szCs w:val="24"/>
          <w:shd w:val="clear" w:color="auto" w:fill="FFFFFF"/>
        </w:rPr>
        <w:t>，获取</w:t>
      </w:r>
      <w:r w:rsidR="00CB2517" w:rsidRPr="00B33389">
        <w:rPr>
          <w:rFonts w:cs="Arial"/>
          <w:color w:val="4D4D4D"/>
          <w:szCs w:val="24"/>
          <w:shd w:val="clear" w:color="auto" w:fill="FFFFFF"/>
        </w:rPr>
        <w:t>你</w:t>
      </w:r>
      <w:r w:rsidRPr="00B33389">
        <w:rPr>
          <w:rFonts w:cs="Arial"/>
          <w:color w:val="4D4D4D"/>
          <w:szCs w:val="24"/>
          <w:shd w:val="clear" w:color="auto" w:fill="FFFFFF"/>
        </w:rPr>
        <w:t>调用的服务，从而获得该服务的IP</w:t>
      </w:r>
      <w:r w:rsidR="009E2866" w:rsidRPr="00B33389">
        <w:rPr>
          <w:rFonts w:cs="Arial"/>
          <w:color w:val="4D4D4D"/>
          <w:szCs w:val="24"/>
          <w:shd w:val="clear" w:color="auto" w:fill="FFFFFF"/>
        </w:rPr>
        <w:t>地址</w:t>
      </w:r>
      <w:r w:rsidRPr="00B33389">
        <w:rPr>
          <w:rFonts w:cs="Arial"/>
          <w:color w:val="4D4D4D"/>
          <w:szCs w:val="24"/>
          <w:shd w:val="clear" w:color="auto" w:fill="FFFFFF"/>
        </w:rPr>
        <w:t>、端口信息等</w:t>
      </w:r>
      <w:r w:rsidR="00372349" w:rsidRPr="00B33389">
        <w:rPr>
          <w:rFonts w:cs="Arial"/>
          <w:color w:val="4D4D4D"/>
          <w:szCs w:val="24"/>
          <w:shd w:val="clear" w:color="auto" w:fill="FFFFFF"/>
        </w:rPr>
        <w:t>。</w:t>
      </w:r>
    </w:p>
    <w:p w14:paraId="7F1B665D" w14:textId="77777777" w:rsidR="00B26B05" w:rsidRPr="00B33389" w:rsidRDefault="00B26B05" w:rsidP="00B26B05">
      <w:pPr>
        <w:rPr>
          <w:rFonts w:cs="Arial"/>
          <w:color w:val="4D4D4D"/>
          <w:szCs w:val="24"/>
          <w:shd w:val="clear" w:color="auto" w:fill="FFFFFF"/>
        </w:rPr>
      </w:pPr>
      <w:r w:rsidRPr="00B33389">
        <w:rPr>
          <w:noProof/>
          <w:szCs w:val="24"/>
        </w:rPr>
        <w:drawing>
          <wp:inline distT="0" distB="0" distL="0" distR="0" wp14:anchorId="64574A76" wp14:editId="03D08263">
            <wp:extent cx="5274310" cy="2949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49575"/>
                    </a:xfrm>
                    <a:prstGeom prst="rect">
                      <a:avLst/>
                    </a:prstGeom>
                  </pic:spPr>
                </pic:pic>
              </a:graphicData>
            </a:graphic>
          </wp:inline>
        </w:drawing>
      </w:r>
    </w:p>
    <w:p w14:paraId="5932FE36" w14:textId="77777777" w:rsidR="00117D5F" w:rsidRPr="00B33389" w:rsidRDefault="00117D5F" w:rsidP="00B26B05">
      <w:pPr>
        <w:rPr>
          <w:rFonts w:cs="Arial"/>
          <w:color w:val="4D4D4D"/>
          <w:szCs w:val="24"/>
          <w:shd w:val="clear" w:color="auto" w:fill="FFFFFF"/>
        </w:rPr>
      </w:pPr>
      <w:r w:rsidRPr="00B33389">
        <w:rPr>
          <w:rFonts w:cs="Arial" w:hint="eastAsia"/>
          <w:color w:val="4D4D4D"/>
          <w:szCs w:val="24"/>
          <w:shd w:val="clear" w:color="auto" w:fill="FFFFFF"/>
        </w:rPr>
        <w:t>h</w:t>
      </w:r>
      <w:r w:rsidRPr="00B33389">
        <w:rPr>
          <w:rFonts w:cs="Arial"/>
          <w:color w:val="4D4D4D"/>
          <w:szCs w:val="24"/>
          <w:shd w:val="clear" w:color="auto" w:fill="FFFFFF"/>
        </w:rPr>
        <w:t>ttp://%s:%s/product/getProductById</w:t>
      </w:r>
    </w:p>
    <w:p w14:paraId="144F4459" w14:textId="54979C84" w:rsidR="00B26B05" w:rsidRPr="00B33389" w:rsidRDefault="00B26B05" w:rsidP="00024A9B">
      <w:pPr>
        <w:pStyle w:val="3"/>
        <w:rPr>
          <w:szCs w:val="24"/>
        </w:rPr>
      </w:pPr>
      <w:r w:rsidRPr="00B33389">
        <w:rPr>
          <w:rFonts w:hint="eastAsia"/>
          <w:szCs w:val="24"/>
        </w:rPr>
        <w:lastRenderedPageBreak/>
        <w:t>方法三</w:t>
      </w:r>
      <w:r w:rsidR="00024A9B" w:rsidRPr="00B33389">
        <w:rPr>
          <w:rFonts w:hint="eastAsia"/>
          <w:szCs w:val="24"/>
        </w:rPr>
        <w:t>：使用@</w:t>
      </w:r>
      <w:r w:rsidR="00024A9B" w:rsidRPr="00B33389">
        <w:rPr>
          <w:szCs w:val="24"/>
        </w:rPr>
        <w:t>LoadBalanced注解</w:t>
      </w:r>
    </w:p>
    <w:p w14:paraId="3FFDBEEF" w14:textId="77777777" w:rsidR="00B26B05" w:rsidRPr="00B33389" w:rsidRDefault="00B26B05" w:rsidP="002B0CEC">
      <w:pPr>
        <w:ind w:firstLine="420"/>
        <w:rPr>
          <w:rFonts w:cs="Arial"/>
          <w:color w:val="4D4D4D"/>
          <w:szCs w:val="24"/>
          <w:shd w:val="clear" w:color="auto" w:fill="FFFFFF"/>
        </w:rPr>
      </w:pPr>
      <w:r w:rsidRPr="00B33389">
        <w:rPr>
          <w:rFonts w:cs="Arial"/>
          <w:color w:val="4D4D4D"/>
          <w:szCs w:val="24"/>
          <w:shd w:val="clear" w:color="auto" w:fill="FFFFFF"/>
        </w:rPr>
        <w:t>需要配置一个Bean，主要是标注了</w:t>
      </w:r>
      <w:r w:rsidR="00E03A8B" w:rsidRPr="00B33389">
        <w:rPr>
          <w:rFonts w:cs="Arial" w:hint="eastAsia"/>
          <w:color w:val="FF0000"/>
          <w:szCs w:val="24"/>
          <w:shd w:val="clear" w:color="auto" w:fill="FFFFFF"/>
        </w:rPr>
        <w:t>@</w:t>
      </w:r>
      <w:r w:rsidRPr="00B33389">
        <w:rPr>
          <w:rFonts w:cs="Arial"/>
          <w:color w:val="FF0000"/>
          <w:szCs w:val="24"/>
          <w:shd w:val="clear" w:color="auto" w:fill="FFFFFF"/>
        </w:rPr>
        <w:t>LoadBalanced该注解</w:t>
      </w:r>
      <w:r w:rsidRPr="00B33389">
        <w:rPr>
          <w:rFonts w:cs="Arial"/>
          <w:color w:val="4D4D4D"/>
          <w:szCs w:val="24"/>
          <w:shd w:val="clear" w:color="auto" w:fill="FFFFFF"/>
        </w:rPr>
        <w:t>。需要使用通过注解</w:t>
      </w:r>
      <w:r w:rsidRPr="00B33389">
        <w:rPr>
          <w:rFonts w:cs="Arial"/>
          <w:color w:val="FF0000"/>
          <w:szCs w:val="24"/>
          <w:shd w:val="clear" w:color="auto" w:fill="FFFFFF"/>
        </w:rPr>
        <w:t>直接注入RestTemplate该对象</w:t>
      </w:r>
      <w:r w:rsidRPr="00B33389">
        <w:rPr>
          <w:rFonts w:cs="Arial"/>
          <w:color w:val="4D4D4D"/>
          <w:szCs w:val="24"/>
          <w:shd w:val="clear" w:color="auto" w:fill="FFFFFF"/>
        </w:rPr>
        <w:t>即可使用，代码如下：</w:t>
      </w:r>
    </w:p>
    <w:p w14:paraId="04929DEF" w14:textId="77777777" w:rsidR="00B26B05" w:rsidRPr="00B33389" w:rsidRDefault="00B26B05" w:rsidP="00B26B05">
      <w:pPr>
        <w:rPr>
          <w:rFonts w:cs="Arial"/>
          <w:color w:val="4D4D4D"/>
          <w:szCs w:val="24"/>
          <w:shd w:val="clear" w:color="auto" w:fill="FFFFFF"/>
        </w:rPr>
      </w:pPr>
      <w:r w:rsidRPr="00B33389">
        <w:rPr>
          <w:noProof/>
          <w:szCs w:val="24"/>
        </w:rPr>
        <w:drawing>
          <wp:inline distT="0" distB="0" distL="0" distR="0" wp14:anchorId="7126CA8E" wp14:editId="7835AB6F">
            <wp:extent cx="5274310" cy="2770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70505"/>
                    </a:xfrm>
                    <a:prstGeom prst="rect">
                      <a:avLst/>
                    </a:prstGeom>
                  </pic:spPr>
                </pic:pic>
              </a:graphicData>
            </a:graphic>
          </wp:inline>
        </w:drawing>
      </w:r>
    </w:p>
    <w:p w14:paraId="07C19BC4" w14:textId="77777777" w:rsidR="00B26B05" w:rsidRPr="00B33389" w:rsidRDefault="00B26B05" w:rsidP="00B26B05">
      <w:pPr>
        <w:rPr>
          <w:rFonts w:cs="Arial"/>
          <w:color w:val="4D4D4D"/>
          <w:szCs w:val="24"/>
          <w:shd w:val="clear" w:color="auto" w:fill="FFFFFF"/>
        </w:rPr>
      </w:pPr>
      <w:r w:rsidRPr="00B33389">
        <w:rPr>
          <w:noProof/>
          <w:szCs w:val="24"/>
        </w:rPr>
        <w:drawing>
          <wp:inline distT="0" distB="0" distL="0" distR="0" wp14:anchorId="3DFEB949" wp14:editId="7016F803">
            <wp:extent cx="5274310" cy="2470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70150"/>
                    </a:xfrm>
                    <a:prstGeom prst="rect">
                      <a:avLst/>
                    </a:prstGeom>
                  </pic:spPr>
                </pic:pic>
              </a:graphicData>
            </a:graphic>
          </wp:inline>
        </w:drawing>
      </w:r>
    </w:p>
    <w:p w14:paraId="29815BB0" w14:textId="77777777" w:rsidR="009E2866" w:rsidRPr="00B33389" w:rsidRDefault="009E2866" w:rsidP="00B26B05">
      <w:pPr>
        <w:rPr>
          <w:rFonts w:cs="Arial"/>
          <w:color w:val="4D4D4D"/>
          <w:szCs w:val="24"/>
          <w:shd w:val="clear" w:color="auto" w:fill="FFFFFF"/>
        </w:rPr>
      </w:pPr>
      <w:r w:rsidRPr="00B33389">
        <w:rPr>
          <w:rFonts w:cs="Arial" w:hint="eastAsia"/>
          <w:color w:val="4D4D4D"/>
          <w:szCs w:val="24"/>
          <w:shd w:val="clear" w:color="auto" w:fill="FFFFFF"/>
        </w:rPr>
        <w:t>h</w:t>
      </w:r>
      <w:r w:rsidRPr="00B33389">
        <w:rPr>
          <w:rFonts w:cs="Arial"/>
          <w:color w:val="4D4D4D"/>
          <w:szCs w:val="24"/>
          <w:shd w:val="clear" w:color="auto" w:fill="FFFFFF"/>
        </w:rPr>
        <w:t>ttp://Product/product/getProductById</w:t>
      </w:r>
    </w:p>
    <w:p w14:paraId="62A72C3A" w14:textId="3F61F763" w:rsidR="00B26B05" w:rsidRPr="00B33389" w:rsidRDefault="00B26B05" w:rsidP="00B26B05">
      <w:pPr>
        <w:pStyle w:val="3"/>
        <w:rPr>
          <w:szCs w:val="24"/>
          <w:shd w:val="clear" w:color="auto" w:fill="FFFFFF"/>
        </w:rPr>
      </w:pPr>
      <w:r w:rsidRPr="00B33389">
        <w:rPr>
          <w:szCs w:val="24"/>
          <w:shd w:val="clear" w:color="auto" w:fill="FFFFFF"/>
        </w:rPr>
        <w:t>方法四</w:t>
      </w:r>
      <w:r w:rsidR="00024A9B" w:rsidRPr="00B33389">
        <w:rPr>
          <w:rFonts w:hint="eastAsia"/>
          <w:szCs w:val="24"/>
          <w:shd w:val="clear" w:color="auto" w:fill="FFFFFF"/>
        </w:rPr>
        <w:t>：使用Feign</w:t>
      </w:r>
    </w:p>
    <w:p w14:paraId="42589D3D" w14:textId="77777777" w:rsidR="00B26B05" w:rsidRPr="00B33389" w:rsidRDefault="00B26B05" w:rsidP="00E03A8B">
      <w:pPr>
        <w:ind w:firstLine="420"/>
        <w:rPr>
          <w:rFonts w:cs="Arial"/>
          <w:color w:val="4D4D4D"/>
          <w:szCs w:val="24"/>
          <w:shd w:val="clear" w:color="auto" w:fill="FFFFFF"/>
        </w:rPr>
      </w:pPr>
      <w:r w:rsidRPr="00B33389">
        <w:rPr>
          <w:rFonts w:cs="Arial"/>
          <w:color w:val="86CA5E"/>
          <w:szCs w:val="24"/>
          <w:shd w:val="clear" w:color="auto" w:fill="FFFFFF"/>
        </w:rPr>
        <w:t>使用Feign调用方式，</w:t>
      </w:r>
      <w:r w:rsidRPr="00B33389">
        <w:rPr>
          <w:rFonts w:cs="Arial"/>
          <w:color w:val="4D4D4D"/>
          <w:szCs w:val="24"/>
          <w:shd w:val="clear" w:color="auto" w:fill="FFFFFF"/>
        </w:rPr>
        <w:t>首先我们需要引入依赖的Jar</w:t>
      </w:r>
    </w:p>
    <w:p w14:paraId="5C9503C7" w14:textId="77777777" w:rsidR="00B26B05" w:rsidRPr="00B33389" w:rsidRDefault="00B26B05" w:rsidP="00B26B05">
      <w:pPr>
        <w:rPr>
          <w:rFonts w:cs="Arial"/>
          <w:color w:val="4D4D4D"/>
          <w:szCs w:val="24"/>
          <w:shd w:val="clear" w:color="auto" w:fill="FFFFFF"/>
        </w:rPr>
      </w:pPr>
      <w:r w:rsidRPr="00B33389">
        <w:rPr>
          <w:noProof/>
          <w:szCs w:val="24"/>
        </w:rPr>
        <w:lastRenderedPageBreak/>
        <w:drawing>
          <wp:inline distT="0" distB="0" distL="0" distR="0" wp14:anchorId="3C358AC5" wp14:editId="6D196ED2">
            <wp:extent cx="5181600" cy="1095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600" cy="1095375"/>
                    </a:xfrm>
                    <a:prstGeom prst="rect">
                      <a:avLst/>
                    </a:prstGeom>
                  </pic:spPr>
                </pic:pic>
              </a:graphicData>
            </a:graphic>
          </wp:inline>
        </w:drawing>
      </w:r>
    </w:p>
    <w:p w14:paraId="5BBEC23B" w14:textId="77777777" w:rsidR="00B26B05" w:rsidRPr="00B33389" w:rsidRDefault="00B26B05" w:rsidP="00514F51">
      <w:pPr>
        <w:ind w:firstLine="420"/>
        <w:rPr>
          <w:rFonts w:cs="Arial"/>
          <w:color w:val="4D4D4D"/>
          <w:szCs w:val="24"/>
          <w:shd w:val="clear" w:color="auto" w:fill="FFFFFF"/>
        </w:rPr>
      </w:pPr>
      <w:r w:rsidRPr="00B33389">
        <w:rPr>
          <w:rFonts w:cs="Arial"/>
          <w:color w:val="FF0000"/>
          <w:szCs w:val="24"/>
          <w:shd w:val="clear" w:color="auto" w:fill="FFFFFF"/>
        </w:rPr>
        <w:t>配置每个服务的接口类，参数和路径都和商品服务一一对应</w:t>
      </w:r>
      <w:r w:rsidRPr="00B33389">
        <w:rPr>
          <w:rFonts w:cs="Arial"/>
          <w:color w:val="4D4D4D"/>
          <w:szCs w:val="24"/>
          <w:shd w:val="clear" w:color="auto" w:fill="FFFFFF"/>
        </w:rPr>
        <w:t>。小编个人感觉这种方式稍微比较规范一点，实际项目中也使用的偏多。</w:t>
      </w:r>
    </w:p>
    <w:p w14:paraId="402E4293" w14:textId="77777777" w:rsidR="00B26B05" w:rsidRPr="00B33389" w:rsidRDefault="00B26B05" w:rsidP="00B26B05">
      <w:pPr>
        <w:rPr>
          <w:rFonts w:cs="Arial"/>
          <w:color w:val="4D4D4D"/>
          <w:szCs w:val="24"/>
          <w:shd w:val="clear" w:color="auto" w:fill="FFFFFF"/>
        </w:rPr>
      </w:pPr>
      <w:r w:rsidRPr="00B33389">
        <w:rPr>
          <w:noProof/>
          <w:szCs w:val="24"/>
        </w:rPr>
        <w:drawing>
          <wp:inline distT="0" distB="0" distL="0" distR="0" wp14:anchorId="03BD6488" wp14:editId="13C65ACC">
            <wp:extent cx="5274310" cy="2206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06625"/>
                    </a:xfrm>
                    <a:prstGeom prst="rect">
                      <a:avLst/>
                    </a:prstGeom>
                  </pic:spPr>
                </pic:pic>
              </a:graphicData>
            </a:graphic>
          </wp:inline>
        </w:drawing>
      </w:r>
    </w:p>
    <w:p w14:paraId="49BCE5E2" w14:textId="77777777" w:rsidR="00B26B05" w:rsidRPr="00B33389" w:rsidRDefault="00B26B05" w:rsidP="00B26B05">
      <w:pPr>
        <w:rPr>
          <w:rFonts w:cs="Arial"/>
          <w:color w:val="4D4D4D"/>
          <w:szCs w:val="24"/>
          <w:shd w:val="clear" w:color="auto" w:fill="FFFFFF"/>
        </w:rPr>
      </w:pPr>
      <w:r w:rsidRPr="00B33389">
        <w:rPr>
          <w:rFonts w:cs="Arial"/>
          <w:color w:val="4D4D4D"/>
          <w:szCs w:val="24"/>
          <w:shd w:val="clear" w:color="auto" w:fill="FFFFFF"/>
        </w:rPr>
        <w:t>使用方式</w:t>
      </w:r>
      <w:r w:rsidR="00514F51" w:rsidRPr="00B33389">
        <w:rPr>
          <w:rFonts w:cs="Arial" w:hint="eastAsia"/>
          <w:color w:val="4D4D4D"/>
          <w:szCs w:val="24"/>
          <w:shd w:val="clear" w:color="auto" w:fill="FFFFFF"/>
        </w:rPr>
        <w:t>：</w:t>
      </w:r>
      <w:r w:rsidRPr="00B33389">
        <w:rPr>
          <w:rFonts w:cs="Arial"/>
          <w:color w:val="FF0000"/>
          <w:szCs w:val="24"/>
          <w:shd w:val="clear" w:color="auto" w:fill="FFFFFF"/>
        </w:rPr>
        <w:t>注入服务接口定义类即可</w:t>
      </w:r>
      <w:r w:rsidRPr="00B33389">
        <w:rPr>
          <w:rFonts w:cs="Arial"/>
          <w:color w:val="4D4D4D"/>
          <w:szCs w:val="24"/>
          <w:shd w:val="clear" w:color="auto" w:fill="FFFFFF"/>
        </w:rPr>
        <w:t>。</w:t>
      </w:r>
    </w:p>
    <w:p w14:paraId="6ECBD8D4" w14:textId="77777777" w:rsidR="00B26B05" w:rsidRPr="00B33389" w:rsidRDefault="00B26B05" w:rsidP="00B26B05">
      <w:pPr>
        <w:rPr>
          <w:rFonts w:cs="Arial"/>
          <w:color w:val="4D4D4D"/>
          <w:szCs w:val="24"/>
          <w:shd w:val="clear" w:color="auto" w:fill="FFFFFF"/>
        </w:rPr>
      </w:pPr>
      <w:r w:rsidRPr="00B33389">
        <w:rPr>
          <w:noProof/>
          <w:szCs w:val="24"/>
        </w:rPr>
        <w:drawing>
          <wp:inline distT="0" distB="0" distL="0" distR="0" wp14:anchorId="3B961016" wp14:editId="06F3FCE1">
            <wp:extent cx="5274310" cy="29381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8145"/>
                    </a:xfrm>
                    <a:prstGeom prst="rect">
                      <a:avLst/>
                    </a:prstGeom>
                  </pic:spPr>
                </pic:pic>
              </a:graphicData>
            </a:graphic>
          </wp:inline>
        </w:drawing>
      </w:r>
    </w:p>
    <w:p w14:paraId="1D4A3308" w14:textId="77777777" w:rsidR="00B26B05" w:rsidRPr="00B33389" w:rsidRDefault="00B26B05" w:rsidP="00B26B05">
      <w:pPr>
        <w:rPr>
          <w:rFonts w:cs="Arial"/>
          <w:color w:val="4D4D4D"/>
          <w:szCs w:val="24"/>
          <w:shd w:val="clear" w:color="auto" w:fill="FFFFFF"/>
        </w:rPr>
      </w:pPr>
      <w:r w:rsidRPr="00B33389">
        <w:rPr>
          <w:rFonts w:cs="Arial"/>
          <w:color w:val="4D4D4D"/>
          <w:szCs w:val="24"/>
          <w:shd w:val="clear" w:color="auto" w:fill="FFFFFF"/>
        </w:rPr>
        <w:lastRenderedPageBreak/>
        <w:t>最后千万要记住，SpringBoot启动类上需要加上</w:t>
      </w:r>
      <w:r w:rsidRPr="00B33389">
        <w:rPr>
          <w:rFonts w:cs="Arial"/>
          <w:color w:val="FF0000"/>
          <w:szCs w:val="24"/>
          <w:shd w:val="clear" w:color="auto" w:fill="FFFFFF"/>
        </w:rPr>
        <w:t>Feign的注解</w:t>
      </w:r>
      <w:r w:rsidR="00FF3F84" w:rsidRPr="00B33389">
        <w:rPr>
          <w:rFonts w:cs="Arial"/>
          <w:color w:val="FF0000"/>
          <w:szCs w:val="24"/>
          <w:shd w:val="clear" w:color="auto" w:fill="FFFFFF"/>
        </w:rPr>
        <w:t>（</w:t>
      </w:r>
      <w:r w:rsidR="00FF3F84" w:rsidRPr="00B33389">
        <w:rPr>
          <w:rFonts w:cs="Arial" w:hint="eastAsia"/>
          <w:color w:val="FF0000"/>
          <w:szCs w:val="24"/>
          <w:shd w:val="clear" w:color="auto" w:fill="FFFFFF"/>
        </w:rPr>
        <w:t>@</w:t>
      </w:r>
      <w:r w:rsidR="00FF3F84" w:rsidRPr="00B33389">
        <w:rPr>
          <w:rFonts w:cs="Arial"/>
          <w:color w:val="FF0000"/>
          <w:szCs w:val="24"/>
          <w:shd w:val="clear" w:color="auto" w:fill="FFFFFF"/>
        </w:rPr>
        <w:t>EnableFeignClients）</w:t>
      </w:r>
      <w:r w:rsidRPr="00B33389">
        <w:rPr>
          <w:rFonts w:cs="Arial"/>
          <w:color w:val="4D4D4D"/>
          <w:szCs w:val="24"/>
          <w:shd w:val="clear" w:color="auto" w:fill="FFFFFF"/>
        </w:rPr>
        <w:t>。</w:t>
      </w:r>
    </w:p>
    <w:p w14:paraId="429470AE" w14:textId="77777777" w:rsidR="00B26B05" w:rsidRPr="00B33389" w:rsidRDefault="00B26B05" w:rsidP="00B26B05">
      <w:pPr>
        <w:rPr>
          <w:rFonts w:cs="Arial"/>
          <w:color w:val="4D4D4D"/>
          <w:szCs w:val="24"/>
          <w:shd w:val="clear" w:color="auto" w:fill="FFFFFF"/>
        </w:rPr>
      </w:pPr>
      <w:r w:rsidRPr="00B33389">
        <w:rPr>
          <w:noProof/>
          <w:szCs w:val="24"/>
        </w:rPr>
        <w:drawing>
          <wp:inline distT="0" distB="0" distL="0" distR="0" wp14:anchorId="5938F1E5" wp14:editId="78A4B3D5">
            <wp:extent cx="5274310" cy="24288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28875"/>
                    </a:xfrm>
                    <a:prstGeom prst="rect">
                      <a:avLst/>
                    </a:prstGeom>
                  </pic:spPr>
                </pic:pic>
              </a:graphicData>
            </a:graphic>
          </wp:inline>
        </w:drawing>
      </w:r>
    </w:p>
    <w:p w14:paraId="53B39495" w14:textId="77777777" w:rsidR="00B26B05" w:rsidRPr="00B33389" w:rsidRDefault="00A57043" w:rsidP="00B26B05">
      <w:pPr>
        <w:rPr>
          <w:rFonts w:cs="Arial"/>
          <w:color w:val="4D4D4D"/>
          <w:szCs w:val="24"/>
          <w:shd w:val="clear" w:color="auto" w:fill="FFFFFF"/>
        </w:rPr>
      </w:pPr>
      <w:r w:rsidRPr="00B33389">
        <w:rPr>
          <w:rFonts w:cs="Arial"/>
          <w:color w:val="4D4D4D"/>
          <w:szCs w:val="24"/>
          <w:shd w:val="clear" w:color="auto" w:fill="FFFFFF"/>
        </w:rPr>
        <w:t>最后效果</w:t>
      </w:r>
      <w:r w:rsidR="00B26B05" w:rsidRPr="00B33389">
        <w:rPr>
          <w:rFonts w:cs="Arial"/>
          <w:color w:val="4D4D4D"/>
          <w:szCs w:val="24"/>
          <w:shd w:val="clear" w:color="auto" w:fill="FFFFFF"/>
        </w:rPr>
        <w:t>是能</w:t>
      </w:r>
      <w:r w:rsidRPr="00B33389">
        <w:rPr>
          <w:rFonts w:cs="Arial"/>
          <w:color w:val="FF0000"/>
          <w:szCs w:val="24"/>
          <w:shd w:val="clear" w:color="auto" w:fill="FFFFFF"/>
        </w:rPr>
        <w:t>通过订单服务获取到商品的信息</w:t>
      </w:r>
      <w:r w:rsidR="00B26B05" w:rsidRPr="00B33389">
        <w:rPr>
          <w:noProof/>
          <w:szCs w:val="24"/>
        </w:rPr>
        <w:drawing>
          <wp:inline distT="0" distB="0" distL="0" distR="0" wp14:anchorId="6193E3D2" wp14:editId="0197C96F">
            <wp:extent cx="4895850" cy="17049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1704975"/>
                    </a:xfrm>
                    <a:prstGeom prst="rect">
                      <a:avLst/>
                    </a:prstGeom>
                  </pic:spPr>
                </pic:pic>
              </a:graphicData>
            </a:graphic>
          </wp:inline>
        </w:drawing>
      </w:r>
    </w:p>
    <w:p w14:paraId="2B57FC03" w14:textId="77777777" w:rsidR="005E4D9F" w:rsidRPr="00B33389" w:rsidRDefault="00E5673D" w:rsidP="00E5673D">
      <w:pPr>
        <w:pStyle w:val="1"/>
        <w:rPr>
          <w:szCs w:val="24"/>
        </w:rPr>
      </w:pPr>
      <w:r w:rsidRPr="00B33389">
        <w:rPr>
          <w:szCs w:val="24"/>
        </w:rPr>
        <w:t>DS Replicas</w:t>
      </w:r>
    </w:p>
    <w:p w14:paraId="696BB76F" w14:textId="77777777" w:rsidR="00C158FE" w:rsidRPr="00B33389" w:rsidRDefault="00C158FE" w:rsidP="00C158FE">
      <w:pPr>
        <w:pStyle w:val="1"/>
        <w:rPr>
          <w:szCs w:val="24"/>
        </w:rPr>
      </w:pPr>
      <w:r w:rsidRPr="00B33389">
        <w:rPr>
          <w:rFonts w:hint="eastAsia"/>
          <w:szCs w:val="24"/>
        </w:rPr>
        <w:t>e</w:t>
      </w:r>
      <w:r w:rsidRPr="00B33389">
        <w:rPr>
          <w:szCs w:val="24"/>
        </w:rPr>
        <w:t>ureka默认端口</w:t>
      </w:r>
    </w:p>
    <w:p w14:paraId="64690DF1" w14:textId="77777777" w:rsidR="00C158FE" w:rsidRPr="00B33389" w:rsidRDefault="00C158FE" w:rsidP="00C158FE">
      <w:pPr>
        <w:rPr>
          <w:szCs w:val="24"/>
        </w:rPr>
      </w:pPr>
      <w:r w:rsidRPr="00B33389">
        <w:rPr>
          <w:rFonts w:hint="eastAsia"/>
          <w:szCs w:val="24"/>
        </w:rPr>
        <w:t>8</w:t>
      </w:r>
      <w:r w:rsidRPr="00B33389">
        <w:rPr>
          <w:szCs w:val="24"/>
        </w:rPr>
        <w:t>761</w:t>
      </w:r>
    </w:p>
    <w:p w14:paraId="2D48B09E" w14:textId="77777777" w:rsidR="00EA22C9" w:rsidRPr="00B33389" w:rsidRDefault="00EA22C9" w:rsidP="00EA22C9">
      <w:pPr>
        <w:pStyle w:val="1"/>
        <w:rPr>
          <w:szCs w:val="24"/>
        </w:rPr>
      </w:pPr>
      <w:r w:rsidRPr="00B33389">
        <w:rPr>
          <w:szCs w:val="24"/>
        </w:rPr>
        <w:lastRenderedPageBreak/>
        <w:t>Eureka怎么实现高可用</w:t>
      </w:r>
    </w:p>
    <w:p w14:paraId="58AC5D9C" w14:textId="77777777" w:rsidR="008A28DA" w:rsidRPr="00B33389" w:rsidRDefault="00EA22C9" w:rsidP="00EA22C9">
      <w:pPr>
        <w:ind w:firstLine="420"/>
        <w:rPr>
          <w:szCs w:val="24"/>
        </w:rPr>
      </w:pPr>
      <w:r w:rsidRPr="00B33389">
        <w:rPr>
          <w:szCs w:val="24"/>
        </w:rPr>
        <w:t>创建集群，注册多台Eureka，然后把SpringCloud服务互相注册，客户端从Eureka获取信息时，按</w:t>
      </w:r>
      <w:r w:rsidRPr="00B33389">
        <w:rPr>
          <w:color w:val="FF0000"/>
          <w:szCs w:val="24"/>
        </w:rPr>
        <w:t>照Eureka的顺序来访问</w:t>
      </w:r>
      <w:r w:rsidRPr="00B33389">
        <w:rPr>
          <w:szCs w:val="24"/>
        </w:rPr>
        <w:t>。</w:t>
      </w:r>
    </w:p>
    <w:p w14:paraId="67901D0F" w14:textId="77777777" w:rsidR="00900533" w:rsidRPr="00B33389" w:rsidRDefault="00900533" w:rsidP="00900533">
      <w:pPr>
        <w:pStyle w:val="1"/>
        <w:rPr>
          <w:szCs w:val="24"/>
        </w:rPr>
      </w:pPr>
      <w:r w:rsidRPr="00B33389">
        <w:rPr>
          <w:szCs w:val="24"/>
        </w:rPr>
        <w:t>自我保护模式</w:t>
      </w:r>
    </w:p>
    <w:p w14:paraId="1EB7BE2A" w14:textId="77777777" w:rsidR="00FB7C7D" w:rsidRPr="00B33389" w:rsidRDefault="00921687" w:rsidP="00900533">
      <w:pPr>
        <w:ind w:firstLine="420"/>
        <w:rPr>
          <w:rFonts w:cs="Arial"/>
          <w:color w:val="4D4D4D"/>
          <w:szCs w:val="24"/>
          <w:shd w:val="clear" w:color="auto" w:fill="FFFFFF"/>
        </w:rPr>
      </w:pPr>
      <w:r w:rsidRPr="00B33389">
        <w:rPr>
          <w:szCs w:val="24"/>
        </w:rPr>
        <w:t>默认情况下</w:t>
      </w:r>
      <w:r w:rsidR="00FB7C7D" w:rsidRPr="00B33389">
        <w:rPr>
          <w:szCs w:val="24"/>
        </w:rPr>
        <w:t>当Eureka server在一定时间内没有收到实例的心跳，便会把该实例从注册表中删除（默认是90秒），但是，如果短时间内丢失大量的实例心跳，便会触发eureka server的自我保护机制。</w:t>
      </w:r>
      <w:r w:rsidR="00FB7C7D" w:rsidRPr="00B33389">
        <w:rPr>
          <w:rFonts w:cs="Arial"/>
          <w:color w:val="4D4D4D"/>
          <w:szCs w:val="24"/>
          <w:shd w:val="clear" w:color="auto" w:fill="FFFFFF"/>
        </w:rPr>
        <w:t>比如在开发测试时，需要频繁地重启微服务实例，但是我们很少会把eureka server一起重启（因为在开发过程中不会修改eureka注册中心），当一分钟内收到的心跳数大量减少时，会触发该保护机制。可以在eureka管理界面看到Renews threshold和Renews(last min)，当后者（最后一分钟收到的心跳数）小于前者（心跳阈值）的时候，触发保护机制，会出现红色的警告：</w:t>
      </w:r>
    </w:p>
    <w:p w14:paraId="0A071273" w14:textId="77777777" w:rsidR="00FB7C7D" w:rsidRPr="00B33389" w:rsidRDefault="00FB7C7D" w:rsidP="00FB7C7D">
      <w:pPr>
        <w:rPr>
          <w:szCs w:val="24"/>
        </w:rPr>
      </w:pPr>
      <w:r w:rsidRPr="00B33389">
        <w:rPr>
          <w:noProof/>
          <w:szCs w:val="24"/>
        </w:rPr>
        <w:drawing>
          <wp:inline distT="0" distB="0" distL="0" distR="0" wp14:anchorId="37174825" wp14:editId="13377C5A">
            <wp:extent cx="5274310" cy="15906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90675"/>
                    </a:xfrm>
                    <a:prstGeom prst="rect">
                      <a:avLst/>
                    </a:prstGeom>
                  </pic:spPr>
                </pic:pic>
              </a:graphicData>
            </a:graphic>
          </wp:inline>
        </w:drawing>
      </w:r>
    </w:p>
    <w:p w14:paraId="4C5B7A4D" w14:textId="77777777" w:rsidR="00900533" w:rsidRPr="00B33389" w:rsidRDefault="00FB7C7D" w:rsidP="00FB7C7D">
      <w:pPr>
        <w:rPr>
          <w:szCs w:val="24"/>
        </w:rPr>
      </w:pPr>
      <w:r w:rsidRPr="00B33389">
        <w:rPr>
          <w:rFonts w:cs="Arial"/>
          <w:color w:val="4D4D4D"/>
          <w:szCs w:val="24"/>
          <w:shd w:val="clear" w:color="auto" w:fill="FFFFFF"/>
        </w:rPr>
        <w:t>从警告中可以看到，eureka认为虽然收不到实例的心跳，但它认为实例还是健康的，eureka会保护这些实例，不会把它们从注册表中删掉。</w:t>
      </w:r>
      <w:r w:rsidR="00900533" w:rsidRPr="00B33389">
        <w:rPr>
          <w:szCs w:val="24"/>
        </w:rPr>
        <w:t>在该模式下</w:t>
      </w:r>
      <w:r w:rsidR="00900533" w:rsidRPr="00B33389">
        <w:rPr>
          <w:szCs w:val="24"/>
        </w:rPr>
        <w:lastRenderedPageBreak/>
        <w:t>Eureka Service会</w:t>
      </w:r>
      <w:r w:rsidR="00900533" w:rsidRPr="00B33389">
        <w:rPr>
          <w:color w:val="FF0000"/>
          <w:szCs w:val="24"/>
        </w:rPr>
        <w:t>保护服务注册表中的信息，不在删除注册表中的数据</w:t>
      </w:r>
      <w:r w:rsidR="00900533" w:rsidRPr="00B33389">
        <w:rPr>
          <w:szCs w:val="24"/>
        </w:rPr>
        <w:t>，当网络故障恢复后，Eureka Servic 节点会自动退出自我保护模式。</w:t>
      </w:r>
    </w:p>
    <w:p w14:paraId="6C6FC279" w14:textId="77777777" w:rsidR="004220A2" w:rsidRPr="00B33389" w:rsidRDefault="004220A2" w:rsidP="004220A2">
      <w:pPr>
        <w:pStyle w:val="1"/>
        <w:rPr>
          <w:szCs w:val="24"/>
        </w:rPr>
      </w:pPr>
      <w:r w:rsidRPr="00B33389">
        <w:rPr>
          <w:szCs w:val="24"/>
        </w:rPr>
        <w:t>DiscoveryClient的作用</w:t>
      </w:r>
    </w:p>
    <w:p w14:paraId="16848862" w14:textId="77777777" w:rsidR="004220A2" w:rsidRPr="00B33389" w:rsidRDefault="004220A2" w:rsidP="004220A2">
      <w:pPr>
        <w:ind w:firstLine="420"/>
        <w:rPr>
          <w:szCs w:val="24"/>
        </w:rPr>
      </w:pPr>
      <w:r w:rsidRPr="00B33389">
        <w:rPr>
          <w:szCs w:val="24"/>
        </w:rPr>
        <w:t>可以从注册中心中</w:t>
      </w:r>
      <w:r w:rsidRPr="00B33389">
        <w:rPr>
          <w:color w:val="FF0000"/>
          <w:szCs w:val="24"/>
        </w:rPr>
        <w:t>根据服务别名获取注册的服务器信息</w:t>
      </w:r>
      <w:r w:rsidRPr="00B33389">
        <w:rPr>
          <w:szCs w:val="24"/>
        </w:rPr>
        <w:t>。</w:t>
      </w:r>
    </w:p>
    <w:p w14:paraId="7570C4C8" w14:textId="77777777" w:rsidR="004220A2" w:rsidRPr="00B33389" w:rsidRDefault="004220A2" w:rsidP="004220A2">
      <w:pPr>
        <w:pStyle w:val="1"/>
        <w:rPr>
          <w:szCs w:val="24"/>
        </w:rPr>
      </w:pPr>
      <w:r w:rsidRPr="00B33389">
        <w:rPr>
          <w:szCs w:val="24"/>
        </w:rPr>
        <w:t>Eureka和ZooKeeper都可以提供服务注册与发现的功能,请说说两个的区别</w:t>
      </w:r>
    </w:p>
    <w:p w14:paraId="023A1ACE" w14:textId="77777777" w:rsidR="004220A2" w:rsidRPr="00B33389" w:rsidRDefault="004220A2" w:rsidP="004220A2">
      <w:pPr>
        <w:ind w:firstLine="420"/>
        <w:rPr>
          <w:szCs w:val="24"/>
        </w:rPr>
      </w:pPr>
      <w:r w:rsidRPr="00B33389">
        <w:rPr>
          <w:rFonts w:hint="eastAsia"/>
          <w:szCs w:val="24"/>
        </w:rPr>
        <w:t>1、</w:t>
      </w:r>
      <w:r w:rsidRPr="00B33389">
        <w:rPr>
          <w:szCs w:val="24"/>
        </w:rPr>
        <w:t>ZooKeeper中的节点服务挂了就要选举，在选举期间注册服务瘫痪，虽然服务最终会恢复,但是选举期间不可用的。</w:t>
      </w:r>
    </w:p>
    <w:p w14:paraId="0A2304EA" w14:textId="77777777" w:rsidR="004220A2" w:rsidRPr="00B33389" w:rsidRDefault="004220A2" w:rsidP="004220A2">
      <w:pPr>
        <w:ind w:firstLine="420"/>
        <w:rPr>
          <w:color w:val="FF0000"/>
          <w:szCs w:val="24"/>
        </w:rPr>
      </w:pPr>
      <w:r w:rsidRPr="00B33389">
        <w:rPr>
          <w:rFonts w:hint="eastAsia"/>
          <w:szCs w:val="24"/>
        </w:rPr>
        <w:t xml:space="preserve"> 2、</w:t>
      </w:r>
      <w:r w:rsidRPr="00B33389">
        <w:rPr>
          <w:szCs w:val="24"/>
        </w:rPr>
        <w:t>Eureka各个节点是</w:t>
      </w:r>
      <w:r w:rsidRPr="00B33389">
        <w:rPr>
          <w:color w:val="FF0000"/>
          <w:szCs w:val="24"/>
        </w:rPr>
        <w:t>平等关系</w:t>
      </w:r>
      <w:r w:rsidRPr="00B33389">
        <w:rPr>
          <w:szCs w:val="24"/>
        </w:rPr>
        <w:t>，服务器挂了没关系，只要有一台Eureka就可以保证服务可用，</w:t>
      </w:r>
      <w:r w:rsidRPr="00B33389">
        <w:rPr>
          <w:color w:val="FF0000"/>
          <w:szCs w:val="24"/>
        </w:rPr>
        <w:t>数据都是最新的，如果查询到的数据并不是最新的，就是因为Eureka的自我保护模式导致的。</w:t>
      </w:r>
    </w:p>
    <w:p w14:paraId="7C8041B3" w14:textId="77777777" w:rsidR="004220A2" w:rsidRPr="00B33389" w:rsidRDefault="004220A2" w:rsidP="004220A2">
      <w:pPr>
        <w:ind w:firstLine="420"/>
        <w:rPr>
          <w:szCs w:val="24"/>
        </w:rPr>
      </w:pPr>
      <w:r w:rsidRPr="00B33389">
        <w:rPr>
          <w:rFonts w:hint="eastAsia"/>
          <w:szCs w:val="24"/>
        </w:rPr>
        <w:t>3、</w:t>
      </w:r>
      <w:r w:rsidRPr="00B33389">
        <w:rPr>
          <w:szCs w:val="24"/>
        </w:rPr>
        <w:t>Eureka本质上是一个</w:t>
      </w:r>
      <w:r w:rsidRPr="00B33389">
        <w:rPr>
          <w:color w:val="FF0000"/>
          <w:szCs w:val="24"/>
        </w:rPr>
        <w:t>工程</w:t>
      </w:r>
      <w:r w:rsidRPr="00B33389">
        <w:rPr>
          <w:szCs w:val="24"/>
        </w:rPr>
        <w:t>，而ZooKeeper只是一个进程。</w:t>
      </w:r>
    </w:p>
    <w:p w14:paraId="5F6565CE" w14:textId="77777777" w:rsidR="004220A2" w:rsidRPr="00B33389" w:rsidRDefault="004220A2" w:rsidP="004220A2">
      <w:pPr>
        <w:ind w:firstLine="420"/>
        <w:rPr>
          <w:szCs w:val="24"/>
        </w:rPr>
      </w:pPr>
      <w:r w:rsidRPr="00B33389">
        <w:rPr>
          <w:rFonts w:hint="eastAsia"/>
          <w:szCs w:val="24"/>
        </w:rPr>
        <w:t>4、</w:t>
      </w:r>
      <w:r w:rsidRPr="00B33389">
        <w:rPr>
          <w:szCs w:val="24"/>
        </w:rPr>
        <w:t>Eureka可以很好的应对因网络故障导致部分节点失去联系的情况,而不会像ZooKeeper 一样使得整个注册系统瘫痪。</w:t>
      </w:r>
    </w:p>
    <w:p w14:paraId="4FFF6F38" w14:textId="77777777" w:rsidR="004220A2" w:rsidRPr="00B33389" w:rsidRDefault="004220A2" w:rsidP="004220A2">
      <w:pPr>
        <w:ind w:firstLine="420"/>
        <w:rPr>
          <w:szCs w:val="24"/>
        </w:rPr>
      </w:pPr>
      <w:r w:rsidRPr="00B33389">
        <w:rPr>
          <w:rFonts w:hint="eastAsia"/>
          <w:szCs w:val="24"/>
        </w:rPr>
        <w:t>5、</w:t>
      </w:r>
      <w:r w:rsidRPr="00B33389">
        <w:rPr>
          <w:szCs w:val="24"/>
        </w:rPr>
        <w:t>ZooKeeper保证的是</w:t>
      </w:r>
      <w:r w:rsidRPr="00B33389">
        <w:rPr>
          <w:color w:val="FF0000"/>
          <w:szCs w:val="24"/>
        </w:rPr>
        <w:t>CP</w:t>
      </w:r>
      <w:r w:rsidRPr="00B33389">
        <w:rPr>
          <w:szCs w:val="24"/>
        </w:rPr>
        <w:t>，Eureka保证的是</w:t>
      </w:r>
      <w:r w:rsidRPr="00B33389">
        <w:rPr>
          <w:color w:val="FF0000"/>
          <w:szCs w:val="24"/>
        </w:rPr>
        <w:t>AP</w:t>
      </w:r>
      <w:r w:rsidRPr="00B33389">
        <w:rPr>
          <w:szCs w:val="24"/>
        </w:rPr>
        <w:t>。</w:t>
      </w:r>
    </w:p>
    <w:p w14:paraId="155A99F4" w14:textId="77777777" w:rsidR="004220A2" w:rsidRPr="00B33389" w:rsidRDefault="004220A2" w:rsidP="004220A2">
      <w:pPr>
        <w:ind w:firstLine="420"/>
        <w:rPr>
          <w:szCs w:val="24"/>
        </w:rPr>
      </w:pPr>
      <w:r w:rsidRPr="00B33389">
        <w:rPr>
          <w:szCs w:val="24"/>
        </w:rPr>
        <w:t>CAP： C：一致性，A：可用性，P：分区容错性&gt;Partition tolerance</w:t>
      </w:r>
    </w:p>
    <w:p w14:paraId="4FD0DA9D" w14:textId="77777777" w:rsidR="00492C2B" w:rsidRPr="00B33389" w:rsidRDefault="00492C2B" w:rsidP="00492C2B">
      <w:pPr>
        <w:pStyle w:val="1"/>
        <w:rPr>
          <w:szCs w:val="24"/>
        </w:rPr>
      </w:pPr>
      <w:r w:rsidRPr="00B33389">
        <w:rPr>
          <w:rFonts w:hint="eastAsia"/>
          <w:szCs w:val="24"/>
        </w:rPr>
        <w:lastRenderedPageBreak/>
        <w:t>已停止的微服务不注销或注销有延迟</w:t>
      </w:r>
    </w:p>
    <w:p w14:paraId="1A5FA2FD" w14:textId="77777777" w:rsidR="00492C2B" w:rsidRPr="00B33389" w:rsidRDefault="00492C2B" w:rsidP="00492C2B">
      <w:pPr>
        <w:pStyle w:val="2"/>
        <w:rPr>
          <w:szCs w:val="24"/>
        </w:rPr>
      </w:pPr>
      <w:r w:rsidRPr="00B33389">
        <w:rPr>
          <w:rFonts w:hint="eastAsia"/>
          <w:szCs w:val="24"/>
        </w:rPr>
        <w:t>基本说明</w:t>
      </w:r>
    </w:p>
    <w:p w14:paraId="61FC713D" w14:textId="77777777" w:rsidR="00492C2B" w:rsidRPr="00B33389" w:rsidRDefault="00492C2B" w:rsidP="00492C2B">
      <w:pPr>
        <w:ind w:firstLine="285"/>
        <w:rPr>
          <w:szCs w:val="24"/>
        </w:rPr>
      </w:pPr>
      <w:r w:rsidRPr="00B33389">
        <w:rPr>
          <w:szCs w:val="24"/>
        </w:rPr>
        <w:t>在使用Eureka Client时，可能会发现当微服务（Eureka Client）已经停止了，而注册中心仍然显示该服务处于正常状态，或者过段时间才会注销。然而，这种情况在实际应用中是大家不太希望看见的，希望一旦服务发生异常或宕机，注册中心应该理解体现出来。这是由于</w:t>
      </w:r>
      <w:r w:rsidRPr="00B33389">
        <w:rPr>
          <w:color w:val="FF0000"/>
          <w:szCs w:val="24"/>
        </w:rPr>
        <w:t>Eureka Server注销无效节点周期、自我保护模式的因素</w:t>
      </w:r>
      <w:r w:rsidRPr="00B33389">
        <w:rPr>
          <w:szCs w:val="24"/>
        </w:rPr>
        <w:t>造成的，因此</w:t>
      </w:r>
      <w:r w:rsidRPr="00B33389">
        <w:rPr>
          <w:color w:val="FF0000"/>
          <w:szCs w:val="24"/>
        </w:rPr>
        <w:t>会出现服务不注销或注销有延迟</w:t>
      </w:r>
      <w:r w:rsidRPr="00B33389">
        <w:rPr>
          <w:szCs w:val="24"/>
        </w:rPr>
        <w:t>。解决方法分为服务端解决和客户端解决。</w:t>
      </w:r>
    </w:p>
    <w:p w14:paraId="2C912D3E" w14:textId="77777777" w:rsidR="00492C2B" w:rsidRPr="00B33389" w:rsidRDefault="00492C2B" w:rsidP="00492C2B">
      <w:pPr>
        <w:pStyle w:val="2"/>
        <w:rPr>
          <w:szCs w:val="24"/>
        </w:rPr>
      </w:pPr>
      <w:r w:rsidRPr="00B33389">
        <w:rPr>
          <w:szCs w:val="24"/>
        </w:rPr>
        <w:t>Eureka Server</w:t>
      </w:r>
    </w:p>
    <w:p w14:paraId="58817592" w14:textId="77777777" w:rsidR="00492C2B" w:rsidRPr="00B33389" w:rsidRDefault="00F51DBC" w:rsidP="00F51DBC">
      <w:pPr>
        <w:ind w:firstLine="285"/>
        <w:rPr>
          <w:szCs w:val="24"/>
        </w:rPr>
      </w:pPr>
      <w:r w:rsidRPr="00B33389">
        <w:rPr>
          <w:szCs w:val="24"/>
        </w:rPr>
        <w:tab/>
        <w:t>关闭自我保护模式，并配置注销无效节点周期时间间隔。</w:t>
      </w:r>
    </w:p>
    <w:p w14:paraId="798837E7" w14:textId="77777777" w:rsidR="00F51DBC" w:rsidRPr="00B33389" w:rsidRDefault="00F51DBC" w:rsidP="00F51DBC">
      <w:pPr>
        <w:rPr>
          <w:szCs w:val="24"/>
        </w:rPr>
      </w:pPr>
      <w:r w:rsidRPr="00B33389">
        <w:rPr>
          <w:noProof/>
          <w:szCs w:val="24"/>
        </w:rPr>
        <w:drawing>
          <wp:inline distT="0" distB="0" distL="0" distR="0" wp14:anchorId="52AA3D85" wp14:editId="6806F354">
            <wp:extent cx="5274310" cy="8642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64235"/>
                    </a:xfrm>
                    <a:prstGeom prst="rect">
                      <a:avLst/>
                    </a:prstGeom>
                  </pic:spPr>
                </pic:pic>
              </a:graphicData>
            </a:graphic>
          </wp:inline>
        </w:drawing>
      </w:r>
    </w:p>
    <w:p w14:paraId="79D59F43" w14:textId="77777777" w:rsidR="00F51DBC" w:rsidRPr="00B33389" w:rsidRDefault="00F51DBC" w:rsidP="00F51DBC">
      <w:pPr>
        <w:ind w:firstLine="285"/>
        <w:rPr>
          <w:szCs w:val="24"/>
        </w:rPr>
      </w:pPr>
      <w:r w:rsidRPr="00B33389">
        <w:rPr>
          <w:szCs w:val="24"/>
        </w:rPr>
        <w:t>Eureka自我保护模式：</w:t>
      </w:r>
    </w:p>
    <w:p w14:paraId="134BC168" w14:textId="77777777" w:rsidR="00F51DBC" w:rsidRPr="00B33389" w:rsidRDefault="00F51DBC" w:rsidP="00F51DBC">
      <w:pPr>
        <w:ind w:firstLine="285"/>
        <w:rPr>
          <w:szCs w:val="24"/>
        </w:rPr>
      </w:pPr>
      <w:r w:rsidRPr="00B33389">
        <w:rPr>
          <w:szCs w:val="24"/>
        </w:rPr>
        <w:t>主要用于一组客户端和Eureka Server之间存在网络分区场景下的保护。一旦进入保护模式，Eureka Server将会尝试保护其服务注册表中的信息，不再删除服务注册表中的数据（也就是不会注销任何微服务）。</w:t>
      </w:r>
    </w:p>
    <w:p w14:paraId="5C477431" w14:textId="77777777" w:rsidR="00F51DBC" w:rsidRPr="00B33389" w:rsidRDefault="00F51DBC" w:rsidP="00F51DBC">
      <w:pPr>
        <w:pStyle w:val="2"/>
        <w:rPr>
          <w:szCs w:val="24"/>
        </w:rPr>
      </w:pPr>
      <w:r w:rsidRPr="00B33389">
        <w:rPr>
          <w:szCs w:val="24"/>
        </w:rPr>
        <w:lastRenderedPageBreak/>
        <w:t>Eureka Client</w:t>
      </w:r>
    </w:p>
    <w:p w14:paraId="3C416B98" w14:textId="77777777" w:rsidR="00F51DBC" w:rsidRPr="00B33389" w:rsidRDefault="00F51DBC" w:rsidP="00F51DBC">
      <w:pPr>
        <w:ind w:firstLine="285"/>
        <w:rPr>
          <w:szCs w:val="24"/>
        </w:rPr>
      </w:pPr>
      <w:r w:rsidRPr="00B33389">
        <w:rPr>
          <w:szCs w:val="24"/>
        </w:rPr>
        <w:tab/>
        <w:t>当Client端开启健康检查时，可以适当的按需配置续约更新时间和到期时间。这样做智能在一定程度上缓解注销延迟的程度，但不能真正解决立即注销，可以在进行微服务(Eureka Client)异常或关机时，主动调用</w:t>
      </w:r>
      <w:hyperlink r:id="rId39" w:history="1">
        <w:r w:rsidRPr="00B33389">
          <w:rPr>
            <w:szCs w:val="24"/>
          </w:rPr>
          <w:t>Eureka Rest API</w:t>
        </w:r>
      </w:hyperlink>
      <w:r w:rsidRPr="00B33389">
        <w:rPr>
          <w:szCs w:val="24"/>
        </w:rPr>
        <w:t>来注销该服务，注销接口：</w:t>
      </w:r>
    </w:p>
    <w:p w14:paraId="34C9805C" w14:textId="77777777" w:rsidR="00F51DBC" w:rsidRPr="00B33389" w:rsidRDefault="00F51DBC" w:rsidP="00F51DBC">
      <w:pPr>
        <w:ind w:firstLine="285"/>
        <w:rPr>
          <w:szCs w:val="24"/>
        </w:rPr>
      </w:pPr>
      <w:r w:rsidRPr="00B33389">
        <w:rPr>
          <w:szCs w:val="24"/>
        </w:rPr>
        <w:t>http://localhost:8761/eureka/apps的DELETE 请求方式</w:t>
      </w:r>
    </w:p>
    <w:p w14:paraId="314E109B" w14:textId="77777777" w:rsidR="00F51DBC" w:rsidRPr="00B33389" w:rsidRDefault="00F51DBC" w:rsidP="00F51DBC">
      <w:pPr>
        <w:ind w:firstLine="285"/>
        <w:rPr>
          <w:szCs w:val="24"/>
        </w:rPr>
      </w:pPr>
      <w:r w:rsidRPr="00B33389">
        <w:rPr>
          <w:noProof/>
          <w:szCs w:val="24"/>
        </w:rPr>
        <w:drawing>
          <wp:inline distT="0" distB="0" distL="0" distR="0" wp14:anchorId="6DB1B973" wp14:editId="56246C1C">
            <wp:extent cx="5274310" cy="1562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62735"/>
                    </a:xfrm>
                    <a:prstGeom prst="rect">
                      <a:avLst/>
                    </a:prstGeom>
                  </pic:spPr>
                </pic:pic>
              </a:graphicData>
            </a:graphic>
          </wp:inline>
        </w:drawing>
      </w:r>
    </w:p>
    <w:p w14:paraId="1ADFD337" w14:textId="77777777" w:rsidR="00F51DBC" w:rsidRPr="00B33389" w:rsidRDefault="00F51DBC" w:rsidP="00F51DBC">
      <w:pPr>
        <w:pStyle w:val="1"/>
        <w:rPr>
          <w:szCs w:val="24"/>
        </w:rPr>
      </w:pPr>
      <w:r w:rsidRPr="00B33389">
        <w:rPr>
          <w:rFonts w:hint="eastAsia"/>
          <w:szCs w:val="24"/>
        </w:rPr>
        <w:t>Eureka的</w:t>
      </w:r>
      <w:r w:rsidR="00F04F12" w:rsidRPr="00B33389">
        <w:rPr>
          <w:rFonts w:hint="eastAsia"/>
          <w:szCs w:val="24"/>
        </w:rPr>
        <w:t>UNKNOW</w:t>
      </w:r>
      <w:r w:rsidR="00F04F12" w:rsidRPr="00B33389">
        <w:rPr>
          <w:szCs w:val="24"/>
        </w:rPr>
        <w:t>N</w:t>
      </w:r>
      <w:r w:rsidRPr="00B33389">
        <w:rPr>
          <w:rFonts w:hint="eastAsia"/>
          <w:szCs w:val="24"/>
        </w:rPr>
        <w:t>问题</w:t>
      </w:r>
    </w:p>
    <w:p w14:paraId="17B6B4B5" w14:textId="77777777" w:rsidR="00F51DBC" w:rsidRPr="00B33389" w:rsidRDefault="00F51DBC" w:rsidP="00F51DBC">
      <w:pPr>
        <w:rPr>
          <w:szCs w:val="24"/>
          <w:shd w:val="clear" w:color="auto" w:fill="FFFFFF"/>
        </w:rPr>
      </w:pPr>
      <w:r w:rsidRPr="00B33389">
        <w:rPr>
          <w:szCs w:val="24"/>
          <w:shd w:val="clear" w:color="auto" w:fill="FFFFFF"/>
        </w:rPr>
        <w:t>注册中心(Eureka Server)中服务状态，常见的有UP、DOWN，但有时会出现另外一种UNKNOWN状态，或者UNKNOWN服务名。</w:t>
      </w:r>
    </w:p>
    <w:p w14:paraId="573F416B" w14:textId="77777777" w:rsidR="00F51DBC" w:rsidRPr="00B33389" w:rsidRDefault="00F51DBC" w:rsidP="00F51DBC">
      <w:pPr>
        <w:pStyle w:val="2"/>
        <w:rPr>
          <w:szCs w:val="24"/>
        </w:rPr>
      </w:pPr>
      <w:r w:rsidRPr="00B33389">
        <w:rPr>
          <w:szCs w:val="24"/>
        </w:rPr>
        <w:t>UNKNOWN服务名</w:t>
      </w:r>
    </w:p>
    <w:p w14:paraId="30BD9285" w14:textId="77777777" w:rsidR="00F51DBC" w:rsidRPr="00B33389" w:rsidRDefault="00F51DBC" w:rsidP="00F51DBC">
      <w:pPr>
        <w:ind w:firstLine="420"/>
        <w:rPr>
          <w:szCs w:val="24"/>
        </w:rPr>
      </w:pPr>
      <w:r w:rsidRPr="00B33389">
        <w:rPr>
          <w:szCs w:val="24"/>
        </w:rPr>
        <w:t>问题显而易见，只需在服务(Eureka Client)配置中配置明确的服务名即可。配置参数为spring.application.name 或者 eureka.instance.appname ，如果这两个参数都不配置，则将会出现UNKNOWN服务名。温馨提示：为了程序的可读性，极力推荐配置明确的服务名。</w:t>
      </w:r>
    </w:p>
    <w:p w14:paraId="73AABA53" w14:textId="77777777" w:rsidR="00F51DBC" w:rsidRPr="00B33389" w:rsidRDefault="00F51DBC" w:rsidP="00F51DBC">
      <w:pPr>
        <w:pStyle w:val="2"/>
        <w:rPr>
          <w:szCs w:val="24"/>
        </w:rPr>
      </w:pPr>
      <w:r w:rsidRPr="00B33389">
        <w:rPr>
          <w:szCs w:val="24"/>
        </w:rPr>
        <w:lastRenderedPageBreak/>
        <w:t>UNKNOWN状态</w:t>
      </w:r>
    </w:p>
    <w:p w14:paraId="77BB0353" w14:textId="77777777" w:rsidR="00F51DBC" w:rsidRPr="00B33389" w:rsidRDefault="00F51DBC" w:rsidP="00F51DBC">
      <w:pPr>
        <w:ind w:firstLine="420"/>
        <w:rPr>
          <w:szCs w:val="24"/>
        </w:rPr>
      </w:pPr>
      <w:r w:rsidRPr="00B33389">
        <w:rPr>
          <w:szCs w:val="24"/>
        </w:rPr>
        <w:t>服务为UNKNOWN状态，是很少见的问题。服务状态用于辨别服务是否可用（可调用），来源于对服务的健康检查(</w:t>
      </w:r>
      <w:r w:rsidRPr="00B33389">
        <w:rPr>
          <w:iCs/>
          <w:szCs w:val="24"/>
        </w:rPr>
        <w:t>需要spring-boot-starter-actuator的依赖</w:t>
      </w:r>
      <w:r w:rsidRPr="00B33389">
        <w:rPr>
          <w:szCs w:val="24"/>
        </w:rPr>
        <w:t>)所致。</w:t>
      </w:r>
      <w:r w:rsidRPr="00B33389">
        <w:rPr>
          <w:rFonts w:hint="eastAsia"/>
          <w:szCs w:val="24"/>
        </w:rPr>
        <w:t>当服务</w:t>
      </w:r>
      <w:r w:rsidRPr="00B33389">
        <w:rPr>
          <w:szCs w:val="24"/>
        </w:rPr>
        <w:t>(Eureka Client)配置参数eureka.client.healthcheck.enabled=true时，必须要配置在application.yml或application.properties配置文件中，而不能配置在bootstrap.yml或bootstrap.properties中，否则在一些情况下可能会出现UNKNOWN状态的问题。</w:t>
      </w:r>
    </w:p>
    <w:p w14:paraId="5C7B8D0C" w14:textId="77777777" w:rsidR="00506138" w:rsidRPr="00B33389" w:rsidRDefault="00506138" w:rsidP="00506138">
      <w:pPr>
        <w:pStyle w:val="1"/>
        <w:rPr>
          <w:szCs w:val="24"/>
        </w:rPr>
      </w:pPr>
      <w:r w:rsidRPr="00B33389">
        <w:rPr>
          <w:rFonts w:hint="eastAsia"/>
          <w:szCs w:val="24"/>
        </w:rPr>
        <w:t>客户端启动时如何注册到服务端</w:t>
      </w:r>
    </w:p>
    <w:p w14:paraId="0ADEF5FB" w14:textId="77777777" w:rsidR="00506138" w:rsidRPr="00B33389" w:rsidRDefault="00506138" w:rsidP="00506138">
      <w:pPr>
        <w:ind w:firstLine="420"/>
        <w:rPr>
          <w:szCs w:val="24"/>
        </w:rPr>
      </w:pPr>
      <w:r w:rsidRPr="00B33389">
        <w:rPr>
          <w:szCs w:val="24"/>
        </w:rPr>
        <w:t>Eureka客户端在启动时，首先会创建一个心跳的定时任务，定时向服务端发送心跳信息，服务端会对客户端心跳做出响应，如果响应状态码为404时，表示服务端没有该客户端的服务信息，那么客户端则会向服务端发送注册请求，注册信息包括服务名、ip、端口、唯一实例ID等信息。</w:t>
      </w:r>
    </w:p>
    <w:p w14:paraId="268F51E3" w14:textId="77777777" w:rsidR="00506138" w:rsidRPr="00B33389" w:rsidRDefault="00506138" w:rsidP="00506138">
      <w:pPr>
        <w:pStyle w:val="1"/>
        <w:rPr>
          <w:szCs w:val="24"/>
        </w:rPr>
      </w:pPr>
      <w:r w:rsidRPr="00B33389">
        <w:rPr>
          <w:rFonts w:hint="eastAsia"/>
          <w:szCs w:val="24"/>
        </w:rPr>
        <w:t>服务端如何保存客户端的服务信息</w:t>
      </w:r>
    </w:p>
    <w:p w14:paraId="634531AD" w14:textId="77777777" w:rsidR="00506138" w:rsidRPr="00B33389" w:rsidRDefault="004C6F78" w:rsidP="004C6F78">
      <w:pPr>
        <w:ind w:firstLine="420"/>
        <w:rPr>
          <w:szCs w:val="24"/>
        </w:rPr>
      </w:pPr>
      <w:r w:rsidRPr="00B33389">
        <w:rPr>
          <w:rFonts w:hint="eastAsia"/>
          <w:szCs w:val="24"/>
        </w:rPr>
        <w:t>客户端通过</w:t>
      </w:r>
      <w:r w:rsidRPr="00B33389">
        <w:rPr>
          <w:szCs w:val="24"/>
        </w:rPr>
        <w:t>Jersey框架（亚马逊的一个http框架）将服务实例信息发送到服务端，服务端将客户端信息放在一个ConcurrentHashMap对象中。</w:t>
      </w:r>
    </w:p>
    <w:p w14:paraId="708FAD3C" w14:textId="77777777" w:rsidR="00011CAF" w:rsidRPr="00B33389" w:rsidRDefault="00011CAF" w:rsidP="00011CAF">
      <w:pPr>
        <w:pStyle w:val="1"/>
        <w:rPr>
          <w:szCs w:val="24"/>
        </w:rPr>
      </w:pPr>
      <w:r w:rsidRPr="00B33389">
        <w:rPr>
          <w:rFonts w:hint="eastAsia"/>
          <w:szCs w:val="24"/>
        </w:rPr>
        <w:lastRenderedPageBreak/>
        <w:t>客户端如何拉取服务端已保存的服务信息（是需要使用的时候再去拉取，还是先拉取保存本地，使用的时候直接从本地获取）</w:t>
      </w:r>
    </w:p>
    <w:p w14:paraId="52F5CC82" w14:textId="77777777" w:rsidR="00011CAF" w:rsidRPr="00B33389" w:rsidRDefault="00011CAF" w:rsidP="00011CAF">
      <w:pPr>
        <w:ind w:firstLine="420"/>
        <w:rPr>
          <w:szCs w:val="24"/>
        </w:rPr>
      </w:pPr>
      <w:r w:rsidRPr="00B33389">
        <w:rPr>
          <w:rFonts w:hint="eastAsia"/>
          <w:szCs w:val="24"/>
        </w:rPr>
        <w:t>客户端拉取服务端服务信息是通过一个定时任务定时拉取的，每次拉取后刷新本地已保存的信息，需要使用时直接从本地直接获取。</w:t>
      </w:r>
    </w:p>
    <w:p w14:paraId="3AB37EDA" w14:textId="77777777" w:rsidR="006D6889" w:rsidRPr="00B33389" w:rsidRDefault="006D6889" w:rsidP="006D6889">
      <w:pPr>
        <w:pStyle w:val="1"/>
        <w:rPr>
          <w:szCs w:val="24"/>
        </w:rPr>
      </w:pPr>
      <w:r w:rsidRPr="00B33389">
        <w:rPr>
          <w:rFonts w:hint="eastAsia"/>
          <w:szCs w:val="24"/>
        </w:rPr>
        <w:t>如何构建高可用的</w:t>
      </w:r>
      <w:r w:rsidRPr="00B33389">
        <w:rPr>
          <w:szCs w:val="24"/>
        </w:rPr>
        <w:t>Eureka集群</w:t>
      </w:r>
    </w:p>
    <w:p w14:paraId="1316530E" w14:textId="77777777" w:rsidR="006D6889" w:rsidRPr="00B33389" w:rsidRDefault="002F5945" w:rsidP="006D6889">
      <w:pPr>
        <w:rPr>
          <w:szCs w:val="24"/>
        </w:rPr>
      </w:pPr>
      <w:r w:rsidRPr="00B33389">
        <w:rPr>
          <w:rFonts w:hint="eastAsia"/>
          <w:szCs w:val="24"/>
        </w:rPr>
        <w:t>1、搭建高可用的</w:t>
      </w:r>
      <w:r w:rsidRPr="00B33389">
        <w:rPr>
          <w:szCs w:val="24"/>
        </w:rPr>
        <w:t>Eureka集群，只需要在注册中心的配置文件中配置其他注册中心的地址。</w:t>
      </w:r>
    </w:p>
    <w:p w14:paraId="5A7CFC1A" w14:textId="77777777" w:rsidR="002F5945" w:rsidRPr="00B33389" w:rsidRDefault="002F5945" w:rsidP="006D6889">
      <w:pPr>
        <w:rPr>
          <w:szCs w:val="24"/>
        </w:rPr>
      </w:pPr>
      <w:r w:rsidRPr="00B33389">
        <w:rPr>
          <w:rFonts w:hint="eastAsia"/>
          <w:szCs w:val="24"/>
        </w:rPr>
        <w:t>2、在</w:t>
      </w:r>
      <w:r w:rsidRPr="00B33389">
        <w:rPr>
          <w:szCs w:val="24"/>
        </w:rPr>
        <w:t>eureka的高可用状态下，这些注册中心是对等的，他们会互相将注册在自己的实例同步给其他的注册中心，同样是通过问题1的方式将注册在自己上的实例注册到其他注册中心去。</w:t>
      </w:r>
    </w:p>
    <w:p w14:paraId="07E05E3F" w14:textId="77777777" w:rsidR="002F5945" w:rsidRPr="00B33389" w:rsidRDefault="002F5945" w:rsidP="006D6889">
      <w:pPr>
        <w:rPr>
          <w:szCs w:val="24"/>
        </w:rPr>
      </w:pPr>
      <w:r w:rsidRPr="00B33389">
        <w:rPr>
          <w:rFonts w:hint="eastAsia"/>
          <w:szCs w:val="24"/>
        </w:rPr>
        <w:t>3、那么问题来了，一旦</w:t>
      </w:r>
      <w:r w:rsidRPr="00B33389">
        <w:rPr>
          <w:szCs w:val="24"/>
        </w:rPr>
        <w:t>其中一个eureka收到一个客户端注册实例时，既然eureka注册中心将注册在自己的实例同步到其他注册中心中的方式和客户端注册的方式相同，那么在接收的eureka注册中心一端，会不会再同步回给注册中心（或者其他注册中心），从而导致死循环。</w:t>
      </w:r>
    </w:p>
    <w:p w14:paraId="458C4079" w14:textId="77777777" w:rsidR="002F5945" w:rsidRPr="00B33389" w:rsidRDefault="002F5945" w:rsidP="006D6889">
      <w:pPr>
        <w:rPr>
          <w:szCs w:val="24"/>
        </w:rPr>
      </w:pPr>
      <w:r w:rsidRPr="00B33389">
        <w:rPr>
          <w:rFonts w:hint="eastAsia"/>
          <w:szCs w:val="24"/>
        </w:rPr>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14:paraId="30923487" w14:textId="77777777" w:rsidR="006C499E" w:rsidRPr="00B33389" w:rsidRDefault="006C499E" w:rsidP="006C499E">
      <w:pPr>
        <w:pStyle w:val="1"/>
        <w:rPr>
          <w:szCs w:val="24"/>
        </w:rPr>
      </w:pPr>
      <w:r w:rsidRPr="00B33389">
        <w:rPr>
          <w:szCs w:val="24"/>
        </w:rPr>
        <w:lastRenderedPageBreak/>
        <w:t>服务续约</w:t>
      </w:r>
    </w:p>
    <w:p w14:paraId="73F5FF53" w14:textId="77777777" w:rsidR="006C499E" w:rsidRPr="00B33389" w:rsidRDefault="006C499E" w:rsidP="006C499E">
      <w:pPr>
        <w:ind w:firstLine="420"/>
        <w:rPr>
          <w:szCs w:val="24"/>
        </w:rPr>
      </w:pPr>
      <w:r w:rsidRPr="00B33389">
        <w:rPr>
          <w:rFonts w:hint="eastAsia"/>
          <w:szCs w:val="24"/>
        </w:rPr>
        <w:t>在注册服务完成以后</w:t>
      </w:r>
      <w:r w:rsidRPr="00B33389">
        <w:rPr>
          <w:szCs w:val="24"/>
        </w:rPr>
        <w:t>，服务提供者会维持一个心跳(每</w:t>
      </w:r>
      <w:r w:rsidRPr="00B33389">
        <w:rPr>
          <w:color w:val="FF0000"/>
          <w:szCs w:val="24"/>
        </w:rPr>
        <w:t>30s</w:t>
      </w:r>
      <w:r w:rsidRPr="00B33389">
        <w:rPr>
          <w:szCs w:val="24"/>
        </w:rPr>
        <w:t>定时向EurekaServer 发起请求)告诉EurekaServer "我还活着"。</w:t>
      </w:r>
    </w:p>
    <w:p w14:paraId="3F50FCA7" w14:textId="77777777" w:rsidR="00921687" w:rsidRPr="00B33389" w:rsidRDefault="00921687" w:rsidP="00921687">
      <w:pPr>
        <w:pStyle w:val="1"/>
        <w:rPr>
          <w:szCs w:val="24"/>
        </w:rPr>
      </w:pPr>
      <w:r w:rsidRPr="00B33389">
        <w:rPr>
          <w:szCs w:val="24"/>
        </w:rPr>
        <w:t>失效剔除</w:t>
      </w:r>
    </w:p>
    <w:p w14:paraId="20F962EB" w14:textId="77777777" w:rsidR="00921687" w:rsidRPr="00B33389" w:rsidRDefault="00921687" w:rsidP="00921687">
      <w:pPr>
        <w:rPr>
          <w:szCs w:val="24"/>
        </w:rPr>
      </w:pPr>
      <w:r w:rsidRPr="00B33389">
        <w:rPr>
          <w:szCs w:val="24"/>
        </w:rPr>
        <w:tab/>
      </w:r>
      <w:r w:rsidR="00C02E2E" w:rsidRPr="00B33389">
        <w:rPr>
          <w:rFonts w:hint="eastAsia"/>
          <w:szCs w:val="24"/>
        </w:rPr>
        <w:t>有时候</w:t>
      </w:r>
      <w:r w:rsidR="00C02E2E" w:rsidRPr="00B33389">
        <w:rPr>
          <w:szCs w:val="24"/>
        </w:rPr>
        <w:t>,我们的服务提供方并不一定是正常下线,可能是内存溢出,网络故障等原因导致服务无法正常工作</w:t>
      </w:r>
      <w:r w:rsidR="00ED4AB8" w:rsidRPr="00B33389">
        <w:rPr>
          <w:szCs w:val="24"/>
        </w:rPr>
        <w:t>，</w:t>
      </w:r>
      <w:r w:rsidR="00C02E2E" w:rsidRPr="00B33389">
        <w:rPr>
          <w:szCs w:val="24"/>
        </w:rPr>
        <w:t>EurekaServer会将这些失效的服务剔除服务列表</w:t>
      </w:r>
      <w:r w:rsidR="007048EA" w:rsidRPr="00B33389">
        <w:rPr>
          <w:szCs w:val="24"/>
        </w:rPr>
        <w:t>。</w:t>
      </w:r>
      <w:r w:rsidR="00C02E2E" w:rsidRPr="00B33389">
        <w:rPr>
          <w:szCs w:val="24"/>
        </w:rPr>
        <w:t>因此它会开启一个定时任务</w:t>
      </w:r>
      <w:r w:rsidR="00BB2907" w:rsidRPr="00B33389">
        <w:rPr>
          <w:szCs w:val="24"/>
        </w:rPr>
        <w:t>，</w:t>
      </w:r>
      <w:r w:rsidR="00C02E2E" w:rsidRPr="00B33389">
        <w:rPr>
          <w:szCs w:val="24"/>
        </w:rPr>
        <w:t>每隔60秒会对失效的服务进行一次剔除。</w:t>
      </w:r>
    </w:p>
    <w:p w14:paraId="1A549974" w14:textId="77777777" w:rsidR="00F04A6F" w:rsidRPr="00B33389" w:rsidRDefault="00F04A6F" w:rsidP="00F04A6F">
      <w:pPr>
        <w:pStyle w:val="1"/>
        <w:rPr>
          <w:szCs w:val="24"/>
        </w:rPr>
      </w:pPr>
      <w:r w:rsidRPr="00B33389">
        <w:rPr>
          <w:szCs w:val="24"/>
        </w:rPr>
        <w:t>Eureka包含CAP中的哪些</w:t>
      </w:r>
    </w:p>
    <w:p w14:paraId="3A8FC6F1" w14:textId="77777777" w:rsidR="00F04A6F" w:rsidRPr="00B33389" w:rsidRDefault="00F04A6F" w:rsidP="00F04A6F">
      <w:pPr>
        <w:rPr>
          <w:szCs w:val="24"/>
        </w:rPr>
      </w:pPr>
      <w:r w:rsidRPr="00B33389">
        <w:rPr>
          <w:szCs w:val="24"/>
        </w:rPr>
        <w:tab/>
        <w:t>CAP理论:一个分布式系统不可能同时满足C (一致性),A(可用性),P(分区容错性).由于分区容错性P在分布式系统中是必须要保证的,因此我们只能从A和C中进行权衡，Eureka 遵守 AP。</w:t>
      </w:r>
    </w:p>
    <w:p w14:paraId="38CFD030" w14:textId="77777777" w:rsidR="00F04A6F" w:rsidRPr="00B33389" w:rsidRDefault="00F04A6F" w:rsidP="00F04A6F">
      <w:pPr>
        <w:rPr>
          <w:szCs w:val="24"/>
        </w:rPr>
      </w:pPr>
      <w:r w:rsidRPr="00B33389">
        <w:rPr>
          <w:szCs w:val="24"/>
        </w:rPr>
        <w:tab/>
        <w:t>Eureka各个节点都是平等的，几个节点挂掉不会影响正常节点的工作，剩余的节点依然可以提供注册和查询服务。</w:t>
      </w:r>
      <w:r w:rsidRPr="00B33389">
        <w:rPr>
          <w:rFonts w:hint="eastAsia"/>
          <w:szCs w:val="24"/>
        </w:rPr>
        <w:t>而</w:t>
      </w:r>
      <w:r w:rsidRPr="00B33389">
        <w:rPr>
          <w:szCs w:val="24"/>
        </w:rPr>
        <w:t>Eureka的客户端在向某个Eureka 注册或查询是如果发现连接失败,则会自动切换至其他节点。</w:t>
      </w:r>
      <w:r w:rsidRPr="00B33389">
        <w:rPr>
          <w:rFonts w:hint="eastAsia"/>
          <w:szCs w:val="24"/>
        </w:rPr>
        <w:t>只要有一台</w:t>
      </w:r>
      <w:r w:rsidRPr="00B33389">
        <w:rPr>
          <w:szCs w:val="24"/>
        </w:rPr>
        <w:t>Eureka还在,就能保证注册服务可用(保证可用性),只不过查的信息可能不是最新的，不保证强一致性。</w:t>
      </w:r>
    </w:p>
    <w:p w14:paraId="1772839A" w14:textId="77777777" w:rsidR="00F04A6F" w:rsidRPr="00B33389" w:rsidRDefault="00F04A6F" w:rsidP="00F04A6F">
      <w:pPr>
        <w:pStyle w:val="1"/>
        <w:rPr>
          <w:szCs w:val="24"/>
        </w:rPr>
      </w:pPr>
      <w:r w:rsidRPr="00B33389">
        <w:rPr>
          <w:szCs w:val="24"/>
        </w:rPr>
        <w:t>Eureka默认的负载均衡策略</w:t>
      </w:r>
    </w:p>
    <w:p w14:paraId="1F2F6D56" w14:textId="77777777" w:rsidR="00F04A6F" w:rsidRPr="00B33389" w:rsidRDefault="00F04A6F" w:rsidP="00F04A6F">
      <w:pPr>
        <w:rPr>
          <w:szCs w:val="24"/>
        </w:rPr>
      </w:pPr>
      <w:r w:rsidRPr="00B33389">
        <w:rPr>
          <w:rFonts w:hint="eastAsia"/>
          <w:szCs w:val="24"/>
        </w:rPr>
        <w:t>默认为轮询</w:t>
      </w:r>
    </w:p>
    <w:p w14:paraId="79822D2B" w14:textId="77777777" w:rsidR="00EE410D" w:rsidRPr="00B33389" w:rsidRDefault="00F04A6F" w:rsidP="00EE410D">
      <w:pPr>
        <w:pStyle w:val="2"/>
        <w:rPr>
          <w:szCs w:val="24"/>
        </w:rPr>
      </w:pPr>
      <w:r w:rsidRPr="00B33389">
        <w:rPr>
          <w:rFonts w:hint="eastAsia"/>
          <w:szCs w:val="24"/>
        </w:rPr>
        <w:lastRenderedPageBreak/>
        <w:t>1、随机策略</w:t>
      </w:r>
      <w:r w:rsidRPr="00B33389">
        <w:rPr>
          <w:szCs w:val="24"/>
        </w:rPr>
        <w:t xml:space="preserve"> RandomRule</w:t>
      </w:r>
    </w:p>
    <w:p w14:paraId="120BBBEA" w14:textId="77777777" w:rsidR="00F04A6F" w:rsidRPr="00B33389" w:rsidRDefault="00F04A6F" w:rsidP="00F04A6F">
      <w:pPr>
        <w:rPr>
          <w:szCs w:val="24"/>
        </w:rPr>
      </w:pPr>
      <w:r w:rsidRPr="00B33389">
        <w:rPr>
          <w:rFonts w:hint="eastAsia"/>
          <w:szCs w:val="24"/>
        </w:rPr>
        <w:t>就像是抽签，闭眼睛随便抓一个。</w:t>
      </w:r>
    </w:p>
    <w:p w14:paraId="6734CC0F" w14:textId="77777777" w:rsidR="00EE410D" w:rsidRPr="00B33389" w:rsidRDefault="00F04A6F" w:rsidP="00EE410D">
      <w:pPr>
        <w:pStyle w:val="2"/>
        <w:rPr>
          <w:szCs w:val="24"/>
        </w:rPr>
      </w:pPr>
      <w:r w:rsidRPr="00B33389">
        <w:rPr>
          <w:rFonts w:hint="eastAsia"/>
          <w:szCs w:val="24"/>
        </w:rPr>
        <w:t>2、轮询策略</w:t>
      </w:r>
      <w:r w:rsidRPr="00B33389">
        <w:rPr>
          <w:szCs w:val="24"/>
        </w:rPr>
        <w:t xml:space="preserve"> RoundRobinRule</w:t>
      </w:r>
    </w:p>
    <w:p w14:paraId="6F85434C" w14:textId="77777777" w:rsidR="00F04A6F" w:rsidRPr="00B33389" w:rsidRDefault="00F04A6F" w:rsidP="00F04A6F">
      <w:pPr>
        <w:rPr>
          <w:szCs w:val="24"/>
        </w:rPr>
      </w:pPr>
      <w:r w:rsidRPr="00B33389">
        <w:rPr>
          <w:rFonts w:hint="eastAsia"/>
          <w:szCs w:val="24"/>
        </w:rPr>
        <w:t>按顺序循环选择每个实例。</w:t>
      </w:r>
    </w:p>
    <w:p w14:paraId="6673B15E" w14:textId="77777777" w:rsidR="00F04A6F" w:rsidRPr="00B33389" w:rsidRDefault="00F04A6F" w:rsidP="00EE410D">
      <w:pPr>
        <w:pStyle w:val="2"/>
        <w:rPr>
          <w:szCs w:val="24"/>
        </w:rPr>
      </w:pPr>
      <w:r w:rsidRPr="00B33389">
        <w:rPr>
          <w:rFonts w:hint="eastAsia"/>
          <w:szCs w:val="24"/>
        </w:rPr>
        <w:t>3、重试策略</w:t>
      </w:r>
      <w:r w:rsidRPr="00B33389">
        <w:rPr>
          <w:szCs w:val="24"/>
        </w:rPr>
        <w:t xml:space="preserve"> RetryRule</w:t>
      </w:r>
    </w:p>
    <w:p w14:paraId="7F685F9A" w14:textId="77777777" w:rsidR="00F04A6F" w:rsidRPr="00B33389" w:rsidRDefault="00F04A6F" w:rsidP="00F04A6F">
      <w:pPr>
        <w:rPr>
          <w:szCs w:val="24"/>
        </w:rPr>
      </w:pPr>
      <w:r w:rsidRPr="00B33389">
        <w:rPr>
          <w:rFonts w:hint="eastAsia"/>
          <w:szCs w:val="24"/>
        </w:rPr>
        <w:t>在轮询策略的基础上增加了重试机制，如果当前选择的实例不可用，就继续按照轮询策略选择下一个实例，直到找到可用的实例。但注意重试是有时间限制的，不能不停的重试。</w:t>
      </w:r>
    </w:p>
    <w:p w14:paraId="62288BD5" w14:textId="77777777" w:rsidR="00F04A6F" w:rsidRPr="00B33389" w:rsidRDefault="00F04A6F" w:rsidP="00EE410D">
      <w:pPr>
        <w:pStyle w:val="2"/>
        <w:rPr>
          <w:szCs w:val="24"/>
        </w:rPr>
      </w:pPr>
      <w:r w:rsidRPr="00B33389">
        <w:rPr>
          <w:rFonts w:hint="eastAsia"/>
          <w:szCs w:val="24"/>
        </w:rPr>
        <w:t>4、最低并发策略</w:t>
      </w:r>
      <w:r w:rsidRPr="00B33389">
        <w:rPr>
          <w:szCs w:val="24"/>
        </w:rPr>
        <w:t xml:space="preserve"> BestAvailableRule</w:t>
      </w:r>
    </w:p>
    <w:p w14:paraId="48895201" w14:textId="77777777" w:rsidR="00F04A6F" w:rsidRPr="00B33389" w:rsidRDefault="00F04A6F" w:rsidP="00F04A6F">
      <w:pPr>
        <w:rPr>
          <w:szCs w:val="24"/>
        </w:rPr>
      </w:pPr>
      <w:r w:rsidRPr="00B33389">
        <w:rPr>
          <w:rFonts w:hint="eastAsia"/>
          <w:szCs w:val="24"/>
        </w:rPr>
        <w:t>选择并发最小的那个实例，也就是看谁清闲就找谁。</w:t>
      </w:r>
    </w:p>
    <w:p w14:paraId="571BD238" w14:textId="77777777" w:rsidR="00F04A6F" w:rsidRPr="00B33389" w:rsidRDefault="00F04A6F" w:rsidP="00EE410D">
      <w:pPr>
        <w:pStyle w:val="2"/>
        <w:rPr>
          <w:szCs w:val="24"/>
        </w:rPr>
      </w:pPr>
      <w:r w:rsidRPr="00B33389">
        <w:rPr>
          <w:rFonts w:hint="eastAsia"/>
          <w:szCs w:val="24"/>
        </w:rPr>
        <w:t>5、可用过滤策略</w:t>
      </w:r>
      <w:r w:rsidRPr="00B33389">
        <w:rPr>
          <w:szCs w:val="24"/>
        </w:rPr>
        <w:t xml:space="preserve"> AvailabilityFilteringRule</w:t>
      </w:r>
    </w:p>
    <w:p w14:paraId="615C90B9" w14:textId="77777777" w:rsidR="00F04A6F" w:rsidRPr="00B33389" w:rsidRDefault="00F04A6F" w:rsidP="00F04A6F">
      <w:pPr>
        <w:rPr>
          <w:szCs w:val="24"/>
        </w:rPr>
      </w:pPr>
      <w:r w:rsidRPr="00B33389">
        <w:rPr>
          <w:rFonts w:hint="eastAsia"/>
          <w:szCs w:val="24"/>
        </w:rPr>
        <w:t>过滤掉那些故障率高、压力大的实例。</w:t>
      </w:r>
    </w:p>
    <w:p w14:paraId="3728F601" w14:textId="77777777" w:rsidR="00F04A6F" w:rsidRPr="00B33389" w:rsidRDefault="00F04A6F" w:rsidP="00EE410D">
      <w:pPr>
        <w:pStyle w:val="2"/>
        <w:rPr>
          <w:szCs w:val="24"/>
        </w:rPr>
      </w:pPr>
      <w:r w:rsidRPr="00B33389">
        <w:rPr>
          <w:rFonts w:hint="eastAsia"/>
          <w:szCs w:val="24"/>
        </w:rPr>
        <w:t>6、加权轮询策略</w:t>
      </w:r>
      <w:r w:rsidRPr="00B33389">
        <w:rPr>
          <w:szCs w:val="24"/>
        </w:rPr>
        <w:t xml:space="preserve"> WeightedResponseTimeRule</w:t>
      </w:r>
    </w:p>
    <w:p w14:paraId="39725450" w14:textId="77777777" w:rsidR="00F04A6F" w:rsidRPr="00B33389" w:rsidRDefault="00F04A6F" w:rsidP="00F04A6F">
      <w:pPr>
        <w:rPr>
          <w:szCs w:val="24"/>
        </w:rPr>
      </w:pPr>
      <w:r w:rsidRPr="00B33389">
        <w:rPr>
          <w:rFonts w:hint="eastAsia"/>
          <w:szCs w:val="24"/>
        </w:rPr>
        <w:t>加权就是为每个实例打个分，处理性能好的分值就越高，然后按照分值从高到低的顺序来轮询。</w:t>
      </w:r>
    </w:p>
    <w:p w14:paraId="721953A1" w14:textId="77777777" w:rsidR="00F04A6F" w:rsidRPr="00B33389" w:rsidRDefault="00F04A6F" w:rsidP="00EE410D">
      <w:pPr>
        <w:pStyle w:val="2"/>
        <w:rPr>
          <w:szCs w:val="24"/>
        </w:rPr>
      </w:pPr>
      <w:r w:rsidRPr="00B33389">
        <w:rPr>
          <w:rFonts w:hint="eastAsia"/>
          <w:szCs w:val="24"/>
        </w:rPr>
        <w:lastRenderedPageBreak/>
        <w:t>7、区域权衡策略</w:t>
      </w:r>
      <w:r w:rsidRPr="00B33389">
        <w:rPr>
          <w:szCs w:val="24"/>
        </w:rPr>
        <w:t xml:space="preserve"> ZoneAvoidanceRule</w:t>
      </w:r>
    </w:p>
    <w:p w14:paraId="50AA4E22" w14:textId="77777777" w:rsidR="00F04A6F" w:rsidRPr="00B33389" w:rsidRDefault="00F04A6F" w:rsidP="00F04A6F">
      <w:pPr>
        <w:rPr>
          <w:szCs w:val="24"/>
        </w:rPr>
      </w:pPr>
      <w:r w:rsidRPr="00B33389">
        <w:rPr>
          <w:rFonts w:hint="eastAsia"/>
          <w:szCs w:val="24"/>
        </w:rPr>
        <w:t>在大型系统中，可能会在多个区域进行部署，那么就可以根据各个区域的服务处理能力来选择实例。</w:t>
      </w:r>
    </w:p>
    <w:p w14:paraId="308457ED" w14:textId="77777777" w:rsidR="00C56851" w:rsidRPr="00B33389" w:rsidRDefault="00C56851" w:rsidP="00C56851">
      <w:pPr>
        <w:pStyle w:val="1"/>
        <w:rPr>
          <w:szCs w:val="24"/>
        </w:rPr>
      </w:pPr>
      <w:r w:rsidRPr="00B33389">
        <w:rPr>
          <w:szCs w:val="24"/>
        </w:rPr>
        <w:t>常用的类</w:t>
      </w:r>
    </w:p>
    <w:p w14:paraId="602DF650" w14:textId="77777777" w:rsidR="00C56851" w:rsidRPr="00B33389" w:rsidRDefault="00C56851" w:rsidP="00C56851">
      <w:pPr>
        <w:pStyle w:val="2"/>
        <w:rPr>
          <w:szCs w:val="24"/>
        </w:rPr>
      </w:pPr>
      <w:r w:rsidRPr="00B33389">
        <w:rPr>
          <w:rFonts w:hint="eastAsia"/>
          <w:szCs w:val="24"/>
        </w:rPr>
        <w:t>DiscoveryClient</w:t>
      </w:r>
    </w:p>
    <w:p w14:paraId="5E4F4562" w14:textId="77777777" w:rsidR="00C56851" w:rsidRPr="00B33389" w:rsidRDefault="00C56851" w:rsidP="00D92A4D">
      <w:pPr>
        <w:pStyle w:val="3"/>
        <w:rPr>
          <w:szCs w:val="24"/>
        </w:rPr>
      </w:pPr>
      <w:r w:rsidRPr="00B33389">
        <w:rPr>
          <w:rFonts w:hint="eastAsia"/>
          <w:szCs w:val="24"/>
        </w:rPr>
        <w:t>基本概念</w:t>
      </w:r>
    </w:p>
    <w:p w14:paraId="2225B724" w14:textId="77777777" w:rsidR="006D459F" w:rsidRPr="00B33389" w:rsidRDefault="006D459F" w:rsidP="006D459F">
      <w:pPr>
        <w:rPr>
          <w:szCs w:val="24"/>
        </w:rPr>
      </w:pPr>
    </w:p>
    <w:p w14:paraId="1BEFA131" w14:textId="77777777" w:rsidR="00C56851" w:rsidRPr="00B33389" w:rsidRDefault="00C56851" w:rsidP="00D92A4D">
      <w:pPr>
        <w:pStyle w:val="3"/>
        <w:rPr>
          <w:szCs w:val="24"/>
        </w:rPr>
      </w:pPr>
      <w:r w:rsidRPr="00B33389">
        <w:rPr>
          <w:szCs w:val="24"/>
        </w:rPr>
        <w:t>源码</w:t>
      </w:r>
    </w:p>
    <w:p w14:paraId="5307A8B8" w14:textId="77777777" w:rsidR="00C56851" w:rsidRPr="00B33389" w:rsidRDefault="006D459F" w:rsidP="00C56851">
      <w:pPr>
        <w:rPr>
          <w:szCs w:val="24"/>
        </w:rPr>
      </w:pPr>
      <w:r w:rsidRPr="00B33389">
        <w:rPr>
          <w:noProof/>
          <w:szCs w:val="24"/>
        </w:rPr>
        <w:drawing>
          <wp:inline distT="0" distB="0" distL="0" distR="0" wp14:anchorId="4E544769" wp14:editId="12446DCD">
            <wp:extent cx="5274310" cy="1714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4500"/>
                    </a:xfrm>
                    <a:prstGeom prst="rect">
                      <a:avLst/>
                    </a:prstGeom>
                  </pic:spPr>
                </pic:pic>
              </a:graphicData>
            </a:graphic>
          </wp:inline>
        </w:drawing>
      </w:r>
    </w:p>
    <w:p w14:paraId="67E08577" w14:textId="77777777" w:rsidR="008A3CD2" w:rsidRPr="00B33389" w:rsidRDefault="008A3CD2" w:rsidP="00C56851">
      <w:pPr>
        <w:rPr>
          <w:szCs w:val="24"/>
        </w:rPr>
      </w:pPr>
    </w:p>
    <w:p w14:paraId="2B6D1247" w14:textId="77777777" w:rsidR="00762095" w:rsidRPr="00B33389" w:rsidRDefault="009675C2" w:rsidP="009675C2">
      <w:pPr>
        <w:pStyle w:val="1"/>
        <w:rPr>
          <w:szCs w:val="24"/>
        </w:rPr>
      </w:pPr>
      <w:r w:rsidRPr="00B33389">
        <w:rPr>
          <w:rFonts w:hint="eastAsia"/>
          <w:szCs w:val="24"/>
        </w:rPr>
        <w:lastRenderedPageBreak/>
        <w:t>涉及的注解</w:t>
      </w:r>
    </w:p>
    <w:p w14:paraId="126304CA" w14:textId="59EF09C9" w:rsidR="00D77A82" w:rsidRDefault="00D77A82" w:rsidP="00D77A82">
      <w:pPr>
        <w:pStyle w:val="2"/>
        <w:rPr>
          <w:szCs w:val="24"/>
        </w:rPr>
      </w:pPr>
      <w:r w:rsidRPr="00B33389">
        <w:rPr>
          <w:rFonts w:hint="eastAsia"/>
          <w:szCs w:val="24"/>
        </w:rPr>
        <w:t>@EnableEurekaServer</w:t>
      </w:r>
    </w:p>
    <w:p w14:paraId="425745CD" w14:textId="74228663" w:rsidR="00D513C6" w:rsidRDefault="00D513C6" w:rsidP="00D513C6">
      <w:pPr>
        <w:pStyle w:val="3"/>
      </w:pPr>
      <w:r>
        <w:rPr>
          <w:rFonts w:hint="eastAsia"/>
        </w:rPr>
        <w:t>基本概念</w:t>
      </w:r>
    </w:p>
    <w:p w14:paraId="6B8A8091" w14:textId="496ACF81" w:rsidR="00D513C6" w:rsidRPr="00D513C6" w:rsidRDefault="00D513C6" w:rsidP="00D513C6">
      <w:pPr>
        <w:ind w:firstLine="420"/>
        <w:rPr>
          <w:rFonts w:hint="eastAsia"/>
          <w:szCs w:val="24"/>
        </w:rPr>
      </w:pPr>
      <w:r w:rsidRPr="00D513C6">
        <w:rPr>
          <w:rStyle w:val="markdown-inline-code"/>
          <w:szCs w:val="24"/>
        </w:rPr>
        <w:t>@EnableEurekaServer</w:t>
      </w:r>
      <w:r w:rsidRPr="00D513C6">
        <w:rPr>
          <w:szCs w:val="24"/>
        </w:rPr>
        <w:t> 注解是 Spring Cloud Netflix Eureka 提供的核心注解，用于</w:t>
      </w:r>
      <w:r w:rsidRPr="005D3884">
        <w:rPr>
          <w:color w:val="FF0000"/>
          <w:szCs w:val="24"/>
        </w:rPr>
        <w:t>启用 Eureka 服务注册中心功能</w:t>
      </w:r>
      <w:r>
        <w:rPr>
          <w:rFonts w:hint="eastAsia"/>
          <w:szCs w:val="24"/>
        </w:rPr>
        <w:t>。</w:t>
      </w:r>
    </w:p>
    <w:p w14:paraId="7BBB686F" w14:textId="77777777" w:rsidR="00634BF8" w:rsidRPr="00B33389" w:rsidRDefault="00634BF8" w:rsidP="00634BF8">
      <w:pPr>
        <w:pStyle w:val="3"/>
        <w:rPr>
          <w:szCs w:val="24"/>
        </w:rPr>
      </w:pPr>
      <w:r w:rsidRPr="00B33389">
        <w:rPr>
          <w:rFonts w:hint="eastAsia"/>
          <w:szCs w:val="24"/>
        </w:rPr>
        <w:t>源码</w:t>
      </w:r>
    </w:p>
    <w:p w14:paraId="5FA26D39" w14:textId="77777777" w:rsidR="00634BF8" w:rsidRPr="00B33389" w:rsidRDefault="00634BF8" w:rsidP="00634BF8">
      <w:pPr>
        <w:rPr>
          <w:szCs w:val="24"/>
        </w:rPr>
      </w:pPr>
      <w:r w:rsidRPr="00B33389">
        <w:rPr>
          <w:noProof/>
          <w:szCs w:val="24"/>
        </w:rPr>
        <w:drawing>
          <wp:inline distT="0" distB="0" distL="0" distR="0" wp14:anchorId="6634FF1A" wp14:editId="1A2B7A0A">
            <wp:extent cx="5274310" cy="1571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71625"/>
                    </a:xfrm>
                    <a:prstGeom prst="rect">
                      <a:avLst/>
                    </a:prstGeom>
                  </pic:spPr>
                </pic:pic>
              </a:graphicData>
            </a:graphic>
          </wp:inline>
        </w:drawing>
      </w:r>
    </w:p>
    <w:p w14:paraId="75450A22" w14:textId="175C199E" w:rsidR="00634BF8" w:rsidRDefault="00634BF8" w:rsidP="00634BF8">
      <w:pPr>
        <w:pStyle w:val="3"/>
        <w:rPr>
          <w:szCs w:val="24"/>
        </w:rPr>
      </w:pPr>
      <w:r w:rsidRPr="00B33389">
        <w:rPr>
          <w:szCs w:val="24"/>
        </w:rPr>
        <w:t>作用</w:t>
      </w:r>
    </w:p>
    <w:p w14:paraId="66D0B982" w14:textId="77777777" w:rsidR="001702D9" w:rsidRPr="001702D9" w:rsidRDefault="001702D9" w:rsidP="001702D9">
      <w:r>
        <w:rPr>
          <w:rFonts w:hint="eastAsia"/>
        </w:rPr>
        <w:t>1、</w:t>
      </w:r>
      <w:r w:rsidRPr="001702D9">
        <w:rPr>
          <w:b/>
          <w:bCs/>
        </w:rPr>
        <w:t>启用 Eureka Server 功能</w:t>
      </w:r>
      <w:r w:rsidRPr="001702D9">
        <w:t>：将当前 Spring Boot 应用转换为一个 Eureka 服务注册中心</w:t>
      </w:r>
    </w:p>
    <w:p w14:paraId="25E4249D" w14:textId="77777777" w:rsidR="001702D9" w:rsidRPr="001702D9" w:rsidRDefault="001702D9" w:rsidP="001702D9">
      <w:r>
        <w:rPr>
          <w:rFonts w:hint="eastAsia"/>
        </w:rPr>
        <w:t>2、</w:t>
      </w:r>
      <w:r w:rsidRPr="001702D9">
        <w:t>自动配置：自动配置 Eureka Server 相关的所有组件和配置</w:t>
      </w:r>
    </w:p>
    <w:p w14:paraId="434F8755" w14:textId="1DB7036C" w:rsidR="001702D9" w:rsidRDefault="001702D9" w:rsidP="001702D9">
      <w:pPr>
        <w:pStyle w:val="3"/>
      </w:pPr>
      <w:r>
        <w:rPr>
          <w:rFonts w:hint="eastAsia"/>
        </w:rPr>
        <w:t>核心功能</w:t>
      </w:r>
    </w:p>
    <w:p w14:paraId="23CF676A" w14:textId="77777777" w:rsidR="001702D9" w:rsidRDefault="001702D9" w:rsidP="001702D9">
      <w:pPr>
        <w:pStyle w:val="4"/>
      </w:pPr>
      <w:r>
        <w:rPr>
          <w:rFonts w:hint="eastAsia"/>
        </w:rPr>
        <w:t>1、</w:t>
      </w:r>
      <w:r>
        <w:t>服务注册与发现</w:t>
      </w:r>
    </w:p>
    <w:p w14:paraId="2EDFBAA7" w14:textId="64F9A756" w:rsidR="001702D9" w:rsidRPr="001702D9" w:rsidRDefault="001702D9" w:rsidP="001702D9">
      <w:r>
        <w:rPr>
          <w:rFonts w:hint="eastAsia"/>
        </w:rPr>
        <w:t>（1）</w:t>
      </w:r>
      <w:r w:rsidRPr="001702D9">
        <w:t>服务注册：其他微服务可以向这个 Eureka Server 注册自己</w:t>
      </w:r>
    </w:p>
    <w:p w14:paraId="58085E80" w14:textId="779E5599" w:rsidR="001702D9" w:rsidRPr="001702D9" w:rsidRDefault="001702D9" w:rsidP="001702D9">
      <w:r>
        <w:rPr>
          <w:rFonts w:hint="eastAsia"/>
        </w:rPr>
        <w:lastRenderedPageBreak/>
        <w:t>（2）</w:t>
      </w:r>
      <w:r w:rsidRPr="001702D9">
        <w:t>服务发现：客户端可以从 Eureka Server 查询可用的服务实例</w:t>
      </w:r>
    </w:p>
    <w:p w14:paraId="541E396D" w14:textId="47BC5070" w:rsidR="001702D9" w:rsidRDefault="001702D9" w:rsidP="001702D9">
      <w:r>
        <w:rPr>
          <w:rFonts w:hint="eastAsia"/>
        </w:rPr>
        <w:t>（3）</w:t>
      </w:r>
      <w:r w:rsidRPr="001702D9">
        <w:t>健康检查：定期检查注册服务的健康状态</w:t>
      </w:r>
    </w:p>
    <w:p w14:paraId="3DD6C0BF" w14:textId="77777777" w:rsidR="008E416E" w:rsidRPr="008E416E" w:rsidRDefault="008E416E" w:rsidP="008E416E">
      <w:pPr>
        <w:pStyle w:val="4"/>
      </w:pPr>
      <w:r w:rsidRPr="008E416E">
        <w:t>2、自动装配的组件</w:t>
      </w:r>
    </w:p>
    <w:p w14:paraId="01072EE3" w14:textId="01C9BEFD" w:rsidR="008E416E" w:rsidRPr="008E416E" w:rsidRDefault="008E416E" w:rsidP="008E416E">
      <w:r>
        <w:rPr>
          <w:rFonts w:hint="eastAsia"/>
        </w:rPr>
        <w:t>（1）</w:t>
      </w:r>
      <w:r w:rsidRPr="008E416E">
        <w:t>EurekaServerConfig：Eureka Server 配置</w:t>
      </w:r>
    </w:p>
    <w:p w14:paraId="0B9E65C7" w14:textId="1A6A7F4A" w:rsidR="008E416E" w:rsidRPr="008E416E" w:rsidRDefault="008E416E" w:rsidP="008E416E">
      <w:r>
        <w:rPr>
          <w:rFonts w:hint="eastAsia"/>
        </w:rPr>
        <w:t>（2）</w:t>
      </w:r>
      <w:r w:rsidRPr="008E416E">
        <w:t>InstanceRegistry：实例注册表</w:t>
      </w:r>
    </w:p>
    <w:p w14:paraId="56B33652" w14:textId="19D3ABD2" w:rsidR="008E416E" w:rsidRPr="008E416E" w:rsidRDefault="008E416E" w:rsidP="008E416E">
      <w:r>
        <w:rPr>
          <w:rFonts w:hint="eastAsia"/>
        </w:rPr>
        <w:t>（3）</w:t>
      </w:r>
      <w:r w:rsidRPr="008E416E">
        <w:t>PeerAwareInstanceRegistry：集群感知的实例注册表</w:t>
      </w:r>
    </w:p>
    <w:p w14:paraId="3437C184" w14:textId="2AAEE261" w:rsidR="008E416E" w:rsidRPr="008E416E" w:rsidRDefault="008E416E" w:rsidP="008E416E">
      <w:r>
        <w:rPr>
          <w:rFonts w:hint="eastAsia"/>
        </w:rPr>
        <w:t>（4）</w:t>
      </w:r>
      <w:r w:rsidRPr="008E416E">
        <w:t>EurekaController：提供 REST API 接口</w:t>
      </w:r>
    </w:p>
    <w:p w14:paraId="676E1DE2" w14:textId="77777777" w:rsidR="008E416E" w:rsidRDefault="008E416E" w:rsidP="008E416E">
      <w:pPr>
        <w:pStyle w:val="4"/>
      </w:pPr>
      <w:r>
        <w:t>3</w:t>
      </w:r>
      <w:r>
        <w:rPr>
          <w:rFonts w:hint="eastAsia"/>
        </w:rPr>
        <w:t>、</w:t>
      </w:r>
      <w:r>
        <w:t>提供的 REST API</w:t>
      </w:r>
    </w:p>
    <w:p w14:paraId="436C9600" w14:textId="77777777" w:rsidR="008E416E" w:rsidRPr="008E416E" w:rsidRDefault="008E416E" w:rsidP="008E416E">
      <w:r w:rsidRPr="008E416E">
        <w:t>Eureka Server 会自动提供以下 REST 端点：</w:t>
      </w:r>
    </w:p>
    <w:p w14:paraId="37C36866" w14:textId="5C1A030C" w:rsidR="008E416E" w:rsidRPr="008E416E" w:rsidRDefault="008E416E" w:rsidP="008E416E">
      <w:r>
        <w:rPr>
          <w:rFonts w:hint="eastAsia"/>
        </w:rPr>
        <w:t>（1）</w:t>
      </w:r>
      <w:r w:rsidRPr="008E416E">
        <w:t>/eureka/apps - 获取所有应用信息</w:t>
      </w:r>
    </w:p>
    <w:p w14:paraId="5E88E832" w14:textId="5FE465B8" w:rsidR="008E416E" w:rsidRPr="008E416E" w:rsidRDefault="008E416E" w:rsidP="008E416E">
      <w:r>
        <w:rPr>
          <w:rFonts w:hint="eastAsia"/>
        </w:rPr>
        <w:t>（2）</w:t>
      </w:r>
      <w:r w:rsidRPr="008E416E">
        <w:t>/eureka/apps/{appName} - 获取特定应用信息</w:t>
      </w:r>
    </w:p>
    <w:p w14:paraId="4540A985" w14:textId="41855D6A" w:rsidR="008E416E" w:rsidRPr="008E416E" w:rsidRDefault="008E416E" w:rsidP="008E416E">
      <w:r>
        <w:rPr>
          <w:rFonts w:hint="eastAsia"/>
        </w:rPr>
        <w:t>（3）</w:t>
      </w:r>
      <w:r w:rsidRPr="008E416E">
        <w:t>/eureka/apps/{appName}/{instanceId} - 服务实例操作</w:t>
      </w:r>
    </w:p>
    <w:p w14:paraId="5CB4279C" w14:textId="7F9B5DFD" w:rsidR="008E416E" w:rsidRPr="008E416E" w:rsidRDefault="008E416E" w:rsidP="008E416E">
      <w:r>
        <w:rPr>
          <w:rFonts w:hint="eastAsia"/>
        </w:rPr>
        <w:t>（4）</w:t>
      </w:r>
      <w:r w:rsidRPr="008E416E">
        <w:t>/eureka/status - 服务器状态信息</w:t>
      </w:r>
    </w:p>
    <w:p w14:paraId="110B1297" w14:textId="42CB5B06" w:rsidR="001702D9" w:rsidRDefault="00DA0159" w:rsidP="00DA0159">
      <w:pPr>
        <w:pStyle w:val="3"/>
      </w:pPr>
      <w:r>
        <w:rPr>
          <w:rFonts w:hint="eastAsia"/>
        </w:rPr>
        <w:t>工作原理</w:t>
      </w:r>
    </w:p>
    <w:p w14:paraId="10D75063" w14:textId="14C123D4" w:rsidR="00DA0159" w:rsidRPr="00DA0159" w:rsidRDefault="00DA0159" w:rsidP="00DA0159">
      <w:r>
        <w:rPr>
          <w:rFonts w:hint="eastAsia"/>
        </w:rPr>
        <w:t>1、</w:t>
      </w:r>
      <w:r w:rsidRPr="00DA0159">
        <w:t>启动时：创建 Eureka Server 实例，初始化服务注册表</w:t>
      </w:r>
    </w:p>
    <w:p w14:paraId="2F339E16" w14:textId="17475BC5" w:rsidR="00DA0159" w:rsidRPr="00DA0159" w:rsidRDefault="00DA0159" w:rsidP="00DA0159">
      <w:r>
        <w:lastRenderedPageBreak/>
        <w:t>2</w:t>
      </w:r>
      <w:r>
        <w:rPr>
          <w:rFonts w:hint="eastAsia"/>
        </w:rPr>
        <w:t>、</w:t>
      </w:r>
      <w:r w:rsidRPr="00DA0159">
        <w:t>运行时：</w:t>
      </w:r>
    </w:p>
    <w:p w14:paraId="6A448DB4" w14:textId="77777777" w:rsidR="00DA0159" w:rsidRPr="00DA0159" w:rsidRDefault="00DA0159" w:rsidP="00DA0159">
      <w:r w:rsidRPr="00DA0159">
        <w:t>接收服务注册请求</w:t>
      </w:r>
    </w:p>
    <w:p w14:paraId="62FD18D1" w14:textId="77777777" w:rsidR="00DA0159" w:rsidRPr="00DA0159" w:rsidRDefault="00DA0159" w:rsidP="00DA0159">
      <w:r w:rsidRPr="00DA0159">
        <w:t>处理心跳续约</w:t>
      </w:r>
    </w:p>
    <w:p w14:paraId="22ADEF61" w14:textId="77777777" w:rsidR="00DA0159" w:rsidRPr="00DA0159" w:rsidRDefault="00DA0159" w:rsidP="00DA0159">
      <w:r w:rsidRPr="00DA0159">
        <w:t>清理过期服务实例</w:t>
      </w:r>
    </w:p>
    <w:p w14:paraId="05C533D5" w14:textId="42481A7C" w:rsidR="00DA0159" w:rsidRDefault="00DA0159" w:rsidP="00DA0159">
      <w:r w:rsidRPr="00DA0159">
        <w:t>同步集群数据（如果是集群模式）</w:t>
      </w:r>
    </w:p>
    <w:p w14:paraId="632CF08B" w14:textId="3BD57A9B" w:rsidR="006330A1" w:rsidRDefault="006330A1" w:rsidP="006330A1">
      <w:pPr>
        <w:pStyle w:val="3"/>
      </w:pPr>
      <w:r>
        <w:rPr>
          <w:rFonts w:hint="eastAsia"/>
        </w:rPr>
        <w:t>代码中的体现</w:t>
      </w:r>
    </w:p>
    <w:p w14:paraId="07CD4EB3" w14:textId="76E976D0" w:rsidR="006330A1" w:rsidRDefault="006330A1" w:rsidP="00DA0159">
      <w:r>
        <w:rPr>
          <w:noProof/>
        </w:rPr>
        <w:drawing>
          <wp:inline distT="0" distB="0" distL="0" distR="0" wp14:anchorId="02077E86" wp14:editId="748D9712">
            <wp:extent cx="2457450" cy="6381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7450" cy="638175"/>
                    </a:xfrm>
                    <a:prstGeom prst="rect">
                      <a:avLst/>
                    </a:prstGeom>
                  </pic:spPr>
                </pic:pic>
              </a:graphicData>
            </a:graphic>
          </wp:inline>
        </w:drawing>
      </w:r>
    </w:p>
    <w:p w14:paraId="4C902FDD" w14:textId="432B5B21" w:rsidR="006330A1" w:rsidRPr="006330A1" w:rsidRDefault="006330A1" w:rsidP="006330A1">
      <w:r>
        <w:rPr>
          <w:rFonts w:hint="eastAsia"/>
        </w:rPr>
        <w:t>1、</w:t>
      </w:r>
      <w:r w:rsidRPr="006330A1">
        <w:t>应用启动后</w:t>
      </w:r>
      <w:r w:rsidRPr="006330A1">
        <w:rPr>
          <w:color w:val="FF0000"/>
        </w:rPr>
        <w:t>成为 Eureka 注册中心</w:t>
      </w:r>
    </w:p>
    <w:p w14:paraId="5289098D" w14:textId="361EE9CC" w:rsidR="006330A1" w:rsidRPr="006330A1" w:rsidRDefault="006330A1" w:rsidP="006330A1">
      <w:r>
        <w:rPr>
          <w:rFonts w:hint="eastAsia"/>
        </w:rPr>
        <w:t>2、</w:t>
      </w:r>
      <w:r w:rsidRPr="006330A1">
        <w:t>在 7900 端口提供服务注册与发现功能</w:t>
      </w:r>
    </w:p>
    <w:p w14:paraId="6E403F03" w14:textId="1037AD94" w:rsidR="006330A1" w:rsidRPr="006330A1" w:rsidRDefault="006330A1" w:rsidP="006330A1">
      <w:r>
        <w:t>3</w:t>
      </w:r>
      <w:r>
        <w:rPr>
          <w:rFonts w:hint="eastAsia"/>
        </w:rPr>
        <w:t>、</w:t>
      </w:r>
      <w:r w:rsidRPr="006330A1">
        <w:t>提供 Web 管理界面（可通过浏览器访问 http://localhost:7900）</w:t>
      </w:r>
    </w:p>
    <w:p w14:paraId="75800245" w14:textId="6578264B" w:rsidR="006330A1" w:rsidRPr="00DA0159" w:rsidRDefault="006330A1" w:rsidP="00DA0159">
      <w:pPr>
        <w:rPr>
          <w:rFonts w:hint="eastAsia"/>
        </w:rPr>
      </w:pPr>
      <w:r>
        <w:t>4</w:t>
      </w:r>
      <w:r>
        <w:rPr>
          <w:rFonts w:hint="eastAsia"/>
        </w:rPr>
        <w:t>、</w:t>
      </w:r>
      <w:r w:rsidRPr="006330A1">
        <w:t>支持其他微服务的注册、注销、心跳检测等功能</w:t>
      </w:r>
    </w:p>
    <w:p w14:paraId="0E6FCF79" w14:textId="1B29FBFA" w:rsidR="00DA0159" w:rsidRDefault="00DA0159" w:rsidP="00DA0159">
      <w:pPr>
        <w:pStyle w:val="3"/>
      </w:pPr>
      <w:r>
        <w:rPr>
          <w:rFonts w:hint="eastAsia"/>
        </w:rPr>
        <w:t>总结</w:t>
      </w:r>
    </w:p>
    <w:p w14:paraId="34B46656" w14:textId="5320EF53" w:rsidR="00DA0159" w:rsidRPr="00DA0159" w:rsidRDefault="00DA0159" w:rsidP="00DA0159">
      <w:pPr>
        <w:ind w:firstLine="420"/>
        <w:rPr>
          <w:rFonts w:hint="eastAsia"/>
        </w:rPr>
      </w:pPr>
      <w:r w:rsidRPr="00DA0159">
        <w:t>这个注解是构建微服务架构中服务注册中心的关键，没有它，应用就只是一个普通的 Spring Boot 应用，而不具备 Eureka Server 的功能。</w:t>
      </w:r>
    </w:p>
    <w:p w14:paraId="1DD97994" w14:textId="196CF088" w:rsidR="005637A2" w:rsidRDefault="005637A2" w:rsidP="005637A2">
      <w:pPr>
        <w:pStyle w:val="2"/>
        <w:rPr>
          <w:szCs w:val="24"/>
        </w:rPr>
      </w:pPr>
      <w:r w:rsidRPr="00B33389">
        <w:rPr>
          <w:rFonts w:hint="eastAsia"/>
          <w:szCs w:val="24"/>
        </w:rPr>
        <w:lastRenderedPageBreak/>
        <w:t>@EnableEurekaClient</w:t>
      </w:r>
    </w:p>
    <w:p w14:paraId="03545D03" w14:textId="40E61C4F" w:rsidR="007227DB" w:rsidRDefault="007227DB" w:rsidP="007227DB">
      <w:pPr>
        <w:pStyle w:val="3"/>
      </w:pPr>
      <w:r>
        <w:rPr>
          <w:rFonts w:hint="eastAsia"/>
        </w:rPr>
        <w:t>基本概念</w:t>
      </w:r>
    </w:p>
    <w:p w14:paraId="56D8D651" w14:textId="7F4C47A8" w:rsidR="007227DB" w:rsidRPr="00263D71" w:rsidRDefault="007227DB" w:rsidP="007227DB">
      <w:pPr>
        <w:ind w:firstLine="420"/>
        <w:rPr>
          <w:color w:val="FF0000"/>
        </w:rPr>
      </w:pPr>
      <w:r w:rsidRPr="007227DB">
        <w:rPr>
          <w:rStyle w:val="HTML1"/>
          <w:rFonts w:ascii="Microsoft YaHei UI" w:eastAsia="Microsoft YaHei UI" w:hAnsi="Microsoft YaHei UI"/>
        </w:rPr>
        <w:t>@EnableEurekaClient</w:t>
      </w:r>
      <w:r w:rsidRPr="007227DB">
        <w:t>是Spring Cloud Netflix中用于</w:t>
      </w:r>
      <w:r w:rsidRPr="00263D71">
        <w:rPr>
          <w:color w:val="FF0000"/>
        </w:rPr>
        <w:t>启用Eureka客户端功能的注解</w:t>
      </w:r>
      <w:r w:rsidRPr="00263D71">
        <w:rPr>
          <w:rFonts w:hint="eastAsia"/>
          <w:color w:val="FF0000"/>
        </w:rPr>
        <w:t>。</w:t>
      </w:r>
    </w:p>
    <w:p w14:paraId="2C65FD68" w14:textId="13E74A71" w:rsidR="008F66AE" w:rsidRDefault="008F66AE" w:rsidP="00A75B80">
      <w:pPr>
        <w:pStyle w:val="3"/>
      </w:pPr>
      <w:r>
        <w:rPr>
          <w:rFonts w:hint="eastAsia"/>
        </w:rPr>
        <w:t>说明</w:t>
      </w:r>
    </w:p>
    <w:p w14:paraId="2B1F92C4" w14:textId="159DAEDF" w:rsidR="008F66AE" w:rsidRPr="007227DB" w:rsidRDefault="008F66AE" w:rsidP="008F66AE">
      <w:pPr>
        <w:rPr>
          <w:rFonts w:hint="eastAsia"/>
        </w:rPr>
      </w:pPr>
      <w:r w:rsidRPr="008F66AE">
        <w:t>spring-cloud-netflix-eureka-client-2.0.2.RELEASE.jar</w:t>
      </w:r>
      <w:r>
        <w:rPr>
          <w:rFonts w:hint="eastAsia"/>
        </w:rPr>
        <w:t>包中</w:t>
      </w:r>
    </w:p>
    <w:p w14:paraId="3B19F137" w14:textId="77777777" w:rsidR="00807176" w:rsidRPr="00B33389" w:rsidRDefault="00807176" w:rsidP="00807176">
      <w:pPr>
        <w:pStyle w:val="3"/>
        <w:rPr>
          <w:szCs w:val="24"/>
        </w:rPr>
      </w:pPr>
      <w:r w:rsidRPr="00B33389">
        <w:rPr>
          <w:szCs w:val="24"/>
        </w:rPr>
        <w:t>源码</w:t>
      </w:r>
    </w:p>
    <w:p w14:paraId="6D47ABA3" w14:textId="77777777" w:rsidR="00807176" w:rsidRPr="00B33389" w:rsidRDefault="00807176" w:rsidP="00807176">
      <w:pPr>
        <w:rPr>
          <w:szCs w:val="24"/>
        </w:rPr>
      </w:pPr>
      <w:r w:rsidRPr="00B33389">
        <w:rPr>
          <w:noProof/>
          <w:szCs w:val="24"/>
        </w:rPr>
        <w:drawing>
          <wp:inline distT="0" distB="0" distL="0" distR="0" wp14:anchorId="10F59333" wp14:editId="381CBC88">
            <wp:extent cx="5274310" cy="25838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83815"/>
                    </a:xfrm>
                    <a:prstGeom prst="rect">
                      <a:avLst/>
                    </a:prstGeom>
                  </pic:spPr>
                </pic:pic>
              </a:graphicData>
            </a:graphic>
          </wp:inline>
        </w:drawing>
      </w:r>
    </w:p>
    <w:p w14:paraId="71907231" w14:textId="77777777" w:rsidR="00807176" w:rsidRPr="00B33389" w:rsidRDefault="00807176" w:rsidP="00807176">
      <w:pPr>
        <w:pStyle w:val="3"/>
        <w:rPr>
          <w:szCs w:val="24"/>
        </w:rPr>
      </w:pPr>
      <w:r w:rsidRPr="00B33389">
        <w:rPr>
          <w:szCs w:val="24"/>
        </w:rPr>
        <w:t>作用</w:t>
      </w:r>
    </w:p>
    <w:p w14:paraId="1F48E77A" w14:textId="77777777" w:rsidR="008F66AE" w:rsidRDefault="008F66AE" w:rsidP="008F66AE">
      <w:pPr>
        <w:pStyle w:val="4"/>
      </w:pPr>
      <w:r>
        <w:t>1</w:t>
      </w:r>
      <w:r>
        <w:rPr>
          <w:rFonts w:hint="eastAsia"/>
        </w:rPr>
        <w:t>、</w:t>
      </w:r>
      <w:r w:rsidRPr="008F66AE">
        <w:t>服务注册</w:t>
      </w:r>
    </w:p>
    <w:p w14:paraId="738B1FA9" w14:textId="165A3FA9" w:rsidR="008F66AE" w:rsidRPr="008F66AE" w:rsidRDefault="008F66AE" w:rsidP="008F66AE">
      <w:r w:rsidRPr="008F66AE">
        <w:t>自动将当前应用</w:t>
      </w:r>
      <w:r w:rsidRPr="008F66AE">
        <w:rPr>
          <w:color w:val="FF0000"/>
        </w:rPr>
        <w:t xml:space="preserve">注册到Eureka服务器 </w:t>
      </w:r>
    </w:p>
    <w:p w14:paraId="40390AF3" w14:textId="77777777" w:rsidR="008F66AE" w:rsidRDefault="008F66AE" w:rsidP="008F66AE">
      <w:pPr>
        <w:pStyle w:val="4"/>
      </w:pPr>
      <w:r>
        <w:lastRenderedPageBreak/>
        <w:t>2</w:t>
      </w:r>
      <w:r>
        <w:rPr>
          <w:rFonts w:hint="eastAsia"/>
        </w:rPr>
        <w:t>、</w:t>
      </w:r>
      <w:r w:rsidRPr="008F66AE">
        <w:t>服务发现</w:t>
      </w:r>
    </w:p>
    <w:p w14:paraId="4D79A3E2" w14:textId="2FA19029" w:rsidR="00807176" w:rsidRDefault="008F66AE" w:rsidP="008F66AE">
      <w:r w:rsidRPr="008F66AE">
        <w:t>获取其他已注册服务的信息，支持</w:t>
      </w:r>
      <w:r w:rsidRPr="008F66AE">
        <w:rPr>
          <w:color w:val="FF0000"/>
        </w:rPr>
        <w:t>负载均衡调用</w:t>
      </w:r>
    </w:p>
    <w:p w14:paraId="64244823" w14:textId="3B1E136E" w:rsidR="008F66AE" w:rsidRDefault="008F66AE" w:rsidP="008F66AE">
      <w:pPr>
        <w:pStyle w:val="3"/>
      </w:pPr>
      <w:r>
        <w:rPr>
          <w:rFonts w:hint="eastAsia"/>
        </w:rPr>
        <w:t>使用方式</w:t>
      </w:r>
    </w:p>
    <w:p w14:paraId="0BDC31B7" w14:textId="4DCF0F50" w:rsidR="008F66AE" w:rsidRDefault="008F66AE" w:rsidP="008F66AE">
      <w:r>
        <w:rPr>
          <w:noProof/>
        </w:rPr>
        <w:drawing>
          <wp:inline distT="0" distB="0" distL="0" distR="0" wp14:anchorId="0B1D9FEB" wp14:editId="04D99910">
            <wp:extent cx="5274310" cy="17062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06245"/>
                    </a:xfrm>
                    <a:prstGeom prst="rect">
                      <a:avLst/>
                    </a:prstGeom>
                  </pic:spPr>
                </pic:pic>
              </a:graphicData>
            </a:graphic>
          </wp:inline>
        </w:drawing>
      </w:r>
    </w:p>
    <w:p w14:paraId="1B8B42B6" w14:textId="326911A6" w:rsidR="00F83F80" w:rsidRDefault="00F83F80" w:rsidP="00F83F80">
      <w:pPr>
        <w:pStyle w:val="3"/>
      </w:pPr>
      <w:r>
        <w:rPr>
          <w:rFonts w:hint="eastAsia"/>
        </w:rPr>
        <w:t>配置要求</w:t>
      </w:r>
    </w:p>
    <w:p w14:paraId="03D6D1DE" w14:textId="352E7574" w:rsidR="00F83F80" w:rsidRDefault="00F83F80" w:rsidP="00F83F80">
      <w:r w:rsidRPr="00F83F80">
        <w:t>需在</w:t>
      </w:r>
      <w:r w:rsidRPr="00F83F80">
        <w:rPr>
          <w:rStyle w:val="HTML1"/>
          <w:rFonts w:ascii="Microsoft YaHei UI" w:eastAsia="Microsoft YaHei UI" w:hAnsi="Microsoft YaHei UI"/>
        </w:rPr>
        <w:t>application.yml</w:t>
      </w:r>
      <w:r w:rsidRPr="00F83F80">
        <w:t>中配置Eureka服务器地址</w:t>
      </w:r>
    </w:p>
    <w:p w14:paraId="525CAC45" w14:textId="4BFB77E3" w:rsidR="00F83F80" w:rsidRDefault="00F83F80" w:rsidP="00F83F80">
      <w:r>
        <w:rPr>
          <w:noProof/>
        </w:rPr>
        <w:drawing>
          <wp:inline distT="0" distB="0" distL="0" distR="0" wp14:anchorId="772D8537" wp14:editId="285C866B">
            <wp:extent cx="4391025" cy="17811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1781175"/>
                    </a:xfrm>
                    <a:prstGeom prst="rect">
                      <a:avLst/>
                    </a:prstGeom>
                  </pic:spPr>
                </pic:pic>
              </a:graphicData>
            </a:graphic>
          </wp:inline>
        </w:drawing>
      </w:r>
    </w:p>
    <w:p w14:paraId="09332452" w14:textId="580DB7EE" w:rsidR="00CA4949" w:rsidRDefault="00CA4949" w:rsidP="00CA4949">
      <w:pPr>
        <w:pStyle w:val="3"/>
      </w:pPr>
      <w:r>
        <w:rPr>
          <w:rFonts w:hint="eastAsia"/>
        </w:rPr>
        <w:t>工作机制</w:t>
      </w:r>
    </w:p>
    <w:p w14:paraId="4032BF1E" w14:textId="6C8358D5" w:rsidR="00CA4949" w:rsidRPr="00CA4949" w:rsidRDefault="00CA4949" w:rsidP="00CA4949">
      <w:r>
        <w:t>1</w:t>
      </w:r>
      <w:r>
        <w:rPr>
          <w:rFonts w:hint="eastAsia"/>
        </w:rPr>
        <w:t>、</w:t>
      </w:r>
      <w:r w:rsidRPr="00CA4949">
        <w:rPr>
          <w:b/>
          <w:bCs/>
        </w:rPr>
        <w:t>启动时</w:t>
      </w:r>
      <w:r w:rsidRPr="00CA4949">
        <w:t>：向Eureka Server</w:t>
      </w:r>
      <w:r w:rsidRPr="00CA711E">
        <w:rPr>
          <w:color w:val="FF0000"/>
        </w:rPr>
        <w:t>发送注册请求</w:t>
      </w:r>
      <w:r w:rsidRPr="00CA4949">
        <w:t xml:space="preserve"> </w:t>
      </w:r>
    </w:p>
    <w:p w14:paraId="75DAAABA" w14:textId="2D9D7FEE" w:rsidR="00CA4949" w:rsidRPr="00CA4949" w:rsidRDefault="00CA4949" w:rsidP="00CA4949">
      <w:r>
        <w:t>2</w:t>
      </w:r>
      <w:r>
        <w:rPr>
          <w:rFonts w:hint="eastAsia"/>
        </w:rPr>
        <w:t>、</w:t>
      </w:r>
      <w:r w:rsidRPr="00CA4949">
        <w:rPr>
          <w:b/>
          <w:bCs/>
        </w:rPr>
        <w:t>运行中</w:t>
      </w:r>
      <w:r w:rsidRPr="00CA4949">
        <w:t xml:space="preserve">：定期发送心跳维持注册状态（默认30秒） </w:t>
      </w:r>
    </w:p>
    <w:p w14:paraId="215604A0" w14:textId="6A91169B" w:rsidR="00CA4949" w:rsidRDefault="00CA4949" w:rsidP="00CA4949">
      <w:r>
        <w:lastRenderedPageBreak/>
        <w:t>3</w:t>
      </w:r>
      <w:r>
        <w:rPr>
          <w:rFonts w:hint="eastAsia"/>
        </w:rPr>
        <w:t>、</w:t>
      </w:r>
      <w:r w:rsidRPr="00CA4949">
        <w:rPr>
          <w:b/>
          <w:bCs/>
        </w:rPr>
        <w:t>关闭时</w:t>
      </w:r>
      <w:r w:rsidRPr="00CA4949">
        <w:t>：发送下线通知</w:t>
      </w:r>
    </w:p>
    <w:p w14:paraId="5B1D1B70" w14:textId="78D88D40" w:rsidR="00CA711E" w:rsidRDefault="00CA711E" w:rsidP="00CA711E">
      <w:pPr>
        <w:pStyle w:val="3"/>
      </w:pPr>
      <w:r>
        <w:t>与@EnableDiscoveryClient区别</w:t>
      </w:r>
    </w:p>
    <w:p w14:paraId="4842ECBF" w14:textId="2A5490CE" w:rsidR="00CA711E" w:rsidRPr="00CA711E" w:rsidRDefault="00CA711E" w:rsidP="00CA711E">
      <w:r>
        <w:t>1</w:t>
      </w:r>
      <w:r>
        <w:rPr>
          <w:rFonts w:hint="eastAsia"/>
        </w:rPr>
        <w:t>、</w:t>
      </w:r>
      <w:r w:rsidRPr="00CA711E">
        <w:t xml:space="preserve">@EnableEurekaClient：专门用于Eureka，功能更丰富 </w:t>
      </w:r>
    </w:p>
    <w:p w14:paraId="26AFCC2F" w14:textId="65BBAF30" w:rsidR="00CA711E" w:rsidRDefault="00CA711E" w:rsidP="00CA711E">
      <w:r>
        <w:t>2</w:t>
      </w:r>
      <w:r>
        <w:rPr>
          <w:rFonts w:hint="eastAsia"/>
        </w:rPr>
        <w:t>、</w:t>
      </w:r>
      <w:r w:rsidRPr="00CA711E">
        <w:t>@EnableDiscoveryClient：通用服务发现接口，支持多种注册中心</w:t>
      </w:r>
    </w:p>
    <w:p w14:paraId="6C3CBEB8" w14:textId="7D9A23A5" w:rsidR="005D3884" w:rsidRDefault="00263D71" w:rsidP="00263D71">
      <w:pPr>
        <w:pStyle w:val="3"/>
      </w:pPr>
      <w:r>
        <w:rPr>
          <w:rFonts w:hint="eastAsia"/>
        </w:rPr>
        <w:t>自动配置</w:t>
      </w:r>
    </w:p>
    <w:p w14:paraId="1D567112" w14:textId="0D8A2E6E" w:rsidR="00263D71" w:rsidRPr="00263D71" w:rsidRDefault="00263D71" w:rsidP="00263D71">
      <w:pPr>
        <w:ind w:firstLine="420"/>
        <w:rPr>
          <w:rFonts w:hint="eastAsia"/>
        </w:rPr>
      </w:pPr>
      <w:r>
        <w:t>Spring Boot 2.x后，如果classpath中有eureka-client依赖，</w:t>
      </w:r>
      <w:bookmarkStart w:id="0" w:name="_GoBack"/>
      <w:r w:rsidRPr="008518F1">
        <w:rPr>
          <w:color w:val="FF0000"/>
        </w:rPr>
        <w:t>会自动启用客户端功能</w:t>
      </w:r>
      <w:bookmarkEnd w:id="0"/>
      <w:r>
        <w:t>，该注解变为可选。该注解本质上是激活了Spring Cloud的服务治理能力，让微服务具备自动注册发现的分布式特性</w:t>
      </w:r>
      <w:r>
        <w:rPr>
          <w:rFonts w:hint="eastAsia"/>
        </w:rPr>
        <w:t>。</w:t>
      </w:r>
    </w:p>
    <w:p w14:paraId="4E90E619" w14:textId="77777777" w:rsidR="00673BBF" w:rsidRPr="00B33389" w:rsidRDefault="00673BBF" w:rsidP="00673BBF">
      <w:pPr>
        <w:pStyle w:val="2"/>
        <w:rPr>
          <w:szCs w:val="24"/>
        </w:rPr>
      </w:pPr>
      <w:r w:rsidRPr="00B33389">
        <w:rPr>
          <w:rFonts w:hint="eastAsia"/>
          <w:szCs w:val="24"/>
        </w:rPr>
        <w:t>@EnableDiscoveryClient</w:t>
      </w:r>
    </w:p>
    <w:p w14:paraId="27D8347C" w14:textId="77777777" w:rsidR="00673BBF" w:rsidRPr="00B33389" w:rsidRDefault="00673BBF" w:rsidP="00673BBF">
      <w:pPr>
        <w:pStyle w:val="3"/>
        <w:rPr>
          <w:szCs w:val="24"/>
        </w:rPr>
      </w:pPr>
      <w:r w:rsidRPr="00B33389">
        <w:rPr>
          <w:rFonts w:hint="eastAsia"/>
          <w:szCs w:val="24"/>
        </w:rPr>
        <w:t>源码</w:t>
      </w:r>
    </w:p>
    <w:p w14:paraId="2C624600" w14:textId="77777777" w:rsidR="00673BBF" w:rsidRPr="00B33389" w:rsidRDefault="00673BBF" w:rsidP="00673BBF">
      <w:pPr>
        <w:rPr>
          <w:szCs w:val="24"/>
        </w:rPr>
      </w:pPr>
      <w:r w:rsidRPr="00B33389">
        <w:rPr>
          <w:noProof/>
          <w:szCs w:val="24"/>
        </w:rPr>
        <w:drawing>
          <wp:inline distT="0" distB="0" distL="0" distR="0" wp14:anchorId="41797F4E" wp14:editId="6D159B44">
            <wp:extent cx="5274310" cy="24745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74595"/>
                    </a:xfrm>
                    <a:prstGeom prst="rect">
                      <a:avLst/>
                    </a:prstGeom>
                  </pic:spPr>
                </pic:pic>
              </a:graphicData>
            </a:graphic>
          </wp:inline>
        </w:drawing>
      </w:r>
    </w:p>
    <w:p w14:paraId="51243661" w14:textId="77777777" w:rsidR="00673BBF" w:rsidRPr="00B33389" w:rsidRDefault="00673BBF" w:rsidP="00673BBF">
      <w:pPr>
        <w:pStyle w:val="3"/>
        <w:rPr>
          <w:szCs w:val="24"/>
        </w:rPr>
      </w:pPr>
      <w:r w:rsidRPr="00B33389">
        <w:rPr>
          <w:szCs w:val="24"/>
        </w:rPr>
        <w:lastRenderedPageBreak/>
        <w:t>作用</w:t>
      </w:r>
    </w:p>
    <w:p w14:paraId="754712E8" w14:textId="77777777" w:rsidR="00673BBF" w:rsidRPr="00B33389" w:rsidRDefault="00673BBF" w:rsidP="00673BBF">
      <w:pPr>
        <w:pStyle w:val="2"/>
        <w:rPr>
          <w:szCs w:val="24"/>
        </w:rPr>
      </w:pPr>
      <w:r w:rsidRPr="00B33389">
        <w:rPr>
          <w:rFonts w:hint="eastAsia"/>
          <w:szCs w:val="24"/>
        </w:rPr>
        <w:t>@EnableEurekaClient和@EnableDiscoveryClient</w:t>
      </w:r>
      <w:r w:rsidR="004D184E" w:rsidRPr="00B33389">
        <w:rPr>
          <w:rFonts w:hint="eastAsia"/>
          <w:szCs w:val="24"/>
        </w:rPr>
        <w:t>区别</w:t>
      </w:r>
    </w:p>
    <w:p w14:paraId="42AD4F28" w14:textId="77777777" w:rsidR="00673BBF" w:rsidRPr="00B33389" w:rsidRDefault="00673BBF" w:rsidP="00673BBF">
      <w:pPr>
        <w:ind w:firstLine="420"/>
        <w:rPr>
          <w:szCs w:val="24"/>
        </w:rPr>
      </w:pPr>
      <w:r w:rsidRPr="00B33389">
        <w:rPr>
          <w:szCs w:val="24"/>
        </w:rPr>
        <w:t>@EnableEurekaClient是在</w:t>
      </w:r>
      <w:r w:rsidRPr="00B33389">
        <w:rPr>
          <w:color w:val="FF0000"/>
          <w:szCs w:val="24"/>
        </w:rPr>
        <w:t>spring-cloud-netflix</w:t>
      </w:r>
      <w:r w:rsidRPr="00B33389">
        <w:rPr>
          <w:szCs w:val="24"/>
        </w:rPr>
        <w:t>中，仅仅适合于</w:t>
      </w:r>
      <w:r w:rsidRPr="00B33389">
        <w:rPr>
          <w:color w:val="FF0000"/>
          <w:szCs w:val="24"/>
        </w:rPr>
        <w:t>Eureka注册中心</w:t>
      </w:r>
      <w:r w:rsidRPr="00B33389">
        <w:rPr>
          <w:szCs w:val="24"/>
        </w:rPr>
        <w:t>。@EnableDiscoveryClient是在</w:t>
      </w:r>
      <w:r w:rsidRPr="00B33389">
        <w:rPr>
          <w:color w:val="FF0000"/>
          <w:szCs w:val="24"/>
        </w:rPr>
        <w:t>spring-cloud-commons</w:t>
      </w:r>
      <w:r w:rsidRPr="00B33389">
        <w:rPr>
          <w:szCs w:val="24"/>
        </w:rPr>
        <w:t>中，适合</w:t>
      </w:r>
      <w:r w:rsidRPr="00B33389">
        <w:rPr>
          <w:color w:val="FF0000"/>
          <w:szCs w:val="24"/>
        </w:rPr>
        <w:t>Eureka、Consul、Zookeeper注册中心</w:t>
      </w:r>
      <w:r w:rsidRPr="00B33389">
        <w:rPr>
          <w:szCs w:val="24"/>
        </w:rPr>
        <w:t>。在使用时要注意使用依赖的包，否则会发现找不到该注解。</w:t>
      </w:r>
    </w:p>
    <w:p w14:paraId="0DC29B8F" w14:textId="77777777" w:rsidR="000E79B9" w:rsidRPr="00B33389" w:rsidRDefault="000E79B9" w:rsidP="000E79B9">
      <w:pPr>
        <w:pStyle w:val="2"/>
        <w:rPr>
          <w:szCs w:val="24"/>
        </w:rPr>
      </w:pPr>
      <w:r w:rsidRPr="00B33389">
        <w:rPr>
          <w:rFonts w:hint="eastAsia"/>
          <w:szCs w:val="24"/>
        </w:rPr>
        <w:t>@EnableFeignClients</w:t>
      </w:r>
    </w:p>
    <w:p w14:paraId="7DD6713F" w14:textId="77777777" w:rsidR="00807176" w:rsidRPr="00B33389" w:rsidRDefault="00807176" w:rsidP="00807176">
      <w:pPr>
        <w:pStyle w:val="3"/>
        <w:rPr>
          <w:szCs w:val="24"/>
        </w:rPr>
      </w:pPr>
      <w:r w:rsidRPr="00B33389">
        <w:rPr>
          <w:szCs w:val="24"/>
        </w:rPr>
        <w:t>源码</w:t>
      </w:r>
    </w:p>
    <w:p w14:paraId="26C375D9" w14:textId="77777777" w:rsidR="00807176" w:rsidRPr="00B33389" w:rsidRDefault="005A4C91" w:rsidP="00807176">
      <w:pPr>
        <w:rPr>
          <w:szCs w:val="24"/>
        </w:rPr>
      </w:pPr>
      <w:r w:rsidRPr="00B33389">
        <w:rPr>
          <w:noProof/>
          <w:szCs w:val="24"/>
        </w:rPr>
        <w:drawing>
          <wp:inline distT="0" distB="0" distL="0" distR="0" wp14:anchorId="70F267ED" wp14:editId="1E89E26A">
            <wp:extent cx="5274310" cy="23082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08225"/>
                    </a:xfrm>
                    <a:prstGeom prst="rect">
                      <a:avLst/>
                    </a:prstGeom>
                  </pic:spPr>
                </pic:pic>
              </a:graphicData>
            </a:graphic>
          </wp:inline>
        </w:drawing>
      </w:r>
    </w:p>
    <w:p w14:paraId="338CD854" w14:textId="77777777" w:rsidR="00807176" w:rsidRPr="00B33389" w:rsidRDefault="00807176" w:rsidP="00807176">
      <w:pPr>
        <w:pStyle w:val="3"/>
        <w:rPr>
          <w:szCs w:val="24"/>
        </w:rPr>
      </w:pPr>
      <w:r w:rsidRPr="00B33389">
        <w:rPr>
          <w:szCs w:val="24"/>
        </w:rPr>
        <w:t>作用</w:t>
      </w:r>
    </w:p>
    <w:p w14:paraId="3D53E7D5" w14:textId="77777777" w:rsidR="00807176" w:rsidRPr="00B33389" w:rsidRDefault="00807176" w:rsidP="00807176">
      <w:pPr>
        <w:rPr>
          <w:szCs w:val="24"/>
        </w:rPr>
      </w:pPr>
    </w:p>
    <w:p w14:paraId="56F19DA2" w14:textId="77777777" w:rsidR="000E79B9" w:rsidRPr="00B33389" w:rsidRDefault="000E79B9" w:rsidP="000E79B9">
      <w:pPr>
        <w:rPr>
          <w:szCs w:val="24"/>
        </w:rPr>
      </w:pPr>
    </w:p>
    <w:p w14:paraId="0E394617" w14:textId="77777777" w:rsidR="000E79B9" w:rsidRPr="00B33389" w:rsidRDefault="000E79B9" w:rsidP="000E79B9">
      <w:pPr>
        <w:rPr>
          <w:szCs w:val="24"/>
        </w:rPr>
      </w:pPr>
    </w:p>
    <w:p w14:paraId="4642ABF5" w14:textId="77777777" w:rsidR="009675C2" w:rsidRPr="00B33389" w:rsidRDefault="009675C2">
      <w:pPr>
        <w:rPr>
          <w:szCs w:val="24"/>
        </w:rPr>
      </w:pPr>
    </w:p>
    <w:sectPr w:rsidR="009675C2" w:rsidRPr="00B333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654C1" w14:textId="77777777" w:rsidR="00240D0D" w:rsidRDefault="00240D0D" w:rsidP="00762095">
      <w:pPr>
        <w:spacing w:before="0" w:after="0" w:line="240" w:lineRule="auto"/>
      </w:pPr>
      <w:r>
        <w:separator/>
      </w:r>
    </w:p>
  </w:endnote>
  <w:endnote w:type="continuationSeparator" w:id="0">
    <w:p w14:paraId="205CB28D" w14:textId="77777777" w:rsidR="00240D0D" w:rsidRDefault="00240D0D" w:rsidP="007620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1F5D6F" w14:textId="77777777" w:rsidR="00240D0D" w:rsidRDefault="00240D0D" w:rsidP="00762095">
      <w:pPr>
        <w:spacing w:before="0" w:after="0" w:line="240" w:lineRule="auto"/>
      </w:pPr>
      <w:r>
        <w:separator/>
      </w:r>
    </w:p>
  </w:footnote>
  <w:footnote w:type="continuationSeparator" w:id="0">
    <w:p w14:paraId="26FDE574" w14:textId="77777777" w:rsidR="00240D0D" w:rsidRDefault="00240D0D" w:rsidP="007620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50DE4"/>
    <w:multiLevelType w:val="multilevel"/>
    <w:tmpl w:val="3E0E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8504A"/>
    <w:multiLevelType w:val="multilevel"/>
    <w:tmpl w:val="EDEA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97802"/>
    <w:multiLevelType w:val="multilevel"/>
    <w:tmpl w:val="4C54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0600B7"/>
    <w:multiLevelType w:val="multilevel"/>
    <w:tmpl w:val="15BE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7D4758"/>
    <w:multiLevelType w:val="multilevel"/>
    <w:tmpl w:val="6BA63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B592E"/>
    <w:multiLevelType w:val="multilevel"/>
    <w:tmpl w:val="E1DE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237CF"/>
    <w:multiLevelType w:val="multilevel"/>
    <w:tmpl w:val="7D98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E68C1"/>
    <w:multiLevelType w:val="multilevel"/>
    <w:tmpl w:val="EC56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CC329D"/>
    <w:multiLevelType w:val="multilevel"/>
    <w:tmpl w:val="C0CC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B7939"/>
    <w:multiLevelType w:val="multilevel"/>
    <w:tmpl w:val="BBF0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1F576C"/>
    <w:multiLevelType w:val="multilevel"/>
    <w:tmpl w:val="3BEC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BA132B"/>
    <w:multiLevelType w:val="multilevel"/>
    <w:tmpl w:val="26DE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3F3F52"/>
    <w:multiLevelType w:val="multilevel"/>
    <w:tmpl w:val="D624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EE5A07"/>
    <w:multiLevelType w:val="multilevel"/>
    <w:tmpl w:val="0176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7471D5"/>
    <w:multiLevelType w:val="multilevel"/>
    <w:tmpl w:val="ACE2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E06E46"/>
    <w:multiLevelType w:val="multilevel"/>
    <w:tmpl w:val="6AEA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32C77"/>
    <w:multiLevelType w:val="multilevel"/>
    <w:tmpl w:val="0972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F05059"/>
    <w:multiLevelType w:val="multilevel"/>
    <w:tmpl w:val="422E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F629A"/>
    <w:multiLevelType w:val="multilevel"/>
    <w:tmpl w:val="EAF8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0068CE"/>
    <w:multiLevelType w:val="multilevel"/>
    <w:tmpl w:val="E3EEB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CB2BBF"/>
    <w:multiLevelType w:val="multilevel"/>
    <w:tmpl w:val="EA06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CE119E"/>
    <w:multiLevelType w:val="multilevel"/>
    <w:tmpl w:val="0C32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F561E3"/>
    <w:multiLevelType w:val="multilevel"/>
    <w:tmpl w:val="FF48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8F29AF"/>
    <w:multiLevelType w:val="multilevel"/>
    <w:tmpl w:val="C1BE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23EAA"/>
    <w:multiLevelType w:val="multilevel"/>
    <w:tmpl w:val="8748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CF5B1C"/>
    <w:multiLevelType w:val="multilevel"/>
    <w:tmpl w:val="0964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170E75"/>
    <w:multiLevelType w:val="multilevel"/>
    <w:tmpl w:val="9E30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26"/>
  </w:num>
  <w:num w:numId="4">
    <w:abstractNumId w:val="18"/>
  </w:num>
  <w:num w:numId="5">
    <w:abstractNumId w:val="21"/>
  </w:num>
  <w:num w:numId="6">
    <w:abstractNumId w:val="20"/>
  </w:num>
  <w:num w:numId="7">
    <w:abstractNumId w:val="3"/>
  </w:num>
  <w:num w:numId="8">
    <w:abstractNumId w:val="10"/>
  </w:num>
  <w:num w:numId="9">
    <w:abstractNumId w:val="15"/>
  </w:num>
  <w:num w:numId="10">
    <w:abstractNumId w:val="0"/>
  </w:num>
  <w:num w:numId="11">
    <w:abstractNumId w:val="12"/>
  </w:num>
  <w:num w:numId="12">
    <w:abstractNumId w:val="14"/>
  </w:num>
  <w:num w:numId="13">
    <w:abstractNumId w:val="8"/>
  </w:num>
  <w:num w:numId="14">
    <w:abstractNumId w:val="24"/>
  </w:num>
  <w:num w:numId="15">
    <w:abstractNumId w:val="23"/>
  </w:num>
  <w:num w:numId="16">
    <w:abstractNumId w:val="16"/>
  </w:num>
  <w:num w:numId="17">
    <w:abstractNumId w:val="5"/>
  </w:num>
  <w:num w:numId="18">
    <w:abstractNumId w:val="19"/>
    <w:lvlOverride w:ilvl="0">
      <w:startOverride w:val="1"/>
    </w:lvlOverride>
  </w:num>
  <w:num w:numId="19">
    <w:abstractNumId w:val="4"/>
    <w:lvlOverride w:ilvl="0">
      <w:startOverride w:val="2"/>
    </w:lvlOverride>
  </w:num>
  <w:num w:numId="20">
    <w:abstractNumId w:val="1"/>
  </w:num>
  <w:num w:numId="21">
    <w:abstractNumId w:val="2"/>
  </w:num>
  <w:num w:numId="22">
    <w:abstractNumId w:val="25"/>
  </w:num>
  <w:num w:numId="23">
    <w:abstractNumId w:val="7"/>
  </w:num>
  <w:num w:numId="24">
    <w:abstractNumId w:val="6"/>
    <w:lvlOverride w:ilvl="0">
      <w:startOverride w:val="1"/>
    </w:lvlOverride>
  </w:num>
  <w:num w:numId="25">
    <w:abstractNumId w:val="22"/>
    <w:lvlOverride w:ilvl="0">
      <w:startOverride w:val="2"/>
    </w:lvlOverride>
  </w:num>
  <w:num w:numId="26">
    <w:abstractNumId w:val="9"/>
    <w:lvlOverride w:ilvl="0">
      <w:startOverride w:val="3"/>
    </w:lvlOverride>
  </w:num>
  <w:num w:numId="27">
    <w:abstractNumId w:val="13"/>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11F8A"/>
    <w:rsid w:val="00011CAF"/>
    <w:rsid w:val="00012FF1"/>
    <w:rsid w:val="00024A9B"/>
    <w:rsid w:val="00044423"/>
    <w:rsid w:val="000E79B9"/>
    <w:rsid w:val="000F7CF1"/>
    <w:rsid w:val="00107CB1"/>
    <w:rsid w:val="00111F8A"/>
    <w:rsid w:val="00117D5F"/>
    <w:rsid w:val="00122D52"/>
    <w:rsid w:val="001702D9"/>
    <w:rsid w:val="00223D97"/>
    <w:rsid w:val="00240D0D"/>
    <w:rsid w:val="00263D71"/>
    <w:rsid w:val="00267205"/>
    <w:rsid w:val="002B0CEC"/>
    <w:rsid w:val="002F5945"/>
    <w:rsid w:val="00315AFE"/>
    <w:rsid w:val="003445B7"/>
    <w:rsid w:val="0035471D"/>
    <w:rsid w:val="00372349"/>
    <w:rsid w:val="003874EE"/>
    <w:rsid w:val="003F4E4D"/>
    <w:rsid w:val="00401D1D"/>
    <w:rsid w:val="004037AE"/>
    <w:rsid w:val="004220A2"/>
    <w:rsid w:val="00430BDF"/>
    <w:rsid w:val="00453B80"/>
    <w:rsid w:val="00492C2B"/>
    <w:rsid w:val="004C6F78"/>
    <w:rsid w:val="004D184E"/>
    <w:rsid w:val="00506138"/>
    <w:rsid w:val="00514F51"/>
    <w:rsid w:val="0054148C"/>
    <w:rsid w:val="005637A2"/>
    <w:rsid w:val="005A4C91"/>
    <w:rsid w:val="005B6E43"/>
    <w:rsid w:val="005D3884"/>
    <w:rsid w:val="005E1092"/>
    <w:rsid w:val="005E27DA"/>
    <w:rsid w:val="005E4D9F"/>
    <w:rsid w:val="005E5131"/>
    <w:rsid w:val="006039D2"/>
    <w:rsid w:val="006330A1"/>
    <w:rsid w:val="00634BF8"/>
    <w:rsid w:val="0065511F"/>
    <w:rsid w:val="00673BBF"/>
    <w:rsid w:val="006C499E"/>
    <w:rsid w:val="006D0893"/>
    <w:rsid w:val="006D2DDC"/>
    <w:rsid w:val="006D459F"/>
    <w:rsid w:val="006D6889"/>
    <w:rsid w:val="007048EA"/>
    <w:rsid w:val="007062A4"/>
    <w:rsid w:val="007227DB"/>
    <w:rsid w:val="0074212E"/>
    <w:rsid w:val="00755FE5"/>
    <w:rsid w:val="00762095"/>
    <w:rsid w:val="007873D0"/>
    <w:rsid w:val="007A6342"/>
    <w:rsid w:val="00807176"/>
    <w:rsid w:val="008518F1"/>
    <w:rsid w:val="008A28DA"/>
    <w:rsid w:val="008A3CD2"/>
    <w:rsid w:val="008E416E"/>
    <w:rsid w:val="008F66AE"/>
    <w:rsid w:val="00900533"/>
    <w:rsid w:val="009010BF"/>
    <w:rsid w:val="009062EE"/>
    <w:rsid w:val="00921687"/>
    <w:rsid w:val="009300C2"/>
    <w:rsid w:val="009675C2"/>
    <w:rsid w:val="009B5354"/>
    <w:rsid w:val="009E2866"/>
    <w:rsid w:val="00A26BA8"/>
    <w:rsid w:val="00A442C9"/>
    <w:rsid w:val="00A55AD5"/>
    <w:rsid w:val="00A57043"/>
    <w:rsid w:val="00A75B80"/>
    <w:rsid w:val="00AC283E"/>
    <w:rsid w:val="00B26B05"/>
    <w:rsid w:val="00B33389"/>
    <w:rsid w:val="00BA39DD"/>
    <w:rsid w:val="00BB2907"/>
    <w:rsid w:val="00BB6D80"/>
    <w:rsid w:val="00C02E2E"/>
    <w:rsid w:val="00C133C5"/>
    <w:rsid w:val="00C158FE"/>
    <w:rsid w:val="00C56851"/>
    <w:rsid w:val="00CA4949"/>
    <w:rsid w:val="00CA711E"/>
    <w:rsid w:val="00CB2517"/>
    <w:rsid w:val="00CF6248"/>
    <w:rsid w:val="00D46B37"/>
    <w:rsid w:val="00D513C6"/>
    <w:rsid w:val="00D653C2"/>
    <w:rsid w:val="00D77A82"/>
    <w:rsid w:val="00D92A4D"/>
    <w:rsid w:val="00DA0159"/>
    <w:rsid w:val="00DE0388"/>
    <w:rsid w:val="00DF58A2"/>
    <w:rsid w:val="00E03A8B"/>
    <w:rsid w:val="00E10ADF"/>
    <w:rsid w:val="00E44CA6"/>
    <w:rsid w:val="00E5673D"/>
    <w:rsid w:val="00E65079"/>
    <w:rsid w:val="00EA22C9"/>
    <w:rsid w:val="00EC7576"/>
    <w:rsid w:val="00ED3594"/>
    <w:rsid w:val="00ED4AB8"/>
    <w:rsid w:val="00EE402C"/>
    <w:rsid w:val="00EE410D"/>
    <w:rsid w:val="00F0184F"/>
    <w:rsid w:val="00F04A6F"/>
    <w:rsid w:val="00F04F12"/>
    <w:rsid w:val="00F51DBC"/>
    <w:rsid w:val="00F64C7D"/>
    <w:rsid w:val="00F76217"/>
    <w:rsid w:val="00F80396"/>
    <w:rsid w:val="00F83F80"/>
    <w:rsid w:val="00F90F15"/>
    <w:rsid w:val="00FA0B68"/>
    <w:rsid w:val="00FB7C7D"/>
    <w:rsid w:val="00FC769A"/>
    <w:rsid w:val="00FF3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DA0E1"/>
  <w15:chartTrackingRefBased/>
  <w15:docId w15:val="{78601F93-ADC3-42E6-B70E-E4DEE7722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YaHei UI" w:eastAsia="Microsoft YaHei UI" w:hAnsi="Microsoft YaHei UI" w:cstheme="minorBidi"/>
        <w:kern w:val="2"/>
        <w:sz w:val="24"/>
        <w:szCs w:val="22"/>
        <w:lang w:val="en-US" w:eastAsia="zh-CN" w:bidi="ar-SA"/>
      </w:rPr>
    </w:rPrDefault>
    <w:pPrDefault>
      <w:pPr>
        <w:spacing w:before="100" w:beforeAutospacing="1" w:after="100" w:afterAutospacing="1"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0B68"/>
    <w:pPr>
      <w:mirrorIndents/>
    </w:pPr>
  </w:style>
  <w:style w:type="paragraph" w:styleId="1">
    <w:name w:val="heading 1"/>
    <w:basedOn w:val="a"/>
    <w:next w:val="a"/>
    <w:link w:val="10"/>
    <w:uiPriority w:val="9"/>
    <w:qFormat/>
    <w:rsid w:val="00762095"/>
    <w:pPr>
      <w:keepNext/>
      <w:keepLines/>
      <w:spacing w:before="340" w:after="330" w:line="578" w:lineRule="auto"/>
      <w:outlineLvl w:val="0"/>
    </w:pPr>
    <w:rPr>
      <w:b/>
      <w:bCs/>
      <w:kern w:val="44"/>
      <w:szCs w:val="44"/>
    </w:rPr>
  </w:style>
  <w:style w:type="paragraph" w:styleId="2">
    <w:name w:val="heading 2"/>
    <w:basedOn w:val="a"/>
    <w:next w:val="a"/>
    <w:link w:val="20"/>
    <w:uiPriority w:val="9"/>
    <w:unhideWhenUsed/>
    <w:qFormat/>
    <w:rsid w:val="009675C2"/>
    <w:pPr>
      <w:keepNext/>
      <w:keepLines/>
      <w:outlineLvl w:val="1"/>
    </w:pPr>
    <w:rPr>
      <w:rFonts w:cstheme="majorBidi"/>
      <w:b/>
      <w:bCs/>
      <w:szCs w:val="32"/>
    </w:rPr>
  </w:style>
  <w:style w:type="paragraph" w:styleId="3">
    <w:name w:val="heading 3"/>
    <w:basedOn w:val="a"/>
    <w:next w:val="a"/>
    <w:link w:val="30"/>
    <w:uiPriority w:val="9"/>
    <w:unhideWhenUsed/>
    <w:qFormat/>
    <w:rsid w:val="00D92A4D"/>
    <w:pPr>
      <w:keepNext/>
      <w:keepLines/>
      <w:outlineLvl w:val="2"/>
    </w:pPr>
    <w:rPr>
      <w:b/>
      <w:bCs/>
      <w:szCs w:val="32"/>
    </w:rPr>
  </w:style>
  <w:style w:type="paragraph" w:styleId="4">
    <w:name w:val="heading 4"/>
    <w:basedOn w:val="a"/>
    <w:next w:val="a"/>
    <w:link w:val="40"/>
    <w:uiPriority w:val="9"/>
    <w:unhideWhenUsed/>
    <w:qFormat/>
    <w:rsid w:val="001702D9"/>
    <w:pPr>
      <w:keepNext/>
      <w:keepLines/>
      <w:adjustRightInd w:val="0"/>
      <w:snapToGrid w:val="0"/>
      <w:mirrorIndents w:val="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2095"/>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762095"/>
    <w:rPr>
      <w:sz w:val="18"/>
      <w:szCs w:val="18"/>
    </w:rPr>
  </w:style>
  <w:style w:type="paragraph" w:styleId="a5">
    <w:name w:val="footer"/>
    <w:basedOn w:val="a"/>
    <w:link w:val="a6"/>
    <w:uiPriority w:val="99"/>
    <w:unhideWhenUsed/>
    <w:rsid w:val="00762095"/>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762095"/>
    <w:rPr>
      <w:sz w:val="18"/>
      <w:szCs w:val="18"/>
    </w:rPr>
  </w:style>
  <w:style w:type="character" w:customStyle="1" w:styleId="10">
    <w:name w:val="标题 1 字符"/>
    <w:basedOn w:val="a0"/>
    <w:link w:val="1"/>
    <w:uiPriority w:val="9"/>
    <w:rsid w:val="00762095"/>
    <w:rPr>
      <w:b/>
      <w:bCs/>
      <w:kern w:val="44"/>
      <w:szCs w:val="44"/>
    </w:rPr>
  </w:style>
  <w:style w:type="character" w:customStyle="1" w:styleId="20">
    <w:name w:val="标题 2 字符"/>
    <w:basedOn w:val="a0"/>
    <w:link w:val="2"/>
    <w:uiPriority w:val="9"/>
    <w:rsid w:val="009675C2"/>
    <w:rPr>
      <w:rFonts w:cstheme="majorBidi"/>
      <w:b/>
      <w:bCs/>
      <w:szCs w:val="32"/>
    </w:rPr>
  </w:style>
  <w:style w:type="paragraph" w:styleId="HTML">
    <w:name w:val="HTML Preformatted"/>
    <w:basedOn w:val="a"/>
    <w:link w:val="HTML0"/>
    <w:uiPriority w:val="99"/>
    <w:semiHidden/>
    <w:unhideWhenUsed/>
    <w:rsid w:val="00D77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宋体" w:eastAsia="宋体" w:hAnsi="宋体" w:cs="宋体"/>
      <w:kern w:val="0"/>
      <w:szCs w:val="24"/>
    </w:rPr>
  </w:style>
  <w:style w:type="character" w:customStyle="1" w:styleId="HTML0">
    <w:name w:val="HTML 预设格式 字符"/>
    <w:basedOn w:val="a0"/>
    <w:link w:val="HTML"/>
    <w:uiPriority w:val="99"/>
    <w:semiHidden/>
    <w:rsid w:val="00D77A82"/>
    <w:rPr>
      <w:rFonts w:ascii="宋体" w:eastAsia="宋体" w:hAnsi="宋体" w:cs="宋体"/>
      <w:kern w:val="0"/>
      <w:szCs w:val="24"/>
    </w:rPr>
  </w:style>
  <w:style w:type="character" w:styleId="a7">
    <w:name w:val="Hyperlink"/>
    <w:basedOn w:val="a0"/>
    <w:uiPriority w:val="99"/>
    <w:semiHidden/>
    <w:unhideWhenUsed/>
    <w:rsid w:val="005E4D9F"/>
    <w:rPr>
      <w:color w:val="0000FF"/>
      <w:u w:val="single"/>
    </w:rPr>
  </w:style>
  <w:style w:type="character" w:customStyle="1" w:styleId="30">
    <w:name w:val="标题 3 字符"/>
    <w:basedOn w:val="a0"/>
    <w:link w:val="3"/>
    <w:uiPriority w:val="9"/>
    <w:rsid w:val="00D92A4D"/>
    <w:rPr>
      <w:b/>
      <w:bCs/>
      <w:szCs w:val="32"/>
    </w:rPr>
  </w:style>
  <w:style w:type="character" w:styleId="a8">
    <w:name w:val="Emphasis"/>
    <w:basedOn w:val="a0"/>
    <w:uiPriority w:val="20"/>
    <w:qFormat/>
    <w:rsid w:val="00F51DBC"/>
    <w:rPr>
      <w:i/>
      <w:iCs/>
    </w:rPr>
  </w:style>
  <w:style w:type="character" w:customStyle="1" w:styleId="markdown-bold-text">
    <w:name w:val="markdown-bold-text"/>
    <w:basedOn w:val="a0"/>
    <w:rsid w:val="001702D9"/>
  </w:style>
  <w:style w:type="character" w:customStyle="1" w:styleId="40">
    <w:name w:val="标题 4 字符"/>
    <w:basedOn w:val="a0"/>
    <w:link w:val="4"/>
    <w:uiPriority w:val="9"/>
    <w:rsid w:val="001702D9"/>
    <w:rPr>
      <w:rFonts w:cstheme="majorBidi"/>
      <w:b/>
      <w:bCs/>
      <w:szCs w:val="28"/>
    </w:rPr>
  </w:style>
  <w:style w:type="character" w:customStyle="1" w:styleId="markdown-inline-code">
    <w:name w:val="markdown-inline-code"/>
    <w:basedOn w:val="a0"/>
    <w:rsid w:val="008E416E"/>
  </w:style>
  <w:style w:type="character" w:styleId="HTML1">
    <w:name w:val="HTML Code"/>
    <w:basedOn w:val="a0"/>
    <w:uiPriority w:val="99"/>
    <w:semiHidden/>
    <w:unhideWhenUsed/>
    <w:rsid w:val="007227DB"/>
    <w:rPr>
      <w:rFonts w:ascii="宋体" w:eastAsia="宋体" w:hAnsi="宋体" w:cs="宋体"/>
      <w:sz w:val="24"/>
      <w:szCs w:val="24"/>
    </w:rPr>
  </w:style>
  <w:style w:type="character" w:styleId="a9">
    <w:name w:val="Strong"/>
    <w:basedOn w:val="a0"/>
    <w:uiPriority w:val="22"/>
    <w:qFormat/>
    <w:rsid w:val="008F66AE"/>
    <w:rPr>
      <w:b/>
      <w:bCs/>
    </w:rPr>
  </w:style>
  <w:style w:type="paragraph" w:customStyle="1" w:styleId="whitespace-normal">
    <w:name w:val="whitespace-normal"/>
    <w:basedOn w:val="a"/>
    <w:rsid w:val="00263D71"/>
    <w:pPr>
      <w:spacing w:line="240" w:lineRule="auto"/>
      <w:mirrorIndents w:val="0"/>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440">
      <w:bodyDiv w:val="1"/>
      <w:marLeft w:val="0"/>
      <w:marRight w:val="0"/>
      <w:marTop w:val="0"/>
      <w:marBottom w:val="0"/>
      <w:divBdr>
        <w:top w:val="none" w:sz="0" w:space="0" w:color="auto"/>
        <w:left w:val="none" w:sz="0" w:space="0" w:color="auto"/>
        <w:bottom w:val="none" w:sz="0" w:space="0" w:color="auto"/>
        <w:right w:val="none" w:sz="0" w:space="0" w:color="auto"/>
      </w:divBdr>
    </w:div>
    <w:div w:id="172302746">
      <w:bodyDiv w:val="1"/>
      <w:marLeft w:val="0"/>
      <w:marRight w:val="0"/>
      <w:marTop w:val="0"/>
      <w:marBottom w:val="0"/>
      <w:divBdr>
        <w:top w:val="none" w:sz="0" w:space="0" w:color="auto"/>
        <w:left w:val="none" w:sz="0" w:space="0" w:color="auto"/>
        <w:bottom w:val="none" w:sz="0" w:space="0" w:color="auto"/>
        <w:right w:val="none" w:sz="0" w:space="0" w:color="auto"/>
      </w:divBdr>
    </w:div>
    <w:div w:id="198978471">
      <w:bodyDiv w:val="1"/>
      <w:marLeft w:val="0"/>
      <w:marRight w:val="0"/>
      <w:marTop w:val="0"/>
      <w:marBottom w:val="0"/>
      <w:divBdr>
        <w:top w:val="none" w:sz="0" w:space="0" w:color="auto"/>
        <w:left w:val="none" w:sz="0" w:space="0" w:color="auto"/>
        <w:bottom w:val="none" w:sz="0" w:space="0" w:color="auto"/>
        <w:right w:val="none" w:sz="0" w:space="0" w:color="auto"/>
      </w:divBdr>
    </w:div>
    <w:div w:id="269120562">
      <w:bodyDiv w:val="1"/>
      <w:marLeft w:val="0"/>
      <w:marRight w:val="0"/>
      <w:marTop w:val="0"/>
      <w:marBottom w:val="0"/>
      <w:divBdr>
        <w:top w:val="none" w:sz="0" w:space="0" w:color="auto"/>
        <w:left w:val="none" w:sz="0" w:space="0" w:color="auto"/>
        <w:bottom w:val="none" w:sz="0" w:space="0" w:color="auto"/>
        <w:right w:val="none" w:sz="0" w:space="0" w:color="auto"/>
      </w:divBdr>
    </w:div>
    <w:div w:id="288632630">
      <w:bodyDiv w:val="1"/>
      <w:marLeft w:val="0"/>
      <w:marRight w:val="0"/>
      <w:marTop w:val="0"/>
      <w:marBottom w:val="0"/>
      <w:divBdr>
        <w:top w:val="none" w:sz="0" w:space="0" w:color="auto"/>
        <w:left w:val="none" w:sz="0" w:space="0" w:color="auto"/>
        <w:bottom w:val="none" w:sz="0" w:space="0" w:color="auto"/>
        <w:right w:val="none" w:sz="0" w:space="0" w:color="auto"/>
      </w:divBdr>
    </w:div>
    <w:div w:id="304166515">
      <w:bodyDiv w:val="1"/>
      <w:marLeft w:val="0"/>
      <w:marRight w:val="0"/>
      <w:marTop w:val="0"/>
      <w:marBottom w:val="0"/>
      <w:divBdr>
        <w:top w:val="none" w:sz="0" w:space="0" w:color="auto"/>
        <w:left w:val="none" w:sz="0" w:space="0" w:color="auto"/>
        <w:bottom w:val="none" w:sz="0" w:space="0" w:color="auto"/>
        <w:right w:val="none" w:sz="0" w:space="0" w:color="auto"/>
      </w:divBdr>
    </w:div>
    <w:div w:id="404032006">
      <w:bodyDiv w:val="1"/>
      <w:marLeft w:val="0"/>
      <w:marRight w:val="0"/>
      <w:marTop w:val="0"/>
      <w:marBottom w:val="0"/>
      <w:divBdr>
        <w:top w:val="none" w:sz="0" w:space="0" w:color="auto"/>
        <w:left w:val="none" w:sz="0" w:space="0" w:color="auto"/>
        <w:bottom w:val="none" w:sz="0" w:space="0" w:color="auto"/>
        <w:right w:val="none" w:sz="0" w:space="0" w:color="auto"/>
      </w:divBdr>
    </w:div>
    <w:div w:id="486094550">
      <w:bodyDiv w:val="1"/>
      <w:marLeft w:val="0"/>
      <w:marRight w:val="0"/>
      <w:marTop w:val="0"/>
      <w:marBottom w:val="0"/>
      <w:divBdr>
        <w:top w:val="none" w:sz="0" w:space="0" w:color="auto"/>
        <w:left w:val="none" w:sz="0" w:space="0" w:color="auto"/>
        <w:bottom w:val="none" w:sz="0" w:space="0" w:color="auto"/>
        <w:right w:val="none" w:sz="0" w:space="0" w:color="auto"/>
      </w:divBdr>
    </w:div>
    <w:div w:id="535122349">
      <w:bodyDiv w:val="1"/>
      <w:marLeft w:val="0"/>
      <w:marRight w:val="0"/>
      <w:marTop w:val="0"/>
      <w:marBottom w:val="0"/>
      <w:divBdr>
        <w:top w:val="none" w:sz="0" w:space="0" w:color="auto"/>
        <w:left w:val="none" w:sz="0" w:space="0" w:color="auto"/>
        <w:bottom w:val="none" w:sz="0" w:space="0" w:color="auto"/>
        <w:right w:val="none" w:sz="0" w:space="0" w:color="auto"/>
      </w:divBdr>
    </w:div>
    <w:div w:id="666173533">
      <w:bodyDiv w:val="1"/>
      <w:marLeft w:val="0"/>
      <w:marRight w:val="0"/>
      <w:marTop w:val="0"/>
      <w:marBottom w:val="0"/>
      <w:divBdr>
        <w:top w:val="none" w:sz="0" w:space="0" w:color="auto"/>
        <w:left w:val="none" w:sz="0" w:space="0" w:color="auto"/>
        <w:bottom w:val="none" w:sz="0" w:space="0" w:color="auto"/>
        <w:right w:val="none" w:sz="0" w:space="0" w:color="auto"/>
      </w:divBdr>
    </w:div>
    <w:div w:id="677124900">
      <w:bodyDiv w:val="1"/>
      <w:marLeft w:val="0"/>
      <w:marRight w:val="0"/>
      <w:marTop w:val="0"/>
      <w:marBottom w:val="0"/>
      <w:divBdr>
        <w:top w:val="none" w:sz="0" w:space="0" w:color="auto"/>
        <w:left w:val="none" w:sz="0" w:space="0" w:color="auto"/>
        <w:bottom w:val="none" w:sz="0" w:space="0" w:color="auto"/>
        <w:right w:val="none" w:sz="0" w:space="0" w:color="auto"/>
      </w:divBdr>
    </w:div>
    <w:div w:id="758913379">
      <w:bodyDiv w:val="1"/>
      <w:marLeft w:val="0"/>
      <w:marRight w:val="0"/>
      <w:marTop w:val="0"/>
      <w:marBottom w:val="0"/>
      <w:divBdr>
        <w:top w:val="none" w:sz="0" w:space="0" w:color="auto"/>
        <w:left w:val="none" w:sz="0" w:space="0" w:color="auto"/>
        <w:bottom w:val="none" w:sz="0" w:space="0" w:color="auto"/>
        <w:right w:val="none" w:sz="0" w:space="0" w:color="auto"/>
      </w:divBdr>
    </w:div>
    <w:div w:id="1008673612">
      <w:bodyDiv w:val="1"/>
      <w:marLeft w:val="0"/>
      <w:marRight w:val="0"/>
      <w:marTop w:val="0"/>
      <w:marBottom w:val="0"/>
      <w:divBdr>
        <w:top w:val="none" w:sz="0" w:space="0" w:color="auto"/>
        <w:left w:val="none" w:sz="0" w:space="0" w:color="auto"/>
        <w:bottom w:val="none" w:sz="0" w:space="0" w:color="auto"/>
        <w:right w:val="none" w:sz="0" w:space="0" w:color="auto"/>
      </w:divBdr>
    </w:div>
    <w:div w:id="1104766872">
      <w:bodyDiv w:val="1"/>
      <w:marLeft w:val="0"/>
      <w:marRight w:val="0"/>
      <w:marTop w:val="0"/>
      <w:marBottom w:val="0"/>
      <w:divBdr>
        <w:top w:val="none" w:sz="0" w:space="0" w:color="auto"/>
        <w:left w:val="none" w:sz="0" w:space="0" w:color="auto"/>
        <w:bottom w:val="none" w:sz="0" w:space="0" w:color="auto"/>
        <w:right w:val="none" w:sz="0" w:space="0" w:color="auto"/>
      </w:divBdr>
    </w:div>
    <w:div w:id="1111247255">
      <w:bodyDiv w:val="1"/>
      <w:marLeft w:val="0"/>
      <w:marRight w:val="0"/>
      <w:marTop w:val="0"/>
      <w:marBottom w:val="0"/>
      <w:divBdr>
        <w:top w:val="none" w:sz="0" w:space="0" w:color="auto"/>
        <w:left w:val="none" w:sz="0" w:space="0" w:color="auto"/>
        <w:bottom w:val="none" w:sz="0" w:space="0" w:color="auto"/>
        <w:right w:val="none" w:sz="0" w:space="0" w:color="auto"/>
      </w:divBdr>
    </w:div>
    <w:div w:id="1137719035">
      <w:bodyDiv w:val="1"/>
      <w:marLeft w:val="0"/>
      <w:marRight w:val="0"/>
      <w:marTop w:val="0"/>
      <w:marBottom w:val="0"/>
      <w:divBdr>
        <w:top w:val="none" w:sz="0" w:space="0" w:color="auto"/>
        <w:left w:val="none" w:sz="0" w:space="0" w:color="auto"/>
        <w:bottom w:val="none" w:sz="0" w:space="0" w:color="auto"/>
        <w:right w:val="none" w:sz="0" w:space="0" w:color="auto"/>
      </w:divBdr>
    </w:div>
    <w:div w:id="1208027781">
      <w:bodyDiv w:val="1"/>
      <w:marLeft w:val="0"/>
      <w:marRight w:val="0"/>
      <w:marTop w:val="0"/>
      <w:marBottom w:val="0"/>
      <w:divBdr>
        <w:top w:val="none" w:sz="0" w:space="0" w:color="auto"/>
        <w:left w:val="none" w:sz="0" w:space="0" w:color="auto"/>
        <w:bottom w:val="none" w:sz="0" w:space="0" w:color="auto"/>
        <w:right w:val="none" w:sz="0" w:space="0" w:color="auto"/>
      </w:divBdr>
    </w:div>
    <w:div w:id="1224564967">
      <w:bodyDiv w:val="1"/>
      <w:marLeft w:val="0"/>
      <w:marRight w:val="0"/>
      <w:marTop w:val="0"/>
      <w:marBottom w:val="0"/>
      <w:divBdr>
        <w:top w:val="none" w:sz="0" w:space="0" w:color="auto"/>
        <w:left w:val="none" w:sz="0" w:space="0" w:color="auto"/>
        <w:bottom w:val="none" w:sz="0" w:space="0" w:color="auto"/>
        <w:right w:val="none" w:sz="0" w:space="0" w:color="auto"/>
      </w:divBdr>
    </w:div>
    <w:div w:id="1344624714">
      <w:bodyDiv w:val="1"/>
      <w:marLeft w:val="0"/>
      <w:marRight w:val="0"/>
      <w:marTop w:val="0"/>
      <w:marBottom w:val="0"/>
      <w:divBdr>
        <w:top w:val="none" w:sz="0" w:space="0" w:color="auto"/>
        <w:left w:val="none" w:sz="0" w:space="0" w:color="auto"/>
        <w:bottom w:val="none" w:sz="0" w:space="0" w:color="auto"/>
        <w:right w:val="none" w:sz="0" w:space="0" w:color="auto"/>
      </w:divBdr>
    </w:div>
    <w:div w:id="1365593949">
      <w:bodyDiv w:val="1"/>
      <w:marLeft w:val="0"/>
      <w:marRight w:val="0"/>
      <w:marTop w:val="0"/>
      <w:marBottom w:val="0"/>
      <w:divBdr>
        <w:top w:val="none" w:sz="0" w:space="0" w:color="auto"/>
        <w:left w:val="none" w:sz="0" w:space="0" w:color="auto"/>
        <w:bottom w:val="none" w:sz="0" w:space="0" w:color="auto"/>
        <w:right w:val="none" w:sz="0" w:space="0" w:color="auto"/>
      </w:divBdr>
    </w:div>
    <w:div w:id="1386293253">
      <w:bodyDiv w:val="1"/>
      <w:marLeft w:val="0"/>
      <w:marRight w:val="0"/>
      <w:marTop w:val="0"/>
      <w:marBottom w:val="0"/>
      <w:divBdr>
        <w:top w:val="none" w:sz="0" w:space="0" w:color="auto"/>
        <w:left w:val="none" w:sz="0" w:space="0" w:color="auto"/>
        <w:bottom w:val="none" w:sz="0" w:space="0" w:color="auto"/>
        <w:right w:val="none" w:sz="0" w:space="0" w:color="auto"/>
      </w:divBdr>
    </w:div>
    <w:div w:id="1566573701">
      <w:bodyDiv w:val="1"/>
      <w:marLeft w:val="0"/>
      <w:marRight w:val="0"/>
      <w:marTop w:val="0"/>
      <w:marBottom w:val="0"/>
      <w:divBdr>
        <w:top w:val="none" w:sz="0" w:space="0" w:color="auto"/>
        <w:left w:val="none" w:sz="0" w:space="0" w:color="auto"/>
        <w:bottom w:val="none" w:sz="0" w:space="0" w:color="auto"/>
        <w:right w:val="none" w:sz="0" w:space="0" w:color="auto"/>
      </w:divBdr>
    </w:div>
    <w:div w:id="1759251373">
      <w:bodyDiv w:val="1"/>
      <w:marLeft w:val="0"/>
      <w:marRight w:val="0"/>
      <w:marTop w:val="0"/>
      <w:marBottom w:val="0"/>
      <w:divBdr>
        <w:top w:val="none" w:sz="0" w:space="0" w:color="auto"/>
        <w:left w:val="none" w:sz="0" w:space="0" w:color="auto"/>
        <w:bottom w:val="none" w:sz="0" w:space="0" w:color="auto"/>
        <w:right w:val="none" w:sz="0" w:space="0" w:color="auto"/>
      </w:divBdr>
    </w:div>
    <w:div w:id="1835297842">
      <w:bodyDiv w:val="1"/>
      <w:marLeft w:val="0"/>
      <w:marRight w:val="0"/>
      <w:marTop w:val="0"/>
      <w:marBottom w:val="0"/>
      <w:divBdr>
        <w:top w:val="none" w:sz="0" w:space="0" w:color="auto"/>
        <w:left w:val="none" w:sz="0" w:space="0" w:color="auto"/>
        <w:bottom w:val="none" w:sz="0" w:space="0" w:color="auto"/>
        <w:right w:val="none" w:sz="0" w:space="0" w:color="auto"/>
      </w:divBdr>
    </w:div>
    <w:div w:id="1919434320">
      <w:bodyDiv w:val="1"/>
      <w:marLeft w:val="0"/>
      <w:marRight w:val="0"/>
      <w:marTop w:val="0"/>
      <w:marBottom w:val="0"/>
      <w:divBdr>
        <w:top w:val="none" w:sz="0" w:space="0" w:color="auto"/>
        <w:left w:val="none" w:sz="0" w:space="0" w:color="auto"/>
        <w:bottom w:val="none" w:sz="0" w:space="0" w:color="auto"/>
        <w:right w:val="none" w:sz="0" w:space="0" w:color="auto"/>
      </w:divBdr>
    </w:div>
    <w:div w:id="1958566378">
      <w:bodyDiv w:val="1"/>
      <w:marLeft w:val="0"/>
      <w:marRight w:val="0"/>
      <w:marTop w:val="0"/>
      <w:marBottom w:val="0"/>
      <w:divBdr>
        <w:top w:val="none" w:sz="0" w:space="0" w:color="auto"/>
        <w:left w:val="none" w:sz="0" w:space="0" w:color="auto"/>
        <w:bottom w:val="none" w:sz="0" w:space="0" w:color="auto"/>
        <w:right w:val="none" w:sz="0" w:space="0" w:color="auto"/>
      </w:divBdr>
    </w:div>
    <w:div w:id="1988044429">
      <w:bodyDiv w:val="1"/>
      <w:marLeft w:val="0"/>
      <w:marRight w:val="0"/>
      <w:marTop w:val="0"/>
      <w:marBottom w:val="0"/>
      <w:divBdr>
        <w:top w:val="none" w:sz="0" w:space="0" w:color="auto"/>
        <w:left w:val="none" w:sz="0" w:space="0" w:color="auto"/>
        <w:bottom w:val="none" w:sz="0" w:space="0" w:color="auto"/>
        <w:right w:val="none" w:sz="0" w:space="0" w:color="auto"/>
      </w:divBdr>
    </w:div>
    <w:div w:id="2009210938">
      <w:bodyDiv w:val="1"/>
      <w:marLeft w:val="0"/>
      <w:marRight w:val="0"/>
      <w:marTop w:val="0"/>
      <w:marBottom w:val="0"/>
      <w:divBdr>
        <w:top w:val="none" w:sz="0" w:space="0" w:color="auto"/>
        <w:left w:val="none" w:sz="0" w:space="0" w:color="auto"/>
        <w:bottom w:val="none" w:sz="0" w:space="0" w:color="auto"/>
        <w:right w:val="none" w:sz="0" w:space="0" w:color="auto"/>
      </w:divBdr>
    </w:div>
    <w:div w:id="2030526108">
      <w:bodyDiv w:val="1"/>
      <w:marLeft w:val="0"/>
      <w:marRight w:val="0"/>
      <w:marTop w:val="0"/>
      <w:marBottom w:val="0"/>
      <w:divBdr>
        <w:top w:val="none" w:sz="0" w:space="0" w:color="auto"/>
        <w:left w:val="none" w:sz="0" w:space="0" w:color="auto"/>
        <w:bottom w:val="none" w:sz="0" w:space="0" w:color="auto"/>
        <w:right w:val="none" w:sz="0" w:space="0" w:color="auto"/>
      </w:divBdr>
    </w:div>
    <w:div w:id="2092577780">
      <w:bodyDiv w:val="1"/>
      <w:marLeft w:val="0"/>
      <w:marRight w:val="0"/>
      <w:marTop w:val="0"/>
      <w:marBottom w:val="0"/>
      <w:divBdr>
        <w:top w:val="none" w:sz="0" w:space="0" w:color="auto"/>
        <w:left w:val="none" w:sz="0" w:space="0" w:color="auto"/>
        <w:bottom w:val="none" w:sz="0" w:space="0" w:color="auto"/>
        <w:right w:val="none" w:sz="0" w:space="0" w:color="auto"/>
      </w:divBdr>
    </w:div>
    <w:div w:id="213420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Netflix/eureka/wiki/Eureka-REST-operation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hyperlink" Target="http://localhost:808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so.csdn.net/so/search?q=eureka&amp;spm=1001.2101.3001.702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34</Pages>
  <Words>1340</Words>
  <Characters>7641</Characters>
  <Application>Microsoft Office Word</Application>
  <DocSecurity>0</DocSecurity>
  <Lines>63</Lines>
  <Paragraphs>17</Paragraphs>
  <ScaleCrop>false</ScaleCrop>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世辉 靳</cp:lastModifiedBy>
  <cp:revision>112</cp:revision>
  <dcterms:created xsi:type="dcterms:W3CDTF">2023-03-10T09:49:00Z</dcterms:created>
  <dcterms:modified xsi:type="dcterms:W3CDTF">2025-07-22T06:40:00Z</dcterms:modified>
</cp:coreProperties>
</file>