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2B734062" wp14:editId="7F79A938">
            <wp:extent cx="5560060" cy="3828415"/>
            <wp:effectExtent l="0" t="0" r="254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</w:p>
    <w:p w:rsidR="00120188" w:rsidRPr="00236AB9" w:rsidRDefault="00120188" w:rsidP="00120188">
      <w:pPr>
        <w:rPr>
          <w:rFonts w:ascii="Calibri" w:hAnsi="Calibri"/>
          <w:color w:val="000000"/>
        </w:rPr>
      </w:pPr>
      <w:r w:rsidRPr="00236AB9">
        <w:rPr>
          <w:rFonts w:ascii="SimSun" w:eastAsia="SimSun" w:hAnsi="SimSun" w:cs="SimSun" w:hint="eastAsia"/>
          <w:b/>
          <w:color w:val="000000"/>
        </w:rPr>
        <w:t>收据</w:t>
      </w:r>
      <w:r>
        <w:rPr>
          <w:rFonts w:ascii="SimSun" w:eastAsia="SimSun" w:hAnsi="SimSun" w:cs="SimSun" w:hint="eastAsia"/>
          <w:color w:val="000000"/>
        </w:rPr>
        <w:t>：此列表包含杂货店中客户所购买的具体商品项目。</w:t>
      </w:r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SimSun" w:eastAsia="SimSun" w:hAnsi="SimSun" w:cs="SimSun" w:hint="eastAsia"/>
          <w:color w:val="000000"/>
        </w:rPr>
        <w:t>不可用的项目将被删除。</w:t>
      </w:r>
      <w:r>
        <w:rPr>
          <w:rFonts w:ascii="Calibri" w:eastAsia="Times New Roman" w:hAnsi="Calibri"/>
          <w:color w:val="000000"/>
        </w:rPr>
        <w:t xml:space="preserve"> </w:t>
      </w:r>
      <w:r w:rsidRPr="00236AB9">
        <w:rPr>
          <w:rFonts w:ascii="SimSun" w:eastAsia="SimSun" w:hAnsi="SimSun" w:cs="SimSun" w:hint="eastAsia"/>
          <w:b/>
          <w:i/>
          <w:color w:val="000000"/>
        </w:rPr>
        <w:t>库存水平越低，可用的商品数量就越少</w:t>
      </w:r>
      <w:r>
        <w:rPr>
          <w:rFonts w:ascii="SimSun" w:eastAsia="SimSun" w:hAnsi="SimSun" w:cs="SimSun" w:hint="eastAsia"/>
          <w:color w:val="000000"/>
        </w:rPr>
        <w:t>。所需的速率和数量在列中指出。</w:t>
      </w:r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SimSun" w:eastAsia="SimSun" w:hAnsi="SimSun" w:cs="SimSun" w:hint="eastAsia"/>
          <w:color w:val="000000"/>
        </w:rPr>
        <w:t>您需要计算每个项目需要收取的金额。</w:t>
      </w:r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SimSun" w:eastAsia="SimSun" w:hAnsi="SimSun" w:cs="SimSun" w:hint="eastAsia"/>
          <w:color w:val="000000"/>
        </w:rPr>
        <w:t>您可以使用计算器获取帮助。</w:t>
      </w:r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SimSun" w:eastAsia="SimSun" w:hAnsi="SimSun" w:cs="SimSun" w:hint="eastAsia"/>
          <w:color w:val="000000"/>
        </w:rPr>
        <w:t>每个销售</w:t>
      </w:r>
      <w:r w:rsidRPr="000D3949">
        <w:rPr>
          <w:rFonts w:ascii="SimSun" w:eastAsia="SimSun" w:hAnsi="SimSun" w:cs="SimSun" w:hint="eastAsia"/>
          <w:color w:val="000000"/>
        </w:rPr>
        <w:t>区域</w:t>
      </w:r>
      <w:r>
        <w:rPr>
          <w:rFonts w:ascii="SimSun" w:eastAsia="SimSun" w:hAnsi="SimSun" w:cs="SimSun" w:hint="eastAsia"/>
          <w:color w:val="000000"/>
        </w:rPr>
        <w:t>都有一个时间限制。</w:t>
      </w:r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SimSun" w:eastAsia="SimSun" w:hAnsi="SimSun" w:cs="SimSun" w:hint="eastAsia"/>
          <w:color w:val="000000"/>
        </w:rPr>
        <w:t>如果您在该时限内解决问题，您将获得声誉点。</w:t>
      </w:r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SimSun" w:eastAsia="SimSun" w:hAnsi="SimSun" w:cs="SimSun" w:hint="eastAsia"/>
          <w:color w:val="000000"/>
        </w:rPr>
        <w:t>解决问题的速度越快，获得的商誉点数就越多。</w:t>
      </w: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</w:p>
    <w:p w:rsidR="00120188" w:rsidRDefault="00120188" w:rsidP="00120188">
      <w:pPr>
        <w:rPr>
          <w:rFonts w:ascii="Calibri" w:eastAsia="Times New Roman" w:hAnsi="Calibri"/>
          <w:color w:val="000000"/>
        </w:rPr>
      </w:pPr>
      <w:r>
        <w:rPr>
          <w:rFonts w:ascii="SimSun" w:eastAsia="SimSun" w:hAnsi="SimSun" w:cs="SimSun" w:hint="eastAsia"/>
          <w:color w:val="000000"/>
        </w:rPr>
        <w:t>完成后单击</w:t>
      </w:r>
      <w:r>
        <w:rPr>
          <w:rFonts w:ascii="Calibri" w:eastAsia="Times New Roman" w:hAnsi="Calibri" w:cs="Calibri"/>
          <w:color w:val="000000"/>
        </w:rPr>
        <w:t>“</w:t>
      </w:r>
      <w:r>
        <w:rPr>
          <w:rFonts w:ascii="SimSun" w:eastAsia="SimSun" w:hAnsi="SimSun" w:cs="SimSun" w:hint="eastAsia"/>
          <w:color w:val="000000"/>
        </w:rPr>
        <w:t>提交</w:t>
      </w:r>
      <w:r>
        <w:rPr>
          <w:rFonts w:ascii="Calibri" w:eastAsia="Times New Roman" w:hAnsi="Calibri" w:cs="Calibri"/>
          <w:color w:val="000000"/>
        </w:rPr>
        <w:t>”</w:t>
      </w:r>
      <w:r>
        <w:rPr>
          <w:rFonts w:ascii="SimSun" w:eastAsia="SimSun" w:hAnsi="SimSun" w:cs="SimSun" w:hint="eastAsia"/>
          <w:color w:val="000000"/>
        </w:rPr>
        <w:t>。</w:t>
      </w:r>
    </w:p>
    <w:p w:rsidR="00120188" w:rsidRDefault="00120188" w:rsidP="00120188">
      <w:pPr>
        <w:spacing w:after="0" w:line="240" w:lineRule="auto"/>
        <w:jc w:val="both"/>
        <w:rPr>
          <w:b/>
          <w:sz w:val="24"/>
          <w:szCs w:val="24"/>
        </w:rPr>
      </w:pPr>
    </w:p>
    <w:p w:rsidR="00120188" w:rsidRPr="00C137E9" w:rsidRDefault="00120188" w:rsidP="00120188">
      <w:pPr>
        <w:rPr>
          <w:rFonts w:ascii="Calibri" w:hAnsi="Calibri"/>
          <w:b/>
          <w:color w:val="000000"/>
        </w:rPr>
      </w:pPr>
      <w:r w:rsidRPr="00FE11E5">
        <w:rPr>
          <w:rFonts w:ascii="SimSun" w:eastAsia="SimSun" w:hAnsi="SimSun" w:cs="SimSun" w:hint="eastAsia"/>
          <w:b/>
          <w:color w:val="000000"/>
        </w:rPr>
        <w:t>问题类型</w:t>
      </w:r>
    </w:p>
    <w:p w:rsidR="00120188" w:rsidRPr="003122B3" w:rsidRDefault="00120188" w:rsidP="00120188">
      <w:pPr>
        <w:rPr>
          <w:rFonts w:ascii="Calibri" w:hAnsi="Calibri"/>
          <w:b/>
          <w:color w:val="000000"/>
        </w:rPr>
      </w:pPr>
      <w:r w:rsidRPr="0067781A">
        <w:rPr>
          <w:rFonts w:ascii="Calibri" w:eastAsia="Times New Roman" w:hAnsi="Calibri"/>
          <w:b/>
          <w:color w:val="000000"/>
        </w:rPr>
        <w:t>1</w:t>
      </w:r>
      <w:r>
        <w:rPr>
          <w:rFonts w:ascii="SimSun" w:eastAsia="SimSun" w:hAnsi="SimSun" w:cs="SimSun" w:hint="eastAsia"/>
          <w:b/>
          <w:color w:val="000000"/>
        </w:rPr>
        <w:t>）</w:t>
      </w:r>
      <w:r w:rsidRPr="0067781A">
        <w:rPr>
          <w:rFonts w:ascii="SimSun" w:eastAsia="SimSun" w:hAnsi="SimSun" w:cs="SimSun" w:hint="eastAsia"/>
          <w:b/>
          <w:color w:val="000000"/>
        </w:rPr>
        <w:t>容易</w:t>
      </w:r>
    </w:p>
    <w:p w:rsidR="00120188" w:rsidRDefault="00120188" w:rsidP="00120188">
      <w:pPr>
        <w:rPr>
          <w:rFonts w:ascii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这些只是简单的计算问题。例如：在下面的收据中，给出了每公斤和升的价格，请您计算出相应的金额</w:t>
      </w: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DBD54" wp14:editId="1C35469D">
            <wp:extent cx="2150669" cy="190550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285" cy="19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</w:p>
    <w:p w:rsidR="00120188" w:rsidRDefault="00120188" w:rsidP="00120188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由于客户：</w:t>
      </w:r>
    </w:p>
    <w:p w:rsidR="00120188" w:rsidRPr="00513173" w:rsidRDefault="00120188" w:rsidP="00120188">
      <w:pPr>
        <w:ind w:firstLine="720"/>
        <w:rPr>
          <w:rFonts w:ascii="Calibri" w:eastAsia="Times New Roman" w:hAnsi="Calibri"/>
          <w:color w:val="000000"/>
        </w:rPr>
      </w:pPr>
      <w:r>
        <w:rPr>
          <w:rFonts w:ascii="SimSun" w:eastAsia="SimSun" w:hAnsi="SimSun" w:cs="SimSun" w:hint="eastAsia"/>
          <w:color w:val="000000"/>
        </w:rPr>
        <w:t>订购了</w:t>
      </w:r>
      <w:r>
        <w:rPr>
          <w:rFonts w:ascii="Calibri" w:eastAsia="Times New Roman" w:hAnsi="Calibri"/>
          <w:color w:val="000000"/>
        </w:rPr>
        <w:t>1</w:t>
      </w:r>
      <w:r>
        <w:rPr>
          <w:rFonts w:ascii="SimSun" w:hAnsi="SimSun" w:cs="SimSun" w:hint="eastAsia"/>
          <w:color w:val="000000"/>
        </w:rPr>
        <w:t>升油，每升油的价格为</w:t>
      </w:r>
      <w:r>
        <w:rPr>
          <w:rFonts w:ascii="Calibri" w:eastAsia="Times New Roman" w:hAnsi="Calibri"/>
          <w:color w:val="000000"/>
        </w:rPr>
        <w:t>1</w:t>
      </w:r>
      <w:r>
        <w:rPr>
          <w:rFonts w:asciiTheme="minorEastAsia" w:hAnsiTheme="minorEastAsia" w:hint="eastAsia"/>
          <w:color w:val="000000"/>
        </w:rPr>
        <w:t>25元；那么，总金额是</w:t>
      </w:r>
      <w:r>
        <w:rPr>
          <w:rFonts w:ascii="Calibri" w:eastAsia="Times New Roman" w:hAnsi="Calibri"/>
          <w:color w:val="000000"/>
        </w:rPr>
        <w:t>1</w:t>
      </w:r>
      <w:r>
        <w:rPr>
          <w:rFonts w:asciiTheme="minorEastAsia" w:hAnsiTheme="minorEastAsia" w:hint="eastAsia"/>
          <w:color w:val="000000"/>
        </w:rPr>
        <w:t>25元</w:t>
      </w:r>
      <w:r>
        <w:rPr>
          <w:rFonts w:ascii="SimSun" w:eastAsia="SimSun" w:hAnsi="SimSun" w:cs="SimSun" w:hint="eastAsia"/>
          <w:color w:val="000000"/>
        </w:rPr>
        <w:t>。</w:t>
      </w: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</w:p>
    <w:p w:rsidR="00120188" w:rsidRPr="005924FF" w:rsidRDefault="00120188" w:rsidP="00120188">
      <w:pPr>
        <w:rPr>
          <w:rFonts w:ascii="Calibri" w:eastAsia="Times New Roman" w:hAnsi="Calibri"/>
          <w:b/>
          <w:color w:val="000000"/>
        </w:rPr>
      </w:pPr>
      <w:r w:rsidRPr="00A22C57">
        <w:rPr>
          <w:rFonts w:ascii="Calibri" w:eastAsia="Times New Roman" w:hAnsi="Calibri"/>
          <w:b/>
          <w:color w:val="000000"/>
        </w:rPr>
        <w:t>2</w:t>
      </w:r>
      <w:r w:rsidRPr="00A22C57">
        <w:rPr>
          <w:rFonts w:ascii="SimSun" w:eastAsia="SimSun" w:hAnsi="SimSun" w:cs="SimSun" w:hint="eastAsia"/>
          <w:b/>
          <w:color w:val="000000"/>
        </w:rPr>
        <w:t>）</w:t>
      </w:r>
      <w:r>
        <w:rPr>
          <w:rFonts w:ascii="SimSun" w:eastAsia="SimSun" w:hAnsi="SimSun" w:cs="SimSun" w:hint="eastAsia"/>
          <w:b/>
          <w:color w:val="000000"/>
        </w:rPr>
        <w:t>较难</w:t>
      </w:r>
    </w:p>
    <w:p w:rsidR="00120188" w:rsidRDefault="00120188" w:rsidP="00120188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  <w:r>
        <w:rPr>
          <w:rFonts w:ascii="SimSun" w:eastAsia="SimSun" w:hAnsi="SimSun" w:cs="SimSun" w:hint="eastAsia"/>
          <w:color w:val="000000"/>
        </w:rPr>
        <w:t>这些是需要简单乘法的问题。例如：在下面的收据中，给出了每公斤和升的价格，计算总金额。</w:t>
      </w:r>
    </w:p>
    <w:p w:rsidR="00120188" w:rsidRDefault="00120188" w:rsidP="00120188">
      <w:pPr>
        <w:spacing w:after="0" w:line="240" w:lineRule="auto"/>
        <w:jc w:val="both"/>
        <w:rPr>
          <w:b/>
          <w:sz w:val="24"/>
          <w:szCs w:val="24"/>
        </w:rPr>
      </w:pPr>
    </w:p>
    <w:p w:rsidR="00120188" w:rsidRPr="00E06C5B" w:rsidRDefault="00120188" w:rsidP="00120188">
      <w:pPr>
        <w:spacing w:after="0" w:line="24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E2BBB1" wp14:editId="0F475A28">
            <wp:extent cx="2648102" cy="229700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758" cy="22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鸡蛋</w:t>
      </w:r>
      <w:r w:rsidRPr="002A59F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价格是</w:t>
      </w:r>
      <w:r w:rsidRPr="002A59F2"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5.5</w:t>
      </w:r>
      <w:r>
        <w:rPr>
          <w:rFonts w:hint="eastAsia"/>
          <w:sz w:val="24"/>
          <w:szCs w:val="24"/>
        </w:rPr>
        <w:t>元</w:t>
      </w:r>
      <w:r w:rsidRPr="002A59F2">
        <w:rPr>
          <w:rFonts w:hint="eastAsia"/>
          <w:sz w:val="24"/>
          <w:szCs w:val="24"/>
        </w:rPr>
        <w:t>。</w:t>
      </w:r>
      <w:r w:rsidRPr="002A59F2">
        <w:rPr>
          <w:rFonts w:hint="eastAsia"/>
          <w:sz w:val="24"/>
          <w:szCs w:val="24"/>
        </w:rPr>
        <w:t xml:space="preserve"> </w:t>
      </w:r>
      <w:r w:rsidRPr="002A59F2">
        <w:rPr>
          <w:rFonts w:hint="eastAsia"/>
          <w:sz w:val="24"/>
          <w:szCs w:val="24"/>
        </w:rPr>
        <w:t>订购了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 w:rsidRPr="002A59F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以下是演算方式：</w:t>
      </w: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5.5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12 = 66 </w:t>
      </w:r>
      <w:r>
        <w:rPr>
          <w:rFonts w:hint="eastAsia"/>
          <w:sz w:val="24"/>
          <w:szCs w:val="24"/>
        </w:rPr>
        <w:t>元</w:t>
      </w:r>
    </w:p>
    <w:p w:rsidR="00120188" w:rsidRDefault="00120188" w:rsidP="00120188">
      <w:pPr>
        <w:spacing w:after="0" w:line="240" w:lineRule="auto"/>
        <w:jc w:val="both"/>
        <w:rPr>
          <w:sz w:val="24"/>
          <w:szCs w:val="24"/>
        </w:rPr>
      </w:pP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盐</w:t>
      </w:r>
      <w:r w:rsidRPr="002A59F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价格</w:t>
      </w:r>
      <w:r w:rsidRPr="002A59F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元每公斤。</w:t>
      </w:r>
      <w:r w:rsidRPr="002A59F2">
        <w:rPr>
          <w:rFonts w:hint="eastAsia"/>
          <w:sz w:val="24"/>
          <w:szCs w:val="24"/>
        </w:rPr>
        <w:t>订购</w:t>
      </w:r>
      <w:r>
        <w:rPr>
          <w:rFonts w:hint="eastAsia"/>
          <w:sz w:val="24"/>
          <w:szCs w:val="24"/>
        </w:rPr>
        <w:t>250</w:t>
      </w:r>
      <w:r>
        <w:rPr>
          <w:rFonts w:hint="eastAsia"/>
          <w:sz w:val="24"/>
          <w:szCs w:val="24"/>
        </w:rPr>
        <w:t>克</w:t>
      </w:r>
      <w:r w:rsidRPr="002A59F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以下是演算方式：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 w:rsidRPr="002A59F2">
        <w:rPr>
          <w:rFonts w:hint="eastAsia"/>
          <w:sz w:val="24"/>
          <w:szCs w:val="24"/>
        </w:rPr>
        <w:t>由于</w:t>
      </w:r>
      <w:r w:rsidRPr="002A59F2"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 xml:space="preserve"> </w:t>
      </w:r>
      <w:r w:rsidRPr="002A59F2">
        <w:rPr>
          <w:rFonts w:hint="eastAsia"/>
          <w:sz w:val="24"/>
          <w:szCs w:val="24"/>
        </w:rPr>
        <w:t>= 1</w:t>
      </w:r>
      <w:r>
        <w:rPr>
          <w:rFonts w:hint="eastAsia"/>
          <w:sz w:val="24"/>
          <w:szCs w:val="24"/>
        </w:rPr>
        <w:t>公斤</w:t>
      </w:r>
      <w:r w:rsidRPr="002A59F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250</w:t>
      </w:r>
      <w:r>
        <w:rPr>
          <w:rFonts w:hint="eastAsia"/>
          <w:sz w:val="24"/>
          <w:szCs w:val="24"/>
        </w:rPr>
        <w:t>克</w:t>
      </w:r>
      <w:r w:rsidRPr="002A59F2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250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59F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¼ </w:t>
      </w:r>
      <w:r>
        <w:rPr>
          <w:rFonts w:hint="eastAsia"/>
          <w:sz w:val="24"/>
          <w:szCs w:val="24"/>
        </w:rPr>
        <w:t>公斤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 w:rsidRPr="002A59F2"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250</w:t>
      </w:r>
      <w:r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 xml:space="preserve"> </w:t>
      </w:r>
      <w:r w:rsidRPr="002A59F2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1/4</w:t>
      </w:r>
      <w:r>
        <w:rPr>
          <w:rFonts w:hint="eastAsia"/>
          <w:sz w:val="24"/>
          <w:szCs w:val="24"/>
        </w:rPr>
        <w:t>公斤</w:t>
      </w:r>
      <w:r w:rsidRPr="002A59F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250</w:t>
      </w:r>
      <w:r>
        <w:rPr>
          <w:rFonts w:hint="eastAsia"/>
          <w:sz w:val="24"/>
          <w:szCs w:val="24"/>
        </w:rPr>
        <w:t>克盐</w:t>
      </w:r>
      <w:r w:rsidRPr="002A59F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价格</w:t>
      </w:r>
      <w:r>
        <w:rPr>
          <w:rFonts w:hint="eastAsia"/>
          <w:sz w:val="24"/>
          <w:szCs w:val="24"/>
        </w:rPr>
        <w:t xml:space="preserve"> </w:t>
      </w:r>
      <w:r w:rsidRPr="002A59F2">
        <w:rPr>
          <w:rFonts w:hint="eastAsia"/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15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¼ </w:t>
      </w:r>
      <w:r w:rsidRPr="002A59F2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3.75</w:t>
      </w:r>
      <w:r>
        <w:rPr>
          <w:rFonts w:hint="eastAsia"/>
          <w:sz w:val="24"/>
          <w:szCs w:val="24"/>
        </w:rPr>
        <w:t>元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 w:rsidRPr="002A59F2">
        <w:rPr>
          <w:sz w:val="24"/>
          <w:szCs w:val="24"/>
        </w:rPr>
        <w:t xml:space="preserve"> 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有机蔬果</w:t>
      </w:r>
      <w:r>
        <w:rPr>
          <w:rFonts w:hint="eastAsia"/>
          <w:sz w:val="24"/>
          <w:szCs w:val="24"/>
        </w:rPr>
        <w:t>250</w:t>
      </w:r>
      <w:r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 xml:space="preserve"> </w:t>
      </w:r>
      <w:r w:rsidRPr="002A59F2">
        <w:rPr>
          <w:rFonts w:hint="eastAsia"/>
          <w:sz w:val="24"/>
          <w:szCs w:val="24"/>
        </w:rPr>
        <w:t>= 2</w:t>
      </w:r>
      <w:r>
        <w:rPr>
          <w:rFonts w:hint="eastAsia"/>
          <w:sz w:val="24"/>
          <w:szCs w:val="24"/>
        </w:rPr>
        <w:t>00</w:t>
      </w:r>
      <w:r w:rsidRPr="002A59F2"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 xml:space="preserve"> </w:t>
      </w:r>
      <w:r w:rsidRPr="002A59F2"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50</w:t>
      </w:r>
      <w:r w:rsidRPr="002A59F2"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>。以下是演算方式：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有机蔬果的价格</w:t>
      </w:r>
      <w:r w:rsidRPr="002A59F2">
        <w:rPr>
          <w:rFonts w:hint="eastAsia"/>
          <w:sz w:val="24"/>
          <w:szCs w:val="24"/>
        </w:rPr>
        <w:t>是</w:t>
      </w:r>
      <w:r w:rsidRPr="002A59F2">
        <w:rPr>
          <w:rFonts w:hint="eastAsia"/>
          <w:sz w:val="24"/>
          <w:szCs w:val="24"/>
        </w:rPr>
        <w:t xml:space="preserve"> </w:t>
      </w:r>
      <w:r w:rsidRPr="002A59F2"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克</w:t>
      </w:r>
      <w:r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元。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 w:rsidRPr="002A59F2">
        <w:rPr>
          <w:rFonts w:hint="eastAsia"/>
          <w:sz w:val="24"/>
          <w:szCs w:val="24"/>
        </w:rPr>
        <w:lastRenderedPageBreak/>
        <w:t>因此，</w:t>
      </w:r>
      <w:r w:rsidRPr="002A59F2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克有机蔬果</w:t>
      </w:r>
      <w:r w:rsidRPr="002A59F2">
        <w:rPr>
          <w:rFonts w:hint="eastAsia"/>
          <w:sz w:val="24"/>
          <w:szCs w:val="24"/>
        </w:rPr>
        <w:t>将花费</w:t>
      </w:r>
      <w:r>
        <w:rPr>
          <w:rFonts w:hint="eastAsia"/>
          <w:sz w:val="24"/>
          <w:szCs w:val="24"/>
        </w:rPr>
        <w:t xml:space="preserve"> 150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</w:t>
      </w:r>
      <w:r w:rsidRPr="002A59F2">
        <w:rPr>
          <w:rFonts w:hint="eastAsia"/>
          <w:sz w:val="24"/>
          <w:szCs w:val="24"/>
        </w:rPr>
        <w:t xml:space="preserve"> 2 = </w:t>
      </w:r>
      <w:r>
        <w:rPr>
          <w:rFonts w:hint="eastAsia"/>
          <w:sz w:val="24"/>
          <w:szCs w:val="24"/>
        </w:rPr>
        <w:t>300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元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克有机蔬果将需要</w:t>
      </w:r>
      <w:r>
        <w:rPr>
          <w:rFonts w:hint="eastAsia"/>
          <w:sz w:val="24"/>
          <w:szCs w:val="24"/>
        </w:rPr>
        <w:t xml:space="preserve">150 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 xml:space="preserve"> /2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75</w:t>
      </w:r>
      <w:r>
        <w:rPr>
          <w:rFonts w:hint="eastAsia"/>
          <w:sz w:val="24"/>
          <w:szCs w:val="24"/>
        </w:rPr>
        <w:t>元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 w:rsidRPr="002A59F2">
        <w:rPr>
          <w:sz w:val="24"/>
          <w:szCs w:val="24"/>
        </w:rPr>
        <w:t xml:space="preserve"> </w:t>
      </w:r>
    </w:p>
    <w:p w:rsidR="00120188" w:rsidRPr="002A59F2" w:rsidRDefault="00120188" w:rsidP="00120188">
      <w:pPr>
        <w:spacing w:after="0" w:line="240" w:lineRule="auto"/>
        <w:jc w:val="both"/>
        <w:rPr>
          <w:sz w:val="24"/>
          <w:szCs w:val="24"/>
        </w:rPr>
      </w:pPr>
      <w:r w:rsidRPr="002A59F2">
        <w:rPr>
          <w:rFonts w:hint="eastAsia"/>
          <w:sz w:val="24"/>
          <w:szCs w:val="24"/>
        </w:rPr>
        <w:t>因此，</w:t>
      </w:r>
      <w:r>
        <w:rPr>
          <w:rFonts w:hint="eastAsia"/>
          <w:sz w:val="24"/>
          <w:szCs w:val="24"/>
        </w:rPr>
        <w:t>250</w:t>
      </w:r>
      <w:r>
        <w:rPr>
          <w:rFonts w:hint="eastAsia"/>
          <w:sz w:val="24"/>
          <w:szCs w:val="24"/>
        </w:rPr>
        <w:t>克</w:t>
      </w:r>
      <w:r w:rsidRPr="002A59F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有机蔬果</w:t>
      </w:r>
      <w:r w:rsidRPr="002A59F2">
        <w:rPr>
          <w:rFonts w:hint="eastAsia"/>
          <w:sz w:val="24"/>
          <w:szCs w:val="24"/>
        </w:rPr>
        <w:t>将花费</w:t>
      </w:r>
      <w:r w:rsidRPr="002A59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 xml:space="preserve"> +</w:t>
      </w:r>
      <w:r w:rsidRPr="002A59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75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375</w:t>
      </w:r>
      <w:r>
        <w:rPr>
          <w:rFonts w:hint="eastAsia"/>
          <w:sz w:val="24"/>
          <w:szCs w:val="24"/>
        </w:rPr>
        <w:t>元</w:t>
      </w:r>
    </w:p>
    <w:p w:rsidR="00393D81" w:rsidRDefault="00F91071" w:rsidP="000E51C3">
      <w:pPr>
        <w:spacing w:after="0" w:line="240" w:lineRule="auto"/>
        <w:jc w:val="both"/>
      </w:pPr>
      <w:r>
        <w:rPr>
          <w:sz w:val="24"/>
          <w:szCs w:val="24"/>
        </w:rPr>
        <w:br/>
      </w:r>
    </w:p>
    <w:sectPr w:rsidR="0039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417" w:rsidRDefault="00F91417" w:rsidP="008B73AE">
      <w:pPr>
        <w:spacing w:after="0" w:line="240" w:lineRule="auto"/>
      </w:pPr>
      <w:r>
        <w:separator/>
      </w:r>
    </w:p>
  </w:endnote>
  <w:endnote w:type="continuationSeparator" w:id="0">
    <w:p w:rsidR="00F91417" w:rsidRDefault="00F91417" w:rsidP="008B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417" w:rsidRDefault="00F91417" w:rsidP="008B73AE">
      <w:pPr>
        <w:spacing w:after="0" w:line="240" w:lineRule="auto"/>
      </w:pPr>
      <w:r>
        <w:separator/>
      </w:r>
    </w:p>
  </w:footnote>
  <w:footnote w:type="continuationSeparator" w:id="0">
    <w:p w:rsidR="00F91417" w:rsidRDefault="00F91417" w:rsidP="008B7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B7"/>
    <w:rsid w:val="000E51C3"/>
    <w:rsid w:val="00120188"/>
    <w:rsid w:val="00393D81"/>
    <w:rsid w:val="00512418"/>
    <w:rsid w:val="00513173"/>
    <w:rsid w:val="00685A90"/>
    <w:rsid w:val="007166A9"/>
    <w:rsid w:val="008177D4"/>
    <w:rsid w:val="008B73AE"/>
    <w:rsid w:val="00A7299D"/>
    <w:rsid w:val="00AA0EFF"/>
    <w:rsid w:val="00E178B7"/>
    <w:rsid w:val="00E564F2"/>
    <w:rsid w:val="00F47B66"/>
    <w:rsid w:val="00F91071"/>
    <w:rsid w:val="00F91417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AE"/>
  </w:style>
  <w:style w:type="paragraph" w:styleId="Footer">
    <w:name w:val="footer"/>
    <w:basedOn w:val="Normal"/>
    <w:link w:val="FooterChar"/>
    <w:uiPriority w:val="99"/>
    <w:unhideWhenUsed/>
    <w:rsid w:val="008B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AE"/>
  </w:style>
  <w:style w:type="paragraph" w:styleId="Footer">
    <w:name w:val="footer"/>
    <w:basedOn w:val="Normal"/>
    <w:link w:val="FooterChar"/>
    <w:uiPriority w:val="99"/>
    <w:unhideWhenUsed/>
    <w:rsid w:val="008B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E87D0B5</Template>
  <TotalTime>1</TotalTime>
  <Pages>3</Pages>
  <Words>481</Words>
  <Characters>542</Characters>
  <Application>Microsoft Office Word</Application>
  <DocSecurity>0</DocSecurity>
  <PresentationFormat>ba250f37-31d8-4075-8608-bb42cacef08a</PresentationFormat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Jin, Tomas</dc:creator>
  <cp:lastModifiedBy>Jin, Tomas</cp:lastModifiedBy>
  <cp:revision>12</cp:revision>
  <dcterms:created xsi:type="dcterms:W3CDTF">2019-08-08T09:55:00Z</dcterms:created>
  <dcterms:modified xsi:type="dcterms:W3CDTF">2020-09-27T14:23:00Z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qkaoV9To2ExQ8a8KvfKCzMebLveE6WzlKixc0ynqWetsZup6RfT28+dBzuRjw4p1ak3NsqzNmA+lkp7DwfqjsQ==</vt:lpwstr>
  </property>
</Properties>
</file>