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A0" w:rsidRDefault="00C6571C" w:rsidP="00C6571C">
      <w:pPr>
        <w:pStyle w:val="1"/>
        <w:numPr>
          <w:ilvl w:val="0"/>
          <w:numId w:val="1"/>
        </w:num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C6571C" w:rsidRPr="00C6571C" w:rsidRDefault="00C6571C" w:rsidP="00C657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&lt;dependency&gt;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&lt;groupId&gt;</w:t>
      </w:r>
      <w:r w:rsidRPr="00C6571C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com.zhihuishu.teacher.commons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&lt;/groupId&gt;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&lt;artifactId&gt;</w:t>
      </w:r>
      <w:r w:rsidRPr="00C6571C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junit-extension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&lt;/artifactId&gt;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&lt;version&gt;</w:t>
      </w:r>
      <w:r w:rsidRPr="00C6571C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1.0.2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&lt;/version&gt;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&lt;scope&gt;</w:t>
      </w:r>
      <w:r w:rsidRPr="00C6571C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test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&lt;/scope&gt;</w:t>
      </w:r>
      <w:r w:rsidRPr="00C6571C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>&lt;/dependency&gt;</w:t>
      </w:r>
    </w:p>
    <w:p w:rsidR="00C6571C" w:rsidRDefault="00C6571C" w:rsidP="00C6571C">
      <w:r>
        <w:rPr>
          <w:rFonts w:hint="eastAsia"/>
        </w:rPr>
        <w:t>注意版本</w:t>
      </w:r>
      <w:r w:rsidR="009727AD">
        <w:rPr>
          <w:rFonts w:hint="eastAsia"/>
        </w:rPr>
        <w:t>可能会有变动</w:t>
      </w:r>
    </w:p>
    <w:p w:rsidR="00C6571C" w:rsidRDefault="00C6571C" w:rsidP="00C6571C"/>
    <w:p w:rsidR="009727AD" w:rsidRDefault="009727AD" w:rsidP="00C6571C"/>
    <w:p w:rsidR="000C36EF" w:rsidRDefault="000C36EF" w:rsidP="000C36EF">
      <w:pPr>
        <w:pStyle w:val="1"/>
        <w:numPr>
          <w:ilvl w:val="0"/>
          <w:numId w:val="1"/>
        </w:numPr>
      </w:pPr>
      <w:r>
        <w:rPr>
          <w:rFonts w:hint="eastAsia"/>
        </w:rPr>
        <w:t>更换测试套件</w:t>
      </w:r>
    </w:p>
    <w:p w:rsidR="000C36EF" w:rsidRDefault="000C36EF" w:rsidP="000C36E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@RunWith</w:t>
      </w:r>
      <w:r>
        <w:rPr>
          <w:rFonts w:hint="eastAsia"/>
          <w:color w:val="A9B7C6"/>
          <w:sz w:val="30"/>
          <w:szCs w:val="30"/>
        </w:rPr>
        <w:t>(</w:t>
      </w:r>
      <w:r w:rsidRPr="00FB2A44">
        <w:rPr>
          <w:rFonts w:hint="eastAsia"/>
          <w:b/>
          <w:i/>
          <w:color w:val="A9B7C6"/>
          <w:sz w:val="30"/>
          <w:szCs w:val="30"/>
          <w:u w:val="single"/>
        </w:rPr>
        <w:t>SpringJUnit4ClassRunner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CC7832"/>
          <w:sz w:val="30"/>
          <w:szCs w:val="30"/>
        </w:rPr>
        <w:t>class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BBB529"/>
          <w:sz w:val="30"/>
          <w:szCs w:val="30"/>
        </w:rPr>
        <w:t>@ContextConfiguration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"classpath:spring/beans.xml"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t>//@TransactionConfiguration(defaultRollback = true)</w:t>
      </w:r>
      <w:r>
        <w:rPr>
          <w:rFonts w:hint="eastAsia"/>
          <w:color w:val="808080"/>
          <w:sz w:val="30"/>
          <w:szCs w:val="30"/>
        </w:rPr>
        <w:br/>
        <w:t>//@Transactional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class </w:t>
      </w:r>
      <w:r>
        <w:rPr>
          <w:rFonts w:hint="eastAsia"/>
          <w:color w:val="A9B7C6"/>
          <w:sz w:val="30"/>
          <w:szCs w:val="30"/>
        </w:rPr>
        <w:t>SpringIntegrationTestBase {</w:t>
      </w:r>
    </w:p>
    <w:p w:rsidR="000C36EF" w:rsidRDefault="000C36EF" w:rsidP="000C36EF">
      <w:r>
        <w:rPr>
          <w:rFonts w:hint="eastAsia"/>
        </w:rPr>
        <w:t>更换为</w:t>
      </w:r>
    </w:p>
    <w:p w:rsidR="000C36EF" w:rsidRDefault="000C36EF" w:rsidP="000C36E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@RunWith</w:t>
      </w:r>
      <w:r>
        <w:rPr>
          <w:rFonts w:hint="eastAsia"/>
          <w:color w:val="A9B7C6"/>
          <w:sz w:val="30"/>
          <w:szCs w:val="30"/>
        </w:rPr>
        <w:t>(</w:t>
      </w:r>
      <w:r w:rsidRPr="00FB2A44">
        <w:rPr>
          <w:rFonts w:hint="eastAsia"/>
          <w:b/>
          <w:i/>
          <w:color w:val="A9B7C6"/>
          <w:sz w:val="30"/>
          <w:szCs w:val="30"/>
          <w:u w:val="single"/>
        </w:rPr>
        <w:t>StatisticsSpringJunitRunner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CC7832"/>
          <w:sz w:val="30"/>
          <w:szCs w:val="30"/>
        </w:rPr>
        <w:t>class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BBB529"/>
          <w:sz w:val="30"/>
          <w:szCs w:val="30"/>
        </w:rPr>
        <w:t>@ContextConfiguration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"classpath:spring/beans.xml"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t>//@TransactionConfiguration(defaultRollback = true)</w:t>
      </w:r>
      <w:r>
        <w:rPr>
          <w:rFonts w:hint="eastAsia"/>
          <w:color w:val="808080"/>
          <w:sz w:val="30"/>
          <w:szCs w:val="30"/>
        </w:rPr>
        <w:br/>
        <w:t>//@Transactional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class </w:t>
      </w:r>
      <w:r>
        <w:rPr>
          <w:rFonts w:hint="eastAsia"/>
          <w:color w:val="A9B7C6"/>
          <w:sz w:val="30"/>
          <w:szCs w:val="30"/>
        </w:rPr>
        <w:t>SpringIntegrationTestBase {</w:t>
      </w:r>
    </w:p>
    <w:p w:rsidR="000C36EF" w:rsidRDefault="00FB2A44" w:rsidP="000C36EF">
      <w:pPr>
        <w:rPr>
          <w:rFonts w:hint="eastAsia"/>
        </w:rPr>
      </w:pPr>
      <w:r>
        <w:rPr>
          <w:rFonts w:hint="eastAsia"/>
        </w:rPr>
        <w:lastRenderedPageBreak/>
        <w:t>只有更换了套件注解才生效</w:t>
      </w:r>
      <w:r w:rsidR="00CA4267">
        <w:rPr>
          <w:rFonts w:hint="eastAsia"/>
        </w:rPr>
        <w:t>。</w:t>
      </w:r>
    </w:p>
    <w:p w:rsidR="00CA4267" w:rsidRDefault="00CA4267" w:rsidP="000C36EF">
      <w:r>
        <w:rPr>
          <w:rFonts w:hint="eastAsia"/>
        </w:rPr>
        <w:t>继承了该基类的测试类下注解才生效</w:t>
      </w:r>
      <w:r w:rsidR="0001426D">
        <w:rPr>
          <w:rFonts w:hint="eastAsia"/>
        </w:rPr>
        <w:t>。</w:t>
      </w:r>
    </w:p>
    <w:p w:rsidR="00FB2A44" w:rsidRDefault="00FB2A44" w:rsidP="000C36EF"/>
    <w:p w:rsidR="00FB2A44" w:rsidRDefault="002E1D4E" w:rsidP="002E1D4E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 w:rsidR="00D23659">
        <w:rPr>
          <w:rFonts w:hint="eastAsia"/>
        </w:rPr>
        <w:t>用例增加注解</w:t>
      </w:r>
    </w:p>
    <w:p w:rsidR="000829F2" w:rsidRDefault="000829F2" w:rsidP="000829F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@RepeatFixedDuration</w:t>
      </w:r>
      <w:r>
        <w:rPr>
          <w:rFonts w:hint="eastAsia"/>
          <w:color w:val="BBB529"/>
          <w:sz w:val="30"/>
          <w:szCs w:val="30"/>
        </w:rPr>
        <w:br/>
        <w:t>@Test</w:t>
      </w:r>
      <w:r>
        <w:rPr>
          <w:rFonts w:hint="eastAsia"/>
          <w:color w:val="BBB529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void </w:t>
      </w:r>
      <w:r>
        <w:rPr>
          <w:rFonts w:hint="eastAsia"/>
          <w:color w:val="FFC66D"/>
          <w:sz w:val="30"/>
          <w:szCs w:val="30"/>
        </w:rPr>
        <w:t>xxts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System.</w:t>
      </w:r>
      <w:r>
        <w:rPr>
          <w:rFonts w:hint="eastAsia"/>
          <w:i/>
          <w:iCs/>
          <w:color w:val="A9B7C6"/>
          <w:sz w:val="30"/>
          <w:szCs w:val="30"/>
        </w:rPr>
        <w:t>currentTimeMillis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0829F2" w:rsidRDefault="000829F2" w:rsidP="000829F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@RepeatFixedDuration</w:t>
      </w:r>
      <w:r>
        <w:rPr>
          <w:rFonts w:hint="eastAsia"/>
          <w:color w:val="BBB529"/>
          <w:sz w:val="30"/>
          <w:szCs w:val="30"/>
        </w:rPr>
        <w:br/>
        <w:t>@Test</w:t>
      </w:r>
      <w:r>
        <w:rPr>
          <w:rFonts w:hint="eastAsia"/>
          <w:color w:val="BBB529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void </w:t>
      </w:r>
      <w:r>
        <w:rPr>
          <w:rFonts w:hint="eastAsia"/>
          <w:color w:val="FFC66D"/>
          <w:sz w:val="30"/>
          <w:szCs w:val="30"/>
        </w:rPr>
        <w:t>cggts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Calendar.</w:t>
      </w:r>
      <w:r>
        <w:rPr>
          <w:rFonts w:hint="eastAsia"/>
          <w:i/>
          <w:iCs/>
          <w:color w:val="A9B7C6"/>
          <w:sz w:val="30"/>
          <w:szCs w:val="30"/>
        </w:rPr>
        <w:t>getInstance</w:t>
      </w:r>
      <w:r>
        <w:rPr>
          <w:rFonts w:hint="eastAsia"/>
          <w:color w:val="A9B7C6"/>
          <w:sz w:val="30"/>
          <w:szCs w:val="30"/>
        </w:rPr>
        <w:t>().getTimeInMillis()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D23659" w:rsidRDefault="00E80AD8" w:rsidP="00D23659">
      <w:r>
        <w:rPr>
          <w:rFonts w:hint="eastAsia"/>
        </w:rPr>
        <w:t>标记注解后方法默认循环执行</w:t>
      </w:r>
      <w:r>
        <w:rPr>
          <w:rFonts w:hint="eastAsia"/>
        </w:rPr>
        <w:t>5s</w:t>
      </w:r>
      <w:r>
        <w:rPr>
          <w:rFonts w:hint="eastAsia"/>
        </w:rPr>
        <w:t>中，可</w:t>
      </w:r>
      <w:r w:rsidR="00E8295A">
        <w:rPr>
          <w:rFonts w:hint="eastAsia"/>
        </w:rPr>
        <w:t>自行</w:t>
      </w:r>
      <w:r>
        <w:rPr>
          <w:rFonts w:hint="eastAsia"/>
        </w:rPr>
        <w:t>配置</w:t>
      </w:r>
    </w:p>
    <w:p w:rsidR="00E80AD8" w:rsidRPr="00E80AD8" w:rsidRDefault="00E80AD8" w:rsidP="00D23659">
      <w:r>
        <w:rPr>
          <w:rFonts w:hint="eastAsia"/>
          <w:noProof/>
        </w:rPr>
        <w:drawing>
          <wp:inline distT="0" distB="0" distL="0" distR="0">
            <wp:extent cx="5274310" cy="15440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59" w:rsidRDefault="00D23659" w:rsidP="00D23659"/>
    <w:p w:rsidR="00D23659" w:rsidRDefault="000829F2" w:rsidP="000829F2">
      <w:pPr>
        <w:pStyle w:val="1"/>
        <w:numPr>
          <w:ilvl w:val="0"/>
          <w:numId w:val="1"/>
        </w:numPr>
      </w:pPr>
      <w:r>
        <w:rPr>
          <w:rFonts w:hint="eastAsia"/>
        </w:rPr>
        <w:t>运行，分析结果</w:t>
      </w:r>
    </w:p>
    <w:p w:rsidR="00590F9A" w:rsidRDefault="00590F9A">
      <w:pPr>
        <w:widowControl/>
        <w:jc w:val="left"/>
      </w:pPr>
      <w:r>
        <w:br w:type="page"/>
      </w:r>
    </w:p>
    <w:p w:rsidR="00AF30B4" w:rsidRPr="0080198B" w:rsidRDefault="0080198B" w:rsidP="0080198B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-428625</wp:posOffset>
            </wp:positionV>
            <wp:extent cx="7350125" cy="2390775"/>
            <wp:effectExtent l="19050" t="0" r="317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1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2114550</wp:posOffset>
            </wp:positionV>
            <wp:extent cx="7684770" cy="2447925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77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可以看出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Pr="0080198B">
        <w:t>System.currentTimeMillis()</w:t>
      </w:r>
      <w:r>
        <w:rPr>
          <w:rFonts w:hint="eastAsia"/>
        </w:rPr>
        <w:t>获取当前时间戳</w:t>
      </w:r>
      <w:r w:rsidR="00553A5A">
        <w:rPr>
          <w:rFonts w:hint="eastAsia"/>
        </w:rPr>
        <w:t>的速度</w:t>
      </w:r>
      <w:r>
        <w:rPr>
          <w:rFonts w:hint="eastAsia"/>
        </w:rPr>
        <w:t>是</w:t>
      </w:r>
      <w:r w:rsidRPr="0080198B">
        <w:t>Calendar.getInstance().getTimeInMillis()</w:t>
      </w:r>
      <w:r>
        <w:rPr>
          <w:rFonts w:hint="eastAsia"/>
        </w:rPr>
        <w:t>方式的</w:t>
      </w:r>
      <w:r w:rsidRPr="005D415C">
        <w:rPr>
          <w:rFonts w:hint="eastAsia"/>
          <w:b/>
          <w:sz w:val="44"/>
          <w:szCs w:val="44"/>
        </w:rPr>
        <w:t>4</w:t>
      </w:r>
      <w:r w:rsidR="00553A5A">
        <w:rPr>
          <w:rFonts w:hint="eastAsia"/>
        </w:rPr>
        <w:t>倍</w:t>
      </w:r>
      <w:r w:rsidR="00BD0734">
        <w:rPr>
          <w:rFonts w:hint="eastAsia"/>
        </w:rPr>
        <w:t>左右</w:t>
      </w:r>
    </w:p>
    <w:p w:rsidR="00590F9A" w:rsidRDefault="00590F9A" w:rsidP="00AF30B4"/>
    <w:p w:rsidR="0080198B" w:rsidRDefault="0080198B" w:rsidP="00AF30B4"/>
    <w:p w:rsidR="0080198B" w:rsidRPr="00AF30B4" w:rsidRDefault="0080198B" w:rsidP="00AF30B4"/>
    <w:sectPr w:rsidR="0080198B" w:rsidRPr="00AF30B4" w:rsidSect="0009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7D6" w:rsidRDefault="00A967D6" w:rsidP="00C6571C">
      <w:r>
        <w:separator/>
      </w:r>
    </w:p>
  </w:endnote>
  <w:endnote w:type="continuationSeparator" w:id="1">
    <w:p w:rsidR="00A967D6" w:rsidRDefault="00A967D6" w:rsidP="00C65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7D6" w:rsidRDefault="00A967D6" w:rsidP="00C6571C">
      <w:r>
        <w:separator/>
      </w:r>
    </w:p>
  </w:footnote>
  <w:footnote w:type="continuationSeparator" w:id="1">
    <w:p w:rsidR="00A967D6" w:rsidRDefault="00A967D6" w:rsidP="00C65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D45E2"/>
    <w:multiLevelType w:val="hybridMultilevel"/>
    <w:tmpl w:val="A9548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71C"/>
    <w:rsid w:val="0001426D"/>
    <w:rsid w:val="000829F2"/>
    <w:rsid w:val="00096BA0"/>
    <w:rsid w:val="000C36EF"/>
    <w:rsid w:val="002E1D4E"/>
    <w:rsid w:val="00536E2C"/>
    <w:rsid w:val="00553A5A"/>
    <w:rsid w:val="00590F9A"/>
    <w:rsid w:val="005D415C"/>
    <w:rsid w:val="0080198B"/>
    <w:rsid w:val="009727AD"/>
    <w:rsid w:val="00A967D6"/>
    <w:rsid w:val="00AF30B4"/>
    <w:rsid w:val="00BD0734"/>
    <w:rsid w:val="00C6571C"/>
    <w:rsid w:val="00CA4267"/>
    <w:rsid w:val="00D23659"/>
    <w:rsid w:val="00E70A46"/>
    <w:rsid w:val="00E80AD8"/>
    <w:rsid w:val="00E8295A"/>
    <w:rsid w:val="00FB2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B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7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571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71C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6571C"/>
    <w:pPr>
      <w:ind w:firstLineChars="200" w:firstLine="420"/>
    </w:pPr>
  </w:style>
  <w:style w:type="paragraph" w:styleId="a6">
    <w:name w:val="No Spacing"/>
    <w:uiPriority w:val="1"/>
    <w:qFormat/>
    <w:rsid w:val="000C36EF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E80A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0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19</cp:revision>
  <dcterms:created xsi:type="dcterms:W3CDTF">2017-12-11T08:45:00Z</dcterms:created>
  <dcterms:modified xsi:type="dcterms:W3CDTF">2017-12-11T08:57:00Z</dcterms:modified>
</cp:coreProperties>
</file>