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bc83ad426d45a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4463-2015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12.271.846-8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JAIME RODRIGO VALDEBENITO BASCUÑAN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9600066364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32016_052945_7519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32016_052945_7519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88dcad0a184e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32016_052945_7519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32016_052945_7519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6ccbe36c3248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7259bb2d944709" /><Relationship Type="http://schemas.openxmlformats.org/officeDocument/2006/relationships/image" Target="/media/image.jpg" Id="R7088dcad0a184e02" /><Relationship Type="http://schemas.openxmlformats.org/officeDocument/2006/relationships/image" Target="/media/image2.jpg" Id="Rca6ccbe36c3248d8" /></Relationships>
</file>