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13299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Create a UI which shows some tabs a) domains, b) dashboard , c) add application, d) settings e) about</w:t>
      </w:r>
    </w:p>
    <w:p w14:paraId="79BF0799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309367A1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21FB4676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a) Domains:</w:t>
      </w:r>
    </w:p>
    <w:p w14:paraId="3FCACE78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   List of Domains: a) MAS, b) SDS, c) B&amp;F d) Yards</w:t>
      </w:r>
    </w:p>
    <w:p w14:paraId="625FB4DF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u w:val="single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  . read the list of apps that belongs to these domains from spinnaker manifest deploy file thru api </w:t>
      </w:r>
      <w:hyperlink r:id="rId8" w:history="1">
        <w:r>
          <w:rPr>
            <w:rFonts w:ascii="AppleSystemUIFont" w:hAnsi="AppleSystemUIFont" w:cs="AppleSystemUIFont"/>
            <w:color w:val="DCA10D"/>
            <w:sz w:val="24"/>
            <w:szCs w:val="24"/>
            <w:u w:val="single" w:color="DCA10D"/>
            <w:lang w:val="en-US"/>
          </w:rPr>
          <w:t>https://spinnaker.io/reference/api/docs.html</w:t>
        </w:r>
      </w:hyperlink>
      <w:r>
        <w:rPr>
          <w:rFonts w:ascii="AppleSystemUIFont" w:hAnsi="AppleSystemUIFont" w:cs="AppleSystemUIFont"/>
          <w:color w:val="auto"/>
          <w:sz w:val="24"/>
          <w:szCs w:val="24"/>
          <w:u w:val="single"/>
          <w:lang w:val="en-US"/>
        </w:rPr>
        <w:t xml:space="preserve">  &amp;.  Allot them to these respective domains</w:t>
      </w:r>
    </w:p>
    <w:p w14:paraId="0CAAC2B4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u w:val="single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u w:val="single"/>
          <w:lang w:val="en-US"/>
        </w:rPr>
        <w:t xml:space="preserve">   . Pull the  app Jenkins stage &amp; its Job details from  spinnaker QA stage &amp; populate in its designated domain column </w:t>
      </w:r>
    </w:p>
    <w:p w14:paraId="0DFC3841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u w:val="single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u w:val="single"/>
          <w:lang w:val="en-US"/>
        </w:rPr>
        <w:t xml:space="preserve">   . finally in the next column give ability to run that Jenkins Job thru the UI making api call to Jenkins via api ( default parameter ) </w:t>
      </w:r>
    </w:p>
    <w:p w14:paraId="2006C652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u w:val="single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u w:val="single"/>
          <w:lang w:val="en-US"/>
        </w:rPr>
        <w:t xml:space="preserve"> </w:t>
      </w:r>
    </w:p>
    <w:p w14:paraId="3EF2EDD0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u w:val="single"/>
          <w:lang w:val="en-US"/>
        </w:rPr>
      </w:pPr>
    </w:p>
    <w:p w14:paraId="089A1CFB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u w:val="single"/>
          <w:lang w:val="en-US"/>
        </w:rPr>
      </w:pPr>
    </w:p>
    <w:p w14:paraId="1B56898D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B) dashboard: </w:t>
      </w:r>
    </w:p>
    <w:p w14:paraId="61E79AD2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This part should give me list of apps integrated to spinnaker from certain time frame</w:t>
      </w:r>
    </w:p>
    <w:p w14:paraId="0D2B57C3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52D295C7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73C8C723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C) add application:</w:t>
      </w:r>
    </w:p>
    <w:p w14:paraId="788C6D5E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3E4C9F77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Allow apps to add manually apart of pulling from spinnaker with form like : 1, app name , 2. Domain name 3, Jenkins url </w:t>
      </w:r>
    </w:p>
    <w:p w14:paraId="1C8E7CDD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So this app can go sit inside the domain </w:t>
      </w:r>
    </w:p>
    <w:p w14:paraId="2158DB97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68ECF743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D) settings:</w:t>
      </w:r>
    </w:p>
    <w:p w14:paraId="65D6A326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763DD287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Make modifications to these Jobs like changing the Jenkins Job url or deleting it or assiging it to diff domain </w:t>
      </w:r>
    </w:p>
    <w:p w14:paraId="3CC26A32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0970E266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4AAA1B8D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E)About:  UI developed platform </w:t>
      </w:r>
    </w:p>
    <w:p w14:paraId="7AEFC869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5BE85C54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7C2AE9D7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1559C974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2. Login page :</w:t>
      </w:r>
    </w:p>
    <w:p w14:paraId="309233CB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      authenticated using active directory , will provide u already existed code to achieve this function.</w:t>
      </w:r>
    </w:p>
    <w:p w14:paraId="73D9C59D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you can store the ad groups fetched from a  successful login API call here in this service , basically a array to store and a function to iterate the array and say true or false</w:t>
      </w:r>
    </w:p>
    <w:p w14:paraId="047F1432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1A3674E5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362F278B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4A0CDBBC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  </w:t>
      </w:r>
    </w:p>
    <w:p w14:paraId="6A5685C6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1456EBE7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Note: Will provide the logo &amp; banner to the UI. Utilize this as reference </w:t>
      </w:r>
      <w:hyperlink r:id="rId9" w:history="1">
        <w:r>
          <w:rPr>
            <w:rFonts w:ascii="AppleSystemUIFont" w:hAnsi="AppleSystemUIFont" w:cs="AppleSystemUIFont"/>
            <w:color w:val="DCA10D"/>
            <w:sz w:val="24"/>
            <w:szCs w:val="24"/>
            <w:u w:val="single" w:color="DCA10D"/>
            <w:lang w:val="en-US"/>
          </w:rPr>
          <w:t>http://react-material.fusetheme.com/apps/dashboards/analytics</w:t>
        </w:r>
      </w:hyperlink>
    </w:p>
    <w:p w14:paraId="65A4B0C4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7A1E43B7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</w:p>
    <w:p w14:paraId="7618AEA0" w14:textId="77777777" w:rsidR="00544AC5" w:rsidRDefault="00544AC5" w:rsidP="00544AC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Please sample pages provided in upwork</w:t>
      </w:r>
    </w:p>
    <w:p w14:paraId="2CB18AC2" w14:textId="231495BD" w:rsidR="00314FA2" w:rsidRPr="00544AC5" w:rsidRDefault="00314FA2" w:rsidP="00544AC5"/>
    <w:sectPr w:rsidR="00314FA2" w:rsidRPr="00544AC5" w:rsidSect="006D2D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B16CA" w14:textId="77777777" w:rsidR="003524CC" w:rsidRDefault="003524CC" w:rsidP="00D602D3">
      <w:r>
        <w:separator/>
      </w:r>
    </w:p>
  </w:endnote>
  <w:endnote w:type="continuationSeparator" w:id="0">
    <w:p w14:paraId="4B8FCA9B" w14:textId="77777777" w:rsidR="003524CC" w:rsidRDefault="003524CC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Calibri"/>
    <w:panose1 w:val="020B0604020202020204"/>
    <w:charset w:val="00"/>
    <w:family w:val="swiss"/>
    <w:pitch w:val="variable"/>
    <w:sig w:usb0="00000001" w:usb1="400078F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panose1 w:val="020B0604020202020204"/>
    <w:charset w:val="00"/>
    <w:family w:val="auto"/>
    <w:pitch w:val="variable"/>
    <w:sig w:usb0="8000002F" w:usb1="00000008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68FCB" w14:textId="77777777" w:rsidR="003524CC" w:rsidRDefault="003524CC" w:rsidP="00D602D3">
      <w:r>
        <w:separator/>
      </w:r>
    </w:p>
  </w:footnote>
  <w:footnote w:type="continuationSeparator" w:id="0">
    <w:p w14:paraId="2EAEC563" w14:textId="77777777" w:rsidR="003524CC" w:rsidRDefault="003524CC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257F"/>
    <w:multiLevelType w:val="hybridMultilevel"/>
    <w:tmpl w:val="5DBC8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60CE0"/>
    <w:multiLevelType w:val="hybridMultilevel"/>
    <w:tmpl w:val="5A20FE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06DE"/>
    <w:multiLevelType w:val="hybridMultilevel"/>
    <w:tmpl w:val="CCBA772C"/>
    <w:numStyleLink w:val="ImportedStyle2"/>
  </w:abstractNum>
  <w:abstractNum w:abstractNumId="4" w15:restartNumberingAfterBreak="0">
    <w:nsid w:val="0BB60145"/>
    <w:multiLevelType w:val="hybridMultilevel"/>
    <w:tmpl w:val="E07A5E06"/>
    <w:styleLink w:val="ImportedStyle1"/>
    <w:lvl w:ilvl="0" w:tplc="7DF81694">
      <w:start w:val="1"/>
      <w:numFmt w:val="bullet"/>
      <w:lvlText w:val="·"/>
      <w:lvlJc w:val="left"/>
      <w:pPr>
        <w:ind w:left="840" w:hanging="48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998F126">
      <w:start w:val="1"/>
      <w:numFmt w:val="bullet"/>
      <w:suff w:val="nothing"/>
      <w:lvlText w:val="o"/>
      <w:lvlJc w:val="left"/>
      <w:pPr>
        <w:tabs>
          <w:tab w:val="left" w:pos="720"/>
        </w:tabs>
        <w:ind w:left="144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9C28A2">
      <w:start w:val="1"/>
      <w:numFmt w:val="bullet"/>
      <w:suff w:val="nothing"/>
      <w:lvlText w:val="▪"/>
      <w:lvlJc w:val="left"/>
      <w:pPr>
        <w:tabs>
          <w:tab w:val="left" w:pos="720"/>
        </w:tabs>
        <w:ind w:left="216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D3A50D4">
      <w:start w:val="1"/>
      <w:numFmt w:val="bullet"/>
      <w:suff w:val="nothing"/>
      <w:lvlText w:val="·"/>
      <w:lvlJc w:val="left"/>
      <w:pPr>
        <w:tabs>
          <w:tab w:val="left" w:pos="720"/>
        </w:tabs>
        <w:ind w:left="288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6E06026">
      <w:start w:val="1"/>
      <w:numFmt w:val="bullet"/>
      <w:suff w:val="nothing"/>
      <w:lvlText w:val="o"/>
      <w:lvlJc w:val="left"/>
      <w:pPr>
        <w:tabs>
          <w:tab w:val="left" w:pos="720"/>
        </w:tabs>
        <w:ind w:left="360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8EE88B0">
      <w:start w:val="1"/>
      <w:numFmt w:val="bullet"/>
      <w:suff w:val="nothing"/>
      <w:lvlText w:val="▪"/>
      <w:lvlJc w:val="left"/>
      <w:pPr>
        <w:tabs>
          <w:tab w:val="left" w:pos="720"/>
        </w:tabs>
        <w:ind w:left="432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E42A250">
      <w:start w:val="1"/>
      <w:numFmt w:val="bullet"/>
      <w:suff w:val="nothing"/>
      <w:lvlText w:val="·"/>
      <w:lvlJc w:val="left"/>
      <w:pPr>
        <w:tabs>
          <w:tab w:val="left" w:pos="720"/>
        </w:tabs>
        <w:ind w:left="504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07CA84A">
      <w:start w:val="1"/>
      <w:numFmt w:val="bullet"/>
      <w:suff w:val="nothing"/>
      <w:lvlText w:val="o"/>
      <w:lvlJc w:val="left"/>
      <w:pPr>
        <w:tabs>
          <w:tab w:val="left" w:pos="720"/>
        </w:tabs>
        <w:ind w:left="576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32652F6">
      <w:start w:val="1"/>
      <w:numFmt w:val="bullet"/>
      <w:suff w:val="nothing"/>
      <w:lvlText w:val="▪"/>
      <w:lvlJc w:val="left"/>
      <w:pPr>
        <w:tabs>
          <w:tab w:val="left" w:pos="720"/>
        </w:tabs>
        <w:ind w:left="648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F6D1B"/>
    <w:multiLevelType w:val="hybridMultilevel"/>
    <w:tmpl w:val="E5881E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C55C0"/>
    <w:multiLevelType w:val="hybridMultilevel"/>
    <w:tmpl w:val="E622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E4D99"/>
    <w:multiLevelType w:val="hybridMultilevel"/>
    <w:tmpl w:val="E07A5E06"/>
    <w:numStyleLink w:val="ImportedStyle1"/>
  </w:abstractNum>
  <w:abstractNum w:abstractNumId="14" w15:restartNumberingAfterBreak="0">
    <w:nsid w:val="2F1168A1"/>
    <w:multiLevelType w:val="hybridMultilevel"/>
    <w:tmpl w:val="5C36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64573"/>
    <w:multiLevelType w:val="hybridMultilevel"/>
    <w:tmpl w:val="0E7C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F0B62"/>
    <w:multiLevelType w:val="hybridMultilevel"/>
    <w:tmpl w:val="CCBA772C"/>
    <w:styleLink w:val="ImportedStyle2"/>
    <w:lvl w:ilvl="0" w:tplc="4AF87616">
      <w:start w:val="1"/>
      <w:numFmt w:val="bullet"/>
      <w:lvlText w:val="·"/>
      <w:lvlJc w:val="left"/>
      <w:pPr>
        <w:ind w:left="840" w:hanging="48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9C810CC">
      <w:start w:val="1"/>
      <w:numFmt w:val="bullet"/>
      <w:suff w:val="nothing"/>
      <w:lvlText w:val="o"/>
      <w:lvlJc w:val="left"/>
      <w:pPr>
        <w:tabs>
          <w:tab w:val="left" w:pos="720"/>
        </w:tabs>
        <w:ind w:left="144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FA0F0E">
      <w:start w:val="1"/>
      <w:numFmt w:val="bullet"/>
      <w:suff w:val="nothing"/>
      <w:lvlText w:val="▪"/>
      <w:lvlJc w:val="left"/>
      <w:pPr>
        <w:tabs>
          <w:tab w:val="left" w:pos="720"/>
        </w:tabs>
        <w:ind w:left="216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764D19C">
      <w:start w:val="1"/>
      <w:numFmt w:val="bullet"/>
      <w:suff w:val="nothing"/>
      <w:lvlText w:val="·"/>
      <w:lvlJc w:val="left"/>
      <w:pPr>
        <w:tabs>
          <w:tab w:val="left" w:pos="720"/>
        </w:tabs>
        <w:ind w:left="288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CFEA4C8">
      <w:start w:val="1"/>
      <w:numFmt w:val="bullet"/>
      <w:suff w:val="nothing"/>
      <w:lvlText w:val="o"/>
      <w:lvlJc w:val="left"/>
      <w:pPr>
        <w:tabs>
          <w:tab w:val="left" w:pos="720"/>
        </w:tabs>
        <w:ind w:left="360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65CB208">
      <w:start w:val="1"/>
      <w:numFmt w:val="bullet"/>
      <w:suff w:val="nothing"/>
      <w:lvlText w:val="▪"/>
      <w:lvlJc w:val="left"/>
      <w:pPr>
        <w:tabs>
          <w:tab w:val="left" w:pos="720"/>
        </w:tabs>
        <w:ind w:left="432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D8449EE">
      <w:start w:val="1"/>
      <w:numFmt w:val="bullet"/>
      <w:suff w:val="nothing"/>
      <w:lvlText w:val="·"/>
      <w:lvlJc w:val="left"/>
      <w:pPr>
        <w:tabs>
          <w:tab w:val="left" w:pos="720"/>
        </w:tabs>
        <w:ind w:left="504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0989458">
      <w:start w:val="1"/>
      <w:numFmt w:val="bullet"/>
      <w:suff w:val="nothing"/>
      <w:lvlText w:val="o"/>
      <w:lvlJc w:val="left"/>
      <w:pPr>
        <w:tabs>
          <w:tab w:val="left" w:pos="720"/>
        </w:tabs>
        <w:ind w:left="576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BC0D9C6">
      <w:start w:val="1"/>
      <w:numFmt w:val="bullet"/>
      <w:suff w:val="nothing"/>
      <w:lvlText w:val="▪"/>
      <w:lvlJc w:val="left"/>
      <w:pPr>
        <w:tabs>
          <w:tab w:val="left" w:pos="720"/>
        </w:tabs>
        <w:ind w:left="6480" w:firstLine="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9224E"/>
    <w:multiLevelType w:val="hybridMultilevel"/>
    <w:tmpl w:val="D93E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0"/>
  </w:num>
  <w:num w:numId="3">
    <w:abstractNumId w:val="10"/>
  </w:num>
  <w:num w:numId="4">
    <w:abstractNumId w:val="18"/>
  </w:num>
  <w:num w:numId="5">
    <w:abstractNumId w:val="8"/>
  </w:num>
  <w:num w:numId="6">
    <w:abstractNumId w:val="15"/>
  </w:num>
  <w:num w:numId="7">
    <w:abstractNumId w:val="5"/>
  </w:num>
  <w:num w:numId="8">
    <w:abstractNumId w:val="21"/>
  </w:num>
  <w:num w:numId="9">
    <w:abstractNumId w:val="12"/>
  </w:num>
  <w:num w:numId="10">
    <w:abstractNumId w:val="7"/>
  </w:num>
  <w:num w:numId="11">
    <w:abstractNumId w:val="6"/>
  </w:num>
  <w:num w:numId="12">
    <w:abstractNumId w:val="2"/>
  </w:num>
  <w:num w:numId="13">
    <w:abstractNumId w:val="4"/>
  </w:num>
  <w:num w:numId="14">
    <w:abstractNumId w:val="13"/>
  </w:num>
  <w:num w:numId="15">
    <w:abstractNumId w:val="17"/>
  </w:num>
  <w:num w:numId="16">
    <w:abstractNumId w:val="3"/>
  </w:num>
  <w:num w:numId="17">
    <w:abstractNumId w:val="10"/>
  </w:num>
  <w:num w:numId="18">
    <w:abstractNumId w:val="1"/>
  </w:num>
  <w:num w:numId="19">
    <w:abstractNumId w:val="9"/>
  </w:num>
  <w:num w:numId="20">
    <w:abstractNumId w:val="10"/>
  </w:num>
  <w:num w:numId="21">
    <w:abstractNumId w:val="10"/>
  </w:num>
  <w:num w:numId="22">
    <w:abstractNumId w:val="0"/>
  </w:num>
  <w:num w:numId="23">
    <w:abstractNumId w:val="13"/>
    <w:lvlOverride w:ilvl="0">
      <w:lvl w:ilvl="0" w:tplc="6A3E3F64">
        <w:start w:val="1"/>
        <w:numFmt w:val="bullet"/>
        <w:lvlText w:val="·"/>
        <w:lvlJc w:val="left"/>
        <w:pPr>
          <w:tabs>
            <w:tab w:val="num" w:pos="825"/>
          </w:tabs>
          <w:ind w:left="836" w:hanging="476"/>
        </w:pPr>
        <w:rPr>
          <w:rFonts w:ascii="Lucida Grande" w:eastAsia="Lucida Grande" w:hAnsi="Lucida Grande" w:cs="Lucida Grand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D503230">
        <w:start w:val="1"/>
        <w:numFmt w:val="bullet"/>
        <w:suff w:val="nothing"/>
        <w:lvlText w:val="o"/>
        <w:lvlJc w:val="left"/>
        <w:pPr>
          <w:tabs>
            <w:tab w:val="left" w:pos="709"/>
          </w:tabs>
          <w:ind w:left="1451" w:hanging="11"/>
        </w:pPr>
        <w:rPr>
          <w:rFonts w:ascii="Lucida Grande" w:eastAsia="Lucida Grande" w:hAnsi="Lucida Grande" w:cs="Lucida Grand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29A373C">
        <w:start w:val="1"/>
        <w:numFmt w:val="bullet"/>
        <w:suff w:val="nothing"/>
        <w:lvlText w:val="▪"/>
        <w:lvlJc w:val="left"/>
        <w:pPr>
          <w:tabs>
            <w:tab w:val="left" w:pos="709"/>
          </w:tabs>
          <w:ind w:left="2171" w:hanging="11"/>
        </w:pPr>
        <w:rPr>
          <w:rFonts w:ascii="Lucida Grande" w:eastAsia="Lucida Grande" w:hAnsi="Lucida Grande" w:cs="Lucida Grand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76E568">
        <w:start w:val="1"/>
        <w:numFmt w:val="bullet"/>
        <w:suff w:val="nothing"/>
        <w:lvlText w:val="·"/>
        <w:lvlJc w:val="left"/>
        <w:pPr>
          <w:tabs>
            <w:tab w:val="left" w:pos="709"/>
          </w:tabs>
          <w:ind w:left="2891" w:hanging="11"/>
        </w:pPr>
        <w:rPr>
          <w:rFonts w:ascii="Lucida Grande" w:eastAsia="Lucida Grande" w:hAnsi="Lucida Grande" w:cs="Lucida Grand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67E0D94">
        <w:start w:val="1"/>
        <w:numFmt w:val="bullet"/>
        <w:suff w:val="nothing"/>
        <w:lvlText w:val="o"/>
        <w:lvlJc w:val="left"/>
        <w:pPr>
          <w:tabs>
            <w:tab w:val="left" w:pos="709"/>
          </w:tabs>
          <w:ind w:left="3611" w:hanging="11"/>
        </w:pPr>
        <w:rPr>
          <w:rFonts w:ascii="Lucida Grande" w:eastAsia="Lucida Grande" w:hAnsi="Lucida Grande" w:cs="Lucida Grand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20E514A">
        <w:start w:val="1"/>
        <w:numFmt w:val="bullet"/>
        <w:suff w:val="nothing"/>
        <w:lvlText w:val="▪"/>
        <w:lvlJc w:val="left"/>
        <w:pPr>
          <w:tabs>
            <w:tab w:val="left" w:pos="709"/>
          </w:tabs>
          <w:ind w:left="4331" w:hanging="11"/>
        </w:pPr>
        <w:rPr>
          <w:rFonts w:ascii="Lucida Grande" w:eastAsia="Lucida Grande" w:hAnsi="Lucida Grande" w:cs="Lucida Grand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EFE210E">
        <w:start w:val="1"/>
        <w:numFmt w:val="bullet"/>
        <w:suff w:val="nothing"/>
        <w:lvlText w:val="·"/>
        <w:lvlJc w:val="left"/>
        <w:pPr>
          <w:tabs>
            <w:tab w:val="left" w:pos="709"/>
          </w:tabs>
          <w:ind w:left="5051" w:hanging="11"/>
        </w:pPr>
        <w:rPr>
          <w:rFonts w:ascii="Lucida Grande" w:eastAsia="Lucida Grande" w:hAnsi="Lucida Grande" w:cs="Lucida Grand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CEAA666">
        <w:start w:val="1"/>
        <w:numFmt w:val="bullet"/>
        <w:suff w:val="nothing"/>
        <w:lvlText w:val="o"/>
        <w:lvlJc w:val="left"/>
        <w:pPr>
          <w:tabs>
            <w:tab w:val="left" w:pos="709"/>
          </w:tabs>
          <w:ind w:left="5771" w:hanging="11"/>
        </w:pPr>
        <w:rPr>
          <w:rFonts w:ascii="Lucida Grande" w:eastAsia="Lucida Grande" w:hAnsi="Lucida Grande" w:cs="Lucida Grand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36E8D98">
        <w:start w:val="1"/>
        <w:numFmt w:val="bullet"/>
        <w:suff w:val="nothing"/>
        <w:lvlText w:val="▪"/>
        <w:lvlJc w:val="left"/>
        <w:pPr>
          <w:tabs>
            <w:tab w:val="left" w:pos="709"/>
          </w:tabs>
          <w:ind w:left="6491" w:hanging="11"/>
        </w:pPr>
        <w:rPr>
          <w:rFonts w:ascii="Lucida Grande" w:eastAsia="Lucida Grande" w:hAnsi="Lucida Grande" w:cs="Lucida Grand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0"/>
  </w:num>
  <w:num w:numId="25">
    <w:abstractNumId w:val="11"/>
  </w:num>
  <w:num w:numId="26">
    <w:abstractNumId w:val="16"/>
  </w:num>
  <w:num w:numId="27">
    <w:abstractNumId w:val="1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2NTE1Mbe0sDA2MDVX0lEKTi0uzszPAykwqgUA0Dc3RSwAAAA="/>
  </w:docVars>
  <w:rsids>
    <w:rsidRoot w:val="001867A4"/>
    <w:rsid w:val="00032512"/>
    <w:rsid w:val="000E1821"/>
    <w:rsid w:val="00104F0C"/>
    <w:rsid w:val="00115DA9"/>
    <w:rsid w:val="00120E46"/>
    <w:rsid w:val="001241B9"/>
    <w:rsid w:val="001616F3"/>
    <w:rsid w:val="00182D85"/>
    <w:rsid w:val="00186023"/>
    <w:rsid w:val="001867A4"/>
    <w:rsid w:val="00190E11"/>
    <w:rsid w:val="001A06C4"/>
    <w:rsid w:val="001A6916"/>
    <w:rsid w:val="001C60EA"/>
    <w:rsid w:val="001E3B30"/>
    <w:rsid w:val="00236788"/>
    <w:rsid w:val="00265548"/>
    <w:rsid w:val="002A72EC"/>
    <w:rsid w:val="002D4E1D"/>
    <w:rsid w:val="00314FA2"/>
    <w:rsid w:val="003524CC"/>
    <w:rsid w:val="00354A8E"/>
    <w:rsid w:val="00364B03"/>
    <w:rsid w:val="00365B7C"/>
    <w:rsid w:val="00371721"/>
    <w:rsid w:val="003752F5"/>
    <w:rsid w:val="003806AA"/>
    <w:rsid w:val="00392D47"/>
    <w:rsid w:val="00392F5E"/>
    <w:rsid w:val="0039651D"/>
    <w:rsid w:val="003C1E82"/>
    <w:rsid w:val="003C450D"/>
    <w:rsid w:val="003D7DF3"/>
    <w:rsid w:val="003E70FB"/>
    <w:rsid w:val="003F065B"/>
    <w:rsid w:val="003F51BA"/>
    <w:rsid w:val="00400606"/>
    <w:rsid w:val="00401714"/>
    <w:rsid w:val="0043270B"/>
    <w:rsid w:val="004666E3"/>
    <w:rsid w:val="004705EC"/>
    <w:rsid w:val="004757D4"/>
    <w:rsid w:val="004A10C6"/>
    <w:rsid w:val="004C045A"/>
    <w:rsid w:val="004C1349"/>
    <w:rsid w:val="004D488A"/>
    <w:rsid w:val="004D6FF2"/>
    <w:rsid w:val="004F06D6"/>
    <w:rsid w:val="00517728"/>
    <w:rsid w:val="00531C0C"/>
    <w:rsid w:val="00544AC5"/>
    <w:rsid w:val="005620EE"/>
    <w:rsid w:val="005638F6"/>
    <w:rsid w:val="00574D21"/>
    <w:rsid w:val="005762C1"/>
    <w:rsid w:val="00590DE7"/>
    <w:rsid w:val="005C5CC4"/>
    <w:rsid w:val="005E3F67"/>
    <w:rsid w:val="005F3200"/>
    <w:rsid w:val="00610FD9"/>
    <w:rsid w:val="006542A1"/>
    <w:rsid w:val="006600DB"/>
    <w:rsid w:val="00665F67"/>
    <w:rsid w:val="00673A8C"/>
    <w:rsid w:val="00693809"/>
    <w:rsid w:val="006A73E2"/>
    <w:rsid w:val="006E700C"/>
    <w:rsid w:val="006F08C0"/>
    <w:rsid w:val="006F33FE"/>
    <w:rsid w:val="0070640A"/>
    <w:rsid w:val="00746B53"/>
    <w:rsid w:val="00764372"/>
    <w:rsid w:val="00766B43"/>
    <w:rsid w:val="00771B74"/>
    <w:rsid w:val="0077677B"/>
    <w:rsid w:val="00796FD2"/>
    <w:rsid w:val="007A1CA4"/>
    <w:rsid w:val="007B2353"/>
    <w:rsid w:val="007F7F34"/>
    <w:rsid w:val="00813A29"/>
    <w:rsid w:val="00864D5D"/>
    <w:rsid w:val="008B36BD"/>
    <w:rsid w:val="008C2D52"/>
    <w:rsid w:val="008C3A11"/>
    <w:rsid w:val="008D2F1D"/>
    <w:rsid w:val="00900B5B"/>
    <w:rsid w:val="0090270F"/>
    <w:rsid w:val="009206E1"/>
    <w:rsid w:val="0093695C"/>
    <w:rsid w:val="0094514B"/>
    <w:rsid w:val="009548EC"/>
    <w:rsid w:val="00973254"/>
    <w:rsid w:val="00997810"/>
    <w:rsid w:val="009A4C88"/>
    <w:rsid w:val="009D31AB"/>
    <w:rsid w:val="009D45D9"/>
    <w:rsid w:val="009E6818"/>
    <w:rsid w:val="009F530E"/>
    <w:rsid w:val="00A14A24"/>
    <w:rsid w:val="00A25FC2"/>
    <w:rsid w:val="00A32ECF"/>
    <w:rsid w:val="00A40792"/>
    <w:rsid w:val="00A60A96"/>
    <w:rsid w:val="00A67154"/>
    <w:rsid w:val="00A91A3E"/>
    <w:rsid w:val="00AB43C5"/>
    <w:rsid w:val="00AC137B"/>
    <w:rsid w:val="00AC36C1"/>
    <w:rsid w:val="00AC6EBE"/>
    <w:rsid w:val="00AD575A"/>
    <w:rsid w:val="00AE382A"/>
    <w:rsid w:val="00B07FAB"/>
    <w:rsid w:val="00B178F5"/>
    <w:rsid w:val="00B21A32"/>
    <w:rsid w:val="00B2553B"/>
    <w:rsid w:val="00B266AD"/>
    <w:rsid w:val="00B3049F"/>
    <w:rsid w:val="00B42F65"/>
    <w:rsid w:val="00BA47F8"/>
    <w:rsid w:val="00BA4C4C"/>
    <w:rsid w:val="00BB1992"/>
    <w:rsid w:val="00BB64C4"/>
    <w:rsid w:val="00BF764D"/>
    <w:rsid w:val="00C06CD1"/>
    <w:rsid w:val="00C17516"/>
    <w:rsid w:val="00C22FDB"/>
    <w:rsid w:val="00C65BE6"/>
    <w:rsid w:val="00C94FD3"/>
    <w:rsid w:val="00CA4009"/>
    <w:rsid w:val="00CC05D6"/>
    <w:rsid w:val="00CE37AA"/>
    <w:rsid w:val="00CE7B43"/>
    <w:rsid w:val="00D21AD0"/>
    <w:rsid w:val="00D53095"/>
    <w:rsid w:val="00D602D3"/>
    <w:rsid w:val="00D678B9"/>
    <w:rsid w:val="00D700A1"/>
    <w:rsid w:val="00D83B71"/>
    <w:rsid w:val="00D843BF"/>
    <w:rsid w:val="00D904EF"/>
    <w:rsid w:val="00DC0664"/>
    <w:rsid w:val="00DD0D46"/>
    <w:rsid w:val="00E31856"/>
    <w:rsid w:val="00E50680"/>
    <w:rsid w:val="00E749DB"/>
    <w:rsid w:val="00EB66EF"/>
    <w:rsid w:val="00EE4157"/>
    <w:rsid w:val="00EF4A48"/>
    <w:rsid w:val="00F07BB9"/>
    <w:rsid w:val="00F2062C"/>
    <w:rsid w:val="00F60342"/>
    <w:rsid w:val="00F67F55"/>
    <w:rsid w:val="00FD5D3D"/>
    <w:rsid w:val="00FE1B50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47616"/>
  <w15:docId w15:val="{02DEA7C4-DCB3-4E55-BE89-4B0631D1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31AB"/>
    <w:pPr>
      <w:suppressAutoHyphens/>
      <w:spacing w:before="240" w:after="60"/>
      <w:jc w:val="left"/>
      <w:outlineLvl w:val="6"/>
    </w:pPr>
    <w:rPr>
      <w:rFonts w:asciiTheme="minorHAnsi" w:eastAsiaTheme="minorEastAsia" w:hAnsiTheme="minorHAnsi"/>
      <w:color w:val="auto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numbering" w:customStyle="1" w:styleId="ImportedStyle1">
    <w:name w:val="Imported Style 1"/>
    <w:rsid w:val="007F7F34"/>
    <w:pPr>
      <w:numPr>
        <w:numId w:val="13"/>
      </w:numPr>
    </w:pPr>
  </w:style>
  <w:style w:type="numbering" w:customStyle="1" w:styleId="ImportedStyle2">
    <w:name w:val="Imported Style 2"/>
    <w:rsid w:val="007F7F34"/>
    <w:pPr>
      <w:numPr>
        <w:numId w:val="15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9D31AB"/>
    <w:rPr>
      <w:rFonts w:eastAsiaTheme="minorEastAsia"/>
      <w:sz w:val="24"/>
      <w:szCs w:val="24"/>
      <w:lang w:val="en-US" w:eastAsia="ar-SA"/>
    </w:rPr>
  </w:style>
  <w:style w:type="character" w:customStyle="1" w:styleId="WW8Num17z1">
    <w:name w:val="WW8Num17z1"/>
    <w:rsid w:val="001A06C4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nnaker.io/reference/api/doc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178F0-EF3F-D54D-9218-92861D33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Life PLC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cvresumepro</dc:creator>
  <dc:description>Classified as OA and Neither on 10/11/2016 by slg830</dc:description>
  <cp:lastModifiedBy>Srivishnu Jammula</cp:lastModifiedBy>
  <cp:revision>3</cp:revision>
  <dcterms:created xsi:type="dcterms:W3CDTF">2020-06-18T17:40:00Z</dcterms:created>
  <dcterms:modified xsi:type="dcterms:W3CDTF">2020-07-06T15:59:00Z</dcterms:modified>
</cp:coreProperties>
</file>