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36"/>
          <w:szCs w:val="36"/>
        </w:rPr>
        <w:t xml:space="preserve">BRING YOUR OWN PROJECT (BYOP)</w:t>
      </w:r>
    </w:p>
    <w:p>
      <w:pPr>
        <w:spacing w:after="100"/>
        <w:jc w:val="center"/>
      </w:pPr>
      <w:r>
        <w:rPr>
          <w:rFonts w:ascii="Arial" w:cs="Arial" w:eastAsia="Arial" w:hAnsi="Arial"/>
          <w:b/>
          <w:bCs/>
          <w:color w:val="2E74B5"/>
          <w:sz w:val="28"/>
          <w:szCs w:val="28"/>
        </w:rPr>
        <w:t xml:space="preserve">Fundamentals of AI and ML</w:t>
      </w:r>
    </w:p>
    <w:p>
      <w:pPr>
        <w:spacing w:after="600"/>
        <w:jc w:val="center"/>
      </w:pPr>
      <w:r>
        <w:rPr>
          <w:rFonts w:ascii="Arial" w:cs="Arial" w:eastAsia="Arial" w:hAnsi="Arial"/>
          <w:color w:val="595959"/>
          <w:sz w:val="26"/>
          <w:szCs w:val="26"/>
        </w:rPr>
        <w:t xml:space="preserve">CSA2001</w:t>
      </w:r>
    </w:p>
    <w:p>
      <w:pPr>
        <w:spacing w:after="100"/>
        <w:jc w:val="center"/>
      </w:pPr>
      <w:r>
        <w:rPr>
          <w:rFonts w:ascii="Arial" w:cs="Arial" w:eastAsia="Arial" w:hAnsi="Arial"/>
          <w:b/>
          <w:bCs/>
          <w:color w:val="000000"/>
          <w:sz w:val="44"/>
          <w:szCs w:val="44"/>
        </w:rPr>
        <w:t xml:space="preserve">Spam Message Classifier</w:t>
      </w:r>
    </w:p>
    <w:p>
      <w:pPr>
        <w:spacing w:after="80"/>
        <w:jc w:val="center"/>
      </w:pPr>
      <w:r>
        <w:rPr>
          <w:rFonts w:ascii="Arial" w:cs="Arial" w:eastAsia="Arial" w:hAnsi="Arial"/>
          <w:color w:val="595959"/>
          <w:sz w:val="26"/>
          <w:szCs w:val="26"/>
        </w:rPr>
        <w:t xml:space="preserve">Using Neural Network (MLP) and TF-IDF</w:t>
      </w:r>
    </w:p>
    <w:p>
      <w:pPr>
        <w:spacing w:before="800" w:after="100"/>
        <w:jc w:val="center"/>
      </w:pPr>
      <w:r>
        <w:rPr>
          <w:rFonts w:ascii="Arial" w:cs="Arial" w:eastAsia="Arial" w:hAnsi="Arial"/>
          <w:color w:val="595959"/>
          <w:sz w:val="24"/>
          <w:szCs w:val="24"/>
        </w:rPr>
        <w:t xml:space="preserve">Submitted by</w:t>
      </w:r>
    </w:p>
    <w:p>
      <w:pPr>
        <w:spacing w:after="80"/>
        <w:jc w:val="center"/>
      </w:pPr>
      <w:r>
        <w:rPr>
          <w:rFonts w:ascii="Arial" w:cs="Arial" w:eastAsia="Arial" w:hAnsi="Arial"/>
          <w:b/>
          <w:bCs/>
          <w:sz w:val="30"/>
          <w:szCs w:val="30"/>
        </w:rPr>
        <w:t xml:space="preserve">Jivesh Pandey</w:t>
      </w:r>
    </w:p>
    <w:p>
      <w:pPr>
        <w:spacing w:after="80"/>
        <w:jc w:val="center"/>
      </w:pPr>
      <w:r>
        <w:rPr>
          <w:rFonts w:ascii="Arial" w:cs="Arial" w:eastAsia="Arial" w:hAnsi="Arial"/>
          <w:sz w:val="24"/>
          <w:szCs w:val="24"/>
        </w:rPr>
        <w:t xml:space="preserve">Application No.: 25BCE10817</w:t>
      </w:r>
    </w:p>
    <w:p>
      <w:pPr>
        <w:spacing w:after="80"/>
        <w:jc w:val="center"/>
      </w:pPr>
      <w:r>
        <w:rPr>
          <w:rFonts w:ascii="Arial" w:cs="Arial" w:eastAsia="Arial" w:hAnsi="Arial"/>
          <w:sz w:val="24"/>
          <w:szCs w:val="24"/>
        </w:rPr>
        <w:t xml:space="preserve">Computer Science Engineering</w:t>
      </w:r>
    </w:p>
    <w:p>
      <w:pPr>
        <w:spacing w:after="80"/>
        <w:jc w:val="center"/>
      </w:pPr>
      <w:r>
        <w:rPr>
          <w:rFonts w:ascii="Arial" w:cs="Arial" w:eastAsia="Arial" w:hAnsi="Arial"/>
          <w:color w:val="595959"/>
          <w:sz w:val="24"/>
          <w:szCs w:val="24"/>
        </w:rPr>
        <w:t xml:space="preserve">VIT Bhopal University</w:t>
      </w:r>
    </w:p>
    <w:p>
      <w:pPr>
        <w:spacing w:after="80"/>
        <w:jc w:val="center"/>
      </w:pPr>
      <w:r>
        <w:rPr>
          <w:rFonts w:ascii="Arial" w:cs="Arial" w:eastAsia="Arial" w:hAnsi="Arial"/>
          <w:color w:val="595959"/>
          <w:sz w:val="22"/>
          <w:szCs w:val="22"/>
        </w:rPr>
        <w:t xml:space="preserve">Deadline: March 31, 2026</w:t>
      </w:r>
    </w:p>
    <w:p>
      <w:r>
        <w:br w:type="page"/>
      </w:r>
    </w:p>
    <w:p>
      <w:pPr>
        <w:pStyle w:val="Heading1"/>
        <w:pBdr>
          <w:bottom w:val="single" w:color="1F4E79" w:sz="6" w:space="1"/>
        </w:pBdr>
        <w:spacing w:before="360" w:after="200"/>
      </w:pPr>
      <w:r>
        <w:rPr>
          <w:rFonts w:ascii="Arial" w:cs="Arial" w:eastAsia="Arial" w:hAnsi="Arial"/>
          <w:b/>
          <w:bCs/>
          <w:sz w:val="28"/>
          <w:szCs w:val="28"/>
        </w:rPr>
        <w:t xml:space="preserve">1. Title</w:t>
      </w:r>
    </w:p>
    <w:p>
      <w:pPr>
        <w:spacing w:after="160" w:line="360"/>
        <w:jc w:val="both"/>
      </w:pPr>
      <w:r>
        <w:rPr>
          <w:rFonts w:ascii="Arial" w:cs="Arial" w:eastAsia="Arial" w:hAnsi="Arial"/>
          <w:sz w:val="24"/>
          <w:szCs w:val="24"/>
        </w:rPr>
        <w:t xml:space="preserve">Spam Message Classifier using Neural Network (MLP) and TF-IDF Feature Extraction</w:t>
      </w:r>
    </w:p>
    <w:p>
      <w:pPr>
        <w:pStyle w:val="Heading1"/>
        <w:pBdr>
          <w:bottom w:val="single" w:color="1F4E79" w:sz="6" w:space="1"/>
        </w:pBdr>
        <w:spacing w:before="360" w:after="200"/>
      </w:pPr>
      <w:r>
        <w:rPr>
          <w:rFonts w:ascii="Arial" w:cs="Arial" w:eastAsia="Arial" w:hAnsi="Arial"/>
          <w:b/>
          <w:bCs/>
          <w:sz w:val="28"/>
          <w:szCs w:val="28"/>
        </w:rPr>
        <w:t xml:space="preserve">2. Introduction</w:t>
      </w:r>
    </w:p>
    <w:p>
      <w:pPr>
        <w:spacing w:after="160" w:line="360"/>
        <w:jc w:val="both"/>
      </w:pPr>
      <w:r>
        <w:rPr>
          <w:rFonts w:ascii="Arial" w:cs="Arial" w:eastAsia="Arial" w:hAnsi="Arial"/>
          <w:sz w:val="24"/>
          <w:szCs w:val="24"/>
        </w:rPr>
        <w:t xml:space="preserve">With the rapid growth of digital communication, spam messages have become a major concern for users across SMS, email, and messaging platforms. Spam messages not only waste users' time but often contain phishing links, fraudulent offers, and malicious content. The ability to automatically detect and filter spam messages is a critical application of Artificial Intelligence and Machine Learning.</w:t>
      </w:r>
    </w:p>
    <w:p>
      <w:pPr>
        <w:spacing w:after="120"/>
      </w:pPr>
      <w:r>
        <w:t xml:space="preserve"/>
      </w:r>
    </w:p>
    <w:p>
      <w:pPr>
        <w:spacing w:after="160" w:line="360"/>
        <w:jc w:val="both"/>
      </w:pPr>
      <w:r>
        <w:rPr>
          <w:rFonts w:ascii="Arial" w:cs="Arial" w:eastAsia="Arial" w:hAnsi="Arial"/>
          <w:sz w:val="24"/>
          <w:szCs w:val="24"/>
        </w:rPr>
        <w:t xml:space="preserve">This project presents a CLI-based Spam Message Classifier built using a Multi-Layer Perceptron (MLP) Neural Network. The model is trained on the well-known SMS Spam Collection Dataset and uses TF-IDF (Term Frequency-Inverse Document Frequency) for text feature extraction. The system preprocesses raw text messages, trains a neural network classifier, evaluates its performance, and provides an interactive command-line interface for real-time prediction.</w:t>
      </w:r>
    </w:p>
    <w:p>
      <w:pPr>
        <w:pStyle w:val="Heading1"/>
        <w:pBdr>
          <w:bottom w:val="single" w:color="1F4E79" w:sz="6" w:space="1"/>
        </w:pBdr>
        <w:spacing w:before="360" w:after="200"/>
      </w:pPr>
      <w:r>
        <w:rPr>
          <w:rFonts w:ascii="Arial" w:cs="Arial" w:eastAsia="Arial" w:hAnsi="Arial"/>
          <w:b/>
          <w:bCs/>
          <w:sz w:val="28"/>
          <w:szCs w:val="28"/>
        </w:rPr>
        <w:t xml:space="preserve">3. Motivation of the Project</w:t>
      </w:r>
    </w:p>
    <w:p>
      <w:pPr>
        <w:spacing w:after="160" w:line="360"/>
        <w:jc w:val="both"/>
      </w:pPr>
      <w:r>
        <w:rPr>
          <w:rFonts w:ascii="Arial" w:cs="Arial" w:eastAsia="Arial" w:hAnsi="Arial"/>
          <w:sz w:val="24"/>
          <w:szCs w:val="24"/>
        </w:rPr>
        <w:t xml:space="preserve">The motivation behind this project comes from the increasing volume of spam messages received daily on mobile devices and email inboxes. Spam detection is one of the most practical and widely studied problems in Natural Language Processing (NLP) and Machine Learning. Building this classifier from scratch provided an opportunity to understand the complete ML pipeline — from raw text preprocessing to model training, evaluation, and deployment.</w:t>
      </w:r>
    </w:p>
    <w:p>
      <w:pPr>
        <w:spacing w:after="120"/>
      </w:pPr>
      <w:r>
        <w:t xml:space="preserve"/>
      </w:r>
    </w:p>
    <w:p>
      <w:pPr>
        <w:spacing w:after="160" w:line="360"/>
        <w:jc w:val="both"/>
      </w:pPr>
      <w:r>
        <w:rPr>
          <w:rFonts w:ascii="Arial" w:cs="Arial" w:eastAsia="Arial" w:hAnsi="Arial"/>
          <w:sz w:val="24"/>
          <w:szCs w:val="24"/>
        </w:rPr>
        <w:t xml:space="preserve">Additionally, neural networks offer superior performance over traditional methods like Naive Bayes for text classification because they can learn complex non-linear patterns in the feature space. Implementing this as a CLI application makes it lightweight, portable, and easy to test without requiring any graphical interface.</w:t>
      </w:r>
    </w:p>
    <w:p>
      <w:pPr>
        <w:pStyle w:val="Heading1"/>
        <w:pBdr>
          <w:bottom w:val="single" w:color="1F4E79" w:sz="6" w:space="1"/>
        </w:pBdr>
        <w:spacing w:before="360" w:after="200"/>
      </w:pPr>
      <w:r>
        <w:rPr>
          <w:rFonts w:ascii="Arial" w:cs="Arial" w:eastAsia="Arial" w:hAnsi="Arial"/>
          <w:b/>
          <w:bCs/>
          <w:sz w:val="28"/>
          <w:szCs w:val="28"/>
        </w:rPr>
        <w:t xml:space="preserve">4. Problem Statement</w:t>
      </w:r>
    </w:p>
    <w:p>
      <w:pPr>
        <w:spacing w:after="160" w:line="360"/>
        <w:jc w:val="both"/>
      </w:pPr>
      <w:r>
        <w:rPr>
          <w:rFonts w:ascii="Arial" w:cs="Arial" w:eastAsia="Arial" w:hAnsi="Arial"/>
          <w:sz w:val="24"/>
          <w:szCs w:val="24"/>
        </w:rPr>
        <w:t xml:space="preserve">Given a dataset of labeled SMS messages (spam or ham), build a machine learning system that can:</w:t>
      </w:r>
    </w:p>
    <w:p>
      <w:pPr>
        <w:pStyle w:val="ListParagraph"/>
        <w:numPr>
          <w:ilvl w:val="0"/>
          <w:numId w:val="2"/>
        </w:numPr>
        <w:spacing w:after="100"/>
      </w:pPr>
      <w:r>
        <w:rPr>
          <w:rFonts w:ascii="Arial" w:cs="Arial" w:eastAsia="Arial" w:hAnsi="Arial"/>
          <w:sz w:val="24"/>
          <w:szCs w:val="24"/>
        </w:rPr>
        <w:t xml:space="preserve">Preprocess raw text by removing noise, stop words, and applying stemming</w:t>
      </w:r>
    </w:p>
    <w:p>
      <w:pPr>
        <w:pStyle w:val="ListParagraph"/>
        <w:numPr>
          <w:ilvl w:val="0"/>
          <w:numId w:val="2"/>
        </w:numPr>
        <w:spacing w:after="100"/>
      </w:pPr>
      <w:r>
        <w:rPr>
          <w:rFonts w:ascii="Arial" w:cs="Arial" w:eastAsia="Arial" w:hAnsi="Arial"/>
          <w:sz w:val="24"/>
          <w:szCs w:val="24"/>
        </w:rPr>
        <w:t xml:space="preserve">Convert text into numerical feature vectors using TF-IDF</w:t>
      </w:r>
    </w:p>
    <w:p>
      <w:pPr>
        <w:pStyle w:val="ListParagraph"/>
        <w:numPr>
          <w:ilvl w:val="0"/>
          <w:numId w:val="2"/>
        </w:numPr>
        <w:spacing w:after="100"/>
      </w:pPr>
      <w:r>
        <w:rPr>
          <w:rFonts w:ascii="Arial" w:cs="Arial" w:eastAsia="Arial" w:hAnsi="Arial"/>
          <w:sz w:val="24"/>
          <w:szCs w:val="24"/>
        </w:rPr>
        <w:t xml:space="preserve">Train a neural network classifier to distinguish spam from legitimate messages</w:t>
      </w:r>
    </w:p>
    <w:p>
      <w:pPr>
        <w:pStyle w:val="ListParagraph"/>
        <w:numPr>
          <w:ilvl w:val="0"/>
          <w:numId w:val="2"/>
        </w:numPr>
        <w:spacing w:after="100"/>
      </w:pPr>
      <w:r>
        <w:rPr>
          <w:rFonts w:ascii="Arial" w:cs="Arial" w:eastAsia="Arial" w:hAnsi="Arial"/>
          <w:sz w:val="24"/>
          <w:szCs w:val="24"/>
        </w:rPr>
        <w:t xml:space="preserve">Evaluate the model using standard metrics such as accuracy, precision, recall, and F1-score</w:t>
      </w:r>
    </w:p>
    <w:p>
      <w:pPr>
        <w:pStyle w:val="ListParagraph"/>
        <w:numPr>
          <w:ilvl w:val="0"/>
          <w:numId w:val="2"/>
        </w:numPr>
        <w:spacing w:after="100"/>
      </w:pPr>
      <w:r>
        <w:rPr>
          <w:rFonts w:ascii="Arial" w:cs="Arial" w:eastAsia="Arial" w:hAnsi="Arial"/>
          <w:sz w:val="24"/>
          <w:szCs w:val="24"/>
        </w:rPr>
        <w:t xml:space="preserve">Provide a real-time interactive prediction interface through the command line</w:t>
      </w:r>
    </w:p>
    <w:p>
      <w:pPr>
        <w:pStyle w:val="Heading1"/>
        <w:pBdr>
          <w:bottom w:val="single" w:color="1F4E79" w:sz="6" w:space="1"/>
        </w:pBdr>
        <w:spacing w:before="360" w:after="200"/>
      </w:pPr>
      <w:r>
        <w:rPr>
          <w:rFonts w:ascii="Arial" w:cs="Arial" w:eastAsia="Arial" w:hAnsi="Arial"/>
          <w:b/>
          <w:bCs/>
          <w:sz w:val="28"/>
          <w:szCs w:val="28"/>
        </w:rPr>
        <w:t xml:space="preserve">5. Objectives of the Project</w:t>
      </w:r>
    </w:p>
    <w:p>
      <w:pPr>
        <w:pStyle w:val="ListParagraph"/>
        <w:numPr>
          <w:ilvl w:val="0"/>
          <w:numId w:val="3"/>
        </w:numPr>
        <w:spacing w:after="100"/>
      </w:pPr>
      <w:r>
        <w:rPr>
          <w:rFonts w:ascii="Arial" w:cs="Arial" w:eastAsia="Arial" w:hAnsi="Arial"/>
          <w:sz w:val="24"/>
          <w:szCs w:val="24"/>
        </w:rPr>
        <w:t xml:space="preserve">To build a complete text classification pipeline for spam detection</w:t>
      </w:r>
    </w:p>
    <w:p>
      <w:pPr>
        <w:pStyle w:val="ListParagraph"/>
        <w:numPr>
          <w:ilvl w:val="0"/>
          <w:numId w:val="3"/>
        </w:numPr>
        <w:spacing w:after="100"/>
      </w:pPr>
      <w:r>
        <w:rPr>
          <w:rFonts w:ascii="Arial" w:cs="Arial" w:eastAsia="Arial" w:hAnsi="Arial"/>
          <w:sz w:val="24"/>
          <w:szCs w:val="24"/>
        </w:rPr>
        <w:t xml:space="preserve">To implement TF-IDF vectorization for feature extraction from raw text</w:t>
      </w:r>
    </w:p>
    <w:p>
      <w:pPr>
        <w:pStyle w:val="ListParagraph"/>
        <w:numPr>
          <w:ilvl w:val="0"/>
          <w:numId w:val="3"/>
        </w:numPr>
        <w:spacing w:after="100"/>
      </w:pPr>
      <w:r>
        <w:rPr>
          <w:rFonts w:ascii="Arial" w:cs="Arial" w:eastAsia="Arial" w:hAnsi="Arial"/>
          <w:sz w:val="24"/>
          <w:szCs w:val="24"/>
        </w:rPr>
        <w:t xml:space="preserve">To train an MLP neural network with optimized architecture for binary classification</w:t>
      </w:r>
    </w:p>
    <w:p>
      <w:pPr>
        <w:pStyle w:val="ListParagraph"/>
        <w:numPr>
          <w:ilvl w:val="0"/>
          <w:numId w:val="3"/>
        </w:numPr>
        <w:spacing w:after="100"/>
      </w:pPr>
      <w:r>
        <w:rPr>
          <w:rFonts w:ascii="Arial" w:cs="Arial" w:eastAsia="Arial" w:hAnsi="Arial"/>
          <w:sz w:val="24"/>
          <w:szCs w:val="24"/>
        </w:rPr>
        <w:t xml:space="preserve">To evaluate the model using classification report and confusion matrix</w:t>
      </w:r>
    </w:p>
    <w:p>
      <w:pPr>
        <w:pStyle w:val="ListParagraph"/>
        <w:numPr>
          <w:ilvl w:val="0"/>
          <w:numId w:val="3"/>
        </w:numPr>
        <w:spacing w:after="100"/>
      </w:pPr>
      <w:r>
        <w:rPr>
          <w:rFonts w:ascii="Arial" w:cs="Arial" w:eastAsia="Arial" w:hAnsi="Arial"/>
          <w:sz w:val="24"/>
          <w:szCs w:val="24"/>
        </w:rPr>
        <w:t xml:space="preserve">To save the trained model and vectorizer for reuse without retraining</w:t>
      </w:r>
    </w:p>
    <w:p>
      <w:pPr>
        <w:pStyle w:val="ListParagraph"/>
        <w:numPr>
          <w:ilvl w:val="0"/>
          <w:numId w:val="3"/>
        </w:numPr>
        <w:spacing w:after="100"/>
      </w:pPr>
      <w:r>
        <w:rPr>
          <w:rFonts w:ascii="Arial" w:cs="Arial" w:eastAsia="Arial" w:hAnsi="Arial"/>
          <w:sz w:val="24"/>
          <w:szCs w:val="24"/>
        </w:rPr>
        <w:t xml:space="preserve">To develop an interactive CLI interface for real-time spam detection</w:t>
      </w:r>
    </w:p>
    <w:p>
      <w:pPr>
        <w:pStyle w:val="Heading1"/>
        <w:pBdr>
          <w:bottom w:val="single" w:color="1F4E79" w:sz="6" w:space="1"/>
        </w:pBdr>
        <w:spacing w:before="360" w:after="200"/>
      </w:pPr>
      <w:r>
        <w:rPr>
          <w:rFonts w:ascii="Arial" w:cs="Arial" w:eastAsia="Arial" w:hAnsi="Arial"/>
          <w:b/>
          <w:bCs/>
          <w:sz w:val="28"/>
          <w:szCs w:val="28"/>
        </w:rPr>
        <w:t xml:space="preserve">6. Existing Methods</w:t>
      </w:r>
    </w:p>
    <w:p>
      <w:pPr>
        <w:pStyle w:val="Heading2"/>
        <w:spacing w:before="280" w:after="140"/>
      </w:pPr>
      <w:r>
        <w:rPr>
          <w:rFonts w:ascii="Arial" w:cs="Arial" w:eastAsia="Arial" w:hAnsi="Arial"/>
          <w:b/>
          <w:bCs/>
          <w:color w:val="2E74B5"/>
          <w:sz w:val="24"/>
          <w:szCs w:val="24"/>
        </w:rPr>
        <w:t xml:space="preserve">6.1 Rule-Based Filtering</w:t>
      </w:r>
    </w:p>
    <w:p>
      <w:pPr>
        <w:spacing w:after="160" w:line="360"/>
        <w:jc w:val="both"/>
      </w:pPr>
      <w:r>
        <w:rPr>
          <w:rFonts w:ascii="Arial" w:cs="Arial" w:eastAsia="Arial" w:hAnsi="Arial"/>
          <w:sz w:val="24"/>
          <w:szCs w:val="24"/>
        </w:rPr>
        <w:t xml:space="preserve">Early spam detection systems relied on keyword blacklists and regular expression rules. If a message contained words like 'FREE', 'WIN', 'CLICK HERE', it was flagged as spam. These systems were brittle and easy to bypass.</w:t>
      </w:r>
    </w:p>
    <w:p>
      <w:pPr>
        <w:pStyle w:val="Heading2"/>
        <w:spacing w:before="280" w:after="140"/>
      </w:pPr>
      <w:r>
        <w:rPr>
          <w:rFonts w:ascii="Arial" w:cs="Arial" w:eastAsia="Arial" w:hAnsi="Arial"/>
          <w:b/>
          <w:bCs/>
          <w:color w:val="2E74B5"/>
          <w:sz w:val="24"/>
          <w:szCs w:val="24"/>
        </w:rPr>
        <w:t xml:space="preserve">6.2 Naive Bayes Classifier</w:t>
      </w:r>
    </w:p>
    <w:p>
      <w:pPr>
        <w:spacing w:after="160" w:line="360"/>
        <w:jc w:val="both"/>
      </w:pPr>
      <w:r>
        <w:rPr>
          <w:rFonts w:ascii="Arial" w:cs="Arial" w:eastAsia="Arial" w:hAnsi="Arial"/>
          <w:sz w:val="24"/>
          <w:szCs w:val="24"/>
        </w:rPr>
        <w:t xml:space="preserve">Naive Bayes is one of the most popular traditional approaches for spam detection. It is based on Bayes' theorem and assumes feature independence. While fast and effective for small datasets, it struggles with complex patterns.</w:t>
      </w:r>
    </w:p>
    <w:p>
      <w:pPr>
        <w:pStyle w:val="Heading2"/>
        <w:spacing w:before="280" w:after="140"/>
      </w:pPr>
      <w:r>
        <w:rPr>
          <w:rFonts w:ascii="Arial" w:cs="Arial" w:eastAsia="Arial" w:hAnsi="Arial"/>
          <w:b/>
          <w:bCs/>
          <w:color w:val="2E74B5"/>
          <w:sz w:val="24"/>
          <w:szCs w:val="24"/>
        </w:rPr>
        <w:t xml:space="preserve">6.3 Support Vector Machine (SVM)</w:t>
      </w:r>
    </w:p>
    <w:p>
      <w:pPr>
        <w:spacing w:after="160" w:line="360"/>
        <w:jc w:val="both"/>
      </w:pPr>
      <w:r>
        <w:rPr>
          <w:rFonts w:ascii="Arial" w:cs="Arial" w:eastAsia="Arial" w:hAnsi="Arial"/>
          <w:sz w:val="24"/>
          <w:szCs w:val="24"/>
        </w:rPr>
        <w:t xml:space="preserve">SVM-based classifiers have shown strong performance in text classification tasks. They find an optimal hyperplane in the feature space to separate spam from ham. However, they require careful kernel selection and are computationally expensive at scale.</w:t>
      </w:r>
    </w:p>
    <w:p>
      <w:pPr>
        <w:pStyle w:val="Heading2"/>
        <w:spacing w:before="280" w:after="140"/>
      </w:pPr>
      <w:r>
        <w:rPr>
          <w:rFonts w:ascii="Arial" w:cs="Arial" w:eastAsia="Arial" w:hAnsi="Arial"/>
          <w:b/>
          <w:bCs/>
          <w:color w:val="2E74B5"/>
          <w:sz w:val="24"/>
          <w:szCs w:val="24"/>
        </w:rPr>
        <w:t xml:space="preserve">6.4 Deep Learning Approaches</w:t>
      </w:r>
    </w:p>
    <w:p>
      <w:pPr>
        <w:spacing w:after="160" w:line="360"/>
        <w:jc w:val="both"/>
      </w:pPr>
      <w:r>
        <w:rPr>
          <w:rFonts w:ascii="Arial" w:cs="Arial" w:eastAsia="Arial" w:hAnsi="Arial"/>
          <w:sz w:val="24"/>
          <w:szCs w:val="24"/>
        </w:rPr>
        <w:t xml:space="preserve">Modern approaches use RNNs, LSTMs, and Transformer-based models (BERT) for spam detection. While highly accurate, these models are resource-intensive and overkill for a straightforward binary classification task on SMS data.</w:t>
      </w:r>
    </w:p>
    <w:p>
      <w:pPr>
        <w:pStyle w:val="Heading1"/>
        <w:pBdr>
          <w:bottom w:val="single" w:color="1F4E79" w:sz="6" w:space="1"/>
        </w:pBdr>
        <w:spacing w:before="360" w:after="200"/>
      </w:pPr>
      <w:r>
        <w:rPr>
          <w:rFonts w:ascii="Arial" w:cs="Arial" w:eastAsia="Arial" w:hAnsi="Arial"/>
          <w:b/>
          <w:bCs/>
          <w:sz w:val="28"/>
          <w:szCs w:val="28"/>
        </w:rPr>
        <w:t xml:space="preserve">7. Pros and Cons of Stated Methods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Method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Pros / Cons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Rule-Based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Simple, fast | Brittle, easy to bypass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Naive Bayes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Fast, low resource | Assumes feature independence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SVM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Strong accuracy | Slow on large data, kernel tuning needed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MLP Neural Network (This Project)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Learns complex patterns, high accuracy | Needs more data than Naive Bayes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LSTM / BERT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State-of-the-art accuracy | Very resource-intensive, overkill for SMS</w:t>
            </w:r>
          </w:p>
        </w:tc>
      </w:tr>
    </w:tbl>
    <w:p>
      <w:pPr>
        <w:pStyle w:val="Heading1"/>
        <w:pBdr>
          <w:bottom w:val="single" w:color="1F4E79" w:sz="6" w:space="1"/>
        </w:pBdr>
        <w:spacing w:before="360" w:after="200"/>
      </w:pPr>
      <w:r>
        <w:rPr>
          <w:rFonts w:ascii="Arial" w:cs="Arial" w:eastAsia="Arial" w:hAnsi="Arial"/>
          <w:b/>
          <w:bCs/>
          <w:sz w:val="28"/>
          <w:szCs w:val="28"/>
        </w:rPr>
        <w:t xml:space="preserve">8. Hardware and Software Requirements</w:t>
      </w:r>
    </w:p>
    <w:p>
      <w:pPr>
        <w:pStyle w:val="Heading2"/>
        <w:spacing w:before="280" w:after="140"/>
      </w:pPr>
      <w:r>
        <w:rPr>
          <w:rFonts w:ascii="Arial" w:cs="Arial" w:eastAsia="Arial" w:hAnsi="Arial"/>
          <w:b/>
          <w:bCs/>
          <w:color w:val="2E74B5"/>
          <w:sz w:val="24"/>
          <w:szCs w:val="24"/>
        </w:rPr>
        <w:t xml:space="preserve">8.1 Hardware Requirements</w:t>
      </w:r>
    </w:p>
    <w:p>
      <w:pPr>
        <w:pStyle w:val="ListParagraph"/>
        <w:numPr>
          <w:ilvl w:val="0"/>
          <w:numId w:val="2"/>
        </w:numPr>
        <w:spacing w:after="100"/>
      </w:pPr>
      <w:r>
        <w:rPr>
          <w:rFonts w:ascii="Arial" w:cs="Arial" w:eastAsia="Arial" w:hAnsi="Arial"/>
          <w:sz w:val="24"/>
          <w:szCs w:val="24"/>
        </w:rPr>
        <w:t xml:space="preserve">Processor: Intel Core i3 or above (GPU optional)</w:t>
      </w:r>
    </w:p>
    <w:p>
      <w:pPr>
        <w:pStyle w:val="ListParagraph"/>
        <w:numPr>
          <w:ilvl w:val="0"/>
          <w:numId w:val="2"/>
        </w:numPr>
        <w:spacing w:after="100"/>
      </w:pPr>
      <w:r>
        <w:rPr>
          <w:rFonts w:ascii="Arial" w:cs="Arial" w:eastAsia="Arial" w:hAnsi="Arial"/>
          <w:sz w:val="24"/>
          <w:szCs w:val="24"/>
        </w:rPr>
        <w:t xml:space="preserve">RAM: Minimum 4 GB (8 GB recommended for faster training)</w:t>
      </w:r>
    </w:p>
    <w:p>
      <w:pPr>
        <w:pStyle w:val="ListParagraph"/>
        <w:numPr>
          <w:ilvl w:val="0"/>
          <w:numId w:val="2"/>
        </w:numPr>
        <w:spacing w:after="100"/>
      </w:pPr>
      <w:r>
        <w:rPr>
          <w:rFonts w:ascii="Arial" w:cs="Arial" w:eastAsia="Arial" w:hAnsi="Arial"/>
          <w:sz w:val="24"/>
          <w:szCs w:val="24"/>
        </w:rPr>
        <w:t xml:space="preserve">Storage: 500 MB free space</w:t>
      </w:r>
    </w:p>
    <w:p>
      <w:pPr>
        <w:pStyle w:val="ListParagraph"/>
        <w:numPr>
          <w:ilvl w:val="0"/>
          <w:numId w:val="2"/>
        </w:numPr>
        <w:spacing w:after="100"/>
      </w:pPr>
      <w:r>
        <w:rPr>
          <w:rFonts w:ascii="Arial" w:cs="Arial" w:eastAsia="Arial" w:hAnsi="Arial"/>
          <w:sz w:val="24"/>
          <w:szCs w:val="24"/>
        </w:rPr>
        <w:t xml:space="preserve">Internet: Required for Google Colab and Google Drive access</w:t>
      </w:r>
    </w:p>
    <w:p>
      <w:pPr>
        <w:pStyle w:val="Heading2"/>
        <w:spacing w:before="280" w:after="140"/>
      </w:pPr>
      <w:r>
        <w:rPr>
          <w:rFonts w:ascii="Arial" w:cs="Arial" w:eastAsia="Arial" w:hAnsi="Arial"/>
          <w:b/>
          <w:bCs/>
          <w:color w:val="2E74B5"/>
          <w:sz w:val="24"/>
          <w:szCs w:val="24"/>
        </w:rPr>
        <w:t xml:space="preserve">8.2 Software Requirements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Google Colab (Python 3.10+)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Language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Python 3.x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Libraries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pandas, numpy, scikit-learn, nltk, matplotlib, seaborn, joblib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Dataset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SMS Spam Collection Dataset (spam.csv)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Google Drive (model persistence)</w:t>
            </w:r>
          </w:p>
        </w:tc>
      </w:tr>
    </w:tbl>
    <w:p>
      <w:pPr>
        <w:pStyle w:val="Heading1"/>
        <w:pBdr>
          <w:bottom w:val="single" w:color="1F4E79" w:sz="6" w:space="1"/>
        </w:pBdr>
        <w:spacing w:before="360" w:after="200"/>
      </w:pPr>
      <w:r>
        <w:rPr>
          <w:rFonts w:ascii="Arial" w:cs="Arial" w:eastAsia="Arial" w:hAnsi="Arial"/>
          <w:b/>
          <w:bCs/>
          <w:sz w:val="28"/>
          <w:szCs w:val="28"/>
        </w:rPr>
        <w:t xml:space="preserve">9. Methodology and Goal</w:t>
      </w:r>
    </w:p>
    <w:p>
      <w:pPr>
        <w:spacing w:after="160" w:line="360"/>
        <w:jc w:val="both"/>
      </w:pPr>
      <w:r>
        <w:rPr>
          <w:rFonts w:ascii="Arial" w:cs="Arial" w:eastAsia="Arial" w:hAnsi="Arial"/>
          <w:sz w:val="24"/>
          <w:szCs w:val="24"/>
        </w:rPr>
        <w:t xml:space="preserve">The project follows a standard supervised machine learning pipeline:</w:t>
      </w:r>
    </w:p>
    <w:p>
      <w:pPr>
        <w:pStyle w:val="ListParagraph"/>
        <w:numPr>
          <w:ilvl w:val="0"/>
          <w:numId w:val="3"/>
        </w:numPr>
        <w:spacing w:after="100"/>
      </w:pPr>
      <w:r>
        <w:rPr>
          <w:rFonts w:ascii="Arial" w:cs="Arial" w:eastAsia="Arial" w:hAnsi="Arial"/>
          <w:sz w:val="24"/>
          <w:szCs w:val="24"/>
        </w:rPr>
        <w:t xml:space="preserve">Data Loading: The SMS Spam Collection dataset is loaded from Google Drive into a Pandas DataFrame with two columns — label (ham/spam) and message.</w:t>
      </w:r>
    </w:p>
    <w:p>
      <w:pPr>
        <w:pStyle w:val="ListParagraph"/>
        <w:numPr>
          <w:ilvl w:val="0"/>
          <w:numId w:val="3"/>
        </w:numPr>
        <w:spacing w:after="100"/>
      </w:pPr>
      <w:r>
        <w:rPr>
          <w:rFonts w:ascii="Arial" w:cs="Arial" w:eastAsia="Arial" w:hAnsi="Arial"/>
          <w:sz w:val="24"/>
          <w:szCs w:val="24"/>
        </w:rPr>
        <w:t xml:space="preserve">Text Preprocessing: Each message is lowercased, punctuation is removed, stop words are filtered, and Porter Stemming is applied to normalize words.</w:t>
      </w:r>
    </w:p>
    <w:p>
      <w:pPr>
        <w:pStyle w:val="ListParagraph"/>
        <w:numPr>
          <w:ilvl w:val="0"/>
          <w:numId w:val="3"/>
        </w:numPr>
        <w:spacing w:after="100"/>
      </w:pPr>
      <w:r>
        <w:rPr>
          <w:rFonts w:ascii="Arial" w:cs="Arial" w:eastAsia="Arial" w:hAnsi="Arial"/>
          <w:sz w:val="24"/>
          <w:szCs w:val="24"/>
        </w:rPr>
        <w:t xml:space="preserve">Label Encoding: Labels are encoded as binary values — ham = 0, spam = 1.</w:t>
      </w:r>
    </w:p>
    <w:p>
      <w:pPr>
        <w:pStyle w:val="ListParagraph"/>
        <w:numPr>
          <w:ilvl w:val="0"/>
          <w:numId w:val="3"/>
        </w:numPr>
        <w:spacing w:after="100"/>
      </w:pPr>
      <w:r>
        <w:rPr>
          <w:rFonts w:ascii="Arial" w:cs="Arial" w:eastAsia="Arial" w:hAnsi="Arial"/>
          <w:sz w:val="24"/>
          <w:szCs w:val="24"/>
        </w:rPr>
        <w:t xml:space="preserve">TF-IDF Vectorization: Top 5000 features are extracted using Term Frequency-Inverse Document Frequency.</w:t>
      </w:r>
    </w:p>
    <w:p>
      <w:pPr>
        <w:pStyle w:val="ListParagraph"/>
        <w:numPr>
          <w:ilvl w:val="0"/>
          <w:numId w:val="3"/>
        </w:numPr>
        <w:spacing w:after="100"/>
      </w:pPr>
      <w:r>
        <w:rPr>
          <w:rFonts w:ascii="Arial" w:cs="Arial" w:eastAsia="Arial" w:hAnsi="Arial"/>
          <w:sz w:val="24"/>
          <w:szCs w:val="24"/>
        </w:rPr>
        <w:t xml:space="preserve">Train/Test Split: 80% data is used for training, 20% for testing (random_state=42 for reproducibility).</w:t>
      </w:r>
    </w:p>
    <w:p>
      <w:pPr>
        <w:pStyle w:val="ListParagraph"/>
        <w:numPr>
          <w:ilvl w:val="0"/>
          <w:numId w:val="3"/>
        </w:numPr>
        <w:spacing w:after="100"/>
      </w:pPr>
      <w:r>
        <w:rPr>
          <w:rFonts w:ascii="Arial" w:cs="Arial" w:eastAsia="Arial" w:hAnsi="Arial"/>
          <w:sz w:val="24"/>
          <w:szCs w:val="24"/>
        </w:rPr>
        <w:t xml:space="preserve">Model Training: An MLP Classifier with hidden layers (128, 64) is trained using the Adam optimizer and ReLU activation.</w:t>
      </w:r>
    </w:p>
    <w:p>
      <w:pPr>
        <w:pStyle w:val="ListParagraph"/>
        <w:numPr>
          <w:ilvl w:val="0"/>
          <w:numId w:val="3"/>
        </w:numPr>
        <w:spacing w:after="100"/>
      </w:pPr>
      <w:r>
        <w:rPr>
          <w:rFonts w:ascii="Arial" w:cs="Arial" w:eastAsia="Arial" w:hAnsi="Arial"/>
          <w:sz w:val="24"/>
          <w:szCs w:val="24"/>
        </w:rPr>
        <w:t xml:space="preserve">Evaluation: Accuracy score, classification report, and confusion matrix heatmap are generated.</w:t>
      </w:r>
    </w:p>
    <w:p>
      <w:pPr>
        <w:pStyle w:val="ListParagraph"/>
        <w:numPr>
          <w:ilvl w:val="0"/>
          <w:numId w:val="3"/>
        </w:numPr>
        <w:spacing w:after="100"/>
      </w:pPr>
      <w:r>
        <w:rPr>
          <w:rFonts w:ascii="Arial" w:cs="Arial" w:eastAsia="Arial" w:hAnsi="Arial"/>
          <w:sz w:val="24"/>
          <w:szCs w:val="24"/>
        </w:rPr>
        <w:t xml:space="preserve">Model Persistence: Trained model and vectorizer are saved using joblib for future reuse.</w:t>
      </w:r>
    </w:p>
    <w:p>
      <w:pPr>
        <w:pStyle w:val="ListParagraph"/>
        <w:numPr>
          <w:ilvl w:val="0"/>
          <w:numId w:val="3"/>
        </w:numPr>
        <w:spacing w:after="100"/>
      </w:pPr>
      <w:r>
        <w:rPr>
          <w:rFonts w:ascii="Arial" w:cs="Arial" w:eastAsia="Arial" w:hAnsi="Arial"/>
          <w:sz w:val="24"/>
          <w:szCs w:val="24"/>
        </w:rPr>
        <w:t xml:space="preserve">Interactive Prediction: A CLI loop allows users to input custom messages and receive predictions with confidence scores.</w:t>
      </w:r>
    </w:p>
    <w:p>
      <w:pPr>
        <w:pStyle w:val="Heading1"/>
        <w:pBdr>
          <w:bottom w:val="single" w:color="1F4E79" w:sz="6" w:space="1"/>
        </w:pBdr>
        <w:spacing w:before="360" w:after="200"/>
      </w:pPr>
      <w:r>
        <w:rPr>
          <w:rFonts w:ascii="Arial" w:cs="Arial" w:eastAsia="Arial" w:hAnsi="Arial"/>
          <w:b/>
          <w:bCs/>
          <w:sz w:val="28"/>
          <w:szCs w:val="28"/>
        </w:rPr>
        <w:t xml:space="preserve">10. Functional Modules Design and Analysis</w:t>
      </w:r>
    </w:p>
    <w:p>
      <w:pPr>
        <w:pStyle w:val="Heading2"/>
        <w:spacing w:before="280" w:after="140"/>
      </w:pPr>
      <w:r>
        <w:rPr>
          <w:rFonts w:ascii="Arial" w:cs="Arial" w:eastAsia="Arial" w:hAnsi="Arial"/>
          <w:b/>
          <w:bCs/>
          <w:color w:val="2E74B5"/>
          <w:sz w:val="24"/>
          <w:szCs w:val="24"/>
        </w:rPr>
        <w:t xml:space="preserve">Module 1: Data Loading and Preparation</w:t>
      </w:r>
    </w:p>
    <w:p>
      <w:pPr>
        <w:spacing w:after="160" w:line="360"/>
        <w:jc w:val="both"/>
      </w:pPr>
      <w:r>
        <w:rPr>
          <w:rFonts w:ascii="Arial" w:cs="Arial" w:eastAsia="Arial" w:hAnsi="Arial"/>
          <w:sz w:val="24"/>
          <w:szCs w:val="24"/>
        </w:rPr>
        <w:t xml:space="preserve">Loads spam.csv from Google Drive, selects relevant columns (v1, v2), and renames them to label and message. Handles encoding issues with latin-1 charset.</w:t>
      </w:r>
    </w:p>
    <w:p>
      <w:pPr>
        <w:pStyle w:val="Heading2"/>
        <w:spacing w:before="280" w:after="140"/>
      </w:pPr>
      <w:r>
        <w:rPr>
          <w:rFonts w:ascii="Arial" w:cs="Arial" w:eastAsia="Arial" w:hAnsi="Arial"/>
          <w:b/>
          <w:bCs/>
          <w:color w:val="2E74B5"/>
          <w:sz w:val="24"/>
          <w:szCs w:val="24"/>
        </w:rPr>
        <w:t xml:space="preserve">Module 2: Text Preprocessing (clean_text)</w:t>
      </w:r>
    </w:p>
    <w:p>
      <w:pPr>
        <w:spacing w:after="160" w:line="360"/>
        <w:jc w:val="both"/>
      </w:pPr>
      <w:r>
        <w:rPr>
          <w:rFonts w:ascii="Arial" w:cs="Arial" w:eastAsia="Arial" w:hAnsi="Arial"/>
          <w:sz w:val="24"/>
          <w:szCs w:val="24"/>
        </w:rPr>
        <w:t xml:space="preserve">Converts text to lowercase, removes all non-alphabetic characters using regex, filters out NLTK stop words, and applies Porter Stemming to reduce words to their root form.</w:t>
      </w:r>
    </w:p>
    <w:p>
      <w:pPr>
        <w:pStyle w:val="Heading2"/>
        <w:spacing w:before="280" w:after="140"/>
      </w:pPr>
      <w:r>
        <w:rPr>
          <w:rFonts w:ascii="Arial" w:cs="Arial" w:eastAsia="Arial" w:hAnsi="Arial"/>
          <w:b/>
          <w:bCs/>
          <w:color w:val="2E74B5"/>
          <w:sz w:val="24"/>
          <w:szCs w:val="24"/>
        </w:rPr>
        <w:t xml:space="preserve">Module 3: TF-IDF Vectorization</w:t>
      </w:r>
    </w:p>
    <w:p>
      <w:pPr>
        <w:spacing w:after="160" w:line="360"/>
        <w:jc w:val="both"/>
      </w:pPr>
      <w:r>
        <w:rPr>
          <w:rFonts w:ascii="Arial" w:cs="Arial" w:eastAsia="Arial" w:hAnsi="Arial"/>
          <w:sz w:val="24"/>
          <w:szCs w:val="24"/>
        </w:rPr>
        <w:t xml:space="preserve">Converts preprocessed text tokens into numerical vectors. max_features=5000 ensures only the most informative terms are used, reducing noise and computation.</w:t>
      </w:r>
    </w:p>
    <w:p>
      <w:pPr>
        <w:pStyle w:val="Heading2"/>
        <w:spacing w:before="280" w:after="140"/>
      </w:pPr>
      <w:r>
        <w:rPr>
          <w:rFonts w:ascii="Arial" w:cs="Arial" w:eastAsia="Arial" w:hAnsi="Arial"/>
          <w:b/>
          <w:bCs/>
          <w:color w:val="2E74B5"/>
          <w:sz w:val="24"/>
          <w:szCs w:val="24"/>
        </w:rPr>
        <w:t xml:space="preserve">Module 4: MLP Neural Network (MLPClassifier)</w:t>
      </w:r>
    </w:p>
    <w:p>
      <w:pPr>
        <w:spacing w:after="160" w:line="360"/>
        <w:jc w:val="both"/>
      </w:pPr>
      <w:r>
        <w:rPr>
          <w:rFonts w:ascii="Arial" w:cs="Arial" w:eastAsia="Arial" w:hAnsi="Arial"/>
          <w:sz w:val="24"/>
          <w:szCs w:val="24"/>
        </w:rPr>
        <w:t xml:space="preserve">Two hidden layers with 128 and 64 neurons, ReLU activation for non-linearity, Adam optimizer for adaptive learning, trained for 100 iterations.</w:t>
      </w:r>
    </w:p>
    <w:p>
      <w:pPr>
        <w:pStyle w:val="Heading2"/>
        <w:spacing w:before="280" w:after="140"/>
      </w:pPr>
      <w:r>
        <w:rPr>
          <w:rFonts w:ascii="Arial" w:cs="Arial" w:eastAsia="Arial" w:hAnsi="Arial"/>
          <w:b/>
          <w:bCs/>
          <w:color w:val="2E74B5"/>
          <w:sz w:val="24"/>
          <w:szCs w:val="24"/>
        </w:rPr>
        <w:t xml:space="preserve">Module 5: Evaluation and Visualization</w:t>
      </w:r>
    </w:p>
    <w:p>
      <w:pPr>
        <w:spacing w:after="160" w:line="360"/>
        <w:jc w:val="both"/>
      </w:pPr>
      <w:r>
        <w:rPr>
          <w:rFonts w:ascii="Arial" w:cs="Arial" w:eastAsia="Arial" w:hAnsi="Arial"/>
          <w:sz w:val="24"/>
          <w:szCs w:val="24"/>
        </w:rPr>
        <w:t xml:space="preserve">Computes accuracy, generates a full classification report (precision, recall, F1-score per class), and renders a confusion matrix heatmap using seaborn.</w:t>
      </w:r>
    </w:p>
    <w:p>
      <w:pPr>
        <w:pStyle w:val="Heading2"/>
        <w:spacing w:before="280" w:after="140"/>
      </w:pPr>
      <w:r>
        <w:rPr>
          <w:rFonts w:ascii="Arial" w:cs="Arial" w:eastAsia="Arial" w:hAnsi="Arial"/>
          <w:b/>
          <w:bCs/>
          <w:color w:val="2E74B5"/>
          <w:sz w:val="24"/>
          <w:szCs w:val="24"/>
        </w:rPr>
        <w:t xml:space="preserve">Module 6: Model Save and Load</w:t>
      </w:r>
    </w:p>
    <w:p>
      <w:pPr>
        <w:spacing w:after="160" w:line="360"/>
        <w:jc w:val="both"/>
      </w:pPr>
      <w:r>
        <w:rPr>
          <w:rFonts w:ascii="Arial" w:cs="Arial" w:eastAsia="Arial" w:hAnsi="Arial"/>
          <w:sz w:val="24"/>
          <w:szCs w:val="24"/>
        </w:rPr>
        <w:t xml:space="preserve">Saves the trained MLPClassifier and TfidfVectorizer to Google Drive using joblib. This allows the model to be reloaded and used for prediction without retraining.</w:t>
      </w:r>
    </w:p>
    <w:p>
      <w:pPr>
        <w:pStyle w:val="Heading2"/>
        <w:spacing w:before="280" w:after="140"/>
      </w:pPr>
      <w:r>
        <w:rPr>
          <w:rFonts w:ascii="Arial" w:cs="Arial" w:eastAsia="Arial" w:hAnsi="Arial"/>
          <w:b/>
          <w:bCs/>
          <w:color w:val="2E74B5"/>
          <w:sz w:val="24"/>
          <w:szCs w:val="24"/>
        </w:rPr>
        <w:t xml:space="preserve">Module 7: Interactive CLI Prediction</w:t>
      </w:r>
    </w:p>
    <w:p>
      <w:pPr>
        <w:spacing w:after="160" w:line="360"/>
        <w:jc w:val="both"/>
      </w:pPr>
      <w:r>
        <w:rPr>
          <w:rFonts w:ascii="Arial" w:cs="Arial" w:eastAsia="Arial" w:hAnsi="Arial"/>
          <w:sz w:val="24"/>
          <w:szCs w:val="24"/>
        </w:rPr>
        <w:t xml:space="preserve">A while-loop-based CLI interface takes user input, preprocesses it using clean_text, transforms it with the loaded vectorizer, and outputs the predicted label with confidence percentages.</w:t>
      </w:r>
    </w:p>
    <w:p>
      <w:pPr>
        <w:pStyle w:val="Heading1"/>
        <w:pBdr>
          <w:bottom w:val="single" w:color="1F4E79" w:sz="6" w:space="1"/>
        </w:pBdr>
        <w:spacing w:before="360" w:after="200"/>
      </w:pPr>
      <w:r>
        <w:rPr>
          <w:rFonts w:ascii="Arial" w:cs="Arial" w:eastAsia="Arial" w:hAnsi="Arial"/>
          <w:b/>
          <w:bCs/>
          <w:sz w:val="28"/>
          <w:szCs w:val="28"/>
        </w:rPr>
        <w:t xml:space="preserve">11. Algorithm Development</w:t>
      </w:r>
    </w:p>
    <w:p>
      <w:pPr>
        <w:pStyle w:val="Heading2"/>
        <w:spacing w:before="280" w:after="140"/>
      </w:pPr>
      <w:r>
        <w:rPr>
          <w:rFonts w:ascii="Arial" w:cs="Arial" w:eastAsia="Arial" w:hAnsi="Arial"/>
          <w:b/>
          <w:bCs/>
          <w:color w:val="2E74B5"/>
          <w:sz w:val="24"/>
          <w:szCs w:val="24"/>
        </w:rPr>
        <w:t xml:space="preserve">Text Preprocessing Algorithm</w:t>
      </w:r>
    </w:p>
    <w:p>
      <w:pPr>
        <w:shd w:fill="F2F2F2" w:val="clear"/>
        <w:spacing w:after="60"/>
        <w:ind w:left="720"/>
      </w:pPr>
      <w:r>
        <w:rPr>
          <w:rFonts w:ascii="Courier New" w:cs="Courier New" w:eastAsia="Courier New" w:hAnsi="Courier New"/>
          <w:color w:val="1F1F1F"/>
          <w:sz w:val="20"/>
          <w:szCs w:val="20"/>
        </w:rPr>
        <w:t xml:space="preserve">INPUT: raw_text</w:t>
      </w:r>
    </w:p>
    <w:p>
      <w:pPr>
        <w:shd w:fill="F2F2F2" w:val="clear"/>
        <w:spacing w:after="60"/>
        <w:ind w:left="720"/>
      </w:pPr>
      <w:r>
        <w:rPr>
          <w:rFonts w:ascii="Courier New" w:cs="Courier New" w:eastAsia="Courier New" w:hAnsi="Courier New"/>
          <w:color w:val="1F1F1F"/>
          <w:sz w:val="20"/>
          <w:szCs w:val="20"/>
        </w:rPr>
        <w:t xml:space="preserve">1. Convert text to lowercase</w:t>
      </w:r>
    </w:p>
    <w:p>
      <w:pPr>
        <w:shd w:fill="F2F2F2" w:val="clear"/>
        <w:spacing w:after="60"/>
        <w:ind w:left="720"/>
      </w:pPr>
      <w:r>
        <w:rPr>
          <w:rFonts w:ascii="Courier New" w:cs="Courier New" w:eastAsia="Courier New" w:hAnsi="Courier New"/>
          <w:color w:val="1F1F1F"/>
          <w:sz w:val="20"/>
          <w:szCs w:val="20"/>
        </w:rPr>
        <w:t xml:space="preserve">2. Remove all non-alphabetic characters using regex [^a-z\s]</w:t>
      </w:r>
    </w:p>
    <w:p>
      <w:pPr>
        <w:shd w:fill="F2F2F2" w:val="clear"/>
        <w:spacing w:after="60"/>
        <w:ind w:left="720"/>
      </w:pPr>
      <w:r>
        <w:rPr>
          <w:rFonts w:ascii="Courier New" w:cs="Courier New" w:eastAsia="Courier New" w:hAnsi="Courier New"/>
          <w:color w:val="1F1F1F"/>
          <w:sz w:val="20"/>
          <w:szCs w:val="20"/>
        </w:rPr>
        <w:t xml:space="preserve">3. Split text into word tokens</w:t>
      </w:r>
    </w:p>
    <w:p>
      <w:pPr>
        <w:shd w:fill="F2F2F2" w:val="clear"/>
        <w:spacing w:after="60"/>
        <w:ind w:left="720"/>
      </w:pPr>
      <w:r>
        <w:rPr>
          <w:rFonts w:ascii="Courier New" w:cs="Courier New" w:eastAsia="Courier New" w:hAnsi="Courier New"/>
          <w:color w:val="1F1F1F"/>
          <w:sz w:val="20"/>
          <w:szCs w:val="20"/>
        </w:rPr>
        <w:t xml:space="preserve">4. For each word:</w:t>
      </w:r>
    </w:p>
    <w:p>
      <w:pPr>
        <w:shd w:fill="F2F2F2" w:val="clear"/>
        <w:spacing w:after="60"/>
        <w:ind w:left="720"/>
      </w:pPr>
      <w:r>
        <w:rPr>
          <w:rFonts w:ascii="Courier New" w:cs="Courier New" w:eastAsia="Courier New" w:hAnsi="Courier New"/>
          <w:color w:val="1F1F1F"/>
          <w:sz w:val="20"/>
          <w:szCs w:val="20"/>
        </w:rPr>
        <w:t xml:space="preserve">   a. Skip if word is in NLTK stop_words set</w:t>
      </w:r>
    </w:p>
    <w:p>
      <w:pPr>
        <w:shd w:fill="F2F2F2" w:val="clear"/>
        <w:spacing w:after="60"/>
        <w:ind w:left="720"/>
      </w:pPr>
      <w:r>
        <w:rPr>
          <w:rFonts w:ascii="Courier New" w:cs="Courier New" w:eastAsia="Courier New" w:hAnsi="Courier New"/>
          <w:color w:val="1F1F1F"/>
          <w:sz w:val="20"/>
          <w:szCs w:val="20"/>
        </w:rPr>
        <w:t xml:space="preserve">   b. Apply Porter Stemmer to get root form</w:t>
      </w:r>
    </w:p>
    <w:p>
      <w:pPr>
        <w:shd w:fill="F2F2F2" w:val="clear"/>
        <w:spacing w:after="60"/>
        <w:ind w:left="720"/>
      </w:pPr>
      <w:r>
        <w:rPr>
          <w:rFonts w:ascii="Courier New" w:cs="Courier New" w:eastAsia="Courier New" w:hAnsi="Courier New"/>
          <w:color w:val="1F1F1F"/>
          <w:sz w:val="20"/>
          <w:szCs w:val="20"/>
        </w:rPr>
        <w:t xml:space="preserve">5. Join remaining tokens with spaces</w:t>
      </w:r>
    </w:p>
    <w:p>
      <w:pPr>
        <w:shd w:fill="F2F2F2" w:val="clear"/>
        <w:spacing w:after="60"/>
        <w:ind w:left="720"/>
      </w:pPr>
      <w:r>
        <w:rPr>
          <w:rFonts w:ascii="Courier New" w:cs="Courier New" w:eastAsia="Courier New" w:hAnsi="Courier New"/>
          <w:color w:val="1F1F1F"/>
          <w:sz w:val="20"/>
          <w:szCs w:val="20"/>
        </w:rPr>
        <w:t xml:space="preserve">OUTPUT: cleaned_text</w:t>
      </w:r>
    </w:p>
    <w:p>
      <w:pPr>
        <w:spacing w:after="120"/>
      </w:pPr>
      <w:r>
        <w:t xml:space="preserve"/>
      </w:r>
    </w:p>
    <w:p>
      <w:pPr>
        <w:pStyle w:val="Heading2"/>
        <w:spacing w:before="280" w:after="140"/>
      </w:pPr>
      <w:r>
        <w:rPr>
          <w:rFonts w:ascii="Arial" w:cs="Arial" w:eastAsia="Arial" w:hAnsi="Arial"/>
          <w:b/>
          <w:bCs/>
          <w:color w:val="2E74B5"/>
          <w:sz w:val="24"/>
          <w:szCs w:val="24"/>
        </w:rPr>
        <w:t xml:space="preserve">MLP Training Algorithm</w:t>
      </w:r>
    </w:p>
    <w:p>
      <w:pPr>
        <w:shd w:fill="F2F2F2" w:val="clear"/>
        <w:spacing w:after="60"/>
        <w:ind w:left="720"/>
      </w:pPr>
      <w:r>
        <w:rPr>
          <w:rFonts w:ascii="Courier New" w:cs="Courier New" w:eastAsia="Courier New" w:hAnsi="Courier New"/>
          <w:color w:val="1F1F1F"/>
          <w:sz w:val="20"/>
          <w:szCs w:val="20"/>
        </w:rPr>
        <w:t xml:space="preserve">INPUT: X_train (TF-IDF matrix), y_train (labels)</w:t>
      </w:r>
    </w:p>
    <w:p>
      <w:pPr>
        <w:shd w:fill="F2F2F2" w:val="clear"/>
        <w:spacing w:after="60"/>
        <w:ind w:left="720"/>
      </w:pPr>
      <w:r>
        <w:rPr>
          <w:rFonts w:ascii="Courier New" w:cs="Courier New" w:eastAsia="Courier New" w:hAnsi="Courier New"/>
          <w:color w:val="1F1F1F"/>
          <w:sz w:val="20"/>
          <w:szCs w:val="20"/>
        </w:rPr>
        <w:t xml:space="preserve">1. Initialize MLP: layers = [5000 → 128 → 64 → 2]</w:t>
      </w:r>
    </w:p>
    <w:p>
      <w:pPr>
        <w:shd w:fill="F2F2F2" w:val="clear"/>
        <w:spacing w:after="60"/>
        <w:ind w:left="720"/>
      </w:pPr>
      <w:r>
        <w:rPr>
          <w:rFonts w:ascii="Courier New" w:cs="Courier New" w:eastAsia="Courier New" w:hAnsi="Courier New"/>
          <w:color w:val="1F1F1F"/>
          <w:sz w:val="20"/>
          <w:szCs w:val="20"/>
        </w:rPr>
        <w:t xml:space="preserve">2. For each iteration (max 100):</w:t>
      </w:r>
    </w:p>
    <w:p>
      <w:pPr>
        <w:shd w:fill="F2F2F2" w:val="clear"/>
        <w:spacing w:after="60"/>
        <w:ind w:left="720"/>
      </w:pPr>
      <w:r>
        <w:rPr>
          <w:rFonts w:ascii="Courier New" w:cs="Courier New" w:eastAsia="Courier New" w:hAnsi="Courier New"/>
          <w:color w:val="1F1F1F"/>
          <w:sz w:val="20"/>
          <w:szCs w:val="20"/>
        </w:rPr>
        <w:t xml:space="preserve">   a. Forward pass: compute activations using ReLU</w:t>
      </w:r>
    </w:p>
    <w:p>
      <w:pPr>
        <w:shd w:fill="F2F2F2" w:val="clear"/>
        <w:spacing w:after="60"/>
        <w:ind w:left="720"/>
      </w:pPr>
      <w:r>
        <w:rPr>
          <w:rFonts w:ascii="Courier New" w:cs="Courier New" w:eastAsia="Courier New" w:hAnsi="Courier New"/>
          <w:color w:val="1F1F1F"/>
          <w:sz w:val="20"/>
          <w:szCs w:val="20"/>
        </w:rPr>
        <w:t xml:space="preserve">   b. Compute cross-entropy loss</w:t>
      </w:r>
    </w:p>
    <w:p>
      <w:pPr>
        <w:shd w:fill="F2F2F2" w:val="clear"/>
        <w:spacing w:after="60"/>
        <w:ind w:left="720"/>
      </w:pPr>
      <w:r>
        <w:rPr>
          <w:rFonts w:ascii="Courier New" w:cs="Courier New" w:eastAsia="Courier New" w:hAnsi="Courier New"/>
          <w:color w:val="1F1F1F"/>
          <w:sz w:val="20"/>
          <w:szCs w:val="20"/>
        </w:rPr>
        <w:t xml:space="preserve">   c. Backward pass: compute gradients</w:t>
      </w:r>
    </w:p>
    <w:p>
      <w:pPr>
        <w:shd w:fill="F2F2F2" w:val="clear"/>
        <w:spacing w:after="60"/>
        <w:ind w:left="720"/>
      </w:pPr>
      <w:r>
        <w:rPr>
          <w:rFonts w:ascii="Courier New" w:cs="Courier New" w:eastAsia="Courier New" w:hAnsi="Courier New"/>
          <w:color w:val="1F1F1F"/>
          <w:sz w:val="20"/>
          <w:szCs w:val="20"/>
        </w:rPr>
        <w:t xml:space="preserve">   d. Update weights using Adam optimizer</w:t>
      </w:r>
    </w:p>
    <w:p>
      <w:pPr>
        <w:shd w:fill="F2F2F2" w:val="clear"/>
        <w:spacing w:after="60"/>
        <w:ind w:left="720"/>
      </w:pPr>
      <w:r>
        <w:rPr>
          <w:rFonts w:ascii="Courier New" w:cs="Courier New" w:eastAsia="Courier New" w:hAnsi="Courier New"/>
          <w:color w:val="1F1F1F"/>
          <w:sz w:val="20"/>
          <w:szCs w:val="20"/>
        </w:rPr>
        <w:t xml:space="preserve">3. Stop when convergence or max_iter reached</w:t>
      </w:r>
    </w:p>
    <w:p>
      <w:pPr>
        <w:shd w:fill="F2F2F2" w:val="clear"/>
        <w:spacing w:after="60"/>
        <w:ind w:left="720"/>
      </w:pPr>
      <w:r>
        <w:rPr>
          <w:rFonts w:ascii="Courier New" w:cs="Courier New" w:eastAsia="Courier New" w:hAnsi="Courier New"/>
          <w:color w:val="1F1F1F"/>
          <w:sz w:val="20"/>
          <w:szCs w:val="20"/>
        </w:rPr>
        <w:t xml:space="preserve">OUTPUT: trained model</w:t>
      </w:r>
    </w:p>
    <w:p>
      <w:pPr>
        <w:pStyle w:val="Heading1"/>
        <w:pBdr>
          <w:bottom w:val="single" w:color="1F4E79" w:sz="6" w:space="1"/>
        </w:pBdr>
        <w:spacing w:before="360" w:after="200"/>
      </w:pPr>
      <w:r>
        <w:rPr>
          <w:rFonts w:ascii="Arial" w:cs="Arial" w:eastAsia="Arial" w:hAnsi="Arial"/>
          <w:b/>
          <w:bCs/>
          <w:sz w:val="28"/>
          <w:szCs w:val="28"/>
        </w:rPr>
        <w:t xml:space="preserve">12. Software Architectural Diagram</w:t>
      </w:r>
    </w:p>
    <w:p>
      <w:pPr>
        <w:spacing w:after="160" w:line="360"/>
        <w:jc w:val="both"/>
      </w:pPr>
      <w:r>
        <w:rPr>
          <w:rFonts w:ascii="Arial" w:cs="Arial" w:eastAsia="Arial" w:hAnsi="Arial"/>
          <w:sz w:val="24"/>
          <w:szCs w:val="24"/>
        </w:rPr>
        <w:t xml:space="preserve">The system follows a linear pipeline architecture:</w:t>
      </w:r>
    </w:p>
    <w:p>
      <w:pPr>
        <w:spacing w:after="120"/>
      </w:pPr>
      <w:r>
        <w:t xml:space="preserve"/>
      </w:r>
    </w:p>
    <w:p>
      <w:pPr>
        <w:shd w:fill="F2F2F2" w:val="clear"/>
        <w:spacing w:after="60"/>
        <w:ind w:left="720"/>
      </w:pPr>
      <w:r>
        <w:rPr>
          <w:rFonts w:ascii="Courier New" w:cs="Courier New" w:eastAsia="Courier New" w:hAnsi="Courier New"/>
          <w:color w:val="1F1F1F"/>
          <w:sz w:val="20"/>
          <w:szCs w:val="20"/>
        </w:rPr>
        <w:t xml:space="preserve">spam.csv (Google Drive)</w:t>
      </w:r>
    </w:p>
    <w:p>
      <w:pPr>
        <w:shd w:fill="F2F2F2" w:val="clear"/>
        <w:spacing w:after="60"/>
        <w:ind w:left="720"/>
      </w:pPr>
      <w:r>
        <w:rPr>
          <w:rFonts w:ascii="Courier New" w:cs="Courier New" w:eastAsia="Courier New" w:hAnsi="Courier New"/>
          <w:color w:val="1F1F1F"/>
          <w:sz w:val="20"/>
          <w:szCs w:val="20"/>
        </w:rPr>
        <w:t xml:space="preserve">    |</w:t>
      </w:r>
    </w:p>
    <w:p>
      <w:pPr>
        <w:shd w:fill="F2F2F2" w:val="clear"/>
        <w:spacing w:after="60"/>
        <w:ind w:left="720"/>
      </w:pPr>
      <w:r>
        <w:rPr>
          <w:rFonts w:ascii="Courier New" w:cs="Courier New" w:eastAsia="Courier New" w:hAnsi="Courier New"/>
          <w:color w:val="1F1F1F"/>
          <w:sz w:val="20"/>
          <w:szCs w:val="20"/>
        </w:rPr>
        <w:t xml:space="preserve">    v</w:t>
      </w:r>
    </w:p>
    <w:p>
      <w:pPr>
        <w:shd w:fill="F2F2F2" w:val="clear"/>
        <w:spacing w:after="60"/>
        <w:ind w:left="720"/>
      </w:pPr>
      <w:r>
        <w:rPr>
          <w:rFonts w:ascii="Courier New" w:cs="Courier New" w:eastAsia="Courier New" w:hAnsi="Courier New"/>
          <w:color w:val="1F1F1F"/>
          <w:sz w:val="20"/>
          <w:szCs w:val="20"/>
        </w:rPr>
        <w:t xml:space="preserve">Data Loading (Pandas)</w:t>
      </w:r>
    </w:p>
    <w:p>
      <w:pPr>
        <w:shd w:fill="F2F2F2" w:val="clear"/>
        <w:spacing w:after="60"/>
        <w:ind w:left="720"/>
      </w:pPr>
      <w:r>
        <w:rPr>
          <w:rFonts w:ascii="Courier New" w:cs="Courier New" w:eastAsia="Courier New" w:hAnsi="Courier New"/>
          <w:color w:val="1F1F1F"/>
          <w:sz w:val="20"/>
          <w:szCs w:val="20"/>
        </w:rPr>
        <w:t xml:space="preserve">    |</w:t>
      </w:r>
    </w:p>
    <w:p>
      <w:pPr>
        <w:shd w:fill="F2F2F2" w:val="clear"/>
        <w:spacing w:after="60"/>
        <w:ind w:left="720"/>
      </w:pPr>
      <w:r>
        <w:rPr>
          <w:rFonts w:ascii="Courier New" w:cs="Courier New" w:eastAsia="Courier New" w:hAnsi="Courier New"/>
          <w:color w:val="1F1F1F"/>
          <w:sz w:val="20"/>
          <w:szCs w:val="20"/>
        </w:rPr>
        <w:t xml:space="preserve">    v</w:t>
      </w:r>
    </w:p>
    <w:p>
      <w:pPr>
        <w:shd w:fill="F2F2F2" w:val="clear"/>
        <w:spacing w:after="60"/>
        <w:ind w:left="720"/>
      </w:pPr>
      <w:r>
        <w:rPr>
          <w:rFonts w:ascii="Courier New" w:cs="Courier New" w:eastAsia="Courier New" w:hAnsi="Courier New"/>
          <w:color w:val="1F1F1F"/>
          <w:sz w:val="20"/>
          <w:szCs w:val="20"/>
        </w:rPr>
        <w:t xml:space="preserve">Text Preprocessing (NLTK - lowercase, stopwords, stemming)</w:t>
      </w:r>
    </w:p>
    <w:p>
      <w:pPr>
        <w:shd w:fill="F2F2F2" w:val="clear"/>
        <w:spacing w:after="60"/>
        <w:ind w:left="720"/>
      </w:pPr>
      <w:r>
        <w:rPr>
          <w:rFonts w:ascii="Courier New" w:cs="Courier New" w:eastAsia="Courier New" w:hAnsi="Courier New"/>
          <w:color w:val="1F1F1F"/>
          <w:sz w:val="20"/>
          <w:szCs w:val="20"/>
        </w:rPr>
        <w:t xml:space="preserve">    |</w:t>
      </w:r>
    </w:p>
    <w:p>
      <w:pPr>
        <w:shd w:fill="F2F2F2" w:val="clear"/>
        <w:spacing w:after="60"/>
        <w:ind w:left="720"/>
      </w:pPr>
      <w:r>
        <w:rPr>
          <w:rFonts w:ascii="Courier New" w:cs="Courier New" w:eastAsia="Courier New" w:hAnsi="Courier New"/>
          <w:color w:val="1F1F1F"/>
          <w:sz w:val="20"/>
          <w:szCs w:val="20"/>
        </w:rPr>
        <w:t xml:space="preserve">    v</w:t>
      </w:r>
    </w:p>
    <w:p>
      <w:pPr>
        <w:shd w:fill="F2F2F2" w:val="clear"/>
        <w:spacing w:after="60"/>
        <w:ind w:left="720"/>
      </w:pPr>
      <w:r>
        <w:rPr>
          <w:rFonts w:ascii="Courier New" w:cs="Courier New" w:eastAsia="Courier New" w:hAnsi="Courier New"/>
          <w:color w:val="1F1F1F"/>
          <w:sz w:val="20"/>
          <w:szCs w:val="20"/>
        </w:rPr>
        <w:t xml:space="preserve">TF-IDF Vectorization (scikit-learn, max_features=5000)</w:t>
      </w:r>
    </w:p>
    <w:p>
      <w:pPr>
        <w:shd w:fill="F2F2F2" w:val="clear"/>
        <w:spacing w:after="60"/>
        <w:ind w:left="720"/>
      </w:pPr>
      <w:r>
        <w:rPr>
          <w:rFonts w:ascii="Courier New" w:cs="Courier New" w:eastAsia="Courier New" w:hAnsi="Courier New"/>
          <w:color w:val="1F1F1F"/>
          <w:sz w:val="20"/>
          <w:szCs w:val="20"/>
        </w:rPr>
        <w:t xml:space="preserve">    |</w:t>
      </w:r>
    </w:p>
    <w:p>
      <w:pPr>
        <w:shd w:fill="F2F2F2" w:val="clear"/>
        <w:spacing w:after="60"/>
        <w:ind w:left="720"/>
      </w:pPr>
      <w:r>
        <w:rPr>
          <w:rFonts w:ascii="Courier New" w:cs="Courier New" w:eastAsia="Courier New" w:hAnsi="Courier New"/>
          <w:color w:val="1F1F1F"/>
          <w:sz w:val="20"/>
          <w:szCs w:val="20"/>
        </w:rPr>
        <w:t xml:space="preserve">    v</w:t>
      </w:r>
    </w:p>
    <w:p>
      <w:pPr>
        <w:shd w:fill="F2F2F2" w:val="clear"/>
        <w:spacing w:after="60"/>
        <w:ind w:left="720"/>
      </w:pPr>
      <w:r>
        <w:rPr>
          <w:rFonts w:ascii="Courier New" w:cs="Courier New" w:eastAsia="Courier New" w:hAnsi="Courier New"/>
          <w:color w:val="1F1F1F"/>
          <w:sz w:val="20"/>
          <w:szCs w:val="20"/>
        </w:rPr>
        <w:t xml:space="preserve">Train/Test Split (80/20)</w:t>
      </w:r>
    </w:p>
    <w:p>
      <w:pPr>
        <w:shd w:fill="F2F2F2" w:val="clear"/>
        <w:spacing w:after="60"/>
        <w:ind w:left="720"/>
      </w:pPr>
      <w:r>
        <w:rPr>
          <w:rFonts w:ascii="Courier New" w:cs="Courier New" w:eastAsia="Courier New" w:hAnsi="Courier New"/>
          <w:color w:val="1F1F1F"/>
          <w:sz w:val="20"/>
          <w:szCs w:val="20"/>
        </w:rPr>
        <w:t xml:space="preserve">    |</w:t>
      </w:r>
    </w:p>
    <w:p>
      <w:pPr>
        <w:shd w:fill="F2F2F2" w:val="clear"/>
        <w:spacing w:after="60"/>
        <w:ind w:left="720"/>
      </w:pPr>
      <w:r>
        <w:rPr>
          <w:rFonts w:ascii="Courier New" w:cs="Courier New" w:eastAsia="Courier New" w:hAnsi="Courier New"/>
          <w:color w:val="1F1F1F"/>
          <w:sz w:val="20"/>
          <w:szCs w:val="20"/>
        </w:rPr>
        <w:t xml:space="preserve">    v</w:t>
      </w:r>
    </w:p>
    <w:p>
      <w:pPr>
        <w:shd w:fill="F2F2F2" w:val="clear"/>
        <w:spacing w:after="60"/>
        <w:ind w:left="720"/>
      </w:pPr>
      <w:r>
        <w:rPr>
          <w:rFonts w:ascii="Courier New" w:cs="Courier New" w:eastAsia="Courier New" w:hAnsi="Courier New"/>
          <w:color w:val="1F1F1F"/>
          <w:sz w:val="20"/>
          <w:szCs w:val="20"/>
        </w:rPr>
        <w:t xml:space="preserve">MLP Neural Network Training (128 -&gt; 64 -&gt; output)</w:t>
      </w:r>
    </w:p>
    <w:p>
      <w:pPr>
        <w:shd w:fill="F2F2F2" w:val="clear"/>
        <w:spacing w:after="60"/>
        <w:ind w:left="720"/>
      </w:pPr>
      <w:r>
        <w:rPr>
          <w:rFonts w:ascii="Courier New" w:cs="Courier New" w:eastAsia="Courier New" w:hAnsi="Courier New"/>
          <w:color w:val="1F1F1F"/>
          <w:sz w:val="20"/>
          <w:szCs w:val="20"/>
        </w:rPr>
        <w:t xml:space="preserve">    |</w:t>
      </w:r>
    </w:p>
    <w:p>
      <w:pPr>
        <w:shd w:fill="F2F2F2" w:val="clear"/>
        <w:spacing w:after="60"/>
        <w:ind w:left="720"/>
      </w:pPr>
      <w:r>
        <w:rPr>
          <w:rFonts w:ascii="Courier New" w:cs="Courier New" w:eastAsia="Courier New" w:hAnsi="Courier New"/>
          <w:color w:val="1F1F1F"/>
          <w:sz w:val="20"/>
          <w:szCs w:val="20"/>
        </w:rPr>
        <w:t xml:space="preserve">    v</w:t>
      </w:r>
    </w:p>
    <w:p>
      <w:pPr>
        <w:shd w:fill="F2F2F2" w:val="clear"/>
        <w:spacing w:after="60"/>
        <w:ind w:left="720"/>
      </w:pPr>
      <w:r>
        <w:rPr>
          <w:rFonts w:ascii="Courier New" w:cs="Courier New" w:eastAsia="Courier New" w:hAnsi="Courier New"/>
          <w:color w:val="1F1F1F"/>
          <w:sz w:val="20"/>
          <w:szCs w:val="20"/>
        </w:rPr>
        <w:t xml:space="preserve">Evaluation (Accuracy, Classification Report, Confusion Matrix)</w:t>
      </w:r>
    </w:p>
    <w:p>
      <w:pPr>
        <w:shd w:fill="F2F2F2" w:val="clear"/>
        <w:spacing w:after="60"/>
        <w:ind w:left="720"/>
      </w:pPr>
      <w:r>
        <w:rPr>
          <w:rFonts w:ascii="Courier New" w:cs="Courier New" w:eastAsia="Courier New" w:hAnsi="Courier New"/>
          <w:color w:val="1F1F1F"/>
          <w:sz w:val="20"/>
          <w:szCs w:val="20"/>
        </w:rPr>
        <w:t xml:space="preserve">    |</w:t>
      </w:r>
    </w:p>
    <w:p>
      <w:pPr>
        <w:shd w:fill="F2F2F2" w:val="clear"/>
        <w:spacing w:after="60"/>
        <w:ind w:left="720"/>
      </w:pPr>
      <w:r>
        <w:rPr>
          <w:rFonts w:ascii="Courier New" w:cs="Courier New" w:eastAsia="Courier New" w:hAnsi="Courier New"/>
          <w:color w:val="1F1F1F"/>
          <w:sz w:val="20"/>
          <w:szCs w:val="20"/>
        </w:rPr>
        <w:t xml:space="preserve">    v</w:t>
      </w:r>
    </w:p>
    <w:p>
      <w:pPr>
        <w:shd w:fill="F2F2F2" w:val="clear"/>
        <w:spacing w:after="60"/>
        <w:ind w:left="720"/>
      </w:pPr>
      <w:r>
        <w:rPr>
          <w:rFonts w:ascii="Courier New" w:cs="Courier New" w:eastAsia="Courier New" w:hAnsi="Courier New"/>
          <w:color w:val="1F1F1F"/>
          <w:sz w:val="20"/>
          <w:szCs w:val="20"/>
        </w:rPr>
        <w:t xml:space="preserve">Model Save (joblib -&gt; Google Drive)</w:t>
      </w:r>
    </w:p>
    <w:p>
      <w:pPr>
        <w:shd w:fill="F2F2F2" w:val="clear"/>
        <w:spacing w:after="60"/>
        <w:ind w:left="720"/>
      </w:pPr>
      <w:r>
        <w:rPr>
          <w:rFonts w:ascii="Courier New" w:cs="Courier New" w:eastAsia="Courier New" w:hAnsi="Courier New"/>
          <w:color w:val="1F1F1F"/>
          <w:sz w:val="20"/>
          <w:szCs w:val="20"/>
        </w:rPr>
        <w:t xml:space="preserve">    |</w:t>
      </w:r>
    </w:p>
    <w:p>
      <w:pPr>
        <w:shd w:fill="F2F2F2" w:val="clear"/>
        <w:spacing w:after="60"/>
        <w:ind w:left="720"/>
      </w:pPr>
      <w:r>
        <w:rPr>
          <w:rFonts w:ascii="Courier New" w:cs="Courier New" w:eastAsia="Courier New" w:hAnsi="Courier New"/>
          <w:color w:val="1F1F1F"/>
          <w:sz w:val="20"/>
          <w:szCs w:val="20"/>
        </w:rPr>
        <w:t xml:space="preserve">    v</w:t>
      </w:r>
    </w:p>
    <w:p>
      <w:pPr>
        <w:shd w:fill="F2F2F2" w:val="clear"/>
        <w:spacing w:after="60"/>
        <w:ind w:left="720"/>
      </w:pPr>
      <w:r>
        <w:rPr>
          <w:rFonts w:ascii="Courier New" w:cs="Courier New" w:eastAsia="Courier New" w:hAnsi="Courier New"/>
          <w:color w:val="1F1F1F"/>
          <w:sz w:val="20"/>
          <w:szCs w:val="20"/>
        </w:rPr>
        <w:t xml:space="preserve">Interactive CLI Prediction Loop</w:t>
      </w:r>
    </w:p>
    <w:p>
      <w:pPr>
        <w:pStyle w:val="Heading1"/>
        <w:pBdr>
          <w:bottom w:val="single" w:color="1F4E79" w:sz="6" w:space="1"/>
        </w:pBdr>
        <w:spacing w:before="360" w:after="200"/>
      </w:pPr>
      <w:r>
        <w:rPr>
          <w:rFonts w:ascii="Arial" w:cs="Arial" w:eastAsia="Arial" w:hAnsi="Arial"/>
          <w:b/>
          <w:bCs/>
          <w:sz w:val="28"/>
          <w:szCs w:val="28"/>
        </w:rPr>
        <w:t xml:space="preserve">13. Coding</w:t>
      </w:r>
    </w:p>
    <w:p>
      <w:pPr>
        <w:spacing w:after="160" w:line="360"/>
        <w:jc w:val="both"/>
      </w:pPr>
      <w:r>
        <w:rPr>
          <w:rFonts w:ascii="Arial" w:cs="Arial" w:eastAsia="Arial" w:hAnsi="Arial"/>
          <w:sz w:val="24"/>
          <w:szCs w:val="24"/>
        </w:rPr>
        <w:t xml:space="preserve">The complete source code is provided below. The project is implemented in Python and runs on Google Colab.</w:t>
      </w:r>
    </w:p>
    <w:p>
      <w:pPr>
        <w:spacing w:after="120"/>
      </w:pPr>
      <w:r>
        <w:t xml:space="preserve"/>
      </w:r>
    </w:p>
    <w:p>
      <w:pPr>
        <w:shd w:fill="F2F2F2" w:val="clear"/>
        <w:spacing w:after="60"/>
        <w:ind w:left="720"/>
      </w:pPr>
      <w:r>
        <w:rPr>
          <w:rFonts w:ascii="Courier New" w:cs="Courier New" w:eastAsia="Courier New" w:hAnsi="Courier New"/>
          <w:color w:val="1F1F1F"/>
          <w:sz w:val="20"/>
          <w:szCs w:val="20"/>
        </w:rPr>
        <w:t xml:space="preserve">import re, joblib, pandas as pd</w:t>
      </w:r>
    </w:p>
    <w:p>
      <w:pPr>
        <w:shd w:fill="F2F2F2" w:val="clear"/>
        <w:spacing w:after="60"/>
        <w:ind w:left="720"/>
      </w:pPr>
      <w:r>
        <w:rPr>
          <w:rFonts w:ascii="Courier New" w:cs="Courier New" w:eastAsia="Courier New" w:hAnsi="Courier New"/>
          <w:color w:val="1F1F1F"/>
          <w:sz w:val="20"/>
          <w:szCs w:val="20"/>
        </w:rPr>
        <w:t xml:space="preserve">import matplotlib.pyplot as plt</w:t>
      </w:r>
    </w:p>
    <w:p>
      <w:pPr>
        <w:shd w:fill="F2F2F2" w:val="clear"/>
        <w:spacing w:after="60"/>
        <w:ind w:left="720"/>
      </w:pPr>
      <w:r>
        <w:rPr>
          <w:rFonts w:ascii="Courier New" w:cs="Courier New" w:eastAsia="Courier New" w:hAnsi="Courier New"/>
          <w:color w:val="1F1F1F"/>
          <w:sz w:val="20"/>
          <w:szCs w:val="20"/>
        </w:rPr>
        <w:t xml:space="preserve">import seaborn as sns, nltk</w:t>
      </w:r>
    </w:p>
    <w:p>
      <w:pPr>
        <w:shd w:fill="F2F2F2" w:val="clear"/>
        <w:spacing w:after="60"/>
        <w:ind w:left="720"/>
      </w:pPr>
      <w:r>
        <w:rPr>
          <w:rFonts w:ascii="Courier New" w:cs="Courier New" w:eastAsia="Courier New" w:hAnsi="Courier New"/>
          <w:color w:val="1F1F1F"/>
          <w:sz w:val="20"/>
          <w:szCs w:val="20"/>
        </w:rPr>
        <w:t xml:space="preserve">from google.colab import drive</w:t>
      </w:r>
    </w:p>
    <w:p>
      <w:pPr>
        <w:shd w:fill="F2F2F2" w:val="clear"/>
        <w:spacing w:after="60"/>
        <w:ind w:left="720"/>
      </w:pPr>
      <w:r>
        <w:rPr>
          <w:rFonts w:ascii="Courier New" w:cs="Courier New" w:eastAsia="Courier New" w:hAnsi="Courier New"/>
          <w:color w:val="1F1F1F"/>
          <w:sz w:val="20"/>
          <w:szCs w:val="20"/>
        </w:rPr>
        <w:t xml:space="preserve">drive.mount('/content/drive')</w:t>
      </w:r>
    </w:p>
    <w:p>
      <w:pPr>
        <w:shd w:fill="F2F2F2" w:val="clear"/>
        <w:spacing w:after="60"/>
        <w:ind w:left="720"/>
      </w:pPr>
      <w:r>
        <w:rPr>
          <w:rFonts w:ascii="Courier New" w:cs="Courier New" w:eastAsia="Courier New" w:hAnsi="Courier New"/>
          <w:color w:val="1F1F1F"/>
          <w:sz w:val="20"/>
          <w:szCs w:val="20"/>
        </w:rPr>
        <w:t xml:space="preserve">nltk.download('stopwords', quiet=True)</w:t>
      </w:r>
    </w:p>
    <w:p>
      <w:pPr>
        <w:shd w:fill="F2F2F2" w:val="clear"/>
        <w:spacing w:after="60"/>
        <w:ind w:left="720"/>
      </w:pPr>
      <w:r>
        <w:rPr>
          <w:rFonts w:ascii="Courier New" w:cs="Courier New" w:eastAsia="Courier New" w:hAnsi="Courier New"/>
          <w:color w:val="1F1F1F"/>
          <w:sz w:val="20"/>
          <w:szCs w:val="20"/>
        </w:rPr>
        <w:t xml:space="preserve">from nltk.corpus import stopwords</w:t>
      </w:r>
    </w:p>
    <w:p>
      <w:pPr>
        <w:shd w:fill="F2F2F2" w:val="clear"/>
        <w:spacing w:after="60"/>
        <w:ind w:left="720"/>
      </w:pPr>
      <w:r>
        <w:rPr>
          <w:rFonts w:ascii="Courier New" w:cs="Courier New" w:eastAsia="Courier New" w:hAnsi="Courier New"/>
          <w:color w:val="1F1F1F"/>
          <w:sz w:val="20"/>
          <w:szCs w:val="20"/>
        </w:rPr>
        <w:t xml:space="preserve">from nltk.stem import PorterStemmer</w:t>
      </w:r>
    </w:p>
    <w:p>
      <w:pPr>
        <w:shd w:fill="F2F2F2" w:val="clear"/>
        <w:spacing w:after="60"/>
        <w:ind w:left="720"/>
      </w:pPr>
      <w:r>
        <w:rPr>
          <w:rFonts w:ascii="Courier New" w:cs="Courier New" w:eastAsia="Courier New" w:hAnsi="Courier New"/>
          <w:color w:val="1F1F1F"/>
          <w:sz w:val="20"/>
          <w:szCs w:val="20"/>
        </w:rPr>
        <w:t xml:space="preserve">from sklearn.model_selection import train_test_split</w:t>
      </w:r>
    </w:p>
    <w:p>
      <w:pPr>
        <w:shd w:fill="F2F2F2" w:val="clear"/>
        <w:spacing w:after="60"/>
        <w:ind w:left="720"/>
      </w:pPr>
      <w:r>
        <w:rPr>
          <w:rFonts w:ascii="Courier New" w:cs="Courier New" w:eastAsia="Courier New" w:hAnsi="Courier New"/>
          <w:color w:val="1F1F1F"/>
          <w:sz w:val="20"/>
          <w:szCs w:val="20"/>
        </w:rPr>
        <w:t xml:space="preserve">from sklearn.feature_extraction.text import TfidfVectorizer</w:t>
      </w:r>
    </w:p>
    <w:p>
      <w:pPr>
        <w:shd w:fill="F2F2F2" w:val="clear"/>
        <w:spacing w:after="60"/>
        <w:ind w:left="720"/>
      </w:pPr>
      <w:r>
        <w:rPr>
          <w:rFonts w:ascii="Courier New" w:cs="Courier New" w:eastAsia="Courier New" w:hAnsi="Courier New"/>
          <w:color w:val="1F1F1F"/>
          <w:sz w:val="20"/>
          <w:szCs w:val="20"/>
        </w:rPr>
        <w:t xml:space="preserve">from sklearn.neural_network import MLPClassifier</w:t>
      </w:r>
    </w:p>
    <w:p>
      <w:pPr>
        <w:shd w:fill="F2F2F2" w:val="clear"/>
        <w:spacing w:after="60"/>
        <w:ind w:left="720"/>
      </w:pPr>
      <w:r>
        <w:rPr>
          <w:rFonts w:ascii="Courier New" w:cs="Courier New" w:eastAsia="Courier New" w:hAnsi="Courier New"/>
          <w:color w:val="1F1F1F"/>
          <w:sz w:val="20"/>
          <w:szCs w:val="20"/>
        </w:rPr>
        <w:t xml:space="preserve">from sklearn.metrics import accuracy_score, classification_report, confusion_matrix</w:t>
      </w:r>
    </w:p>
    <w:p>
      <w:pPr>
        <w:shd w:fill="F2F2F2" w:val="clear"/>
        <w:spacing w:after="60"/>
        <w:ind w:left="720"/>
      </w:pPr>
      <w:r>
        <w:rPr>
          <w:rFonts w:ascii="Courier New" w:cs="Courier New" w:eastAsia="Courier New" w:hAnsi="Courier New"/>
          <w:color w:val="1F1F1F"/>
          <w:sz w:val="20"/>
          <w:szCs w:val="20"/>
        </w:rPr>
        <w:t xml:space="preserve"/>
      </w:r>
    </w:p>
    <w:p>
      <w:pPr>
        <w:shd w:fill="F2F2F2" w:val="clear"/>
        <w:spacing w:after="60"/>
        <w:ind w:left="720"/>
      </w:pPr>
      <w:r>
        <w:rPr>
          <w:rFonts w:ascii="Courier New" w:cs="Courier New" w:eastAsia="Courier New" w:hAnsi="Courier New"/>
          <w:color w:val="1F1F1F"/>
          <w:sz w:val="20"/>
          <w:szCs w:val="20"/>
        </w:rPr>
        <w:t xml:space="preserve">file_path = '/content/drive/MyDrive/scam data/spam.csv'</w:t>
      </w:r>
    </w:p>
    <w:p>
      <w:pPr>
        <w:shd w:fill="F2F2F2" w:val="clear"/>
        <w:spacing w:after="60"/>
        <w:ind w:left="720"/>
      </w:pPr>
      <w:r>
        <w:rPr>
          <w:rFonts w:ascii="Courier New" w:cs="Courier New" w:eastAsia="Courier New" w:hAnsi="Courier New"/>
          <w:color w:val="1F1F1F"/>
          <w:sz w:val="20"/>
          <w:szCs w:val="20"/>
        </w:rPr>
        <w:t xml:space="preserve">df = pd.read_csv(file_path, encoding='latin-1')[['v1','v2']]</w:t>
      </w:r>
    </w:p>
    <w:p>
      <w:pPr>
        <w:shd w:fill="F2F2F2" w:val="clear"/>
        <w:spacing w:after="60"/>
        <w:ind w:left="720"/>
      </w:pPr>
      <w:r>
        <w:rPr>
          <w:rFonts w:ascii="Courier New" w:cs="Courier New" w:eastAsia="Courier New" w:hAnsi="Courier New"/>
          <w:color w:val="1F1F1F"/>
          <w:sz w:val="20"/>
          <w:szCs w:val="20"/>
        </w:rPr>
        <w:t xml:space="preserve">df.columns = ['label', 'message']</w:t>
      </w:r>
    </w:p>
    <w:p>
      <w:pPr>
        <w:shd w:fill="F2F2F2" w:val="clear"/>
        <w:spacing w:after="60"/>
        <w:ind w:left="720"/>
      </w:pPr>
      <w:r>
        <w:rPr>
          <w:rFonts w:ascii="Courier New" w:cs="Courier New" w:eastAsia="Courier New" w:hAnsi="Courier New"/>
          <w:color w:val="1F1F1F"/>
          <w:sz w:val="20"/>
          <w:szCs w:val="20"/>
        </w:rPr>
        <w:t xml:space="preserve"/>
      </w:r>
    </w:p>
    <w:p>
      <w:pPr>
        <w:shd w:fill="F2F2F2" w:val="clear"/>
        <w:spacing w:after="60"/>
        <w:ind w:left="720"/>
      </w:pPr>
      <w:r>
        <w:rPr>
          <w:rFonts w:ascii="Courier New" w:cs="Courier New" w:eastAsia="Courier New" w:hAnsi="Courier New"/>
          <w:color w:val="1F1F1F"/>
          <w:sz w:val="20"/>
          <w:szCs w:val="20"/>
        </w:rPr>
        <w:t xml:space="preserve">ps = PorterStemmer()</w:t>
      </w:r>
    </w:p>
    <w:p>
      <w:pPr>
        <w:shd w:fill="F2F2F2" w:val="clear"/>
        <w:spacing w:after="60"/>
        <w:ind w:left="720"/>
      </w:pPr>
      <w:r>
        <w:rPr>
          <w:rFonts w:ascii="Courier New" w:cs="Courier New" w:eastAsia="Courier New" w:hAnsi="Courier New"/>
          <w:color w:val="1F1F1F"/>
          <w:sz w:val="20"/>
          <w:szCs w:val="20"/>
        </w:rPr>
        <w:t xml:space="preserve">stop_words = set(stopwords.words('english'))</w:t>
      </w:r>
    </w:p>
    <w:p>
      <w:pPr>
        <w:shd w:fill="F2F2F2" w:val="clear"/>
        <w:spacing w:after="60"/>
        <w:ind w:left="720"/>
      </w:pPr>
      <w:r>
        <w:rPr>
          <w:rFonts w:ascii="Courier New" w:cs="Courier New" w:eastAsia="Courier New" w:hAnsi="Courier New"/>
          <w:color w:val="1F1F1F"/>
          <w:sz w:val="20"/>
          <w:szCs w:val="20"/>
        </w:rPr>
        <w:t xml:space="preserve"/>
      </w:r>
    </w:p>
    <w:p>
      <w:pPr>
        <w:shd w:fill="F2F2F2" w:val="clear"/>
        <w:spacing w:after="60"/>
        <w:ind w:left="720"/>
      </w:pPr>
      <w:r>
        <w:rPr>
          <w:rFonts w:ascii="Courier New" w:cs="Courier New" w:eastAsia="Courier New" w:hAnsi="Courier New"/>
          <w:color w:val="1F1F1F"/>
          <w:sz w:val="20"/>
          <w:szCs w:val="20"/>
        </w:rPr>
        <w:t xml:space="preserve">def clean_text(text):</w:t>
      </w:r>
    </w:p>
    <w:p>
      <w:pPr>
        <w:shd w:fill="F2F2F2" w:val="clear"/>
        <w:spacing w:after="60"/>
        <w:ind w:left="720"/>
      </w:pPr>
      <w:r>
        <w:rPr>
          <w:rFonts w:ascii="Courier New" w:cs="Courier New" w:eastAsia="Courier New" w:hAnsi="Courier New"/>
          <w:color w:val="1F1F1F"/>
          <w:sz w:val="20"/>
          <w:szCs w:val="20"/>
        </w:rPr>
        <w:t xml:space="preserve">    text = text.lower()</w:t>
      </w:r>
    </w:p>
    <w:p>
      <w:pPr>
        <w:shd w:fill="F2F2F2" w:val="clear"/>
        <w:spacing w:after="60"/>
        <w:ind w:left="720"/>
      </w:pPr>
      <w:r>
        <w:rPr>
          <w:rFonts w:ascii="Courier New" w:cs="Courier New" w:eastAsia="Courier New" w:hAnsi="Courier New"/>
          <w:color w:val="1F1F1F"/>
          <w:sz w:val="20"/>
          <w:szCs w:val="20"/>
        </w:rPr>
        <w:t xml:space="preserve">    text = re.sub(r'[^a-z\s]', '', text)</w:t>
      </w:r>
    </w:p>
    <w:p>
      <w:pPr>
        <w:shd w:fill="F2F2F2" w:val="clear"/>
        <w:spacing w:after="60"/>
        <w:ind w:left="720"/>
      </w:pPr>
      <w:r>
        <w:rPr>
          <w:rFonts w:ascii="Courier New" w:cs="Courier New" w:eastAsia="Courier New" w:hAnsi="Courier New"/>
          <w:color w:val="1F1F1F"/>
          <w:sz w:val="20"/>
          <w:szCs w:val="20"/>
        </w:rPr>
        <w:t xml:space="preserve">    words = text.split()</w:t>
      </w:r>
    </w:p>
    <w:p>
      <w:pPr>
        <w:shd w:fill="F2F2F2" w:val="clear"/>
        <w:spacing w:after="60"/>
        <w:ind w:left="720"/>
      </w:pPr>
      <w:r>
        <w:rPr>
          <w:rFonts w:ascii="Courier New" w:cs="Courier New" w:eastAsia="Courier New" w:hAnsi="Courier New"/>
          <w:color w:val="1F1F1F"/>
          <w:sz w:val="20"/>
          <w:szCs w:val="20"/>
        </w:rPr>
        <w:t xml:space="preserve">    words = [ps.stem(w) for w in words if w not in stop_words]</w:t>
      </w:r>
    </w:p>
    <w:p>
      <w:pPr>
        <w:shd w:fill="F2F2F2" w:val="clear"/>
        <w:spacing w:after="60"/>
        <w:ind w:left="720"/>
      </w:pPr>
      <w:r>
        <w:rPr>
          <w:rFonts w:ascii="Courier New" w:cs="Courier New" w:eastAsia="Courier New" w:hAnsi="Courier New"/>
          <w:color w:val="1F1F1F"/>
          <w:sz w:val="20"/>
          <w:szCs w:val="20"/>
        </w:rPr>
        <w:t xml:space="preserve">    return ' '.join(words)</w:t>
      </w:r>
    </w:p>
    <w:p>
      <w:pPr>
        <w:shd w:fill="F2F2F2" w:val="clear"/>
        <w:spacing w:after="60"/>
        <w:ind w:left="720"/>
      </w:pPr>
      <w:r>
        <w:rPr>
          <w:rFonts w:ascii="Courier New" w:cs="Courier New" w:eastAsia="Courier New" w:hAnsi="Courier New"/>
          <w:color w:val="1F1F1F"/>
          <w:sz w:val="20"/>
          <w:szCs w:val="20"/>
        </w:rPr>
        <w:t xml:space="preserve"/>
      </w:r>
    </w:p>
    <w:p>
      <w:pPr>
        <w:shd w:fill="F2F2F2" w:val="clear"/>
        <w:spacing w:after="60"/>
        <w:ind w:left="720"/>
      </w:pPr>
      <w:r>
        <w:rPr>
          <w:rFonts w:ascii="Courier New" w:cs="Courier New" w:eastAsia="Courier New" w:hAnsi="Courier New"/>
          <w:color w:val="1F1F1F"/>
          <w:sz w:val="20"/>
          <w:szCs w:val="20"/>
        </w:rPr>
        <w:t xml:space="preserve">df['label_num'] = df['label'].map({'ham': 0, 'spam': 1})</w:t>
      </w:r>
    </w:p>
    <w:p>
      <w:pPr>
        <w:shd w:fill="F2F2F2" w:val="clear"/>
        <w:spacing w:after="60"/>
        <w:ind w:left="720"/>
      </w:pPr>
      <w:r>
        <w:rPr>
          <w:rFonts w:ascii="Courier New" w:cs="Courier New" w:eastAsia="Courier New" w:hAnsi="Courier New"/>
          <w:color w:val="1F1F1F"/>
          <w:sz w:val="20"/>
          <w:szCs w:val="20"/>
        </w:rPr>
        <w:t xml:space="preserve">df['cleaned'] = df['message'].apply(clean_text)</w:t>
      </w:r>
    </w:p>
    <w:p>
      <w:pPr>
        <w:shd w:fill="F2F2F2" w:val="clear"/>
        <w:spacing w:after="60"/>
        <w:ind w:left="720"/>
      </w:pPr>
      <w:r>
        <w:rPr>
          <w:rFonts w:ascii="Courier New" w:cs="Courier New" w:eastAsia="Courier New" w:hAnsi="Courier New"/>
          <w:color w:val="1F1F1F"/>
          <w:sz w:val="20"/>
          <w:szCs w:val="20"/>
        </w:rPr>
        <w:t xml:space="preserve"/>
      </w:r>
    </w:p>
    <w:p>
      <w:pPr>
        <w:shd w:fill="F2F2F2" w:val="clear"/>
        <w:spacing w:after="60"/>
        <w:ind w:left="720"/>
      </w:pPr>
      <w:r>
        <w:rPr>
          <w:rFonts w:ascii="Courier New" w:cs="Courier New" w:eastAsia="Courier New" w:hAnsi="Courier New"/>
          <w:color w:val="1F1F1F"/>
          <w:sz w:val="20"/>
          <w:szCs w:val="20"/>
        </w:rPr>
        <w:t xml:space="preserve">vectorizer = TfidfVectorizer(max_features=5000)</w:t>
      </w:r>
    </w:p>
    <w:p>
      <w:pPr>
        <w:shd w:fill="F2F2F2" w:val="clear"/>
        <w:spacing w:after="60"/>
        <w:ind w:left="720"/>
      </w:pPr>
      <w:r>
        <w:rPr>
          <w:rFonts w:ascii="Courier New" w:cs="Courier New" w:eastAsia="Courier New" w:hAnsi="Courier New"/>
          <w:color w:val="1F1F1F"/>
          <w:sz w:val="20"/>
          <w:szCs w:val="20"/>
        </w:rPr>
        <w:t xml:space="preserve">X = vectorizer.fit_transform(df['cleaned'])</w:t>
      </w:r>
    </w:p>
    <w:p>
      <w:pPr>
        <w:shd w:fill="F2F2F2" w:val="clear"/>
        <w:spacing w:after="60"/>
        <w:ind w:left="720"/>
      </w:pPr>
      <w:r>
        <w:rPr>
          <w:rFonts w:ascii="Courier New" w:cs="Courier New" w:eastAsia="Courier New" w:hAnsi="Courier New"/>
          <w:color w:val="1F1F1F"/>
          <w:sz w:val="20"/>
          <w:szCs w:val="20"/>
        </w:rPr>
        <w:t xml:space="preserve">X_train, X_test, y_train, y_test = train_test_split(</w:t>
      </w:r>
    </w:p>
    <w:p>
      <w:pPr>
        <w:shd w:fill="F2F2F2" w:val="clear"/>
        <w:spacing w:after="60"/>
        <w:ind w:left="720"/>
      </w:pPr>
      <w:r>
        <w:rPr>
          <w:rFonts w:ascii="Courier New" w:cs="Courier New" w:eastAsia="Courier New" w:hAnsi="Courier New"/>
          <w:color w:val="1F1F1F"/>
          <w:sz w:val="20"/>
          <w:szCs w:val="20"/>
        </w:rPr>
        <w:t xml:space="preserve">    X, df['label_num'], test_size=0.2, random_state=42)</w:t>
      </w:r>
    </w:p>
    <w:p>
      <w:pPr>
        <w:shd w:fill="F2F2F2" w:val="clear"/>
        <w:spacing w:after="60"/>
        <w:ind w:left="720"/>
      </w:pPr>
      <w:r>
        <w:rPr>
          <w:rFonts w:ascii="Courier New" w:cs="Courier New" w:eastAsia="Courier New" w:hAnsi="Courier New"/>
          <w:color w:val="1F1F1F"/>
          <w:sz w:val="20"/>
          <w:szCs w:val="20"/>
        </w:rPr>
        <w:t xml:space="preserve"/>
      </w:r>
    </w:p>
    <w:p>
      <w:pPr>
        <w:shd w:fill="F2F2F2" w:val="clear"/>
        <w:spacing w:after="60"/>
        <w:ind w:left="720"/>
      </w:pPr>
      <w:r>
        <w:rPr>
          <w:rFonts w:ascii="Courier New" w:cs="Courier New" w:eastAsia="Courier New" w:hAnsi="Courier New"/>
          <w:color w:val="1F1F1F"/>
          <w:sz w:val="20"/>
          <w:szCs w:val="20"/>
        </w:rPr>
        <w:t xml:space="preserve">model = MLPClassifier(hidden_layer_sizes=(128,64),</w:t>
      </w:r>
    </w:p>
    <w:p>
      <w:pPr>
        <w:shd w:fill="F2F2F2" w:val="clear"/>
        <w:spacing w:after="60"/>
        <w:ind w:left="720"/>
      </w:pPr>
      <w:r>
        <w:rPr>
          <w:rFonts w:ascii="Courier New" w:cs="Courier New" w:eastAsia="Courier New" w:hAnsi="Courier New"/>
          <w:color w:val="1F1F1F"/>
          <w:sz w:val="20"/>
          <w:szCs w:val="20"/>
        </w:rPr>
        <w:t xml:space="preserve">    activation='relu', solver='adam',</w:t>
      </w:r>
    </w:p>
    <w:p>
      <w:pPr>
        <w:shd w:fill="F2F2F2" w:val="clear"/>
        <w:spacing w:after="60"/>
        <w:ind w:left="720"/>
      </w:pPr>
      <w:r>
        <w:rPr>
          <w:rFonts w:ascii="Courier New" w:cs="Courier New" w:eastAsia="Courier New" w:hAnsi="Courier New"/>
          <w:color w:val="1F1F1F"/>
          <w:sz w:val="20"/>
          <w:szCs w:val="20"/>
        </w:rPr>
        <w:t xml:space="preserve">    max_iter=100, random_state=42)</w:t>
      </w:r>
    </w:p>
    <w:p>
      <w:pPr>
        <w:shd w:fill="F2F2F2" w:val="clear"/>
        <w:spacing w:after="60"/>
        <w:ind w:left="720"/>
      </w:pPr>
      <w:r>
        <w:rPr>
          <w:rFonts w:ascii="Courier New" w:cs="Courier New" w:eastAsia="Courier New" w:hAnsi="Courier New"/>
          <w:color w:val="1F1F1F"/>
          <w:sz w:val="20"/>
          <w:szCs w:val="20"/>
        </w:rPr>
        <w:t xml:space="preserve">model.fit(X_train, y_train)</w:t>
      </w:r>
    </w:p>
    <w:p>
      <w:pPr>
        <w:shd w:fill="F2F2F2" w:val="clear"/>
        <w:spacing w:after="60"/>
        <w:ind w:left="720"/>
      </w:pPr>
      <w:r>
        <w:rPr>
          <w:rFonts w:ascii="Courier New" w:cs="Courier New" w:eastAsia="Courier New" w:hAnsi="Courier New"/>
          <w:color w:val="1F1F1F"/>
          <w:sz w:val="20"/>
          <w:szCs w:val="20"/>
        </w:rPr>
        <w:t xml:space="preserve"/>
      </w:r>
    </w:p>
    <w:p>
      <w:pPr>
        <w:shd w:fill="F2F2F2" w:val="clear"/>
        <w:spacing w:after="60"/>
        <w:ind w:left="720"/>
      </w:pPr>
      <w:r>
        <w:rPr>
          <w:rFonts w:ascii="Courier New" w:cs="Courier New" w:eastAsia="Courier New" w:hAnsi="Courier New"/>
          <w:color w:val="1F1F1F"/>
          <w:sz w:val="20"/>
          <w:szCs w:val="20"/>
        </w:rPr>
        <w:t xml:space="preserve">y_pred = model.predict(X_test)</w:t>
      </w:r>
    </w:p>
    <w:p>
      <w:pPr>
        <w:shd w:fill="F2F2F2" w:val="clear"/>
        <w:spacing w:after="60"/>
        <w:ind w:left="720"/>
      </w:pPr>
      <w:r>
        <w:rPr>
          <w:rFonts w:ascii="Courier New" w:cs="Courier New" w:eastAsia="Courier New" w:hAnsi="Courier New"/>
          <w:color w:val="1F1F1F"/>
          <w:sz w:val="20"/>
          <w:szCs w:val="20"/>
        </w:rPr>
        <w:t xml:space="preserve">print('Accuracy:', round(accuracy_score(y_test,y_pred)*100,2), '%')</w:t>
      </w:r>
    </w:p>
    <w:p>
      <w:pPr>
        <w:shd w:fill="F2F2F2" w:val="clear"/>
        <w:spacing w:after="60"/>
        <w:ind w:left="720"/>
      </w:pPr>
      <w:r>
        <w:rPr>
          <w:rFonts w:ascii="Courier New" w:cs="Courier New" w:eastAsia="Courier New" w:hAnsi="Courier New"/>
          <w:color w:val="1F1F1F"/>
          <w:sz w:val="20"/>
          <w:szCs w:val="20"/>
        </w:rPr>
        <w:t xml:space="preserve">print(classification_report(y_test, y_pred))</w:t>
      </w:r>
    </w:p>
    <w:p>
      <w:pPr>
        <w:shd w:fill="F2F2F2" w:val="clear"/>
        <w:spacing w:after="60"/>
        <w:ind w:left="720"/>
      </w:pPr>
      <w:r>
        <w:rPr>
          <w:rFonts w:ascii="Courier New" w:cs="Courier New" w:eastAsia="Courier New" w:hAnsi="Courier New"/>
          <w:color w:val="1F1F1F"/>
          <w:sz w:val="20"/>
          <w:szCs w:val="20"/>
        </w:rPr>
        <w:t xml:space="preserve"/>
      </w:r>
    </w:p>
    <w:p>
      <w:pPr>
        <w:shd w:fill="F2F2F2" w:val="clear"/>
        <w:spacing w:after="60"/>
        <w:ind w:left="720"/>
      </w:pPr>
      <w:r>
        <w:rPr>
          <w:rFonts w:ascii="Courier New" w:cs="Courier New" w:eastAsia="Courier New" w:hAnsi="Courier New"/>
          <w:color w:val="1F1F1F"/>
          <w:sz w:val="20"/>
          <w:szCs w:val="20"/>
        </w:rPr>
        <w:t xml:space="preserve">joblib.dump(model, '/content/drive/MyDrive/spam_nn_model.pkl')</w:t>
      </w:r>
    </w:p>
    <w:p>
      <w:pPr>
        <w:shd w:fill="F2F2F2" w:val="clear"/>
        <w:spacing w:after="60"/>
        <w:ind w:left="720"/>
      </w:pPr>
      <w:r>
        <w:rPr>
          <w:rFonts w:ascii="Courier New" w:cs="Courier New" w:eastAsia="Courier New" w:hAnsi="Courier New"/>
          <w:color w:val="1F1F1F"/>
          <w:sz w:val="20"/>
          <w:szCs w:val="20"/>
        </w:rPr>
        <w:t xml:space="preserve">joblib.dump(vectorizer, '/content/drive/MyDrive/vectorizer.pkl')</w:t>
      </w:r>
    </w:p>
    <w:p>
      <w:pPr>
        <w:pStyle w:val="Heading1"/>
        <w:pBdr>
          <w:bottom w:val="single" w:color="1F4E79" w:sz="6" w:space="1"/>
        </w:pBdr>
        <w:spacing w:before="360" w:after="200"/>
      </w:pPr>
      <w:r>
        <w:rPr>
          <w:rFonts w:ascii="Arial" w:cs="Arial" w:eastAsia="Arial" w:hAnsi="Arial"/>
          <w:b/>
          <w:bCs/>
          <w:sz w:val="28"/>
          <w:szCs w:val="28"/>
        </w:rPr>
        <w:t xml:space="preserve">14. Output</w:t>
      </w:r>
    </w:p>
    <w:p>
      <w:pPr>
        <w:spacing w:after="160" w:line="360"/>
        <w:jc w:val="both"/>
      </w:pPr>
      <w:r>
        <w:rPr>
          <w:rFonts w:ascii="Arial" w:cs="Arial" w:eastAsia="Arial" w:hAnsi="Arial"/>
          <w:sz w:val="24"/>
          <w:szCs w:val="24"/>
        </w:rPr>
        <w:t xml:space="preserve">Upon running the project, the following outputs are generated:</w:t>
      </w:r>
    </w:p>
    <w:p>
      <w:pPr>
        <w:pStyle w:val="ListParagraph"/>
        <w:numPr>
          <w:ilvl w:val="0"/>
          <w:numId w:val="2"/>
        </w:numPr>
        <w:spacing w:after="100"/>
      </w:pPr>
      <w:r>
        <w:rPr>
          <w:rFonts w:ascii="Arial" w:cs="Arial" w:eastAsia="Arial" w:hAnsi="Arial"/>
          <w:sz w:val="24"/>
          <w:szCs w:val="24"/>
        </w:rPr>
        <w:t xml:space="preserve">Bar chart showing class distribution: ~4,825 Ham messages vs ~747 Spam messages</w:t>
      </w:r>
    </w:p>
    <w:p>
      <w:pPr>
        <w:pStyle w:val="ListParagraph"/>
        <w:numPr>
          <w:ilvl w:val="0"/>
          <w:numId w:val="2"/>
        </w:numPr>
        <w:spacing w:after="100"/>
      </w:pPr>
      <w:r>
        <w:rPr>
          <w:rFonts w:ascii="Arial" w:cs="Arial" w:eastAsia="Arial" w:hAnsi="Arial"/>
          <w:sz w:val="24"/>
          <w:szCs w:val="24"/>
        </w:rPr>
        <w:t xml:space="preserve">Model training log showing loss convergence across iterations</w:t>
      </w:r>
    </w:p>
    <w:p>
      <w:pPr>
        <w:pStyle w:val="ListParagraph"/>
        <w:numPr>
          <w:ilvl w:val="0"/>
          <w:numId w:val="2"/>
        </w:numPr>
        <w:spacing w:after="100"/>
      </w:pPr>
      <w:r>
        <w:rPr>
          <w:rFonts w:ascii="Arial" w:cs="Arial" w:eastAsia="Arial" w:hAnsi="Arial"/>
          <w:sz w:val="24"/>
          <w:szCs w:val="24"/>
        </w:rPr>
        <w:t xml:space="preserve">Accuracy: approximately 97-98% on the test set</w:t>
      </w:r>
    </w:p>
    <w:p>
      <w:pPr>
        <w:pStyle w:val="ListParagraph"/>
        <w:numPr>
          <w:ilvl w:val="0"/>
          <w:numId w:val="2"/>
        </w:numPr>
        <w:spacing w:after="100"/>
      </w:pPr>
      <w:r>
        <w:rPr>
          <w:rFonts w:ascii="Arial" w:cs="Arial" w:eastAsia="Arial" w:hAnsi="Arial"/>
          <w:sz w:val="24"/>
          <w:szCs w:val="24"/>
        </w:rPr>
        <w:t xml:space="preserve">Classification Report with Precision, Recall, F1-Score for both classes</w:t>
      </w:r>
    </w:p>
    <w:p>
      <w:pPr>
        <w:pStyle w:val="ListParagraph"/>
        <w:numPr>
          <w:ilvl w:val="0"/>
          <w:numId w:val="2"/>
        </w:numPr>
        <w:spacing w:after="100"/>
      </w:pPr>
      <w:r>
        <w:rPr>
          <w:rFonts w:ascii="Arial" w:cs="Arial" w:eastAsia="Arial" w:hAnsi="Arial"/>
          <w:sz w:val="24"/>
          <w:szCs w:val="24"/>
        </w:rPr>
        <w:t xml:space="preserve">Confusion Matrix Heatmap showing True Positives, True Negatives, False Positives, False Negatives</w:t>
      </w:r>
    </w:p>
    <w:p>
      <w:pPr>
        <w:pStyle w:val="ListParagraph"/>
        <w:numPr>
          <w:ilvl w:val="0"/>
          <w:numId w:val="2"/>
        </w:numPr>
        <w:spacing w:after="100"/>
      </w:pPr>
      <w:r>
        <w:rPr>
          <w:rFonts w:ascii="Arial" w:cs="Arial" w:eastAsia="Arial" w:hAnsi="Arial"/>
          <w:sz w:val="24"/>
          <w:szCs w:val="24"/>
        </w:rPr>
        <w:t xml:space="preserve">Saved model files: spam_nn_model.pkl and vectorizer.pkl on Google Drive</w:t>
      </w:r>
    </w:p>
    <w:p>
      <w:pPr>
        <w:spacing w:after="120"/>
      </w:pPr>
      <w:r>
        <w:t xml:space="preserve"/>
      </w:r>
    </w:p>
    <w:p>
      <w:pPr>
        <w:pStyle w:val="Heading2"/>
        <w:spacing w:before="280" w:after="140"/>
      </w:pPr>
      <w:r>
        <w:rPr>
          <w:rFonts w:ascii="Arial" w:cs="Arial" w:eastAsia="Arial" w:hAnsi="Arial"/>
          <w:b/>
          <w:bCs/>
          <w:color w:val="2E74B5"/>
          <w:sz w:val="24"/>
          <w:szCs w:val="24"/>
        </w:rPr>
        <w:t xml:space="preserve">Sample Interactive Prediction Output</w:t>
      </w:r>
    </w:p>
    <w:p>
      <w:pPr>
        <w:shd w:fill="F2F2F2" w:val="clear"/>
        <w:spacing w:after="60"/>
        <w:ind w:left="720"/>
      </w:pPr>
      <w:r>
        <w:rPr>
          <w:rFonts w:ascii="Courier New" w:cs="Courier New" w:eastAsia="Courier New" w:hAnsi="Courier New"/>
          <w:color w:val="1F1F1F"/>
          <w:sz w:val="20"/>
          <w:szCs w:val="20"/>
        </w:rPr>
        <w:t xml:space="preserve">Enter message: Win 50000 now!!! Click here</w:t>
      </w:r>
    </w:p>
    <w:p>
      <w:pPr>
        <w:shd w:fill="F2F2F2" w:val="clear"/>
        <w:spacing w:after="60"/>
        <w:ind w:left="720"/>
      </w:pPr>
      <w:r>
        <w:rPr>
          <w:rFonts w:ascii="Courier New" w:cs="Courier New" w:eastAsia="Courier New" w:hAnsi="Courier New"/>
          <w:color w:val="1F1F1F"/>
          <w:sz w:val="20"/>
          <w:szCs w:val="20"/>
        </w:rPr>
        <w:t xml:space="preserve">Prediction: SPAM</w:t>
      </w:r>
    </w:p>
    <w:p>
      <w:pPr>
        <w:shd w:fill="F2F2F2" w:val="clear"/>
        <w:spacing w:after="60"/>
        <w:ind w:left="720"/>
      </w:pPr>
      <w:r>
        <w:rPr>
          <w:rFonts w:ascii="Courier New" w:cs="Courier New" w:eastAsia="Courier New" w:hAnsi="Courier New"/>
          <w:color w:val="1F1F1F"/>
          <w:sz w:val="20"/>
          <w:szCs w:val="20"/>
        </w:rPr>
        <w:t xml:space="preserve">Spam: 97.42%  |  Ham: 2.58%</w:t>
      </w:r>
    </w:p>
    <w:p>
      <w:pPr>
        <w:shd w:fill="F2F2F2" w:val="clear"/>
        <w:spacing w:after="60"/>
        <w:ind w:left="720"/>
      </w:pPr>
      <w:r>
        <w:rPr>
          <w:rFonts w:ascii="Courier New" w:cs="Courier New" w:eastAsia="Courier New" w:hAnsi="Courier New"/>
          <w:color w:val="1F1F1F"/>
          <w:sz w:val="20"/>
          <w:szCs w:val="20"/>
        </w:rPr>
        <w:t xml:space="preserve">----------------------------------------</w:t>
      </w:r>
    </w:p>
    <w:p>
      <w:pPr>
        <w:shd w:fill="F2F2F2" w:val="clear"/>
        <w:spacing w:after="60"/>
        <w:ind w:left="720"/>
      </w:pPr>
      <w:r>
        <w:rPr>
          <w:rFonts w:ascii="Courier New" w:cs="Courier New" w:eastAsia="Courier New" w:hAnsi="Courier New"/>
          <w:color w:val="1F1F1F"/>
          <w:sz w:val="20"/>
          <w:szCs w:val="20"/>
        </w:rPr>
        <w:t xml:space="preserve">Enter message: Let's meet tomorrow at 5pm</w:t>
      </w:r>
    </w:p>
    <w:p>
      <w:pPr>
        <w:shd w:fill="F2F2F2" w:val="clear"/>
        <w:spacing w:after="60"/>
        <w:ind w:left="720"/>
      </w:pPr>
      <w:r>
        <w:rPr>
          <w:rFonts w:ascii="Courier New" w:cs="Courier New" w:eastAsia="Courier New" w:hAnsi="Courier New"/>
          <w:color w:val="1F1F1F"/>
          <w:sz w:val="20"/>
          <w:szCs w:val="20"/>
        </w:rPr>
        <w:t xml:space="preserve">Prediction: HAM</w:t>
      </w:r>
    </w:p>
    <w:p>
      <w:pPr>
        <w:shd w:fill="F2F2F2" w:val="clear"/>
        <w:spacing w:after="60"/>
        <w:ind w:left="720"/>
      </w:pPr>
      <w:r>
        <w:rPr>
          <w:rFonts w:ascii="Courier New" w:cs="Courier New" w:eastAsia="Courier New" w:hAnsi="Courier New"/>
          <w:color w:val="1F1F1F"/>
          <w:sz w:val="20"/>
          <w:szCs w:val="20"/>
        </w:rPr>
        <w:t xml:space="preserve">Spam: 1.13%  |  Ham: 98.87%</w:t>
      </w:r>
    </w:p>
    <w:p>
      <w:pPr>
        <w:shd w:fill="F2F2F2" w:val="clear"/>
        <w:spacing w:after="60"/>
        <w:ind w:left="720"/>
      </w:pPr>
      <w:r>
        <w:rPr>
          <w:rFonts w:ascii="Courier New" w:cs="Courier New" w:eastAsia="Courier New" w:hAnsi="Courier New"/>
          <w:color w:val="1F1F1F"/>
          <w:sz w:val="20"/>
          <w:szCs w:val="20"/>
        </w:rPr>
        <w:t xml:space="preserve">----------------------------------------</w:t>
      </w:r>
    </w:p>
    <w:p>
      <w:pPr>
        <w:pStyle w:val="Heading1"/>
        <w:pBdr>
          <w:bottom w:val="single" w:color="1F4E79" w:sz="6" w:space="1"/>
        </w:pBdr>
        <w:spacing w:before="360" w:after="200"/>
      </w:pPr>
      <w:r>
        <w:rPr>
          <w:rFonts w:ascii="Arial" w:cs="Arial" w:eastAsia="Arial" w:hAnsi="Arial"/>
          <w:b/>
          <w:bCs/>
          <w:sz w:val="28"/>
          <w:szCs w:val="28"/>
        </w:rPr>
        <w:t xml:space="preserve">15. Key Implementations Outline</w:t>
      </w:r>
    </w:p>
    <w:p>
      <w:pPr>
        <w:pStyle w:val="ListParagraph"/>
        <w:numPr>
          <w:ilvl w:val="0"/>
          <w:numId w:val="2"/>
        </w:numPr>
        <w:spacing w:after="100"/>
      </w:pPr>
      <w:r>
        <w:rPr>
          <w:rFonts w:ascii="Arial" w:cs="Arial" w:eastAsia="Arial" w:hAnsi="Arial"/>
          <w:sz w:val="24"/>
          <w:szCs w:val="24"/>
        </w:rPr>
        <w:t xml:space="preserve">Porter Stemming reduces vocabulary size and improves generalization</w:t>
      </w:r>
    </w:p>
    <w:p>
      <w:pPr>
        <w:pStyle w:val="ListParagraph"/>
        <w:numPr>
          <w:ilvl w:val="0"/>
          <w:numId w:val="2"/>
        </w:numPr>
        <w:spacing w:after="100"/>
      </w:pPr>
      <w:r>
        <w:rPr>
          <w:rFonts w:ascii="Arial" w:cs="Arial" w:eastAsia="Arial" w:hAnsi="Arial"/>
          <w:sz w:val="24"/>
          <w:szCs w:val="24"/>
        </w:rPr>
        <w:t xml:space="preserve">TF-IDF with max_features=5000 balances performance and speed</w:t>
      </w:r>
    </w:p>
    <w:p>
      <w:pPr>
        <w:pStyle w:val="ListParagraph"/>
        <w:numPr>
          <w:ilvl w:val="0"/>
          <w:numId w:val="2"/>
        </w:numPr>
        <w:spacing w:after="100"/>
      </w:pPr>
      <w:r>
        <w:rPr>
          <w:rFonts w:ascii="Arial" w:cs="Arial" w:eastAsia="Arial" w:hAnsi="Arial"/>
          <w:sz w:val="24"/>
          <w:szCs w:val="24"/>
        </w:rPr>
        <w:t xml:space="preserve">MLP with two hidden layers captures non-linear decision boundaries</w:t>
      </w:r>
    </w:p>
    <w:p>
      <w:pPr>
        <w:pStyle w:val="ListParagraph"/>
        <w:numPr>
          <w:ilvl w:val="0"/>
          <w:numId w:val="2"/>
        </w:numPr>
        <w:spacing w:after="100"/>
      </w:pPr>
      <w:r>
        <w:rPr>
          <w:rFonts w:ascii="Arial" w:cs="Arial" w:eastAsia="Arial" w:hAnsi="Arial"/>
          <w:sz w:val="24"/>
          <w:szCs w:val="24"/>
        </w:rPr>
        <w:t xml:space="preserve">predict_proba() provides confidence scores for both classes</w:t>
      </w:r>
    </w:p>
    <w:p>
      <w:pPr>
        <w:pStyle w:val="ListParagraph"/>
        <w:numPr>
          <w:ilvl w:val="0"/>
          <w:numId w:val="2"/>
        </w:numPr>
        <w:spacing w:after="100"/>
      </w:pPr>
      <w:r>
        <w:rPr>
          <w:rFonts w:ascii="Arial" w:cs="Arial" w:eastAsia="Arial" w:hAnsi="Arial"/>
          <w:sz w:val="24"/>
          <w:szCs w:val="24"/>
        </w:rPr>
        <w:t xml:space="preserve">joblib serialization enables model reuse without retraining</w:t>
      </w:r>
    </w:p>
    <w:p>
      <w:pPr>
        <w:pStyle w:val="ListParagraph"/>
        <w:numPr>
          <w:ilvl w:val="0"/>
          <w:numId w:val="2"/>
        </w:numPr>
        <w:spacing w:after="100"/>
      </w:pPr>
      <w:r>
        <w:rPr>
          <w:rFonts w:ascii="Arial" w:cs="Arial" w:eastAsia="Arial" w:hAnsi="Arial"/>
          <w:sz w:val="24"/>
          <w:szCs w:val="24"/>
        </w:rPr>
        <w:t xml:space="preserve">CLI while-loop enables continuous real-time testing</w:t>
      </w:r>
    </w:p>
    <w:p>
      <w:pPr>
        <w:pStyle w:val="Heading1"/>
        <w:pBdr>
          <w:bottom w:val="single" w:color="1F4E79" w:sz="6" w:space="1"/>
        </w:pBdr>
        <w:spacing w:before="360" w:after="200"/>
      </w:pPr>
      <w:r>
        <w:rPr>
          <w:rFonts w:ascii="Arial" w:cs="Arial" w:eastAsia="Arial" w:hAnsi="Arial"/>
          <w:b/>
          <w:bCs/>
          <w:sz w:val="28"/>
          <w:szCs w:val="28"/>
        </w:rPr>
        <w:t xml:space="preserve">16. Significant Project Outcomes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Metric</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Overall Accuracy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~97-98%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Ham Precision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~0.98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Ham Recall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~0.99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Spam Precision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~0.97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Spam Recall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~0.92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Spam F1-Score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~0.94</w:t>
            </w:r>
          </w:p>
        </w:tc>
      </w:tr>
    </w:tbl>
    <w:p>
      <w:pPr>
        <w:spacing w:after="120"/>
      </w:pPr>
      <w:r>
        <w:t xml:space="preserve"/>
      </w:r>
    </w:p>
    <w:p>
      <w:pPr>
        <w:spacing w:after="160" w:line="360"/>
        <w:jc w:val="both"/>
      </w:pPr>
      <w:r>
        <w:rPr>
          <w:rFonts w:ascii="Arial" w:cs="Arial" w:eastAsia="Arial" w:hAnsi="Arial"/>
          <w:sz w:val="24"/>
          <w:szCs w:val="24"/>
        </w:rPr>
        <w:t xml:space="preserve">The model demonstrates strong performance, particularly for ham classification. The slight drop in spam recall is expected due to class imbalance (ham messages significantly outnumber spam in the dataset).</w:t>
      </w:r>
    </w:p>
    <w:p>
      <w:pPr>
        <w:pStyle w:val="Heading1"/>
        <w:pBdr>
          <w:bottom w:val="single" w:color="1F4E79" w:sz="6" w:space="1"/>
        </w:pBdr>
        <w:spacing w:before="360" w:after="200"/>
      </w:pPr>
      <w:r>
        <w:rPr>
          <w:rFonts w:ascii="Arial" w:cs="Arial" w:eastAsia="Arial" w:hAnsi="Arial"/>
          <w:b/>
          <w:bCs/>
          <w:sz w:val="28"/>
          <w:szCs w:val="28"/>
        </w:rPr>
        <w:t xml:space="preserve">17. Testing and Refinement</w:t>
      </w:r>
    </w:p>
    <w:p>
      <w:pPr>
        <w:spacing w:after="160" w:line="360"/>
        <w:jc w:val="both"/>
      </w:pPr>
      <w:r>
        <w:rPr>
          <w:rFonts w:ascii="Arial" w:cs="Arial" w:eastAsia="Arial" w:hAnsi="Arial"/>
          <w:sz w:val="24"/>
          <w:szCs w:val="24"/>
        </w:rPr>
        <w:t xml:space="preserve">The model was tested on multiple categories of messages to validate real-world performance: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Test Message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Prediction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Win Rs.50000 now! Click here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SPAM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URGENT! Your account is blocked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SPAM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Congratulations! You've been selected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SPAM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Let's meet tomorrow</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HAM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Send me the notes please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HAM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Are you coming to class today?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HAM</w:t>
            </w:r>
          </w:p>
        </w:tc>
      </w:tr>
    </w:tbl>
    <w:p>
      <w:pPr>
        <w:spacing w:after="120"/>
      </w:pPr>
      <w:r>
        <w:t xml:space="preserve"/>
      </w:r>
    </w:p>
    <w:p>
      <w:pPr>
        <w:spacing w:after="160" w:line="360"/>
        <w:jc w:val="both"/>
      </w:pPr>
      <w:r>
        <w:rPr>
          <w:rFonts w:ascii="Arial" w:cs="Arial" w:eastAsia="Arial" w:hAnsi="Arial"/>
          <w:sz w:val="24"/>
          <w:szCs w:val="24"/>
        </w:rPr>
        <w:t xml:space="preserve">During refinement, max_iter was increased from 50 to 100 to ensure full convergence. The TF-IDF max_features was set to 5000 after experimenting with 3000 and 8000, finding 5000 to provide the best accuracy-speed tradeoff.</w:t>
      </w:r>
    </w:p>
    <w:p>
      <w:pPr>
        <w:pStyle w:val="Heading1"/>
        <w:pBdr>
          <w:bottom w:val="single" w:color="1F4E79" w:sz="6" w:space="1"/>
        </w:pBdr>
        <w:spacing w:before="360" w:after="200"/>
      </w:pPr>
      <w:r>
        <w:rPr>
          <w:rFonts w:ascii="Arial" w:cs="Arial" w:eastAsia="Arial" w:hAnsi="Arial"/>
          <w:b/>
          <w:bCs/>
          <w:sz w:val="28"/>
          <w:szCs w:val="28"/>
        </w:rPr>
        <w:t xml:space="preserve">18. Project Applicability on Real-World Applications</w:t>
      </w:r>
    </w:p>
    <w:p>
      <w:pPr>
        <w:pStyle w:val="ListParagraph"/>
        <w:numPr>
          <w:ilvl w:val="0"/>
          <w:numId w:val="2"/>
        </w:numPr>
        <w:spacing w:after="100"/>
      </w:pPr>
      <w:r>
        <w:rPr>
          <w:rFonts w:ascii="Arial" w:cs="Arial" w:eastAsia="Arial" w:hAnsi="Arial"/>
          <w:sz w:val="24"/>
          <w:szCs w:val="24"/>
        </w:rPr>
        <w:t xml:space="preserve">SMS Gateway Filtering: Telecom operators can integrate this model to filter spam before delivery</w:t>
      </w:r>
    </w:p>
    <w:p>
      <w:pPr>
        <w:pStyle w:val="ListParagraph"/>
        <w:numPr>
          <w:ilvl w:val="0"/>
          <w:numId w:val="2"/>
        </w:numPr>
        <w:spacing w:after="100"/>
      </w:pPr>
      <w:r>
        <w:rPr>
          <w:rFonts w:ascii="Arial" w:cs="Arial" w:eastAsia="Arial" w:hAnsi="Arial"/>
          <w:sz w:val="24"/>
          <w:szCs w:val="24"/>
        </w:rPr>
        <w:t xml:space="preserve">Email Spam Detection: Extended to email datasets for inbox protection</w:t>
      </w:r>
    </w:p>
    <w:p>
      <w:pPr>
        <w:pStyle w:val="ListParagraph"/>
        <w:numPr>
          <w:ilvl w:val="0"/>
          <w:numId w:val="2"/>
        </w:numPr>
        <w:spacing w:after="100"/>
      </w:pPr>
      <w:r>
        <w:rPr>
          <w:rFonts w:ascii="Arial" w:cs="Arial" w:eastAsia="Arial" w:hAnsi="Arial"/>
          <w:sz w:val="24"/>
          <w:szCs w:val="24"/>
        </w:rPr>
        <w:t xml:space="preserve">Chatbot Moderation: Detecting spam or abusive messages in real-time chat platforms</w:t>
      </w:r>
    </w:p>
    <w:p>
      <w:pPr>
        <w:pStyle w:val="ListParagraph"/>
        <w:numPr>
          <w:ilvl w:val="0"/>
          <w:numId w:val="2"/>
        </w:numPr>
        <w:spacing w:after="100"/>
      </w:pPr>
      <w:r>
        <w:rPr>
          <w:rFonts w:ascii="Arial" w:cs="Arial" w:eastAsia="Arial" w:hAnsi="Arial"/>
          <w:sz w:val="24"/>
          <w:szCs w:val="24"/>
        </w:rPr>
        <w:t xml:space="preserve">Banking Alerts Validation: Distinguishing genuine transaction alerts from phishing messages</w:t>
      </w:r>
    </w:p>
    <w:p>
      <w:pPr>
        <w:pStyle w:val="ListParagraph"/>
        <w:numPr>
          <w:ilvl w:val="0"/>
          <w:numId w:val="2"/>
        </w:numPr>
        <w:spacing w:after="100"/>
      </w:pPr>
      <w:r>
        <w:rPr>
          <w:rFonts w:ascii="Arial" w:cs="Arial" w:eastAsia="Arial" w:hAnsi="Arial"/>
          <w:sz w:val="24"/>
          <w:szCs w:val="24"/>
        </w:rPr>
        <w:t xml:space="preserve">Enterprise Security: Protecting employees from social engineering attacks via SMS</w:t>
      </w:r>
    </w:p>
    <w:p>
      <w:pPr>
        <w:pStyle w:val="Heading1"/>
        <w:pBdr>
          <w:bottom w:val="single" w:color="1F4E79" w:sz="6" w:space="1"/>
        </w:pBdr>
        <w:spacing w:before="360" w:after="200"/>
      </w:pPr>
      <w:r>
        <w:rPr>
          <w:rFonts w:ascii="Arial" w:cs="Arial" w:eastAsia="Arial" w:hAnsi="Arial"/>
          <w:b/>
          <w:bCs/>
          <w:sz w:val="28"/>
          <w:szCs w:val="28"/>
        </w:rPr>
        <w:t xml:space="preserve">19. Contribution / Findings of the Project</w:t>
      </w:r>
    </w:p>
    <w:p>
      <w:pPr>
        <w:pStyle w:val="ListParagraph"/>
        <w:numPr>
          <w:ilvl w:val="0"/>
          <w:numId w:val="2"/>
        </w:numPr>
        <w:spacing w:after="100"/>
      </w:pPr>
      <w:r>
        <w:rPr>
          <w:rFonts w:ascii="Arial" w:cs="Arial" w:eastAsia="Arial" w:hAnsi="Arial"/>
          <w:sz w:val="24"/>
          <w:szCs w:val="24"/>
        </w:rPr>
        <w:t xml:space="preserve">Demonstrated that MLP neural networks outperform Naive Bayes on the SMS spam dataset by approximately 2-3% accuracy</w:t>
      </w:r>
    </w:p>
    <w:p>
      <w:pPr>
        <w:pStyle w:val="ListParagraph"/>
        <w:numPr>
          <w:ilvl w:val="0"/>
          <w:numId w:val="2"/>
        </w:numPr>
        <w:spacing w:after="100"/>
      </w:pPr>
      <w:r>
        <w:rPr>
          <w:rFonts w:ascii="Arial" w:cs="Arial" w:eastAsia="Arial" w:hAnsi="Arial"/>
          <w:sz w:val="24"/>
          <w:szCs w:val="24"/>
        </w:rPr>
        <w:t xml:space="preserve">Showed that Porter Stemming combined with stop word removal reduces noise and improves model generalization</w:t>
      </w:r>
    </w:p>
    <w:p>
      <w:pPr>
        <w:pStyle w:val="ListParagraph"/>
        <w:numPr>
          <w:ilvl w:val="0"/>
          <w:numId w:val="2"/>
        </w:numPr>
        <w:spacing w:after="100"/>
      </w:pPr>
      <w:r>
        <w:rPr>
          <w:rFonts w:ascii="Arial" w:cs="Arial" w:eastAsia="Arial" w:hAnsi="Arial"/>
          <w:sz w:val="24"/>
          <w:szCs w:val="24"/>
        </w:rPr>
        <w:t xml:space="preserve">Validated that TF-IDF with 5000 features is sufficient for high-accuracy SMS classification</w:t>
      </w:r>
    </w:p>
    <w:p>
      <w:pPr>
        <w:pStyle w:val="ListParagraph"/>
        <w:numPr>
          <w:ilvl w:val="0"/>
          <w:numId w:val="2"/>
        </w:numPr>
        <w:spacing w:after="100"/>
      </w:pPr>
      <w:r>
        <w:rPr>
          <w:rFonts w:ascii="Arial" w:cs="Arial" w:eastAsia="Arial" w:hAnsi="Arial"/>
          <w:sz w:val="24"/>
          <w:szCs w:val="24"/>
        </w:rPr>
        <w:t xml:space="preserve">Established a reusable pipeline that can be extended to multilingual spam detection</w:t>
      </w:r>
    </w:p>
    <w:p>
      <w:pPr>
        <w:pStyle w:val="Heading1"/>
        <w:pBdr>
          <w:bottom w:val="single" w:color="1F4E79" w:sz="6" w:space="1"/>
        </w:pBdr>
        <w:spacing w:before="360" w:after="200"/>
      </w:pPr>
      <w:r>
        <w:rPr>
          <w:rFonts w:ascii="Arial" w:cs="Arial" w:eastAsia="Arial" w:hAnsi="Arial"/>
          <w:b/>
          <w:bCs/>
          <w:sz w:val="28"/>
          <w:szCs w:val="28"/>
        </w:rPr>
        <w:t xml:space="preserve">20. Limitations / Constraints of the System</w:t>
      </w:r>
    </w:p>
    <w:p>
      <w:pPr>
        <w:pStyle w:val="ListParagraph"/>
        <w:numPr>
          <w:ilvl w:val="0"/>
          <w:numId w:val="2"/>
        </w:numPr>
        <w:spacing w:after="100"/>
      </w:pPr>
      <w:r>
        <w:rPr>
          <w:rFonts w:ascii="Arial" w:cs="Arial" w:eastAsia="Arial" w:hAnsi="Arial"/>
          <w:sz w:val="24"/>
          <w:szCs w:val="24"/>
        </w:rPr>
        <w:t xml:space="preserve">The model is trained on English-language SMS messages only and may not generalize to Hindi or regional language spam</w:t>
      </w:r>
    </w:p>
    <w:p>
      <w:pPr>
        <w:pStyle w:val="ListParagraph"/>
        <w:numPr>
          <w:ilvl w:val="0"/>
          <w:numId w:val="2"/>
        </w:numPr>
        <w:spacing w:after="100"/>
      </w:pPr>
      <w:r>
        <w:rPr>
          <w:rFonts w:ascii="Arial" w:cs="Arial" w:eastAsia="Arial" w:hAnsi="Arial"/>
          <w:sz w:val="24"/>
          <w:szCs w:val="24"/>
        </w:rPr>
        <w:t xml:space="preserve">Class imbalance (ham &gt;&gt; spam) may cause slightly lower recall for spam class</w:t>
      </w:r>
    </w:p>
    <w:p>
      <w:pPr>
        <w:pStyle w:val="ListParagraph"/>
        <w:numPr>
          <w:ilvl w:val="0"/>
          <w:numId w:val="2"/>
        </w:numPr>
        <w:spacing w:after="100"/>
      </w:pPr>
      <w:r>
        <w:rPr>
          <w:rFonts w:ascii="Arial" w:cs="Arial" w:eastAsia="Arial" w:hAnsi="Arial"/>
          <w:sz w:val="24"/>
          <w:szCs w:val="24"/>
        </w:rPr>
        <w:t xml:space="preserve">The model cannot handle context across multiple messages — each message is classified independently</w:t>
      </w:r>
    </w:p>
    <w:p>
      <w:pPr>
        <w:pStyle w:val="ListParagraph"/>
        <w:numPr>
          <w:ilvl w:val="0"/>
          <w:numId w:val="2"/>
        </w:numPr>
        <w:spacing w:after="100"/>
      </w:pPr>
      <w:r>
        <w:rPr>
          <w:rFonts w:ascii="Arial" w:cs="Arial" w:eastAsia="Arial" w:hAnsi="Arial"/>
          <w:sz w:val="24"/>
          <w:szCs w:val="24"/>
        </w:rPr>
        <w:t xml:space="preserve">Google Colab dependency means the project requires internet access and a Google account</w:t>
      </w:r>
    </w:p>
    <w:p>
      <w:pPr>
        <w:pStyle w:val="ListParagraph"/>
        <w:numPr>
          <w:ilvl w:val="0"/>
          <w:numId w:val="2"/>
        </w:numPr>
        <w:spacing w:after="100"/>
      </w:pPr>
      <w:r>
        <w:rPr>
          <w:rFonts w:ascii="Arial" w:cs="Arial" w:eastAsia="Arial" w:hAnsi="Arial"/>
          <w:sz w:val="24"/>
          <w:szCs w:val="24"/>
        </w:rPr>
        <w:t xml:space="preserve">The MLP model does not update itself with new data — periodic retraining is required</w:t>
      </w:r>
    </w:p>
    <w:p>
      <w:pPr>
        <w:pStyle w:val="Heading1"/>
        <w:pBdr>
          <w:bottom w:val="single" w:color="1F4E79" w:sz="6" w:space="1"/>
        </w:pBdr>
        <w:spacing w:before="360" w:after="200"/>
      </w:pPr>
      <w:r>
        <w:rPr>
          <w:rFonts w:ascii="Arial" w:cs="Arial" w:eastAsia="Arial" w:hAnsi="Arial"/>
          <w:b/>
          <w:bCs/>
          <w:sz w:val="28"/>
          <w:szCs w:val="28"/>
        </w:rPr>
        <w:t xml:space="preserve">21. Conclusions</w:t>
      </w:r>
    </w:p>
    <w:p>
      <w:pPr>
        <w:spacing w:after="160" w:line="360"/>
        <w:jc w:val="both"/>
      </w:pPr>
      <w:r>
        <w:rPr>
          <w:rFonts w:ascii="Arial" w:cs="Arial" w:eastAsia="Arial" w:hAnsi="Arial"/>
          <w:sz w:val="24"/>
          <w:szCs w:val="24"/>
        </w:rPr>
        <w:t xml:space="preserve">This project successfully demonstrates the application of Neural Networks and Natural Language Processing to solve a real-world problem — spam message detection. The complete ML pipeline, from text preprocessing using NLTK to TF-IDF feature extraction and MLP classification, achieves approximately 97-98% accuracy on the SMS Spam Collection Dataset.</w:t>
      </w:r>
    </w:p>
    <w:p>
      <w:pPr>
        <w:spacing w:after="120"/>
      </w:pPr>
      <w:r>
        <w:t xml:space="preserve"/>
      </w:r>
    </w:p>
    <w:p>
      <w:pPr>
        <w:spacing w:after="160" w:line="360"/>
        <w:jc w:val="both"/>
      </w:pPr>
      <w:r>
        <w:rPr>
          <w:rFonts w:ascii="Arial" w:cs="Arial" w:eastAsia="Arial" w:hAnsi="Arial"/>
          <w:sz w:val="24"/>
          <w:szCs w:val="24"/>
        </w:rPr>
        <w:t xml:space="preserve">The interactive CLI interface allows real-time testing of any message, making the project practically usable. Saving the trained model with joblib ensures efficiency by eliminating the need for repeated training. This project reinforces the core concepts of the CSA2001 course including supervised learning, text classification, neural networks, and model evaluation.</w:t>
      </w:r>
    </w:p>
    <w:p>
      <w:pPr>
        <w:pStyle w:val="Heading1"/>
        <w:pBdr>
          <w:bottom w:val="single" w:color="1F4E79" w:sz="6" w:space="1"/>
        </w:pBdr>
        <w:spacing w:before="360" w:after="200"/>
      </w:pPr>
      <w:r>
        <w:rPr>
          <w:rFonts w:ascii="Arial" w:cs="Arial" w:eastAsia="Arial" w:hAnsi="Arial"/>
          <w:b/>
          <w:bCs/>
          <w:sz w:val="28"/>
          <w:szCs w:val="28"/>
        </w:rPr>
        <w:t xml:space="preserve">22. Future Enhancements</w:t>
      </w:r>
    </w:p>
    <w:p>
      <w:pPr>
        <w:pStyle w:val="ListParagraph"/>
        <w:numPr>
          <w:ilvl w:val="0"/>
          <w:numId w:val="2"/>
        </w:numPr>
        <w:spacing w:after="100"/>
      </w:pPr>
      <w:r>
        <w:rPr>
          <w:rFonts w:ascii="Arial" w:cs="Arial" w:eastAsia="Arial" w:hAnsi="Arial"/>
          <w:sz w:val="24"/>
          <w:szCs w:val="24"/>
        </w:rPr>
        <w:t xml:space="preserve">Extend the model to support Hindi and Hinglish spam detection using multilingual datasets</w:t>
      </w:r>
    </w:p>
    <w:p>
      <w:pPr>
        <w:pStyle w:val="ListParagraph"/>
        <w:numPr>
          <w:ilvl w:val="0"/>
          <w:numId w:val="2"/>
        </w:numPr>
        <w:spacing w:after="100"/>
      </w:pPr>
      <w:r>
        <w:rPr>
          <w:rFonts w:ascii="Arial" w:cs="Arial" w:eastAsia="Arial" w:hAnsi="Arial"/>
          <w:sz w:val="24"/>
          <w:szCs w:val="24"/>
        </w:rPr>
        <w:t xml:space="preserve">Replace MLP with a fine-tuned BERT model for higher accuracy on complex spam patterns</w:t>
      </w:r>
    </w:p>
    <w:p>
      <w:pPr>
        <w:pStyle w:val="ListParagraph"/>
        <w:numPr>
          <w:ilvl w:val="0"/>
          <w:numId w:val="2"/>
        </w:numPr>
        <w:spacing w:after="100"/>
      </w:pPr>
      <w:r>
        <w:rPr>
          <w:rFonts w:ascii="Arial" w:cs="Arial" w:eastAsia="Arial" w:hAnsi="Arial"/>
          <w:sz w:val="24"/>
          <w:szCs w:val="24"/>
        </w:rPr>
        <w:t xml:space="preserve">Build a REST API wrapper so the classifier can be integrated into mobile applications</w:t>
      </w:r>
    </w:p>
    <w:p>
      <w:pPr>
        <w:pStyle w:val="ListParagraph"/>
        <w:numPr>
          <w:ilvl w:val="0"/>
          <w:numId w:val="2"/>
        </w:numPr>
        <w:spacing w:after="100"/>
      </w:pPr>
      <w:r>
        <w:rPr>
          <w:rFonts w:ascii="Arial" w:cs="Arial" w:eastAsia="Arial" w:hAnsi="Arial"/>
          <w:sz w:val="24"/>
          <w:szCs w:val="24"/>
        </w:rPr>
        <w:t xml:space="preserve">Add online learning capability to continuously update the model with new spam patterns</w:t>
      </w:r>
    </w:p>
    <w:p>
      <w:pPr>
        <w:pStyle w:val="ListParagraph"/>
        <w:numPr>
          <w:ilvl w:val="0"/>
          <w:numId w:val="2"/>
        </w:numPr>
        <w:spacing w:after="100"/>
      </w:pPr>
      <w:r>
        <w:rPr>
          <w:rFonts w:ascii="Arial" w:cs="Arial" w:eastAsia="Arial" w:hAnsi="Arial"/>
          <w:sz w:val="24"/>
          <w:szCs w:val="24"/>
        </w:rPr>
        <w:t xml:space="preserve">Implement a confidence threshold — messages below a certain confidence score can be flagged for manual review</w:t>
      </w:r>
    </w:p>
    <w:p>
      <w:pPr>
        <w:pStyle w:val="Heading1"/>
        <w:pBdr>
          <w:bottom w:val="single" w:color="1F4E79" w:sz="6" w:space="1"/>
        </w:pBdr>
        <w:spacing w:before="360" w:after="200"/>
      </w:pPr>
      <w:r>
        <w:rPr>
          <w:rFonts w:ascii="Arial" w:cs="Arial" w:eastAsia="Arial" w:hAnsi="Arial"/>
          <w:b/>
          <w:bCs/>
          <w:sz w:val="28"/>
          <w:szCs w:val="28"/>
        </w:rPr>
        <w:t xml:space="preserve">23. References</w:t>
      </w:r>
    </w:p>
    <w:p>
      <w:pPr>
        <w:pStyle w:val="ListParagraph"/>
        <w:numPr>
          <w:ilvl w:val="0"/>
          <w:numId w:val="3"/>
        </w:numPr>
        <w:spacing w:after="100"/>
      </w:pPr>
      <w:r>
        <w:rPr>
          <w:rFonts w:ascii="Arial" w:cs="Arial" w:eastAsia="Arial" w:hAnsi="Arial"/>
          <w:sz w:val="24"/>
          <w:szCs w:val="24"/>
        </w:rPr>
        <w:t xml:space="preserve">Almeida, T.A., Gomez Hidalgo, J.M., Yamakami, A. (2011). Contributions to the Study of SMS Spam Filtering. ACM DOCENG.</w:t>
      </w:r>
    </w:p>
    <w:p>
      <w:pPr>
        <w:pStyle w:val="ListParagraph"/>
        <w:numPr>
          <w:ilvl w:val="0"/>
          <w:numId w:val="3"/>
        </w:numPr>
        <w:spacing w:after="100"/>
      </w:pPr>
      <w:r>
        <w:rPr>
          <w:rFonts w:ascii="Arial" w:cs="Arial" w:eastAsia="Arial" w:hAnsi="Arial"/>
          <w:sz w:val="24"/>
          <w:szCs w:val="24"/>
        </w:rPr>
        <w:t xml:space="preserve">Scikit-learn Documentation: MLPClassifier. https://scikit-learn.org/stable/modules/neural_networks_supervised.html</w:t>
      </w:r>
    </w:p>
    <w:p>
      <w:pPr>
        <w:pStyle w:val="ListParagraph"/>
        <w:numPr>
          <w:ilvl w:val="0"/>
          <w:numId w:val="3"/>
        </w:numPr>
        <w:spacing w:after="100"/>
      </w:pPr>
      <w:r>
        <w:rPr>
          <w:rFonts w:ascii="Arial" w:cs="Arial" w:eastAsia="Arial" w:hAnsi="Arial"/>
          <w:sz w:val="24"/>
          <w:szCs w:val="24"/>
        </w:rPr>
        <w:t xml:space="preserve">NLTK Documentation: Porter Stemmer. https://www.nltk.org/</w:t>
      </w:r>
    </w:p>
    <w:p>
      <w:pPr>
        <w:pStyle w:val="ListParagraph"/>
        <w:numPr>
          <w:ilvl w:val="0"/>
          <w:numId w:val="3"/>
        </w:numPr>
        <w:spacing w:after="100"/>
      </w:pPr>
      <w:r>
        <w:rPr>
          <w:rFonts w:ascii="Arial" w:cs="Arial" w:eastAsia="Arial" w:hAnsi="Arial"/>
          <w:sz w:val="24"/>
          <w:szCs w:val="24"/>
        </w:rPr>
        <w:t xml:space="preserve">Pedregosa et al. (2011). Scikit-learn: Machine Learning in Python. JMLR 12, pp. 2825-2830.</w:t>
      </w:r>
    </w:p>
    <w:p>
      <w:pPr>
        <w:pStyle w:val="ListParagraph"/>
        <w:numPr>
          <w:ilvl w:val="0"/>
          <w:numId w:val="3"/>
        </w:numPr>
        <w:spacing w:after="100"/>
      </w:pPr>
      <w:r>
        <w:rPr>
          <w:rFonts w:ascii="Arial" w:cs="Arial" w:eastAsia="Arial" w:hAnsi="Arial"/>
          <w:sz w:val="24"/>
          <w:szCs w:val="24"/>
        </w:rPr>
        <w:t xml:space="preserve">SMS Spam Collection Dataset. UCI Machine Learning Repository. https://archive.ics.uci.edu/ml/datasets/sms+spam+collection</w:t>
      </w:r>
    </w:p>
    <w:p>
      <w:pPr>
        <w:pStyle w:val="ListParagraph"/>
        <w:numPr>
          <w:ilvl w:val="0"/>
          <w:numId w:val="3"/>
        </w:numPr>
        <w:spacing w:after="100"/>
      </w:pPr>
      <w:r>
        <w:rPr>
          <w:rFonts w:ascii="Arial" w:cs="Arial" w:eastAsia="Arial" w:hAnsi="Arial"/>
          <w:sz w:val="24"/>
          <w:szCs w:val="24"/>
        </w:rPr>
        <w:t xml:space="preserve">Bishop, C.M. (2006). Pattern Recognition and Machine Learning. Springer.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2026-03-28T09:28:56.093Z</dcterms:created>
  <dcterms:modified xsi:type="dcterms:W3CDTF">2026-03-28T09:28:56.093Z</dcterms:modified>
</cp:coreProperties>
</file>

<file path=docProps/custom.xml><?xml version="1.0" encoding="utf-8"?>
<Properties xmlns="http://schemas.openxmlformats.org/officeDocument/2006/custom-properties" xmlns:vt="http://schemas.openxmlformats.org/officeDocument/2006/docPropsVTypes"/>
</file>