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AA83" w14:textId="7C3D5B19" w:rsidR="00B72B54" w:rsidRPr="007A2EA0" w:rsidRDefault="00C965B4" w:rsidP="007A2EA0">
      <w:pPr>
        <w:pStyle w:val="Heading1"/>
      </w:pPr>
      <w:bookmarkStart w:id="0" w:name="specific-aims"/>
      <w:r w:rsidRPr="007A2EA0">
        <w:t>Specific Aims</w:t>
      </w:r>
    </w:p>
    <w:p w14:paraId="59654D63" w14:textId="77777777" w:rsidR="00B72B54" w:rsidRPr="008366E3" w:rsidRDefault="008366E3">
      <w:pPr>
        <w:pStyle w:val="FirstParagraph"/>
        <w:rPr>
          <w:rFonts w:cs="Arial"/>
        </w:rPr>
      </w:pPr>
      <w:r w:rsidRPr="008366E3">
        <w:rPr>
          <w:rFonts w:cs="Arial"/>
        </w:rPr>
        <w:t>Introduction paragraph.</w:t>
      </w:r>
    </w:p>
    <w:p w14:paraId="1E56BB17" w14:textId="5668ACDC" w:rsidR="00B72B54" w:rsidRPr="004841EE" w:rsidRDefault="008366E3" w:rsidP="004841EE">
      <w:pPr>
        <w:pStyle w:val="Heading2"/>
      </w:pPr>
      <w:r w:rsidRPr="004841EE">
        <w:t>Aim 1 description</w:t>
      </w:r>
      <w:r w:rsidR="00A23032" w:rsidRPr="004841EE">
        <w:t xml:space="preserve"> level 2 header</w:t>
      </w:r>
    </w:p>
    <w:p w14:paraId="404F44C4" w14:textId="740D3174" w:rsidR="007A2EA0" w:rsidRPr="007A2EA0" w:rsidRDefault="00A36B0F" w:rsidP="007A2EA0">
      <w:pPr>
        <w:pStyle w:val="BodyText"/>
      </w:pPr>
      <w:r>
        <w:t>This heading forces normal text to the next line.</w:t>
      </w:r>
    </w:p>
    <w:p w14:paraId="29682BF9" w14:textId="3EA0062F" w:rsidR="005833F6" w:rsidRPr="00833012" w:rsidRDefault="00D859D1" w:rsidP="00833012">
      <w:pPr>
        <w:pStyle w:val="Heading3"/>
        <w:framePr w:wrap="around"/>
      </w:pPr>
      <w:r w:rsidRPr="00833012">
        <w:rPr>
          <w:rStyle w:val="Heading3Char"/>
          <w:b/>
          <w:bCs/>
        </w:rPr>
        <w:t>Aim 2 description</w:t>
      </w:r>
      <w:bookmarkEnd w:id="0"/>
      <w:r w:rsidR="00A23032">
        <w:rPr>
          <w:rStyle w:val="Heading3Char"/>
          <w:b/>
          <w:bCs/>
        </w:rPr>
        <w:t xml:space="preserve"> level 3 header</w:t>
      </w:r>
      <w:r w:rsidR="00D570AE" w:rsidRPr="00833012">
        <w:t>.</w:t>
      </w:r>
    </w:p>
    <w:p w14:paraId="4098B6E8" w14:textId="569E53AE" w:rsidR="005833F6" w:rsidRDefault="00D570AE" w:rsidP="00833012">
      <w:pPr>
        <w:rPr>
          <w:rFonts w:cs="Arial"/>
        </w:rPr>
      </w:pPr>
      <w:r w:rsidRPr="00D570AE">
        <w:t>This is a run-in or linked heading style.</w:t>
      </w:r>
      <w:r w:rsidR="00833012">
        <w:rPr>
          <w:rFonts w:cs="Arial"/>
        </w:rPr>
        <w:t xml:space="preserve"> This plain text is a new paragraph which will run around the header. </w:t>
      </w:r>
    </w:p>
    <w:sectPr w:rsidR="005833F6" w:rsidSect="00BA06A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1E59" w14:textId="77777777" w:rsidR="00A24992" w:rsidRDefault="00A24992">
      <w:pPr>
        <w:spacing w:after="0"/>
      </w:pPr>
      <w:r>
        <w:separator/>
      </w:r>
    </w:p>
  </w:endnote>
  <w:endnote w:type="continuationSeparator" w:id="0">
    <w:p w14:paraId="454ADBC2" w14:textId="77777777" w:rsidR="00A24992" w:rsidRDefault="00A24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9033" w14:textId="77777777" w:rsidR="00A24992" w:rsidRDefault="00A24992">
      <w:r>
        <w:separator/>
      </w:r>
    </w:p>
  </w:footnote>
  <w:footnote w:type="continuationSeparator" w:id="0">
    <w:p w14:paraId="17F8CB46" w14:textId="77777777" w:rsidR="00A24992" w:rsidRDefault="00A2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6FD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4E0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0AB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46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C864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AC75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00B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26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F03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7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DF8D5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8CAA7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94AE7E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3700224">
    <w:abstractNumId w:val="10"/>
  </w:num>
  <w:num w:numId="2" w16cid:durableId="7449148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198061">
    <w:abstractNumId w:val="11"/>
  </w:num>
  <w:num w:numId="4" w16cid:durableId="420299466">
    <w:abstractNumId w:val="11"/>
  </w:num>
  <w:num w:numId="5" w16cid:durableId="1857647793">
    <w:abstractNumId w:val="11"/>
  </w:num>
  <w:num w:numId="6" w16cid:durableId="1495607307">
    <w:abstractNumId w:val="9"/>
  </w:num>
  <w:num w:numId="7" w16cid:durableId="108278410">
    <w:abstractNumId w:val="7"/>
  </w:num>
  <w:num w:numId="8" w16cid:durableId="1633097476">
    <w:abstractNumId w:val="6"/>
  </w:num>
  <w:num w:numId="9" w16cid:durableId="1044258752">
    <w:abstractNumId w:val="5"/>
  </w:num>
  <w:num w:numId="10" w16cid:durableId="46223077">
    <w:abstractNumId w:val="4"/>
  </w:num>
  <w:num w:numId="11" w16cid:durableId="779302959">
    <w:abstractNumId w:val="8"/>
  </w:num>
  <w:num w:numId="12" w16cid:durableId="990327134">
    <w:abstractNumId w:val="3"/>
  </w:num>
  <w:num w:numId="13" w16cid:durableId="1563059405">
    <w:abstractNumId w:val="2"/>
  </w:num>
  <w:num w:numId="14" w16cid:durableId="2039744223">
    <w:abstractNumId w:val="1"/>
  </w:num>
  <w:num w:numId="15" w16cid:durableId="1548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54"/>
    <w:rsid w:val="00021DF0"/>
    <w:rsid w:val="000358F3"/>
    <w:rsid w:val="00090F9A"/>
    <w:rsid w:val="000F2B1F"/>
    <w:rsid w:val="001222EA"/>
    <w:rsid w:val="00157276"/>
    <w:rsid w:val="00160CF1"/>
    <w:rsid w:val="00216A11"/>
    <w:rsid w:val="0022498D"/>
    <w:rsid w:val="00246F38"/>
    <w:rsid w:val="00344C1D"/>
    <w:rsid w:val="003E125D"/>
    <w:rsid w:val="00450F04"/>
    <w:rsid w:val="004615A1"/>
    <w:rsid w:val="004713D7"/>
    <w:rsid w:val="004841EE"/>
    <w:rsid w:val="0057796A"/>
    <w:rsid w:val="005833F6"/>
    <w:rsid w:val="005E755C"/>
    <w:rsid w:val="0066639F"/>
    <w:rsid w:val="006C1640"/>
    <w:rsid w:val="00701509"/>
    <w:rsid w:val="00771298"/>
    <w:rsid w:val="007A2EA0"/>
    <w:rsid w:val="007D216A"/>
    <w:rsid w:val="00833012"/>
    <w:rsid w:val="008366E3"/>
    <w:rsid w:val="0086229C"/>
    <w:rsid w:val="008D415E"/>
    <w:rsid w:val="0092793D"/>
    <w:rsid w:val="00933721"/>
    <w:rsid w:val="009D3E14"/>
    <w:rsid w:val="009F2A3C"/>
    <w:rsid w:val="00A23032"/>
    <w:rsid w:val="00A24992"/>
    <w:rsid w:val="00A36B0F"/>
    <w:rsid w:val="00B252A0"/>
    <w:rsid w:val="00B72B54"/>
    <w:rsid w:val="00B7437A"/>
    <w:rsid w:val="00B763BB"/>
    <w:rsid w:val="00B81A62"/>
    <w:rsid w:val="00B938DA"/>
    <w:rsid w:val="00BA06A6"/>
    <w:rsid w:val="00C23DB4"/>
    <w:rsid w:val="00C965B4"/>
    <w:rsid w:val="00CB63E9"/>
    <w:rsid w:val="00CD4E4A"/>
    <w:rsid w:val="00D570AE"/>
    <w:rsid w:val="00D859D1"/>
    <w:rsid w:val="00D933A3"/>
    <w:rsid w:val="00E062CB"/>
    <w:rsid w:val="00E33018"/>
    <w:rsid w:val="00EB0432"/>
    <w:rsid w:val="00EF22AD"/>
    <w:rsid w:val="00FC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18C8"/>
  <w15:docId w15:val="{5DD0B293-5754-4994-9278-30EF3D61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33F6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E33018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4"/>
    <w:next w:val="BodyText"/>
    <w:uiPriority w:val="9"/>
    <w:unhideWhenUsed/>
    <w:qFormat/>
    <w:rsid w:val="00B938DA"/>
    <w:pPr>
      <w:spacing w:before="440" w:after="2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012"/>
    <w:pPr>
      <w:keepNext/>
      <w:keepLines/>
      <w:framePr w:h="240" w:hRule="exact" w:hSpace="144" w:wrap="around" w:vAnchor="text" w:hAnchor="text" w:y="1"/>
      <w:spacing w:after="0"/>
      <w:textboxTightWrap w:val="firstLineOnly"/>
      <w:outlineLvl w:val="2"/>
    </w:pPr>
    <w:rPr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8366E3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63B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763BB"/>
    <w:pPr>
      <w:spacing w:after="120"/>
    </w:pPr>
    <w:rPr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763BB"/>
    <w:rPr>
      <w:rFonts w:ascii="Arial" w:hAnsi="Arial"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  <w:sz w:val="20"/>
    </w:rPr>
  </w:style>
  <w:style w:type="character" w:styleId="FootnoteReference">
    <w:name w:val="footnote reference"/>
    <w:basedOn w:val="CaptionChar"/>
    <w:rPr>
      <w:rFonts w:ascii="Arial" w:hAnsi="Arial"/>
      <w:sz w:val="20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ageNumber">
    <w:name w:val="page number"/>
    <w:basedOn w:val="DefaultParagraphFont"/>
    <w:semiHidden/>
    <w:unhideWhenUsed/>
    <w:rsid w:val="00B763BB"/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rsid w:val="00B763BB"/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33012"/>
    <w:rPr>
      <w:rFonts w:ascii="Arial" w:hAnsi="Arial"/>
      <w:b/>
      <w:bCs/>
      <w:sz w:val="22"/>
    </w:rPr>
  </w:style>
  <w:style w:type="paragraph" w:styleId="NoSpacing">
    <w:name w:val="No Spacing"/>
    <w:rsid w:val="007D216A"/>
    <w:pPr>
      <w:spacing w:after="0"/>
    </w:pPr>
    <w:rPr>
      <w:rFonts w:ascii="Arial" w:hAnsi="Arial"/>
      <w:sz w:val="22"/>
    </w:rPr>
  </w:style>
  <w:style w:type="paragraph" w:styleId="NormalWeb">
    <w:name w:val="Normal (Web)"/>
    <w:basedOn w:val="Normal"/>
    <w:unhideWhenUsed/>
    <w:rsid w:val="005833F6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nhideWhenUsed/>
    <w:rsid w:val="005833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WANTA</dc:creator>
  <cp:keywords/>
  <cp:lastModifiedBy>SUSAN WANTA</cp:lastModifiedBy>
  <cp:revision>2</cp:revision>
  <dcterms:created xsi:type="dcterms:W3CDTF">2022-11-03T15:59:00Z</dcterms:created>
  <dcterms:modified xsi:type="dcterms:W3CDTF">2022-11-03T15:59:00Z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national-library-of-medicine-grant-proposals.csl</vt:lpwstr>
  </property>
  <property fmtid="{D5CDD505-2E9C-101B-9397-08002B2CF9AE}" pid="4" name="fontsize">
    <vt:lpwstr>11pt</vt:lpwstr>
  </property>
  <property fmtid="{D5CDD505-2E9C-101B-9397-08002B2CF9AE}" pid="5" name="geometry">
    <vt:lpwstr>margin=.5in</vt:lpwstr>
  </property>
  <property fmtid="{D5CDD505-2E9C-101B-9397-08002B2CF9AE}" pid="6" name="mainfont">
    <vt:lpwstr>Arial</vt:lpwstr>
  </property>
  <property fmtid="{D5CDD505-2E9C-101B-9397-08002B2CF9AE}" pid="7" name="output">
    <vt:lpwstr/>
  </property>
</Properties>
</file>