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83ECA" w:rsidRDefault="00383ECA"/>
    <w:p w:rsidR="001006EB" w:rsidRDefault="001006EB"/>
    <w:p w:rsidR="001006EB" w:rsidRDefault="001006EB"/>
    <w:p w:rsidR="001006EB" w:rsidRDefault="001006EB"/>
    <w:p w:rsidR="001006EB" w:rsidRDefault="001006EB">
      <w:r>
        <w:tab/>
      </w:r>
      <w:r>
        <w:tab/>
      </w:r>
      <w:r>
        <w:tab/>
      </w:r>
      <w:r>
        <w:tab/>
      </w:r>
      <w:r>
        <w:tab/>
      </w:r>
      <w:r>
        <w:tab/>
      </w:r>
      <w:r>
        <w:tab/>
      </w:r>
      <w:r>
        <w:tab/>
      </w:r>
      <w:r>
        <w:tab/>
      </w:r>
    </w:p>
    <w:p w:rsidR="001006EB" w:rsidRDefault="001006EB"/>
    <w:p w:rsidR="001006EB" w:rsidRDefault="001006EB"/>
    <w:p w:rsidR="001006EB" w:rsidRDefault="001006EB" w:rsidP="001006EB">
      <w:pPr>
        <w:ind w:left="5760" w:firstLine="720"/>
      </w:pPr>
      <w:r>
        <w:t>April 11, 2013</w:t>
      </w:r>
    </w:p>
    <w:p w:rsidR="001006EB" w:rsidRDefault="001006EB"/>
    <w:p w:rsidR="001006EB" w:rsidRDefault="001006EB"/>
    <w:p w:rsidR="001006EB" w:rsidRDefault="001006EB"/>
    <w:p w:rsidR="001006EB" w:rsidRDefault="001006EB">
      <w:r>
        <w:tab/>
        <w:t>To: Graduate Committee</w:t>
      </w:r>
    </w:p>
    <w:p w:rsidR="001006EB" w:rsidRDefault="001006EB"/>
    <w:p w:rsidR="001006EB" w:rsidRDefault="001006EB" w:rsidP="001006EB">
      <w:pPr>
        <w:ind w:left="720" w:firstLine="720"/>
      </w:pPr>
      <w:r>
        <w:t xml:space="preserve">I enthusiastically recommend Rebecca Quinn for the position of Teaching Assistant for the large Sociology 101 course that I will be teaching in the fall.  Rebecca has been my GA for the past two semesters.  She has proven to be reliable and dependable and has performed all of her responsibilities at the highest level.  I give the large Soc 102 class extra credit assignments which involve watching a documentary and then coming to talk with Rebecca or myself about it.  Usually these discussions involve small groups.  Rebecca has done a wonderful job with these groups.  I am confident she would be a very, very good Teaching Assistant.  I recommend her without qualification.  If I can be of any further assistance I can be reached at </w:t>
      </w:r>
      <w:hyperlink r:id="rId4" w:history="1">
        <w:r w:rsidRPr="0024529D">
          <w:rPr>
            <w:rStyle w:val="Hyperlink"/>
          </w:rPr>
          <w:t>psemm@mail.sdsu.edu</w:t>
        </w:r>
      </w:hyperlink>
      <w:r>
        <w:t xml:space="preserve"> or 619-286-5254.  </w:t>
      </w:r>
    </w:p>
    <w:p w:rsidR="001006EB" w:rsidRDefault="001006EB" w:rsidP="001006EB">
      <w:pPr>
        <w:ind w:left="720" w:firstLine="720"/>
      </w:pPr>
    </w:p>
    <w:p w:rsidR="001006EB" w:rsidRDefault="001006EB" w:rsidP="001006EB">
      <w:pPr>
        <w:ind w:left="720" w:firstLine="720"/>
      </w:pPr>
    </w:p>
    <w:p w:rsidR="001006EB" w:rsidRDefault="001006EB" w:rsidP="001006EB">
      <w:pPr>
        <w:ind w:left="720" w:firstLine="720"/>
      </w:pPr>
    </w:p>
    <w:p w:rsidR="001006EB" w:rsidRDefault="001006EB" w:rsidP="001006EB">
      <w:pPr>
        <w:ind w:left="720" w:firstLine="720"/>
      </w:pPr>
      <w:r>
        <w:tab/>
      </w:r>
      <w:r>
        <w:tab/>
      </w:r>
      <w:r>
        <w:tab/>
      </w:r>
      <w:r>
        <w:tab/>
      </w:r>
      <w:r>
        <w:tab/>
      </w:r>
      <w:r>
        <w:tab/>
      </w:r>
      <w:r>
        <w:tab/>
        <w:t>Tom Semm</w:t>
      </w:r>
    </w:p>
    <w:p w:rsidR="001006EB" w:rsidRDefault="001006EB" w:rsidP="001006EB">
      <w:pPr>
        <w:ind w:left="720" w:firstLine="720"/>
      </w:pPr>
    </w:p>
    <w:p w:rsidR="001006EB" w:rsidRDefault="001006EB" w:rsidP="001006EB">
      <w:pPr>
        <w:ind w:left="720" w:firstLine="720"/>
      </w:pPr>
    </w:p>
    <w:p w:rsidR="001006EB" w:rsidRDefault="001006EB" w:rsidP="001006EB">
      <w:pPr>
        <w:ind w:left="720" w:firstLine="720"/>
      </w:pPr>
      <w:r>
        <w:tab/>
      </w:r>
      <w:r>
        <w:tab/>
      </w:r>
      <w:r>
        <w:tab/>
      </w:r>
      <w:r>
        <w:tab/>
      </w:r>
      <w:r>
        <w:tab/>
      </w:r>
      <w:r>
        <w:tab/>
      </w:r>
      <w:r>
        <w:tab/>
        <w:t>Lecturer, Department of Sociology</w:t>
      </w:r>
    </w:p>
    <w:p w:rsidR="001006EB" w:rsidRDefault="001006EB" w:rsidP="001006EB">
      <w:pPr>
        <w:ind w:left="720" w:firstLine="720"/>
      </w:pPr>
      <w:r>
        <w:tab/>
      </w:r>
      <w:r>
        <w:tab/>
      </w:r>
      <w:r>
        <w:tab/>
      </w:r>
      <w:r>
        <w:tab/>
      </w:r>
      <w:r>
        <w:tab/>
      </w:r>
      <w:r>
        <w:tab/>
      </w:r>
      <w:r>
        <w:tab/>
      </w:r>
      <w:smartTag w:uri="urn:schemas-microsoft-com:office:smarttags" w:element="place">
        <w:smartTag w:uri="urn:schemas-microsoft-com:office:smarttags" w:element="PlaceName">
          <w:r>
            <w:t>San Diego</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w:t>
      </w:r>
    </w:p>
    <w:sectPr w:rsidR="001006EB" w:rsidSect="00383E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06EB"/>
    <w:rsid w:val="001006EB"/>
    <w:rsid w:val="00383ECA"/>
    <w:rsid w:val="00E4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DCD415D-DFA5-4052-8E81-7E20F6BC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1006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San Diego</Company>
  <LinksUpToDate>false</LinksUpToDate>
  <CharactersWithSpaces>977</CharactersWithSpaces>
  <SharedDoc>false</SharedDoc>
  <HLinks>
    <vt:vector size="6" baseType="variant">
      <vt:variant>
        <vt:i4>3211347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Semm</dc:creator>
  <cp:keywords/>
  <cp:lastModifiedBy>Joseph Rezaei</cp:lastModifiedBy>
  <cp:revision>2</cp:revision>
  <cp:lastPrinted>2013-04-12T21:51:00Z</cp:lastPrinted>
  <dcterms:created xsi:type="dcterms:W3CDTF">2024-10-09T23:31:00Z</dcterms:created>
  <dcterms:modified xsi:type="dcterms:W3CDTF">2024-10-09T23:31:00Z</dcterms:modified>
</cp:coreProperties>
</file>