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530BF786"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ED715C">
        <w:t>In a</w:t>
      </w:r>
      <w:r w:rsidR="00F654DC">
        <w:t xml:space="preserv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25172E">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rsidR="0025172E">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6118029F" w:rsidR="008813AC" w:rsidRDefault="00EC610E" w:rsidP="00EC610E">
      <w:pPr>
        <w:pStyle w:val="Body"/>
      </w:pPr>
      <w:r>
        <w:t>In</w:t>
      </w:r>
      <w:r w:rsidR="003F2B19">
        <w:t xml:space="preserve"> a</w:t>
      </w:r>
      <w:r w:rsidR="00F654DC">
        <w:t xml:space="preserve"> seminal work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25172E">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Through contributions made in publications following its original introduction, a refined framework has emerged</w:t>
      </w:r>
      <w:r w:rsidR="00AD0108">
        <w:t xml:space="preserve"> and become </w:t>
      </w:r>
      <w:r w:rsidR="00F152DA">
        <w:t>a common foundation for research on indirect reciprocity</w:t>
      </w:r>
      <w:r w:rsidR="008813AC">
        <w:t xml:space="preserve">.  </w:t>
      </w:r>
      <w:r w:rsidR="005A672A">
        <w:t>In what follows, the major components of that framework are presented</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FA3384">
      <w:pPr>
        <w:pStyle w:val="Body"/>
        <w:keepNext/>
      </w:pPr>
      <w:r>
        <w:lastRenderedPageBreak/>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FA3384">
      <w:pPr>
        <w:pStyle w:val="Body"/>
        <w:keepNext/>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FA3384">
            <w:pPr>
              <w:pStyle w:val="Body"/>
              <w:keepNext/>
              <w:rPr>
                <w:b/>
              </w:rPr>
            </w:pPr>
          </w:p>
        </w:tc>
        <w:tc>
          <w:tcPr>
            <w:tcW w:w="1980" w:type="dxa"/>
            <w:shd w:val="clear" w:color="auto" w:fill="E6E6E6"/>
          </w:tcPr>
          <w:p w14:paraId="2B9F4ABE" w14:textId="22895BD3" w:rsidR="006B766D" w:rsidRPr="000D4CCC" w:rsidRDefault="006B766D" w:rsidP="00FA3384">
            <w:pPr>
              <w:pStyle w:val="Body"/>
              <w:keepNext/>
              <w:jc w:val="center"/>
              <w:rPr>
                <w:b/>
              </w:rPr>
            </w:pPr>
            <w:r>
              <w:rPr>
                <w:b/>
              </w:rPr>
              <w:t>Donate</w:t>
            </w:r>
          </w:p>
        </w:tc>
        <w:tc>
          <w:tcPr>
            <w:tcW w:w="1980" w:type="dxa"/>
            <w:shd w:val="clear" w:color="auto" w:fill="E6E6E6"/>
          </w:tcPr>
          <w:p w14:paraId="19032282" w14:textId="175EAC70" w:rsidR="006B766D" w:rsidRPr="000D4CCC" w:rsidRDefault="006B766D" w:rsidP="00FA3384">
            <w:pPr>
              <w:pStyle w:val="Body"/>
              <w:keepNext/>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FA3384">
            <w:pPr>
              <w:pStyle w:val="Body"/>
              <w:keepNext/>
            </w:pPr>
            <w:r>
              <w:t>Donate</w:t>
            </w:r>
          </w:p>
        </w:tc>
        <w:tc>
          <w:tcPr>
            <w:tcW w:w="1980" w:type="dxa"/>
          </w:tcPr>
          <w:p w14:paraId="1AA82A3E" w14:textId="7C082BB5" w:rsidR="006B766D" w:rsidRDefault="006414C2" w:rsidP="00FA3384">
            <w:pPr>
              <w:pStyle w:val="Body"/>
              <w:keepNext/>
              <w:jc w:val="center"/>
            </w:pPr>
            <w:proofErr w:type="gramStart"/>
            <w:r w:rsidRPr="006414C2">
              <w:rPr>
                <w:i/>
              </w:rPr>
              <w:t>b</w:t>
            </w:r>
            <w:proofErr w:type="gramEnd"/>
            <w:r w:rsidR="006B766D">
              <w:t>-</w:t>
            </w:r>
            <w:r w:rsidR="006B766D" w:rsidRPr="000D4CCC">
              <w:rPr>
                <w:i/>
              </w:rPr>
              <w:t>c</w:t>
            </w:r>
          </w:p>
        </w:tc>
        <w:tc>
          <w:tcPr>
            <w:tcW w:w="1980" w:type="dxa"/>
          </w:tcPr>
          <w:p w14:paraId="406944B8" w14:textId="3E380BED" w:rsidR="006B766D" w:rsidRPr="000D4CCC" w:rsidRDefault="00EA7277" w:rsidP="00FA3384">
            <w:pPr>
              <w:pStyle w:val="Body"/>
              <w:keepNext/>
              <w:jc w:val="center"/>
              <w:rPr>
                <w:i/>
              </w:rPr>
            </w:pPr>
            <w:r>
              <w:rPr>
                <w:i/>
              </w:rPr>
              <w:t>-</w:t>
            </w:r>
            <w:proofErr w:type="gramStart"/>
            <w:r>
              <w:rPr>
                <w:i/>
              </w:rPr>
              <w:t>c</w:t>
            </w:r>
            <w:proofErr w:type="gramEnd"/>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proofErr w:type="gramStart"/>
            <w:r w:rsidRPr="00EA7277">
              <w:rPr>
                <w:i/>
              </w:rPr>
              <w:t>b</w:t>
            </w:r>
            <w:proofErr w:type="gramEnd"/>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25172E">
        <w:t>[9]</w:t>
      </w:r>
      <w:r>
        <w:fldChar w:fldCharType="end"/>
      </w:r>
      <w:r>
        <w:t xml:space="preserve">, </w:t>
      </w:r>
      <w:r>
        <w:fldChar w:fldCharType="begin"/>
      </w:r>
      <w:r>
        <w:instrText xml:space="preserve"> REF _Ref311294728 \r \h </w:instrText>
      </w:r>
      <w:r>
        <w:fldChar w:fldCharType="separate"/>
      </w:r>
      <w:r w:rsidR="0025172E">
        <w:t>[10]</w:t>
      </w:r>
      <w:r>
        <w:fldChar w:fldCharType="end"/>
      </w:r>
      <w:r>
        <w:t xml:space="preserve"> and </w:t>
      </w:r>
      <w:r>
        <w:fldChar w:fldCharType="begin"/>
      </w:r>
      <w:r>
        <w:instrText xml:space="preserve"> REF _Ref316587568 \r \h </w:instrText>
      </w:r>
      <w:r>
        <w:fldChar w:fldCharType="separate"/>
      </w:r>
      <w:r w:rsidR="0025172E">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48975DD4" w:rsidR="00F71D37" w:rsidRDefault="00E801BE" w:rsidP="00C20A97">
      <w:pPr>
        <w:pStyle w:val="Body"/>
      </w:pPr>
      <w:r>
        <w:t xml:space="preserve">The indirect reciprocity game </w:t>
      </w:r>
      <w:r w:rsidR="008B7842">
        <w:t>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w:t>
      </w:r>
      <w:r w:rsidR="004E75A7">
        <w:t>ayed, a new generation</w:t>
      </w:r>
      <w:r w:rsidR="00F71D37">
        <w:t xml:space="preserve">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proofErr w:type="gramStart"/>
      <w:r>
        <w:t>Round-robin</w:t>
      </w:r>
      <w:proofErr w:type="gramEnd"/>
      <w:r>
        <w:t xml:space="preserve">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w:t>
      </w:r>
      <w:r w:rsidR="009F09C6">
        <w:lastRenderedPageBreak/>
        <w:t xml:space="preserve">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56D0EC9"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agents in its own group.</w:t>
      </w:r>
      <w:r w:rsidR="007136DD">
        <w:t xml:space="preserve">  For some purposes, it is necessary to identify which groups are neighbors.  In this case, the groups can be structured or unstructured.  </w:t>
      </w:r>
      <w:r w:rsidR="008443AE">
        <w:t>In an unstructured group organization</w:t>
      </w:r>
      <w:r w:rsidR="00620C53">
        <w:t xml:space="preserve"> each group can interact with any other group while a structure</w:t>
      </w:r>
      <w:r w:rsidR="008443AE">
        <w:t>d</w:t>
      </w:r>
      <w:r w:rsidR="004C359C">
        <w:t xml:space="preserve"> group organization limits </w:t>
      </w:r>
      <w:r w:rsidR="00620C53">
        <w:t>interactions to neighboring groups.</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E3740D8"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proofErr w:type="spellStart"/>
      <w:proofErr w:type="gramStart"/>
      <w:r w:rsidR="00F947B4" w:rsidRPr="00F947B4">
        <w:rPr>
          <w:i/>
        </w:rPr>
        <w:t>i</w:t>
      </w:r>
      <w:proofErr w:type="spellEnd"/>
      <w:r w:rsidR="00F947B4">
        <w:t xml:space="preserve"> and </w:t>
      </w:r>
      <w:r>
        <w:sym w:font="Symbol" w:char="F06D"/>
      </w:r>
      <w:r>
        <w:t xml:space="preserve"> represent the probability that a mutation has occurred</w:t>
      </w:r>
      <w:proofErr w:type="gramEnd"/>
      <w:r>
        <w:t xml:space="preserve">.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325527">
        <w:t>,</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41EEAAE6" w:rsidR="009F09C6" w:rsidRDefault="00880222" w:rsidP="009F09C6">
      <w:pPr>
        <w:pStyle w:val="Body"/>
        <w:numPr>
          <w:ilvl w:val="0"/>
          <w:numId w:val="16"/>
        </w:numPr>
      </w:pPr>
      <w:r>
        <w:t>Individual-based</w:t>
      </w:r>
      <w:r w:rsidR="009F09C6">
        <w:t>: An agent in the next generation inherits a strategy directly from an individual in the previous gener</w:t>
      </w:r>
      <w:r w:rsidR="00165D50">
        <w:t xml:space="preserve">ation.  The probability that a child </w:t>
      </w:r>
      <w:r w:rsidR="009F09C6">
        <w:t>agent inherits its strategy from a particular parent agent is equal to the normalized fitness of that parent agent’s fitness across all agents in the population.</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proofErr w:type="spellStart"/>
      <w:r w:rsidR="00C63360" w:rsidRPr="00C63360">
        <w:rPr>
          <w:i/>
        </w:rPr>
        <w:t>i</w:t>
      </w:r>
      <w:proofErr w:type="spellEnd"/>
      <w:r w:rsidR="00C63360">
        <w:t xml:space="preserve"> is given by the following equation:</w:t>
      </w:r>
    </w:p>
    <w:p w14:paraId="3CF175F6" w14:textId="4A516F85" w:rsidR="00C63360" w:rsidRDefault="00B8611E"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7C1F0BE6" w:rsidR="009F09C6" w:rsidRDefault="009F09C6" w:rsidP="009F09C6">
      <w:pPr>
        <w:pStyle w:val="Body"/>
        <w:numPr>
          <w:ilvl w:val="0"/>
          <w:numId w:val="16"/>
        </w:numPr>
      </w:pPr>
      <w:r>
        <w:t>Strategy-based: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w:t>
      </w:r>
      <w:r w:rsidR="00D82157">
        <w:t xml:space="preserve">  </w:t>
      </w:r>
      <w:r w:rsidR="00A837C6">
        <w:t xml:space="preserve">Let </w:t>
      </w:r>
      <w:proofErr w:type="gramStart"/>
      <w:r w:rsidR="00A837C6" w:rsidRPr="00A837C6">
        <w:rPr>
          <w:i/>
        </w:rPr>
        <w:t>S</w:t>
      </w:r>
      <w:r w:rsidR="00515ABC" w:rsidRPr="00515ABC">
        <w:rPr>
          <w:i/>
          <w:vertAlign w:val="superscript"/>
        </w:rPr>
        <w:t>(</w:t>
      </w:r>
      <w:proofErr w:type="gramEnd"/>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proofErr w:type="spellStart"/>
      <w:r w:rsidR="00D82157" w:rsidRPr="00D82157">
        <w:rPr>
          <w:i/>
        </w:rPr>
        <w:t>p</w:t>
      </w:r>
      <w:r w:rsidR="00A837C6">
        <w:rPr>
          <w:i/>
          <w:vertAlign w:val="subscript"/>
        </w:rPr>
        <w:t>k</w:t>
      </w:r>
      <w:proofErr w:type="spellEnd"/>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B8611E"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56AB4D9B" w:rsidR="000E6352" w:rsidRDefault="0071502C" w:rsidP="00E44A8B">
      <w:pPr>
        <w:pStyle w:val="Body"/>
        <w:keepNext/>
      </w:pPr>
      <w:r>
        <w:lastRenderedPageBreak/>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992A9F">
        <w:t xml:space="preserve"> be a </w:t>
      </w:r>
      <w:r w:rsidR="000E6352">
        <w:t>function</w:t>
      </w:r>
      <w:r w:rsidR="00992A9F">
        <w:t>,</w:t>
      </w:r>
      <w:r w:rsidR="000E6352">
        <w:t xml:space="preserve"> defined as follows</w:t>
      </w:r>
      <w:r w:rsidR="00992A9F">
        <w:t xml:space="preserve">, that indicates whether an agent is a member of group </w:t>
      </w:r>
      <w:r w:rsidR="00992A9F" w:rsidRPr="00992A9F">
        <w:rPr>
          <w:i/>
        </w:rPr>
        <w:t>g</w:t>
      </w:r>
      <w:r w:rsidR="000E6352">
        <w:t>:</w:t>
      </w:r>
    </w:p>
    <w:p w14:paraId="7F7D78C9" w14:textId="3B4B6920" w:rsidR="000E6352" w:rsidRDefault="00B8611E"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proofErr w:type="spellStart"/>
      <w:r w:rsidR="00B50C99" w:rsidRPr="00B50C99">
        <w:rPr>
          <w:i/>
        </w:rPr>
        <w:t>i</w:t>
      </w:r>
      <w:proofErr w:type="spellEnd"/>
      <w:r w:rsidR="00B50C99">
        <w:t xml:space="preserve"> is given by the following equation:</w:t>
      </w:r>
    </w:p>
    <w:p w14:paraId="058BFF9D" w14:textId="02DDE1DD" w:rsidR="00B50C99" w:rsidRDefault="00B8611E"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proofErr w:type="spellStart"/>
      <w:r w:rsidR="00226FD7" w:rsidRPr="00226FD7">
        <w:rPr>
          <w:i/>
        </w:rPr>
        <w:t>p</w:t>
      </w:r>
      <w:r w:rsidR="00226FD7" w:rsidRPr="00226FD7">
        <w:rPr>
          <w:i/>
          <w:vertAlign w:val="subscript"/>
        </w:rPr>
        <w:t>k</w:t>
      </w:r>
      <w:proofErr w:type="spellEnd"/>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B8611E"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FA80C12"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25172E">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proofErr w:type="spellStart"/>
      <w:proofErr w:type="gramStart"/>
      <w:r w:rsidRPr="00596435">
        <w:rPr>
          <w:i/>
        </w:rPr>
        <w:t>p</w:t>
      </w:r>
      <w:r w:rsidRPr="00596435">
        <w:rPr>
          <w:i/>
          <w:vertAlign w:val="subscript"/>
        </w:rPr>
        <w:t>G</w:t>
      </w:r>
      <w:proofErr w:type="gramEnd"/>
      <w:r>
        <w:t>.</w:t>
      </w:r>
      <w:proofErr w:type="spellEnd"/>
      <w:r w:rsidR="00DB7138">
        <w:t xml:space="preserve">  If a pair is selected for evolution, then </w:t>
      </w:r>
      <w:r w:rsidR="00EF4F7A">
        <w:t xml:space="preserve">based on the fitness of the two groups, one group </w:t>
      </w:r>
      <w:proofErr w:type="gramStart"/>
      <w:r w:rsidR="00EF4F7A">
        <w:t>is selected to be evolved</w:t>
      </w:r>
      <w:proofErr w:type="gramEnd"/>
      <w:r w:rsidR="00EF4F7A">
        <w:t>.  The characteristics of the selected group are modified to become more similar to the characteristics of the other group.</w:t>
      </w:r>
    </w:p>
    <w:p w14:paraId="5B392137" w14:textId="39BC2814" w:rsidR="00FD1CBF" w:rsidRDefault="00FD1CBF" w:rsidP="006937EA">
      <w:pPr>
        <w:pStyle w:val="Heading2"/>
        <w:keepNext w:val="0"/>
      </w:pPr>
      <w:r>
        <w:t>Examples</w:t>
      </w:r>
    </w:p>
    <w:p w14:paraId="498EF762" w14:textId="50E532FF" w:rsidR="00EF4F7A" w:rsidRDefault="00FD1CBF" w:rsidP="006937EA">
      <w:pPr>
        <w:pStyle w:val="Body"/>
      </w:pPr>
      <w:r>
        <w:t>The following are examples of game configurations used in the reviewed literature:</w:t>
      </w:r>
    </w:p>
    <w:p w14:paraId="03E251EF" w14:textId="77777777" w:rsidR="00FC184F" w:rsidRDefault="00FC184F" w:rsidP="006937EA">
      <w:pPr>
        <w:pStyle w:val="Body"/>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435D1F">
        <w:trPr>
          <w:cantSplit/>
          <w:tblHeader/>
        </w:trPr>
        <w:tc>
          <w:tcPr>
            <w:tcW w:w="1031" w:type="dxa"/>
            <w:shd w:val="clear" w:color="auto" w:fill="E6E6E6"/>
          </w:tcPr>
          <w:p w14:paraId="17003EF5" w14:textId="75E674A0" w:rsidR="00B424A7" w:rsidRPr="002A5EE7" w:rsidRDefault="00B424A7" w:rsidP="006937EA">
            <w:pPr>
              <w:pStyle w:val="Body"/>
              <w:jc w:val="center"/>
              <w:rPr>
                <w:b/>
              </w:rPr>
            </w:pPr>
            <w:r w:rsidRPr="002A5EE7">
              <w:rPr>
                <w:b/>
              </w:rPr>
              <w:t># Groups</w:t>
            </w:r>
          </w:p>
        </w:tc>
        <w:tc>
          <w:tcPr>
            <w:tcW w:w="1203" w:type="dxa"/>
            <w:shd w:val="clear" w:color="auto" w:fill="E6E6E6"/>
          </w:tcPr>
          <w:p w14:paraId="7F7BFB31" w14:textId="6F38C9B1" w:rsidR="00B424A7" w:rsidRPr="002A5EE7" w:rsidRDefault="00B424A7" w:rsidP="006937EA">
            <w:pPr>
              <w:pStyle w:val="Body"/>
              <w:jc w:val="center"/>
              <w:rPr>
                <w:b/>
              </w:rPr>
            </w:pPr>
            <w:r w:rsidRPr="002A5EE7">
              <w:rPr>
                <w:b/>
              </w:rPr>
              <w:t>Group Structure</w:t>
            </w:r>
          </w:p>
        </w:tc>
        <w:tc>
          <w:tcPr>
            <w:tcW w:w="1279" w:type="dxa"/>
            <w:shd w:val="clear" w:color="auto" w:fill="E6E6E6"/>
          </w:tcPr>
          <w:p w14:paraId="273A8D99" w14:textId="481A8AB6" w:rsidR="00B424A7" w:rsidRDefault="00B424A7" w:rsidP="006937EA">
            <w:pPr>
              <w:pStyle w:val="Body"/>
              <w:jc w:val="center"/>
              <w:rPr>
                <w:b/>
              </w:rPr>
            </w:pPr>
            <w:r>
              <w:rPr>
                <w:b/>
              </w:rPr>
              <w:t>Pairing Procedure</w:t>
            </w:r>
          </w:p>
        </w:tc>
        <w:tc>
          <w:tcPr>
            <w:tcW w:w="1363" w:type="dxa"/>
            <w:shd w:val="clear" w:color="auto" w:fill="E6E6E6"/>
          </w:tcPr>
          <w:p w14:paraId="52607DDC" w14:textId="191A7656" w:rsidR="00B424A7" w:rsidRPr="002A5EE7" w:rsidRDefault="00B424A7" w:rsidP="006937EA">
            <w:pPr>
              <w:pStyle w:val="Body"/>
              <w:jc w:val="center"/>
              <w:rPr>
                <w:b/>
              </w:rPr>
            </w:pPr>
            <w:r>
              <w:rPr>
                <w:b/>
              </w:rPr>
              <w:t># Rounds per Generation</w:t>
            </w:r>
          </w:p>
        </w:tc>
        <w:tc>
          <w:tcPr>
            <w:tcW w:w="1367" w:type="dxa"/>
            <w:shd w:val="clear" w:color="auto" w:fill="E6E6E6"/>
          </w:tcPr>
          <w:p w14:paraId="5AC952E3" w14:textId="7527E6A1" w:rsidR="00B424A7" w:rsidRPr="002A5EE7" w:rsidRDefault="00B424A7" w:rsidP="006937EA">
            <w:pPr>
              <w:pStyle w:val="Body"/>
              <w:jc w:val="center"/>
              <w:rPr>
                <w:b/>
              </w:rPr>
            </w:pPr>
            <w:r w:rsidRPr="002A5EE7">
              <w:rPr>
                <w:b/>
              </w:rPr>
              <w:t>Fitness Calculation</w:t>
            </w:r>
          </w:p>
        </w:tc>
        <w:tc>
          <w:tcPr>
            <w:tcW w:w="1262" w:type="dxa"/>
            <w:shd w:val="clear" w:color="auto" w:fill="E6E6E6"/>
          </w:tcPr>
          <w:p w14:paraId="787DB2DE" w14:textId="46F53712" w:rsidR="00B424A7" w:rsidRPr="002A5EE7" w:rsidRDefault="00B424A7" w:rsidP="006937EA">
            <w:pPr>
              <w:pStyle w:val="Body"/>
              <w:jc w:val="center"/>
              <w:rPr>
                <w:b/>
              </w:rPr>
            </w:pPr>
            <w:r>
              <w:rPr>
                <w:b/>
              </w:rPr>
              <w:t>Mutations Occur</w:t>
            </w:r>
          </w:p>
        </w:tc>
        <w:tc>
          <w:tcPr>
            <w:tcW w:w="1351" w:type="dxa"/>
            <w:shd w:val="clear" w:color="auto" w:fill="E6E6E6"/>
          </w:tcPr>
          <w:p w14:paraId="0943D7C7" w14:textId="01F936EB" w:rsidR="00B424A7" w:rsidRPr="002A5EE7" w:rsidRDefault="00B424A7" w:rsidP="006937EA">
            <w:pPr>
              <w:pStyle w:val="Body"/>
              <w:rPr>
                <w:b/>
              </w:rPr>
            </w:pPr>
            <w:r w:rsidRPr="002A5EE7">
              <w:rPr>
                <w:b/>
              </w:rPr>
              <w:t>References</w:t>
            </w:r>
          </w:p>
        </w:tc>
      </w:tr>
      <w:tr w:rsidR="00B424A7" w14:paraId="7E66DE75" w14:textId="77777777" w:rsidTr="00435D1F">
        <w:trPr>
          <w:cantSplit/>
        </w:trPr>
        <w:tc>
          <w:tcPr>
            <w:tcW w:w="1031" w:type="dxa"/>
          </w:tcPr>
          <w:p w14:paraId="0D738196" w14:textId="340BA75A" w:rsidR="00B424A7" w:rsidRDefault="00B424A7" w:rsidP="006937EA">
            <w:pPr>
              <w:pStyle w:val="Body"/>
              <w:jc w:val="center"/>
            </w:pPr>
            <w:r>
              <w:t>Single</w:t>
            </w:r>
          </w:p>
        </w:tc>
        <w:tc>
          <w:tcPr>
            <w:tcW w:w="1203" w:type="dxa"/>
          </w:tcPr>
          <w:p w14:paraId="233F214C" w14:textId="768685D2" w:rsidR="00B424A7" w:rsidRDefault="00B424A7" w:rsidP="006937EA">
            <w:pPr>
              <w:pStyle w:val="Body"/>
              <w:jc w:val="center"/>
            </w:pPr>
            <w:r>
              <w:t>Well-mixed</w:t>
            </w:r>
          </w:p>
        </w:tc>
        <w:tc>
          <w:tcPr>
            <w:tcW w:w="1279" w:type="dxa"/>
          </w:tcPr>
          <w:p w14:paraId="7B7F5D0A" w14:textId="3D4844CE" w:rsidR="00B424A7" w:rsidRDefault="00B424A7" w:rsidP="006937EA">
            <w:pPr>
              <w:pStyle w:val="Body"/>
              <w:jc w:val="center"/>
            </w:pPr>
            <w:r>
              <w:t>TBD</w:t>
            </w:r>
          </w:p>
        </w:tc>
        <w:tc>
          <w:tcPr>
            <w:tcW w:w="1363" w:type="dxa"/>
          </w:tcPr>
          <w:p w14:paraId="47ED373A" w14:textId="2B0B1186" w:rsidR="00B424A7" w:rsidRDefault="00B424A7" w:rsidP="006937EA">
            <w:pPr>
              <w:pStyle w:val="Body"/>
              <w:jc w:val="center"/>
            </w:pPr>
            <w:r>
              <w:t>Fixed</w:t>
            </w:r>
          </w:p>
        </w:tc>
        <w:tc>
          <w:tcPr>
            <w:tcW w:w="1367" w:type="dxa"/>
          </w:tcPr>
          <w:p w14:paraId="726C8502" w14:textId="3F4005AB" w:rsidR="00B424A7" w:rsidRDefault="00B424A7" w:rsidP="006937EA">
            <w:pPr>
              <w:pStyle w:val="Body"/>
              <w:jc w:val="center"/>
            </w:pPr>
            <w:r>
              <w:t>Individual-based</w:t>
            </w:r>
          </w:p>
        </w:tc>
        <w:tc>
          <w:tcPr>
            <w:tcW w:w="1262" w:type="dxa"/>
          </w:tcPr>
          <w:p w14:paraId="48378EDE" w14:textId="245FDFCE" w:rsidR="00B424A7" w:rsidRDefault="00B424A7" w:rsidP="006937EA">
            <w:pPr>
              <w:pStyle w:val="Body"/>
              <w:jc w:val="center"/>
            </w:pPr>
            <w:r>
              <w:t>No</w:t>
            </w:r>
          </w:p>
        </w:tc>
        <w:tc>
          <w:tcPr>
            <w:tcW w:w="1351" w:type="dxa"/>
          </w:tcPr>
          <w:p w14:paraId="1670BF48" w14:textId="73643F7D" w:rsidR="00B424A7" w:rsidRDefault="00B424A7" w:rsidP="006937EA">
            <w:pPr>
              <w:pStyle w:val="Body"/>
            </w:pPr>
            <w:r>
              <w:fldChar w:fldCharType="begin"/>
            </w:r>
            <w:r>
              <w:instrText xml:space="preserve"> REF _Ref315984237 \r \h </w:instrText>
            </w:r>
            <w:r>
              <w:fldChar w:fldCharType="separate"/>
            </w:r>
            <w:r w:rsidR="0025172E">
              <w:t>[3]</w:t>
            </w:r>
            <w:r>
              <w:fldChar w:fldCharType="end"/>
            </w:r>
          </w:p>
        </w:tc>
      </w:tr>
      <w:tr w:rsidR="00B424A7" w14:paraId="3663D2F5" w14:textId="77777777" w:rsidTr="00435D1F">
        <w:trPr>
          <w:cantSplit/>
        </w:trPr>
        <w:tc>
          <w:tcPr>
            <w:tcW w:w="1031" w:type="dxa"/>
          </w:tcPr>
          <w:p w14:paraId="07CBB69C" w14:textId="67EAB0D3" w:rsidR="00B424A7" w:rsidRDefault="00B424A7" w:rsidP="006937EA">
            <w:pPr>
              <w:pStyle w:val="Body"/>
              <w:jc w:val="center"/>
            </w:pPr>
            <w:r>
              <w:t>Single</w:t>
            </w:r>
          </w:p>
        </w:tc>
        <w:tc>
          <w:tcPr>
            <w:tcW w:w="1203" w:type="dxa"/>
          </w:tcPr>
          <w:p w14:paraId="2D292D21" w14:textId="318E85F0" w:rsidR="00B424A7" w:rsidRDefault="00B424A7" w:rsidP="006937EA">
            <w:pPr>
              <w:pStyle w:val="Body"/>
              <w:jc w:val="center"/>
            </w:pPr>
            <w:r>
              <w:t>Well-mixed</w:t>
            </w:r>
          </w:p>
        </w:tc>
        <w:tc>
          <w:tcPr>
            <w:tcW w:w="1279" w:type="dxa"/>
          </w:tcPr>
          <w:p w14:paraId="779AEF6C" w14:textId="5260D517" w:rsidR="00B424A7" w:rsidRDefault="00842980" w:rsidP="006937EA">
            <w:pPr>
              <w:pStyle w:val="Body"/>
              <w:jc w:val="center"/>
            </w:pPr>
            <w:r>
              <w:t>TBD</w:t>
            </w:r>
          </w:p>
        </w:tc>
        <w:tc>
          <w:tcPr>
            <w:tcW w:w="1363" w:type="dxa"/>
          </w:tcPr>
          <w:p w14:paraId="1FB51625" w14:textId="62AC1932" w:rsidR="00B424A7" w:rsidRDefault="00B424A7" w:rsidP="006937EA">
            <w:pPr>
              <w:pStyle w:val="Body"/>
              <w:jc w:val="center"/>
            </w:pPr>
            <w:r>
              <w:t>Fixed</w:t>
            </w:r>
          </w:p>
        </w:tc>
        <w:tc>
          <w:tcPr>
            <w:tcW w:w="1367" w:type="dxa"/>
          </w:tcPr>
          <w:p w14:paraId="011F440A" w14:textId="211302DE" w:rsidR="00B424A7" w:rsidRDefault="00B424A7" w:rsidP="006937EA">
            <w:pPr>
              <w:pStyle w:val="Body"/>
              <w:jc w:val="center"/>
            </w:pPr>
            <w:r>
              <w:t>Individual-based</w:t>
            </w:r>
          </w:p>
        </w:tc>
        <w:tc>
          <w:tcPr>
            <w:tcW w:w="1262" w:type="dxa"/>
          </w:tcPr>
          <w:p w14:paraId="2781E8C2" w14:textId="7161C647" w:rsidR="00B424A7" w:rsidRDefault="00B424A7" w:rsidP="006937EA">
            <w:pPr>
              <w:pStyle w:val="Body"/>
              <w:jc w:val="center"/>
            </w:pPr>
            <w:r>
              <w:t>Yes</w:t>
            </w:r>
          </w:p>
        </w:tc>
        <w:tc>
          <w:tcPr>
            <w:tcW w:w="1351" w:type="dxa"/>
          </w:tcPr>
          <w:p w14:paraId="3DCB2C00" w14:textId="63A188D9" w:rsidR="00B424A7" w:rsidRDefault="00B424A7" w:rsidP="006937EA">
            <w:pPr>
              <w:pStyle w:val="Body"/>
            </w:pPr>
            <w:r>
              <w:fldChar w:fldCharType="begin"/>
            </w:r>
            <w:r>
              <w:instrText xml:space="preserve"> REF _Ref315984237 \r \h </w:instrText>
            </w:r>
            <w:r>
              <w:fldChar w:fldCharType="separate"/>
            </w:r>
            <w:r w:rsidR="0025172E">
              <w:t>[3]</w:t>
            </w:r>
            <w:r>
              <w:fldChar w:fldCharType="end"/>
            </w:r>
          </w:p>
        </w:tc>
      </w:tr>
      <w:tr w:rsidR="00F7247B" w14:paraId="072D4F89" w14:textId="77777777" w:rsidTr="00435D1F">
        <w:trPr>
          <w:cantSplit/>
        </w:trPr>
        <w:tc>
          <w:tcPr>
            <w:tcW w:w="1031" w:type="dxa"/>
          </w:tcPr>
          <w:p w14:paraId="15C5D837" w14:textId="7050EA92" w:rsidR="00F7247B" w:rsidRDefault="00F7247B" w:rsidP="006937EA">
            <w:pPr>
              <w:pStyle w:val="Body"/>
              <w:jc w:val="center"/>
            </w:pPr>
            <w:r>
              <w:t>Single</w:t>
            </w:r>
          </w:p>
        </w:tc>
        <w:tc>
          <w:tcPr>
            <w:tcW w:w="1203" w:type="dxa"/>
          </w:tcPr>
          <w:p w14:paraId="62047E36" w14:textId="6B43DEE5" w:rsidR="00F7247B" w:rsidRDefault="00F7247B" w:rsidP="006937EA">
            <w:pPr>
              <w:pStyle w:val="Body"/>
              <w:jc w:val="center"/>
            </w:pPr>
            <w:r>
              <w:t>Well-mixed</w:t>
            </w:r>
          </w:p>
        </w:tc>
        <w:tc>
          <w:tcPr>
            <w:tcW w:w="1279" w:type="dxa"/>
          </w:tcPr>
          <w:p w14:paraId="616ABB5A" w14:textId="25CADAC6" w:rsidR="00F7247B" w:rsidRDefault="00F7247B" w:rsidP="006937EA">
            <w:pPr>
              <w:pStyle w:val="Body"/>
              <w:jc w:val="center"/>
            </w:pPr>
            <w:r>
              <w:t>TBD</w:t>
            </w:r>
          </w:p>
        </w:tc>
        <w:tc>
          <w:tcPr>
            <w:tcW w:w="1363" w:type="dxa"/>
          </w:tcPr>
          <w:p w14:paraId="56A24E73" w14:textId="7237A0D7" w:rsidR="00F7247B" w:rsidRDefault="00F7247B" w:rsidP="006937EA">
            <w:pPr>
              <w:pStyle w:val="Body"/>
              <w:jc w:val="center"/>
            </w:pPr>
            <w:r>
              <w:t>Fixed</w:t>
            </w:r>
          </w:p>
        </w:tc>
        <w:tc>
          <w:tcPr>
            <w:tcW w:w="1367" w:type="dxa"/>
          </w:tcPr>
          <w:p w14:paraId="2BA87B0E" w14:textId="5B2239D0" w:rsidR="00F7247B" w:rsidRDefault="00F7247B" w:rsidP="006937EA">
            <w:pPr>
              <w:pStyle w:val="Body"/>
              <w:jc w:val="center"/>
            </w:pPr>
            <w:r>
              <w:t>?</w:t>
            </w:r>
          </w:p>
        </w:tc>
        <w:tc>
          <w:tcPr>
            <w:tcW w:w="1262" w:type="dxa"/>
          </w:tcPr>
          <w:p w14:paraId="7985836D" w14:textId="4B10B502" w:rsidR="00F7247B" w:rsidRDefault="00F7247B" w:rsidP="006937EA">
            <w:pPr>
              <w:pStyle w:val="Body"/>
              <w:jc w:val="center"/>
            </w:pPr>
            <w:r>
              <w:t>No</w:t>
            </w:r>
          </w:p>
        </w:tc>
        <w:tc>
          <w:tcPr>
            <w:tcW w:w="1351" w:type="dxa"/>
          </w:tcPr>
          <w:p w14:paraId="120FE769" w14:textId="20FB5919" w:rsidR="00F7247B" w:rsidRDefault="00F7247B" w:rsidP="006937EA">
            <w:pPr>
              <w:pStyle w:val="Body"/>
            </w:pPr>
            <w:r>
              <w:fldChar w:fldCharType="begin"/>
            </w:r>
            <w:r>
              <w:instrText xml:space="preserve"> REF _Ref316591572 \r \h </w:instrText>
            </w:r>
            <w:r>
              <w:fldChar w:fldCharType="separate"/>
            </w:r>
            <w:r w:rsidR="0025172E">
              <w:t>[4]</w:t>
            </w:r>
            <w:r>
              <w:fldChar w:fldCharType="end"/>
            </w:r>
          </w:p>
        </w:tc>
      </w:tr>
      <w:tr w:rsidR="00F26892" w14:paraId="1C0D293A" w14:textId="77777777" w:rsidTr="00435D1F">
        <w:trPr>
          <w:cantSplit/>
        </w:trPr>
        <w:tc>
          <w:tcPr>
            <w:tcW w:w="1031" w:type="dxa"/>
          </w:tcPr>
          <w:p w14:paraId="5C39E708" w14:textId="3E0B2FDB" w:rsidR="00F26892" w:rsidRDefault="00F26892" w:rsidP="006937EA">
            <w:pPr>
              <w:pStyle w:val="Body"/>
              <w:jc w:val="center"/>
            </w:pPr>
            <w:r>
              <w:lastRenderedPageBreak/>
              <w:t>Single</w:t>
            </w:r>
          </w:p>
        </w:tc>
        <w:tc>
          <w:tcPr>
            <w:tcW w:w="1203" w:type="dxa"/>
          </w:tcPr>
          <w:p w14:paraId="34611678" w14:textId="4E37C1B2" w:rsidR="00F26892" w:rsidRDefault="00F26892" w:rsidP="006937EA">
            <w:pPr>
              <w:pStyle w:val="Body"/>
              <w:jc w:val="center"/>
            </w:pPr>
            <w:r>
              <w:t>Well-mixed</w:t>
            </w:r>
          </w:p>
        </w:tc>
        <w:tc>
          <w:tcPr>
            <w:tcW w:w="1279" w:type="dxa"/>
          </w:tcPr>
          <w:p w14:paraId="0BA7B70A" w14:textId="4C0E9B09" w:rsidR="00F26892" w:rsidRDefault="00F26892" w:rsidP="006937EA">
            <w:pPr>
              <w:pStyle w:val="Body"/>
              <w:jc w:val="center"/>
            </w:pPr>
            <w:r>
              <w:t>TBD</w:t>
            </w:r>
          </w:p>
        </w:tc>
        <w:tc>
          <w:tcPr>
            <w:tcW w:w="1363" w:type="dxa"/>
          </w:tcPr>
          <w:p w14:paraId="3C25AC03" w14:textId="675E8C26" w:rsidR="00F26892" w:rsidRDefault="00F26892" w:rsidP="006937EA">
            <w:pPr>
              <w:pStyle w:val="Body"/>
              <w:jc w:val="center"/>
            </w:pPr>
            <w:r>
              <w:t>Random</w:t>
            </w:r>
          </w:p>
        </w:tc>
        <w:tc>
          <w:tcPr>
            <w:tcW w:w="1367" w:type="dxa"/>
          </w:tcPr>
          <w:p w14:paraId="0C44BD78" w14:textId="31336C84" w:rsidR="00F26892" w:rsidRDefault="00F26892" w:rsidP="006937EA">
            <w:pPr>
              <w:pStyle w:val="Body"/>
              <w:jc w:val="center"/>
            </w:pPr>
            <w:r>
              <w:t>Individual-based</w:t>
            </w:r>
          </w:p>
        </w:tc>
        <w:tc>
          <w:tcPr>
            <w:tcW w:w="1262" w:type="dxa"/>
          </w:tcPr>
          <w:p w14:paraId="442557EB" w14:textId="1CD6CE36" w:rsidR="00F26892" w:rsidRDefault="00F26892" w:rsidP="006937EA">
            <w:pPr>
              <w:pStyle w:val="Body"/>
              <w:jc w:val="center"/>
            </w:pPr>
            <w:r>
              <w:t>No</w:t>
            </w:r>
          </w:p>
        </w:tc>
        <w:tc>
          <w:tcPr>
            <w:tcW w:w="1351" w:type="dxa"/>
          </w:tcPr>
          <w:p w14:paraId="67AABC78" w14:textId="5C42F1C1" w:rsidR="00F26892" w:rsidRDefault="00CA0BE7" w:rsidP="006937EA">
            <w:pPr>
              <w:pStyle w:val="Body"/>
            </w:pPr>
            <w:r>
              <w:fldChar w:fldCharType="begin"/>
            </w:r>
            <w:r>
              <w:instrText xml:space="preserve"> REF _Ref315984237 \r \h </w:instrText>
            </w:r>
            <w:r>
              <w:fldChar w:fldCharType="separate"/>
            </w:r>
            <w:r w:rsidR="0025172E">
              <w:t>[3]</w:t>
            </w:r>
            <w:r>
              <w:fldChar w:fldCharType="end"/>
            </w:r>
            <w:r>
              <w:fldChar w:fldCharType="begin"/>
            </w:r>
            <w:r>
              <w:instrText xml:space="preserve"> REF _Ref315669731 \r \h </w:instrText>
            </w:r>
            <w:r>
              <w:fldChar w:fldCharType="separate"/>
            </w:r>
            <w:r w:rsidR="0025172E">
              <w:t>[7]</w:t>
            </w:r>
            <w:r>
              <w:fldChar w:fldCharType="end"/>
            </w:r>
            <w:r w:rsidR="00F26892">
              <w:fldChar w:fldCharType="begin"/>
            </w:r>
            <w:r w:rsidR="00F26892">
              <w:instrText xml:space="preserve"> REF _Ref315669884 \r \h </w:instrText>
            </w:r>
            <w:r w:rsidR="00F26892">
              <w:fldChar w:fldCharType="separate"/>
            </w:r>
            <w:r w:rsidR="0025172E">
              <w:t>[8]</w:t>
            </w:r>
            <w:r w:rsidR="00F26892">
              <w:fldChar w:fldCharType="end"/>
            </w:r>
          </w:p>
        </w:tc>
      </w:tr>
      <w:tr w:rsidR="00127369" w14:paraId="6A89DAD1" w14:textId="77777777" w:rsidTr="00435D1F">
        <w:trPr>
          <w:cantSplit/>
        </w:trPr>
        <w:tc>
          <w:tcPr>
            <w:tcW w:w="1031" w:type="dxa"/>
          </w:tcPr>
          <w:p w14:paraId="6FB55D50" w14:textId="3D8651BE" w:rsidR="00127369" w:rsidRDefault="00127369" w:rsidP="006937EA">
            <w:pPr>
              <w:pStyle w:val="Body"/>
              <w:jc w:val="center"/>
            </w:pPr>
            <w:r>
              <w:t>Single</w:t>
            </w:r>
          </w:p>
        </w:tc>
        <w:tc>
          <w:tcPr>
            <w:tcW w:w="1203" w:type="dxa"/>
          </w:tcPr>
          <w:p w14:paraId="1BC9BFF9" w14:textId="64FAC0AF" w:rsidR="00127369" w:rsidRDefault="00127369" w:rsidP="006937EA">
            <w:pPr>
              <w:pStyle w:val="Body"/>
              <w:jc w:val="center"/>
            </w:pPr>
            <w:r>
              <w:t>Well-mixed</w:t>
            </w:r>
          </w:p>
        </w:tc>
        <w:tc>
          <w:tcPr>
            <w:tcW w:w="1279" w:type="dxa"/>
          </w:tcPr>
          <w:p w14:paraId="25D67B51" w14:textId="02BEF18A" w:rsidR="00127369" w:rsidRDefault="00127369" w:rsidP="006937EA">
            <w:pPr>
              <w:pStyle w:val="Body"/>
              <w:jc w:val="center"/>
            </w:pPr>
            <w:r>
              <w:t>TBD</w:t>
            </w:r>
          </w:p>
        </w:tc>
        <w:tc>
          <w:tcPr>
            <w:tcW w:w="1363" w:type="dxa"/>
          </w:tcPr>
          <w:p w14:paraId="30458D52" w14:textId="7244E730" w:rsidR="00127369" w:rsidRDefault="00127369" w:rsidP="006937EA">
            <w:pPr>
              <w:pStyle w:val="Body"/>
              <w:jc w:val="center"/>
            </w:pPr>
            <w:r>
              <w:t>Random</w:t>
            </w:r>
          </w:p>
        </w:tc>
        <w:tc>
          <w:tcPr>
            <w:tcW w:w="1367" w:type="dxa"/>
          </w:tcPr>
          <w:p w14:paraId="774B53C9" w14:textId="58661526" w:rsidR="00127369" w:rsidRDefault="00127369" w:rsidP="006937EA">
            <w:pPr>
              <w:pStyle w:val="Body"/>
              <w:jc w:val="center"/>
            </w:pPr>
            <w:r>
              <w:t>?</w:t>
            </w:r>
          </w:p>
        </w:tc>
        <w:tc>
          <w:tcPr>
            <w:tcW w:w="1262" w:type="dxa"/>
          </w:tcPr>
          <w:p w14:paraId="1FDA2D6C" w14:textId="5F46352F" w:rsidR="00127369" w:rsidRDefault="00127369" w:rsidP="006937EA">
            <w:pPr>
              <w:pStyle w:val="Body"/>
              <w:jc w:val="center"/>
            </w:pPr>
            <w:r>
              <w:t>No</w:t>
            </w:r>
          </w:p>
        </w:tc>
        <w:tc>
          <w:tcPr>
            <w:tcW w:w="1351" w:type="dxa"/>
          </w:tcPr>
          <w:p w14:paraId="100D5530" w14:textId="3F113EF6" w:rsidR="00127369" w:rsidRDefault="00127369" w:rsidP="006937EA">
            <w:pPr>
              <w:pStyle w:val="Body"/>
            </w:pPr>
            <w:r>
              <w:fldChar w:fldCharType="begin"/>
            </w:r>
            <w:r>
              <w:instrText xml:space="preserve"> REF _Ref316591572 \r \h </w:instrText>
            </w:r>
            <w:r>
              <w:fldChar w:fldCharType="separate"/>
            </w:r>
            <w:r w:rsidR="0025172E">
              <w:t>[4]</w:t>
            </w:r>
            <w:r>
              <w:fldChar w:fldCharType="end"/>
            </w:r>
            <w:r w:rsidR="006E0A97">
              <w:fldChar w:fldCharType="begin"/>
            </w:r>
            <w:r w:rsidR="006E0A97">
              <w:instrText xml:space="preserve"> REF _Ref311294728 \r \h </w:instrText>
            </w:r>
            <w:r w:rsidR="006E0A97">
              <w:fldChar w:fldCharType="separate"/>
            </w:r>
            <w:r w:rsidR="0025172E">
              <w:t>[10]</w:t>
            </w:r>
            <w:r w:rsidR="006E0A97">
              <w:fldChar w:fldCharType="end"/>
            </w:r>
            <w:r w:rsidR="006E0A97">
              <w:fldChar w:fldCharType="begin"/>
            </w:r>
            <w:r w:rsidR="006E0A97">
              <w:instrText xml:space="preserve"> REF _Ref316587568 \r \h </w:instrText>
            </w:r>
            <w:r w:rsidR="006E0A97">
              <w:fldChar w:fldCharType="separate"/>
            </w:r>
            <w:r w:rsidR="0025172E">
              <w:t>[11]</w:t>
            </w:r>
            <w:r w:rsidR="006E0A97">
              <w:fldChar w:fldCharType="end"/>
            </w:r>
          </w:p>
        </w:tc>
      </w:tr>
      <w:tr w:rsidR="00CA0BE7" w14:paraId="2F70582F" w14:textId="77777777" w:rsidTr="00435D1F">
        <w:trPr>
          <w:cantSplit/>
        </w:trPr>
        <w:tc>
          <w:tcPr>
            <w:tcW w:w="1031" w:type="dxa"/>
          </w:tcPr>
          <w:p w14:paraId="1FF38451" w14:textId="77777777" w:rsidR="00CA0BE7" w:rsidRDefault="00CA0BE7" w:rsidP="006937EA">
            <w:pPr>
              <w:pStyle w:val="Body"/>
              <w:jc w:val="center"/>
            </w:pPr>
            <w:r>
              <w:t>Multiple</w:t>
            </w:r>
          </w:p>
        </w:tc>
        <w:tc>
          <w:tcPr>
            <w:tcW w:w="1203" w:type="dxa"/>
          </w:tcPr>
          <w:p w14:paraId="5C27DC82" w14:textId="77777777" w:rsidR="00CA0BE7" w:rsidRDefault="00CA0BE7" w:rsidP="006937EA">
            <w:pPr>
              <w:pStyle w:val="Body"/>
              <w:jc w:val="center"/>
            </w:pPr>
            <w:r>
              <w:t>Well-mixed</w:t>
            </w:r>
          </w:p>
        </w:tc>
        <w:tc>
          <w:tcPr>
            <w:tcW w:w="1279" w:type="dxa"/>
          </w:tcPr>
          <w:p w14:paraId="00435334" w14:textId="46559142" w:rsidR="00CA0BE7" w:rsidRDefault="00D45631" w:rsidP="006937EA">
            <w:pPr>
              <w:pStyle w:val="Body"/>
              <w:jc w:val="center"/>
            </w:pPr>
            <w:r>
              <w:t>Round Robin</w:t>
            </w:r>
          </w:p>
        </w:tc>
        <w:tc>
          <w:tcPr>
            <w:tcW w:w="1363" w:type="dxa"/>
          </w:tcPr>
          <w:p w14:paraId="31DB9B8D" w14:textId="77777777" w:rsidR="00CA0BE7" w:rsidRDefault="00CA0BE7" w:rsidP="006937EA">
            <w:pPr>
              <w:pStyle w:val="Body"/>
              <w:jc w:val="center"/>
            </w:pPr>
            <w:r>
              <w:t>Fixed</w:t>
            </w:r>
          </w:p>
        </w:tc>
        <w:tc>
          <w:tcPr>
            <w:tcW w:w="1367" w:type="dxa"/>
          </w:tcPr>
          <w:p w14:paraId="50EB49C3" w14:textId="77777777" w:rsidR="00CA0BE7" w:rsidRDefault="00CA0BE7" w:rsidP="006937EA">
            <w:pPr>
              <w:pStyle w:val="Body"/>
              <w:jc w:val="center"/>
            </w:pPr>
            <w:r>
              <w:t>Individual-based</w:t>
            </w:r>
          </w:p>
        </w:tc>
        <w:tc>
          <w:tcPr>
            <w:tcW w:w="1262" w:type="dxa"/>
          </w:tcPr>
          <w:p w14:paraId="6D79A863" w14:textId="77777777" w:rsidR="00CA0BE7" w:rsidRDefault="00CA0BE7" w:rsidP="006937EA">
            <w:pPr>
              <w:pStyle w:val="Body"/>
              <w:jc w:val="center"/>
            </w:pPr>
            <w:r>
              <w:t>No</w:t>
            </w:r>
          </w:p>
        </w:tc>
        <w:tc>
          <w:tcPr>
            <w:tcW w:w="1351" w:type="dxa"/>
          </w:tcPr>
          <w:p w14:paraId="6F3DC30A" w14:textId="77777777" w:rsidR="00CA0BE7" w:rsidRDefault="00CA0BE7" w:rsidP="006937EA">
            <w:pPr>
              <w:pStyle w:val="Body"/>
            </w:pPr>
            <w:r>
              <w:fldChar w:fldCharType="begin"/>
            </w:r>
            <w:r>
              <w:instrText xml:space="preserve"> REF _Ref316592245 \r \h </w:instrText>
            </w:r>
            <w:r>
              <w:fldChar w:fldCharType="separate"/>
            </w:r>
            <w:r w:rsidR="0025172E">
              <w:t>[12]</w:t>
            </w:r>
            <w:r>
              <w:fldChar w:fldCharType="end"/>
            </w:r>
          </w:p>
        </w:tc>
      </w:tr>
      <w:tr w:rsidR="00CA0BE7" w14:paraId="28F3C64C" w14:textId="77777777" w:rsidTr="00435D1F">
        <w:trPr>
          <w:cantSplit/>
        </w:trPr>
        <w:tc>
          <w:tcPr>
            <w:tcW w:w="1031" w:type="dxa"/>
          </w:tcPr>
          <w:p w14:paraId="03F3DF2A" w14:textId="77777777" w:rsidR="00CA0BE7" w:rsidRDefault="00CA0BE7" w:rsidP="006937EA">
            <w:pPr>
              <w:pStyle w:val="Body"/>
              <w:jc w:val="center"/>
            </w:pPr>
            <w:r>
              <w:t>Multiple</w:t>
            </w:r>
          </w:p>
        </w:tc>
        <w:tc>
          <w:tcPr>
            <w:tcW w:w="1203" w:type="dxa"/>
          </w:tcPr>
          <w:p w14:paraId="3DC50ACD" w14:textId="77777777" w:rsidR="00CA0BE7" w:rsidRDefault="00CA0BE7" w:rsidP="006937EA">
            <w:pPr>
              <w:pStyle w:val="Body"/>
              <w:jc w:val="center"/>
            </w:pPr>
            <w:r>
              <w:t>Well-mixed</w:t>
            </w:r>
          </w:p>
        </w:tc>
        <w:tc>
          <w:tcPr>
            <w:tcW w:w="1279" w:type="dxa"/>
          </w:tcPr>
          <w:p w14:paraId="4B3C2B52" w14:textId="4E9AE780" w:rsidR="00CA0BE7" w:rsidRDefault="00635358" w:rsidP="006937EA">
            <w:pPr>
              <w:pStyle w:val="Body"/>
              <w:jc w:val="center"/>
            </w:pPr>
            <w:r>
              <w:t>Round Robin</w:t>
            </w:r>
          </w:p>
        </w:tc>
        <w:tc>
          <w:tcPr>
            <w:tcW w:w="1363" w:type="dxa"/>
          </w:tcPr>
          <w:p w14:paraId="5E56C240" w14:textId="77777777" w:rsidR="00CA0BE7" w:rsidRDefault="00CA0BE7" w:rsidP="006937EA">
            <w:pPr>
              <w:pStyle w:val="Body"/>
              <w:jc w:val="center"/>
            </w:pPr>
            <w:r>
              <w:t>Fixed</w:t>
            </w:r>
          </w:p>
        </w:tc>
        <w:tc>
          <w:tcPr>
            <w:tcW w:w="1367" w:type="dxa"/>
          </w:tcPr>
          <w:p w14:paraId="41670CCF" w14:textId="77777777" w:rsidR="00CA0BE7" w:rsidRDefault="00CA0BE7" w:rsidP="006937EA">
            <w:pPr>
              <w:pStyle w:val="Body"/>
              <w:jc w:val="center"/>
            </w:pPr>
            <w:r>
              <w:t>Individual-based</w:t>
            </w:r>
          </w:p>
        </w:tc>
        <w:tc>
          <w:tcPr>
            <w:tcW w:w="1262" w:type="dxa"/>
          </w:tcPr>
          <w:p w14:paraId="296328D5" w14:textId="77777777" w:rsidR="00CA0BE7" w:rsidRDefault="00CA0BE7" w:rsidP="006937EA">
            <w:pPr>
              <w:pStyle w:val="Body"/>
              <w:jc w:val="center"/>
            </w:pPr>
            <w:r>
              <w:t>Yes</w:t>
            </w:r>
          </w:p>
        </w:tc>
        <w:tc>
          <w:tcPr>
            <w:tcW w:w="1351" w:type="dxa"/>
          </w:tcPr>
          <w:p w14:paraId="5C223FBB" w14:textId="5F7D2B97" w:rsidR="00CA0BE7" w:rsidRDefault="00CA0BE7" w:rsidP="006937EA">
            <w:pPr>
              <w:pStyle w:val="Body"/>
            </w:pPr>
            <w:r>
              <w:fldChar w:fldCharType="begin"/>
            </w:r>
            <w:r>
              <w:instrText xml:space="preserve"> REF _Ref314659379 \r \h </w:instrText>
            </w:r>
            <w:r>
              <w:fldChar w:fldCharType="separate"/>
            </w:r>
            <w:r w:rsidR="0025172E">
              <w:t>[13]</w:t>
            </w:r>
            <w:r>
              <w:fldChar w:fldCharType="end"/>
            </w:r>
          </w:p>
        </w:tc>
      </w:tr>
      <w:tr w:rsidR="004238A9" w14:paraId="4071D939" w14:textId="77777777" w:rsidTr="00B8611E">
        <w:trPr>
          <w:cantSplit/>
        </w:trPr>
        <w:tc>
          <w:tcPr>
            <w:tcW w:w="1031" w:type="dxa"/>
          </w:tcPr>
          <w:p w14:paraId="5CBC2A53" w14:textId="77777777" w:rsidR="004238A9" w:rsidRDefault="004238A9" w:rsidP="00B8611E">
            <w:pPr>
              <w:pStyle w:val="Body"/>
              <w:jc w:val="center"/>
            </w:pPr>
            <w:r>
              <w:t>Multiple</w:t>
            </w:r>
          </w:p>
        </w:tc>
        <w:tc>
          <w:tcPr>
            <w:tcW w:w="1203" w:type="dxa"/>
          </w:tcPr>
          <w:p w14:paraId="39B08E77" w14:textId="77777777" w:rsidR="004238A9" w:rsidRDefault="004238A9" w:rsidP="00B8611E">
            <w:pPr>
              <w:pStyle w:val="Body"/>
              <w:jc w:val="center"/>
            </w:pPr>
            <w:r>
              <w:t>Well-mixed</w:t>
            </w:r>
          </w:p>
        </w:tc>
        <w:tc>
          <w:tcPr>
            <w:tcW w:w="1279" w:type="dxa"/>
          </w:tcPr>
          <w:p w14:paraId="45563CAD" w14:textId="2BBF2863" w:rsidR="004238A9" w:rsidRDefault="004238A9" w:rsidP="00B8611E">
            <w:pPr>
              <w:pStyle w:val="Body"/>
              <w:jc w:val="center"/>
            </w:pPr>
            <w:r>
              <w:t>Random</w:t>
            </w:r>
          </w:p>
        </w:tc>
        <w:tc>
          <w:tcPr>
            <w:tcW w:w="1363" w:type="dxa"/>
          </w:tcPr>
          <w:p w14:paraId="1862A3B3" w14:textId="77777777" w:rsidR="004238A9" w:rsidRDefault="004238A9" w:rsidP="00B8611E">
            <w:pPr>
              <w:pStyle w:val="Body"/>
              <w:jc w:val="center"/>
            </w:pPr>
            <w:r>
              <w:t>Fixed</w:t>
            </w:r>
          </w:p>
        </w:tc>
        <w:tc>
          <w:tcPr>
            <w:tcW w:w="1367" w:type="dxa"/>
          </w:tcPr>
          <w:p w14:paraId="1B2EBE41" w14:textId="77777777" w:rsidR="004238A9" w:rsidRDefault="004238A9" w:rsidP="00B8611E">
            <w:pPr>
              <w:pStyle w:val="Body"/>
              <w:jc w:val="center"/>
            </w:pPr>
            <w:r>
              <w:t>Individual-based</w:t>
            </w:r>
          </w:p>
        </w:tc>
        <w:tc>
          <w:tcPr>
            <w:tcW w:w="1262" w:type="dxa"/>
          </w:tcPr>
          <w:p w14:paraId="6B458E3D" w14:textId="77777777" w:rsidR="004238A9" w:rsidRDefault="004238A9" w:rsidP="00B8611E">
            <w:pPr>
              <w:pStyle w:val="Body"/>
              <w:jc w:val="center"/>
            </w:pPr>
            <w:r>
              <w:t>Yes</w:t>
            </w:r>
          </w:p>
        </w:tc>
        <w:tc>
          <w:tcPr>
            <w:tcW w:w="1351" w:type="dxa"/>
          </w:tcPr>
          <w:p w14:paraId="666EB710" w14:textId="33350770" w:rsidR="004238A9" w:rsidRDefault="004238A9" w:rsidP="004238A9">
            <w:pPr>
              <w:pStyle w:val="Body"/>
            </w:pPr>
            <w:r>
              <w:fldChar w:fldCharType="begin"/>
            </w:r>
            <w:r>
              <w:instrText xml:space="preserve"> REF _Ref315669884 \r \h </w:instrText>
            </w:r>
            <w:r>
              <w:fldChar w:fldCharType="separate"/>
            </w:r>
            <w:r>
              <w:t>[8]</w:t>
            </w:r>
            <w:r>
              <w:fldChar w:fldCharType="end"/>
            </w:r>
            <w:r>
              <w:t xml:space="preserve"> </w:t>
            </w:r>
          </w:p>
        </w:tc>
      </w:tr>
      <w:tr w:rsidR="00F7247B" w14:paraId="7EE11AB1" w14:textId="77777777" w:rsidTr="00435D1F">
        <w:trPr>
          <w:cantSplit/>
        </w:trPr>
        <w:tc>
          <w:tcPr>
            <w:tcW w:w="1031" w:type="dxa"/>
          </w:tcPr>
          <w:p w14:paraId="65373663" w14:textId="4CE81B97" w:rsidR="00F7247B" w:rsidRDefault="00D507FB" w:rsidP="006937EA">
            <w:pPr>
              <w:pStyle w:val="Body"/>
              <w:jc w:val="center"/>
            </w:pPr>
            <w:r>
              <w:t>Multiple</w:t>
            </w:r>
          </w:p>
        </w:tc>
        <w:tc>
          <w:tcPr>
            <w:tcW w:w="1203" w:type="dxa"/>
          </w:tcPr>
          <w:p w14:paraId="122E5A18" w14:textId="7F775CCC" w:rsidR="00F7247B" w:rsidRDefault="00D507FB" w:rsidP="006937EA">
            <w:pPr>
              <w:pStyle w:val="Body"/>
              <w:jc w:val="center"/>
            </w:pPr>
            <w:r>
              <w:t>Well-mixed</w:t>
            </w:r>
          </w:p>
        </w:tc>
        <w:tc>
          <w:tcPr>
            <w:tcW w:w="1279" w:type="dxa"/>
          </w:tcPr>
          <w:p w14:paraId="1743144D" w14:textId="51A47AAB" w:rsidR="00F7247B" w:rsidRDefault="00F229A1" w:rsidP="006937EA">
            <w:pPr>
              <w:pStyle w:val="Body"/>
              <w:jc w:val="center"/>
            </w:pPr>
            <w:r>
              <w:t>Random</w:t>
            </w:r>
          </w:p>
        </w:tc>
        <w:tc>
          <w:tcPr>
            <w:tcW w:w="1363" w:type="dxa"/>
          </w:tcPr>
          <w:p w14:paraId="036E8FB0" w14:textId="49D74DD3" w:rsidR="00F7247B" w:rsidRDefault="00D507FB" w:rsidP="006937EA">
            <w:pPr>
              <w:pStyle w:val="Body"/>
              <w:jc w:val="center"/>
            </w:pPr>
            <w:r>
              <w:t>Fixed</w:t>
            </w:r>
          </w:p>
        </w:tc>
        <w:tc>
          <w:tcPr>
            <w:tcW w:w="1367" w:type="dxa"/>
          </w:tcPr>
          <w:p w14:paraId="438B11E1" w14:textId="63D17FA7" w:rsidR="00F7247B" w:rsidRDefault="00D507FB" w:rsidP="006937EA">
            <w:pPr>
              <w:pStyle w:val="Body"/>
              <w:jc w:val="center"/>
            </w:pPr>
            <w:r>
              <w:t>Strategy-based</w:t>
            </w:r>
          </w:p>
        </w:tc>
        <w:tc>
          <w:tcPr>
            <w:tcW w:w="1262" w:type="dxa"/>
          </w:tcPr>
          <w:p w14:paraId="4939AE64" w14:textId="771B0800" w:rsidR="00F7247B" w:rsidRDefault="00D507FB" w:rsidP="006937EA">
            <w:pPr>
              <w:pStyle w:val="Body"/>
              <w:jc w:val="center"/>
            </w:pPr>
            <w:r>
              <w:t>No</w:t>
            </w:r>
          </w:p>
        </w:tc>
        <w:tc>
          <w:tcPr>
            <w:tcW w:w="1351" w:type="dxa"/>
          </w:tcPr>
          <w:p w14:paraId="44E4215F" w14:textId="5ADDFB26" w:rsidR="00F7247B" w:rsidRDefault="00D507FB" w:rsidP="006937EA">
            <w:pPr>
              <w:pStyle w:val="Body"/>
            </w:pPr>
            <w:r>
              <w:fldChar w:fldCharType="begin"/>
            </w:r>
            <w:r>
              <w:instrText xml:space="preserve"> REF _Ref315845100 \r \h </w:instrText>
            </w:r>
            <w:r>
              <w:fldChar w:fldCharType="separate"/>
            </w:r>
            <w:r w:rsidR="0025172E">
              <w:t>[6]</w:t>
            </w:r>
            <w:r>
              <w:fldChar w:fldCharType="end"/>
            </w:r>
          </w:p>
        </w:tc>
      </w:tr>
      <w:tr w:rsidR="001E181D" w14:paraId="68A2E091" w14:textId="77777777" w:rsidTr="00435D1F">
        <w:trPr>
          <w:cantSplit/>
        </w:trPr>
        <w:tc>
          <w:tcPr>
            <w:tcW w:w="1031" w:type="dxa"/>
          </w:tcPr>
          <w:p w14:paraId="6526636E" w14:textId="77777777" w:rsidR="001E181D" w:rsidRDefault="001E181D" w:rsidP="006937EA">
            <w:pPr>
              <w:pStyle w:val="Body"/>
              <w:jc w:val="center"/>
            </w:pPr>
            <w:r>
              <w:t>Multiple</w:t>
            </w:r>
          </w:p>
        </w:tc>
        <w:tc>
          <w:tcPr>
            <w:tcW w:w="1203" w:type="dxa"/>
          </w:tcPr>
          <w:p w14:paraId="0CC153B2" w14:textId="77777777" w:rsidR="001E181D" w:rsidRDefault="001E181D" w:rsidP="006937EA">
            <w:pPr>
              <w:pStyle w:val="Body"/>
              <w:jc w:val="center"/>
            </w:pPr>
            <w:r>
              <w:t>Well-mixed</w:t>
            </w:r>
          </w:p>
        </w:tc>
        <w:tc>
          <w:tcPr>
            <w:tcW w:w="1279" w:type="dxa"/>
          </w:tcPr>
          <w:p w14:paraId="6FB49A3E" w14:textId="3F037FF4" w:rsidR="001E181D" w:rsidRDefault="002A0434" w:rsidP="006937EA">
            <w:pPr>
              <w:pStyle w:val="Body"/>
              <w:jc w:val="center"/>
            </w:pPr>
            <w:r>
              <w:t>Random</w:t>
            </w:r>
          </w:p>
        </w:tc>
        <w:tc>
          <w:tcPr>
            <w:tcW w:w="1363" w:type="dxa"/>
          </w:tcPr>
          <w:p w14:paraId="7E8E40C5" w14:textId="77777777" w:rsidR="001E181D" w:rsidRDefault="001E181D" w:rsidP="006937EA">
            <w:pPr>
              <w:pStyle w:val="Body"/>
              <w:jc w:val="center"/>
            </w:pPr>
            <w:r>
              <w:t>Fixed</w:t>
            </w:r>
          </w:p>
        </w:tc>
        <w:tc>
          <w:tcPr>
            <w:tcW w:w="1367" w:type="dxa"/>
          </w:tcPr>
          <w:p w14:paraId="3257B656" w14:textId="77777777" w:rsidR="001E181D" w:rsidRDefault="001E181D" w:rsidP="006937EA">
            <w:pPr>
              <w:pStyle w:val="Body"/>
              <w:jc w:val="center"/>
            </w:pPr>
            <w:r>
              <w:t>Strategy-based</w:t>
            </w:r>
          </w:p>
        </w:tc>
        <w:tc>
          <w:tcPr>
            <w:tcW w:w="1262" w:type="dxa"/>
          </w:tcPr>
          <w:p w14:paraId="69FAC2F4" w14:textId="60220B92" w:rsidR="001E181D" w:rsidRDefault="001E181D" w:rsidP="006937EA">
            <w:pPr>
              <w:pStyle w:val="Body"/>
              <w:jc w:val="center"/>
            </w:pPr>
            <w:r>
              <w:t>Yes</w:t>
            </w:r>
          </w:p>
        </w:tc>
        <w:tc>
          <w:tcPr>
            <w:tcW w:w="1351" w:type="dxa"/>
          </w:tcPr>
          <w:p w14:paraId="5415EFF1" w14:textId="77777777" w:rsidR="001E181D" w:rsidRDefault="001E181D" w:rsidP="006937EA">
            <w:pPr>
              <w:pStyle w:val="Body"/>
            </w:pPr>
            <w:r>
              <w:fldChar w:fldCharType="begin"/>
            </w:r>
            <w:r>
              <w:instrText xml:space="preserve"> REF _Ref315845100 \r \h </w:instrText>
            </w:r>
            <w:r>
              <w:fldChar w:fldCharType="separate"/>
            </w:r>
            <w:r w:rsidR="0025172E">
              <w:t>[6]</w:t>
            </w:r>
            <w:r>
              <w:fldChar w:fldCharType="end"/>
            </w:r>
          </w:p>
        </w:tc>
      </w:tr>
      <w:tr w:rsidR="001E181D" w14:paraId="7FBA1D15" w14:textId="77777777" w:rsidTr="00435D1F">
        <w:trPr>
          <w:cantSplit/>
        </w:trPr>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523471">
            <w:pPr>
              <w:pStyle w:val="Body"/>
            </w:pPr>
            <w:r>
              <w:fldChar w:fldCharType="begin"/>
            </w:r>
            <w:r>
              <w:instrText xml:space="preserve"> REF _Ref315845100 \r \h </w:instrText>
            </w:r>
            <w:r>
              <w:fldChar w:fldCharType="separate"/>
            </w:r>
            <w:r w:rsidR="0025172E">
              <w:t>[6]</w:t>
            </w:r>
            <w:r>
              <w:fldChar w:fldCharType="end"/>
            </w:r>
          </w:p>
        </w:tc>
      </w:tr>
    </w:tbl>
    <w:p w14:paraId="3F3733F0" w14:textId="634D9321" w:rsidR="007C7491" w:rsidRDefault="00020446" w:rsidP="00CC24C0">
      <w:pPr>
        <w:pStyle w:val="Heading1"/>
      </w:pPr>
      <w:r>
        <w:t>Reputation Model</w:t>
      </w:r>
    </w:p>
    <w:p w14:paraId="75567A1B" w14:textId="4E97DF0A" w:rsidR="000409DD" w:rsidRDefault="00E81E47" w:rsidP="00EC610E">
      <w:pPr>
        <w:pStyle w:val="Body"/>
      </w:pPr>
      <w:r>
        <w:t xml:space="preserve">Reputation plays a key role in indirect reciprocity.  Agents use reputation to decide how to act when paired with another agent as well as how to assess the moral value of agent actions.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08207687" w:rsidR="00652804" w:rsidRDefault="001E6B3F" w:rsidP="00EC610E">
      <w:pPr>
        <w:pStyle w:val="Body"/>
      </w:pPr>
      <w:r>
        <w:t>An agent’s action is deemed either good or bad by an assessment ru</w:t>
      </w:r>
      <w:r w:rsidR="00442320">
        <w:t>le (</w:t>
      </w:r>
      <w:r w:rsidR="001437AB">
        <w:t xml:space="preserve">see section </w:t>
      </w:r>
      <w:r w:rsidR="001437AB">
        <w:fldChar w:fldCharType="begin"/>
      </w:r>
      <w:r w:rsidR="001437AB">
        <w:instrText xml:space="preserve"> REF _Ref318220190 \r \h </w:instrText>
      </w:r>
      <w:r w:rsidR="001437AB">
        <w:fldChar w:fldCharType="separate"/>
      </w:r>
      <w:r w:rsidR="0025172E">
        <w:t>4</w:t>
      </w:r>
      <w:r w:rsidR="001437AB">
        <w:fldChar w:fldCharType="end"/>
      </w:r>
      <w:r w:rsidR="00442320">
        <w:t xml:space="preserve">).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672206B5" w:rsidR="00474C93" w:rsidRDefault="007C7491" w:rsidP="00851F3A">
      <w:pPr>
        <w:pStyle w:val="Body"/>
      </w:pPr>
      <w:r>
        <w:t>A</w:t>
      </w:r>
      <w:r w:rsidR="00FD3C80">
        <w:t>n agent’s reputation score is compared to a</w:t>
      </w:r>
      <w:r>
        <w:t xml:space="preserve"> </w:t>
      </w:r>
      <w:r w:rsidR="00D50311">
        <w:t>threshold</w:t>
      </w:r>
      <w:r>
        <w:t xml:space="preserve"> </w:t>
      </w:r>
      <w:r w:rsidR="001E6B3F">
        <w:t xml:space="preserve">to determine whether an agent’s moral status is </w:t>
      </w:r>
      <w:r w:rsidR="008B51A6">
        <w:t>good</w:t>
      </w:r>
      <w:r w:rsidR="001E6B3F">
        <w:t xml:space="preserve"> or </w:t>
      </w:r>
      <w:r w:rsidR="008B51A6">
        <w:t>bad</w:t>
      </w:r>
      <w:r w:rsidR="001E6B3F">
        <w:t>.  If the agent’s reputation score is greater than or equal to the threshold then the agent’s moral status is good otherwise it is bad.</w:t>
      </w:r>
    </w:p>
    <w:p w14:paraId="6D38AA0A" w14:textId="6964E60F" w:rsidR="00785C6D" w:rsidRDefault="00474C93" w:rsidP="00851F3A">
      <w:pPr>
        <w:pStyle w:val="Body"/>
      </w:pPr>
      <w:r>
        <w:t xml:space="preserve">The most common </w:t>
      </w:r>
      <w:r w:rsidR="00592976">
        <w:t>combination</w:t>
      </w:r>
      <w:r w:rsidR="00BC673C">
        <w:t xml:space="preserve">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labeled “bad” and “good”.</w:t>
      </w:r>
    </w:p>
    <w:p w14:paraId="5945906D" w14:textId="700BBD49" w:rsidR="008F6808" w:rsidRDefault="000409DD" w:rsidP="007D27F1">
      <w:pPr>
        <w:pStyle w:val="Body"/>
        <w:keepNext/>
      </w:pPr>
      <w:r>
        <w:lastRenderedPageBreak/>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25172E">
              <w:t>[3]</w:t>
            </w:r>
            <w:r>
              <w:fldChar w:fldCharType="end"/>
            </w:r>
            <w:r w:rsidR="00F72851">
              <w:fldChar w:fldCharType="begin"/>
            </w:r>
            <w:r w:rsidR="00F72851">
              <w:instrText xml:space="preserve"> REF _Ref316591572 \r \h </w:instrText>
            </w:r>
            <w:r w:rsidR="00F72851">
              <w:fldChar w:fldCharType="separate"/>
            </w:r>
            <w:r w:rsidR="0025172E">
              <w:t>[4]</w:t>
            </w:r>
            <w:r w:rsidR="00F72851">
              <w:fldChar w:fldCharType="end"/>
            </w:r>
            <w:r w:rsidR="004D23A1">
              <w:fldChar w:fldCharType="begin"/>
            </w:r>
            <w:r w:rsidR="004D23A1">
              <w:instrText xml:space="preserve"> REF _Ref315845100 \r \h </w:instrText>
            </w:r>
            <w:r w:rsidR="004D23A1">
              <w:fldChar w:fldCharType="separate"/>
            </w:r>
            <w:r w:rsidR="0025172E">
              <w:t>[6]</w:t>
            </w:r>
            <w:r w:rsidR="004D23A1">
              <w:fldChar w:fldCharType="end"/>
            </w:r>
            <w:r w:rsidR="00B93AF4">
              <w:fldChar w:fldCharType="begin"/>
            </w:r>
            <w:r w:rsidR="00B93AF4">
              <w:instrText xml:space="preserve"> REF _Ref315669731 \r \h </w:instrText>
            </w:r>
            <w:r w:rsidR="00B93AF4">
              <w:fldChar w:fldCharType="separate"/>
            </w:r>
            <w:r w:rsidR="0025172E">
              <w:t>[7]</w:t>
            </w:r>
            <w:r w:rsidR="00B93AF4">
              <w:fldChar w:fldCharType="end"/>
            </w:r>
            <w:r w:rsidR="002D21CF">
              <w:fldChar w:fldCharType="begin"/>
            </w:r>
            <w:r w:rsidR="002D21CF">
              <w:instrText xml:space="preserve"> REF _Ref315669884 \r \h </w:instrText>
            </w:r>
            <w:r w:rsidR="002D21CF">
              <w:fldChar w:fldCharType="separate"/>
            </w:r>
            <w:r w:rsidR="0025172E">
              <w:t>[8]</w:t>
            </w:r>
            <w:r w:rsidR="002D21CF">
              <w:fldChar w:fldCharType="end"/>
            </w:r>
            <w:r w:rsidR="00927C69">
              <w:fldChar w:fldCharType="begin"/>
            </w:r>
            <w:r w:rsidR="00927C69">
              <w:instrText xml:space="preserve"> REF _Ref311294728 \r \h </w:instrText>
            </w:r>
            <w:r w:rsidR="00927C69">
              <w:fldChar w:fldCharType="separate"/>
            </w:r>
            <w:r w:rsidR="0025172E">
              <w:t>[10]</w:t>
            </w:r>
            <w:r w:rsidR="00927C69">
              <w:fldChar w:fldCharType="end"/>
            </w:r>
            <w:r w:rsidR="00927C69">
              <w:fldChar w:fldCharType="begin"/>
            </w:r>
            <w:r w:rsidR="00927C69">
              <w:instrText xml:space="preserve"> REF _Ref316587568 \r \h </w:instrText>
            </w:r>
            <w:r w:rsidR="00927C69">
              <w:fldChar w:fldCharType="separate"/>
            </w:r>
            <w:r w:rsidR="0025172E">
              <w:t>[11]</w:t>
            </w:r>
            <w:r w:rsidR="00927C69">
              <w:fldChar w:fldCharType="end"/>
            </w:r>
            <w:r w:rsidR="003D4140">
              <w:fldChar w:fldCharType="begin"/>
            </w:r>
            <w:r w:rsidR="003D4140">
              <w:instrText xml:space="preserve"> REF _Ref316592245 \r \h </w:instrText>
            </w:r>
            <w:r w:rsidR="003D4140">
              <w:fldChar w:fldCharType="separate"/>
            </w:r>
            <w:r w:rsidR="0025172E">
              <w:t>[12]</w:t>
            </w:r>
            <w:r w:rsidR="003D4140">
              <w:fldChar w:fldCharType="end"/>
            </w:r>
            <w:r w:rsidR="003D4140">
              <w:fldChar w:fldCharType="begin"/>
            </w:r>
            <w:r w:rsidR="003D4140">
              <w:instrText xml:space="preserve"> REF _Ref314659379 \r \h </w:instrText>
            </w:r>
            <w:r w:rsidR="003D4140">
              <w:fldChar w:fldCharType="separate"/>
            </w:r>
            <w:r w:rsidR="0025172E">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25172E">
              <w:t>[3]</w:t>
            </w:r>
            <w:r>
              <w:fldChar w:fldCharType="end"/>
            </w:r>
            <w:r w:rsidR="004D23A1">
              <w:fldChar w:fldCharType="begin"/>
            </w:r>
            <w:r w:rsidR="004D23A1">
              <w:instrText xml:space="preserve"> REF _Ref315845100 \r \h </w:instrText>
            </w:r>
            <w:r w:rsidR="004D23A1">
              <w:fldChar w:fldCharType="separate"/>
            </w:r>
            <w:r w:rsidR="0025172E">
              <w:t>[6]</w:t>
            </w:r>
            <w:r w:rsidR="004D23A1">
              <w:fldChar w:fldCharType="end"/>
            </w:r>
          </w:p>
        </w:tc>
      </w:tr>
    </w:tbl>
    <w:p w14:paraId="76EBCCF2" w14:textId="7E4E3AB0" w:rsidR="0061664A" w:rsidRDefault="00E66114" w:rsidP="00CC24C0">
      <w:pPr>
        <w:pStyle w:val="Heading1"/>
      </w:pPr>
      <w:r>
        <w:t>Observation</w:t>
      </w:r>
      <w:r w:rsidR="00573140">
        <w:t xml:space="preserve"> Model</w:t>
      </w:r>
    </w:p>
    <w:p w14:paraId="194F1B17" w14:textId="33A55689" w:rsidR="00AA100B" w:rsidRDefault="003C082F" w:rsidP="004C30D2">
      <w:pPr>
        <w:pStyle w:val="Body"/>
        <w:keepNext/>
      </w:pPr>
      <w:r>
        <w:t xml:space="preserve">An agent must acquire knowledge of </w:t>
      </w:r>
      <w:r w:rsidR="00B81F44">
        <w:t>other agent</w:t>
      </w:r>
      <w:r>
        <w:t>s</w:t>
      </w:r>
      <w:r w:rsidR="00B81F44">
        <w:t>’</w:t>
      </w:r>
      <w:r>
        <w:t xml:space="preserve"> reputation</w:t>
      </w:r>
      <w:r w:rsidR="00A0372E">
        <w:t>s</w:t>
      </w:r>
      <w:r w:rsidR="008D37B8">
        <w:t xml:space="preserve"> i</w:t>
      </w:r>
      <w:r w:rsidR="005B4035">
        <w:t xml:space="preserve">n order to use those reputations to </w:t>
      </w:r>
      <w:r>
        <w:t xml:space="preserve">guide its </w:t>
      </w:r>
      <w:r w:rsidR="008D37B8">
        <w:t>decisions</w:t>
      </w:r>
      <w:r>
        <w:t>.  The following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lastRenderedPageBreak/>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p>
        </w:tc>
        <w:tc>
          <w:tcPr>
            <w:tcW w:w="1620" w:type="dxa"/>
            <w:shd w:val="clear" w:color="auto" w:fill="E6E6E6"/>
          </w:tcPr>
          <w:p w14:paraId="45AD048E" w14:textId="7439661D" w:rsidR="00687D49" w:rsidRPr="006D4C6B" w:rsidRDefault="00687D49" w:rsidP="00D9574C">
            <w:pPr>
              <w:pStyle w:val="Body"/>
              <w:keepNext/>
              <w:jc w:val="center"/>
              <w:rPr>
                <w:b/>
              </w:rPr>
            </w:pPr>
            <w:proofErr w:type="gramStart"/>
            <w:r>
              <w:rPr>
                <w:b/>
              </w:rPr>
              <w:t>P(</w:t>
            </w:r>
            <w:proofErr w:type="gramEnd"/>
            <w:r>
              <w:rPr>
                <w:b/>
              </w:rPr>
              <w:t>Observes)</w:t>
            </w:r>
          </w:p>
        </w:tc>
        <w:tc>
          <w:tcPr>
            <w:tcW w:w="1643" w:type="dxa"/>
            <w:shd w:val="clear" w:color="auto" w:fill="E6E6E6"/>
          </w:tcPr>
          <w:p w14:paraId="19949AF9" w14:textId="402A03B8" w:rsidR="00687D49" w:rsidRPr="006D4C6B" w:rsidRDefault="00687D49" w:rsidP="00D9574C">
            <w:pPr>
              <w:pStyle w:val="Body"/>
              <w:keepNext/>
              <w:jc w:val="center"/>
              <w:rPr>
                <w:b/>
              </w:rPr>
            </w:pPr>
            <w:proofErr w:type="gramStart"/>
            <w:r>
              <w:rPr>
                <w:b/>
              </w:rPr>
              <w:t>P(</w:t>
            </w:r>
            <w:proofErr w:type="gramEnd"/>
            <w:r>
              <w:rPr>
                <w:b/>
              </w:rPr>
              <w:t>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0956B119" w:rsidR="00687D49" w:rsidRDefault="006901B2" w:rsidP="00D9574C">
            <w:pPr>
              <w:pStyle w:val="Body"/>
              <w:keepNext/>
              <w:jc w:val="center"/>
            </w:pPr>
            <w:r>
              <w:t>N/A</w:t>
            </w:r>
            <w:r w:rsidR="003C7E6D">
              <w:rPr>
                <w:rStyle w:val="FootnoteReference"/>
              </w:rPr>
              <w:footnoteReference w:id="2"/>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rsidR="0025172E">
              <w:t>[6]</w:t>
            </w:r>
            <w:r>
              <w:fldChar w:fldCharType="end"/>
            </w:r>
            <w:r w:rsidR="0093036D">
              <w:fldChar w:fldCharType="begin"/>
            </w:r>
            <w:r w:rsidR="0093036D">
              <w:instrText xml:space="preserve"> REF _Ref315669884 \r \h </w:instrText>
            </w:r>
            <w:r w:rsidR="0093036D">
              <w:fldChar w:fldCharType="separate"/>
            </w:r>
            <w:r w:rsidR="0025172E">
              <w:t>[8]</w:t>
            </w:r>
            <w:r w:rsidR="0093036D">
              <w:fldChar w:fldCharType="end"/>
            </w:r>
          </w:p>
        </w:tc>
      </w:tr>
      <w:tr w:rsidR="00B76631" w14:paraId="554AA806" w14:textId="77777777" w:rsidTr="003C7E6D">
        <w:tc>
          <w:tcPr>
            <w:tcW w:w="2088" w:type="dxa"/>
          </w:tcPr>
          <w:p w14:paraId="2FD2411C" w14:textId="77777777" w:rsidR="00B76631" w:rsidRDefault="00B76631" w:rsidP="003C7E6D">
            <w:pPr>
              <w:pStyle w:val="Body"/>
              <w:keepNext/>
              <w:jc w:val="center"/>
            </w:pPr>
            <w:r>
              <w:t>Direct</w:t>
            </w:r>
          </w:p>
        </w:tc>
        <w:tc>
          <w:tcPr>
            <w:tcW w:w="1350" w:type="dxa"/>
          </w:tcPr>
          <w:p w14:paraId="3018ADA8" w14:textId="77777777" w:rsidR="00B76631" w:rsidRDefault="00B76631" w:rsidP="003C7E6D">
            <w:pPr>
              <w:pStyle w:val="Body"/>
              <w:keepNext/>
              <w:jc w:val="center"/>
            </w:pPr>
            <w:r>
              <w:t>No</w:t>
            </w:r>
          </w:p>
        </w:tc>
        <w:tc>
          <w:tcPr>
            <w:tcW w:w="1620" w:type="dxa"/>
          </w:tcPr>
          <w:p w14:paraId="3DCAE1BE" w14:textId="77777777" w:rsidR="00B76631" w:rsidRDefault="00B76631" w:rsidP="003C7E6D">
            <w:pPr>
              <w:pStyle w:val="Body"/>
              <w:keepNext/>
              <w:jc w:val="center"/>
            </w:pPr>
            <w:r>
              <w:t>&lt;1</w:t>
            </w:r>
          </w:p>
        </w:tc>
        <w:tc>
          <w:tcPr>
            <w:tcW w:w="1643" w:type="dxa"/>
          </w:tcPr>
          <w:p w14:paraId="2B431C74" w14:textId="77777777" w:rsidR="00B76631" w:rsidRDefault="00B76631" w:rsidP="003C7E6D">
            <w:pPr>
              <w:pStyle w:val="Body"/>
              <w:keepNext/>
              <w:jc w:val="center"/>
            </w:pPr>
            <w:r>
              <w:t>1</w:t>
            </w:r>
          </w:p>
        </w:tc>
        <w:tc>
          <w:tcPr>
            <w:tcW w:w="1339" w:type="dxa"/>
          </w:tcPr>
          <w:p w14:paraId="48A74D3B" w14:textId="77777777" w:rsidR="00B76631" w:rsidRDefault="00B76631" w:rsidP="003C7E6D">
            <w:pPr>
              <w:pStyle w:val="Body"/>
              <w:keepNext/>
            </w:pPr>
            <w:r>
              <w:fldChar w:fldCharType="begin"/>
            </w:r>
            <w:r>
              <w:instrText xml:space="preserve"> REF _Ref315984237 \r \h </w:instrText>
            </w:r>
            <w:r>
              <w:fldChar w:fldCharType="separate"/>
            </w:r>
            <w:r>
              <w:t>[3]</w:t>
            </w:r>
            <w:r>
              <w:fldChar w:fldCharType="end"/>
            </w:r>
          </w:p>
        </w:tc>
      </w:tr>
      <w:tr w:rsidR="0025172E" w14:paraId="226D41DE" w14:textId="77777777" w:rsidTr="003C7E6D">
        <w:tc>
          <w:tcPr>
            <w:tcW w:w="2088" w:type="dxa"/>
          </w:tcPr>
          <w:p w14:paraId="6B0CADFE" w14:textId="77777777" w:rsidR="0025172E" w:rsidRDefault="0025172E" w:rsidP="003C7E6D">
            <w:pPr>
              <w:pStyle w:val="Body"/>
              <w:keepNext/>
              <w:jc w:val="center"/>
            </w:pPr>
            <w:r>
              <w:t>Direct</w:t>
            </w:r>
          </w:p>
        </w:tc>
        <w:tc>
          <w:tcPr>
            <w:tcW w:w="1350" w:type="dxa"/>
          </w:tcPr>
          <w:p w14:paraId="607BE0DB" w14:textId="77777777" w:rsidR="0025172E" w:rsidRDefault="0025172E" w:rsidP="003C7E6D">
            <w:pPr>
              <w:pStyle w:val="Body"/>
              <w:keepNext/>
              <w:jc w:val="center"/>
            </w:pPr>
            <w:r>
              <w:t>Yes</w:t>
            </w:r>
          </w:p>
        </w:tc>
        <w:tc>
          <w:tcPr>
            <w:tcW w:w="1620" w:type="dxa"/>
          </w:tcPr>
          <w:p w14:paraId="0B6E2DDE" w14:textId="5484A4B5" w:rsidR="0025172E" w:rsidRDefault="0025172E" w:rsidP="003C7E6D">
            <w:pPr>
              <w:pStyle w:val="Body"/>
              <w:keepNext/>
              <w:jc w:val="center"/>
            </w:pPr>
            <w:r>
              <w:t>1</w:t>
            </w:r>
          </w:p>
        </w:tc>
        <w:tc>
          <w:tcPr>
            <w:tcW w:w="1643" w:type="dxa"/>
          </w:tcPr>
          <w:p w14:paraId="1CE25E3D" w14:textId="77777777" w:rsidR="0025172E" w:rsidRDefault="0025172E" w:rsidP="003C7E6D">
            <w:pPr>
              <w:pStyle w:val="Body"/>
              <w:keepNext/>
              <w:jc w:val="center"/>
            </w:pPr>
            <w:r>
              <w:t>1</w:t>
            </w:r>
          </w:p>
        </w:tc>
        <w:tc>
          <w:tcPr>
            <w:tcW w:w="1339" w:type="dxa"/>
          </w:tcPr>
          <w:p w14:paraId="334613AA" w14:textId="28A64F7A" w:rsidR="0025172E" w:rsidRDefault="0025172E" w:rsidP="003C7E6D">
            <w:pPr>
              <w:pStyle w:val="Body"/>
              <w:keepNext/>
            </w:pPr>
            <w:r>
              <w:fldChar w:fldCharType="begin"/>
            </w:r>
            <w:r>
              <w:instrText xml:space="preserve"> REF _Ref315845100 \r \h </w:instrText>
            </w:r>
            <w:r>
              <w:fldChar w:fldCharType="separate"/>
            </w:r>
            <w:r>
              <w:t>[6]</w:t>
            </w:r>
            <w:r>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rsidR="0025172E">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rsidR="0025172E">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rsidR="0025172E">
              <w:t>[10]</w:t>
            </w:r>
            <w:r>
              <w:fldChar w:fldCharType="end"/>
            </w:r>
            <w:r>
              <w:fldChar w:fldCharType="begin"/>
            </w:r>
            <w:r>
              <w:instrText xml:space="preserve"> REF _Ref316587568 \r \h </w:instrText>
            </w:r>
            <w:r>
              <w:fldChar w:fldCharType="separate"/>
            </w:r>
            <w:r w:rsidR="0025172E">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rsidR="0025172E">
              <w:t>[12]</w:t>
            </w:r>
            <w:r>
              <w:fldChar w:fldCharType="end"/>
            </w:r>
            <w:r>
              <w:fldChar w:fldCharType="begin"/>
            </w:r>
            <w:r>
              <w:instrText xml:space="preserve"> REF _Ref314659379 \r \h </w:instrText>
            </w:r>
            <w:r>
              <w:fldChar w:fldCharType="separate"/>
            </w:r>
            <w:r w:rsidR="0025172E">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rsidR="0025172E">
              <w:t>[4]</w:t>
            </w:r>
            <w:r>
              <w:fldChar w:fldCharType="end"/>
            </w:r>
            <w:r>
              <w:fldChar w:fldCharType="begin"/>
            </w:r>
            <w:r>
              <w:instrText xml:space="preserve"> REF _Ref315669731 \r \h </w:instrText>
            </w:r>
            <w:r>
              <w:fldChar w:fldCharType="separate"/>
            </w:r>
            <w:r w:rsidR="0025172E">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rsidR="0025172E">
              <w:t>[3]</w:t>
            </w:r>
            <w:r>
              <w:fldChar w:fldCharType="end"/>
            </w:r>
            <w:r>
              <w:fldChar w:fldCharType="begin"/>
            </w:r>
            <w:r>
              <w:instrText xml:space="preserve"> REF _Ref315669731 \r \h </w:instrText>
            </w:r>
            <w:r>
              <w:fldChar w:fldCharType="separate"/>
            </w:r>
            <w:r w:rsidR="0025172E">
              <w:t>[7]</w:t>
            </w:r>
            <w:r>
              <w:fldChar w:fldCharType="end"/>
            </w:r>
          </w:p>
        </w:tc>
      </w:tr>
    </w:tbl>
    <w:p w14:paraId="235FC9E0" w14:textId="5214CF2C" w:rsidR="00CC24C0" w:rsidRDefault="00CC24C0" w:rsidP="00CC24C0">
      <w:pPr>
        <w:pStyle w:val="Heading1"/>
      </w:pPr>
      <w:bookmarkStart w:id="0" w:name="_Ref318220190"/>
      <w:r>
        <w:t>Agent Strategy</w:t>
      </w:r>
    </w:p>
    <w:p w14:paraId="2CD06739" w14:textId="036CB4A3" w:rsidR="00CC24C0" w:rsidRPr="00CC24C0" w:rsidRDefault="00CC24C0" w:rsidP="00CC24C0">
      <w:pPr>
        <w:pStyle w:val="Body"/>
      </w:pPr>
      <w:r>
        <w:t>Each agent in the population follows a particular strategy.  A strategy is composed of two parts: an assessment module and an ac</w:t>
      </w:r>
      <w:r w:rsidR="002E5632">
        <w:t>tion model.  Given the framework described in the next two sections, there are 256 possible assessment modules and 16 possible action models leading to a total of 4096 possible agent strategies.</w:t>
      </w:r>
    </w:p>
    <w:p w14:paraId="15550D38" w14:textId="59C973CE" w:rsidR="00917161" w:rsidRDefault="00917161" w:rsidP="00CC24C0">
      <w:pPr>
        <w:pStyle w:val="Heading2"/>
      </w:pPr>
      <w:r>
        <w:t xml:space="preserve">Assessment </w:t>
      </w:r>
      <w:r w:rsidR="003F21B3">
        <w:t>Module</w:t>
      </w:r>
      <w:bookmarkEnd w:id="0"/>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6FCC1BB4" w14:textId="12CBCE3E" w:rsidR="004931F4" w:rsidRDefault="004931F4" w:rsidP="00F5783C">
      <w:pPr>
        <w:pStyle w:val="Body"/>
        <w:keepNext/>
      </w:pPr>
      <w:r>
        <w:lastRenderedPageBreak/>
        <w:t xml:space="preserve">The following table describes the common assessment </w:t>
      </w:r>
      <w:r w:rsidR="00752BD7">
        <w:t>modules</w:t>
      </w:r>
      <w:r>
        <w:t xml:space="preserve"> that appear in the reviewed literature.</w:t>
      </w:r>
    </w:p>
    <w:tbl>
      <w:tblPr>
        <w:tblStyle w:val="TableGrid"/>
        <w:tblW w:w="0" w:type="auto"/>
        <w:tblLook w:val="04A0" w:firstRow="1" w:lastRow="0" w:firstColumn="1" w:lastColumn="0" w:noHBand="0" w:noVBand="1"/>
      </w:tblPr>
      <w:tblGrid>
        <w:gridCol w:w="1467"/>
        <w:gridCol w:w="1467"/>
        <w:gridCol w:w="1435"/>
        <w:gridCol w:w="1596"/>
        <w:gridCol w:w="1450"/>
        <w:gridCol w:w="1441"/>
      </w:tblGrid>
      <w:tr w:rsidR="00F5783C" w:rsidRPr="00B549D4" w14:paraId="564CEA00" w14:textId="77777777" w:rsidTr="00B8611E">
        <w:tc>
          <w:tcPr>
            <w:tcW w:w="4369" w:type="dxa"/>
            <w:gridSpan w:val="3"/>
            <w:shd w:val="clear" w:color="auto" w:fill="E6E6E6"/>
          </w:tcPr>
          <w:p w14:paraId="19D18594" w14:textId="77777777" w:rsidR="00F5783C" w:rsidRPr="00B549D4" w:rsidRDefault="00F5783C" w:rsidP="00F5783C">
            <w:pPr>
              <w:pStyle w:val="Body"/>
              <w:keepNext/>
              <w:jc w:val="center"/>
              <w:rPr>
                <w:b/>
              </w:rPr>
            </w:pPr>
            <w:r w:rsidRPr="00B549D4">
              <w:rPr>
                <w:b/>
              </w:rPr>
              <w:t>Observed Situation</w:t>
            </w:r>
          </w:p>
        </w:tc>
        <w:tc>
          <w:tcPr>
            <w:tcW w:w="4487" w:type="dxa"/>
            <w:gridSpan w:val="3"/>
            <w:shd w:val="clear" w:color="auto" w:fill="E6E6E6"/>
          </w:tcPr>
          <w:p w14:paraId="15FE4294" w14:textId="77777777" w:rsidR="00F5783C" w:rsidRPr="00B549D4" w:rsidRDefault="00F5783C" w:rsidP="00F5783C">
            <w:pPr>
              <w:pStyle w:val="Body"/>
              <w:keepNext/>
              <w:jc w:val="center"/>
              <w:rPr>
                <w:b/>
              </w:rPr>
            </w:pPr>
            <w:r w:rsidRPr="00B549D4">
              <w:rPr>
                <w:b/>
              </w:rPr>
              <w:t>Assigned Reputation</w:t>
            </w:r>
          </w:p>
        </w:tc>
      </w:tr>
      <w:tr w:rsidR="00F5783C" w:rsidRPr="00B549D4" w14:paraId="7942AD8B" w14:textId="77777777" w:rsidTr="00B8611E">
        <w:tc>
          <w:tcPr>
            <w:tcW w:w="1467" w:type="dxa"/>
            <w:shd w:val="clear" w:color="auto" w:fill="E6E6E6"/>
          </w:tcPr>
          <w:p w14:paraId="5FB9F1B7" w14:textId="77777777" w:rsidR="00F5783C" w:rsidRPr="00B549D4" w:rsidRDefault="00F5783C" w:rsidP="00F5783C">
            <w:pPr>
              <w:pStyle w:val="Body"/>
              <w:keepNext/>
              <w:jc w:val="center"/>
              <w:rPr>
                <w:b/>
              </w:rPr>
            </w:pPr>
            <w:r w:rsidRPr="00B549D4">
              <w:rPr>
                <w:b/>
              </w:rPr>
              <w:t>Donor Reputation</w:t>
            </w:r>
          </w:p>
        </w:tc>
        <w:tc>
          <w:tcPr>
            <w:tcW w:w="1467" w:type="dxa"/>
            <w:shd w:val="clear" w:color="auto" w:fill="E6E6E6"/>
          </w:tcPr>
          <w:p w14:paraId="7B7AF303" w14:textId="77777777" w:rsidR="00F5783C" w:rsidRPr="00B549D4" w:rsidRDefault="00F5783C" w:rsidP="00F5783C">
            <w:pPr>
              <w:pStyle w:val="Body"/>
              <w:keepNext/>
              <w:jc w:val="center"/>
              <w:rPr>
                <w:b/>
              </w:rPr>
            </w:pPr>
            <w:r w:rsidRPr="00B549D4">
              <w:rPr>
                <w:b/>
              </w:rPr>
              <w:t>Recipient Reputation</w:t>
            </w:r>
          </w:p>
        </w:tc>
        <w:tc>
          <w:tcPr>
            <w:tcW w:w="1435" w:type="dxa"/>
            <w:shd w:val="clear" w:color="auto" w:fill="E6E6E6"/>
          </w:tcPr>
          <w:p w14:paraId="36C9ABC2" w14:textId="77777777" w:rsidR="00F5783C" w:rsidRPr="00B549D4" w:rsidRDefault="00F5783C" w:rsidP="00F5783C">
            <w:pPr>
              <w:pStyle w:val="Body"/>
              <w:keepNext/>
              <w:jc w:val="center"/>
              <w:rPr>
                <w:b/>
              </w:rPr>
            </w:pPr>
            <w:r w:rsidRPr="00B549D4">
              <w:rPr>
                <w:b/>
              </w:rPr>
              <w:t>Donor Action</w:t>
            </w:r>
          </w:p>
        </w:tc>
        <w:tc>
          <w:tcPr>
            <w:tcW w:w="1596" w:type="dxa"/>
            <w:shd w:val="clear" w:color="auto" w:fill="E6E6E6"/>
          </w:tcPr>
          <w:p w14:paraId="71CEFA14" w14:textId="77777777" w:rsidR="00F5783C" w:rsidRPr="00B549D4" w:rsidRDefault="00F5783C" w:rsidP="00F5783C">
            <w:pPr>
              <w:pStyle w:val="Body"/>
              <w:keepNext/>
              <w:jc w:val="center"/>
              <w:rPr>
                <w:b/>
              </w:rPr>
            </w:pPr>
            <w:r w:rsidRPr="00B549D4">
              <w:rPr>
                <w:b/>
              </w:rPr>
              <w:t>Scoring</w:t>
            </w:r>
          </w:p>
        </w:tc>
        <w:tc>
          <w:tcPr>
            <w:tcW w:w="1450" w:type="dxa"/>
            <w:shd w:val="clear" w:color="auto" w:fill="E6E6E6"/>
          </w:tcPr>
          <w:p w14:paraId="2C5CD1D8" w14:textId="77777777" w:rsidR="00F5783C" w:rsidRPr="00B549D4" w:rsidRDefault="00F5783C" w:rsidP="00F5783C">
            <w:pPr>
              <w:pStyle w:val="Body"/>
              <w:keepNext/>
              <w:jc w:val="center"/>
              <w:rPr>
                <w:b/>
              </w:rPr>
            </w:pPr>
            <w:r w:rsidRPr="00B549D4">
              <w:rPr>
                <w:b/>
              </w:rPr>
              <w:t>Standing</w:t>
            </w:r>
          </w:p>
        </w:tc>
        <w:tc>
          <w:tcPr>
            <w:tcW w:w="1441" w:type="dxa"/>
            <w:shd w:val="clear" w:color="auto" w:fill="E6E6E6"/>
          </w:tcPr>
          <w:p w14:paraId="7FEB199E" w14:textId="77777777" w:rsidR="00F5783C" w:rsidRPr="00B549D4" w:rsidRDefault="00F5783C" w:rsidP="00F5783C">
            <w:pPr>
              <w:pStyle w:val="Body"/>
              <w:keepNext/>
              <w:jc w:val="center"/>
              <w:rPr>
                <w:b/>
              </w:rPr>
            </w:pPr>
            <w:r w:rsidRPr="00B549D4">
              <w:rPr>
                <w:b/>
              </w:rPr>
              <w:t>Judging</w:t>
            </w:r>
          </w:p>
        </w:tc>
      </w:tr>
      <w:tr w:rsidR="00F5783C" w14:paraId="3E6B3E45" w14:textId="77777777" w:rsidTr="00B8611E">
        <w:tc>
          <w:tcPr>
            <w:tcW w:w="1467" w:type="dxa"/>
          </w:tcPr>
          <w:p w14:paraId="0E08A41C" w14:textId="77777777" w:rsidR="00F5783C" w:rsidRDefault="00F5783C" w:rsidP="00F5783C">
            <w:pPr>
              <w:pStyle w:val="Body"/>
              <w:keepNext/>
              <w:jc w:val="center"/>
            </w:pPr>
            <w:r>
              <w:t>Good</w:t>
            </w:r>
          </w:p>
        </w:tc>
        <w:tc>
          <w:tcPr>
            <w:tcW w:w="1467" w:type="dxa"/>
          </w:tcPr>
          <w:p w14:paraId="7C8C8E53" w14:textId="77777777" w:rsidR="00F5783C" w:rsidRDefault="00F5783C" w:rsidP="00F5783C">
            <w:pPr>
              <w:pStyle w:val="Body"/>
              <w:keepNext/>
              <w:jc w:val="center"/>
            </w:pPr>
            <w:r>
              <w:t>Good</w:t>
            </w:r>
          </w:p>
        </w:tc>
        <w:tc>
          <w:tcPr>
            <w:tcW w:w="1435" w:type="dxa"/>
          </w:tcPr>
          <w:p w14:paraId="373D0349" w14:textId="77777777" w:rsidR="00F5783C" w:rsidRDefault="00F5783C" w:rsidP="00F5783C">
            <w:pPr>
              <w:pStyle w:val="Body"/>
              <w:keepNext/>
              <w:jc w:val="center"/>
            </w:pPr>
            <w:r>
              <w:t>Donate</w:t>
            </w:r>
          </w:p>
        </w:tc>
        <w:tc>
          <w:tcPr>
            <w:tcW w:w="1596" w:type="dxa"/>
          </w:tcPr>
          <w:p w14:paraId="3AB3C82F" w14:textId="77777777" w:rsidR="00F5783C" w:rsidRDefault="00F5783C" w:rsidP="00F5783C">
            <w:pPr>
              <w:pStyle w:val="Body"/>
              <w:keepNext/>
              <w:jc w:val="center"/>
            </w:pPr>
            <w:r>
              <w:t>Good</w:t>
            </w:r>
          </w:p>
        </w:tc>
        <w:tc>
          <w:tcPr>
            <w:tcW w:w="1450" w:type="dxa"/>
          </w:tcPr>
          <w:p w14:paraId="1E13838D" w14:textId="77777777" w:rsidR="00F5783C" w:rsidRDefault="00F5783C" w:rsidP="00F5783C">
            <w:pPr>
              <w:pStyle w:val="Body"/>
              <w:keepNext/>
              <w:jc w:val="center"/>
            </w:pPr>
            <w:r>
              <w:t>Good</w:t>
            </w:r>
          </w:p>
        </w:tc>
        <w:tc>
          <w:tcPr>
            <w:tcW w:w="1441" w:type="dxa"/>
          </w:tcPr>
          <w:p w14:paraId="6DAA6ED8" w14:textId="77777777" w:rsidR="00F5783C" w:rsidRDefault="00F5783C" w:rsidP="00F5783C">
            <w:pPr>
              <w:pStyle w:val="Body"/>
              <w:keepNext/>
              <w:jc w:val="center"/>
            </w:pPr>
            <w:r>
              <w:t>Good</w:t>
            </w:r>
          </w:p>
        </w:tc>
      </w:tr>
      <w:tr w:rsidR="00B8611E" w14:paraId="64325C4F" w14:textId="77777777" w:rsidTr="00B8611E">
        <w:tc>
          <w:tcPr>
            <w:tcW w:w="1467" w:type="dxa"/>
          </w:tcPr>
          <w:p w14:paraId="3589D8E4" w14:textId="77777777" w:rsidR="00B8611E" w:rsidRDefault="00B8611E" w:rsidP="00B8611E">
            <w:pPr>
              <w:pStyle w:val="Body"/>
              <w:keepNext/>
              <w:jc w:val="center"/>
            </w:pPr>
            <w:r>
              <w:t>Good</w:t>
            </w:r>
          </w:p>
        </w:tc>
        <w:tc>
          <w:tcPr>
            <w:tcW w:w="1467" w:type="dxa"/>
          </w:tcPr>
          <w:p w14:paraId="0452715B" w14:textId="77777777" w:rsidR="00B8611E" w:rsidRDefault="00B8611E" w:rsidP="00B8611E">
            <w:pPr>
              <w:pStyle w:val="Body"/>
              <w:keepNext/>
              <w:jc w:val="center"/>
            </w:pPr>
            <w:r>
              <w:t>Good</w:t>
            </w:r>
          </w:p>
        </w:tc>
        <w:tc>
          <w:tcPr>
            <w:tcW w:w="1435" w:type="dxa"/>
          </w:tcPr>
          <w:p w14:paraId="69D37152" w14:textId="77777777" w:rsidR="00B8611E" w:rsidRDefault="00B8611E" w:rsidP="00B8611E">
            <w:pPr>
              <w:pStyle w:val="Body"/>
              <w:keepNext/>
              <w:jc w:val="center"/>
            </w:pPr>
            <w:r>
              <w:t>Refuse</w:t>
            </w:r>
          </w:p>
        </w:tc>
        <w:tc>
          <w:tcPr>
            <w:tcW w:w="1596" w:type="dxa"/>
          </w:tcPr>
          <w:p w14:paraId="6FAF38A5" w14:textId="77777777" w:rsidR="00B8611E" w:rsidRDefault="00B8611E" w:rsidP="00B8611E">
            <w:pPr>
              <w:pStyle w:val="Body"/>
              <w:keepNext/>
              <w:jc w:val="center"/>
            </w:pPr>
            <w:r>
              <w:t>Bad</w:t>
            </w:r>
          </w:p>
        </w:tc>
        <w:tc>
          <w:tcPr>
            <w:tcW w:w="1450" w:type="dxa"/>
          </w:tcPr>
          <w:p w14:paraId="301CF453" w14:textId="77777777" w:rsidR="00B8611E" w:rsidRDefault="00B8611E" w:rsidP="00B8611E">
            <w:pPr>
              <w:pStyle w:val="Body"/>
              <w:keepNext/>
              <w:jc w:val="center"/>
            </w:pPr>
            <w:r>
              <w:t>Bad</w:t>
            </w:r>
          </w:p>
        </w:tc>
        <w:tc>
          <w:tcPr>
            <w:tcW w:w="1441" w:type="dxa"/>
          </w:tcPr>
          <w:p w14:paraId="61D5DAA8" w14:textId="77777777" w:rsidR="00B8611E" w:rsidRDefault="00B8611E" w:rsidP="00B8611E">
            <w:pPr>
              <w:pStyle w:val="Body"/>
              <w:keepNext/>
              <w:jc w:val="center"/>
            </w:pPr>
            <w:r>
              <w:t>Bad</w:t>
            </w:r>
          </w:p>
        </w:tc>
      </w:tr>
      <w:tr w:rsidR="00F5783C" w14:paraId="4E903B82" w14:textId="77777777" w:rsidTr="00B8611E">
        <w:tc>
          <w:tcPr>
            <w:tcW w:w="1467" w:type="dxa"/>
          </w:tcPr>
          <w:p w14:paraId="3340A2D3" w14:textId="77777777" w:rsidR="00F5783C" w:rsidRDefault="00F5783C" w:rsidP="00F5783C">
            <w:pPr>
              <w:pStyle w:val="Body"/>
              <w:keepNext/>
              <w:jc w:val="center"/>
            </w:pPr>
            <w:r>
              <w:t>Good</w:t>
            </w:r>
          </w:p>
        </w:tc>
        <w:tc>
          <w:tcPr>
            <w:tcW w:w="1467" w:type="dxa"/>
          </w:tcPr>
          <w:p w14:paraId="51B3569D" w14:textId="77777777" w:rsidR="00F5783C" w:rsidRDefault="00F5783C" w:rsidP="00F5783C">
            <w:pPr>
              <w:pStyle w:val="Body"/>
              <w:keepNext/>
              <w:jc w:val="center"/>
            </w:pPr>
            <w:r>
              <w:t>Bad</w:t>
            </w:r>
          </w:p>
        </w:tc>
        <w:tc>
          <w:tcPr>
            <w:tcW w:w="1435" w:type="dxa"/>
          </w:tcPr>
          <w:p w14:paraId="680E9655" w14:textId="77777777" w:rsidR="00F5783C" w:rsidRDefault="00F5783C" w:rsidP="00F5783C">
            <w:pPr>
              <w:pStyle w:val="Body"/>
              <w:keepNext/>
              <w:jc w:val="center"/>
            </w:pPr>
            <w:r>
              <w:t>Donate</w:t>
            </w:r>
          </w:p>
        </w:tc>
        <w:tc>
          <w:tcPr>
            <w:tcW w:w="1596" w:type="dxa"/>
          </w:tcPr>
          <w:p w14:paraId="12AA17CB" w14:textId="77777777" w:rsidR="00F5783C" w:rsidRDefault="00F5783C" w:rsidP="00F5783C">
            <w:pPr>
              <w:pStyle w:val="Body"/>
              <w:keepNext/>
              <w:jc w:val="center"/>
            </w:pPr>
            <w:r>
              <w:t>Good</w:t>
            </w:r>
          </w:p>
        </w:tc>
        <w:tc>
          <w:tcPr>
            <w:tcW w:w="1450" w:type="dxa"/>
          </w:tcPr>
          <w:p w14:paraId="225F8337" w14:textId="77777777" w:rsidR="00F5783C" w:rsidRDefault="00F5783C" w:rsidP="00F5783C">
            <w:pPr>
              <w:pStyle w:val="Body"/>
              <w:keepNext/>
              <w:jc w:val="center"/>
            </w:pPr>
            <w:r>
              <w:t>Good</w:t>
            </w:r>
          </w:p>
        </w:tc>
        <w:tc>
          <w:tcPr>
            <w:tcW w:w="1441" w:type="dxa"/>
          </w:tcPr>
          <w:p w14:paraId="45399EDC" w14:textId="77777777" w:rsidR="00F5783C" w:rsidRDefault="00F5783C" w:rsidP="00F5783C">
            <w:pPr>
              <w:pStyle w:val="Body"/>
              <w:keepNext/>
              <w:jc w:val="center"/>
            </w:pPr>
            <w:r>
              <w:t>Bad</w:t>
            </w:r>
          </w:p>
        </w:tc>
      </w:tr>
      <w:tr w:rsidR="00B8611E" w14:paraId="2F5CBC93" w14:textId="77777777" w:rsidTr="00B8611E">
        <w:tc>
          <w:tcPr>
            <w:tcW w:w="1467" w:type="dxa"/>
          </w:tcPr>
          <w:p w14:paraId="332D6D56" w14:textId="77777777" w:rsidR="00B8611E" w:rsidRDefault="00B8611E" w:rsidP="00B8611E">
            <w:pPr>
              <w:pStyle w:val="Body"/>
              <w:keepNext/>
              <w:jc w:val="center"/>
            </w:pPr>
            <w:r>
              <w:t>Good</w:t>
            </w:r>
          </w:p>
        </w:tc>
        <w:tc>
          <w:tcPr>
            <w:tcW w:w="1467" w:type="dxa"/>
          </w:tcPr>
          <w:p w14:paraId="70C85D59" w14:textId="77777777" w:rsidR="00B8611E" w:rsidRDefault="00B8611E" w:rsidP="00B8611E">
            <w:pPr>
              <w:pStyle w:val="Body"/>
              <w:keepNext/>
              <w:jc w:val="center"/>
            </w:pPr>
            <w:r>
              <w:t>Bad</w:t>
            </w:r>
          </w:p>
        </w:tc>
        <w:tc>
          <w:tcPr>
            <w:tcW w:w="1435" w:type="dxa"/>
          </w:tcPr>
          <w:p w14:paraId="51B208C1" w14:textId="77777777" w:rsidR="00B8611E" w:rsidRDefault="00B8611E" w:rsidP="00B8611E">
            <w:pPr>
              <w:pStyle w:val="Body"/>
              <w:keepNext/>
              <w:jc w:val="center"/>
            </w:pPr>
            <w:r>
              <w:t>Refuse</w:t>
            </w:r>
          </w:p>
        </w:tc>
        <w:tc>
          <w:tcPr>
            <w:tcW w:w="1596" w:type="dxa"/>
          </w:tcPr>
          <w:p w14:paraId="3606C3D5" w14:textId="77777777" w:rsidR="00B8611E" w:rsidRDefault="00B8611E" w:rsidP="00B8611E">
            <w:pPr>
              <w:pStyle w:val="Body"/>
              <w:keepNext/>
              <w:jc w:val="center"/>
            </w:pPr>
            <w:r>
              <w:t>Bad</w:t>
            </w:r>
          </w:p>
        </w:tc>
        <w:tc>
          <w:tcPr>
            <w:tcW w:w="1450" w:type="dxa"/>
          </w:tcPr>
          <w:p w14:paraId="3C93958D" w14:textId="77777777" w:rsidR="00B8611E" w:rsidRDefault="00B8611E" w:rsidP="00B8611E">
            <w:pPr>
              <w:pStyle w:val="Body"/>
              <w:keepNext/>
              <w:jc w:val="center"/>
            </w:pPr>
            <w:r>
              <w:t>Good</w:t>
            </w:r>
          </w:p>
        </w:tc>
        <w:tc>
          <w:tcPr>
            <w:tcW w:w="1441" w:type="dxa"/>
          </w:tcPr>
          <w:p w14:paraId="04DD0D88" w14:textId="77777777" w:rsidR="00B8611E" w:rsidRDefault="00B8611E" w:rsidP="00B8611E">
            <w:pPr>
              <w:pStyle w:val="Body"/>
              <w:keepNext/>
              <w:jc w:val="center"/>
            </w:pPr>
            <w:r>
              <w:t>Good</w:t>
            </w:r>
          </w:p>
        </w:tc>
      </w:tr>
      <w:tr w:rsidR="00F5783C" w14:paraId="192253F7" w14:textId="77777777" w:rsidTr="00B8611E">
        <w:tc>
          <w:tcPr>
            <w:tcW w:w="1467" w:type="dxa"/>
          </w:tcPr>
          <w:p w14:paraId="0E47BF0C" w14:textId="77777777" w:rsidR="00F5783C" w:rsidRDefault="00F5783C" w:rsidP="00F5783C">
            <w:pPr>
              <w:pStyle w:val="Body"/>
              <w:keepNext/>
              <w:jc w:val="center"/>
            </w:pPr>
            <w:r>
              <w:t>Bad</w:t>
            </w:r>
          </w:p>
        </w:tc>
        <w:tc>
          <w:tcPr>
            <w:tcW w:w="1467" w:type="dxa"/>
          </w:tcPr>
          <w:p w14:paraId="7178FA82" w14:textId="77777777" w:rsidR="00F5783C" w:rsidRDefault="00F5783C" w:rsidP="00F5783C">
            <w:pPr>
              <w:pStyle w:val="Body"/>
              <w:keepNext/>
              <w:jc w:val="center"/>
            </w:pPr>
            <w:r>
              <w:t>Good</w:t>
            </w:r>
          </w:p>
        </w:tc>
        <w:tc>
          <w:tcPr>
            <w:tcW w:w="1435" w:type="dxa"/>
          </w:tcPr>
          <w:p w14:paraId="492F548C" w14:textId="77777777" w:rsidR="00F5783C" w:rsidRDefault="00F5783C" w:rsidP="00F5783C">
            <w:pPr>
              <w:pStyle w:val="Body"/>
              <w:keepNext/>
              <w:jc w:val="center"/>
            </w:pPr>
            <w:r>
              <w:t>Donate</w:t>
            </w:r>
          </w:p>
        </w:tc>
        <w:tc>
          <w:tcPr>
            <w:tcW w:w="1596" w:type="dxa"/>
          </w:tcPr>
          <w:p w14:paraId="37CB5A7F" w14:textId="77777777" w:rsidR="00F5783C" w:rsidRDefault="00F5783C" w:rsidP="00F5783C">
            <w:pPr>
              <w:pStyle w:val="Body"/>
              <w:keepNext/>
              <w:jc w:val="center"/>
            </w:pPr>
            <w:r>
              <w:t>Good</w:t>
            </w:r>
          </w:p>
        </w:tc>
        <w:tc>
          <w:tcPr>
            <w:tcW w:w="1450" w:type="dxa"/>
          </w:tcPr>
          <w:p w14:paraId="0F5B9999" w14:textId="77777777" w:rsidR="00F5783C" w:rsidRDefault="00F5783C" w:rsidP="00F5783C">
            <w:pPr>
              <w:pStyle w:val="Body"/>
              <w:keepNext/>
              <w:jc w:val="center"/>
            </w:pPr>
            <w:r>
              <w:t>Good</w:t>
            </w:r>
          </w:p>
        </w:tc>
        <w:tc>
          <w:tcPr>
            <w:tcW w:w="1441" w:type="dxa"/>
          </w:tcPr>
          <w:p w14:paraId="482045CB" w14:textId="77777777" w:rsidR="00F5783C" w:rsidRDefault="00F5783C" w:rsidP="00F5783C">
            <w:pPr>
              <w:pStyle w:val="Body"/>
              <w:keepNext/>
              <w:jc w:val="center"/>
            </w:pPr>
            <w:r>
              <w:t>Good</w:t>
            </w:r>
          </w:p>
        </w:tc>
      </w:tr>
      <w:tr w:rsidR="00B8611E" w14:paraId="591EBC62" w14:textId="77777777" w:rsidTr="00B8611E">
        <w:tc>
          <w:tcPr>
            <w:tcW w:w="1467" w:type="dxa"/>
          </w:tcPr>
          <w:p w14:paraId="7ADD9441" w14:textId="77777777" w:rsidR="00B8611E" w:rsidRDefault="00B8611E" w:rsidP="00B8611E">
            <w:pPr>
              <w:pStyle w:val="Body"/>
              <w:keepNext/>
              <w:jc w:val="center"/>
            </w:pPr>
            <w:r>
              <w:t>Bad</w:t>
            </w:r>
          </w:p>
        </w:tc>
        <w:tc>
          <w:tcPr>
            <w:tcW w:w="1467" w:type="dxa"/>
          </w:tcPr>
          <w:p w14:paraId="218D8A36" w14:textId="77777777" w:rsidR="00B8611E" w:rsidRDefault="00B8611E" w:rsidP="00B8611E">
            <w:pPr>
              <w:pStyle w:val="Body"/>
              <w:keepNext/>
              <w:jc w:val="center"/>
            </w:pPr>
            <w:r>
              <w:t>Good</w:t>
            </w:r>
          </w:p>
        </w:tc>
        <w:tc>
          <w:tcPr>
            <w:tcW w:w="1435" w:type="dxa"/>
          </w:tcPr>
          <w:p w14:paraId="4DFBF230" w14:textId="77777777" w:rsidR="00B8611E" w:rsidRDefault="00B8611E" w:rsidP="00B8611E">
            <w:pPr>
              <w:pStyle w:val="Body"/>
              <w:keepNext/>
              <w:jc w:val="center"/>
            </w:pPr>
            <w:r>
              <w:t>Refuse</w:t>
            </w:r>
          </w:p>
        </w:tc>
        <w:tc>
          <w:tcPr>
            <w:tcW w:w="1596" w:type="dxa"/>
          </w:tcPr>
          <w:p w14:paraId="5586FA98" w14:textId="77777777" w:rsidR="00B8611E" w:rsidRDefault="00B8611E" w:rsidP="00B8611E">
            <w:pPr>
              <w:pStyle w:val="Body"/>
              <w:keepNext/>
              <w:jc w:val="center"/>
            </w:pPr>
            <w:r>
              <w:t>Bad</w:t>
            </w:r>
          </w:p>
        </w:tc>
        <w:tc>
          <w:tcPr>
            <w:tcW w:w="1450" w:type="dxa"/>
          </w:tcPr>
          <w:p w14:paraId="36488D49" w14:textId="77777777" w:rsidR="00B8611E" w:rsidRDefault="00B8611E" w:rsidP="00B8611E">
            <w:pPr>
              <w:pStyle w:val="Body"/>
              <w:keepNext/>
              <w:jc w:val="center"/>
            </w:pPr>
            <w:r>
              <w:t>Bad</w:t>
            </w:r>
          </w:p>
        </w:tc>
        <w:tc>
          <w:tcPr>
            <w:tcW w:w="1441" w:type="dxa"/>
          </w:tcPr>
          <w:p w14:paraId="1860EADC" w14:textId="77777777" w:rsidR="00B8611E" w:rsidRDefault="00B8611E" w:rsidP="00B8611E">
            <w:pPr>
              <w:pStyle w:val="Body"/>
              <w:keepNext/>
              <w:jc w:val="center"/>
            </w:pPr>
            <w:r>
              <w:t>Bad</w:t>
            </w:r>
          </w:p>
        </w:tc>
      </w:tr>
      <w:tr w:rsidR="00F5783C" w14:paraId="1054ED68" w14:textId="77777777" w:rsidTr="00B8611E">
        <w:tc>
          <w:tcPr>
            <w:tcW w:w="1467" w:type="dxa"/>
          </w:tcPr>
          <w:p w14:paraId="54FBEEB1" w14:textId="77777777" w:rsidR="00F5783C" w:rsidRDefault="00F5783C" w:rsidP="00F5783C">
            <w:pPr>
              <w:pStyle w:val="Body"/>
              <w:keepNext/>
              <w:jc w:val="center"/>
            </w:pPr>
            <w:bookmarkStart w:id="1" w:name="_GoBack"/>
            <w:bookmarkEnd w:id="1"/>
            <w:r>
              <w:t>Bad</w:t>
            </w:r>
          </w:p>
        </w:tc>
        <w:tc>
          <w:tcPr>
            <w:tcW w:w="1467" w:type="dxa"/>
          </w:tcPr>
          <w:p w14:paraId="6000CC79" w14:textId="77777777" w:rsidR="00F5783C" w:rsidRDefault="00F5783C" w:rsidP="00F5783C">
            <w:pPr>
              <w:pStyle w:val="Body"/>
              <w:keepNext/>
              <w:jc w:val="center"/>
            </w:pPr>
            <w:r>
              <w:t>Bad</w:t>
            </w:r>
          </w:p>
        </w:tc>
        <w:tc>
          <w:tcPr>
            <w:tcW w:w="1435" w:type="dxa"/>
          </w:tcPr>
          <w:p w14:paraId="19B12570" w14:textId="77777777" w:rsidR="00F5783C" w:rsidRDefault="00F5783C" w:rsidP="00F5783C">
            <w:pPr>
              <w:pStyle w:val="Body"/>
              <w:keepNext/>
              <w:jc w:val="center"/>
            </w:pPr>
            <w:r>
              <w:t>Donate</w:t>
            </w:r>
          </w:p>
        </w:tc>
        <w:tc>
          <w:tcPr>
            <w:tcW w:w="1596" w:type="dxa"/>
          </w:tcPr>
          <w:p w14:paraId="3BF5E73F" w14:textId="77777777" w:rsidR="00F5783C" w:rsidRDefault="00F5783C" w:rsidP="00F5783C">
            <w:pPr>
              <w:pStyle w:val="Body"/>
              <w:keepNext/>
              <w:jc w:val="center"/>
            </w:pPr>
            <w:r>
              <w:t>Good</w:t>
            </w:r>
          </w:p>
        </w:tc>
        <w:tc>
          <w:tcPr>
            <w:tcW w:w="1450" w:type="dxa"/>
          </w:tcPr>
          <w:p w14:paraId="63B52025" w14:textId="77777777" w:rsidR="00F5783C" w:rsidRDefault="00F5783C" w:rsidP="00F5783C">
            <w:pPr>
              <w:pStyle w:val="Body"/>
              <w:keepNext/>
              <w:jc w:val="center"/>
            </w:pPr>
            <w:r>
              <w:t>Good</w:t>
            </w:r>
          </w:p>
        </w:tc>
        <w:tc>
          <w:tcPr>
            <w:tcW w:w="1441" w:type="dxa"/>
          </w:tcPr>
          <w:p w14:paraId="369F177D" w14:textId="77777777" w:rsidR="00F5783C" w:rsidRDefault="00F5783C" w:rsidP="00F5783C">
            <w:pPr>
              <w:pStyle w:val="Body"/>
              <w:keepNext/>
              <w:jc w:val="center"/>
            </w:pPr>
            <w:r>
              <w:t>Bad</w:t>
            </w:r>
          </w:p>
        </w:tc>
      </w:tr>
      <w:tr w:rsidR="00F5783C" w14:paraId="1B21A524" w14:textId="77777777" w:rsidTr="00B8611E">
        <w:tc>
          <w:tcPr>
            <w:tcW w:w="1467" w:type="dxa"/>
            <w:tcBorders>
              <w:bottom w:val="single" w:sz="4" w:space="0" w:color="auto"/>
            </w:tcBorders>
          </w:tcPr>
          <w:p w14:paraId="69009F85" w14:textId="77777777" w:rsidR="00F5783C" w:rsidRDefault="00F5783C" w:rsidP="00F5783C">
            <w:pPr>
              <w:pStyle w:val="Body"/>
              <w:keepNext/>
              <w:jc w:val="center"/>
            </w:pPr>
            <w:r>
              <w:t>Bad</w:t>
            </w:r>
          </w:p>
        </w:tc>
        <w:tc>
          <w:tcPr>
            <w:tcW w:w="1467" w:type="dxa"/>
            <w:tcBorders>
              <w:bottom w:val="single" w:sz="4" w:space="0" w:color="auto"/>
            </w:tcBorders>
          </w:tcPr>
          <w:p w14:paraId="57F4A71A" w14:textId="77777777" w:rsidR="00F5783C" w:rsidRDefault="00F5783C" w:rsidP="00F5783C">
            <w:pPr>
              <w:pStyle w:val="Body"/>
              <w:keepNext/>
              <w:jc w:val="center"/>
            </w:pPr>
            <w:r>
              <w:t>Bad</w:t>
            </w:r>
          </w:p>
        </w:tc>
        <w:tc>
          <w:tcPr>
            <w:tcW w:w="1435" w:type="dxa"/>
            <w:tcBorders>
              <w:bottom w:val="single" w:sz="4" w:space="0" w:color="auto"/>
            </w:tcBorders>
          </w:tcPr>
          <w:p w14:paraId="5FBB7EF7" w14:textId="77777777" w:rsidR="00F5783C" w:rsidRDefault="00F5783C" w:rsidP="00F5783C">
            <w:pPr>
              <w:pStyle w:val="Body"/>
              <w:keepNext/>
              <w:jc w:val="center"/>
            </w:pPr>
            <w:r>
              <w:t>Refuse</w:t>
            </w:r>
          </w:p>
        </w:tc>
        <w:tc>
          <w:tcPr>
            <w:tcW w:w="1596" w:type="dxa"/>
            <w:tcBorders>
              <w:bottom w:val="single" w:sz="4" w:space="0" w:color="auto"/>
            </w:tcBorders>
          </w:tcPr>
          <w:p w14:paraId="3702A080" w14:textId="77777777" w:rsidR="00F5783C" w:rsidRDefault="00F5783C" w:rsidP="00F5783C">
            <w:pPr>
              <w:pStyle w:val="Body"/>
              <w:keepNext/>
              <w:jc w:val="center"/>
            </w:pPr>
            <w:r>
              <w:t>Bad</w:t>
            </w:r>
          </w:p>
        </w:tc>
        <w:tc>
          <w:tcPr>
            <w:tcW w:w="1450" w:type="dxa"/>
            <w:tcBorders>
              <w:bottom w:val="single" w:sz="4" w:space="0" w:color="auto"/>
            </w:tcBorders>
          </w:tcPr>
          <w:p w14:paraId="7AD40F03" w14:textId="77777777" w:rsidR="00F5783C" w:rsidRDefault="00F5783C" w:rsidP="00F5783C">
            <w:pPr>
              <w:pStyle w:val="Body"/>
              <w:keepNext/>
              <w:jc w:val="center"/>
            </w:pPr>
            <w:r>
              <w:t>Bad</w:t>
            </w:r>
          </w:p>
        </w:tc>
        <w:tc>
          <w:tcPr>
            <w:tcW w:w="1441" w:type="dxa"/>
            <w:tcBorders>
              <w:bottom w:val="single" w:sz="4" w:space="0" w:color="auto"/>
            </w:tcBorders>
          </w:tcPr>
          <w:p w14:paraId="3450CEFE" w14:textId="77777777" w:rsidR="00F5783C" w:rsidRDefault="00F5783C" w:rsidP="00F5783C">
            <w:pPr>
              <w:pStyle w:val="Body"/>
              <w:keepNext/>
              <w:jc w:val="center"/>
            </w:pPr>
            <w:r>
              <w:t>Bad</w:t>
            </w:r>
          </w:p>
        </w:tc>
      </w:tr>
      <w:tr w:rsidR="00134B34" w14:paraId="2B091FD9" w14:textId="77777777" w:rsidTr="00B8611E">
        <w:tc>
          <w:tcPr>
            <w:tcW w:w="4369" w:type="dxa"/>
            <w:gridSpan w:val="3"/>
            <w:shd w:val="clear" w:color="auto" w:fill="F3F3F3"/>
          </w:tcPr>
          <w:p w14:paraId="7D2ACE9C" w14:textId="24C1D842" w:rsidR="00134B34" w:rsidRDefault="00134B34" w:rsidP="00F5783C">
            <w:pPr>
              <w:pStyle w:val="Body"/>
              <w:keepNext/>
              <w:jc w:val="center"/>
            </w:pPr>
            <w:r>
              <w:t>References</w:t>
            </w:r>
          </w:p>
        </w:tc>
        <w:tc>
          <w:tcPr>
            <w:tcW w:w="1596" w:type="dxa"/>
            <w:shd w:val="clear" w:color="auto" w:fill="F3F3F3"/>
          </w:tcPr>
          <w:p w14:paraId="6E452231" w14:textId="6C5E0E3F" w:rsidR="00134B34" w:rsidRDefault="00134B34" w:rsidP="00F5783C">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450" w:type="dxa"/>
            <w:shd w:val="clear" w:color="auto" w:fill="F3F3F3"/>
          </w:tcPr>
          <w:p w14:paraId="6D3DA4D0" w14:textId="00278D80" w:rsidR="00134B34" w:rsidRDefault="00134B34" w:rsidP="00F5783C">
            <w:pPr>
              <w:pStyle w:val="Body"/>
              <w:keepNext/>
              <w:jc w:val="center"/>
            </w:pPr>
            <w:r>
              <w:fldChar w:fldCharType="begin"/>
            </w:r>
            <w:r>
              <w:instrText xml:space="preserve"> REF _Ref315845100 \r \h </w:instrText>
            </w:r>
            <w:r>
              <w:fldChar w:fldCharType="separate"/>
            </w:r>
            <w:r w:rsidR="0025172E">
              <w:t>[6]</w:t>
            </w:r>
            <w:r>
              <w:fldChar w:fldCharType="end"/>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441" w:type="dxa"/>
            <w:shd w:val="clear" w:color="auto" w:fill="F3F3F3"/>
          </w:tcPr>
          <w:p w14:paraId="70E8B8DE" w14:textId="00843E7E" w:rsidR="00134B34" w:rsidRDefault="00134B34" w:rsidP="00F5783C">
            <w:pPr>
              <w:pStyle w:val="Body"/>
              <w:keepNext/>
              <w:jc w:val="center"/>
            </w:pPr>
            <w:r>
              <w:fldChar w:fldCharType="begin"/>
            </w:r>
            <w:r>
              <w:instrText xml:space="preserve"> REF _Ref315669884 \r \h </w:instrText>
            </w:r>
            <w:r>
              <w:fldChar w:fldCharType="separate"/>
            </w:r>
            <w:r w:rsidR="0025172E">
              <w:t>[8]</w:t>
            </w:r>
            <w:r>
              <w:fldChar w:fldCharType="end"/>
            </w:r>
          </w:p>
        </w:tc>
      </w:tr>
    </w:tbl>
    <w:p w14:paraId="228633DA" w14:textId="7AEDD654" w:rsidR="00AB091F" w:rsidRDefault="00AB091F" w:rsidP="00E247D9">
      <w:pPr>
        <w:pStyle w:val="Body"/>
        <w:keepNext/>
      </w:pPr>
      <w:r>
        <w:t xml:space="preserve">In </w:t>
      </w:r>
      <w:r>
        <w:fldChar w:fldCharType="begin"/>
      </w:r>
      <w:r>
        <w:instrText xml:space="preserve"> REF _Ref311293016 \r \h </w:instrText>
      </w:r>
      <w:r>
        <w:fldChar w:fldCharType="separate"/>
      </w:r>
      <w:r w:rsidR="0025172E">
        <w:t>[9]</w:t>
      </w:r>
      <w:r>
        <w:fldChar w:fldCharType="end"/>
      </w:r>
      <w:r>
        <w:t xml:space="preserve">, </w:t>
      </w:r>
      <w:r>
        <w:fldChar w:fldCharType="begin"/>
      </w:r>
      <w:r>
        <w:instrText xml:space="preserve"> REF _Ref311294728 \r \h </w:instrText>
      </w:r>
      <w:r>
        <w:fldChar w:fldCharType="separate"/>
      </w:r>
      <w:r w:rsidR="0025172E">
        <w:t>[10]</w:t>
      </w:r>
      <w:r>
        <w:fldChar w:fldCharType="end"/>
      </w:r>
      <w:r>
        <w:t xml:space="preserve">, </w:t>
      </w:r>
      <w:r>
        <w:fldChar w:fldCharType="begin"/>
      </w:r>
      <w:r>
        <w:instrText xml:space="preserve"> REF _Ref316587568 \r \h </w:instrText>
      </w:r>
      <w:r>
        <w:fldChar w:fldCharType="separate"/>
      </w:r>
      <w:r w:rsidR="0025172E">
        <w:t>[11]</w:t>
      </w:r>
      <w:r>
        <w:fldChar w:fldCharType="end"/>
      </w:r>
      <w:r>
        <w:t xml:space="preserve">, </w:t>
      </w:r>
      <w:r>
        <w:fldChar w:fldCharType="begin"/>
      </w:r>
      <w:r>
        <w:instrText xml:space="preserve"> REF _Ref316592245 \r \h </w:instrText>
      </w:r>
      <w:r>
        <w:fldChar w:fldCharType="separate"/>
      </w:r>
      <w:r w:rsidR="0025172E">
        <w:t>[12]</w:t>
      </w:r>
      <w:r>
        <w:fldChar w:fldCharType="end"/>
      </w:r>
      <w:r>
        <w:t xml:space="preserve"> and </w:t>
      </w:r>
      <w:r>
        <w:fldChar w:fldCharType="begin"/>
      </w:r>
      <w:r>
        <w:instrText xml:space="preserve"> REF _Ref314659379 \r \h </w:instrText>
      </w:r>
      <w:r>
        <w:fldChar w:fldCharType="separate"/>
      </w:r>
      <w:r w:rsidR="0025172E">
        <w:t>[13]</w:t>
      </w:r>
      <w:r>
        <w:fldChar w:fldCharType="end"/>
      </w:r>
      <w:r>
        <w:t xml:space="preserve">, the authors perform exhaustive searches that consider all possible </w:t>
      </w:r>
      <w:r w:rsidR="0025593C">
        <w:t>third</w:t>
      </w:r>
      <w:r>
        <w:t xml:space="preserve">-order </w:t>
      </w:r>
      <w:r w:rsidR="0025593C">
        <w:t>assessment</w:t>
      </w:r>
      <w:r>
        <w:t xml:space="preserve"> modules</w:t>
      </w:r>
      <w:r w:rsidR="00E247D9">
        <w:t>.</w:t>
      </w:r>
    </w:p>
    <w:p w14:paraId="31EB9F1A" w14:textId="325414A8" w:rsidR="0029537C" w:rsidRDefault="0029537C" w:rsidP="00CC24C0">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28143FA9" w:rsidR="00BE52D6" w:rsidRDefault="00BE52D6" w:rsidP="00BE52D6">
      <w:pPr>
        <w:pStyle w:val="Body"/>
        <w:numPr>
          <w:ilvl w:val="0"/>
          <w:numId w:val="22"/>
        </w:numPr>
      </w:pPr>
      <w:proofErr w:type="gramStart"/>
      <w:r>
        <w:t>Two way</w:t>
      </w:r>
      <w:proofErr w:type="gramEnd"/>
      <w:r>
        <w:t xml:space="preserve"> execution error: When interacting with a recipient, there is a probability that the donor takes the opposite action specified by its action module.</w:t>
      </w:r>
      <w:r w:rsidR="00523471">
        <w:t xml:space="preserve"> </w:t>
      </w:r>
      <w:r w:rsidR="00523471">
        <w:fldChar w:fldCharType="begin"/>
      </w:r>
      <w:r w:rsidR="00523471">
        <w:instrText xml:space="preserve"> REF _Ref315845100 \r \h </w:instrText>
      </w:r>
      <w:r w:rsidR="00523471">
        <w:fldChar w:fldCharType="separate"/>
      </w:r>
      <w:r w:rsidR="0025172E">
        <w:t>[6]</w:t>
      </w:r>
      <w:r w:rsidR="00523471">
        <w:fldChar w:fldCharType="end"/>
      </w:r>
      <w:r w:rsidR="00523471">
        <w:fldChar w:fldCharType="begin"/>
      </w:r>
      <w:r w:rsidR="00523471">
        <w:instrText xml:space="preserve"> REF _Ref315669884 \r \h </w:instrText>
      </w:r>
      <w:r w:rsidR="00523471">
        <w:fldChar w:fldCharType="separate"/>
      </w:r>
      <w:r w:rsidR="0025172E">
        <w:t>[8]</w:t>
      </w:r>
      <w:r w:rsidR="00523471">
        <w:fldChar w:fldCharType="end"/>
      </w:r>
    </w:p>
    <w:p w14:paraId="39E13297" w14:textId="0860C299" w:rsidR="00BE52D6" w:rsidRDefault="00BE52D6" w:rsidP="00BE52D6">
      <w:pPr>
        <w:pStyle w:val="Body"/>
        <w:numPr>
          <w:ilvl w:val="0"/>
          <w:numId w:val="22"/>
        </w:numPr>
      </w:pPr>
      <w:proofErr w:type="gramStart"/>
      <w:r>
        <w:t>One way</w:t>
      </w:r>
      <w:proofErr w:type="gramEnd"/>
      <w:r>
        <w:t xml:space="preserve">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r w:rsidR="00523471">
        <w:t xml:space="preserve"> </w:t>
      </w:r>
      <w:r w:rsidR="009D6A20">
        <w:fldChar w:fldCharType="begin"/>
      </w:r>
      <w:r w:rsidR="009D6A20">
        <w:instrText xml:space="preserve"> REF _Ref311294728 \r \h </w:instrText>
      </w:r>
      <w:r w:rsidR="009D6A20">
        <w:fldChar w:fldCharType="separate"/>
      </w:r>
      <w:r w:rsidR="0025172E">
        <w:t>[10]</w:t>
      </w:r>
      <w:r w:rsidR="009D6A20">
        <w:fldChar w:fldCharType="end"/>
      </w:r>
      <w:r w:rsidR="009D6A20">
        <w:fldChar w:fldCharType="begin"/>
      </w:r>
      <w:r w:rsidR="009D6A20">
        <w:instrText xml:space="preserve"> REF _Ref316587568 \r \h </w:instrText>
      </w:r>
      <w:r w:rsidR="009D6A20">
        <w:fldChar w:fldCharType="separate"/>
      </w:r>
      <w:r w:rsidR="0025172E">
        <w:t>[11]</w:t>
      </w:r>
      <w:r w:rsidR="009D6A20">
        <w:fldChar w:fldCharType="end"/>
      </w:r>
      <w:r w:rsidR="009D6A20">
        <w:fldChar w:fldCharType="begin"/>
      </w:r>
      <w:r w:rsidR="009D6A20">
        <w:instrText xml:space="preserve"> REF _Ref316592245 \r \h </w:instrText>
      </w:r>
      <w:r w:rsidR="009D6A20">
        <w:fldChar w:fldCharType="separate"/>
      </w:r>
      <w:r w:rsidR="0025172E">
        <w:t>[12]</w:t>
      </w:r>
      <w:r w:rsidR="009D6A20">
        <w:fldChar w:fldCharType="end"/>
      </w:r>
      <w:r w:rsidR="009D6A20">
        <w:fldChar w:fldCharType="begin"/>
      </w:r>
      <w:r w:rsidR="009D6A20">
        <w:instrText xml:space="preserve"> REF _Ref314659379 \r \h </w:instrText>
      </w:r>
      <w:r w:rsidR="009D6A20">
        <w:fldChar w:fldCharType="separate"/>
      </w:r>
      <w:r w:rsidR="0025172E">
        <w:t>[13]</w:t>
      </w:r>
      <w:r w:rsidR="009D6A20">
        <w:fldChar w:fldCharType="end"/>
      </w:r>
    </w:p>
    <w:p w14:paraId="38193524" w14:textId="30C59F23" w:rsidR="00645D1F" w:rsidRDefault="00645D1F" w:rsidP="00EA5F59">
      <w:pPr>
        <w:pStyle w:val="Body"/>
        <w:keepNext/>
      </w:pPr>
      <w:r>
        <w:lastRenderedPageBreak/>
        <w:t>The following table describes the common action models that appear in the reviewed literature.</w:t>
      </w:r>
    </w:p>
    <w:p w14:paraId="2876BC4F" w14:textId="77777777" w:rsidR="00645D1F" w:rsidRDefault="00645D1F" w:rsidP="00EA5F59">
      <w:pPr>
        <w:pStyle w:val="Body"/>
        <w:keepNext/>
      </w:pPr>
    </w:p>
    <w:tbl>
      <w:tblPr>
        <w:tblStyle w:val="TableGrid"/>
        <w:tblW w:w="0" w:type="auto"/>
        <w:tblLayout w:type="fixed"/>
        <w:tblLook w:val="04A0" w:firstRow="1" w:lastRow="0" w:firstColumn="1" w:lastColumn="0" w:noHBand="0" w:noVBand="1"/>
      </w:tblPr>
      <w:tblGrid>
        <w:gridCol w:w="905"/>
        <w:gridCol w:w="1243"/>
        <w:gridCol w:w="1072"/>
        <w:gridCol w:w="1044"/>
        <w:gridCol w:w="1064"/>
        <w:gridCol w:w="1080"/>
        <w:gridCol w:w="1260"/>
        <w:gridCol w:w="1188"/>
      </w:tblGrid>
      <w:tr w:rsidR="00EA5F59" w:rsidRPr="00D9539C" w14:paraId="48F7984B" w14:textId="77777777" w:rsidTr="006C0A7C">
        <w:tc>
          <w:tcPr>
            <w:tcW w:w="2148" w:type="dxa"/>
            <w:gridSpan w:val="2"/>
            <w:shd w:val="clear" w:color="auto" w:fill="E6E6E6"/>
          </w:tcPr>
          <w:p w14:paraId="43E59FC8" w14:textId="77777777" w:rsidR="00645D1F" w:rsidRPr="00D9539C" w:rsidRDefault="00645D1F" w:rsidP="00EA5F59">
            <w:pPr>
              <w:pStyle w:val="Body"/>
              <w:keepNext/>
              <w:jc w:val="center"/>
              <w:rPr>
                <w:b/>
              </w:rPr>
            </w:pPr>
            <w:r w:rsidRPr="00D9539C">
              <w:rPr>
                <w:b/>
              </w:rPr>
              <w:t>Situation</w:t>
            </w:r>
          </w:p>
        </w:tc>
        <w:tc>
          <w:tcPr>
            <w:tcW w:w="6708" w:type="dxa"/>
            <w:gridSpan w:val="6"/>
            <w:shd w:val="clear" w:color="auto" w:fill="E6E6E6"/>
          </w:tcPr>
          <w:p w14:paraId="5B2F8469" w14:textId="77777777" w:rsidR="00645D1F" w:rsidRPr="00D9539C" w:rsidRDefault="00645D1F" w:rsidP="00EA5F59">
            <w:pPr>
              <w:pStyle w:val="Body"/>
              <w:keepNext/>
              <w:jc w:val="center"/>
              <w:rPr>
                <w:b/>
              </w:rPr>
            </w:pPr>
            <w:r w:rsidRPr="00D9539C">
              <w:rPr>
                <w:b/>
              </w:rPr>
              <w:t>Action to Take</w:t>
            </w:r>
          </w:p>
        </w:tc>
      </w:tr>
      <w:tr w:rsidR="006C0A7C" w:rsidRPr="00D9539C" w14:paraId="10BBE387" w14:textId="77777777" w:rsidTr="006C0A7C">
        <w:tc>
          <w:tcPr>
            <w:tcW w:w="905" w:type="dxa"/>
            <w:shd w:val="clear" w:color="auto" w:fill="E6E6E6"/>
          </w:tcPr>
          <w:p w14:paraId="5D9A6184" w14:textId="398E1CAF" w:rsidR="00645D1F" w:rsidRPr="00D9539C" w:rsidRDefault="003A36B5" w:rsidP="00EA5F59">
            <w:pPr>
              <w:pStyle w:val="Body"/>
              <w:keepNext/>
              <w:jc w:val="center"/>
              <w:rPr>
                <w:b/>
              </w:rPr>
            </w:pPr>
            <w:r>
              <w:rPr>
                <w:b/>
              </w:rPr>
              <w:t>Donor Rep.</w:t>
            </w:r>
          </w:p>
        </w:tc>
        <w:tc>
          <w:tcPr>
            <w:tcW w:w="1243" w:type="dxa"/>
            <w:shd w:val="clear" w:color="auto" w:fill="E6E6E6"/>
          </w:tcPr>
          <w:p w14:paraId="069BF0DB" w14:textId="43FBFBB5" w:rsidR="00645D1F" w:rsidRPr="00D9539C" w:rsidRDefault="003A36B5" w:rsidP="00EA5F59">
            <w:pPr>
              <w:pStyle w:val="Body"/>
              <w:keepNext/>
              <w:jc w:val="center"/>
              <w:rPr>
                <w:b/>
              </w:rPr>
            </w:pPr>
            <w:r>
              <w:rPr>
                <w:b/>
              </w:rPr>
              <w:t>Recipient Rep.</w:t>
            </w:r>
          </w:p>
        </w:tc>
        <w:tc>
          <w:tcPr>
            <w:tcW w:w="1072" w:type="dxa"/>
            <w:shd w:val="clear" w:color="auto" w:fill="E6E6E6"/>
          </w:tcPr>
          <w:p w14:paraId="2773A441" w14:textId="77777777" w:rsidR="00645D1F" w:rsidRPr="00D9539C" w:rsidRDefault="00645D1F" w:rsidP="00EA5F59">
            <w:pPr>
              <w:pStyle w:val="Body"/>
              <w:keepNext/>
              <w:jc w:val="center"/>
              <w:rPr>
                <w:b/>
              </w:rPr>
            </w:pPr>
            <w:r w:rsidRPr="00D9539C">
              <w:rPr>
                <w:b/>
              </w:rPr>
              <w:t>SELF</w:t>
            </w:r>
          </w:p>
        </w:tc>
        <w:tc>
          <w:tcPr>
            <w:tcW w:w="1044" w:type="dxa"/>
            <w:shd w:val="clear" w:color="auto" w:fill="E6E6E6"/>
          </w:tcPr>
          <w:p w14:paraId="1A7108EA" w14:textId="21BA980C" w:rsidR="00645D1F" w:rsidRPr="00D9539C" w:rsidRDefault="00645D1F" w:rsidP="00EA5F59">
            <w:pPr>
              <w:pStyle w:val="Body"/>
              <w:keepNext/>
              <w:jc w:val="center"/>
              <w:rPr>
                <w:b/>
              </w:rPr>
            </w:pPr>
            <w:r w:rsidRPr="00D9539C">
              <w:rPr>
                <w:b/>
              </w:rPr>
              <w:t>CO</w:t>
            </w:r>
            <w:r w:rsidR="00346B1F">
              <w:rPr>
                <w:rStyle w:val="FootnoteReference"/>
                <w:b/>
              </w:rPr>
              <w:footnoteReference w:id="3"/>
            </w:r>
          </w:p>
        </w:tc>
        <w:tc>
          <w:tcPr>
            <w:tcW w:w="1064" w:type="dxa"/>
            <w:shd w:val="clear" w:color="auto" w:fill="E6E6E6"/>
          </w:tcPr>
          <w:p w14:paraId="7D6FAE6E" w14:textId="77777777" w:rsidR="00645D1F" w:rsidRPr="00D9539C" w:rsidRDefault="00645D1F" w:rsidP="00EA5F59">
            <w:pPr>
              <w:pStyle w:val="Body"/>
              <w:keepNext/>
              <w:jc w:val="center"/>
              <w:rPr>
                <w:b/>
              </w:rPr>
            </w:pPr>
            <w:r w:rsidRPr="00D9539C">
              <w:rPr>
                <w:b/>
              </w:rPr>
              <w:t>AND</w:t>
            </w:r>
          </w:p>
        </w:tc>
        <w:tc>
          <w:tcPr>
            <w:tcW w:w="1080" w:type="dxa"/>
            <w:shd w:val="clear" w:color="auto" w:fill="E6E6E6"/>
          </w:tcPr>
          <w:p w14:paraId="40839F5B" w14:textId="57686850" w:rsidR="00645D1F" w:rsidRPr="00D9539C" w:rsidRDefault="00645D1F" w:rsidP="00EA5F59">
            <w:pPr>
              <w:pStyle w:val="Body"/>
              <w:keepNext/>
              <w:jc w:val="center"/>
              <w:rPr>
                <w:b/>
              </w:rPr>
            </w:pPr>
            <w:r w:rsidRPr="00D9539C">
              <w:rPr>
                <w:b/>
              </w:rPr>
              <w:t>OR</w:t>
            </w:r>
            <w:r w:rsidR="00346B1F">
              <w:rPr>
                <w:rStyle w:val="FootnoteReference"/>
                <w:b/>
              </w:rPr>
              <w:footnoteReference w:id="4"/>
            </w:r>
          </w:p>
        </w:tc>
        <w:tc>
          <w:tcPr>
            <w:tcW w:w="1260" w:type="dxa"/>
            <w:shd w:val="clear" w:color="auto" w:fill="E6E6E6"/>
          </w:tcPr>
          <w:p w14:paraId="14854765" w14:textId="77777777" w:rsidR="00645D1F" w:rsidRPr="00D9539C" w:rsidRDefault="00645D1F" w:rsidP="00EA5F59">
            <w:pPr>
              <w:pStyle w:val="Body"/>
              <w:keepNext/>
              <w:jc w:val="center"/>
              <w:rPr>
                <w:b/>
              </w:rPr>
            </w:pPr>
            <w:r w:rsidRPr="00D9539C">
              <w:rPr>
                <w:b/>
              </w:rPr>
              <w:t>ALLC</w:t>
            </w:r>
          </w:p>
        </w:tc>
        <w:tc>
          <w:tcPr>
            <w:tcW w:w="1188" w:type="dxa"/>
            <w:shd w:val="clear" w:color="auto" w:fill="E6E6E6"/>
          </w:tcPr>
          <w:p w14:paraId="58109F4B" w14:textId="77777777" w:rsidR="00645D1F" w:rsidRPr="00D9539C" w:rsidRDefault="00645D1F" w:rsidP="00EA5F59">
            <w:pPr>
              <w:pStyle w:val="Body"/>
              <w:keepNext/>
              <w:jc w:val="center"/>
              <w:rPr>
                <w:b/>
              </w:rPr>
            </w:pPr>
            <w:r w:rsidRPr="00D9539C">
              <w:rPr>
                <w:b/>
              </w:rPr>
              <w:t>ALLD</w:t>
            </w:r>
          </w:p>
        </w:tc>
      </w:tr>
      <w:tr w:rsidR="006C0A7C" w14:paraId="5EF58551" w14:textId="77777777" w:rsidTr="006C0A7C">
        <w:tc>
          <w:tcPr>
            <w:tcW w:w="905" w:type="dxa"/>
          </w:tcPr>
          <w:p w14:paraId="13147F5F" w14:textId="77777777" w:rsidR="00645D1F" w:rsidRDefault="00645D1F" w:rsidP="00EA5F59">
            <w:pPr>
              <w:pStyle w:val="Body"/>
              <w:keepNext/>
              <w:jc w:val="center"/>
            </w:pPr>
            <w:r>
              <w:t>Good</w:t>
            </w:r>
          </w:p>
        </w:tc>
        <w:tc>
          <w:tcPr>
            <w:tcW w:w="1243" w:type="dxa"/>
          </w:tcPr>
          <w:p w14:paraId="14672460" w14:textId="77777777" w:rsidR="00645D1F" w:rsidRDefault="00645D1F" w:rsidP="00EA5F59">
            <w:pPr>
              <w:pStyle w:val="Body"/>
              <w:keepNext/>
              <w:jc w:val="center"/>
            </w:pPr>
            <w:r>
              <w:t>Good</w:t>
            </w:r>
          </w:p>
        </w:tc>
        <w:tc>
          <w:tcPr>
            <w:tcW w:w="1072" w:type="dxa"/>
          </w:tcPr>
          <w:p w14:paraId="53EB2794" w14:textId="77777777" w:rsidR="00645D1F" w:rsidRDefault="00645D1F" w:rsidP="00EA5F59">
            <w:pPr>
              <w:pStyle w:val="Body"/>
              <w:keepNext/>
              <w:jc w:val="center"/>
            </w:pPr>
            <w:r>
              <w:t>Refuse</w:t>
            </w:r>
          </w:p>
        </w:tc>
        <w:tc>
          <w:tcPr>
            <w:tcW w:w="1044" w:type="dxa"/>
          </w:tcPr>
          <w:p w14:paraId="7F5A3526" w14:textId="77777777" w:rsidR="00645D1F" w:rsidRDefault="00645D1F" w:rsidP="00EA5F59">
            <w:pPr>
              <w:pStyle w:val="Body"/>
              <w:keepNext/>
              <w:jc w:val="center"/>
            </w:pPr>
            <w:r>
              <w:t>Donate</w:t>
            </w:r>
          </w:p>
        </w:tc>
        <w:tc>
          <w:tcPr>
            <w:tcW w:w="1064" w:type="dxa"/>
          </w:tcPr>
          <w:p w14:paraId="42B5F195" w14:textId="77777777" w:rsidR="00645D1F" w:rsidRDefault="00645D1F" w:rsidP="00EA5F59">
            <w:pPr>
              <w:pStyle w:val="Body"/>
              <w:keepNext/>
              <w:jc w:val="center"/>
            </w:pPr>
            <w:r>
              <w:t>Refuse</w:t>
            </w:r>
          </w:p>
        </w:tc>
        <w:tc>
          <w:tcPr>
            <w:tcW w:w="1080" w:type="dxa"/>
          </w:tcPr>
          <w:p w14:paraId="5901C7DB" w14:textId="77777777" w:rsidR="00645D1F" w:rsidRDefault="00645D1F" w:rsidP="00EA5F59">
            <w:pPr>
              <w:pStyle w:val="Body"/>
              <w:keepNext/>
              <w:jc w:val="center"/>
            </w:pPr>
            <w:r>
              <w:t>Donate</w:t>
            </w:r>
          </w:p>
        </w:tc>
        <w:tc>
          <w:tcPr>
            <w:tcW w:w="1260" w:type="dxa"/>
          </w:tcPr>
          <w:p w14:paraId="345CF786" w14:textId="77777777" w:rsidR="00645D1F" w:rsidRDefault="00645D1F" w:rsidP="00EA5F59">
            <w:pPr>
              <w:pStyle w:val="Body"/>
              <w:keepNext/>
              <w:jc w:val="center"/>
            </w:pPr>
            <w:r>
              <w:t>Donate</w:t>
            </w:r>
          </w:p>
        </w:tc>
        <w:tc>
          <w:tcPr>
            <w:tcW w:w="1188" w:type="dxa"/>
          </w:tcPr>
          <w:p w14:paraId="6D9096C9" w14:textId="77777777" w:rsidR="00645D1F" w:rsidRDefault="00645D1F" w:rsidP="00EA5F59">
            <w:pPr>
              <w:pStyle w:val="Body"/>
              <w:keepNext/>
              <w:jc w:val="center"/>
            </w:pPr>
            <w:r>
              <w:t>Refuse</w:t>
            </w:r>
          </w:p>
        </w:tc>
      </w:tr>
      <w:tr w:rsidR="006C0A7C" w14:paraId="0FB525DB" w14:textId="77777777" w:rsidTr="006C0A7C">
        <w:tc>
          <w:tcPr>
            <w:tcW w:w="905" w:type="dxa"/>
          </w:tcPr>
          <w:p w14:paraId="0C086EA3" w14:textId="77777777" w:rsidR="00645D1F" w:rsidRDefault="00645D1F" w:rsidP="00EA5F59">
            <w:pPr>
              <w:pStyle w:val="Body"/>
              <w:keepNext/>
              <w:jc w:val="center"/>
            </w:pPr>
            <w:r>
              <w:t>Good</w:t>
            </w:r>
          </w:p>
        </w:tc>
        <w:tc>
          <w:tcPr>
            <w:tcW w:w="1243" w:type="dxa"/>
          </w:tcPr>
          <w:p w14:paraId="3A892082" w14:textId="77777777" w:rsidR="00645D1F" w:rsidRDefault="00645D1F" w:rsidP="00EA5F59">
            <w:pPr>
              <w:pStyle w:val="Body"/>
              <w:keepNext/>
              <w:jc w:val="center"/>
            </w:pPr>
            <w:r>
              <w:t>Bad</w:t>
            </w:r>
          </w:p>
        </w:tc>
        <w:tc>
          <w:tcPr>
            <w:tcW w:w="1072" w:type="dxa"/>
          </w:tcPr>
          <w:p w14:paraId="39B0E508" w14:textId="77777777" w:rsidR="00645D1F" w:rsidRDefault="00645D1F" w:rsidP="00EA5F59">
            <w:pPr>
              <w:pStyle w:val="Body"/>
              <w:keepNext/>
              <w:jc w:val="center"/>
            </w:pPr>
            <w:r>
              <w:t>Refuse</w:t>
            </w:r>
          </w:p>
        </w:tc>
        <w:tc>
          <w:tcPr>
            <w:tcW w:w="1044" w:type="dxa"/>
          </w:tcPr>
          <w:p w14:paraId="524F3A86" w14:textId="77777777" w:rsidR="00645D1F" w:rsidRDefault="00645D1F" w:rsidP="00EA5F59">
            <w:pPr>
              <w:pStyle w:val="Body"/>
              <w:keepNext/>
              <w:jc w:val="center"/>
            </w:pPr>
            <w:r>
              <w:t>Refuse</w:t>
            </w:r>
          </w:p>
        </w:tc>
        <w:tc>
          <w:tcPr>
            <w:tcW w:w="1064" w:type="dxa"/>
          </w:tcPr>
          <w:p w14:paraId="4484FF9F" w14:textId="77777777" w:rsidR="00645D1F" w:rsidRDefault="00645D1F" w:rsidP="00EA5F59">
            <w:pPr>
              <w:pStyle w:val="Body"/>
              <w:keepNext/>
              <w:jc w:val="center"/>
            </w:pPr>
            <w:r>
              <w:t>Refuse</w:t>
            </w:r>
          </w:p>
        </w:tc>
        <w:tc>
          <w:tcPr>
            <w:tcW w:w="1080" w:type="dxa"/>
          </w:tcPr>
          <w:p w14:paraId="3D4F418A" w14:textId="77777777" w:rsidR="00645D1F" w:rsidRDefault="00645D1F" w:rsidP="00EA5F59">
            <w:pPr>
              <w:pStyle w:val="Body"/>
              <w:keepNext/>
              <w:jc w:val="center"/>
            </w:pPr>
            <w:r>
              <w:t>Refuse</w:t>
            </w:r>
          </w:p>
        </w:tc>
        <w:tc>
          <w:tcPr>
            <w:tcW w:w="1260" w:type="dxa"/>
          </w:tcPr>
          <w:p w14:paraId="24922F9D" w14:textId="77777777" w:rsidR="00645D1F" w:rsidRDefault="00645D1F" w:rsidP="00EA5F59">
            <w:pPr>
              <w:pStyle w:val="Body"/>
              <w:keepNext/>
              <w:jc w:val="center"/>
            </w:pPr>
            <w:r>
              <w:t>Donate</w:t>
            </w:r>
          </w:p>
        </w:tc>
        <w:tc>
          <w:tcPr>
            <w:tcW w:w="1188" w:type="dxa"/>
          </w:tcPr>
          <w:p w14:paraId="173963C4" w14:textId="77777777" w:rsidR="00645D1F" w:rsidRDefault="00645D1F" w:rsidP="00EA5F59">
            <w:pPr>
              <w:pStyle w:val="Body"/>
              <w:keepNext/>
              <w:jc w:val="center"/>
            </w:pPr>
            <w:r>
              <w:t>Refuse</w:t>
            </w:r>
          </w:p>
        </w:tc>
      </w:tr>
      <w:tr w:rsidR="006C0A7C" w14:paraId="5B581B48" w14:textId="77777777" w:rsidTr="006C0A7C">
        <w:tc>
          <w:tcPr>
            <w:tcW w:w="905" w:type="dxa"/>
          </w:tcPr>
          <w:p w14:paraId="3379F942" w14:textId="77777777" w:rsidR="00645D1F" w:rsidRDefault="00645D1F" w:rsidP="00EA5F59">
            <w:pPr>
              <w:pStyle w:val="Body"/>
              <w:keepNext/>
              <w:jc w:val="center"/>
            </w:pPr>
            <w:r>
              <w:t>Bad</w:t>
            </w:r>
          </w:p>
        </w:tc>
        <w:tc>
          <w:tcPr>
            <w:tcW w:w="1243" w:type="dxa"/>
          </w:tcPr>
          <w:p w14:paraId="695C2361" w14:textId="77777777" w:rsidR="00645D1F" w:rsidRDefault="00645D1F" w:rsidP="00EA5F59">
            <w:pPr>
              <w:pStyle w:val="Body"/>
              <w:keepNext/>
              <w:jc w:val="center"/>
            </w:pPr>
            <w:r>
              <w:t>Good</w:t>
            </w:r>
          </w:p>
        </w:tc>
        <w:tc>
          <w:tcPr>
            <w:tcW w:w="1072" w:type="dxa"/>
          </w:tcPr>
          <w:p w14:paraId="0EC6283E" w14:textId="40F0EEE1" w:rsidR="00645D1F" w:rsidRDefault="007E3F47" w:rsidP="00EA5F59">
            <w:pPr>
              <w:pStyle w:val="Body"/>
              <w:keepNext/>
              <w:jc w:val="center"/>
            </w:pPr>
            <w:r>
              <w:t>Donate</w:t>
            </w:r>
          </w:p>
        </w:tc>
        <w:tc>
          <w:tcPr>
            <w:tcW w:w="1044" w:type="dxa"/>
          </w:tcPr>
          <w:p w14:paraId="63028A7E" w14:textId="77777777" w:rsidR="00645D1F" w:rsidRDefault="00645D1F" w:rsidP="00EA5F59">
            <w:pPr>
              <w:pStyle w:val="Body"/>
              <w:keepNext/>
              <w:jc w:val="center"/>
            </w:pPr>
            <w:r>
              <w:t>Donate</w:t>
            </w:r>
          </w:p>
        </w:tc>
        <w:tc>
          <w:tcPr>
            <w:tcW w:w="1064" w:type="dxa"/>
          </w:tcPr>
          <w:p w14:paraId="7387F7E9" w14:textId="77777777" w:rsidR="00645D1F" w:rsidRDefault="00645D1F" w:rsidP="00EA5F59">
            <w:pPr>
              <w:pStyle w:val="Body"/>
              <w:keepNext/>
              <w:jc w:val="center"/>
            </w:pPr>
            <w:r>
              <w:t>Donate</w:t>
            </w:r>
          </w:p>
        </w:tc>
        <w:tc>
          <w:tcPr>
            <w:tcW w:w="1080" w:type="dxa"/>
          </w:tcPr>
          <w:p w14:paraId="423E9450" w14:textId="77777777" w:rsidR="00645D1F" w:rsidRDefault="00645D1F" w:rsidP="00EA5F59">
            <w:pPr>
              <w:pStyle w:val="Body"/>
              <w:keepNext/>
              <w:jc w:val="center"/>
            </w:pPr>
            <w:r>
              <w:t>Donate</w:t>
            </w:r>
          </w:p>
        </w:tc>
        <w:tc>
          <w:tcPr>
            <w:tcW w:w="1260" w:type="dxa"/>
          </w:tcPr>
          <w:p w14:paraId="75CCA5D7" w14:textId="77777777" w:rsidR="00645D1F" w:rsidRDefault="00645D1F" w:rsidP="00EA5F59">
            <w:pPr>
              <w:pStyle w:val="Body"/>
              <w:keepNext/>
              <w:jc w:val="center"/>
            </w:pPr>
            <w:r>
              <w:t>Donate</w:t>
            </w:r>
          </w:p>
        </w:tc>
        <w:tc>
          <w:tcPr>
            <w:tcW w:w="1188" w:type="dxa"/>
          </w:tcPr>
          <w:p w14:paraId="47030EB5" w14:textId="77777777" w:rsidR="00645D1F" w:rsidRDefault="00645D1F" w:rsidP="00EA5F59">
            <w:pPr>
              <w:pStyle w:val="Body"/>
              <w:keepNext/>
              <w:jc w:val="center"/>
            </w:pPr>
            <w:r>
              <w:t>Refuse</w:t>
            </w:r>
          </w:p>
        </w:tc>
      </w:tr>
      <w:tr w:rsidR="006C0A7C" w14:paraId="20D8CC10" w14:textId="77777777" w:rsidTr="006C0A7C">
        <w:tc>
          <w:tcPr>
            <w:tcW w:w="905" w:type="dxa"/>
            <w:tcBorders>
              <w:bottom w:val="single" w:sz="4" w:space="0" w:color="auto"/>
            </w:tcBorders>
          </w:tcPr>
          <w:p w14:paraId="5E1B77B7" w14:textId="77777777" w:rsidR="00645D1F" w:rsidRDefault="00645D1F" w:rsidP="00EA5F59">
            <w:pPr>
              <w:pStyle w:val="Body"/>
              <w:keepNext/>
              <w:jc w:val="center"/>
            </w:pPr>
            <w:r>
              <w:t>Bad</w:t>
            </w:r>
          </w:p>
        </w:tc>
        <w:tc>
          <w:tcPr>
            <w:tcW w:w="1243" w:type="dxa"/>
            <w:tcBorders>
              <w:bottom w:val="single" w:sz="4" w:space="0" w:color="auto"/>
            </w:tcBorders>
          </w:tcPr>
          <w:p w14:paraId="5ECC8A29" w14:textId="77777777" w:rsidR="00645D1F" w:rsidRDefault="00645D1F" w:rsidP="00EA5F59">
            <w:pPr>
              <w:pStyle w:val="Body"/>
              <w:keepNext/>
              <w:jc w:val="center"/>
            </w:pPr>
            <w:r>
              <w:t>Bad</w:t>
            </w:r>
          </w:p>
        </w:tc>
        <w:tc>
          <w:tcPr>
            <w:tcW w:w="1072" w:type="dxa"/>
            <w:tcBorders>
              <w:bottom w:val="single" w:sz="4" w:space="0" w:color="auto"/>
            </w:tcBorders>
          </w:tcPr>
          <w:p w14:paraId="67DD2933" w14:textId="532F8D8A" w:rsidR="00645D1F" w:rsidRDefault="007E3F47" w:rsidP="00EA5F59">
            <w:pPr>
              <w:pStyle w:val="Body"/>
              <w:keepNext/>
              <w:jc w:val="center"/>
            </w:pPr>
            <w:r>
              <w:t>Donate</w:t>
            </w:r>
          </w:p>
        </w:tc>
        <w:tc>
          <w:tcPr>
            <w:tcW w:w="1044" w:type="dxa"/>
            <w:tcBorders>
              <w:bottom w:val="single" w:sz="4" w:space="0" w:color="auto"/>
            </w:tcBorders>
          </w:tcPr>
          <w:p w14:paraId="2A826F5B" w14:textId="77777777" w:rsidR="00645D1F" w:rsidRDefault="00645D1F" w:rsidP="00EA5F59">
            <w:pPr>
              <w:pStyle w:val="Body"/>
              <w:keepNext/>
              <w:jc w:val="center"/>
            </w:pPr>
            <w:r>
              <w:t>Refuse</w:t>
            </w:r>
          </w:p>
        </w:tc>
        <w:tc>
          <w:tcPr>
            <w:tcW w:w="1064" w:type="dxa"/>
            <w:tcBorders>
              <w:bottom w:val="single" w:sz="4" w:space="0" w:color="auto"/>
            </w:tcBorders>
          </w:tcPr>
          <w:p w14:paraId="68F6CA20" w14:textId="77777777" w:rsidR="00645D1F" w:rsidRDefault="00645D1F" w:rsidP="00EA5F59">
            <w:pPr>
              <w:pStyle w:val="Body"/>
              <w:keepNext/>
              <w:jc w:val="center"/>
            </w:pPr>
            <w:r>
              <w:t>Refuse</w:t>
            </w:r>
          </w:p>
        </w:tc>
        <w:tc>
          <w:tcPr>
            <w:tcW w:w="1080" w:type="dxa"/>
            <w:tcBorders>
              <w:bottom w:val="single" w:sz="4" w:space="0" w:color="auto"/>
            </w:tcBorders>
          </w:tcPr>
          <w:p w14:paraId="5EB5262F" w14:textId="77777777" w:rsidR="00645D1F" w:rsidRDefault="00645D1F" w:rsidP="00EA5F59">
            <w:pPr>
              <w:pStyle w:val="Body"/>
              <w:keepNext/>
              <w:jc w:val="center"/>
            </w:pPr>
            <w:r>
              <w:t>Donate</w:t>
            </w:r>
          </w:p>
        </w:tc>
        <w:tc>
          <w:tcPr>
            <w:tcW w:w="1260" w:type="dxa"/>
            <w:tcBorders>
              <w:bottom w:val="single" w:sz="4" w:space="0" w:color="auto"/>
            </w:tcBorders>
          </w:tcPr>
          <w:p w14:paraId="6686BCE0" w14:textId="77777777" w:rsidR="00645D1F" w:rsidRDefault="00645D1F" w:rsidP="00EA5F59">
            <w:pPr>
              <w:pStyle w:val="Body"/>
              <w:keepNext/>
              <w:jc w:val="center"/>
            </w:pPr>
            <w:r>
              <w:t>Donate</w:t>
            </w:r>
          </w:p>
        </w:tc>
        <w:tc>
          <w:tcPr>
            <w:tcW w:w="1188" w:type="dxa"/>
            <w:tcBorders>
              <w:bottom w:val="single" w:sz="4" w:space="0" w:color="auto"/>
            </w:tcBorders>
          </w:tcPr>
          <w:p w14:paraId="5A08DB7A" w14:textId="77777777" w:rsidR="00645D1F" w:rsidRDefault="00645D1F" w:rsidP="00EA5F59">
            <w:pPr>
              <w:pStyle w:val="Body"/>
              <w:keepNext/>
              <w:jc w:val="center"/>
            </w:pPr>
            <w:r>
              <w:t>Refuse</w:t>
            </w:r>
          </w:p>
        </w:tc>
      </w:tr>
      <w:tr w:rsidR="006C0A7C" w14:paraId="03733592" w14:textId="77777777" w:rsidTr="006C0A7C">
        <w:tc>
          <w:tcPr>
            <w:tcW w:w="2148" w:type="dxa"/>
            <w:gridSpan w:val="2"/>
            <w:shd w:val="clear" w:color="auto" w:fill="F3F3F3"/>
          </w:tcPr>
          <w:p w14:paraId="617B6759" w14:textId="265A7096" w:rsidR="00C13874" w:rsidRDefault="00C13874" w:rsidP="00EA5F59">
            <w:pPr>
              <w:pStyle w:val="Body"/>
              <w:keepNext/>
              <w:jc w:val="center"/>
            </w:pPr>
            <w:r>
              <w:t>References</w:t>
            </w:r>
          </w:p>
        </w:tc>
        <w:tc>
          <w:tcPr>
            <w:tcW w:w="1072" w:type="dxa"/>
            <w:shd w:val="clear" w:color="auto" w:fill="F3F3F3"/>
          </w:tcPr>
          <w:p w14:paraId="56389E18" w14:textId="28EFB8BF" w:rsidR="00C13874" w:rsidRDefault="00C13874"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_Ref315669884 \r \h </w:instrText>
            </w:r>
            <w:r>
              <w:fldChar w:fldCharType="separate"/>
            </w:r>
            <w:r w:rsidR="0025172E">
              <w:t>[8]</w:t>
            </w:r>
            <w:r>
              <w:fldChar w:fldCharType="end"/>
            </w:r>
            <w:r w:rsidR="00DC0B18">
              <w:t xml:space="preserve"> </w:t>
            </w:r>
          </w:p>
        </w:tc>
        <w:tc>
          <w:tcPr>
            <w:tcW w:w="1044" w:type="dxa"/>
            <w:shd w:val="clear" w:color="auto" w:fill="F3F3F3"/>
          </w:tcPr>
          <w:p w14:paraId="5515D39D" w14:textId="17327A56" w:rsidR="00C13874" w:rsidRDefault="003A36B5"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rsidR="006C0A7C">
              <w:t xml:space="preserve"> </w:t>
            </w:r>
            <w:r>
              <w:fldChar w:fldCharType="begin"/>
            </w:r>
            <w:r>
              <w:instrText xml:space="preserve"> REF _Ref315669731 \r \h </w:instrText>
            </w:r>
            <w:r>
              <w:fldChar w:fldCharType="separate"/>
            </w:r>
            <w:r w:rsidR="0025172E">
              <w:t>[7]</w:t>
            </w:r>
            <w:r>
              <w:fldChar w:fldCharType="end"/>
            </w:r>
            <w:r w:rsidR="006C0A7C">
              <w:fldChar w:fldCharType="begin"/>
            </w:r>
            <w:r w:rsidR="006C0A7C">
              <w:instrText xml:space="preserve"> REF _Ref315669884 \r \h </w:instrText>
            </w:r>
            <w:r w:rsidR="006C0A7C">
              <w:fldChar w:fldCharType="separate"/>
            </w:r>
            <w:r w:rsidR="0025172E">
              <w:t>[8]</w:t>
            </w:r>
            <w:r w:rsidR="006C0A7C">
              <w:fldChar w:fldCharType="end"/>
            </w:r>
          </w:p>
        </w:tc>
        <w:tc>
          <w:tcPr>
            <w:tcW w:w="1064" w:type="dxa"/>
            <w:shd w:val="clear" w:color="auto" w:fill="F3F3F3"/>
          </w:tcPr>
          <w:p w14:paraId="41640028" w14:textId="6AA35FA7" w:rsidR="00C13874" w:rsidRDefault="003A36B5"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_Ref315845100 \r \h </w:instrText>
            </w:r>
            <w:r>
              <w:fldChar w:fldCharType="separate"/>
            </w:r>
            <w:r w:rsidR="0025172E">
              <w:t>[6]</w:t>
            </w:r>
            <w:r>
              <w:fldChar w:fldCharType="end"/>
            </w:r>
            <w:r>
              <w:fldChar w:fldCharType="begin"/>
            </w:r>
            <w:r>
              <w:instrText xml:space="preserve"> REF _Ref315669884 \r \h </w:instrText>
            </w:r>
            <w:r>
              <w:fldChar w:fldCharType="separate"/>
            </w:r>
            <w:r w:rsidR="0025172E">
              <w:t>[8]</w:t>
            </w:r>
            <w:r>
              <w:fldChar w:fldCharType="end"/>
            </w:r>
          </w:p>
        </w:tc>
        <w:tc>
          <w:tcPr>
            <w:tcW w:w="1080" w:type="dxa"/>
            <w:shd w:val="clear" w:color="auto" w:fill="F3F3F3"/>
          </w:tcPr>
          <w:p w14:paraId="3466DB5E" w14:textId="568D4F5E" w:rsidR="00C13874" w:rsidRDefault="003A36B5" w:rsidP="00551126">
            <w:pPr>
              <w:pStyle w:val="Body"/>
              <w:keepNext/>
              <w:jc w:val="center"/>
            </w:pPr>
            <w:r>
              <w:fldChar w:fldCharType="begin"/>
            </w:r>
            <w:r>
              <w:instrText xml:space="preserve"> REF _Ref315984237 \r \h </w:instrText>
            </w:r>
            <w:r>
              <w:fldChar w:fldCharType="separate"/>
            </w:r>
            <w:r w:rsidR="0025172E">
              <w:t>[3]</w:t>
            </w:r>
            <w:r>
              <w:fldChar w:fldCharType="end"/>
            </w:r>
            <w:r w:rsidR="00551126">
              <w:fldChar w:fldCharType="begin"/>
            </w:r>
            <w:r w:rsidR="00551126">
              <w:instrText xml:space="preserve"> REF _Ref315845100 \r \h </w:instrText>
            </w:r>
            <w:r w:rsidR="00551126">
              <w:fldChar w:fldCharType="separate"/>
            </w:r>
            <w:r w:rsidR="00551126">
              <w:t>[6]</w:t>
            </w:r>
            <w:r w:rsidR="00551126">
              <w:fldChar w:fldCharType="end"/>
            </w:r>
            <w:r w:rsidR="00335E0D">
              <w:fldChar w:fldCharType="begin"/>
            </w:r>
            <w:r w:rsidR="00335E0D">
              <w:instrText xml:space="preserve"> REF _Ref315669731 \r \h </w:instrText>
            </w:r>
            <w:r w:rsidR="00335E0D">
              <w:fldChar w:fldCharType="separate"/>
            </w:r>
            <w:r w:rsidR="0025172E">
              <w:t>[7]</w:t>
            </w:r>
            <w:r w:rsidR="00335E0D">
              <w:fldChar w:fldCharType="end"/>
            </w:r>
            <w:r>
              <w:fldChar w:fldCharType="begin"/>
            </w:r>
            <w:r>
              <w:instrText xml:space="preserve"> REF _Ref315669884 \r \h </w:instrText>
            </w:r>
            <w:r>
              <w:fldChar w:fldCharType="separate"/>
            </w:r>
            <w:r w:rsidR="0025172E">
              <w:t>[8]</w:t>
            </w:r>
            <w:r>
              <w:fldChar w:fldCharType="end"/>
            </w:r>
          </w:p>
        </w:tc>
        <w:tc>
          <w:tcPr>
            <w:tcW w:w="1260" w:type="dxa"/>
            <w:shd w:val="clear" w:color="auto" w:fill="F3F3F3"/>
          </w:tcPr>
          <w:p w14:paraId="68FA8102" w14:textId="1591B6F8" w:rsidR="00C13874" w:rsidRDefault="006C0A7C"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t xml:space="preserve"> </w:t>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c>
          <w:tcPr>
            <w:tcW w:w="1188" w:type="dxa"/>
            <w:shd w:val="clear" w:color="auto" w:fill="F3F3F3"/>
          </w:tcPr>
          <w:p w14:paraId="6D341E16" w14:textId="1224F55B" w:rsidR="00C13874" w:rsidRDefault="006C0A7C" w:rsidP="00EA5F59">
            <w:pPr>
              <w:pStyle w:val="Body"/>
              <w:keepNext/>
              <w:jc w:val="center"/>
            </w:pPr>
            <w:r>
              <w:fldChar w:fldCharType="begin"/>
            </w:r>
            <w:r>
              <w:instrText xml:space="preserve"> REF _Ref315984237 \r \h </w:instrText>
            </w:r>
            <w:r>
              <w:fldChar w:fldCharType="separate"/>
            </w:r>
            <w:r w:rsidR="0025172E">
              <w:t>[3]</w:t>
            </w:r>
            <w:r>
              <w:fldChar w:fldCharType="end"/>
            </w:r>
            <w:r>
              <w:fldChar w:fldCharType="begin"/>
            </w:r>
            <w:r>
              <w:instrText xml:space="preserve"> REF _Ref316591572 \r \h </w:instrText>
            </w:r>
            <w:r>
              <w:fldChar w:fldCharType="separate"/>
            </w:r>
            <w:r w:rsidR="0025172E">
              <w:t>[4]</w:t>
            </w:r>
            <w:r>
              <w:fldChar w:fldCharType="end"/>
            </w:r>
            <w:r>
              <w:fldChar w:fldCharType="begin"/>
            </w:r>
            <w:r>
              <w:instrText xml:space="preserve"> REF _Ref315845100 \r \h </w:instrText>
            </w:r>
            <w:r>
              <w:fldChar w:fldCharType="separate"/>
            </w:r>
            <w:r w:rsidR="0025172E">
              <w:t>[6]</w:t>
            </w:r>
            <w:r>
              <w:fldChar w:fldCharType="end"/>
            </w:r>
            <w:r>
              <w:t xml:space="preserve"> </w:t>
            </w:r>
            <w:r>
              <w:fldChar w:fldCharType="begin"/>
            </w:r>
            <w:r>
              <w:instrText xml:space="preserve"> REF _Ref315669731 \r \h </w:instrText>
            </w:r>
            <w:r>
              <w:fldChar w:fldCharType="separate"/>
            </w:r>
            <w:r w:rsidR="0025172E">
              <w:t>[7]</w:t>
            </w:r>
            <w:r>
              <w:fldChar w:fldCharType="end"/>
            </w:r>
            <w:r>
              <w:fldChar w:fldCharType="begin"/>
            </w:r>
            <w:r>
              <w:instrText xml:space="preserve"> REF _Ref315669884 \r \h </w:instrText>
            </w:r>
            <w:r>
              <w:fldChar w:fldCharType="separate"/>
            </w:r>
            <w:r w:rsidR="0025172E">
              <w:t>[8]</w:t>
            </w:r>
            <w:r>
              <w:fldChar w:fldCharType="end"/>
            </w:r>
          </w:p>
        </w:tc>
      </w:tr>
    </w:tbl>
    <w:p w14:paraId="5F5C3D93" w14:textId="6A61AE07" w:rsidR="00CC24C0" w:rsidRDefault="00C13874" w:rsidP="00645D1F">
      <w:pPr>
        <w:pStyle w:val="Body"/>
        <w:keepNext/>
      </w:pPr>
      <w:r>
        <w:t>In</w:t>
      </w:r>
      <w:r w:rsidR="002D590A">
        <w:t xml:space="preserve"> </w:t>
      </w:r>
      <w:r w:rsidR="002D590A">
        <w:fldChar w:fldCharType="begin"/>
      </w:r>
      <w:r w:rsidR="002D590A">
        <w:instrText xml:space="preserve"> REF _Ref311293016 \r \h </w:instrText>
      </w:r>
      <w:r w:rsidR="002D590A">
        <w:fldChar w:fldCharType="separate"/>
      </w:r>
      <w:r w:rsidR="0025172E">
        <w:t>[9]</w:t>
      </w:r>
      <w:r w:rsidR="002D590A">
        <w:fldChar w:fldCharType="end"/>
      </w:r>
      <w:r w:rsidR="002D590A">
        <w:t>,</w:t>
      </w:r>
      <w:r>
        <w:t xml:space="preserve"> </w:t>
      </w:r>
      <w:r>
        <w:fldChar w:fldCharType="begin"/>
      </w:r>
      <w:r>
        <w:instrText xml:space="preserve"> REF _Ref311294728 \r \h </w:instrText>
      </w:r>
      <w:r>
        <w:fldChar w:fldCharType="separate"/>
      </w:r>
      <w:r w:rsidR="0025172E">
        <w:t>[10]</w:t>
      </w:r>
      <w:r>
        <w:fldChar w:fldCharType="end"/>
      </w:r>
      <w:r>
        <w:t xml:space="preserve">, </w:t>
      </w:r>
      <w:r>
        <w:fldChar w:fldCharType="begin"/>
      </w:r>
      <w:r>
        <w:instrText xml:space="preserve"> REF _Ref316587568 \r \h </w:instrText>
      </w:r>
      <w:r>
        <w:fldChar w:fldCharType="separate"/>
      </w:r>
      <w:r w:rsidR="0025172E">
        <w:t>[11]</w:t>
      </w:r>
      <w:r>
        <w:fldChar w:fldCharType="end"/>
      </w:r>
      <w:r>
        <w:t xml:space="preserve">, </w:t>
      </w:r>
      <w:r>
        <w:fldChar w:fldCharType="begin"/>
      </w:r>
      <w:r>
        <w:instrText xml:space="preserve"> REF _Ref316592245 \r \h </w:instrText>
      </w:r>
      <w:r>
        <w:fldChar w:fldCharType="separate"/>
      </w:r>
      <w:r w:rsidR="0025172E">
        <w:t>[12]</w:t>
      </w:r>
      <w:r>
        <w:fldChar w:fldCharType="end"/>
      </w:r>
      <w:r>
        <w:t xml:space="preserve"> and </w:t>
      </w:r>
      <w:r>
        <w:fldChar w:fldCharType="begin"/>
      </w:r>
      <w:r>
        <w:instrText xml:space="preserve"> REF _Ref314659379 \r \h </w:instrText>
      </w:r>
      <w:r>
        <w:fldChar w:fldCharType="separate"/>
      </w:r>
      <w:r w:rsidR="0025172E">
        <w:t>[13]</w:t>
      </w:r>
      <w:r>
        <w:fldChar w:fldCharType="end"/>
      </w:r>
      <w:r>
        <w:t>, t</w:t>
      </w:r>
      <w:r w:rsidR="002D590A">
        <w:t xml:space="preserve">he authors perform </w:t>
      </w:r>
      <w:r>
        <w:t>exhaustive search</w:t>
      </w:r>
      <w:r w:rsidR="002D590A">
        <w:t>es</w:t>
      </w:r>
      <w:r>
        <w:t xml:space="preserve"> tha</w:t>
      </w:r>
      <w:r w:rsidR="002D590A">
        <w:t>t consider</w:t>
      </w:r>
      <w:r>
        <w:t xml:space="preserve"> all possible second-order action modules.</w:t>
      </w:r>
    </w:p>
    <w:p w14:paraId="17C06F79" w14:textId="77777777" w:rsidR="00AD6AEC" w:rsidRDefault="00AD6AEC">
      <w:pPr>
        <w:rPr>
          <w:rFonts w:asciiTheme="majorHAnsi" w:eastAsiaTheme="majorEastAsia" w:hAnsiTheme="majorHAnsi" w:cstheme="majorBidi"/>
          <w:b/>
          <w:bCs/>
          <w:color w:val="345A8A" w:themeColor="accent1" w:themeShade="B5"/>
          <w:sz w:val="32"/>
          <w:szCs w:val="32"/>
        </w:rPr>
      </w:pPr>
      <w:r>
        <w:br w:type="page"/>
      </w:r>
    </w:p>
    <w:p w14:paraId="0492974E" w14:textId="2D0AF0B1" w:rsidR="001D204E" w:rsidRDefault="001D204E" w:rsidP="001D204E">
      <w:pPr>
        <w:pStyle w:val="Heading1"/>
      </w:pPr>
      <w:r>
        <w:lastRenderedPageBreak/>
        <w:t>References</w:t>
      </w:r>
    </w:p>
    <w:p w14:paraId="535DDB8E" w14:textId="77777777" w:rsidR="0013144E" w:rsidRDefault="0013144E" w:rsidP="0013144E">
      <w:pPr>
        <w:pStyle w:val="Reference"/>
      </w:pPr>
      <w:bookmarkStart w:id="2" w:name="_Ref310874251"/>
      <w:bookmarkStart w:id="3" w:name="_Ref307914287"/>
      <w:bookmarkStart w:id="4" w:name="_Ref315290921"/>
      <w:r w:rsidRPr="004451AD">
        <w:t>Axelrod, R., and W. D. Hamilton, “The evolution of cooperation,” Science, vol. 211, pp. 1390-1396</w:t>
      </w:r>
      <w:r>
        <w:t>, 1981</w:t>
      </w:r>
      <w:r w:rsidRPr="004451AD">
        <w:t>.</w:t>
      </w:r>
      <w:bookmarkEnd w:id="2"/>
    </w:p>
    <w:p w14:paraId="30CD0F37" w14:textId="77777777" w:rsidR="00E37F9D" w:rsidRDefault="00E37F9D" w:rsidP="00E37F9D">
      <w:pPr>
        <w:pStyle w:val="Reference"/>
      </w:pPr>
      <w:bookmarkStart w:id="5" w:name="_Ref311280158"/>
      <w:r>
        <w:t>Nowak, M. A., “Five Rules for the Evolution of Cooperation,” Science, vol. 314, pp. 1560-1563, 2006.</w:t>
      </w:r>
      <w:bookmarkEnd w:id="5"/>
    </w:p>
    <w:p w14:paraId="3FD70E66" w14:textId="3600C39B" w:rsidR="00EC610E" w:rsidRDefault="00EC610E" w:rsidP="00EC610E">
      <w:pPr>
        <w:pStyle w:val="Reference"/>
      </w:pPr>
      <w:bookmarkStart w:id="6" w:name="_Ref315984237"/>
      <w:r>
        <w:t>Nowak, M. A.,</w:t>
      </w:r>
      <w:r w:rsidR="00914C9F">
        <w:t xml:space="preserve"> and K. Sigmund,</w:t>
      </w:r>
      <w:r>
        <w:t xml:space="preserve"> “Evolution of indirect reciprocity by image scoring,” </w:t>
      </w:r>
      <w:r w:rsidRPr="00F471D3">
        <w:rPr>
          <w:i/>
        </w:rPr>
        <w:t>Nature</w:t>
      </w:r>
      <w:r>
        <w:t>, vol. 393, pp. 573-577, 1998.</w:t>
      </w:r>
      <w:bookmarkEnd w:id="3"/>
      <w:bookmarkEnd w:id="6"/>
    </w:p>
    <w:p w14:paraId="34640405" w14:textId="0DFA4FA3" w:rsidR="00914C9F" w:rsidRDefault="00870804" w:rsidP="00EC610E">
      <w:pPr>
        <w:pStyle w:val="Reference"/>
      </w:pPr>
      <w:bookmarkStart w:id="7" w:name="_Ref316591572"/>
      <w:r>
        <w:t xml:space="preserve">Nowak, M. A., and K. Sigmund, “The Dynamics of Indirect Reciprocity,” </w:t>
      </w:r>
      <w:r w:rsidRPr="00717BE0">
        <w:rPr>
          <w:i/>
        </w:rPr>
        <w:t>Journal of Theoretical Biology</w:t>
      </w:r>
      <w:r>
        <w:t>, vol. 194, pp. 561-574</w:t>
      </w:r>
      <w:r w:rsidR="009228C1">
        <w:t>, 1998</w:t>
      </w:r>
      <w:r>
        <w:t>.</w:t>
      </w:r>
      <w:bookmarkEnd w:id="7"/>
    </w:p>
    <w:p w14:paraId="678B915A" w14:textId="47856D54" w:rsidR="002C604A" w:rsidRDefault="002C604A" w:rsidP="00ED77CE">
      <w:pPr>
        <w:pStyle w:val="Reference"/>
      </w:pPr>
      <w:bookmarkStart w:id="8" w:name="_Ref315843188"/>
      <w:bookmarkStart w:id="9" w:name="_Ref315669729"/>
      <w:proofErr w:type="spellStart"/>
      <w:r>
        <w:t>Sugden</w:t>
      </w:r>
      <w:proofErr w:type="spellEnd"/>
      <w:r>
        <w:t xml:space="preserve">, R., </w:t>
      </w:r>
      <w:r w:rsidRPr="002C604A">
        <w:rPr>
          <w:i/>
        </w:rPr>
        <w:t>The economies of rights, co-operation and welfare</w:t>
      </w:r>
      <w:r>
        <w:t>, Oxford, UK: Basil Blackwell, 1986.</w:t>
      </w:r>
      <w:bookmarkEnd w:id="8"/>
    </w:p>
    <w:p w14:paraId="18A82DE2" w14:textId="4A25CEEB" w:rsidR="00ED77CE" w:rsidRDefault="00ED77CE" w:rsidP="00ED77CE">
      <w:pPr>
        <w:pStyle w:val="Reference"/>
      </w:pPr>
      <w:bookmarkStart w:id="10"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23F6F648" w14:textId="4E056166" w:rsidR="00717BE0" w:rsidRDefault="00717BE0" w:rsidP="00ED77CE">
      <w:pPr>
        <w:pStyle w:val="Reference"/>
      </w:pPr>
      <w:bookmarkStart w:id="11"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6FA8C94D" w14:textId="1E927E65" w:rsidR="008C27E5" w:rsidRDefault="008C27E5" w:rsidP="008C27E5">
      <w:pPr>
        <w:pStyle w:val="Reference"/>
      </w:pPr>
      <w:bookmarkStart w:id="14"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4"/>
    </w:p>
    <w:p w14:paraId="1D6F98B3" w14:textId="6AFCA1EC" w:rsidR="00C7247A" w:rsidRDefault="00C7247A" w:rsidP="00636006">
      <w:pPr>
        <w:pStyle w:val="Reference"/>
      </w:pPr>
      <w:bookmarkStart w:id="15"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5"/>
    </w:p>
    <w:p w14:paraId="130572B4" w14:textId="329AB40C" w:rsidR="00F516C1" w:rsidRPr="00ED77CE" w:rsidRDefault="003D22D6" w:rsidP="00F516C1">
      <w:pPr>
        <w:pStyle w:val="Reference"/>
      </w:pPr>
      <w:bookmarkStart w:id="16"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Pr="001D204E" w:rsidRDefault="00191D2D" w:rsidP="002D32CE">
      <w:pPr>
        <w:pStyle w:val="Reference"/>
      </w:pPr>
      <w:bookmarkStart w:id="17"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B8611E" w:rsidRDefault="00B8611E" w:rsidP="00144D66">
      <w:r>
        <w:separator/>
      </w:r>
    </w:p>
  </w:endnote>
  <w:endnote w:type="continuationSeparator" w:id="0">
    <w:p w14:paraId="19D566D8" w14:textId="77777777" w:rsidR="00B8611E" w:rsidRDefault="00B8611E"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8611E" w:rsidRDefault="00B8611E"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90A">
      <w:rPr>
        <w:rStyle w:val="PageNumber"/>
        <w:noProof/>
      </w:rPr>
      <w:t>8</w:t>
    </w:r>
    <w:r>
      <w:rPr>
        <w:rStyle w:val="PageNumber"/>
      </w:rPr>
      <w:fldChar w:fldCharType="end"/>
    </w:r>
  </w:p>
  <w:p w14:paraId="609A8E7D" w14:textId="0356E446" w:rsidR="00B8611E" w:rsidRDefault="00B8611E"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B8611E" w:rsidRDefault="00B8611E" w:rsidP="00144D66">
      <w:r>
        <w:separator/>
      </w:r>
    </w:p>
  </w:footnote>
  <w:footnote w:type="continuationSeparator" w:id="0">
    <w:p w14:paraId="183F9445" w14:textId="77777777" w:rsidR="00B8611E" w:rsidRDefault="00B8611E" w:rsidP="00144D66">
      <w:r>
        <w:continuationSeparator/>
      </w:r>
    </w:p>
  </w:footnote>
  <w:footnote w:id="1">
    <w:p w14:paraId="2487FCA3" w14:textId="7FCEF55F" w:rsidR="00B8611E" w:rsidRDefault="00B8611E">
      <w:pPr>
        <w:pStyle w:val="FootnoteText"/>
      </w:pPr>
      <w:r>
        <w:rPr>
          <w:rStyle w:val="FootnoteReference"/>
        </w:rPr>
        <w:footnoteRef/>
      </w:r>
      <w:r>
        <w:t xml:space="preserve"> Sometimes these groups are referred to as islands or tribes.</w:t>
      </w:r>
    </w:p>
  </w:footnote>
  <w:footnote w:id="2">
    <w:p w14:paraId="5DD4CDCB" w14:textId="58BEA8A8" w:rsidR="00B8611E" w:rsidRDefault="00B8611E">
      <w:pPr>
        <w:pStyle w:val="FootnoteText"/>
      </w:pPr>
      <w:r>
        <w:rPr>
          <w:rStyle w:val="FootnoteReference"/>
        </w:rPr>
        <w:footnoteRef/>
      </w:r>
      <w:r>
        <w:t xml:space="preserve"> The authors use a reputation score that ranges from -5 to +5.  Each agent starts out with a reputation score of zero.</w:t>
      </w:r>
    </w:p>
  </w:footnote>
  <w:footnote w:id="3">
    <w:p w14:paraId="0E67DA75" w14:textId="38B92471" w:rsidR="00B8611E" w:rsidRDefault="00B8611E">
      <w:pPr>
        <w:pStyle w:val="FootnoteText"/>
      </w:pPr>
      <w:r>
        <w:rPr>
          <w:rStyle w:val="FootnoteReference"/>
        </w:rPr>
        <w:footnoteRef/>
      </w:r>
      <w:r>
        <w:t xml:space="preserve"> The CO strategy is also referred to as the “discriminator” strategy.</w:t>
      </w:r>
    </w:p>
  </w:footnote>
  <w:footnote w:id="4">
    <w:p w14:paraId="5B76A665" w14:textId="17AFCC8E" w:rsidR="00B8611E" w:rsidRDefault="00B8611E">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1"/>
  </w:num>
  <w:num w:numId="17">
    <w:abstractNumId w:val="22"/>
  </w:num>
  <w:num w:numId="18">
    <w:abstractNumId w:val="19"/>
  </w:num>
  <w:num w:numId="19">
    <w:abstractNumId w:val="11"/>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37AB"/>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172E"/>
    <w:rsid w:val="002542CB"/>
    <w:rsid w:val="0025593C"/>
    <w:rsid w:val="00267A09"/>
    <w:rsid w:val="00267D96"/>
    <w:rsid w:val="00270516"/>
    <w:rsid w:val="00284BDF"/>
    <w:rsid w:val="00285417"/>
    <w:rsid w:val="00291281"/>
    <w:rsid w:val="002912B1"/>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1967"/>
    <w:rsid w:val="00325527"/>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C7E6D"/>
    <w:rsid w:val="003D22D6"/>
    <w:rsid w:val="003D4140"/>
    <w:rsid w:val="003D6D4C"/>
    <w:rsid w:val="003F1A4C"/>
    <w:rsid w:val="003F21B3"/>
    <w:rsid w:val="003F2B19"/>
    <w:rsid w:val="003F4E2F"/>
    <w:rsid w:val="00401900"/>
    <w:rsid w:val="00403C83"/>
    <w:rsid w:val="0041263D"/>
    <w:rsid w:val="00412C99"/>
    <w:rsid w:val="00422E6C"/>
    <w:rsid w:val="00422FE6"/>
    <w:rsid w:val="004238A9"/>
    <w:rsid w:val="00423EA3"/>
    <w:rsid w:val="0043014A"/>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30D2"/>
    <w:rsid w:val="004C359C"/>
    <w:rsid w:val="004C4BFB"/>
    <w:rsid w:val="004D23A1"/>
    <w:rsid w:val="004D6642"/>
    <w:rsid w:val="004E23E2"/>
    <w:rsid w:val="004E30DA"/>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55B7"/>
    <w:rsid w:val="0051580D"/>
    <w:rsid w:val="00515ABC"/>
    <w:rsid w:val="00516171"/>
    <w:rsid w:val="00523471"/>
    <w:rsid w:val="005272EB"/>
    <w:rsid w:val="00531586"/>
    <w:rsid w:val="00531EBC"/>
    <w:rsid w:val="00534962"/>
    <w:rsid w:val="0053782E"/>
    <w:rsid w:val="00546068"/>
    <w:rsid w:val="00551126"/>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5358"/>
    <w:rsid w:val="00636006"/>
    <w:rsid w:val="006370D0"/>
    <w:rsid w:val="006414C2"/>
    <w:rsid w:val="0064455E"/>
    <w:rsid w:val="00645D1F"/>
    <w:rsid w:val="00652804"/>
    <w:rsid w:val="00655B32"/>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01B2"/>
    <w:rsid w:val="00691382"/>
    <w:rsid w:val="0069239A"/>
    <w:rsid w:val="006924DA"/>
    <w:rsid w:val="006937E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2BD7"/>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3F47"/>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43AE"/>
    <w:rsid w:val="00845E33"/>
    <w:rsid w:val="008462E7"/>
    <w:rsid w:val="008465AF"/>
    <w:rsid w:val="00851F3A"/>
    <w:rsid w:val="00860527"/>
    <w:rsid w:val="00860593"/>
    <w:rsid w:val="00861462"/>
    <w:rsid w:val="008633A4"/>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A0539"/>
    <w:rsid w:val="008A11A4"/>
    <w:rsid w:val="008A4E1E"/>
    <w:rsid w:val="008A7CF3"/>
    <w:rsid w:val="008B029E"/>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A9F"/>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372E"/>
    <w:rsid w:val="00A07BBD"/>
    <w:rsid w:val="00A15FD8"/>
    <w:rsid w:val="00A20B3A"/>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0108"/>
    <w:rsid w:val="00AD1FEE"/>
    <w:rsid w:val="00AD4746"/>
    <w:rsid w:val="00AD5141"/>
    <w:rsid w:val="00AD5839"/>
    <w:rsid w:val="00AD6AEC"/>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6631"/>
    <w:rsid w:val="00B77E10"/>
    <w:rsid w:val="00B77EF0"/>
    <w:rsid w:val="00B81F44"/>
    <w:rsid w:val="00B84D05"/>
    <w:rsid w:val="00B8611E"/>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22FF"/>
    <w:rsid w:val="00C34F20"/>
    <w:rsid w:val="00C35A0E"/>
    <w:rsid w:val="00C4342D"/>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D21"/>
    <w:rsid w:val="00CC7CDE"/>
    <w:rsid w:val="00CD21A2"/>
    <w:rsid w:val="00CD380C"/>
    <w:rsid w:val="00CD5E43"/>
    <w:rsid w:val="00CE3B36"/>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45631"/>
    <w:rsid w:val="00D50311"/>
    <w:rsid w:val="00D50705"/>
    <w:rsid w:val="00D507FB"/>
    <w:rsid w:val="00D57EEA"/>
    <w:rsid w:val="00D629A0"/>
    <w:rsid w:val="00D63615"/>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15C"/>
    <w:rsid w:val="00ED77CE"/>
    <w:rsid w:val="00EE0BB7"/>
    <w:rsid w:val="00EE0C09"/>
    <w:rsid w:val="00EF1551"/>
    <w:rsid w:val="00EF3B68"/>
    <w:rsid w:val="00EF3EA6"/>
    <w:rsid w:val="00EF4F7A"/>
    <w:rsid w:val="00EF52D3"/>
    <w:rsid w:val="00EF6BB8"/>
    <w:rsid w:val="00F0152A"/>
    <w:rsid w:val="00F119D0"/>
    <w:rsid w:val="00F152DA"/>
    <w:rsid w:val="00F168B5"/>
    <w:rsid w:val="00F229A1"/>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3597</Words>
  <Characters>20504</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cp:revision>
  <cp:lastPrinted>2016-02-29T04:21:00Z</cp:lastPrinted>
  <dcterms:created xsi:type="dcterms:W3CDTF">2016-02-29T04:21:00Z</dcterms:created>
  <dcterms:modified xsi:type="dcterms:W3CDTF">2016-03-26T02:38:00Z</dcterms:modified>
</cp:coreProperties>
</file>